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Default="00643B5A" w:rsidP="00643B5A">
      <w:pPr>
        <w:spacing w:after="0" w:line="240" w:lineRule="auto"/>
        <w:jc w:val="center"/>
        <w:rPr>
          <w:rFonts w:ascii="Times New Roman" w:eastAsia="Times New Roman" w:hAnsi="Times New Roman" w:cs="Times New Roman"/>
          <w:b/>
          <w:sz w:val="56"/>
          <w:szCs w:val="56"/>
          <w:lang w:bidi="ar-SA"/>
          <w14:shadow w14:blurRad="50800" w14:dist="38100" w14:dir="2700000" w14:sx="100000" w14:sy="100000" w14:kx="0" w14:ky="0" w14:algn="tl">
            <w14:srgbClr w14:val="000000">
              <w14:alpha w14:val="60000"/>
            </w14:srgbClr>
          </w14:shadow>
        </w:rPr>
      </w:pPr>
    </w:p>
    <w:p w:rsidR="00643B5A" w:rsidRDefault="00643B5A" w:rsidP="00643B5A">
      <w:pPr>
        <w:spacing w:after="0" w:line="240" w:lineRule="auto"/>
        <w:jc w:val="center"/>
        <w:rPr>
          <w:rFonts w:ascii="Times New Roman" w:eastAsia="Times New Roman" w:hAnsi="Times New Roman" w:cs="Times New Roman"/>
          <w:b/>
          <w:sz w:val="56"/>
          <w:szCs w:val="56"/>
          <w:lang w:bidi="ar-SA"/>
          <w14:shadow w14:blurRad="50800" w14:dist="38100" w14:dir="2700000" w14:sx="100000" w14:sy="100000" w14:kx="0" w14:ky="0" w14:algn="tl">
            <w14:srgbClr w14:val="000000">
              <w14:alpha w14:val="60000"/>
            </w14:srgbClr>
          </w14:shadow>
        </w:rPr>
      </w:pPr>
    </w:p>
    <w:p w:rsidR="00643B5A" w:rsidRDefault="00643B5A" w:rsidP="00643B5A">
      <w:pPr>
        <w:spacing w:after="0" w:line="240" w:lineRule="auto"/>
        <w:jc w:val="center"/>
        <w:rPr>
          <w:rFonts w:ascii="Times New Roman" w:eastAsia="Times New Roman" w:hAnsi="Times New Roman" w:cs="Times New Roman"/>
          <w:b/>
          <w:sz w:val="56"/>
          <w:szCs w:val="56"/>
          <w:lang w:bidi="ar-SA"/>
          <w14:shadow w14:blurRad="50800" w14:dist="38100" w14:dir="2700000" w14:sx="100000" w14:sy="100000" w14:kx="0" w14:ky="0" w14:algn="tl">
            <w14:srgbClr w14:val="000000">
              <w14:alpha w14:val="60000"/>
            </w14:srgbClr>
          </w14:shadow>
        </w:rPr>
      </w:pPr>
    </w:p>
    <w:p w:rsidR="00643B5A" w:rsidRPr="00643B5A" w:rsidRDefault="00643B5A" w:rsidP="00643B5A">
      <w:pPr>
        <w:spacing w:after="0" w:line="240" w:lineRule="auto"/>
        <w:jc w:val="center"/>
        <w:rPr>
          <w:rFonts w:ascii="Times New Roman" w:eastAsia="Times New Roman" w:hAnsi="Times New Roman" w:cs="Times New Roman"/>
          <w:b/>
          <w:sz w:val="56"/>
          <w:szCs w:val="56"/>
          <w:lang w:bidi="ar-SA"/>
          <w14:shadow w14:blurRad="50800" w14:dist="38100" w14:dir="2700000" w14:sx="100000" w14:sy="100000" w14:kx="0" w14:ky="0" w14:algn="tl">
            <w14:srgbClr w14:val="000000">
              <w14:alpha w14:val="60000"/>
            </w14:srgbClr>
          </w14:shadow>
        </w:rPr>
      </w:pPr>
      <w:r w:rsidRPr="00643B5A">
        <w:rPr>
          <w:rFonts w:ascii="Times New Roman" w:eastAsia="Times New Roman" w:hAnsi="Times New Roman" w:cs="Times New Roman"/>
          <w:b/>
          <w:sz w:val="56"/>
          <w:szCs w:val="56"/>
          <w:lang w:bidi="ar-SA"/>
          <w14:shadow w14:blurRad="50800" w14:dist="38100" w14:dir="2700000" w14:sx="100000" w14:sy="100000" w14:kx="0" w14:ky="0" w14:algn="tl">
            <w14:srgbClr w14:val="000000">
              <w14:alpha w14:val="60000"/>
            </w14:srgbClr>
          </w14:shadow>
        </w:rPr>
        <w:t>WILL YOUR HOUSE STAND?</w:t>
      </w:r>
    </w:p>
    <w:p w:rsidR="00643B5A" w:rsidRPr="00643B5A" w:rsidRDefault="00643B5A" w:rsidP="00643B5A">
      <w:pPr>
        <w:spacing w:before="100" w:beforeAutospacing="1" w:after="100" w:afterAutospacing="1" w:line="240" w:lineRule="auto"/>
        <w:jc w:val="center"/>
        <w:outlineLvl w:val="0"/>
        <w:rPr>
          <w:rFonts w:asciiTheme="minorBidi" w:eastAsia="Times New Roman" w:hAnsiTheme="minorBidi"/>
          <w:b/>
          <w:bCs/>
          <w:kern w:val="36"/>
          <w:sz w:val="40"/>
          <w:szCs w:val="40"/>
          <w:lang w:bidi="ar-SA"/>
        </w:rPr>
      </w:pPr>
      <w:r w:rsidRPr="00643B5A">
        <w:rPr>
          <w:rFonts w:asciiTheme="majorBidi" w:eastAsia="Times New Roman" w:hAnsiTheme="majorBidi" w:cstheme="majorBidi"/>
          <w:b/>
          <w:bCs/>
          <w:kern w:val="36"/>
          <w:sz w:val="40"/>
          <w:szCs w:val="40"/>
          <w:lang w:bidi="ar-SA"/>
        </w:rPr>
        <w:t xml:space="preserve"> </w:t>
      </w:r>
      <w:r w:rsidRPr="00643B5A">
        <w:rPr>
          <w:rFonts w:asciiTheme="minorBidi" w:eastAsia="Times New Roman" w:hAnsiTheme="minorBidi"/>
          <w:b/>
          <w:bCs/>
          <w:kern w:val="36"/>
          <w:sz w:val="40"/>
          <w:szCs w:val="40"/>
          <w:lang w:bidi="ar-SA"/>
        </w:rPr>
        <w:t>Part 2</w:t>
      </w:r>
    </w:p>
    <w:p w:rsidR="00643B5A" w:rsidRPr="00643B5A" w:rsidRDefault="00643B5A" w:rsidP="00643B5A">
      <w:pPr>
        <w:spacing w:before="100" w:beforeAutospacing="1" w:after="100" w:afterAutospacing="1" w:line="240" w:lineRule="auto"/>
        <w:jc w:val="center"/>
        <w:outlineLvl w:val="0"/>
        <w:rPr>
          <w:rFonts w:asciiTheme="minorBidi" w:eastAsia="Times New Roman" w:hAnsiTheme="minorBidi"/>
          <w:b/>
          <w:bCs/>
          <w:kern w:val="36"/>
          <w:sz w:val="56"/>
          <w:szCs w:val="56"/>
          <w:lang w:bidi="ar-SA"/>
        </w:rPr>
      </w:pPr>
      <w:r w:rsidRPr="00643B5A">
        <w:rPr>
          <w:rFonts w:asciiTheme="majorBidi" w:eastAsia="Times New Roman" w:hAnsiTheme="majorBidi" w:cstheme="majorBidi"/>
          <w:b/>
          <w:bCs/>
          <w:kern w:val="36"/>
          <w:sz w:val="56"/>
          <w:szCs w:val="56"/>
          <w:lang w:bidi="ar-SA"/>
        </w:rPr>
        <w:t>The Way to Life</w:t>
      </w: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r w:rsidRPr="00643B5A">
        <w:rPr>
          <w:rFonts w:ascii="Verdana" w:eastAsia="Times New Roman" w:hAnsi="Verdana" w:cs="Times New Roman"/>
          <w:b/>
          <w:bCs/>
          <w:kern w:val="36"/>
          <w:sz w:val="30"/>
          <w:szCs w:val="30"/>
          <w:lang w:bidi="ar-SA"/>
        </w:rPr>
        <w:t xml:space="preserve"> </w:t>
      </w: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jc w:val="right"/>
        <w:rPr>
          <w:rFonts w:ascii="Calibri" w:eastAsia="Calibri" w:hAnsi="Calibri" w:cs="Arial"/>
          <w:b/>
          <w:bCs/>
          <w:lang w:bidi="ar-SA"/>
        </w:rPr>
      </w:pPr>
      <w:r w:rsidRPr="00643B5A">
        <w:rPr>
          <w:rFonts w:ascii="Calibri" w:eastAsia="Calibri" w:hAnsi="Calibri" w:cs="Arial"/>
          <w:b/>
          <w:bCs/>
          <w:lang w:bidi="ar-SA"/>
        </w:rPr>
        <w:t xml:space="preserve"> </w:t>
      </w: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43B5A" w:rsidRDefault="00643B5A" w:rsidP="00643B5A">
      <w:pPr>
        <w:spacing w:before="100" w:beforeAutospacing="1" w:after="100" w:afterAutospacing="1" w:line="240" w:lineRule="auto"/>
        <w:outlineLvl w:val="0"/>
        <w:rPr>
          <w:rFonts w:ascii="Verdana" w:eastAsia="Times New Roman" w:hAnsi="Verdana" w:cs="Times New Roman"/>
          <w:b/>
          <w:bCs/>
          <w:kern w:val="36"/>
          <w:sz w:val="30"/>
          <w:szCs w:val="30"/>
          <w:lang w:bidi="ar-SA"/>
        </w:rPr>
      </w:pPr>
    </w:p>
    <w:p w:rsidR="00643B5A" w:rsidRPr="006F7F3E" w:rsidRDefault="006F7F3E" w:rsidP="006F7F3E">
      <w:pPr>
        <w:spacing w:after="0" w:line="240" w:lineRule="auto"/>
        <w:jc w:val="center"/>
        <w:outlineLvl w:val="0"/>
        <w:rPr>
          <w:rFonts w:ascii="Times New Roman" w:eastAsia="Times New Roman" w:hAnsi="Times New Roman" w:cs="Times New Roman"/>
          <w:b/>
          <w:bCs/>
          <w:color w:val="000000" w:themeColor="text1"/>
          <w:kern w:val="36"/>
          <w:sz w:val="32"/>
          <w:szCs w:val="32"/>
          <w:lang w:bidi="ar-SA"/>
        </w:rPr>
      </w:pPr>
      <w:r w:rsidRPr="006F7F3E">
        <w:rPr>
          <w:rFonts w:ascii="Times New Roman" w:eastAsia="Times New Roman" w:hAnsi="Times New Roman" w:cs="Times New Roman"/>
          <w:b/>
          <w:bCs/>
          <w:color w:val="000000" w:themeColor="text1"/>
          <w:kern w:val="36"/>
          <w:sz w:val="32"/>
          <w:szCs w:val="32"/>
          <w:lang w:bidi="ar-SA"/>
        </w:rPr>
        <w:lastRenderedPageBreak/>
        <w:t>For the Record</w:t>
      </w:r>
    </w:p>
    <w:p w:rsidR="00643B5A" w:rsidRPr="00643B5A" w:rsidRDefault="00643B5A" w:rsidP="00643B5A">
      <w:pPr>
        <w:spacing w:after="0" w:line="240" w:lineRule="auto"/>
        <w:outlineLvl w:val="0"/>
        <w:rPr>
          <w:rFonts w:ascii="Verdana" w:eastAsia="Times New Roman" w:hAnsi="Verdana" w:cs="Times New Roman"/>
          <w:color w:val="000000" w:themeColor="text1"/>
          <w:kern w:val="36"/>
          <w:sz w:val="30"/>
          <w:szCs w:val="30"/>
          <w:lang w:bidi="ar-SA"/>
        </w:rPr>
      </w:pPr>
    </w:p>
    <w:p w:rsidR="006F7F3E" w:rsidRPr="00643B5A" w:rsidRDefault="006F7F3E" w:rsidP="006F7F3E">
      <w:pPr>
        <w:spacing w:after="0" w:line="240" w:lineRule="auto"/>
        <w:outlineLvl w:val="0"/>
        <w:rPr>
          <w:rFonts w:eastAsia="Times New Roman" w:cs="Times New Roman"/>
          <w:kern w:val="36"/>
          <w:sz w:val="23"/>
          <w:szCs w:val="23"/>
          <w:lang w:bidi="ar-SA"/>
        </w:rPr>
      </w:pPr>
      <w:r w:rsidRPr="00643B5A">
        <w:rPr>
          <w:rFonts w:eastAsia="Times New Roman" w:cs="Times New Roman"/>
          <w:kern w:val="36"/>
          <w:sz w:val="23"/>
          <w:szCs w:val="23"/>
          <w:lang w:bidi="ar-SA"/>
        </w:rPr>
        <w:t xml:space="preserve">The majority of us do not know for certain the name of the God of Abraham, Isaac and Jacob. And those that do are bent on keeping it a secret from the rest of us. As a result, there are many renderings of God’s name such as </w:t>
      </w:r>
      <w:r w:rsidRPr="00643B5A">
        <w:rPr>
          <w:rFonts w:eastAsia="Times New Roman" w:cs="Times New Roman"/>
          <w:i/>
          <w:iCs/>
          <w:kern w:val="36"/>
          <w:sz w:val="23"/>
          <w:szCs w:val="23"/>
          <w:lang w:bidi="ar-SA"/>
        </w:rPr>
        <w:t>Yahweh</w:t>
      </w:r>
      <w:r w:rsidRPr="00643B5A">
        <w:rPr>
          <w:rFonts w:eastAsia="Times New Roman" w:cs="Times New Roman"/>
          <w:kern w:val="36"/>
          <w:sz w:val="23"/>
          <w:szCs w:val="23"/>
          <w:lang w:bidi="ar-SA"/>
        </w:rPr>
        <w:t xml:space="preserve">, </w:t>
      </w:r>
      <w:r w:rsidRPr="00643B5A">
        <w:rPr>
          <w:rFonts w:eastAsia="Times New Roman" w:cs="Times New Roman"/>
          <w:i/>
          <w:iCs/>
          <w:kern w:val="36"/>
          <w:sz w:val="23"/>
          <w:szCs w:val="23"/>
          <w:lang w:bidi="ar-SA"/>
        </w:rPr>
        <w:t>Yahuah</w:t>
      </w:r>
      <w:r w:rsidRPr="00643B5A">
        <w:rPr>
          <w:rFonts w:eastAsia="Times New Roman" w:cs="Times New Roman"/>
          <w:kern w:val="36"/>
          <w:sz w:val="23"/>
          <w:szCs w:val="23"/>
          <w:lang w:bidi="ar-SA"/>
        </w:rPr>
        <w:t xml:space="preserve">, </w:t>
      </w:r>
      <w:r w:rsidRPr="00643B5A">
        <w:rPr>
          <w:rFonts w:eastAsia="Times New Roman" w:cs="Times New Roman"/>
          <w:i/>
          <w:iCs/>
          <w:kern w:val="36"/>
          <w:sz w:val="23"/>
          <w:szCs w:val="23"/>
          <w:lang w:bidi="ar-SA"/>
        </w:rPr>
        <w:t>Yehovah</w:t>
      </w:r>
      <w:r w:rsidRPr="00643B5A">
        <w:rPr>
          <w:rFonts w:eastAsia="Times New Roman" w:cs="Times New Roman"/>
          <w:kern w:val="36"/>
          <w:sz w:val="23"/>
          <w:szCs w:val="23"/>
          <w:lang w:bidi="ar-SA"/>
        </w:rPr>
        <w:t xml:space="preserve"> and </w:t>
      </w:r>
      <w:r w:rsidRPr="00643B5A">
        <w:rPr>
          <w:rFonts w:eastAsia="Times New Roman" w:cs="Times New Roman"/>
          <w:i/>
          <w:iCs/>
          <w:kern w:val="36"/>
          <w:sz w:val="23"/>
          <w:szCs w:val="23"/>
          <w:lang w:bidi="ar-SA"/>
        </w:rPr>
        <w:t>Yehowah</w:t>
      </w:r>
      <w:r w:rsidRPr="00643B5A">
        <w:rPr>
          <w:rFonts w:eastAsia="Times New Roman" w:cs="Times New Roman"/>
          <w:kern w:val="36"/>
          <w:sz w:val="23"/>
          <w:szCs w:val="23"/>
          <w:lang w:bidi="ar-SA"/>
        </w:rPr>
        <w:t xml:space="preserve">, to name a few.  So for this study, I will occasionally use the shortened poetic form of God’s name which is YAH. On this name, most of us are in agreement. </w:t>
      </w:r>
    </w:p>
    <w:p w:rsidR="006F7F3E" w:rsidRPr="00643B5A" w:rsidRDefault="006F7F3E" w:rsidP="006F7F3E">
      <w:pPr>
        <w:spacing w:after="0" w:line="240" w:lineRule="auto"/>
        <w:outlineLvl w:val="0"/>
        <w:rPr>
          <w:rFonts w:eastAsia="Times New Roman" w:cs="Times New Roman"/>
          <w:kern w:val="36"/>
          <w:sz w:val="23"/>
          <w:szCs w:val="23"/>
          <w:lang w:bidi="ar-SA"/>
        </w:rPr>
      </w:pPr>
    </w:p>
    <w:p w:rsidR="006F7F3E" w:rsidRPr="00643B5A" w:rsidRDefault="006F7F3E" w:rsidP="006F7F3E">
      <w:pPr>
        <w:spacing w:after="0" w:line="240" w:lineRule="auto"/>
        <w:outlineLvl w:val="0"/>
        <w:rPr>
          <w:rFonts w:eastAsia="Times New Roman" w:cs="Times New Roman"/>
          <w:kern w:val="36"/>
          <w:sz w:val="23"/>
          <w:szCs w:val="23"/>
          <w:lang w:bidi="ar-SA"/>
        </w:rPr>
      </w:pPr>
      <w:r w:rsidRPr="00643B5A">
        <w:rPr>
          <w:rFonts w:eastAsia="Times New Roman" w:cs="Times New Roman"/>
          <w:kern w:val="36"/>
          <w:sz w:val="23"/>
          <w:szCs w:val="23"/>
          <w:lang w:bidi="ar-SA"/>
        </w:rPr>
        <w:t>This shortened form appears in the Hebrew Bible over 40 times. The name YAH is also found in the construct word “hallelu-YAH.”</w:t>
      </w:r>
    </w:p>
    <w:p w:rsidR="006F7F3E" w:rsidRPr="00643B5A" w:rsidRDefault="006F7F3E" w:rsidP="006F7F3E">
      <w:pPr>
        <w:spacing w:after="0" w:line="240" w:lineRule="auto"/>
        <w:outlineLvl w:val="0"/>
        <w:rPr>
          <w:rFonts w:eastAsia="Times New Roman" w:cs="Times New Roman"/>
          <w:kern w:val="36"/>
          <w:sz w:val="23"/>
          <w:szCs w:val="23"/>
          <w:lang w:bidi="ar-SA"/>
        </w:rPr>
      </w:pPr>
    </w:p>
    <w:p w:rsidR="006F7F3E" w:rsidRDefault="006F7F3E" w:rsidP="006F7F3E">
      <w:pPr>
        <w:spacing w:after="0" w:line="240" w:lineRule="auto"/>
        <w:rPr>
          <w:rFonts w:ascii="Calibri" w:eastAsia="Calibri" w:hAnsi="Calibri" w:cs="Arial"/>
          <w:sz w:val="23"/>
          <w:szCs w:val="23"/>
          <w:lang w:bidi="ar-SA"/>
        </w:rPr>
      </w:pPr>
      <w:r>
        <w:rPr>
          <w:rFonts w:ascii="Calibri" w:eastAsia="Calibri" w:hAnsi="Calibri" w:cs="Arial"/>
          <w:sz w:val="23"/>
          <w:szCs w:val="23"/>
          <w:lang w:bidi="ar-SA"/>
        </w:rPr>
        <w:t xml:space="preserve">In addition, though for many years I referred to Christ as Jesus; </w:t>
      </w:r>
      <w:r w:rsidRPr="006D73A0">
        <w:rPr>
          <w:rFonts w:ascii="Calibri" w:eastAsia="Calibri" w:hAnsi="Calibri" w:cs="Arial"/>
          <w:sz w:val="23"/>
          <w:szCs w:val="23"/>
          <w:lang w:bidi="ar-SA"/>
        </w:rPr>
        <w:t xml:space="preserve">I now prefer </w:t>
      </w:r>
      <w:r>
        <w:rPr>
          <w:rFonts w:ascii="Calibri" w:eastAsia="Calibri" w:hAnsi="Calibri" w:cs="Arial"/>
          <w:sz w:val="23"/>
          <w:szCs w:val="23"/>
          <w:lang w:bidi="ar-SA"/>
        </w:rPr>
        <w:t xml:space="preserve">to use Jesus’ </w:t>
      </w:r>
      <w:r w:rsidRPr="006D73A0">
        <w:rPr>
          <w:rFonts w:ascii="Calibri" w:eastAsia="Calibri" w:hAnsi="Calibri" w:cs="Arial"/>
          <w:sz w:val="23"/>
          <w:szCs w:val="23"/>
          <w:lang w:bidi="ar-SA"/>
        </w:rPr>
        <w:t>Hebrew name, “Yehoshua” or the shortened version “Ye</w:t>
      </w:r>
      <w:r>
        <w:rPr>
          <w:rFonts w:ascii="Calibri" w:eastAsia="Calibri" w:hAnsi="Calibri" w:cs="Arial"/>
          <w:sz w:val="23"/>
          <w:szCs w:val="23"/>
          <w:lang w:bidi="ar-SA"/>
        </w:rPr>
        <w:t>shua,” because:</w:t>
      </w:r>
    </w:p>
    <w:p w:rsidR="006F7F3E" w:rsidRPr="006D73A0" w:rsidRDefault="006F7F3E" w:rsidP="006F7F3E">
      <w:pPr>
        <w:spacing w:after="0" w:line="240" w:lineRule="auto"/>
        <w:rPr>
          <w:rFonts w:ascii="Calibri" w:eastAsia="Calibri" w:hAnsi="Calibri" w:cs="Arial"/>
          <w:sz w:val="23"/>
          <w:szCs w:val="23"/>
          <w:lang w:bidi="ar-SA"/>
        </w:rPr>
      </w:pPr>
    </w:p>
    <w:p w:rsidR="006F7F3E" w:rsidRPr="006D73A0" w:rsidRDefault="006F7F3E" w:rsidP="006F7F3E">
      <w:pPr>
        <w:shd w:val="clear" w:color="auto" w:fill="F0F5E7"/>
        <w:spacing w:after="0" w:line="240" w:lineRule="auto"/>
        <w:ind w:left="180" w:right="360"/>
        <w:jc w:val="both"/>
        <w:rPr>
          <w:rFonts w:ascii="Calibri" w:eastAsia="Calibri" w:hAnsi="Calibri" w:cs="Arial"/>
          <w:b/>
          <w:bCs/>
          <w:sz w:val="23"/>
          <w:szCs w:val="23"/>
          <w:lang w:bidi="ar-SA"/>
        </w:rPr>
      </w:pPr>
      <w:r w:rsidRPr="006D73A0">
        <w:rPr>
          <w:rFonts w:ascii="Calibri" w:eastAsia="Calibri" w:hAnsi="Calibri" w:cs="Arial"/>
          <w:b/>
          <w:bCs/>
          <w:sz w:val="23"/>
          <w:szCs w:val="23"/>
          <w:lang w:bidi="ar-SA"/>
        </w:rPr>
        <w:t>Wikipedia, the online free encyclopedia</w:t>
      </w:r>
    </w:p>
    <w:p w:rsidR="006F7F3E" w:rsidRPr="006D73A0" w:rsidRDefault="006F7F3E" w:rsidP="00B06EA1">
      <w:pPr>
        <w:shd w:val="clear" w:color="auto" w:fill="F0F5E7"/>
        <w:spacing w:after="0" w:line="240" w:lineRule="auto"/>
        <w:ind w:left="180" w:right="360"/>
        <w:jc w:val="both"/>
        <w:rPr>
          <w:rFonts w:ascii="Calibri" w:eastAsia="Calibri" w:hAnsi="Calibri" w:cs="Arial"/>
          <w:sz w:val="23"/>
          <w:szCs w:val="23"/>
          <w:lang w:bidi="ar-SA"/>
        </w:rPr>
      </w:pPr>
      <w:r w:rsidRPr="006D73A0">
        <w:rPr>
          <w:rFonts w:ascii="Calibri" w:eastAsia="Calibri" w:hAnsi="Calibri" w:cs="Arial"/>
          <w:sz w:val="23"/>
          <w:szCs w:val="23"/>
          <w:lang w:val="en" w:bidi="ar-SA"/>
        </w:rPr>
        <w:t xml:space="preserve">“The name </w:t>
      </w:r>
      <w:r w:rsidRPr="006D73A0">
        <w:rPr>
          <w:rFonts w:ascii="Calibri" w:eastAsia="Calibri" w:hAnsi="Calibri" w:cs="Arial"/>
          <w:i/>
          <w:iCs/>
          <w:sz w:val="23"/>
          <w:szCs w:val="23"/>
          <w:lang w:val="en" w:bidi="ar-SA"/>
        </w:rPr>
        <w:t>Jesus</w:t>
      </w:r>
      <w:r w:rsidRPr="006D73A0">
        <w:rPr>
          <w:rFonts w:ascii="Calibri" w:eastAsia="Calibri" w:hAnsi="Calibri" w:cs="Arial"/>
          <w:sz w:val="23"/>
          <w:szCs w:val="23"/>
          <w:lang w:val="en" w:bidi="ar-SA"/>
        </w:rPr>
        <w:t xml:space="preserve"> is </w:t>
      </w:r>
      <w:r w:rsidR="00B06EA1">
        <w:rPr>
          <w:rFonts w:ascii="Calibri" w:eastAsia="Calibri" w:hAnsi="Calibri" w:cs="Arial"/>
          <w:sz w:val="23"/>
          <w:szCs w:val="23"/>
          <w:lang w:val="en" w:bidi="ar-SA"/>
        </w:rPr>
        <w:t>derived</w:t>
      </w:r>
      <w:r w:rsidRPr="006D73A0">
        <w:rPr>
          <w:rFonts w:ascii="Calibri" w:eastAsia="Calibri" w:hAnsi="Calibri" w:cs="Arial"/>
          <w:sz w:val="23"/>
          <w:szCs w:val="23"/>
          <w:lang w:val="en" w:bidi="ar-SA"/>
        </w:rPr>
        <w:t xml:space="preserve"> from the Latin </w:t>
      </w:r>
      <w:r w:rsidRPr="006D73A0">
        <w:rPr>
          <w:rFonts w:ascii="Calibri" w:eastAsia="Calibri" w:hAnsi="Calibri" w:cs="Arial"/>
          <w:i/>
          <w:iCs/>
          <w:sz w:val="23"/>
          <w:szCs w:val="23"/>
          <w:lang w:val="en" w:bidi="ar-SA"/>
        </w:rPr>
        <w:t>Iesus</w:t>
      </w:r>
      <w:r w:rsidRPr="006D73A0">
        <w:rPr>
          <w:rFonts w:ascii="Calibri" w:eastAsia="Calibri" w:hAnsi="Calibri" w:cs="Arial"/>
          <w:sz w:val="23"/>
          <w:szCs w:val="23"/>
          <w:lang w:val="en" w:bidi="ar-SA"/>
        </w:rPr>
        <w:t xml:space="preserve">, a </w:t>
      </w:r>
      <w:r w:rsidR="00B06EA1">
        <w:rPr>
          <w:rFonts w:ascii="Calibri" w:eastAsia="Calibri" w:hAnsi="Calibri" w:cs="Arial"/>
          <w:sz w:val="23"/>
          <w:szCs w:val="23"/>
          <w:lang w:val="en" w:bidi="ar-SA"/>
        </w:rPr>
        <w:t>transliteration</w:t>
      </w:r>
      <w:r w:rsidRPr="006D73A0">
        <w:rPr>
          <w:rFonts w:ascii="Calibri" w:eastAsia="Calibri" w:hAnsi="Calibri" w:cs="Arial"/>
          <w:sz w:val="23"/>
          <w:szCs w:val="23"/>
          <w:lang w:val="en" w:bidi="ar-SA"/>
        </w:rPr>
        <w:t xml:space="preserve"> of the Greek Ἰησοῦς (</w:t>
      </w:r>
      <w:r w:rsidRPr="006D73A0">
        <w:rPr>
          <w:rFonts w:ascii="Calibri" w:eastAsia="Calibri" w:hAnsi="Calibri" w:cs="Arial"/>
          <w:i/>
          <w:iCs/>
          <w:sz w:val="23"/>
          <w:szCs w:val="23"/>
          <w:lang w:val="en" w:bidi="ar-SA"/>
        </w:rPr>
        <w:t>Iesous</w:t>
      </w:r>
      <w:r w:rsidRPr="006D73A0">
        <w:rPr>
          <w:rFonts w:ascii="Calibri" w:eastAsia="Calibri" w:hAnsi="Calibri" w:cs="Arial"/>
          <w:sz w:val="23"/>
          <w:szCs w:val="23"/>
          <w:lang w:val="en" w:bidi="ar-SA"/>
        </w:rPr>
        <w:t xml:space="preserve">). The Greek form is a </w:t>
      </w:r>
      <w:r w:rsidRPr="00B06EA1">
        <w:rPr>
          <w:rFonts w:ascii="Calibri" w:eastAsia="Calibri" w:hAnsi="Calibri" w:cs="Arial"/>
          <w:sz w:val="23"/>
          <w:szCs w:val="23"/>
          <w:lang w:val="en" w:bidi="ar-SA"/>
        </w:rPr>
        <w:t>ren</w:t>
      </w:r>
      <w:r w:rsidR="00B06EA1" w:rsidRPr="00B06EA1">
        <w:rPr>
          <w:rFonts w:ascii="Calibri" w:eastAsia="Calibri" w:hAnsi="Calibri" w:cs="Arial"/>
          <w:sz w:val="23"/>
          <w:szCs w:val="23"/>
          <w:lang w:val="en" w:bidi="ar-SA"/>
        </w:rPr>
        <w:t>dering</w:t>
      </w:r>
      <w:r w:rsidRPr="006D73A0">
        <w:rPr>
          <w:rFonts w:ascii="Calibri" w:eastAsia="Calibri" w:hAnsi="Calibri" w:cs="Arial"/>
          <w:sz w:val="23"/>
          <w:szCs w:val="23"/>
          <w:lang w:val="en" w:bidi="ar-SA"/>
        </w:rPr>
        <w:t xml:space="preserve"> of the </w:t>
      </w:r>
      <w:r w:rsidR="00B06EA1">
        <w:rPr>
          <w:rFonts w:ascii="Calibri" w:eastAsia="Calibri" w:hAnsi="Calibri" w:cs="Arial"/>
          <w:sz w:val="23"/>
          <w:szCs w:val="23"/>
          <w:lang w:val="en" w:bidi="ar-SA"/>
        </w:rPr>
        <w:t>Hebrew</w:t>
      </w:r>
      <w:r w:rsidRPr="006D73A0">
        <w:rPr>
          <w:rFonts w:ascii="Calibri" w:eastAsia="Calibri" w:hAnsi="Calibri" w:cs="Arial"/>
          <w:sz w:val="23"/>
          <w:szCs w:val="23"/>
          <w:lang w:val="en" w:bidi="ar-SA"/>
        </w:rPr>
        <w:t xml:space="preserve"> </w:t>
      </w:r>
      <w:r w:rsidRPr="006D73A0">
        <w:rPr>
          <w:rFonts w:ascii="Calibri" w:eastAsia="Calibri" w:hAnsi="Calibri" w:cs="Arial"/>
          <w:sz w:val="23"/>
          <w:szCs w:val="23"/>
          <w:rtl/>
        </w:rPr>
        <w:t>ישוע</w:t>
      </w:r>
      <w:r w:rsidRPr="006D73A0">
        <w:rPr>
          <w:rFonts w:ascii="Calibri" w:eastAsia="Calibri" w:hAnsi="Calibri" w:cs="Arial"/>
          <w:sz w:val="23"/>
          <w:szCs w:val="23"/>
          <w:cs/>
          <w:lang w:bidi="ar-SA"/>
        </w:rPr>
        <w:t>‎</w:t>
      </w:r>
      <w:r w:rsidRPr="006D73A0">
        <w:rPr>
          <w:rFonts w:ascii="Calibri" w:eastAsia="Calibri" w:hAnsi="Calibri" w:cs="Arial"/>
          <w:sz w:val="23"/>
          <w:szCs w:val="23"/>
          <w:lang w:val="en" w:bidi="ar-SA"/>
        </w:rPr>
        <w:t xml:space="preserve"> (</w:t>
      </w:r>
      <w:r w:rsidRPr="00184601">
        <w:rPr>
          <w:rFonts w:ascii="Calibri" w:eastAsia="Calibri" w:hAnsi="Calibri" w:cs="Arial"/>
          <w:i/>
          <w:iCs/>
          <w:color w:val="0000FF"/>
          <w:sz w:val="23"/>
          <w:szCs w:val="23"/>
          <w:lang w:val="en" w:bidi="ar-SA"/>
        </w:rPr>
        <w:t>Yeshua</w:t>
      </w:r>
      <w:r w:rsidRPr="006D73A0">
        <w:rPr>
          <w:rFonts w:ascii="Calibri" w:eastAsia="Calibri" w:hAnsi="Calibri" w:cs="Arial"/>
          <w:sz w:val="23"/>
          <w:szCs w:val="23"/>
          <w:lang w:val="en" w:bidi="ar-SA"/>
        </w:rPr>
        <w:t xml:space="preserve">), </w:t>
      </w:r>
      <w:r w:rsidR="00B06EA1" w:rsidRPr="00B06EA1">
        <w:rPr>
          <w:rFonts w:ascii="Calibri" w:eastAsia="Calibri" w:hAnsi="Calibri" w:cs="Arial"/>
          <w:sz w:val="23"/>
          <w:szCs w:val="23"/>
          <w:lang w:val="en" w:bidi="ar-SA"/>
        </w:rPr>
        <w:t xml:space="preserve">a variant of the earlier name </w:t>
      </w:r>
      <w:r w:rsidR="00B06EA1" w:rsidRPr="00B06EA1">
        <w:rPr>
          <w:rFonts w:ascii="Calibri" w:eastAsia="Calibri" w:hAnsi="Calibri" w:cs="Arial"/>
          <w:sz w:val="23"/>
          <w:szCs w:val="23"/>
          <w:rtl/>
          <w:lang w:val="en"/>
        </w:rPr>
        <w:t>יהושע</w:t>
      </w:r>
      <w:r w:rsidR="00B06EA1" w:rsidRPr="00B06EA1">
        <w:rPr>
          <w:rFonts w:ascii="Calibri" w:eastAsia="Calibri" w:hAnsi="Calibri" w:cs="Arial"/>
          <w:sz w:val="23"/>
          <w:szCs w:val="23"/>
          <w:cs/>
          <w:lang w:val="en"/>
        </w:rPr>
        <w:t>‎</w:t>
      </w:r>
      <w:r w:rsidR="00B06EA1" w:rsidRPr="00B06EA1">
        <w:rPr>
          <w:rFonts w:ascii="Calibri" w:eastAsia="Calibri" w:hAnsi="Calibri" w:cs="Arial"/>
          <w:sz w:val="23"/>
          <w:szCs w:val="23"/>
          <w:lang w:val="en" w:bidi="ar-SA"/>
        </w:rPr>
        <w:t xml:space="preserve"> (</w:t>
      </w:r>
      <w:r w:rsidR="00B06EA1" w:rsidRPr="00184601">
        <w:rPr>
          <w:rFonts w:ascii="Calibri" w:eastAsia="Calibri" w:hAnsi="Calibri" w:cs="Arial"/>
          <w:i/>
          <w:iCs/>
          <w:color w:val="0000FF"/>
          <w:sz w:val="23"/>
          <w:szCs w:val="23"/>
          <w:lang w:val="en" w:bidi="ar-SA"/>
        </w:rPr>
        <w:t>Yehoshua</w:t>
      </w:r>
      <w:r w:rsidR="00B06EA1" w:rsidRPr="00B06EA1">
        <w:rPr>
          <w:rFonts w:ascii="Calibri" w:eastAsia="Calibri" w:hAnsi="Calibri" w:cs="Arial"/>
          <w:sz w:val="23"/>
          <w:szCs w:val="23"/>
          <w:lang w:val="en" w:bidi="ar-SA"/>
        </w:rPr>
        <w:t xml:space="preserve">), or in English, "Joshua", </w:t>
      </w:r>
      <w:r w:rsidRPr="006D73A0">
        <w:rPr>
          <w:rFonts w:ascii="Calibri" w:eastAsia="Calibri" w:hAnsi="Calibri" w:cs="Arial"/>
          <w:sz w:val="23"/>
          <w:szCs w:val="23"/>
          <w:vertAlign w:val="superscript"/>
          <w:lang w:val="en" w:bidi="ar-SA"/>
        </w:rPr>
        <w:t>1</w:t>
      </w:r>
    </w:p>
    <w:p w:rsidR="006F7F3E" w:rsidRDefault="006F7F3E" w:rsidP="006F7F3E">
      <w:pPr>
        <w:spacing w:after="0" w:line="240" w:lineRule="auto"/>
        <w:rPr>
          <w:sz w:val="23"/>
          <w:szCs w:val="23"/>
        </w:rPr>
      </w:pPr>
    </w:p>
    <w:p w:rsidR="00A541F2" w:rsidRDefault="00CC2831" w:rsidP="00D44D4A">
      <w:pPr>
        <w:spacing w:after="0" w:line="240" w:lineRule="auto"/>
        <w:rPr>
          <w:sz w:val="23"/>
          <w:szCs w:val="23"/>
        </w:rPr>
      </w:pPr>
      <w:r>
        <w:rPr>
          <w:sz w:val="23"/>
          <w:szCs w:val="23"/>
        </w:rPr>
        <w:t>However</w:t>
      </w:r>
      <w:r w:rsidR="006F7F3E">
        <w:rPr>
          <w:sz w:val="23"/>
          <w:szCs w:val="23"/>
        </w:rPr>
        <w:t xml:space="preserve"> for me</w:t>
      </w:r>
      <w:r w:rsidR="000A5736">
        <w:rPr>
          <w:sz w:val="23"/>
          <w:szCs w:val="23"/>
        </w:rPr>
        <w:t>,</w:t>
      </w:r>
      <w:r w:rsidR="006F7F3E">
        <w:rPr>
          <w:sz w:val="23"/>
          <w:szCs w:val="23"/>
        </w:rPr>
        <w:t xml:space="preserve"> there is an even </w:t>
      </w:r>
      <w:r w:rsidR="00D44D4A">
        <w:rPr>
          <w:sz w:val="23"/>
          <w:szCs w:val="23"/>
        </w:rPr>
        <w:t>greater</w:t>
      </w:r>
      <w:r w:rsidR="006F7F3E">
        <w:rPr>
          <w:sz w:val="23"/>
          <w:szCs w:val="23"/>
        </w:rPr>
        <w:t xml:space="preserve"> reason. </w:t>
      </w:r>
    </w:p>
    <w:p w:rsidR="00A541F2" w:rsidRDefault="00A541F2" w:rsidP="00B6421D">
      <w:pPr>
        <w:spacing w:after="0" w:line="240" w:lineRule="auto"/>
        <w:rPr>
          <w:sz w:val="23"/>
          <w:szCs w:val="23"/>
        </w:rPr>
      </w:pPr>
    </w:p>
    <w:p w:rsidR="006F7F3E" w:rsidRDefault="00A541F2" w:rsidP="00D44D4A">
      <w:pPr>
        <w:spacing w:after="0" w:line="240" w:lineRule="auto"/>
        <w:rPr>
          <w:sz w:val="23"/>
          <w:szCs w:val="23"/>
        </w:rPr>
      </w:pPr>
      <w:r>
        <w:rPr>
          <w:sz w:val="23"/>
          <w:szCs w:val="23"/>
        </w:rPr>
        <w:t>My search began w</w:t>
      </w:r>
      <w:r w:rsidR="006F7F3E">
        <w:rPr>
          <w:sz w:val="23"/>
          <w:szCs w:val="23"/>
        </w:rPr>
        <w:t xml:space="preserve">hen I looked </w:t>
      </w:r>
      <w:r w:rsidR="00D44D4A">
        <w:rPr>
          <w:sz w:val="23"/>
          <w:szCs w:val="23"/>
        </w:rPr>
        <w:t>in</w:t>
      </w:r>
      <w:r w:rsidR="006F7F3E">
        <w:rPr>
          <w:sz w:val="23"/>
          <w:szCs w:val="23"/>
        </w:rPr>
        <w:t xml:space="preserve"> the </w:t>
      </w:r>
      <w:r w:rsidR="006F7F3E" w:rsidRPr="006F7F3E">
        <w:rPr>
          <w:b/>
          <w:bCs/>
          <w:i/>
          <w:iCs/>
          <w:sz w:val="23"/>
          <w:szCs w:val="23"/>
        </w:rPr>
        <w:t>Strong’s Exhaustive Concordance of the Bible</w:t>
      </w:r>
      <w:r w:rsidR="00D44D4A">
        <w:rPr>
          <w:sz w:val="23"/>
          <w:szCs w:val="23"/>
        </w:rPr>
        <w:t>.</w:t>
      </w:r>
    </w:p>
    <w:p w:rsidR="006F7F3E" w:rsidRDefault="006F7F3E" w:rsidP="006F7F3E">
      <w:pPr>
        <w:spacing w:after="0" w:line="240" w:lineRule="auto"/>
        <w:rPr>
          <w:sz w:val="23"/>
          <w:szCs w:val="23"/>
        </w:rPr>
      </w:pPr>
    </w:p>
    <w:p w:rsidR="006F7F3E" w:rsidRDefault="006F7F3E" w:rsidP="006F7F3E">
      <w:pPr>
        <w:spacing w:after="0" w:line="240" w:lineRule="auto"/>
        <w:rPr>
          <w:sz w:val="23"/>
          <w:szCs w:val="23"/>
        </w:rPr>
      </w:pPr>
      <w:r>
        <w:rPr>
          <w:sz w:val="23"/>
          <w:szCs w:val="23"/>
        </w:rPr>
        <w:t>When I looked in the Greek se</w:t>
      </w:r>
      <w:r w:rsidR="00B6421D">
        <w:rPr>
          <w:sz w:val="23"/>
          <w:szCs w:val="23"/>
        </w:rPr>
        <w:t xml:space="preserve">ction </w:t>
      </w:r>
      <w:r w:rsidR="00A541F2">
        <w:rPr>
          <w:sz w:val="23"/>
          <w:szCs w:val="23"/>
        </w:rPr>
        <w:t xml:space="preserve">of the concordance </w:t>
      </w:r>
      <w:r w:rsidR="000C2AD7">
        <w:rPr>
          <w:sz w:val="23"/>
          <w:szCs w:val="23"/>
        </w:rPr>
        <w:t xml:space="preserve">for the name “Jesus” </w:t>
      </w:r>
      <w:r w:rsidR="00B6421D">
        <w:rPr>
          <w:sz w:val="23"/>
          <w:szCs w:val="23"/>
        </w:rPr>
        <w:t>this is what I discovered</w:t>
      </w:r>
      <w:r w:rsidR="00A541F2">
        <w:rPr>
          <w:sz w:val="23"/>
          <w:szCs w:val="23"/>
        </w:rPr>
        <w:t>.</w:t>
      </w:r>
    </w:p>
    <w:p w:rsidR="006F7F3E" w:rsidRDefault="006F7F3E" w:rsidP="006F7F3E">
      <w:pPr>
        <w:spacing w:after="0" w:line="240" w:lineRule="auto"/>
        <w:rPr>
          <w:sz w:val="23"/>
          <w:szCs w:val="23"/>
        </w:rPr>
      </w:pPr>
    </w:p>
    <w:p w:rsidR="006F7F3E" w:rsidRPr="000A5736" w:rsidRDefault="006F7F3E" w:rsidP="0077733A">
      <w:pPr>
        <w:shd w:val="clear" w:color="auto" w:fill="FFFFF0"/>
        <w:spacing w:after="0" w:line="240" w:lineRule="auto"/>
        <w:ind w:left="180"/>
        <w:rPr>
          <w:lang w:val="en"/>
        </w:rPr>
      </w:pPr>
      <w:r w:rsidRPr="000A5736">
        <w:rPr>
          <w:rFonts w:asciiTheme="majorBidi" w:hAnsiTheme="majorBidi" w:cstheme="majorBidi"/>
          <w:b/>
          <w:bCs/>
          <w:lang w:val="en"/>
        </w:rPr>
        <w:t>Ἰησοῦς</w:t>
      </w:r>
      <w:r w:rsidRPr="000A5736">
        <w:rPr>
          <w:lang w:val="en"/>
        </w:rPr>
        <w:t xml:space="preserve"> </w:t>
      </w:r>
      <w:r w:rsidRPr="000A5736">
        <w:rPr>
          <w:b/>
          <w:bCs/>
          <w:shd w:val="clear" w:color="auto" w:fill="FFFF00"/>
          <w:lang w:val="en"/>
        </w:rPr>
        <w:t>Iēsoûs</w:t>
      </w:r>
      <w:r w:rsidRPr="000A5736">
        <w:rPr>
          <w:b/>
          <w:bCs/>
          <w:lang w:val="en"/>
        </w:rPr>
        <w:t>,</w:t>
      </w:r>
      <w:r w:rsidRPr="000A5736">
        <w:rPr>
          <w:lang w:val="en"/>
        </w:rPr>
        <w:t xml:space="preserve"> ee-ay-sooce'; </w:t>
      </w:r>
      <w:r w:rsidRPr="000A5736">
        <w:rPr>
          <w:color w:val="C00000"/>
          <w:lang w:val="en"/>
        </w:rPr>
        <w:t xml:space="preserve">of Hebrew origin </w:t>
      </w:r>
      <w:r w:rsidRPr="000A5736">
        <w:rPr>
          <w:lang w:val="en"/>
        </w:rPr>
        <w:t>(</w:t>
      </w:r>
      <w:r w:rsidRPr="000C2AD7">
        <w:rPr>
          <w:color w:val="0000FF"/>
          <w:lang w:val="en"/>
        </w:rPr>
        <w:t>3091</w:t>
      </w:r>
      <w:r w:rsidRPr="000A5736">
        <w:rPr>
          <w:lang w:val="en"/>
        </w:rPr>
        <w:t xml:space="preserve">); </w:t>
      </w:r>
      <w:r w:rsidRPr="000A5736">
        <w:rPr>
          <w:color w:val="C00000"/>
          <w:lang w:val="en"/>
        </w:rPr>
        <w:t xml:space="preserve">Jesus </w:t>
      </w:r>
      <w:r w:rsidRPr="000A5736">
        <w:rPr>
          <w:lang w:val="en"/>
        </w:rPr>
        <w:t>(</w:t>
      </w:r>
      <w:r w:rsidRPr="000A5736">
        <w:rPr>
          <w:color w:val="C00000"/>
          <w:lang w:val="en"/>
        </w:rPr>
        <w:t>i.e. Jehoshua</w:t>
      </w:r>
      <w:r w:rsidRPr="000A5736">
        <w:rPr>
          <w:lang w:val="en"/>
        </w:rPr>
        <w:t xml:space="preserve">), </w:t>
      </w:r>
      <w:r w:rsidRPr="000A5736">
        <w:rPr>
          <w:color w:val="C00000"/>
          <w:lang w:val="en"/>
        </w:rPr>
        <w:t>the name of our Lord and two</w:t>
      </w:r>
      <w:r w:rsidRPr="000A5736">
        <w:rPr>
          <w:lang w:val="en"/>
        </w:rPr>
        <w:t xml:space="preserve"> (</w:t>
      </w:r>
      <w:r w:rsidRPr="000A5736">
        <w:rPr>
          <w:color w:val="C00000"/>
          <w:lang w:val="en"/>
        </w:rPr>
        <w:t>three</w:t>
      </w:r>
      <w:r w:rsidRPr="000A5736">
        <w:rPr>
          <w:lang w:val="en"/>
        </w:rPr>
        <w:t xml:space="preserve">) </w:t>
      </w:r>
      <w:r w:rsidRPr="000A5736">
        <w:rPr>
          <w:color w:val="C00000"/>
          <w:lang w:val="en"/>
        </w:rPr>
        <w:t>other Israelites</w:t>
      </w:r>
      <w:r w:rsidR="0020374B" w:rsidRPr="000A5736">
        <w:rPr>
          <w:lang w:val="en"/>
        </w:rPr>
        <w:t>: —</w:t>
      </w:r>
      <w:r w:rsidR="007E34D7" w:rsidRPr="000A5736">
        <w:rPr>
          <w:rFonts w:ascii="Calibri" w:eastAsia="Calibri" w:hAnsi="Calibri" w:cs="Arial"/>
        </w:rPr>
        <w:t xml:space="preserve"> (Translated in King James Version as) </w:t>
      </w:r>
      <w:r w:rsidRPr="000A5736">
        <w:rPr>
          <w:lang w:val="en"/>
        </w:rPr>
        <w:t>Jesus.</w:t>
      </w:r>
    </w:p>
    <w:p w:rsidR="006F7F3E" w:rsidRPr="004D7BE5" w:rsidRDefault="006F7F3E" w:rsidP="006F7F3E">
      <w:pPr>
        <w:spacing w:after="0" w:line="240" w:lineRule="auto"/>
        <w:rPr>
          <w:sz w:val="23"/>
          <w:szCs w:val="23"/>
          <w:lang w:val="en"/>
        </w:rPr>
      </w:pPr>
    </w:p>
    <w:p w:rsidR="006F7F3E" w:rsidRPr="00036AE8" w:rsidRDefault="006F7F3E" w:rsidP="00E73E24">
      <w:pPr>
        <w:spacing w:after="0" w:line="240" w:lineRule="auto"/>
        <w:rPr>
          <w:lang w:val="en"/>
        </w:rPr>
      </w:pPr>
      <w:r w:rsidRPr="004D7BE5">
        <w:rPr>
          <w:sz w:val="23"/>
          <w:szCs w:val="23"/>
          <w:lang w:val="en"/>
        </w:rPr>
        <w:t>That led me to “</w:t>
      </w:r>
      <w:r w:rsidR="00E73E24">
        <w:rPr>
          <w:sz w:val="23"/>
          <w:szCs w:val="23"/>
          <w:lang w:val="en"/>
        </w:rPr>
        <w:t>Y</w:t>
      </w:r>
      <w:r w:rsidRPr="004D7BE5">
        <w:rPr>
          <w:sz w:val="23"/>
          <w:szCs w:val="23"/>
          <w:lang w:val="en"/>
        </w:rPr>
        <w:t>ehoshua” in the Hebrew.</w:t>
      </w:r>
      <w:r w:rsidR="00036AE8">
        <w:rPr>
          <w:sz w:val="23"/>
          <w:szCs w:val="23"/>
          <w:lang w:val="en"/>
        </w:rPr>
        <w:t xml:space="preserve"> </w:t>
      </w:r>
    </w:p>
    <w:p w:rsidR="006F7F3E" w:rsidRPr="004D7BE5" w:rsidRDefault="006F7F3E" w:rsidP="006F7F3E">
      <w:pPr>
        <w:spacing w:after="0" w:line="240" w:lineRule="auto"/>
        <w:rPr>
          <w:sz w:val="23"/>
          <w:szCs w:val="23"/>
          <w:lang w:val="en"/>
        </w:rPr>
      </w:pPr>
    </w:p>
    <w:p w:rsidR="006F7F3E" w:rsidRPr="000A5736" w:rsidRDefault="006F7F3E" w:rsidP="0077733A">
      <w:pPr>
        <w:shd w:val="clear" w:color="auto" w:fill="FFFFF0"/>
        <w:spacing w:after="0" w:line="240" w:lineRule="auto"/>
        <w:ind w:left="180"/>
      </w:pPr>
      <w:r w:rsidRPr="00F72EB1">
        <w:rPr>
          <w:rFonts w:asciiTheme="majorBidi" w:hAnsiTheme="majorBidi" w:cstheme="majorBidi"/>
          <w:b/>
          <w:bCs/>
          <w:color w:val="0000FF"/>
        </w:rPr>
        <w:t>3091</w:t>
      </w:r>
      <w:r w:rsidRPr="000A5736">
        <w:rPr>
          <w:rFonts w:asciiTheme="majorBidi" w:hAnsiTheme="majorBidi" w:cstheme="majorBidi"/>
          <w:b/>
          <w:bCs/>
        </w:rPr>
        <w:t xml:space="preserve"> </w:t>
      </w:r>
      <w:r w:rsidRPr="000A5736">
        <w:rPr>
          <w:rFonts w:ascii="Calibri" w:eastAsia="Calibri" w:hAnsi="Calibri" w:cs="Arial"/>
        </w:rPr>
        <w:t xml:space="preserve">– </w:t>
      </w:r>
      <w:r w:rsidRPr="00D44D4A">
        <w:rPr>
          <w:rFonts w:ascii="Calibri" w:eastAsia="Calibri" w:hAnsi="Calibri" w:cs="Arial"/>
          <w:sz w:val="24"/>
          <w:szCs w:val="24"/>
          <w:rtl/>
        </w:rPr>
        <w:t>י</w:t>
      </w:r>
      <w:r w:rsidRPr="00D44D4A">
        <w:rPr>
          <w:rFonts w:asciiTheme="majorBidi" w:hAnsiTheme="majorBidi" w:cstheme="majorBidi"/>
          <w:b/>
          <w:bCs/>
          <w:sz w:val="24"/>
          <w:szCs w:val="24"/>
          <w:rtl/>
        </w:rPr>
        <w:t>הוֹשׁוּעַ</w:t>
      </w:r>
      <w:r w:rsidRPr="000A5736">
        <w:t xml:space="preserve"> </w:t>
      </w:r>
      <w:r w:rsidRPr="000A5736">
        <w:rPr>
          <w:b/>
          <w:bCs/>
          <w:shd w:val="clear" w:color="auto" w:fill="FFFF00"/>
          <w:lang w:val="en"/>
        </w:rPr>
        <w:t>Yᵉhôwshûwaʻ</w:t>
      </w:r>
      <w:r w:rsidRPr="000A5736">
        <w:rPr>
          <w:b/>
          <w:bCs/>
          <w:lang w:val="en"/>
        </w:rPr>
        <w:t>,</w:t>
      </w:r>
      <w:r w:rsidRPr="000A5736">
        <w:rPr>
          <w:lang w:val="en"/>
        </w:rPr>
        <w:t xml:space="preserve"> yeh-ho-shoo'-ah; or </w:t>
      </w:r>
      <w:r w:rsidRPr="000A5736">
        <w:rPr>
          <w:rFonts w:asciiTheme="majorBidi" w:hAnsiTheme="majorBidi" w:cstheme="majorBidi"/>
          <w:rtl/>
        </w:rPr>
        <w:t>יְהוֹשֻׁעַ</w:t>
      </w:r>
      <w:r w:rsidRPr="000A5736">
        <w:rPr>
          <w:lang w:val="en"/>
        </w:rPr>
        <w:t xml:space="preserve"> Yᵉhôwshuʻa; from </w:t>
      </w:r>
      <w:r w:rsidRPr="000A5736">
        <w:rPr>
          <w:color w:val="0000FF"/>
          <w:lang w:val="en"/>
        </w:rPr>
        <w:t>3068</w:t>
      </w:r>
      <w:r w:rsidRPr="000A5736">
        <w:rPr>
          <w:lang w:val="en"/>
        </w:rPr>
        <w:t xml:space="preserve"> and </w:t>
      </w:r>
      <w:r w:rsidRPr="000A5736">
        <w:rPr>
          <w:color w:val="0000FF"/>
          <w:lang w:val="en"/>
        </w:rPr>
        <w:t>3467</w:t>
      </w:r>
      <w:r w:rsidRPr="000A5736">
        <w:rPr>
          <w:lang w:val="en"/>
        </w:rPr>
        <w:t xml:space="preserve">; </w:t>
      </w:r>
      <w:r w:rsidRPr="000A5736">
        <w:rPr>
          <w:color w:val="C00000"/>
          <w:lang w:val="en"/>
        </w:rPr>
        <w:t>Jehovah-saved; Jehoshua</w:t>
      </w:r>
      <w:r w:rsidRPr="000A5736">
        <w:rPr>
          <w:lang w:val="en"/>
        </w:rPr>
        <w:t xml:space="preserve"> (</w:t>
      </w:r>
      <w:r w:rsidRPr="000A5736">
        <w:rPr>
          <w:color w:val="C00000"/>
          <w:lang w:val="en"/>
        </w:rPr>
        <w:t>i.e. Joshua</w:t>
      </w:r>
      <w:r w:rsidRPr="000A5736">
        <w:rPr>
          <w:lang w:val="en"/>
        </w:rPr>
        <w:t xml:space="preserve">), </w:t>
      </w:r>
      <w:r w:rsidRPr="000A5736">
        <w:rPr>
          <w:color w:val="C00000"/>
          <w:lang w:val="en"/>
        </w:rPr>
        <w:t>the Jewish leader</w:t>
      </w:r>
      <w:r w:rsidR="0020374B" w:rsidRPr="000A5736">
        <w:rPr>
          <w:lang w:val="en"/>
        </w:rPr>
        <w:t>: —</w:t>
      </w:r>
      <w:r w:rsidR="007E34D7" w:rsidRPr="000A5736">
        <w:rPr>
          <w:rFonts w:ascii="Calibri" w:eastAsia="Calibri" w:hAnsi="Calibri" w:cs="Arial"/>
        </w:rPr>
        <w:t xml:space="preserve"> (Translated in King James Version as) </w:t>
      </w:r>
      <w:r w:rsidRPr="000A5736">
        <w:rPr>
          <w:lang w:val="en"/>
        </w:rPr>
        <w:t>Jehoshua, Jehoshuah, Joshua.</w:t>
      </w:r>
    </w:p>
    <w:p w:rsidR="006F7F3E" w:rsidRDefault="006F7F3E" w:rsidP="006F7F3E">
      <w:pPr>
        <w:spacing w:after="0" w:line="240" w:lineRule="auto"/>
        <w:rPr>
          <w:sz w:val="23"/>
          <w:szCs w:val="23"/>
        </w:rPr>
      </w:pPr>
    </w:p>
    <w:p w:rsidR="003E334F" w:rsidRDefault="003E334F" w:rsidP="003E334F">
      <w:pPr>
        <w:spacing w:after="0" w:line="240" w:lineRule="auto"/>
        <w:rPr>
          <w:sz w:val="23"/>
          <w:szCs w:val="23"/>
        </w:rPr>
      </w:pPr>
      <w:r>
        <w:rPr>
          <w:sz w:val="23"/>
          <w:szCs w:val="23"/>
        </w:rPr>
        <w:t>The name “Yehoshua” reminded me of what the “angel of the L</w:t>
      </w:r>
      <w:r w:rsidRPr="000C2AD7">
        <w:rPr>
          <w:smallCaps/>
          <w:sz w:val="23"/>
          <w:szCs w:val="23"/>
        </w:rPr>
        <w:t>ord</w:t>
      </w:r>
      <w:r>
        <w:rPr>
          <w:sz w:val="23"/>
          <w:szCs w:val="23"/>
        </w:rPr>
        <w:t>” said to Mary’s espoused husband Joseph:</w:t>
      </w:r>
    </w:p>
    <w:p w:rsidR="003E334F" w:rsidRDefault="003E334F" w:rsidP="003E334F">
      <w:pPr>
        <w:spacing w:after="0" w:line="240" w:lineRule="auto"/>
        <w:rPr>
          <w:sz w:val="23"/>
          <w:szCs w:val="23"/>
        </w:rPr>
      </w:pPr>
    </w:p>
    <w:p w:rsidR="003E334F" w:rsidRPr="00D44D4A" w:rsidRDefault="003E334F" w:rsidP="003E334F">
      <w:pPr>
        <w:shd w:val="clear" w:color="auto" w:fill="F7FBFB"/>
        <w:spacing w:after="0" w:line="240" w:lineRule="auto"/>
        <w:ind w:left="180"/>
        <w:rPr>
          <w:b/>
          <w:bCs/>
          <w:sz w:val="23"/>
          <w:szCs w:val="23"/>
        </w:rPr>
      </w:pPr>
      <w:r w:rsidRPr="00D44D4A">
        <w:rPr>
          <w:b/>
          <w:bCs/>
          <w:sz w:val="23"/>
          <w:szCs w:val="23"/>
        </w:rPr>
        <w:t xml:space="preserve">Matthew 1:21 </w:t>
      </w:r>
      <w:r>
        <w:rPr>
          <w:b/>
          <w:bCs/>
          <w:sz w:val="23"/>
          <w:szCs w:val="23"/>
        </w:rPr>
        <w:t xml:space="preserve"> </w:t>
      </w:r>
    </w:p>
    <w:p w:rsidR="003E334F" w:rsidRPr="00D44D4A" w:rsidRDefault="003E334F" w:rsidP="003E334F">
      <w:pPr>
        <w:shd w:val="clear" w:color="auto" w:fill="F7FBFB"/>
        <w:spacing w:after="0" w:line="240" w:lineRule="auto"/>
        <w:ind w:left="180"/>
        <w:rPr>
          <w:sz w:val="23"/>
          <w:szCs w:val="23"/>
        </w:rPr>
      </w:pPr>
      <w:r>
        <w:rPr>
          <w:sz w:val="23"/>
          <w:szCs w:val="23"/>
        </w:rPr>
        <w:t>“</w:t>
      </w:r>
      <w:r w:rsidRPr="00D44D4A">
        <w:rPr>
          <w:sz w:val="23"/>
          <w:szCs w:val="23"/>
        </w:rPr>
        <w:t xml:space="preserve">And she shall bring forth a son, and thou shalt call his name Jesus: for </w:t>
      </w:r>
      <w:r w:rsidRPr="000C2AD7">
        <w:rPr>
          <w:b/>
          <w:bCs/>
          <w:sz w:val="23"/>
          <w:szCs w:val="23"/>
        </w:rPr>
        <w:t>he shall save his people from their sins</w:t>
      </w:r>
      <w:r w:rsidRPr="00D44D4A">
        <w:rPr>
          <w:sz w:val="23"/>
          <w:szCs w:val="23"/>
        </w:rPr>
        <w:t>.</w:t>
      </w:r>
      <w:r>
        <w:rPr>
          <w:sz w:val="23"/>
          <w:szCs w:val="23"/>
        </w:rPr>
        <w:t>”</w:t>
      </w:r>
      <w:r w:rsidRPr="000C2AD7">
        <w:rPr>
          <w:rFonts w:asciiTheme="majorBidi" w:hAnsiTheme="majorBidi" w:cstheme="majorBidi"/>
          <w:sz w:val="16"/>
          <w:szCs w:val="16"/>
        </w:rPr>
        <w:t>(KJV)</w:t>
      </w:r>
    </w:p>
    <w:p w:rsidR="003E334F" w:rsidRDefault="003E334F" w:rsidP="006F7F3E">
      <w:pPr>
        <w:spacing w:after="0" w:line="240" w:lineRule="auto"/>
        <w:rPr>
          <w:sz w:val="23"/>
          <w:szCs w:val="23"/>
        </w:rPr>
      </w:pPr>
    </w:p>
    <w:p w:rsidR="003E334F" w:rsidRDefault="003E334F" w:rsidP="006F7F3E">
      <w:pPr>
        <w:spacing w:after="0" w:line="240" w:lineRule="auto"/>
        <w:rPr>
          <w:sz w:val="23"/>
          <w:szCs w:val="23"/>
        </w:rPr>
      </w:pPr>
    </w:p>
    <w:p w:rsidR="003E334F" w:rsidRDefault="003E334F" w:rsidP="006F7F3E">
      <w:pPr>
        <w:spacing w:after="0" w:line="240" w:lineRule="auto"/>
        <w:rPr>
          <w:sz w:val="23"/>
          <w:szCs w:val="23"/>
        </w:rPr>
      </w:pPr>
    </w:p>
    <w:p w:rsidR="003E334F" w:rsidRDefault="003E334F" w:rsidP="006F7F3E">
      <w:pPr>
        <w:spacing w:after="0" w:line="240" w:lineRule="auto"/>
        <w:rPr>
          <w:sz w:val="23"/>
          <w:szCs w:val="23"/>
        </w:rPr>
      </w:pPr>
    </w:p>
    <w:p w:rsidR="0019669A" w:rsidRDefault="003E334F" w:rsidP="00B46898">
      <w:pPr>
        <w:pStyle w:val="ListParagraph"/>
        <w:rPr>
          <w:rFonts w:asciiTheme="minorHAnsi" w:hAnsiTheme="minorHAnsi"/>
          <w:sz w:val="23"/>
          <w:szCs w:val="23"/>
        </w:rPr>
      </w:pPr>
      <w:r w:rsidRPr="0048663B">
        <w:rPr>
          <w:noProof/>
          <w:color w:val="000000" w:themeColor="text1"/>
          <w:lang w:bidi="he-IL"/>
        </w:rPr>
        <mc:AlternateContent>
          <mc:Choice Requires="wps">
            <w:drawing>
              <wp:anchor distT="0" distB="0" distL="114300" distR="114300" simplePos="0" relativeHeight="251703296" behindDoc="0" locked="0" layoutInCell="1" allowOverlap="1" wp14:anchorId="33EBB692" wp14:editId="74C7C95D">
                <wp:simplePos x="0" y="0"/>
                <wp:positionH relativeFrom="column">
                  <wp:posOffset>-109855</wp:posOffset>
                </wp:positionH>
                <wp:positionV relativeFrom="paragraph">
                  <wp:posOffset>151130</wp:posOffset>
                </wp:positionV>
                <wp:extent cx="639191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6391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1.9pt" to="49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jx3gEAAKsDAAAOAAAAZHJzL2Uyb0RvYy54bWysU8tu2zAQvBfoPxC8x5IcOK0FyznYSC99&#10;GEj6ARuSkgjwBS5r2X/fJWW7aXsr6gPN3eUOd4ajzePJGnZUEbV3HW8WNWfKCS+1Gzr+/eXp7iNn&#10;mMBJMN6pjp8V8sft+3ebKbRq6UdvpIqMQBy2U+j4mFJoqwrFqCzgwgflqNj7aCFRGIdKRpgI3Zpq&#10;WdcP1eSjDNELhUjZ/Vzk24Lf90qkb32PKjHTcZotlTWW9TWv1XYD7RAhjFpcxoB/mMKCdnTpDWoP&#10;CdiPqP+CslpEj75PC+Ft5fteC1U4EJum/oPN8whBFS4kDoabTPj/YMXX4yEyLentPnDmwNIbPacI&#10;ehgT23nnSEEfGRVJqSlgSw07d4iXCMMhZtqnPtr8T4TYqah7vqmrTokJSj7cr5t1Q48grrXqV2OI&#10;mD4pb1nedNxol4lDC8fPmOgyOno9ktPOP2ljyuMZx6aOr1fLFSEDWag3kGhrA5FCN3AGZiBvihQL&#10;InqjZe7OOHjGnYnsCGQPcpX00wuNy5kBTFQgDuU3N44g1Xx0vaL07B2E9MXLOd3U1zyNO0OXyX+7&#10;MtPYA45zSyllJOowLo+kimsvrLPis8Z59+rluUhf5YgcUdou7s2WexvT/u03tv0JAAD//wMAUEsD&#10;BBQABgAIAAAAIQBqw/qJ3AAAAAkBAAAPAAAAZHJzL2Rvd25yZXYueG1sTI9NT8MwDIbvSPyHyEhc&#10;pi1dK8FWmk4I6I0LA8TVa0xb0Thdk22FX48RBzj69aP3o9hMrldHGkPn2cBykYAirr3tuDHw8lzN&#10;V6BCRLbYeyYDnxRgU56fFZhbf+InOm5jo8SEQ44G2hiHXOtQt+QwLPxALL93PzqMco6NtiOexNz1&#10;Ok2SK+2wY0locaC7luqP7cEZCNUr7auvWT1L3rLGU7q/f3xAYy4vptsbUJGm+AfDT32pDqV02vkD&#10;26B6A/PldSaogTSTCQKsV2sRdr+CLgv9f0H5DQAA//8DAFBLAQItABQABgAIAAAAIQC2gziS/gAA&#10;AOEBAAATAAAAAAAAAAAAAAAAAAAAAABbQ29udGVudF9UeXBlc10ueG1sUEsBAi0AFAAGAAgAAAAh&#10;ADj9If/WAAAAlAEAAAsAAAAAAAAAAAAAAAAALwEAAF9yZWxzLy5yZWxzUEsBAi0AFAAGAAgAAAAh&#10;AG1BKPHeAQAAqwMAAA4AAAAAAAAAAAAAAAAALgIAAGRycy9lMm9Eb2MueG1sUEsBAi0AFAAGAAgA&#10;AAAhAGrD+oncAAAACQEAAA8AAAAAAAAAAAAAAAAAOAQAAGRycy9kb3ducmV2LnhtbFBLBQYAAAAA&#10;BAAEAPMAAABBBQAAAAA=&#10;"/>
            </w:pict>
          </mc:Fallback>
        </mc:AlternateContent>
      </w:r>
    </w:p>
    <w:p w:rsidR="003E334F" w:rsidRPr="0048663B" w:rsidRDefault="003E334F" w:rsidP="003E334F">
      <w:pPr>
        <w:spacing w:after="0" w:line="240" w:lineRule="auto"/>
        <w:rPr>
          <w:rFonts w:ascii="Times New Roman" w:eastAsia="Calibri" w:hAnsi="Times New Roman" w:cs="Times New Roman"/>
          <w:sz w:val="20"/>
          <w:szCs w:val="20"/>
          <w:lang w:bidi="ar-SA"/>
        </w:rPr>
      </w:pPr>
      <w:r w:rsidRPr="0048663B">
        <w:rPr>
          <w:rFonts w:ascii="Calibri" w:eastAsia="Calibri" w:hAnsi="Calibri" w:cs="Arial"/>
          <w:sz w:val="20"/>
          <w:szCs w:val="20"/>
          <w:vertAlign w:val="superscript"/>
          <w:lang w:val="en" w:bidi="ar-SA"/>
        </w:rPr>
        <w:t>1</w:t>
      </w:r>
      <w:r w:rsidRPr="0048663B">
        <w:rPr>
          <w:rFonts w:ascii="Times New Roman" w:eastAsia="Calibri" w:hAnsi="Times New Roman" w:cs="Times New Roman"/>
          <w:sz w:val="20"/>
          <w:szCs w:val="20"/>
          <w:lang w:bidi="ar-SA"/>
        </w:rPr>
        <w:t>Wikipedia, article “</w:t>
      </w:r>
      <w:hyperlink r:id="rId9" w:anchor="Etymology_of_names" w:history="1">
        <w:r w:rsidRPr="0048663B">
          <w:rPr>
            <w:rFonts w:ascii="Times New Roman" w:eastAsia="Calibri" w:hAnsi="Times New Roman" w:cs="Times New Roman"/>
            <w:color w:val="0000FF"/>
            <w:sz w:val="20"/>
            <w:szCs w:val="20"/>
            <w:u w:val="single"/>
            <w:lang w:bidi="ar-SA"/>
          </w:rPr>
          <w:t>Jesus</w:t>
        </w:r>
      </w:hyperlink>
      <w:r w:rsidRPr="0048663B">
        <w:rPr>
          <w:rFonts w:ascii="Times New Roman" w:eastAsia="Calibri" w:hAnsi="Times New Roman" w:cs="Times New Roman"/>
          <w:sz w:val="20"/>
          <w:szCs w:val="20"/>
          <w:lang w:bidi="ar-SA"/>
        </w:rPr>
        <w:t>”, shown under “</w:t>
      </w:r>
      <w:r w:rsidRPr="0048663B">
        <w:rPr>
          <w:rFonts w:ascii="Times New Roman" w:eastAsia="Times New Roman" w:hAnsi="Times New Roman" w:cs="Times New Roman"/>
          <w:sz w:val="20"/>
          <w:szCs w:val="20"/>
          <w:lang w:val="en" w:bidi="ar-SA"/>
        </w:rPr>
        <w:t>Etymology.”</w:t>
      </w:r>
      <w:r>
        <w:rPr>
          <w:rFonts w:ascii="Times New Roman" w:eastAsia="Times New Roman" w:hAnsi="Times New Roman" w:cs="Times New Roman"/>
          <w:sz w:val="20"/>
          <w:szCs w:val="20"/>
          <w:lang w:val="en" w:bidi="ar-SA"/>
        </w:rPr>
        <w:t xml:space="preserve"> (Information as of November 24, 2019)</w:t>
      </w:r>
    </w:p>
    <w:p w:rsidR="003E334F" w:rsidRDefault="003E334F" w:rsidP="00B46898">
      <w:pPr>
        <w:pStyle w:val="ListParagraph"/>
        <w:rPr>
          <w:rFonts w:asciiTheme="minorHAnsi" w:hAnsiTheme="minorHAnsi"/>
          <w:sz w:val="23"/>
          <w:szCs w:val="23"/>
        </w:rPr>
      </w:pPr>
    </w:p>
    <w:p w:rsidR="000C2AD7" w:rsidRDefault="000C2AD7" w:rsidP="000C2AD7">
      <w:pPr>
        <w:spacing w:after="0" w:line="240" w:lineRule="auto"/>
        <w:rPr>
          <w:sz w:val="23"/>
          <w:szCs w:val="23"/>
        </w:rPr>
      </w:pPr>
      <w:r>
        <w:rPr>
          <w:sz w:val="23"/>
          <w:szCs w:val="23"/>
        </w:rPr>
        <w:lastRenderedPageBreak/>
        <w:t>From the</w:t>
      </w:r>
      <w:r w:rsidR="00A0579A">
        <w:rPr>
          <w:sz w:val="23"/>
          <w:szCs w:val="23"/>
        </w:rPr>
        <w:t>re I was referred to:</w:t>
      </w:r>
    </w:p>
    <w:p w:rsidR="000C2AD7" w:rsidRPr="00207AFC" w:rsidRDefault="000C2AD7" w:rsidP="000C2AD7">
      <w:pPr>
        <w:spacing w:after="0" w:line="240" w:lineRule="auto"/>
        <w:rPr>
          <w:sz w:val="23"/>
          <w:szCs w:val="23"/>
        </w:rPr>
      </w:pPr>
    </w:p>
    <w:p w:rsidR="000C2AD7" w:rsidRPr="000A5736" w:rsidRDefault="000C2AD7" w:rsidP="0077733A">
      <w:pPr>
        <w:shd w:val="clear" w:color="auto" w:fill="FFFFF0"/>
        <w:spacing w:after="0" w:line="240" w:lineRule="auto"/>
        <w:ind w:left="180"/>
      </w:pPr>
      <w:r w:rsidRPr="00481454">
        <w:rPr>
          <w:rFonts w:asciiTheme="majorBidi" w:hAnsiTheme="majorBidi" w:cstheme="majorBidi"/>
          <w:b/>
          <w:bCs/>
          <w:color w:val="0000FF"/>
        </w:rPr>
        <w:t>3068</w:t>
      </w:r>
      <w:r w:rsidRPr="000A5736">
        <w:t xml:space="preserve"> – </w:t>
      </w:r>
      <w:r w:rsidRPr="00D44D4A">
        <w:rPr>
          <w:rFonts w:asciiTheme="majorBidi" w:hAnsiTheme="majorBidi" w:cstheme="majorBidi"/>
          <w:b/>
          <w:bCs/>
          <w:sz w:val="24"/>
          <w:szCs w:val="24"/>
          <w:rtl/>
        </w:rPr>
        <w:t>יְהֹוָה</w:t>
      </w:r>
      <w:r w:rsidRPr="000A5736">
        <w:rPr>
          <w:rtl/>
        </w:rPr>
        <w:t xml:space="preserve"> </w:t>
      </w:r>
      <w:r w:rsidRPr="000A5736">
        <w:t xml:space="preserve"> </w:t>
      </w:r>
      <w:r w:rsidRPr="000A5736">
        <w:rPr>
          <w:b/>
          <w:bCs/>
          <w:shd w:val="clear" w:color="auto" w:fill="FFFF00"/>
          <w:lang w:val="en"/>
        </w:rPr>
        <w:t>Yᵉhôvâh</w:t>
      </w:r>
      <w:r w:rsidRPr="000A5736">
        <w:rPr>
          <w:b/>
          <w:bCs/>
          <w:lang w:val="en"/>
        </w:rPr>
        <w:t>,</w:t>
      </w:r>
      <w:r w:rsidRPr="000A5736">
        <w:rPr>
          <w:lang w:val="en"/>
        </w:rPr>
        <w:t xml:space="preserve"> yeh-ho-vaw'; from </w:t>
      </w:r>
      <w:r w:rsidRPr="000A5736">
        <w:rPr>
          <w:color w:val="0000FF"/>
          <w:lang w:val="en"/>
        </w:rPr>
        <w:t>1961</w:t>
      </w:r>
      <w:r w:rsidRPr="000A5736">
        <w:rPr>
          <w:lang w:val="en"/>
        </w:rPr>
        <w:t>; (</w:t>
      </w:r>
      <w:r w:rsidRPr="000A5736">
        <w:rPr>
          <w:color w:val="C00000"/>
          <w:lang w:val="en"/>
        </w:rPr>
        <w:t>the</w:t>
      </w:r>
      <w:r w:rsidRPr="000A5736">
        <w:rPr>
          <w:lang w:val="en"/>
        </w:rPr>
        <w:t xml:space="preserve">) </w:t>
      </w:r>
      <w:r w:rsidRPr="000A5736">
        <w:rPr>
          <w:color w:val="C00000"/>
          <w:lang w:val="en"/>
        </w:rPr>
        <w:t>self-Existent or Eternal; Jeho-vah, Jewish national name of God</w:t>
      </w:r>
      <w:r w:rsidRPr="000A5736">
        <w:rPr>
          <w:lang w:val="en"/>
        </w:rPr>
        <w:t>:—</w:t>
      </w:r>
      <w:r w:rsidRPr="000A5736">
        <w:rPr>
          <w:rFonts w:ascii="Calibri" w:eastAsia="Calibri" w:hAnsi="Calibri" w:cs="Arial"/>
        </w:rPr>
        <w:t xml:space="preserve"> (Translated in King James Version as) </w:t>
      </w:r>
      <w:r w:rsidRPr="000A5736">
        <w:rPr>
          <w:lang w:val="en"/>
        </w:rPr>
        <w:t>Jehovah, the Lord.</w:t>
      </w:r>
    </w:p>
    <w:p w:rsidR="000C2AD7" w:rsidRPr="0077733A" w:rsidRDefault="000C2AD7" w:rsidP="0077733A">
      <w:pPr>
        <w:shd w:val="clear" w:color="auto" w:fill="FFFFF0"/>
        <w:spacing w:after="0" w:line="240" w:lineRule="auto"/>
        <w:ind w:left="360"/>
        <w:rPr>
          <w:rFonts w:asciiTheme="majorBidi" w:hAnsiTheme="majorBidi" w:cstheme="majorBidi"/>
          <w:b/>
          <w:bCs/>
          <w:sz w:val="10"/>
          <w:szCs w:val="10"/>
        </w:rPr>
      </w:pPr>
    </w:p>
    <w:p w:rsidR="000C2AD7" w:rsidRPr="000A5736" w:rsidRDefault="000C2AD7" w:rsidP="0077733A">
      <w:pPr>
        <w:shd w:val="clear" w:color="auto" w:fill="FFFFF0"/>
        <w:spacing w:after="0" w:line="240" w:lineRule="auto"/>
        <w:ind w:left="360"/>
      </w:pPr>
      <w:r w:rsidRPr="000A5736">
        <w:rPr>
          <w:rFonts w:asciiTheme="majorBidi" w:hAnsiTheme="majorBidi" w:cstheme="majorBidi"/>
          <w:b/>
          <w:bCs/>
        </w:rPr>
        <w:t>1961</w:t>
      </w:r>
      <w:r w:rsidRPr="000A5736">
        <w:t xml:space="preserve"> - </w:t>
      </w:r>
      <w:r w:rsidRPr="00D44D4A">
        <w:rPr>
          <w:rFonts w:asciiTheme="majorBidi" w:hAnsiTheme="majorBidi" w:cstheme="majorBidi"/>
          <w:b/>
          <w:bCs/>
          <w:sz w:val="24"/>
          <w:szCs w:val="24"/>
          <w:rtl/>
        </w:rPr>
        <w:t>הָיָה</w:t>
      </w:r>
      <w:r w:rsidRPr="000A5736">
        <w:rPr>
          <w:rtl/>
        </w:rPr>
        <w:t xml:space="preserve"> </w:t>
      </w:r>
      <w:r w:rsidRPr="000A5736">
        <w:t xml:space="preserve"> </w:t>
      </w:r>
      <w:r w:rsidRPr="000A5736">
        <w:rPr>
          <w:b/>
          <w:bCs/>
          <w:lang w:val="en"/>
        </w:rPr>
        <w:t>hâyâh,</w:t>
      </w:r>
      <w:r w:rsidRPr="000A5736">
        <w:rPr>
          <w:lang w:val="en"/>
        </w:rPr>
        <w:t xml:space="preserve"> haw-yaw; a primitive root (compare 1933); </w:t>
      </w:r>
      <w:r w:rsidRPr="000A5736">
        <w:rPr>
          <w:color w:val="C00000"/>
          <w:lang w:val="en"/>
        </w:rPr>
        <w:t xml:space="preserve">to exist, i.e. be or become, come to pass </w:t>
      </w:r>
      <w:r w:rsidRPr="000A5736">
        <w:rPr>
          <w:lang w:val="en"/>
        </w:rPr>
        <w:t>(always emphatic, and not a mere copula or auxiliary):—</w:t>
      </w:r>
      <w:r w:rsidRPr="000A5736">
        <w:rPr>
          <w:rFonts w:ascii="Calibri" w:eastAsia="Calibri" w:hAnsi="Calibri" w:cs="Arial"/>
        </w:rPr>
        <w:t xml:space="preserve"> (Translated in King James Version as) </w:t>
      </w:r>
      <w:r w:rsidRPr="000A5736">
        <w:rPr>
          <w:lang w:val="en"/>
        </w:rPr>
        <w:t xml:space="preserve">beacon, </w:t>
      </w:r>
      <w:r w:rsidRPr="000A5736">
        <w:rPr>
          <w:b/>
          <w:bCs/>
          <w:lang w:val="en"/>
        </w:rPr>
        <w:t>×</w:t>
      </w:r>
      <w:r w:rsidRPr="000A5736">
        <w:rPr>
          <w:lang w:val="en"/>
        </w:rPr>
        <w:t xml:space="preserve"> altogether, be(-come), accomplished, committed, like), break, cause, come (to pass), do, faint, fall, follow, happen, </w:t>
      </w:r>
      <w:r w:rsidRPr="000A5736">
        <w:rPr>
          <w:b/>
          <w:bCs/>
          <w:lang w:val="en"/>
        </w:rPr>
        <w:t>×</w:t>
      </w:r>
      <w:r w:rsidRPr="000A5736">
        <w:rPr>
          <w:lang w:val="en"/>
        </w:rPr>
        <w:t xml:space="preserve"> have, last, pertain, quit (one-) self, require, </w:t>
      </w:r>
      <w:r w:rsidRPr="000A5736">
        <w:rPr>
          <w:b/>
          <w:bCs/>
          <w:lang w:val="en"/>
        </w:rPr>
        <w:t>×</w:t>
      </w:r>
      <w:r w:rsidRPr="000A5736">
        <w:rPr>
          <w:lang w:val="en"/>
        </w:rPr>
        <w:t xml:space="preserve"> use</w:t>
      </w:r>
    </w:p>
    <w:p w:rsidR="0048663B" w:rsidRPr="000A5736" w:rsidRDefault="0048663B" w:rsidP="006F7F3E">
      <w:pPr>
        <w:spacing w:after="0" w:line="240" w:lineRule="auto"/>
      </w:pPr>
    </w:p>
    <w:p w:rsidR="006F7F3E" w:rsidRDefault="006F7F3E" w:rsidP="0077733A">
      <w:pPr>
        <w:shd w:val="clear" w:color="auto" w:fill="FFFFF0"/>
        <w:spacing w:after="0" w:line="240" w:lineRule="auto"/>
        <w:ind w:left="187"/>
        <w:rPr>
          <w:lang w:val="en"/>
        </w:rPr>
      </w:pPr>
      <w:r w:rsidRPr="00F72EB1">
        <w:rPr>
          <w:rFonts w:asciiTheme="majorBidi" w:hAnsiTheme="majorBidi" w:cstheme="majorBidi"/>
          <w:b/>
          <w:bCs/>
          <w:color w:val="0000FF"/>
        </w:rPr>
        <w:t>3467</w:t>
      </w:r>
      <w:r w:rsidRPr="00F72EB1">
        <w:rPr>
          <w:color w:val="0000FF"/>
        </w:rPr>
        <w:t xml:space="preserve"> </w:t>
      </w:r>
      <w:r w:rsidRPr="000A5736">
        <w:t xml:space="preserve">– </w:t>
      </w:r>
      <w:r w:rsidRPr="000A5736">
        <w:rPr>
          <w:rFonts w:asciiTheme="majorBidi" w:hAnsiTheme="majorBidi" w:cstheme="majorBidi"/>
          <w:b/>
          <w:bCs/>
          <w:rtl/>
        </w:rPr>
        <w:t>יָשַׁע</w:t>
      </w:r>
      <w:r w:rsidRPr="000A5736">
        <w:rPr>
          <w:rtl/>
        </w:rPr>
        <w:t xml:space="preserve"> </w:t>
      </w:r>
      <w:r w:rsidR="00C36BC7" w:rsidRPr="000A5736">
        <w:t xml:space="preserve"> </w:t>
      </w:r>
      <w:r w:rsidRPr="000A5736">
        <w:rPr>
          <w:b/>
          <w:bCs/>
          <w:lang w:val="en"/>
        </w:rPr>
        <w:t>yâshaʻ,</w:t>
      </w:r>
      <w:r w:rsidRPr="000A5736">
        <w:rPr>
          <w:lang w:val="en"/>
        </w:rPr>
        <w:t xml:space="preserve"> yaw-shah'; a primitive root; properly, </w:t>
      </w:r>
      <w:r w:rsidRPr="000A5736">
        <w:rPr>
          <w:color w:val="C00000"/>
          <w:lang w:val="en"/>
        </w:rPr>
        <w:t>to be open, wide or free, i.e</w:t>
      </w:r>
      <w:r w:rsidRPr="000A5736">
        <w:rPr>
          <w:lang w:val="en"/>
        </w:rPr>
        <w:t xml:space="preserve">. (by implication) </w:t>
      </w:r>
      <w:r w:rsidRPr="000A5736">
        <w:rPr>
          <w:color w:val="C00000"/>
          <w:lang w:val="en"/>
        </w:rPr>
        <w:t>to be safe</w:t>
      </w:r>
      <w:r w:rsidRPr="000A5736">
        <w:rPr>
          <w:lang w:val="en"/>
        </w:rPr>
        <w:t xml:space="preserve">; causatively, </w:t>
      </w:r>
      <w:r w:rsidRPr="000A5736">
        <w:rPr>
          <w:color w:val="C00000"/>
          <w:lang w:val="en"/>
        </w:rPr>
        <w:t>to free or succor</w:t>
      </w:r>
      <w:r w:rsidRPr="000A5736">
        <w:rPr>
          <w:lang w:val="en"/>
        </w:rPr>
        <w:t>:—</w:t>
      </w:r>
      <w:r w:rsidR="007E34D7" w:rsidRPr="000A5736">
        <w:rPr>
          <w:rFonts w:ascii="Calibri" w:eastAsia="Calibri" w:hAnsi="Calibri" w:cs="Arial"/>
        </w:rPr>
        <w:t xml:space="preserve"> (Translated in King James Version as) </w:t>
      </w:r>
      <w:r w:rsidRPr="000A5736">
        <w:rPr>
          <w:b/>
          <w:bCs/>
          <w:lang w:val="en"/>
        </w:rPr>
        <w:t>×</w:t>
      </w:r>
      <w:r w:rsidRPr="000A5736">
        <w:rPr>
          <w:lang w:val="en"/>
        </w:rPr>
        <w:t xml:space="preserve"> at all, avenging, defend, deliver(-er), help, preserve, rescue, be safe, bring (having) salvation, save(-iour), get victory.</w:t>
      </w:r>
    </w:p>
    <w:p w:rsidR="00B6421D" w:rsidRDefault="00B6421D" w:rsidP="006F7F3E">
      <w:pPr>
        <w:spacing w:after="0" w:line="240" w:lineRule="auto"/>
        <w:rPr>
          <w:lang w:val="en"/>
        </w:rPr>
      </w:pPr>
    </w:p>
    <w:p w:rsidR="00A0579A" w:rsidRPr="00A0579A" w:rsidRDefault="00A0579A" w:rsidP="00A0579A">
      <w:pPr>
        <w:spacing w:after="0" w:line="240" w:lineRule="auto"/>
        <w:rPr>
          <w:sz w:val="23"/>
          <w:szCs w:val="23"/>
        </w:rPr>
      </w:pPr>
      <w:r w:rsidRPr="00A0579A">
        <w:rPr>
          <w:sz w:val="23"/>
          <w:szCs w:val="23"/>
        </w:rPr>
        <w:t>So in private</w:t>
      </w:r>
      <w:r>
        <w:rPr>
          <w:sz w:val="23"/>
          <w:szCs w:val="23"/>
        </w:rPr>
        <w:t>, I began to refer to the Lord as “Yehoshua.”</w:t>
      </w:r>
    </w:p>
    <w:p w:rsidR="000C2AD7" w:rsidRPr="00A0579A" w:rsidRDefault="000C2AD7" w:rsidP="006F7F3E">
      <w:pPr>
        <w:spacing w:after="0" w:line="240" w:lineRule="auto"/>
      </w:pPr>
    </w:p>
    <w:p w:rsidR="00A0579A" w:rsidRDefault="00A0579A" w:rsidP="00481454">
      <w:pPr>
        <w:spacing w:after="0" w:line="240" w:lineRule="auto"/>
        <w:rPr>
          <w:sz w:val="23"/>
          <w:szCs w:val="23"/>
        </w:rPr>
      </w:pPr>
      <w:r>
        <w:rPr>
          <w:sz w:val="23"/>
          <w:szCs w:val="23"/>
        </w:rPr>
        <w:t>However, from</w:t>
      </w:r>
      <w:r w:rsidR="008031D6">
        <w:rPr>
          <w:sz w:val="23"/>
          <w:szCs w:val="23"/>
        </w:rPr>
        <w:t xml:space="preserve"> there</w:t>
      </w:r>
      <w:r w:rsidR="00D44D4A">
        <w:rPr>
          <w:sz w:val="23"/>
          <w:szCs w:val="23"/>
        </w:rPr>
        <w:t>,</w:t>
      </w:r>
      <w:r w:rsidR="008031D6">
        <w:rPr>
          <w:sz w:val="23"/>
          <w:szCs w:val="23"/>
        </w:rPr>
        <w:t xml:space="preserve"> I </w:t>
      </w:r>
      <w:r w:rsidR="008E0D87">
        <w:rPr>
          <w:sz w:val="23"/>
          <w:szCs w:val="23"/>
        </w:rPr>
        <w:t xml:space="preserve">learned </w:t>
      </w:r>
      <w:r w:rsidR="008031D6">
        <w:rPr>
          <w:sz w:val="23"/>
          <w:szCs w:val="23"/>
        </w:rPr>
        <w:t>that a number of Christians n</w:t>
      </w:r>
      <w:r w:rsidR="00D44D4A">
        <w:rPr>
          <w:sz w:val="23"/>
          <w:szCs w:val="23"/>
        </w:rPr>
        <w:t xml:space="preserve">ow </w:t>
      </w:r>
      <w:r>
        <w:rPr>
          <w:sz w:val="23"/>
          <w:szCs w:val="23"/>
        </w:rPr>
        <w:t xml:space="preserve">called Jesus </w:t>
      </w:r>
      <w:r w:rsidR="00D44D4A">
        <w:rPr>
          <w:sz w:val="23"/>
          <w:szCs w:val="23"/>
        </w:rPr>
        <w:t>“Yeshua</w:t>
      </w:r>
      <w:r>
        <w:rPr>
          <w:sz w:val="23"/>
          <w:szCs w:val="23"/>
        </w:rPr>
        <w:t>.</w:t>
      </w:r>
      <w:r w:rsidR="008031D6">
        <w:rPr>
          <w:sz w:val="23"/>
          <w:szCs w:val="23"/>
        </w:rPr>
        <w:t xml:space="preserve">” </w:t>
      </w:r>
      <w:r w:rsidR="000C2AD7">
        <w:rPr>
          <w:sz w:val="23"/>
          <w:szCs w:val="23"/>
        </w:rPr>
        <w:t>But I didn’t know why. Then</w:t>
      </w:r>
      <w:r w:rsidR="008E0D87">
        <w:rPr>
          <w:sz w:val="23"/>
          <w:szCs w:val="23"/>
        </w:rPr>
        <w:t xml:space="preserve"> </w:t>
      </w:r>
      <w:r w:rsidR="00B6421D">
        <w:rPr>
          <w:sz w:val="23"/>
          <w:szCs w:val="23"/>
        </w:rPr>
        <w:t xml:space="preserve">later I found out </w:t>
      </w:r>
      <w:r w:rsidR="008E0D87">
        <w:rPr>
          <w:sz w:val="23"/>
          <w:szCs w:val="23"/>
        </w:rPr>
        <w:t>that</w:t>
      </w:r>
      <w:r w:rsidR="008031D6">
        <w:rPr>
          <w:sz w:val="23"/>
          <w:szCs w:val="23"/>
        </w:rPr>
        <w:t xml:space="preserve"> during the second temple </w:t>
      </w:r>
      <w:r w:rsidR="008E0D87">
        <w:rPr>
          <w:sz w:val="23"/>
          <w:szCs w:val="23"/>
        </w:rPr>
        <w:t xml:space="preserve">period the shortened name “Yeshua” was used far more often than the name “Yehoshua.” </w:t>
      </w:r>
      <w:r>
        <w:rPr>
          <w:sz w:val="23"/>
          <w:szCs w:val="23"/>
        </w:rPr>
        <w:t xml:space="preserve">And that placated me for a while. </w:t>
      </w:r>
    </w:p>
    <w:p w:rsidR="00A0579A" w:rsidRDefault="00A0579A" w:rsidP="00A0579A">
      <w:pPr>
        <w:spacing w:after="0" w:line="240" w:lineRule="auto"/>
        <w:rPr>
          <w:sz w:val="23"/>
          <w:szCs w:val="23"/>
        </w:rPr>
      </w:pPr>
    </w:p>
    <w:p w:rsidR="00190DC2" w:rsidRDefault="00190DC2" w:rsidP="00481454">
      <w:pPr>
        <w:spacing w:after="0" w:line="240" w:lineRule="auto"/>
        <w:rPr>
          <w:sz w:val="23"/>
          <w:szCs w:val="23"/>
        </w:rPr>
      </w:pPr>
      <w:r>
        <w:rPr>
          <w:sz w:val="23"/>
          <w:szCs w:val="23"/>
        </w:rPr>
        <w:t xml:space="preserve">However, </w:t>
      </w:r>
      <w:r w:rsidR="00040EA6">
        <w:rPr>
          <w:sz w:val="23"/>
          <w:szCs w:val="23"/>
        </w:rPr>
        <w:t>one day while looking up the Hebrew meaning of the word “salvation”;</w:t>
      </w:r>
      <w:r w:rsidR="00040EA6" w:rsidRPr="00040EA6">
        <w:rPr>
          <w:sz w:val="23"/>
          <w:szCs w:val="23"/>
        </w:rPr>
        <w:t xml:space="preserve"> </w:t>
      </w:r>
      <w:r w:rsidR="00040EA6">
        <w:rPr>
          <w:sz w:val="23"/>
          <w:szCs w:val="23"/>
        </w:rPr>
        <w:t xml:space="preserve">I </w:t>
      </w:r>
      <w:r w:rsidR="00C65FA2">
        <w:rPr>
          <w:sz w:val="23"/>
          <w:szCs w:val="23"/>
        </w:rPr>
        <w:t>finally saw the</w:t>
      </w:r>
      <w:r w:rsidR="00040EA6">
        <w:rPr>
          <w:sz w:val="23"/>
          <w:szCs w:val="23"/>
        </w:rPr>
        <w:t xml:space="preserve"> name </w:t>
      </w:r>
      <w:r>
        <w:rPr>
          <w:sz w:val="23"/>
          <w:szCs w:val="23"/>
        </w:rPr>
        <w:t>“Yeshua</w:t>
      </w:r>
      <w:r w:rsidR="00481454">
        <w:rPr>
          <w:sz w:val="23"/>
          <w:szCs w:val="23"/>
        </w:rPr>
        <w:t>!</w:t>
      </w:r>
      <w:r>
        <w:rPr>
          <w:sz w:val="23"/>
          <w:szCs w:val="23"/>
        </w:rPr>
        <w:t xml:space="preserve">” </w:t>
      </w:r>
    </w:p>
    <w:p w:rsidR="00040EA6" w:rsidRDefault="00040EA6" w:rsidP="00040EA6">
      <w:pPr>
        <w:spacing w:after="0" w:line="240" w:lineRule="auto"/>
        <w:rPr>
          <w:sz w:val="23"/>
          <w:szCs w:val="23"/>
        </w:rPr>
      </w:pPr>
    </w:p>
    <w:p w:rsidR="00040EA6" w:rsidRPr="000A5736" w:rsidRDefault="00040EA6" w:rsidP="0077733A">
      <w:pPr>
        <w:shd w:val="clear" w:color="auto" w:fill="FFFFF0"/>
        <w:spacing w:after="0" w:line="240" w:lineRule="auto"/>
        <w:ind w:left="180"/>
        <w:outlineLvl w:val="0"/>
        <w:rPr>
          <w:rFonts w:eastAsia="Times New Roman" w:cs="Times New Roman"/>
          <w:color w:val="000000" w:themeColor="text1"/>
          <w:kern w:val="36"/>
          <w:lang w:val="en" w:bidi="ar-SA"/>
        </w:rPr>
      </w:pPr>
      <w:r w:rsidRPr="000A5736">
        <w:rPr>
          <w:rFonts w:eastAsia="Times New Roman" w:cs="Times New Roman"/>
          <w:b/>
          <w:bCs/>
          <w:color w:val="C00000"/>
          <w:kern w:val="36"/>
          <w:lang w:bidi="ar-SA"/>
        </w:rPr>
        <w:t>Save</w:t>
      </w:r>
      <w:r w:rsidRPr="000A5736">
        <w:rPr>
          <w:rFonts w:eastAsia="Times New Roman" w:cs="Times New Roman"/>
          <w:color w:val="000000" w:themeColor="text1"/>
          <w:kern w:val="36"/>
          <w:lang w:bidi="ar-SA"/>
        </w:rPr>
        <w:t>/</w:t>
      </w:r>
      <w:r w:rsidRPr="000A5736">
        <w:rPr>
          <w:rFonts w:eastAsia="Times New Roman" w:cs="Times New Roman"/>
          <w:b/>
          <w:bCs/>
          <w:color w:val="C00000"/>
          <w:kern w:val="36"/>
          <w:lang w:bidi="ar-SA"/>
        </w:rPr>
        <w:t>Salvation</w:t>
      </w:r>
      <w:r w:rsidRPr="000A5736">
        <w:rPr>
          <w:rFonts w:eastAsia="Times New Roman" w:cs="Times New Roman"/>
          <w:color w:val="C00000"/>
          <w:kern w:val="36"/>
          <w:lang w:bidi="ar-SA"/>
        </w:rPr>
        <w:t xml:space="preserve"> </w:t>
      </w:r>
      <w:r w:rsidRPr="00B06EA1">
        <w:rPr>
          <w:rFonts w:eastAsia="Times New Roman" w:cs="Times New Roman"/>
          <w:b/>
          <w:bCs/>
          <w:color w:val="000000" w:themeColor="text1"/>
          <w:kern w:val="36"/>
          <w:lang w:bidi="ar-SA"/>
        </w:rPr>
        <w:t>3444</w:t>
      </w:r>
      <w:r w:rsidRPr="000A5736">
        <w:rPr>
          <w:rFonts w:eastAsia="Times New Roman" w:cs="Times New Roman"/>
          <w:color w:val="000000" w:themeColor="text1"/>
          <w:kern w:val="36"/>
          <w:lang w:bidi="ar-SA"/>
        </w:rPr>
        <w:t xml:space="preserve"> – </w:t>
      </w:r>
      <w:r w:rsidRPr="000A5736">
        <w:rPr>
          <w:rFonts w:eastAsia="Times New Roman" w:cs="Times New Roman"/>
          <w:b/>
          <w:bCs/>
          <w:color w:val="000000" w:themeColor="text1"/>
          <w:kern w:val="36"/>
          <w:rtl/>
        </w:rPr>
        <w:t>יְשׁוּעָה</w:t>
      </w:r>
      <w:r w:rsidRPr="000A5736">
        <w:rPr>
          <w:rFonts w:eastAsia="Times New Roman" w:cs="Times New Roman"/>
          <w:color w:val="000000" w:themeColor="text1"/>
          <w:kern w:val="36"/>
          <w:rtl/>
        </w:rPr>
        <w:t xml:space="preserve"> </w:t>
      </w:r>
      <w:r w:rsidRPr="000A5736">
        <w:rPr>
          <w:rFonts w:eastAsia="Times New Roman" w:cs="Times New Roman"/>
          <w:color w:val="000000" w:themeColor="text1"/>
          <w:kern w:val="36"/>
        </w:rPr>
        <w:t xml:space="preserve"> </w:t>
      </w:r>
      <w:r w:rsidRPr="000A5736">
        <w:rPr>
          <w:rFonts w:eastAsia="Times New Roman" w:cs="Times New Roman"/>
          <w:b/>
          <w:bCs/>
          <w:color w:val="000000" w:themeColor="text1"/>
          <w:kern w:val="36"/>
          <w:shd w:val="clear" w:color="auto" w:fill="FFFF00"/>
          <w:lang w:val="en" w:bidi="ar-SA"/>
        </w:rPr>
        <w:t>yᵉshûwʻâh</w:t>
      </w:r>
      <w:r w:rsidRPr="000A5736">
        <w:rPr>
          <w:rFonts w:eastAsia="Times New Roman" w:cs="Times New Roman"/>
          <w:b/>
          <w:bCs/>
          <w:color w:val="000000" w:themeColor="text1"/>
          <w:kern w:val="36"/>
          <w:lang w:val="en" w:bidi="ar-SA"/>
        </w:rPr>
        <w:t>,</w:t>
      </w:r>
      <w:r w:rsidRPr="000A5736">
        <w:rPr>
          <w:rFonts w:eastAsia="Times New Roman" w:cs="Times New Roman"/>
          <w:color w:val="000000" w:themeColor="text1"/>
          <w:kern w:val="36"/>
          <w:lang w:val="en" w:bidi="ar-SA"/>
        </w:rPr>
        <w:t xml:space="preserve"> yesh-oo'-aw; feminine passive participle of </w:t>
      </w:r>
      <w:r w:rsidRPr="000A5736">
        <w:rPr>
          <w:rFonts w:eastAsia="Times New Roman" w:cs="Times New Roman"/>
          <w:color w:val="0000FF"/>
          <w:kern w:val="36"/>
          <w:lang w:val="en" w:bidi="ar-SA"/>
        </w:rPr>
        <w:t>3467</w:t>
      </w:r>
      <w:r w:rsidRPr="000A5736">
        <w:rPr>
          <w:rFonts w:eastAsia="Times New Roman" w:cs="Times New Roman"/>
          <w:color w:val="000000" w:themeColor="text1"/>
          <w:kern w:val="36"/>
          <w:lang w:val="en" w:bidi="ar-SA"/>
        </w:rPr>
        <w:t xml:space="preserve">; </w:t>
      </w:r>
      <w:r w:rsidRPr="000A5736">
        <w:rPr>
          <w:rFonts w:eastAsia="Times New Roman" w:cs="Times New Roman"/>
          <w:color w:val="C00000"/>
          <w:kern w:val="36"/>
          <w:lang w:val="en" w:bidi="ar-SA"/>
        </w:rPr>
        <w:t xml:space="preserve">something saved, i.e. </w:t>
      </w:r>
      <w:r w:rsidRPr="000A5736">
        <w:rPr>
          <w:rFonts w:eastAsia="Times New Roman" w:cs="Times New Roman"/>
          <w:color w:val="000000" w:themeColor="text1"/>
          <w:kern w:val="36"/>
          <w:lang w:val="en" w:bidi="ar-SA"/>
        </w:rPr>
        <w:t xml:space="preserve">(abstractly) </w:t>
      </w:r>
      <w:r w:rsidRPr="000A5736">
        <w:rPr>
          <w:rFonts w:eastAsia="Times New Roman" w:cs="Times New Roman"/>
          <w:color w:val="C00000"/>
          <w:kern w:val="36"/>
          <w:lang w:val="en" w:bidi="ar-SA"/>
        </w:rPr>
        <w:t>deliverance</w:t>
      </w:r>
      <w:r w:rsidRPr="000A5736">
        <w:rPr>
          <w:rFonts w:eastAsia="Times New Roman" w:cs="Times New Roman"/>
          <w:color w:val="000000" w:themeColor="text1"/>
          <w:kern w:val="36"/>
          <w:lang w:val="en" w:bidi="ar-SA"/>
        </w:rPr>
        <w:t xml:space="preserve">; hence, </w:t>
      </w:r>
      <w:r w:rsidRPr="000A5736">
        <w:rPr>
          <w:rFonts w:eastAsia="Times New Roman" w:cs="Times New Roman"/>
          <w:color w:val="C00000"/>
          <w:kern w:val="36"/>
          <w:lang w:val="en" w:bidi="ar-SA"/>
        </w:rPr>
        <w:t>aid, victory, prosperity</w:t>
      </w:r>
      <w:r w:rsidRPr="000A5736">
        <w:rPr>
          <w:rFonts w:eastAsia="Times New Roman" w:cs="Times New Roman"/>
          <w:color w:val="000000" w:themeColor="text1"/>
          <w:kern w:val="36"/>
          <w:lang w:val="en" w:bidi="ar-SA"/>
        </w:rPr>
        <w:t>:—</w:t>
      </w:r>
      <w:r w:rsidRPr="000A5736">
        <w:rPr>
          <w:rFonts w:ascii="Calibri" w:eastAsia="Calibri" w:hAnsi="Calibri" w:cs="Arial"/>
        </w:rPr>
        <w:t xml:space="preserve"> (Translated in King James Version as) </w:t>
      </w:r>
      <w:r w:rsidRPr="000A5736">
        <w:rPr>
          <w:rFonts w:eastAsia="Times New Roman" w:cs="Times New Roman"/>
          <w:color w:val="000000" w:themeColor="text1"/>
          <w:kern w:val="36"/>
          <w:lang w:val="en" w:bidi="ar-SA"/>
        </w:rPr>
        <w:t>deliverance, health, help(-ing), salvation, save, saving (health), welfare.</w:t>
      </w:r>
    </w:p>
    <w:p w:rsidR="00040EA6" w:rsidRPr="00040EA6" w:rsidRDefault="00040EA6" w:rsidP="00040EA6">
      <w:pPr>
        <w:spacing w:after="0" w:line="240" w:lineRule="auto"/>
        <w:rPr>
          <w:sz w:val="23"/>
          <w:szCs w:val="23"/>
          <w:lang w:val="en"/>
        </w:rPr>
      </w:pPr>
    </w:p>
    <w:p w:rsidR="00B6421D" w:rsidRPr="000845C9" w:rsidRDefault="00202DA8" w:rsidP="00481454">
      <w:pPr>
        <w:spacing w:after="0" w:line="240" w:lineRule="auto"/>
        <w:rPr>
          <w:sz w:val="23"/>
          <w:szCs w:val="23"/>
        </w:rPr>
      </w:pPr>
      <w:r>
        <w:rPr>
          <w:sz w:val="23"/>
          <w:szCs w:val="23"/>
        </w:rPr>
        <w:t>A</w:t>
      </w:r>
      <w:r w:rsidR="00B6421D">
        <w:rPr>
          <w:sz w:val="23"/>
          <w:szCs w:val="23"/>
        </w:rPr>
        <w:t xml:space="preserve">nd </w:t>
      </w:r>
      <w:r>
        <w:rPr>
          <w:sz w:val="23"/>
          <w:szCs w:val="23"/>
        </w:rPr>
        <w:t>when I check</w:t>
      </w:r>
      <w:r w:rsidR="00481454">
        <w:rPr>
          <w:sz w:val="23"/>
          <w:szCs w:val="23"/>
        </w:rPr>
        <w:t>ed</w:t>
      </w:r>
      <w:r w:rsidR="00B6421D">
        <w:rPr>
          <w:sz w:val="23"/>
          <w:szCs w:val="23"/>
        </w:rPr>
        <w:t xml:space="preserve"> out the various occurrences in the Bible</w:t>
      </w:r>
      <w:r>
        <w:rPr>
          <w:sz w:val="23"/>
          <w:szCs w:val="23"/>
        </w:rPr>
        <w:t xml:space="preserve"> for “Yeshua”,</w:t>
      </w:r>
      <w:r w:rsidR="00B6421D">
        <w:rPr>
          <w:sz w:val="23"/>
          <w:szCs w:val="23"/>
        </w:rPr>
        <w:t xml:space="preserve"> </w:t>
      </w:r>
      <w:r>
        <w:rPr>
          <w:sz w:val="23"/>
          <w:szCs w:val="23"/>
        </w:rPr>
        <w:t>I was amazed!</w:t>
      </w:r>
      <w:r w:rsidR="000A6B65">
        <w:rPr>
          <w:sz w:val="23"/>
          <w:szCs w:val="23"/>
        </w:rPr>
        <w:t xml:space="preserve"> And I thought back to what </w:t>
      </w:r>
      <w:r w:rsidR="002F5E22">
        <w:rPr>
          <w:sz w:val="23"/>
          <w:szCs w:val="23"/>
        </w:rPr>
        <w:t>was written in the gospel of Luke:</w:t>
      </w:r>
    </w:p>
    <w:p w:rsidR="00B6421D" w:rsidRDefault="00B6421D" w:rsidP="00B6421D">
      <w:pPr>
        <w:spacing w:after="0" w:line="240" w:lineRule="auto"/>
        <w:rPr>
          <w:sz w:val="23"/>
          <w:szCs w:val="23"/>
        </w:rPr>
      </w:pPr>
    </w:p>
    <w:p w:rsidR="000A6B65" w:rsidRPr="000A6B65" w:rsidRDefault="000A6B65" w:rsidP="000A6B65">
      <w:pPr>
        <w:shd w:val="clear" w:color="auto" w:fill="F7FBFB"/>
        <w:spacing w:after="0" w:line="240" w:lineRule="auto"/>
        <w:ind w:left="180"/>
        <w:rPr>
          <w:b/>
          <w:bCs/>
          <w:sz w:val="23"/>
          <w:szCs w:val="23"/>
        </w:rPr>
      </w:pPr>
      <w:r w:rsidRPr="000A6B65">
        <w:rPr>
          <w:b/>
          <w:bCs/>
          <w:sz w:val="23"/>
          <w:szCs w:val="23"/>
        </w:rPr>
        <w:t xml:space="preserve">Luke 24:44 </w:t>
      </w:r>
    </w:p>
    <w:p w:rsidR="000A6B65" w:rsidRPr="000A6B65" w:rsidRDefault="000A6B65" w:rsidP="000A6B65">
      <w:pPr>
        <w:shd w:val="clear" w:color="auto" w:fill="F7FBFB"/>
        <w:spacing w:after="0" w:line="240" w:lineRule="auto"/>
        <w:ind w:left="180"/>
        <w:rPr>
          <w:sz w:val="23"/>
          <w:szCs w:val="23"/>
        </w:rPr>
      </w:pPr>
      <w:r>
        <w:rPr>
          <w:sz w:val="23"/>
          <w:szCs w:val="23"/>
        </w:rPr>
        <w:t>“</w:t>
      </w:r>
      <w:r w:rsidRPr="000A6B65">
        <w:rPr>
          <w:sz w:val="23"/>
          <w:szCs w:val="23"/>
        </w:rPr>
        <w:t>And he said unto them, These are the words which I spake unto you, while I was yet with you, that all things must be fulfilled, which were written in the law of Moses, and in the prophets, and in the psalms, concerning me.</w:t>
      </w:r>
      <w:r>
        <w:rPr>
          <w:sz w:val="23"/>
          <w:szCs w:val="23"/>
        </w:rPr>
        <w:t>”</w:t>
      </w:r>
      <w:r w:rsidRPr="000A6B65">
        <w:rPr>
          <w:rFonts w:asciiTheme="majorBidi" w:hAnsiTheme="majorBidi" w:cstheme="majorBidi"/>
          <w:sz w:val="16"/>
          <w:szCs w:val="16"/>
        </w:rPr>
        <w:t xml:space="preserve"> </w:t>
      </w:r>
      <w:r w:rsidRPr="000C2AD7">
        <w:rPr>
          <w:rFonts w:asciiTheme="majorBidi" w:hAnsiTheme="majorBidi" w:cstheme="majorBidi"/>
          <w:sz w:val="16"/>
          <w:szCs w:val="16"/>
        </w:rPr>
        <w:t>(KJV)</w:t>
      </w:r>
    </w:p>
    <w:p w:rsidR="007F6C10" w:rsidRPr="000845C9" w:rsidRDefault="007F6C10" w:rsidP="00B6421D">
      <w:pPr>
        <w:spacing w:after="0" w:line="240" w:lineRule="auto"/>
        <w:rPr>
          <w:sz w:val="23"/>
          <w:szCs w:val="23"/>
        </w:rPr>
      </w:pPr>
    </w:p>
    <w:p w:rsidR="006F7F3E" w:rsidRDefault="000A6B65" w:rsidP="00481454">
      <w:pPr>
        <w:spacing w:after="0" w:line="240" w:lineRule="auto"/>
        <w:rPr>
          <w:sz w:val="23"/>
          <w:szCs w:val="23"/>
        </w:rPr>
      </w:pPr>
      <w:r>
        <w:rPr>
          <w:sz w:val="23"/>
          <w:szCs w:val="23"/>
        </w:rPr>
        <w:t>By the grace of God, I have seen our Savior in many passages of the Tanach (Old Testament). But I believe this was the first time I saw Him as “Yeshua</w:t>
      </w:r>
      <w:r w:rsidR="00481454">
        <w:rPr>
          <w:sz w:val="23"/>
          <w:szCs w:val="23"/>
        </w:rPr>
        <w:t>!</w:t>
      </w:r>
      <w:r>
        <w:rPr>
          <w:sz w:val="23"/>
          <w:szCs w:val="23"/>
        </w:rPr>
        <w:t>”</w:t>
      </w:r>
    </w:p>
    <w:p w:rsidR="000A6B65" w:rsidRDefault="000A6B65" w:rsidP="006F7F3E">
      <w:pPr>
        <w:spacing w:after="0" w:line="240" w:lineRule="auto"/>
        <w:rPr>
          <w:sz w:val="23"/>
          <w:szCs w:val="23"/>
        </w:rPr>
      </w:pPr>
    </w:p>
    <w:p w:rsidR="007E34D7" w:rsidRPr="007E34D7" w:rsidRDefault="007E34D7" w:rsidP="000A6B65">
      <w:pPr>
        <w:shd w:val="clear" w:color="auto" w:fill="F7FBFB"/>
        <w:spacing w:after="0" w:line="240" w:lineRule="auto"/>
        <w:ind w:left="180"/>
        <w:outlineLvl w:val="0"/>
        <w:rPr>
          <w:rFonts w:eastAsia="Times New Roman" w:cs="Times New Roman"/>
          <w:b/>
          <w:bCs/>
          <w:color w:val="000000" w:themeColor="text1"/>
          <w:kern w:val="36"/>
          <w:sz w:val="23"/>
          <w:szCs w:val="23"/>
          <w:lang w:bidi="ar-SA"/>
        </w:rPr>
      </w:pPr>
      <w:r w:rsidRPr="007E34D7">
        <w:rPr>
          <w:rFonts w:eastAsia="Times New Roman" w:cs="Times New Roman"/>
          <w:b/>
          <w:bCs/>
          <w:color w:val="000000" w:themeColor="text1"/>
          <w:kern w:val="36"/>
          <w:sz w:val="23"/>
          <w:szCs w:val="23"/>
          <w:lang w:bidi="ar-SA"/>
        </w:rPr>
        <w:t xml:space="preserve">Psalm 118:14 </w:t>
      </w:r>
      <w:r w:rsidR="000A6B65">
        <w:rPr>
          <w:rFonts w:eastAsia="Times New Roman" w:cs="Times New Roman"/>
          <w:b/>
          <w:bCs/>
          <w:color w:val="000000" w:themeColor="text1"/>
          <w:kern w:val="36"/>
          <w:sz w:val="23"/>
          <w:szCs w:val="23"/>
          <w:lang w:bidi="ar-SA"/>
        </w:rPr>
        <w:t xml:space="preserve"> </w:t>
      </w:r>
    </w:p>
    <w:p w:rsidR="007E34D7" w:rsidRDefault="007E34D7" w:rsidP="000A6B65">
      <w:pPr>
        <w:shd w:val="clear" w:color="auto" w:fill="F7FBFB"/>
        <w:spacing w:after="0" w:line="240" w:lineRule="auto"/>
        <w:ind w:left="180"/>
        <w:outlineLvl w:val="0"/>
        <w:rPr>
          <w:rFonts w:eastAsia="Times New Roman" w:cs="Times New Roman"/>
          <w:color w:val="000000" w:themeColor="text1"/>
          <w:kern w:val="36"/>
          <w:sz w:val="23"/>
          <w:szCs w:val="23"/>
          <w:lang w:bidi="ar-SA"/>
        </w:rPr>
      </w:pPr>
      <w:r>
        <w:rPr>
          <w:rFonts w:eastAsia="Times New Roman" w:cs="Times New Roman"/>
          <w:color w:val="000000" w:themeColor="text1"/>
          <w:kern w:val="36"/>
          <w:sz w:val="23"/>
          <w:szCs w:val="23"/>
          <w:lang w:bidi="ar-SA"/>
        </w:rPr>
        <w:t>“</w:t>
      </w:r>
      <w:r w:rsidRPr="007E34D7">
        <w:rPr>
          <w:rFonts w:eastAsia="Times New Roman" w:cs="Times New Roman"/>
          <w:color w:val="000000" w:themeColor="text1"/>
          <w:kern w:val="36"/>
          <w:sz w:val="23"/>
          <w:szCs w:val="23"/>
          <w:lang w:bidi="ar-SA"/>
        </w:rPr>
        <w:t xml:space="preserve">The </w:t>
      </w:r>
      <w:r w:rsidRPr="007E34D7">
        <w:rPr>
          <w:rFonts w:eastAsia="Times New Roman" w:cs="Times New Roman"/>
          <w:b/>
          <w:bCs/>
          <w:color w:val="C00000"/>
          <w:kern w:val="36"/>
          <w:sz w:val="23"/>
          <w:szCs w:val="23"/>
          <w:lang w:bidi="ar-SA"/>
        </w:rPr>
        <w:t>Lord</w:t>
      </w:r>
      <w:r>
        <w:rPr>
          <w:rFonts w:eastAsia="Times New Roman" w:cs="Times New Roman"/>
          <w:b/>
          <w:bCs/>
          <w:color w:val="C00000"/>
          <w:kern w:val="36"/>
          <w:sz w:val="23"/>
          <w:szCs w:val="23"/>
          <w:lang w:bidi="ar-SA"/>
        </w:rPr>
        <w:t xml:space="preserve"> </w:t>
      </w:r>
      <w:r>
        <w:rPr>
          <w:rFonts w:eastAsia="Times New Roman" w:cs="Times New Roman"/>
          <w:b/>
          <w:bCs/>
          <w:color w:val="000000" w:themeColor="text1"/>
          <w:kern w:val="36"/>
          <w:sz w:val="23"/>
          <w:szCs w:val="23"/>
          <w:lang w:bidi="ar-SA"/>
        </w:rPr>
        <w:t>(</w:t>
      </w:r>
      <w:r w:rsidRPr="007E34D7">
        <w:rPr>
          <w:rFonts w:eastAsia="Times New Roman" w:cs="Times New Roman"/>
          <w:b/>
          <w:bCs/>
          <w:color w:val="000000" w:themeColor="text1"/>
          <w:kern w:val="36"/>
          <w:sz w:val="23"/>
          <w:szCs w:val="23"/>
          <w:lang w:bidi="ar-SA"/>
        </w:rPr>
        <w:t>Y</w:t>
      </w:r>
      <w:r>
        <w:rPr>
          <w:rFonts w:eastAsia="Times New Roman" w:cs="Times New Roman"/>
          <w:b/>
          <w:bCs/>
          <w:color w:val="000000" w:themeColor="text1"/>
          <w:kern w:val="36"/>
          <w:sz w:val="23"/>
          <w:szCs w:val="23"/>
          <w:lang w:bidi="ar-SA"/>
        </w:rPr>
        <w:t>ah</w:t>
      </w:r>
      <w:r w:rsidRPr="007E34D7">
        <w:rPr>
          <w:rFonts w:eastAsia="Times New Roman" w:cs="Times New Roman"/>
          <w:color w:val="000000" w:themeColor="text1"/>
          <w:kern w:val="36"/>
          <w:sz w:val="23"/>
          <w:szCs w:val="23"/>
          <w:lang w:bidi="ar-SA"/>
        </w:rPr>
        <w:t xml:space="preserve"> </w:t>
      </w:r>
      <w:r w:rsidRPr="007E34D7">
        <w:rPr>
          <w:rFonts w:eastAsia="Times New Roman" w:cs="Times New Roman"/>
          <w:color w:val="000000" w:themeColor="text1"/>
          <w:kern w:val="36"/>
          <w:sz w:val="23"/>
          <w:szCs w:val="23"/>
          <w:vertAlign w:val="superscript"/>
          <w:lang w:bidi="ar-SA"/>
        </w:rPr>
        <w:t>(3050)</w:t>
      </w:r>
      <w:r w:rsidRPr="007E34D7">
        <w:rPr>
          <w:rFonts w:eastAsia="Times New Roman" w:cs="Times New Roman"/>
          <w:color w:val="000000" w:themeColor="text1"/>
          <w:kern w:val="36"/>
          <w:sz w:val="23"/>
          <w:szCs w:val="23"/>
          <w:lang w:bidi="ar-SA"/>
        </w:rPr>
        <w:t xml:space="preserve">) is my strength and song, and is become my </w:t>
      </w:r>
      <w:r w:rsidRPr="007E34D7">
        <w:rPr>
          <w:rFonts w:eastAsia="Times New Roman" w:cs="Times New Roman"/>
          <w:b/>
          <w:bCs/>
          <w:color w:val="C00000"/>
          <w:kern w:val="36"/>
          <w:sz w:val="23"/>
          <w:szCs w:val="23"/>
          <w:lang w:bidi="ar-SA"/>
        </w:rPr>
        <w:t>salvation</w:t>
      </w:r>
      <w:r w:rsidRPr="007E34D7">
        <w:rPr>
          <w:rFonts w:eastAsia="Times New Roman" w:cs="Times New Roman"/>
          <w:color w:val="000000" w:themeColor="text1"/>
          <w:kern w:val="36"/>
          <w:sz w:val="23"/>
          <w:szCs w:val="23"/>
          <w:lang w:bidi="ar-SA"/>
        </w:rPr>
        <w:t>.</w:t>
      </w:r>
      <w:r w:rsidR="000A6B65">
        <w:rPr>
          <w:rFonts w:eastAsia="Times New Roman" w:cs="Times New Roman"/>
          <w:color w:val="000000" w:themeColor="text1"/>
          <w:kern w:val="36"/>
          <w:sz w:val="23"/>
          <w:szCs w:val="23"/>
          <w:lang w:bidi="ar-SA"/>
        </w:rPr>
        <w:t>”</w:t>
      </w:r>
      <w:r>
        <w:rPr>
          <w:rFonts w:eastAsia="Times New Roman" w:cs="Times New Roman"/>
          <w:color w:val="000000" w:themeColor="text1"/>
          <w:kern w:val="36"/>
          <w:sz w:val="23"/>
          <w:szCs w:val="23"/>
          <w:lang w:bidi="ar-SA"/>
        </w:rPr>
        <w:t xml:space="preserve"> (</w:t>
      </w:r>
      <w:r w:rsidRPr="007E34D7">
        <w:rPr>
          <w:rFonts w:eastAsia="Times New Roman" w:cs="Times New Roman"/>
          <w:b/>
          <w:bCs/>
          <w:color w:val="000000" w:themeColor="text1"/>
          <w:kern w:val="36"/>
          <w:sz w:val="23"/>
          <w:szCs w:val="23"/>
          <w:lang w:bidi="ar-SA"/>
        </w:rPr>
        <w:t>Yeshua</w:t>
      </w:r>
      <w:r>
        <w:rPr>
          <w:rFonts w:eastAsia="Times New Roman" w:cs="Times New Roman"/>
          <w:color w:val="000000" w:themeColor="text1"/>
          <w:kern w:val="36"/>
          <w:sz w:val="23"/>
          <w:szCs w:val="23"/>
          <w:lang w:bidi="ar-SA"/>
        </w:rPr>
        <w:t xml:space="preserve"> </w:t>
      </w:r>
      <w:r w:rsidRPr="007E34D7">
        <w:rPr>
          <w:rFonts w:eastAsia="Times New Roman" w:cs="Times New Roman"/>
          <w:color w:val="000000" w:themeColor="text1"/>
          <w:kern w:val="36"/>
          <w:sz w:val="23"/>
          <w:szCs w:val="23"/>
          <w:vertAlign w:val="superscript"/>
          <w:lang w:bidi="ar-SA"/>
        </w:rPr>
        <w:t>(3444</w:t>
      </w:r>
      <w:r>
        <w:rPr>
          <w:rFonts w:eastAsia="Times New Roman" w:cs="Times New Roman"/>
          <w:color w:val="000000" w:themeColor="text1"/>
          <w:kern w:val="36"/>
          <w:sz w:val="23"/>
          <w:szCs w:val="23"/>
          <w:vertAlign w:val="superscript"/>
          <w:lang w:bidi="ar-SA"/>
        </w:rPr>
        <w:t>)</w:t>
      </w:r>
      <w:r>
        <w:rPr>
          <w:rFonts w:eastAsia="Times New Roman" w:cs="Times New Roman"/>
          <w:color w:val="000000" w:themeColor="text1"/>
          <w:kern w:val="36"/>
          <w:sz w:val="23"/>
          <w:szCs w:val="23"/>
          <w:lang w:bidi="ar-SA"/>
        </w:rPr>
        <w:t>)</w:t>
      </w:r>
      <w:r w:rsidR="000A6B65">
        <w:rPr>
          <w:rFonts w:eastAsia="Times New Roman" w:cs="Times New Roman"/>
          <w:color w:val="000000" w:themeColor="text1"/>
          <w:kern w:val="36"/>
          <w:sz w:val="23"/>
          <w:szCs w:val="23"/>
          <w:lang w:bidi="ar-SA"/>
        </w:rPr>
        <w:t xml:space="preserve"> </w:t>
      </w:r>
      <w:r w:rsidR="000A6B65" w:rsidRPr="000C2AD7">
        <w:rPr>
          <w:rFonts w:asciiTheme="majorBidi" w:hAnsiTheme="majorBidi" w:cstheme="majorBidi"/>
          <w:sz w:val="16"/>
          <w:szCs w:val="16"/>
        </w:rPr>
        <w:t>(KJV)</w:t>
      </w:r>
    </w:p>
    <w:p w:rsidR="007E34D7" w:rsidRPr="007E34D7" w:rsidRDefault="007E34D7" w:rsidP="007E34D7">
      <w:pPr>
        <w:spacing w:after="0" w:line="240" w:lineRule="auto"/>
        <w:ind w:left="180"/>
        <w:outlineLvl w:val="0"/>
        <w:rPr>
          <w:rFonts w:eastAsia="Times New Roman" w:cs="Times New Roman"/>
          <w:color w:val="000000" w:themeColor="text1"/>
          <w:kern w:val="36"/>
          <w:sz w:val="23"/>
          <w:szCs w:val="23"/>
          <w:lang w:bidi="ar-SA"/>
        </w:rPr>
      </w:pPr>
    </w:p>
    <w:p w:rsidR="007E34D7" w:rsidRPr="000A5736" w:rsidRDefault="007E34D7" w:rsidP="0077733A">
      <w:pPr>
        <w:shd w:val="clear" w:color="auto" w:fill="FFFFF0"/>
        <w:spacing w:after="0" w:line="240" w:lineRule="auto"/>
        <w:ind w:left="360"/>
        <w:outlineLvl w:val="0"/>
        <w:rPr>
          <w:rFonts w:eastAsia="Times New Roman" w:cs="Times New Roman"/>
          <w:color w:val="000000" w:themeColor="text1"/>
          <w:kern w:val="36"/>
          <w:lang w:val="en" w:bidi="ar-SA"/>
        </w:rPr>
      </w:pPr>
      <w:r w:rsidRPr="000A5736">
        <w:rPr>
          <w:rFonts w:eastAsia="Times New Roman" w:cs="Times New Roman"/>
          <w:b/>
          <w:bCs/>
          <w:color w:val="C00000"/>
          <w:kern w:val="36"/>
          <w:lang w:bidi="ar-SA"/>
        </w:rPr>
        <w:t xml:space="preserve">Lord </w:t>
      </w:r>
      <w:r w:rsidRPr="000A5736">
        <w:rPr>
          <w:rFonts w:eastAsia="Times New Roman" w:cs="Times New Roman"/>
          <w:b/>
          <w:bCs/>
          <w:color w:val="000000" w:themeColor="text1"/>
          <w:kern w:val="36"/>
          <w:lang w:bidi="ar-SA"/>
        </w:rPr>
        <w:t>3050</w:t>
      </w:r>
      <w:r w:rsidRPr="000A5736">
        <w:rPr>
          <w:rFonts w:eastAsia="Times New Roman" w:cs="Times New Roman"/>
          <w:color w:val="000000" w:themeColor="text1"/>
          <w:kern w:val="36"/>
          <w:lang w:bidi="ar-SA"/>
        </w:rPr>
        <w:t xml:space="preserve"> - </w:t>
      </w:r>
      <w:r w:rsidRPr="000A5736">
        <w:rPr>
          <w:rFonts w:eastAsia="Times New Roman" w:cs="Times New Roman"/>
          <w:b/>
          <w:bCs/>
          <w:color w:val="000000" w:themeColor="text1"/>
          <w:kern w:val="36"/>
          <w:rtl/>
        </w:rPr>
        <w:t>יָהּ</w:t>
      </w:r>
      <w:r w:rsidRPr="000A5736">
        <w:rPr>
          <w:rFonts w:eastAsia="Times New Roman" w:cs="Times New Roman"/>
          <w:color w:val="000000" w:themeColor="text1"/>
          <w:kern w:val="36"/>
          <w:rtl/>
        </w:rPr>
        <w:t xml:space="preserve"> </w:t>
      </w:r>
      <w:r w:rsidRPr="000A5736">
        <w:rPr>
          <w:rFonts w:eastAsia="Times New Roman" w:cs="Times New Roman"/>
          <w:color w:val="000000" w:themeColor="text1"/>
          <w:kern w:val="36"/>
        </w:rPr>
        <w:t xml:space="preserve"> </w:t>
      </w:r>
      <w:r w:rsidRPr="000A5736">
        <w:rPr>
          <w:rFonts w:eastAsia="Times New Roman" w:cs="Times New Roman"/>
          <w:b/>
          <w:bCs/>
          <w:color w:val="000000" w:themeColor="text1"/>
          <w:kern w:val="36"/>
          <w:shd w:val="clear" w:color="auto" w:fill="FFFF00"/>
          <w:lang w:val="en" w:bidi="ar-SA"/>
        </w:rPr>
        <w:t>Yâhh</w:t>
      </w:r>
      <w:r w:rsidRPr="000A5736">
        <w:rPr>
          <w:rFonts w:eastAsia="Times New Roman" w:cs="Times New Roman"/>
          <w:b/>
          <w:bCs/>
          <w:color w:val="000000" w:themeColor="text1"/>
          <w:kern w:val="36"/>
          <w:lang w:val="en" w:bidi="ar-SA"/>
        </w:rPr>
        <w:t>,</w:t>
      </w:r>
      <w:r w:rsidRPr="000A5736">
        <w:rPr>
          <w:rFonts w:eastAsia="Times New Roman" w:cs="Times New Roman"/>
          <w:color w:val="000000" w:themeColor="text1"/>
          <w:kern w:val="36"/>
          <w:lang w:val="en" w:bidi="ar-SA"/>
        </w:rPr>
        <w:t xml:space="preserve"> yaw; contraction for </w:t>
      </w:r>
      <w:r w:rsidRPr="000A5736">
        <w:rPr>
          <w:rFonts w:eastAsia="Times New Roman" w:cs="Times New Roman"/>
          <w:color w:val="0000FF"/>
          <w:kern w:val="36"/>
          <w:lang w:val="en" w:bidi="ar-SA"/>
        </w:rPr>
        <w:t>3068</w:t>
      </w:r>
      <w:r w:rsidRPr="000A5736">
        <w:rPr>
          <w:rFonts w:eastAsia="Times New Roman" w:cs="Times New Roman"/>
          <w:color w:val="000000" w:themeColor="text1"/>
          <w:kern w:val="36"/>
          <w:lang w:val="en" w:bidi="ar-SA"/>
        </w:rPr>
        <w:t xml:space="preserve">, </w:t>
      </w:r>
      <w:r w:rsidRPr="000A5736">
        <w:rPr>
          <w:rFonts w:eastAsia="Times New Roman" w:cs="Times New Roman"/>
          <w:color w:val="C00000"/>
          <w:kern w:val="36"/>
          <w:lang w:val="en" w:bidi="ar-SA"/>
        </w:rPr>
        <w:t>and meaning the same; Jah, the sacred name</w:t>
      </w:r>
      <w:r w:rsidRPr="000A5736">
        <w:rPr>
          <w:rFonts w:eastAsia="Times New Roman" w:cs="Times New Roman"/>
          <w:color w:val="000000" w:themeColor="text1"/>
          <w:kern w:val="36"/>
          <w:lang w:val="en" w:bidi="ar-SA"/>
        </w:rPr>
        <w:t>:—</w:t>
      </w:r>
      <w:r w:rsidRPr="000A5736">
        <w:rPr>
          <w:rFonts w:ascii="Calibri" w:eastAsia="Calibri" w:hAnsi="Calibri" w:cs="Arial"/>
        </w:rPr>
        <w:t xml:space="preserve"> (Translated in King James Version as) </w:t>
      </w:r>
      <w:r w:rsidRPr="000A5736">
        <w:rPr>
          <w:rFonts w:eastAsia="Times New Roman" w:cs="Times New Roman"/>
          <w:color w:val="000000" w:themeColor="text1"/>
          <w:kern w:val="36"/>
          <w:lang w:val="en" w:bidi="ar-SA"/>
        </w:rPr>
        <w:t xml:space="preserve">Jah, the Lord, most vehement. </w:t>
      </w:r>
    </w:p>
    <w:p w:rsidR="004E1610" w:rsidRDefault="004E1610" w:rsidP="004E1610">
      <w:pPr>
        <w:spacing w:after="0" w:line="240" w:lineRule="auto"/>
        <w:outlineLvl w:val="0"/>
        <w:rPr>
          <w:rFonts w:eastAsia="Times New Roman" w:cs="Times New Roman"/>
          <w:color w:val="000000" w:themeColor="text1"/>
          <w:kern w:val="36"/>
          <w:sz w:val="23"/>
          <w:szCs w:val="23"/>
          <w:lang w:bidi="ar-SA"/>
        </w:rPr>
      </w:pPr>
    </w:p>
    <w:p w:rsidR="003E334F" w:rsidRDefault="003E334F" w:rsidP="00C65FA2">
      <w:pPr>
        <w:spacing w:after="0" w:line="240" w:lineRule="auto"/>
        <w:outlineLvl w:val="0"/>
        <w:rPr>
          <w:rFonts w:asciiTheme="majorBidi" w:eastAsia="Times New Roman" w:hAnsiTheme="majorBidi" w:cstheme="majorBidi"/>
          <w:color w:val="000000" w:themeColor="text1"/>
          <w:kern w:val="36"/>
          <w:sz w:val="20"/>
          <w:szCs w:val="20"/>
          <w:lang w:bidi="ar-SA"/>
        </w:rPr>
      </w:pPr>
    </w:p>
    <w:p w:rsidR="003E334F" w:rsidRDefault="003E334F" w:rsidP="00C65FA2">
      <w:pPr>
        <w:spacing w:after="0" w:line="240" w:lineRule="auto"/>
        <w:outlineLvl w:val="0"/>
        <w:rPr>
          <w:rFonts w:asciiTheme="majorBidi" w:eastAsia="Times New Roman" w:hAnsiTheme="majorBidi" w:cstheme="majorBidi"/>
          <w:color w:val="000000" w:themeColor="text1"/>
          <w:kern w:val="36"/>
          <w:sz w:val="20"/>
          <w:szCs w:val="20"/>
          <w:lang w:bidi="ar-SA"/>
        </w:rPr>
      </w:pPr>
    </w:p>
    <w:p w:rsidR="003E334F" w:rsidRDefault="003E334F" w:rsidP="00C65FA2">
      <w:pPr>
        <w:spacing w:after="0" w:line="240" w:lineRule="auto"/>
        <w:outlineLvl w:val="0"/>
        <w:rPr>
          <w:rFonts w:asciiTheme="majorBidi" w:eastAsia="Times New Roman" w:hAnsiTheme="majorBidi" w:cstheme="majorBidi"/>
          <w:color w:val="000000" w:themeColor="text1"/>
          <w:kern w:val="36"/>
          <w:sz w:val="20"/>
          <w:szCs w:val="20"/>
          <w:lang w:bidi="ar-SA"/>
        </w:rPr>
      </w:pPr>
    </w:p>
    <w:p w:rsidR="003E334F" w:rsidRDefault="003E334F" w:rsidP="00C65FA2">
      <w:pPr>
        <w:spacing w:after="0" w:line="240" w:lineRule="auto"/>
        <w:outlineLvl w:val="0"/>
        <w:rPr>
          <w:rFonts w:asciiTheme="majorBidi" w:eastAsia="Times New Roman" w:hAnsiTheme="majorBidi" w:cstheme="majorBidi"/>
          <w:color w:val="000000" w:themeColor="text1"/>
          <w:kern w:val="36"/>
          <w:sz w:val="20"/>
          <w:szCs w:val="20"/>
          <w:lang w:bidi="ar-SA"/>
        </w:rPr>
      </w:pPr>
    </w:p>
    <w:p w:rsidR="003E334F" w:rsidRDefault="003E334F" w:rsidP="00C65FA2">
      <w:pPr>
        <w:spacing w:after="0" w:line="240" w:lineRule="auto"/>
        <w:outlineLvl w:val="0"/>
        <w:rPr>
          <w:rFonts w:asciiTheme="majorBidi" w:eastAsia="Times New Roman" w:hAnsiTheme="majorBidi" w:cstheme="majorBidi"/>
          <w:color w:val="000000" w:themeColor="text1"/>
          <w:kern w:val="36"/>
          <w:sz w:val="20"/>
          <w:szCs w:val="20"/>
          <w:lang w:bidi="ar-SA"/>
        </w:rPr>
      </w:pPr>
    </w:p>
    <w:p w:rsidR="003E334F" w:rsidRDefault="003E334F" w:rsidP="00083A95">
      <w:pPr>
        <w:pStyle w:val="ListParagraph"/>
        <w:numPr>
          <w:ilvl w:val="0"/>
          <w:numId w:val="35"/>
        </w:numPr>
        <w:ind w:left="360"/>
        <w:rPr>
          <w:rFonts w:asciiTheme="minorHAnsi" w:hAnsiTheme="minorHAnsi"/>
          <w:sz w:val="23"/>
          <w:szCs w:val="23"/>
        </w:rPr>
      </w:pPr>
      <w:r w:rsidRPr="002D09D3">
        <w:rPr>
          <w:rFonts w:asciiTheme="minorHAnsi" w:hAnsiTheme="minorHAnsi"/>
          <w:b/>
          <w:bCs/>
          <w:sz w:val="23"/>
          <w:szCs w:val="23"/>
        </w:rPr>
        <w:lastRenderedPageBreak/>
        <w:t xml:space="preserve">On Sabbath, 11/30/2019, I received </w:t>
      </w:r>
      <w:r w:rsidR="00B50024">
        <w:rPr>
          <w:rFonts w:asciiTheme="minorHAnsi" w:hAnsiTheme="minorHAnsi"/>
          <w:b/>
          <w:bCs/>
          <w:sz w:val="23"/>
          <w:szCs w:val="23"/>
        </w:rPr>
        <w:t>this</w:t>
      </w:r>
      <w:r w:rsidRPr="002D09D3">
        <w:rPr>
          <w:rFonts w:asciiTheme="minorHAnsi" w:hAnsiTheme="minorHAnsi"/>
          <w:b/>
          <w:bCs/>
          <w:sz w:val="23"/>
          <w:szCs w:val="23"/>
        </w:rPr>
        <w:t xml:space="preserve"> revelation</w:t>
      </w:r>
      <w:r>
        <w:rPr>
          <w:rFonts w:asciiTheme="minorHAnsi" w:hAnsiTheme="minorHAnsi"/>
          <w:sz w:val="23"/>
          <w:szCs w:val="23"/>
        </w:rPr>
        <w:t>.</w:t>
      </w:r>
    </w:p>
    <w:p w:rsidR="003E334F" w:rsidRPr="003E334F" w:rsidRDefault="003E334F" w:rsidP="003E334F">
      <w:pPr>
        <w:pStyle w:val="ListParagraph"/>
        <w:ind w:left="360"/>
        <w:rPr>
          <w:rFonts w:asciiTheme="minorHAnsi" w:hAnsiTheme="minorHAnsi"/>
          <w:sz w:val="20"/>
          <w:szCs w:val="20"/>
        </w:rPr>
      </w:pPr>
    </w:p>
    <w:p w:rsidR="003E334F" w:rsidRDefault="00584D19" w:rsidP="00584D19">
      <w:pPr>
        <w:pStyle w:val="ListParagraph"/>
        <w:ind w:left="360"/>
        <w:rPr>
          <w:rFonts w:asciiTheme="minorHAnsi" w:hAnsiTheme="minorHAnsi"/>
          <w:sz w:val="23"/>
          <w:szCs w:val="23"/>
        </w:rPr>
      </w:pPr>
      <w:r>
        <w:rPr>
          <w:rFonts w:asciiTheme="minorHAnsi" w:hAnsiTheme="minorHAnsi"/>
          <w:sz w:val="23"/>
          <w:szCs w:val="23"/>
        </w:rPr>
        <w:t xml:space="preserve">“Jesus” the Son of God </w:t>
      </w:r>
      <w:r w:rsidR="003E334F">
        <w:rPr>
          <w:rFonts w:asciiTheme="minorHAnsi" w:hAnsiTheme="minorHAnsi"/>
          <w:sz w:val="23"/>
          <w:szCs w:val="23"/>
        </w:rPr>
        <w:t xml:space="preserve">and </w:t>
      </w:r>
      <w:r>
        <w:rPr>
          <w:rFonts w:asciiTheme="minorHAnsi" w:hAnsiTheme="minorHAnsi"/>
          <w:sz w:val="23"/>
          <w:szCs w:val="23"/>
        </w:rPr>
        <w:t>“Joshua” the son of Nun (</w:t>
      </w:r>
      <w:hyperlink r:id="rId10" w:history="1">
        <w:r w:rsidRPr="00584D19">
          <w:rPr>
            <w:rStyle w:val="Hyperlink"/>
            <w:rFonts w:asciiTheme="minorHAnsi" w:hAnsiTheme="minorHAnsi"/>
            <w:sz w:val="23"/>
            <w:szCs w:val="23"/>
          </w:rPr>
          <w:t>Ex. 33:11</w:t>
        </w:r>
      </w:hyperlink>
      <w:r>
        <w:rPr>
          <w:rFonts w:asciiTheme="minorHAnsi" w:hAnsiTheme="minorHAnsi"/>
          <w:sz w:val="23"/>
          <w:szCs w:val="23"/>
        </w:rPr>
        <w:t xml:space="preserve">; </w:t>
      </w:r>
      <w:hyperlink r:id="rId11" w:history="1">
        <w:r w:rsidRPr="00584D19">
          <w:rPr>
            <w:rStyle w:val="Hyperlink"/>
            <w:rFonts w:asciiTheme="minorHAnsi" w:hAnsiTheme="minorHAnsi"/>
            <w:sz w:val="23"/>
            <w:szCs w:val="23"/>
          </w:rPr>
          <w:t>Num.14:38</w:t>
        </w:r>
      </w:hyperlink>
      <w:r>
        <w:rPr>
          <w:rFonts w:asciiTheme="minorHAnsi" w:hAnsiTheme="minorHAnsi"/>
          <w:sz w:val="23"/>
          <w:szCs w:val="23"/>
        </w:rPr>
        <w:t xml:space="preserve">; </w:t>
      </w:r>
      <w:hyperlink r:id="rId12" w:history="1">
        <w:r w:rsidRPr="00CF5575">
          <w:rPr>
            <w:rStyle w:val="Hyperlink"/>
            <w:rFonts w:asciiTheme="minorHAnsi" w:hAnsiTheme="minorHAnsi"/>
            <w:sz w:val="23"/>
            <w:szCs w:val="23"/>
          </w:rPr>
          <w:t>Deut. 34:9</w:t>
        </w:r>
      </w:hyperlink>
      <w:r>
        <w:rPr>
          <w:rFonts w:asciiTheme="minorHAnsi" w:hAnsiTheme="minorHAnsi"/>
          <w:sz w:val="23"/>
          <w:szCs w:val="23"/>
        </w:rPr>
        <w:t xml:space="preserve">; </w:t>
      </w:r>
      <w:hyperlink r:id="rId13" w:history="1">
        <w:r w:rsidRPr="00CF5575">
          <w:rPr>
            <w:rStyle w:val="Hyperlink"/>
            <w:rFonts w:asciiTheme="minorHAnsi" w:hAnsiTheme="minorHAnsi"/>
            <w:sz w:val="23"/>
            <w:szCs w:val="23"/>
          </w:rPr>
          <w:t>Jos. 1:1</w:t>
        </w:r>
      </w:hyperlink>
      <w:r>
        <w:rPr>
          <w:rFonts w:asciiTheme="minorHAnsi" w:hAnsiTheme="minorHAnsi"/>
          <w:sz w:val="23"/>
          <w:szCs w:val="23"/>
        </w:rPr>
        <w:t xml:space="preserve">) </w:t>
      </w:r>
      <w:r w:rsidR="003E334F">
        <w:rPr>
          <w:rFonts w:asciiTheme="minorHAnsi" w:hAnsiTheme="minorHAnsi"/>
          <w:sz w:val="23"/>
          <w:szCs w:val="23"/>
        </w:rPr>
        <w:t xml:space="preserve">have the same Hebrew name, </w:t>
      </w:r>
      <w:r>
        <w:rPr>
          <w:rFonts w:asciiTheme="minorHAnsi" w:hAnsiTheme="minorHAnsi"/>
          <w:sz w:val="23"/>
          <w:szCs w:val="23"/>
        </w:rPr>
        <w:t>“</w:t>
      </w:r>
      <w:r w:rsidR="003E334F">
        <w:rPr>
          <w:rFonts w:asciiTheme="minorHAnsi" w:hAnsiTheme="minorHAnsi"/>
          <w:sz w:val="23"/>
          <w:szCs w:val="23"/>
        </w:rPr>
        <w:t>Yehoshua</w:t>
      </w:r>
      <w:r>
        <w:rPr>
          <w:rFonts w:asciiTheme="minorHAnsi" w:hAnsiTheme="minorHAnsi"/>
          <w:sz w:val="23"/>
          <w:szCs w:val="23"/>
        </w:rPr>
        <w:t>”</w:t>
      </w:r>
      <w:r w:rsidR="003E334F">
        <w:rPr>
          <w:rFonts w:asciiTheme="minorHAnsi" w:hAnsiTheme="minorHAnsi"/>
          <w:sz w:val="23"/>
          <w:szCs w:val="23"/>
        </w:rPr>
        <w:t xml:space="preserve"> (or Jehoshua). In the Tanach (Old Testament) the name “Yehoshua” was translated as “Joshua.”</w:t>
      </w:r>
      <w:r w:rsidR="00514558">
        <w:rPr>
          <w:rFonts w:asciiTheme="minorHAnsi" w:hAnsiTheme="minorHAnsi"/>
          <w:sz w:val="23"/>
          <w:szCs w:val="23"/>
        </w:rPr>
        <w:t xml:space="preserve"> </w:t>
      </w:r>
      <w:r w:rsidR="00514558" w:rsidRPr="00514558">
        <w:rPr>
          <w:rFonts w:asciiTheme="minorHAnsi" w:hAnsiTheme="minorHAnsi"/>
          <w:sz w:val="22"/>
          <w:szCs w:val="22"/>
        </w:rPr>
        <w:t>(</w:t>
      </w:r>
      <w:r w:rsidR="00514558" w:rsidRPr="00514558">
        <w:rPr>
          <w:rFonts w:asciiTheme="majorBidi" w:hAnsiTheme="majorBidi" w:cstheme="majorBidi"/>
          <w:sz w:val="22"/>
          <w:szCs w:val="22"/>
        </w:rPr>
        <w:t>Refer above to Strong’s number 3091</w:t>
      </w:r>
      <w:r w:rsidR="00514558" w:rsidRPr="00514558">
        <w:rPr>
          <w:rFonts w:asciiTheme="minorHAnsi" w:hAnsiTheme="minorHAnsi"/>
          <w:sz w:val="22"/>
          <w:szCs w:val="22"/>
        </w:rPr>
        <w:t>)</w:t>
      </w:r>
    </w:p>
    <w:p w:rsidR="003E334F" w:rsidRPr="00547185" w:rsidRDefault="003E334F" w:rsidP="003E334F">
      <w:pPr>
        <w:pStyle w:val="ListParagraph"/>
        <w:ind w:left="360"/>
        <w:rPr>
          <w:rFonts w:asciiTheme="minorHAnsi" w:hAnsiTheme="minorHAnsi"/>
          <w:sz w:val="18"/>
          <w:szCs w:val="18"/>
        </w:rPr>
      </w:pPr>
    </w:p>
    <w:p w:rsidR="003E334F" w:rsidRDefault="00F72EB1" w:rsidP="00584D19">
      <w:pPr>
        <w:pStyle w:val="ListParagraph"/>
        <w:ind w:left="360"/>
        <w:rPr>
          <w:rFonts w:asciiTheme="minorHAnsi" w:hAnsiTheme="minorHAnsi"/>
          <w:sz w:val="23"/>
          <w:szCs w:val="23"/>
        </w:rPr>
      </w:pPr>
      <w:r>
        <w:rPr>
          <w:rFonts w:asciiTheme="minorHAnsi" w:hAnsiTheme="minorHAnsi"/>
          <w:sz w:val="23"/>
          <w:szCs w:val="23"/>
        </w:rPr>
        <w:t>“Joshua</w:t>
      </w:r>
      <w:r w:rsidR="003E334F">
        <w:rPr>
          <w:rFonts w:asciiTheme="minorHAnsi" w:hAnsiTheme="minorHAnsi"/>
          <w:sz w:val="23"/>
          <w:szCs w:val="23"/>
        </w:rPr>
        <w:t xml:space="preserve">” the son of Nun, </w:t>
      </w:r>
      <w:r w:rsidR="00584D19">
        <w:rPr>
          <w:rFonts w:asciiTheme="minorHAnsi" w:hAnsiTheme="minorHAnsi"/>
          <w:sz w:val="23"/>
          <w:szCs w:val="23"/>
        </w:rPr>
        <w:t>was</w:t>
      </w:r>
      <w:r w:rsidR="003E334F">
        <w:rPr>
          <w:rFonts w:asciiTheme="minorHAnsi" w:hAnsiTheme="minorHAnsi"/>
          <w:sz w:val="23"/>
          <w:szCs w:val="23"/>
        </w:rPr>
        <w:t xml:space="preserve"> </w:t>
      </w:r>
      <w:r w:rsidR="00584D19">
        <w:rPr>
          <w:rFonts w:asciiTheme="minorHAnsi" w:hAnsiTheme="minorHAnsi"/>
          <w:sz w:val="23"/>
          <w:szCs w:val="23"/>
        </w:rPr>
        <w:t xml:space="preserve">also </w:t>
      </w:r>
      <w:r w:rsidR="003E334F">
        <w:rPr>
          <w:rFonts w:asciiTheme="minorHAnsi" w:hAnsiTheme="minorHAnsi"/>
          <w:sz w:val="23"/>
          <w:szCs w:val="23"/>
        </w:rPr>
        <w:t>mentioned twice in the New Testament: Acts 7:45 and Hebrews 4:8.</w:t>
      </w:r>
    </w:p>
    <w:p w:rsidR="003E334F" w:rsidRDefault="003E334F" w:rsidP="003E334F">
      <w:pPr>
        <w:pStyle w:val="ListParagraph"/>
        <w:ind w:left="360"/>
        <w:rPr>
          <w:rFonts w:asciiTheme="minorHAnsi" w:hAnsiTheme="minorHAnsi"/>
          <w:sz w:val="23"/>
          <w:szCs w:val="23"/>
        </w:rPr>
      </w:pPr>
    </w:p>
    <w:p w:rsidR="003E334F" w:rsidRDefault="003E334F" w:rsidP="00B50024">
      <w:pPr>
        <w:pStyle w:val="ListParagraph"/>
        <w:ind w:left="360"/>
        <w:rPr>
          <w:rFonts w:asciiTheme="minorHAnsi" w:hAnsiTheme="minorHAnsi"/>
          <w:sz w:val="23"/>
          <w:szCs w:val="23"/>
        </w:rPr>
      </w:pPr>
      <w:r>
        <w:rPr>
          <w:rFonts w:asciiTheme="minorHAnsi" w:hAnsiTheme="minorHAnsi"/>
          <w:sz w:val="23"/>
          <w:szCs w:val="23"/>
        </w:rPr>
        <w:t xml:space="preserve">In </w:t>
      </w:r>
      <w:hyperlink r:id="rId14" w:history="1">
        <w:r w:rsidRPr="003631CC">
          <w:rPr>
            <w:rStyle w:val="Hyperlink"/>
            <w:rFonts w:asciiTheme="minorHAnsi" w:hAnsiTheme="minorHAnsi"/>
            <w:b/>
            <w:bCs/>
            <w:sz w:val="23"/>
            <w:szCs w:val="23"/>
          </w:rPr>
          <w:t>Acts 7:45</w:t>
        </w:r>
      </w:hyperlink>
      <w:r>
        <w:rPr>
          <w:rFonts w:asciiTheme="minorHAnsi" w:hAnsiTheme="minorHAnsi"/>
          <w:sz w:val="23"/>
          <w:szCs w:val="23"/>
        </w:rPr>
        <w:t xml:space="preserve"> – The name “Joshua” was translated as “Jesus” in seven out of 60 English </w:t>
      </w:r>
      <w:r w:rsidR="00B50024">
        <w:rPr>
          <w:rFonts w:asciiTheme="minorHAnsi" w:hAnsiTheme="minorHAnsi"/>
          <w:sz w:val="23"/>
          <w:szCs w:val="23"/>
        </w:rPr>
        <w:t>Bible t</w:t>
      </w:r>
      <w:r>
        <w:rPr>
          <w:rFonts w:asciiTheme="minorHAnsi" w:hAnsiTheme="minorHAnsi"/>
          <w:sz w:val="23"/>
          <w:szCs w:val="23"/>
        </w:rPr>
        <w:t>ranslation</w:t>
      </w:r>
      <w:r w:rsidR="00B50024">
        <w:rPr>
          <w:rFonts w:asciiTheme="minorHAnsi" w:hAnsiTheme="minorHAnsi"/>
          <w:sz w:val="23"/>
          <w:szCs w:val="23"/>
        </w:rPr>
        <w:t>s</w:t>
      </w:r>
      <w:r>
        <w:rPr>
          <w:rFonts w:asciiTheme="minorHAnsi" w:hAnsiTheme="minorHAnsi"/>
          <w:sz w:val="23"/>
          <w:szCs w:val="23"/>
        </w:rPr>
        <w:t>. One translation uses “Y’hoshua,” and another “Yehoshua.” The remaining 51 translations use the name “Joshua.”</w:t>
      </w:r>
    </w:p>
    <w:p w:rsidR="003E334F" w:rsidRDefault="003E334F" w:rsidP="003E334F">
      <w:pPr>
        <w:spacing w:after="0" w:line="240" w:lineRule="auto"/>
        <w:ind w:left="360"/>
        <w:outlineLvl w:val="0"/>
        <w:rPr>
          <w:rFonts w:eastAsia="Times New Roman" w:cs="Times New Roman"/>
          <w:color w:val="000000" w:themeColor="text1"/>
          <w:kern w:val="36"/>
          <w:sz w:val="23"/>
          <w:szCs w:val="23"/>
          <w:lang w:bidi="ar-SA"/>
        </w:rPr>
      </w:pPr>
    </w:p>
    <w:p w:rsidR="003E334F" w:rsidRPr="0019669A" w:rsidRDefault="003E334F" w:rsidP="00B50024">
      <w:pPr>
        <w:pStyle w:val="ListParagraph"/>
        <w:ind w:left="360"/>
        <w:rPr>
          <w:rFonts w:asciiTheme="minorHAnsi" w:hAnsiTheme="minorHAnsi"/>
          <w:sz w:val="23"/>
          <w:szCs w:val="23"/>
        </w:rPr>
      </w:pPr>
      <w:r>
        <w:rPr>
          <w:rFonts w:asciiTheme="minorHAnsi" w:hAnsiTheme="minorHAnsi"/>
          <w:sz w:val="23"/>
          <w:szCs w:val="23"/>
        </w:rPr>
        <w:t xml:space="preserve">In </w:t>
      </w:r>
      <w:hyperlink r:id="rId15" w:history="1">
        <w:r w:rsidRPr="003631CC">
          <w:rPr>
            <w:rStyle w:val="Hyperlink"/>
            <w:rFonts w:asciiTheme="minorHAnsi" w:hAnsiTheme="minorHAnsi"/>
            <w:b/>
            <w:bCs/>
            <w:sz w:val="23"/>
            <w:szCs w:val="23"/>
          </w:rPr>
          <w:t>Hebrews 4:8</w:t>
        </w:r>
      </w:hyperlink>
      <w:r>
        <w:rPr>
          <w:rFonts w:asciiTheme="minorHAnsi" w:hAnsiTheme="minorHAnsi"/>
          <w:sz w:val="23"/>
          <w:szCs w:val="23"/>
        </w:rPr>
        <w:t xml:space="preserve"> – The name “Joshua” was translated as “Jesus” in eight out of 60 English </w:t>
      </w:r>
      <w:r w:rsidR="00B50024">
        <w:rPr>
          <w:rFonts w:asciiTheme="minorHAnsi" w:hAnsiTheme="minorHAnsi"/>
          <w:sz w:val="23"/>
          <w:szCs w:val="23"/>
        </w:rPr>
        <w:t>Bible t</w:t>
      </w:r>
      <w:r>
        <w:rPr>
          <w:rFonts w:asciiTheme="minorHAnsi" w:hAnsiTheme="minorHAnsi"/>
          <w:sz w:val="23"/>
          <w:szCs w:val="23"/>
        </w:rPr>
        <w:t>ranslation</w:t>
      </w:r>
      <w:r w:rsidR="00B50024">
        <w:rPr>
          <w:rFonts w:asciiTheme="minorHAnsi" w:hAnsiTheme="minorHAnsi"/>
          <w:sz w:val="23"/>
          <w:szCs w:val="23"/>
        </w:rPr>
        <w:t>s</w:t>
      </w:r>
      <w:r>
        <w:rPr>
          <w:rFonts w:asciiTheme="minorHAnsi" w:hAnsiTheme="minorHAnsi"/>
          <w:sz w:val="23"/>
          <w:szCs w:val="23"/>
        </w:rPr>
        <w:t xml:space="preserve">. </w:t>
      </w:r>
      <w:r w:rsidRPr="0019669A">
        <w:rPr>
          <w:rFonts w:asciiTheme="minorHAnsi" w:hAnsiTheme="minorHAnsi"/>
          <w:sz w:val="23"/>
          <w:szCs w:val="23"/>
        </w:rPr>
        <w:t>One translation uses “Y’hoshua,” and another “Yehoshua.” The remaining 5</w:t>
      </w:r>
      <w:r>
        <w:rPr>
          <w:rFonts w:asciiTheme="minorHAnsi" w:hAnsiTheme="minorHAnsi"/>
          <w:sz w:val="23"/>
          <w:szCs w:val="23"/>
        </w:rPr>
        <w:t>0</w:t>
      </w:r>
      <w:r w:rsidRPr="0019669A">
        <w:rPr>
          <w:rFonts w:asciiTheme="minorHAnsi" w:hAnsiTheme="minorHAnsi"/>
          <w:sz w:val="23"/>
          <w:szCs w:val="23"/>
        </w:rPr>
        <w:t xml:space="preserve"> translations use the name “Joshua.”</w:t>
      </w:r>
    </w:p>
    <w:p w:rsidR="00036AE8" w:rsidRDefault="00036AE8" w:rsidP="004E1610">
      <w:pPr>
        <w:spacing w:after="0" w:line="240" w:lineRule="auto"/>
        <w:outlineLvl w:val="0"/>
        <w:rPr>
          <w:rFonts w:eastAsia="Times New Roman" w:cs="Times New Roman"/>
          <w:color w:val="000000" w:themeColor="text1"/>
          <w:kern w:val="36"/>
          <w:sz w:val="23"/>
          <w:szCs w:val="23"/>
          <w:lang w:bidi="ar-SA"/>
        </w:rPr>
      </w:pPr>
    </w:p>
    <w:tbl>
      <w:tblPr>
        <w:tblStyle w:val="TableGrid"/>
        <w:tblW w:w="0" w:type="auto"/>
        <w:tblInd w:w="468" w:type="dxa"/>
        <w:tblLook w:val="04A0" w:firstRow="1" w:lastRow="0" w:firstColumn="1" w:lastColumn="0" w:noHBand="0" w:noVBand="1"/>
      </w:tblPr>
      <w:tblGrid>
        <w:gridCol w:w="4725"/>
        <w:gridCol w:w="4725"/>
      </w:tblGrid>
      <w:tr w:rsidR="00584D19" w:rsidTr="00B42770">
        <w:tc>
          <w:tcPr>
            <w:tcW w:w="9450" w:type="dxa"/>
            <w:gridSpan w:val="2"/>
            <w:shd w:val="clear" w:color="auto" w:fill="C6D9F1" w:themeFill="text2" w:themeFillTint="33"/>
          </w:tcPr>
          <w:p w:rsidR="00584D19" w:rsidRPr="003E334F" w:rsidRDefault="00584D19" w:rsidP="00584D19">
            <w:pPr>
              <w:jc w:val="center"/>
              <w:outlineLvl w:val="0"/>
              <w:rPr>
                <w:rFonts w:eastAsia="Times New Roman" w:cs="Times New Roman"/>
                <w:b/>
                <w:bCs/>
                <w:color w:val="000000" w:themeColor="text1"/>
                <w:kern w:val="36"/>
                <w:sz w:val="23"/>
                <w:szCs w:val="23"/>
                <w:lang w:bidi="ar-SA"/>
              </w:rPr>
            </w:pPr>
            <w:r>
              <w:rPr>
                <w:rFonts w:eastAsia="Times New Roman" w:cs="Times New Roman"/>
                <w:b/>
                <w:bCs/>
                <w:color w:val="000000" w:themeColor="text1"/>
                <w:kern w:val="36"/>
                <w:sz w:val="23"/>
                <w:szCs w:val="23"/>
                <w:lang w:bidi="ar-SA"/>
              </w:rPr>
              <w:t>EXAMPLES</w:t>
            </w:r>
          </w:p>
        </w:tc>
      </w:tr>
      <w:tr w:rsidR="003E334F" w:rsidTr="00584D19">
        <w:tc>
          <w:tcPr>
            <w:tcW w:w="4725" w:type="dxa"/>
            <w:shd w:val="clear" w:color="auto" w:fill="DBE5F1" w:themeFill="accent1" w:themeFillTint="33"/>
          </w:tcPr>
          <w:p w:rsidR="003E334F" w:rsidRPr="003E334F" w:rsidRDefault="003E334F" w:rsidP="003E334F">
            <w:pPr>
              <w:jc w:val="center"/>
              <w:outlineLvl w:val="0"/>
              <w:rPr>
                <w:rFonts w:eastAsia="Times New Roman" w:cs="Times New Roman"/>
                <w:b/>
                <w:bCs/>
                <w:color w:val="000000" w:themeColor="text1"/>
                <w:kern w:val="36"/>
                <w:sz w:val="23"/>
                <w:szCs w:val="23"/>
                <w:lang w:bidi="ar-SA"/>
              </w:rPr>
            </w:pPr>
            <w:r w:rsidRPr="003E334F">
              <w:rPr>
                <w:rFonts w:eastAsia="Times New Roman" w:cs="Times New Roman"/>
                <w:b/>
                <w:bCs/>
                <w:color w:val="000000" w:themeColor="text1"/>
                <w:kern w:val="36"/>
                <w:sz w:val="23"/>
                <w:szCs w:val="23"/>
                <w:lang w:bidi="ar-SA"/>
              </w:rPr>
              <w:t>Acts 7:45</w:t>
            </w:r>
          </w:p>
        </w:tc>
        <w:tc>
          <w:tcPr>
            <w:tcW w:w="4725" w:type="dxa"/>
            <w:shd w:val="clear" w:color="auto" w:fill="DBE5F1" w:themeFill="accent1" w:themeFillTint="33"/>
          </w:tcPr>
          <w:p w:rsidR="003E334F" w:rsidRPr="003E334F" w:rsidRDefault="003E334F" w:rsidP="003E334F">
            <w:pPr>
              <w:jc w:val="center"/>
              <w:outlineLvl w:val="0"/>
              <w:rPr>
                <w:rFonts w:eastAsia="Times New Roman" w:cs="Times New Roman"/>
                <w:b/>
                <w:bCs/>
                <w:color w:val="000000" w:themeColor="text1"/>
                <w:kern w:val="36"/>
                <w:sz w:val="23"/>
                <w:szCs w:val="23"/>
                <w:lang w:bidi="ar-SA"/>
              </w:rPr>
            </w:pPr>
            <w:r w:rsidRPr="003E334F">
              <w:rPr>
                <w:rFonts w:eastAsia="Times New Roman" w:cs="Times New Roman"/>
                <w:b/>
                <w:bCs/>
                <w:color w:val="000000" w:themeColor="text1"/>
                <w:kern w:val="36"/>
                <w:sz w:val="23"/>
                <w:szCs w:val="23"/>
                <w:lang w:bidi="ar-SA"/>
              </w:rPr>
              <w:t>Hebrews 4:8</w:t>
            </w:r>
          </w:p>
        </w:tc>
      </w:tr>
      <w:tr w:rsidR="003E334F" w:rsidTr="00584D19">
        <w:tc>
          <w:tcPr>
            <w:tcW w:w="4725" w:type="dxa"/>
          </w:tcPr>
          <w:p w:rsidR="003E334F" w:rsidRPr="003E334F" w:rsidRDefault="003E334F" w:rsidP="003E334F">
            <w:pPr>
              <w:outlineLvl w:val="0"/>
              <w:rPr>
                <w:rFonts w:eastAsia="Times New Roman" w:cs="Times New Roman"/>
                <w:color w:val="000000" w:themeColor="text1"/>
                <w:kern w:val="36"/>
                <w:sz w:val="23"/>
                <w:szCs w:val="23"/>
                <w:lang w:bidi="ar-SA"/>
              </w:rPr>
            </w:pPr>
            <w:r>
              <w:rPr>
                <w:rFonts w:eastAsia="Times New Roman" w:cs="Times New Roman"/>
                <w:color w:val="000000" w:themeColor="text1"/>
                <w:kern w:val="36"/>
                <w:sz w:val="23"/>
                <w:szCs w:val="23"/>
                <w:lang w:bidi="ar-SA"/>
              </w:rPr>
              <w:t xml:space="preserve"> “</w:t>
            </w:r>
            <w:r w:rsidRPr="003E334F">
              <w:rPr>
                <w:rFonts w:eastAsia="Times New Roman" w:cs="Times New Roman"/>
                <w:color w:val="000000" w:themeColor="text1"/>
                <w:kern w:val="36"/>
                <w:sz w:val="23"/>
                <w:szCs w:val="23"/>
                <w:lang w:bidi="ar-SA"/>
              </w:rPr>
              <w:t xml:space="preserve">Which also our fathers that came after brought in with </w:t>
            </w:r>
            <w:r w:rsidRPr="00F72EB1">
              <w:rPr>
                <w:rFonts w:eastAsia="Times New Roman" w:cs="Times New Roman"/>
                <w:b/>
                <w:bCs/>
                <w:color w:val="000000" w:themeColor="text1"/>
                <w:kern w:val="36"/>
                <w:sz w:val="23"/>
                <w:szCs w:val="23"/>
                <w:u w:val="single" w:color="FF0000"/>
                <w:lang w:bidi="ar-SA"/>
              </w:rPr>
              <w:t>Jesus</w:t>
            </w:r>
            <w:r w:rsidRPr="003E334F">
              <w:rPr>
                <w:rFonts w:eastAsia="Times New Roman" w:cs="Times New Roman"/>
                <w:color w:val="000000" w:themeColor="text1"/>
                <w:kern w:val="36"/>
                <w:sz w:val="23"/>
                <w:szCs w:val="23"/>
                <w:lang w:bidi="ar-SA"/>
              </w:rPr>
              <w:t xml:space="preserve"> into the possession of the Gentiles, whom God drave out before the face of our fathers, unto the days of David;</w:t>
            </w:r>
            <w:r>
              <w:rPr>
                <w:rFonts w:eastAsia="Times New Roman" w:cs="Times New Roman"/>
                <w:color w:val="000000" w:themeColor="text1"/>
                <w:kern w:val="36"/>
                <w:sz w:val="23"/>
                <w:szCs w:val="23"/>
                <w:lang w:bidi="ar-SA"/>
              </w:rPr>
              <w:t>”</w:t>
            </w:r>
            <w:r w:rsidRPr="003E334F">
              <w:rPr>
                <w:rFonts w:eastAsia="Times New Roman" w:cs="Times New Roman"/>
                <w:b/>
                <w:bCs/>
                <w:color w:val="000000" w:themeColor="text1"/>
                <w:kern w:val="36"/>
                <w:sz w:val="23"/>
                <w:szCs w:val="23"/>
                <w:lang w:bidi="ar-SA"/>
              </w:rPr>
              <w:t xml:space="preserve"> </w:t>
            </w:r>
            <w:r w:rsidRPr="003E334F">
              <w:rPr>
                <w:rFonts w:asciiTheme="majorBidi" w:eastAsia="Times New Roman" w:hAnsiTheme="majorBidi" w:cstheme="majorBidi"/>
                <w:b/>
                <w:bCs/>
                <w:color w:val="000000" w:themeColor="text1"/>
                <w:kern w:val="36"/>
                <w:sz w:val="16"/>
                <w:szCs w:val="16"/>
                <w:lang w:bidi="ar-SA"/>
              </w:rPr>
              <w:t>(KJV)</w:t>
            </w:r>
          </w:p>
          <w:p w:rsidR="003E334F" w:rsidRDefault="003E334F" w:rsidP="004E1610">
            <w:pPr>
              <w:outlineLvl w:val="0"/>
              <w:rPr>
                <w:rFonts w:eastAsia="Times New Roman" w:cs="Times New Roman"/>
                <w:color w:val="000000" w:themeColor="text1"/>
                <w:kern w:val="36"/>
                <w:sz w:val="23"/>
                <w:szCs w:val="23"/>
                <w:lang w:bidi="ar-SA"/>
              </w:rPr>
            </w:pPr>
          </w:p>
        </w:tc>
        <w:tc>
          <w:tcPr>
            <w:tcW w:w="4725" w:type="dxa"/>
          </w:tcPr>
          <w:p w:rsidR="003E334F" w:rsidRPr="003E334F" w:rsidRDefault="000F6378" w:rsidP="003E334F">
            <w:pPr>
              <w:outlineLvl w:val="0"/>
              <w:rPr>
                <w:rFonts w:eastAsia="Times New Roman" w:cs="Times New Roman"/>
                <w:color w:val="000000" w:themeColor="text1"/>
                <w:kern w:val="36"/>
                <w:sz w:val="23"/>
                <w:szCs w:val="23"/>
                <w:lang w:bidi="ar-SA"/>
              </w:rPr>
            </w:pPr>
            <w:r>
              <w:rPr>
                <w:rFonts w:eastAsia="Times New Roman" w:cs="Times New Roman"/>
                <w:color w:val="000000" w:themeColor="text1"/>
                <w:kern w:val="36"/>
                <w:sz w:val="23"/>
                <w:szCs w:val="23"/>
                <w:lang w:bidi="ar-SA"/>
              </w:rPr>
              <w:t xml:space="preserve"> “</w:t>
            </w:r>
            <w:r w:rsidR="003E334F" w:rsidRPr="003E334F">
              <w:rPr>
                <w:rFonts w:eastAsia="Times New Roman" w:cs="Times New Roman"/>
                <w:color w:val="000000" w:themeColor="text1"/>
                <w:kern w:val="36"/>
                <w:sz w:val="23"/>
                <w:szCs w:val="23"/>
                <w:lang w:bidi="ar-SA"/>
              </w:rPr>
              <w:t xml:space="preserve">For if </w:t>
            </w:r>
            <w:r w:rsidR="003E334F" w:rsidRPr="00F72EB1">
              <w:rPr>
                <w:rFonts w:eastAsia="Times New Roman" w:cs="Times New Roman"/>
                <w:b/>
                <w:bCs/>
                <w:color w:val="000000" w:themeColor="text1"/>
                <w:kern w:val="36"/>
                <w:sz w:val="23"/>
                <w:szCs w:val="23"/>
                <w:u w:val="single" w:color="FF0000"/>
                <w:lang w:bidi="ar-SA"/>
              </w:rPr>
              <w:t>Jesus</w:t>
            </w:r>
            <w:r w:rsidR="003E334F" w:rsidRPr="003E334F">
              <w:rPr>
                <w:rFonts w:eastAsia="Times New Roman" w:cs="Times New Roman"/>
                <w:color w:val="000000" w:themeColor="text1"/>
                <w:kern w:val="36"/>
                <w:sz w:val="23"/>
                <w:szCs w:val="23"/>
                <w:lang w:bidi="ar-SA"/>
              </w:rPr>
              <w:t xml:space="preserve"> had given them rest, then would he not afterward have spoken of another day.</w:t>
            </w:r>
            <w:r>
              <w:rPr>
                <w:rFonts w:eastAsia="Times New Roman" w:cs="Times New Roman"/>
                <w:color w:val="000000" w:themeColor="text1"/>
                <w:kern w:val="36"/>
                <w:sz w:val="23"/>
                <w:szCs w:val="23"/>
                <w:lang w:bidi="ar-SA"/>
              </w:rPr>
              <w:t>”</w:t>
            </w:r>
            <w:r w:rsidRPr="003E334F">
              <w:rPr>
                <w:rFonts w:asciiTheme="majorBidi" w:eastAsia="Times New Roman" w:hAnsiTheme="majorBidi" w:cstheme="majorBidi"/>
                <w:b/>
                <w:bCs/>
                <w:color w:val="000000" w:themeColor="text1"/>
                <w:kern w:val="36"/>
                <w:sz w:val="16"/>
                <w:szCs w:val="16"/>
                <w:lang w:bidi="ar-SA"/>
              </w:rPr>
              <w:t xml:space="preserve"> (KJV)</w:t>
            </w:r>
          </w:p>
          <w:p w:rsidR="003E334F" w:rsidRDefault="003E334F" w:rsidP="004E1610">
            <w:pPr>
              <w:outlineLvl w:val="0"/>
              <w:rPr>
                <w:rFonts w:eastAsia="Times New Roman" w:cs="Times New Roman"/>
                <w:color w:val="000000" w:themeColor="text1"/>
                <w:kern w:val="36"/>
                <w:sz w:val="23"/>
                <w:szCs w:val="23"/>
                <w:lang w:bidi="ar-SA"/>
              </w:rPr>
            </w:pPr>
          </w:p>
        </w:tc>
      </w:tr>
      <w:tr w:rsidR="003E334F" w:rsidTr="00584D19">
        <w:tc>
          <w:tcPr>
            <w:tcW w:w="4725" w:type="dxa"/>
          </w:tcPr>
          <w:p w:rsidR="003E334F" w:rsidRPr="003E334F" w:rsidRDefault="000F6378" w:rsidP="000F6378">
            <w:pPr>
              <w:outlineLvl w:val="0"/>
              <w:rPr>
                <w:rFonts w:eastAsia="Times New Roman" w:cs="Times New Roman"/>
                <w:color w:val="000000" w:themeColor="text1"/>
                <w:kern w:val="36"/>
                <w:sz w:val="23"/>
                <w:szCs w:val="23"/>
                <w:lang w:bidi="ar-SA"/>
              </w:rPr>
            </w:pPr>
            <w:r>
              <w:rPr>
                <w:rFonts w:eastAsia="Times New Roman" w:cs="Times New Roman"/>
                <w:color w:val="000000" w:themeColor="text1"/>
                <w:kern w:val="36"/>
                <w:sz w:val="23"/>
                <w:szCs w:val="23"/>
                <w:lang w:bidi="ar-SA"/>
              </w:rPr>
              <w:t>“</w:t>
            </w:r>
            <w:r w:rsidR="003E334F" w:rsidRPr="003E334F">
              <w:rPr>
                <w:rFonts w:eastAsia="Times New Roman" w:cs="Times New Roman"/>
                <w:color w:val="000000" w:themeColor="text1"/>
                <w:kern w:val="36"/>
                <w:sz w:val="23"/>
                <w:szCs w:val="23"/>
                <w:vertAlign w:val="superscript"/>
                <w:lang w:bidi="ar-SA"/>
              </w:rPr>
              <w:t> </w:t>
            </w:r>
            <w:r w:rsidR="003E334F" w:rsidRPr="003E334F">
              <w:rPr>
                <w:rFonts w:eastAsia="Times New Roman" w:cs="Times New Roman"/>
                <w:color w:val="000000" w:themeColor="text1"/>
                <w:kern w:val="36"/>
                <w:sz w:val="23"/>
                <w:szCs w:val="23"/>
                <w:lang w:bidi="ar-SA"/>
              </w:rPr>
              <w:t xml:space="preserve">which also our fathers having in succession received, did bring in with </w:t>
            </w:r>
            <w:r w:rsidR="003E334F" w:rsidRPr="00F72EB1">
              <w:rPr>
                <w:rFonts w:eastAsia="Times New Roman" w:cs="Times New Roman"/>
                <w:b/>
                <w:bCs/>
                <w:color w:val="000000" w:themeColor="text1"/>
                <w:kern w:val="36"/>
                <w:sz w:val="23"/>
                <w:szCs w:val="23"/>
                <w:u w:val="single" w:color="FF0000"/>
                <w:lang w:bidi="ar-SA"/>
              </w:rPr>
              <w:t>Joshua</w:t>
            </w:r>
            <w:r w:rsidR="003E334F" w:rsidRPr="003E334F">
              <w:rPr>
                <w:rFonts w:eastAsia="Times New Roman" w:cs="Times New Roman"/>
                <w:color w:val="000000" w:themeColor="text1"/>
                <w:kern w:val="36"/>
                <w:sz w:val="23"/>
                <w:szCs w:val="23"/>
                <w:lang w:bidi="ar-SA"/>
              </w:rPr>
              <w:t>, into the possession of the nations whom God did drive out from the presence of our fathers, till the days of David,</w:t>
            </w:r>
            <w:r>
              <w:rPr>
                <w:rFonts w:eastAsia="Times New Roman" w:cs="Times New Roman"/>
                <w:color w:val="000000" w:themeColor="text1"/>
                <w:kern w:val="36"/>
                <w:sz w:val="23"/>
                <w:szCs w:val="23"/>
                <w:lang w:bidi="ar-SA"/>
              </w:rPr>
              <w:t>”</w:t>
            </w:r>
            <w:r w:rsidRPr="003E334F">
              <w:rPr>
                <w:rFonts w:asciiTheme="majorBidi" w:eastAsia="Times New Roman" w:hAnsiTheme="majorBidi" w:cstheme="majorBidi"/>
                <w:b/>
                <w:bCs/>
                <w:color w:val="000000" w:themeColor="text1"/>
                <w:kern w:val="36"/>
                <w:sz w:val="16"/>
                <w:szCs w:val="16"/>
                <w:lang w:bidi="ar-SA"/>
              </w:rPr>
              <w:t xml:space="preserve"> (</w:t>
            </w:r>
            <w:r>
              <w:rPr>
                <w:rFonts w:asciiTheme="majorBidi" w:eastAsia="Times New Roman" w:hAnsiTheme="majorBidi" w:cstheme="majorBidi"/>
                <w:b/>
                <w:bCs/>
                <w:color w:val="000000" w:themeColor="text1"/>
                <w:kern w:val="36"/>
                <w:sz w:val="16"/>
                <w:szCs w:val="16"/>
                <w:lang w:bidi="ar-SA"/>
              </w:rPr>
              <w:t>Young’s Literal Translation, YLT</w:t>
            </w:r>
            <w:r w:rsidRPr="003E334F">
              <w:rPr>
                <w:rFonts w:asciiTheme="majorBidi" w:eastAsia="Times New Roman" w:hAnsiTheme="majorBidi" w:cstheme="majorBidi"/>
                <w:b/>
                <w:bCs/>
                <w:color w:val="000000" w:themeColor="text1"/>
                <w:kern w:val="36"/>
                <w:sz w:val="16"/>
                <w:szCs w:val="16"/>
                <w:lang w:bidi="ar-SA"/>
              </w:rPr>
              <w:t>)</w:t>
            </w:r>
          </w:p>
          <w:p w:rsidR="003E334F" w:rsidRDefault="003E334F" w:rsidP="004E1610">
            <w:pPr>
              <w:outlineLvl w:val="0"/>
              <w:rPr>
                <w:rFonts w:eastAsia="Times New Roman" w:cs="Times New Roman"/>
                <w:color w:val="000000" w:themeColor="text1"/>
                <w:kern w:val="36"/>
                <w:sz w:val="23"/>
                <w:szCs w:val="23"/>
                <w:lang w:bidi="ar-SA"/>
              </w:rPr>
            </w:pPr>
          </w:p>
        </w:tc>
        <w:tc>
          <w:tcPr>
            <w:tcW w:w="4725" w:type="dxa"/>
          </w:tcPr>
          <w:p w:rsidR="003E334F" w:rsidRPr="003E334F" w:rsidRDefault="000F6378" w:rsidP="003E334F">
            <w:pPr>
              <w:outlineLvl w:val="0"/>
              <w:rPr>
                <w:rFonts w:eastAsia="Times New Roman" w:cs="Times New Roman"/>
                <w:color w:val="000000" w:themeColor="text1"/>
                <w:kern w:val="36"/>
                <w:sz w:val="23"/>
                <w:szCs w:val="23"/>
                <w:lang w:bidi="ar-SA"/>
              </w:rPr>
            </w:pPr>
            <w:r>
              <w:rPr>
                <w:rFonts w:eastAsia="Times New Roman" w:cs="Times New Roman"/>
                <w:color w:val="000000" w:themeColor="text1"/>
                <w:kern w:val="36"/>
                <w:sz w:val="23"/>
                <w:szCs w:val="23"/>
                <w:lang w:bidi="ar-SA"/>
              </w:rPr>
              <w:t xml:space="preserve"> “</w:t>
            </w:r>
            <w:r w:rsidR="003E334F" w:rsidRPr="003E334F">
              <w:rPr>
                <w:rFonts w:eastAsia="Times New Roman" w:cs="Times New Roman"/>
                <w:color w:val="000000" w:themeColor="text1"/>
                <w:kern w:val="36"/>
                <w:sz w:val="23"/>
                <w:szCs w:val="23"/>
                <w:lang w:bidi="ar-SA"/>
              </w:rPr>
              <w:t xml:space="preserve">for if </w:t>
            </w:r>
            <w:r w:rsidR="003E334F" w:rsidRPr="00F72EB1">
              <w:rPr>
                <w:rFonts w:eastAsia="Times New Roman" w:cs="Times New Roman"/>
                <w:b/>
                <w:bCs/>
                <w:color w:val="000000" w:themeColor="text1"/>
                <w:kern w:val="36"/>
                <w:sz w:val="23"/>
                <w:szCs w:val="23"/>
                <w:u w:val="single" w:color="FF0000"/>
                <w:lang w:bidi="ar-SA"/>
              </w:rPr>
              <w:t>Joshua</w:t>
            </w:r>
            <w:r w:rsidR="003E334F" w:rsidRPr="003E334F">
              <w:rPr>
                <w:rFonts w:eastAsia="Times New Roman" w:cs="Times New Roman"/>
                <w:color w:val="000000" w:themeColor="text1"/>
                <w:kern w:val="36"/>
                <w:sz w:val="23"/>
                <w:szCs w:val="23"/>
                <w:lang w:bidi="ar-SA"/>
              </w:rPr>
              <w:t xml:space="preserve"> had given them rest, He would not concerning another day have spoken after these things;</w:t>
            </w:r>
            <w:r>
              <w:rPr>
                <w:rFonts w:eastAsia="Times New Roman" w:cs="Times New Roman"/>
                <w:color w:val="000000" w:themeColor="text1"/>
                <w:kern w:val="36"/>
                <w:sz w:val="23"/>
                <w:szCs w:val="23"/>
                <w:lang w:bidi="ar-SA"/>
              </w:rPr>
              <w:t>”</w:t>
            </w:r>
            <w:r w:rsidRPr="003E334F">
              <w:rPr>
                <w:rFonts w:asciiTheme="majorBidi" w:eastAsia="Times New Roman" w:hAnsiTheme="majorBidi" w:cstheme="majorBidi"/>
                <w:b/>
                <w:bCs/>
                <w:color w:val="000000" w:themeColor="text1"/>
                <w:kern w:val="36"/>
                <w:sz w:val="16"/>
                <w:szCs w:val="16"/>
                <w:lang w:bidi="ar-SA"/>
              </w:rPr>
              <w:t xml:space="preserve"> (</w:t>
            </w:r>
            <w:r>
              <w:rPr>
                <w:rFonts w:asciiTheme="majorBidi" w:eastAsia="Times New Roman" w:hAnsiTheme="majorBidi" w:cstheme="majorBidi"/>
                <w:b/>
                <w:bCs/>
                <w:color w:val="000000" w:themeColor="text1"/>
                <w:kern w:val="36"/>
                <w:sz w:val="16"/>
                <w:szCs w:val="16"/>
                <w:lang w:bidi="ar-SA"/>
              </w:rPr>
              <w:t>Young’s Literal Translation, YLT</w:t>
            </w:r>
            <w:r w:rsidRPr="003E334F">
              <w:rPr>
                <w:rFonts w:asciiTheme="majorBidi" w:eastAsia="Times New Roman" w:hAnsiTheme="majorBidi" w:cstheme="majorBidi"/>
                <w:b/>
                <w:bCs/>
                <w:color w:val="000000" w:themeColor="text1"/>
                <w:kern w:val="36"/>
                <w:sz w:val="16"/>
                <w:szCs w:val="16"/>
                <w:lang w:bidi="ar-SA"/>
              </w:rPr>
              <w:t>)</w:t>
            </w:r>
          </w:p>
          <w:p w:rsidR="003E334F" w:rsidRDefault="003E334F" w:rsidP="004E1610">
            <w:pPr>
              <w:outlineLvl w:val="0"/>
              <w:rPr>
                <w:rFonts w:eastAsia="Times New Roman" w:cs="Times New Roman"/>
                <w:color w:val="000000" w:themeColor="text1"/>
                <w:kern w:val="36"/>
                <w:sz w:val="23"/>
                <w:szCs w:val="23"/>
                <w:lang w:bidi="ar-SA"/>
              </w:rPr>
            </w:pPr>
          </w:p>
        </w:tc>
      </w:tr>
    </w:tbl>
    <w:p w:rsidR="003E334F" w:rsidRDefault="003E334F" w:rsidP="004E1610">
      <w:pPr>
        <w:spacing w:after="0" w:line="240" w:lineRule="auto"/>
        <w:outlineLvl w:val="0"/>
        <w:rPr>
          <w:rFonts w:eastAsia="Times New Roman" w:cs="Times New Roman"/>
          <w:color w:val="000000" w:themeColor="text1"/>
          <w:kern w:val="36"/>
          <w:sz w:val="23"/>
          <w:szCs w:val="23"/>
          <w:lang w:bidi="ar-SA"/>
        </w:rPr>
      </w:pPr>
    </w:p>
    <w:p w:rsidR="000F6378" w:rsidRDefault="000F6378" w:rsidP="00296B01">
      <w:pPr>
        <w:spacing w:after="0" w:line="240" w:lineRule="auto"/>
        <w:ind w:left="270"/>
        <w:outlineLvl w:val="0"/>
        <w:rPr>
          <w:rFonts w:eastAsia="Times New Roman" w:cs="Times New Roman"/>
          <w:color w:val="000000" w:themeColor="text1"/>
          <w:kern w:val="36"/>
          <w:sz w:val="23"/>
          <w:szCs w:val="23"/>
          <w:lang w:bidi="ar-SA"/>
        </w:rPr>
      </w:pPr>
      <w:r>
        <w:rPr>
          <w:rFonts w:eastAsia="Times New Roman" w:cs="Times New Roman"/>
          <w:color w:val="000000" w:themeColor="text1"/>
          <w:kern w:val="36"/>
          <w:sz w:val="23"/>
          <w:szCs w:val="23"/>
          <w:lang w:bidi="ar-SA"/>
        </w:rPr>
        <w:t>The bottom line is this:</w:t>
      </w:r>
    </w:p>
    <w:p w:rsidR="000F6378" w:rsidRPr="000F6378" w:rsidRDefault="000F6378" w:rsidP="00083A95">
      <w:pPr>
        <w:pStyle w:val="ListParagraph"/>
        <w:numPr>
          <w:ilvl w:val="0"/>
          <w:numId w:val="36"/>
        </w:numPr>
        <w:ind w:left="900"/>
        <w:outlineLvl w:val="0"/>
        <w:rPr>
          <w:rFonts w:asciiTheme="minorHAnsi" w:hAnsiTheme="minorHAnsi"/>
          <w:color w:val="000000" w:themeColor="text1"/>
          <w:kern w:val="36"/>
          <w:sz w:val="23"/>
          <w:szCs w:val="23"/>
        </w:rPr>
      </w:pPr>
      <w:r w:rsidRPr="000F6378">
        <w:rPr>
          <w:rFonts w:asciiTheme="minorHAnsi" w:hAnsiTheme="minorHAnsi"/>
          <w:color w:val="000000" w:themeColor="text1"/>
          <w:kern w:val="36"/>
          <w:sz w:val="23"/>
          <w:szCs w:val="23"/>
        </w:rPr>
        <w:t>Both “Jesus” and “Joshua” have the same Hebrew name</w:t>
      </w:r>
      <w:r w:rsidR="00296B01">
        <w:rPr>
          <w:rFonts w:asciiTheme="minorHAnsi" w:hAnsiTheme="minorHAnsi"/>
          <w:color w:val="000000" w:themeColor="text1"/>
          <w:kern w:val="36"/>
          <w:sz w:val="23"/>
          <w:szCs w:val="23"/>
        </w:rPr>
        <w:t>. And that name is “Yehoshua.”</w:t>
      </w:r>
    </w:p>
    <w:p w:rsidR="00296B01" w:rsidRDefault="00296B01" w:rsidP="00083A95">
      <w:pPr>
        <w:pStyle w:val="ListParagraph"/>
        <w:numPr>
          <w:ilvl w:val="0"/>
          <w:numId w:val="36"/>
        </w:numPr>
        <w:ind w:left="900"/>
        <w:outlineLvl w:val="0"/>
        <w:rPr>
          <w:rFonts w:asciiTheme="minorHAnsi" w:hAnsiTheme="minorHAnsi"/>
          <w:color w:val="000000" w:themeColor="text1"/>
          <w:kern w:val="36"/>
          <w:sz w:val="23"/>
          <w:szCs w:val="23"/>
        </w:rPr>
      </w:pPr>
      <w:r>
        <w:rPr>
          <w:rFonts w:asciiTheme="minorHAnsi" w:hAnsiTheme="minorHAnsi"/>
          <w:color w:val="000000" w:themeColor="text1"/>
          <w:kern w:val="36"/>
          <w:sz w:val="23"/>
          <w:szCs w:val="23"/>
        </w:rPr>
        <w:t xml:space="preserve">In </w:t>
      </w:r>
      <w:r w:rsidRPr="000F6378">
        <w:rPr>
          <w:rFonts w:asciiTheme="minorHAnsi" w:hAnsiTheme="minorHAnsi"/>
          <w:color w:val="000000" w:themeColor="text1"/>
          <w:kern w:val="36"/>
          <w:sz w:val="23"/>
          <w:szCs w:val="23"/>
        </w:rPr>
        <w:t>both the Tanach (Old Testament) and the New Testament</w:t>
      </w:r>
      <w:r>
        <w:rPr>
          <w:rFonts w:asciiTheme="minorHAnsi" w:hAnsiTheme="minorHAnsi"/>
          <w:color w:val="000000" w:themeColor="text1"/>
          <w:kern w:val="36"/>
          <w:sz w:val="23"/>
          <w:szCs w:val="23"/>
        </w:rPr>
        <w:t>; t</w:t>
      </w:r>
      <w:r w:rsidRPr="000F6378">
        <w:rPr>
          <w:rFonts w:asciiTheme="minorHAnsi" w:hAnsiTheme="minorHAnsi"/>
          <w:color w:val="000000" w:themeColor="text1"/>
          <w:kern w:val="36"/>
          <w:sz w:val="23"/>
          <w:szCs w:val="23"/>
        </w:rPr>
        <w:t xml:space="preserve">he name “Joshua” is recognized </w:t>
      </w:r>
      <w:r>
        <w:rPr>
          <w:rFonts w:asciiTheme="minorHAnsi" w:hAnsiTheme="minorHAnsi"/>
          <w:color w:val="000000" w:themeColor="text1"/>
          <w:kern w:val="36"/>
          <w:sz w:val="23"/>
          <w:szCs w:val="23"/>
        </w:rPr>
        <w:t xml:space="preserve">in the majority of all </w:t>
      </w:r>
      <w:r w:rsidRPr="000F6378">
        <w:rPr>
          <w:rFonts w:asciiTheme="minorHAnsi" w:hAnsiTheme="minorHAnsi"/>
          <w:color w:val="000000" w:themeColor="text1"/>
          <w:kern w:val="36"/>
          <w:sz w:val="23"/>
          <w:szCs w:val="23"/>
        </w:rPr>
        <w:t xml:space="preserve">English </w:t>
      </w:r>
      <w:r>
        <w:rPr>
          <w:rFonts w:asciiTheme="minorHAnsi" w:hAnsiTheme="minorHAnsi"/>
          <w:color w:val="000000" w:themeColor="text1"/>
          <w:kern w:val="36"/>
          <w:sz w:val="23"/>
          <w:szCs w:val="23"/>
        </w:rPr>
        <w:t>Bibles as</w:t>
      </w:r>
      <w:r w:rsidRPr="000F6378">
        <w:rPr>
          <w:rFonts w:asciiTheme="minorHAnsi" w:hAnsiTheme="minorHAnsi"/>
          <w:color w:val="000000" w:themeColor="text1"/>
          <w:kern w:val="36"/>
          <w:sz w:val="23"/>
          <w:szCs w:val="23"/>
        </w:rPr>
        <w:t xml:space="preserve"> the </w:t>
      </w:r>
      <w:r>
        <w:rPr>
          <w:rFonts w:asciiTheme="minorHAnsi" w:hAnsiTheme="minorHAnsi"/>
          <w:color w:val="000000" w:themeColor="text1"/>
          <w:kern w:val="36"/>
          <w:sz w:val="23"/>
          <w:szCs w:val="23"/>
        </w:rPr>
        <w:t xml:space="preserve">accepted rendition of the </w:t>
      </w:r>
      <w:r w:rsidRPr="000F6378">
        <w:rPr>
          <w:rFonts w:asciiTheme="minorHAnsi" w:hAnsiTheme="minorHAnsi"/>
          <w:color w:val="000000" w:themeColor="text1"/>
          <w:kern w:val="36"/>
          <w:sz w:val="23"/>
          <w:szCs w:val="23"/>
        </w:rPr>
        <w:t>Hebrew name “Yehoshua</w:t>
      </w:r>
      <w:r>
        <w:rPr>
          <w:rFonts w:asciiTheme="minorHAnsi" w:hAnsiTheme="minorHAnsi"/>
          <w:color w:val="000000" w:themeColor="text1"/>
          <w:kern w:val="36"/>
          <w:sz w:val="23"/>
          <w:szCs w:val="23"/>
        </w:rPr>
        <w:t>.</w:t>
      </w:r>
      <w:r w:rsidRPr="000F6378">
        <w:rPr>
          <w:rFonts w:asciiTheme="minorHAnsi" w:hAnsiTheme="minorHAnsi"/>
          <w:color w:val="000000" w:themeColor="text1"/>
          <w:kern w:val="36"/>
          <w:sz w:val="23"/>
          <w:szCs w:val="23"/>
        </w:rPr>
        <w:t>”</w:t>
      </w:r>
    </w:p>
    <w:p w:rsidR="008D08B0" w:rsidRDefault="00E038E4" w:rsidP="00083A95">
      <w:pPr>
        <w:pStyle w:val="ListParagraph"/>
        <w:numPr>
          <w:ilvl w:val="0"/>
          <w:numId w:val="36"/>
        </w:numPr>
        <w:ind w:left="900"/>
        <w:outlineLvl w:val="0"/>
        <w:rPr>
          <w:rFonts w:asciiTheme="minorHAnsi" w:hAnsiTheme="minorHAnsi"/>
          <w:color w:val="000000" w:themeColor="text1"/>
          <w:kern w:val="36"/>
          <w:sz w:val="23"/>
          <w:szCs w:val="23"/>
        </w:rPr>
      </w:pPr>
      <w:r w:rsidRPr="008D08B0">
        <w:rPr>
          <w:rFonts w:asciiTheme="minorHAnsi" w:hAnsiTheme="minorHAnsi"/>
          <w:color w:val="000000" w:themeColor="text1"/>
          <w:kern w:val="36"/>
          <w:sz w:val="23"/>
          <w:szCs w:val="23"/>
        </w:rPr>
        <w:t xml:space="preserve">So why </w:t>
      </w:r>
      <w:r w:rsidR="00776179" w:rsidRPr="008D08B0">
        <w:rPr>
          <w:rFonts w:asciiTheme="minorHAnsi" w:hAnsiTheme="minorHAnsi"/>
          <w:color w:val="000000" w:themeColor="text1"/>
          <w:kern w:val="36"/>
          <w:sz w:val="23"/>
          <w:szCs w:val="23"/>
        </w:rPr>
        <w:t xml:space="preserve">was </w:t>
      </w:r>
      <w:r w:rsidRPr="008D08B0">
        <w:rPr>
          <w:rFonts w:asciiTheme="minorHAnsi" w:hAnsiTheme="minorHAnsi"/>
          <w:color w:val="000000" w:themeColor="text1"/>
          <w:kern w:val="36"/>
          <w:sz w:val="23"/>
          <w:szCs w:val="23"/>
        </w:rPr>
        <w:t xml:space="preserve">the name of </w:t>
      </w:r>
      <w:r w:rsidR="00776179" w:rsidRPr="008D08B0">
        <w:rPr>
          <w:rFonts w:asciiTheme="minorHAnsi" w:hAnsiTheme="minorHAnsi"/>
          <w:color w:val="000000" w:themeColor="text1"/>
          <w:kern w:val="36"/>
          <w:sz w:val="23"/>
          <w:szCs w:val="23"/>
        </w:rPr>
        <w:t xml:space="preserve">“Yehoshua” the Son of God translated as </w:t>
      </w:r>
      <w:r w:rsidRPr="008D08B0">
        <w:rPr>
          <w:rFonts w:asciiTheme="minorHAnsi" w:hAnsiTheme="minorHAnsi"/>
          <w:color w:val="000000" w:themeColor="text1"/>
          <w:kern w:val="36"/>
          <w:sz w:val="23"/>
          <w:szCs w:val="23"/>
        </w:rPr>
        <w:t>“Jesus”</w:t>
      </w:r>
      <w:r w:rsidR="00776179" w:rsidRPr="008D08B0">
        <w:rPr>
          <w:rFonts w:asciiTheme="minorHAnsi" w:hAnsiTheme="minorHAnsi"/>
          <w:color w:val="000000" w:themeColor="text1"/>
          <w:kern w:val="36"/>
          <w:sz w:val="23"/>
          <w:szCs w:val="23"/>
        </w:rPr>
        <w:t xml:space="preserve"> and not “Joshua”? </w:t>
      </w:r>
    </w:p>
    <w:p w:rsidR="008D08B0" w:rsidRPr="008D08B0" w:rsidRDefault="008D08B0" w:rsidP="008D08B0">
      <w:pPr>
        <w:pStyle w:val="ListParagraph"/>
        <w:ind w:left="900"/>
        <w:outlineLvl w:val="0"/>
        <w:rPr>
          <w:rFonts w:asciiTheme="minorHAnsi" w:hAnsiTheme="minorHAnsi"/>
          <w:color w:val="000000" w:themeColor="text1"/>
          <w:kern w:val="36"/>
          <w:sz w:val="16"/>
          <w:szCs w:val="16"/>
        </w:rPr>
      </w:pPr>
    </w:p>
    <w:p w:rsidR="008D08B0" w:rsidRPr="008D08B0" w:rsidRDefault="001D74F5" w:rsidP="00B42770">
      <w:pPr>
        <w:pStyle w:val="ListParagraph"/>
        <w:ind w:left="900"/>
        <w:outlineLvl w:val="0"/>
        <w:rPr>
          <w:rFonts w:asciiTheme="minorHAnsi" w:hAnsiTheme="minorHAnsi"/>
          <w:color w:val="000000" w:themeColor="text1"/>
          <w:kern w:val="36"/>
          <w:sz w:val="23"/>
          <w:szCs w:val="23"/>
        </w:rPr>
      </w:pPr>
      <w:r w:rsidRPr="008D08B0">
        <w:rPr>
          <w:rFonts w:asciiTheme="minorHAnsi" w:hAnsiTheme="minorHAnsi"/>
          <w:color w:val="000000" w:themeColor="text1"/>
          <w:kern w:val="36"/>
          <w:sz w:val="23"/>
          <w:szCs w:val="23"/>
        </w:rPr>
        <w:t>There is no logical reason</w:t>
      </w:r>
      <w:r w:rsidR="008D08B0" w:rsidRPr="008D08B0">
        <w:rPr>
          <w:rFonts w:asciiTheme="minorHAnsi" w:hAnsiTheme="minorHAnsi"/>
          <w:color w:val="000000" w:themeColor="text1"/>
          <w:kern w:val="36"/>
          <w:sz w:val="23"/>
          <w:szCs w:val="23"/>
        </w:rPr>
        <w:t xml:space="preserve"> that I know of. I could of course give you a few </w:t>
      </w:r>
      <w:r w:rsidR="00B42770">
        <w:rPr>
          <w:rFonts w:asciiTheme="minorHAnsi" w:hAnsiTheme="minorHAnsi"/>
          <w:color w:val="000000" w:themeColor="text1"/>
          <w:kern w:val="36"/>
          <w:sz w:val="23"/>
          <w:szCs w:val="23"/>
        </w:rPr>
        <w:t>plausible</w:t>
      </w:r>
      <w:r w:rsidR="008D08B0" w:rsidRPr="008D08B0">
        <w:rPr>
          <w:rFonts w:asciiTheme="minorHAnsi" w:hAnsiTheme="minorHAnsi"/>
          <w:color w:val="000000" w:themeColor="text1"/>
          <w:kern w:val="36"/>
          <w:sz w:val="23"/>
          <w:szCs w:val="23"/>
        </w:rPr>
        <w:t xml:space="preserve"> theories</w:t>
      </w:r>
      <w:r w:rsidR="00B42770">
        <w:rPr>
          <w:rFonts w:asciiTheme="minorHAnsi" w:hAnsiTheme="minorHAnsi"/>
          <w:color w:val="000000" w:themeColor="text1"/>
          <w:kern w:val="36"/>
          <w:sz w:val="23"/>
          <w:szCs w:val="23"/>
        </w:rPr>
        <w:t>;</w:t>
      </w:r>
      <w:r w:rsidR="008D08B0" w:rsidRPr="008D08B0">
        <w:rPr>
          <w:rFonts w:asciiTheme="minorHAnsi" w:hAnsiTheme="minorHAnsi"/>
          <w:color w:val="000000" w:themeColor="text1"/>
          <w:kern w:val="36"/>
          <w:sz w:val="23"/>
          <w:szCs w:val="23"/>
        </w:rPr>
        <w:t xml:space="preserve"> </w:t>
      </w:r>
      <w:r w:rsidR="00B42770">
        <w:rPr>
          <w:rFonts w:asciiTheme="minorHAnsi" w:hAnsiTheme="minorHAnsi"/>
          <w:color w:val="000000" w:themeColor="text1"/>
          <w:kern w:val="36"/>
          <w:sz w:val="23"/>
          <w:szCs w:val="23"/>
        </w:rPr>
        <w:t>b</w:t>
      </w:r>
      <w:r w:rsidR="008D08B0" w:rsidRPr="008D08B0">
        <w:rPr>
          <w:rFonts w:asciiTheme="minorHAnsi" w:hAnsiTheme="minorHAnsi"/>
          <w:color w:val="000000" w:themeColor="text1"/>
          <w:kern w:val="36"/>
          <w:sz w:val="23"/>
          <w:szCs w:val="23"/>
        </w:rPr>
        <w:t>ut in truth, your guess is as good as mine.</w:t>
      </w:r>
    </w:p>
    <w:p w:rsidR="008D08B0" w:rsidRDefault="008D08B0" w:rsidP="00296B01">
      <w:pPr>
        <w:spacing w:after="0" w:line="240" w:lineRule="auto"/>
        <w:outlineLvl w:val="0"/>
        <w:rPr>
          <w:rFonts w:eastAsia="Times New Roman" w:cs="Times New Roman"/>
          <w:color w:val="000000" w:themeColor="text1"/>
          <w:kern w:val="36"/>
          <w:sz w:val="23"/>
          <w:szCs w:val="23"/>
          <w:lang w:bidi="ar-SA"/>
        </w:rPr>
      </w:pPr>
    </w:p>
    <w:p w:rsidR="003E334F" w:rsidRDefault="003E334F" w:rsidP="00296B01">
      <w:pPr>
        <w:spacing w:after="0" w:line="240" w:lineRule="auto"/>
        <w:outlineLvl w:val="0"/>
        <w:rPr>
          <w:rFonts w:asciiTheme="majorBidi" w:eastAsia="Times New Roman" w:hAnsiTheme="majorBidi" w:cstheme="majorBidi"/>
          <w:color w:val="000000" w:themeColor="text1"/>
          <w:kern w:val="36"/>
          <w:sz w:val="20"/>
          <w:szCs w:val="20"/>
          <w:lang w:bidi="ar-SA"/>
        </w:rPr>
      </w:pPr>
      <w:r>
        <w:rPr>
          <w:rFonts w:eastAsia="Times New Roman" w:cs="Times New Roman"/>
          <w:color w:val="000000" w:themeColor="text1"/>
          <w:kern w:val="36"/>
          <w:sz w:val="23"/>
          <w:szCs w:val="23"/>
          <w:lang w:bidi="ar-SA"/>
        </w:rPr>
        <w:t xml:space="preserve">I’ve been hesitant in the past; but, from this point forward, I intend to include the name </w:t>
      </w:r>
      <w:r w:rsidR="00296B01">
        <w:rPr>
          <w:rFonts w:eastAsia="Times New Roman" w:cs="Times New Roman"/>
          <w:color w:val="000000" w:themeColor="text1"/>
          <w:kern w:val="36"/>
          <w:sz w:val="23"/>
          <w:szCs w:val="23"/>
          <w:lang w:bidi="ar-SA"/>
        </w:rPr>
        <w:t xml:space="preserve">“Yehoshua” </w:t>
      </w:r>
      <w:r>
        <w:rPr>
          <w:rFonts w:eastAsia="Times New Roman" w:cs="Times New Roman"/>
          <w:color w:val="000000" w:themeColor="text1"/>
          <w:kern w:val="36"/>
          <w:sz w:val="23"/>
          <w:szCs w:val="23"/>
          <w:lang w:bidi="ar-SA"/>
        </w:rPr>
        <w:t xml:space="preserve">or </w:t>
      </w:r>
      <w:r w:rsidR="00296B01">
        <w:rPr>
          <w:rFonts w:eastAsia="Times New Roman" w:cs="Times New Roman"/>
          <w:color w:val="000000" w:themeColor="text1"/>
          <w:kern w:val="36"/>
          <w:sz w:val="23"/>
          <w:szCs w:val="23"/>
          <w:lang w:bidi="ar-SA"/>
        </w:rPr>
        <w:t xml:space="preserve">“Yeshua” </w:t>
      </w:r>
      <w:r>
        <w:rPr>
          <w:rFonts w:eastAsia="Times New Roman" w:cs="Times New Roman"/>
          <w:color w:val="000000" w:themeColor="text1"/>
          <w:kern w:val="36"/>
          <w:sz w:val="23"/>
          <w:szCs w:val="23"/>
          <w:lang w:bidi="ar-SA"/>
        </w:rPr>
        <w:t xml:space="preserve">throughout the </w:t>
      </w:r>
      <w:r w:rsidR="00514558">
        <w:rPr>
          <w:rFonts w:eastAsia="Times New Roman" w:cs="Times New Roman"/>
          <w:color w:val="000000" w:themeColor="text1"/>
          <w:kern w:val="36"/>
          <w:sz w:val="23"/>
          <w:szCs w:val="23"/>
          <w:lang w:bidi="ar-SA"/>
        </w:rPr>
        <w:t xml:space="preserve">Disciples Project </w:t>
      </w:r>
      <w:r>
        <w:rPr>
          <w:rFonts w:eastAsia="Times New Roman" w:cs="Times New Roman"/>
          <w:color w:val="000000" w:themeColor="text1"/>
          <w:kern w:val="36"/>
          <w:sz w:val="23"/>
          <w:szCs w:val="23"/>
          <w:lang w:bidi="ar-SA"/>
        </w:rPr>
        <w:t xml:space="preserve">Bible studies. Of course, I will not alter the name of “Jesus” in the text of the King James Version </w:t>
      </w:r>
      <w:r w:rsidR="00E038E4">
        <w:rPr>
          <w:rFonts w:asciiTheme="majorBidi" w:eastAsia="Times New Roman" w:hAnsiTheme="majorBidi" w:cstheme="majorBidi"/>
          <w:color w:val="000000" w:themeColor="text1"/>
          <w:kern w:val="36"/>
          <w:sz w:val="20"/>
          <w:szCs w:val="20"/>
          <w:lang w:bidi="ar-SA"/>
        </w:rPr>
        <w:t>(KJV)</w:t>
      </w:r>
      <w:r w:rsidR="00E038E4" w:rsidRPr="00E038E4">
        <w:rPr>
          <w:rFonts w:eastAsia="Times New Roman" w:cstheme="majorBidi"/>
          <w:color w:val="000000" w:themeColor="text1"/>
          <w:kern w:val="36"/>
          <w:sz w:val="23"/>
          <w:szCs w:val="23"/>
          <w:lang w:bidi="ar-SA"/>
        </w:rPr>
        <w:t>; or any other Bible translation.</w:t>
      </w:r>
    </w:p>
    <w:p w:rsidR="00E038E4" w:rsidRDefault="00E038E4" w:rsidP="00296B01">
      <w:pPr>
        <w:spacing w:after="0" w:line="240" w:lineRule="auto"/>
        <w:outlineLvl w:val="0"/>
        <w:rPr>
          <w:rFonts w:asciiTheme="majorBidi" w:eastAsia="Times New Roman" w:hAnsiTheme="majorBidi" w:cstheme="majorBidi"/>
          <w:color w:val="000000" w:themeColor="text1"/>
          <w:kern w:val="36"/>
          <w:sz w:val="20"/>
          <w:szCs w:val="20"/>
          <w:lang w:bidi="ar-SA"/>
        </w:rPr>
      </w:pPr>
    </w:p>
    <w:p w:rsidR="003E334F" w:rsidRDefault="003E334F" w:rsidP="004E1610">
      <w:pPr>
        <w:spacing w:after="0" w:line="240" w:lineRule="auto"/>
        <w:outlineLvl w:val="0"/>
        <w:rPr>
          <w:rFonts w:eastAsia="Times New Roman" w:cs="Times New Roman"/>
          <w:color w:val="000000" w:themeColor="text1"/>
          <w:kern w:val="36"/>
          <w:sz w:val="23"/>
          <w:szCs w:val="23"/>
          <w:lang w:bidi="ar-SA"/>
        </w:rPr>
      </w:pPr>
    </w:p>
    <w:p w:rsidR="00E038E4" w:rsidRDefault="00E038E4" w:rsidP="004E1610">
      <w:pPr>
        <w:spacing w:after="0" w:line="240" w:lineRule="auto"/>
        <w:outlineLvl w:val="0"/>
        <w:rPr>
          <w:rFonts w:eastAsia="Times New Roman" w:cs="Times New Roman"/>
          <w:color w:val="000000" w:themeColor="text1"/>
          <w:kern w:val="36"/>
          <w:sz w:val="23"/>
          <w:szCs w:val="23"/>
          <w:lang w:bidi="ar-SA"/>
        </w:rPr>
      </w:pPr>
    </w:p>
    <w:p w:rsidR="00E038E4" w:rsidRDefault="00E038E4" w:rsidP="004E1610">
      <w:pPr>
        <w:spacing w:after="0" w:line="240" w:lineRule="auto"/>
        <w:outlineLvl w:val="0"/>
        <w:rPr>
          <w:rFonts w:eastAsia="Times New Roman" w:cs="Times New Roman"/>
          <w:color w:val="000000" w:themeColor="text1"/>
          <w:kern w:val="36"/>
          <w:sz w:val="23"/>
          <w:szCs w:val="23"/>
          <w:lang w:bidi="ar-SA"/>
        </w:rPr>
      </w:pPr>
    </w:p>
    <w:p w:rsidR="00E038E4" w:rsidRDefault="00E038E4" w:rsidP="004E1610">
      <w:pPr>
        <w:spacing w:after="0" w:line="240" w:lineRule="auto"/>
        <w:outlineLvl w:val="0"/>
        <w:rPr>
          <w:rFonts w:eastAsia="Times New Roman" w:cs="Times New Roman"/>
          <w:color w:val="000000" w:themeColor="text1"/>
          <w:kern w:val="36"/>
          <w:sz w:val="23"/>
          <w:szCs w:val="23"/>
          <w:lang w:bidi="ar-SA"/>
        </w:rPr>
      </w:pPr>
    </w:p>
    <w:p w:rsidR="00E038E4" w:rsidRDefault="00E038E4" w:rsidP="004E1610">
      <w:pPr>
        <w:spacing w:after="0" w:line="240" w:lineRule="auto"/>
        <w:outlineLvl w:val="0"/>
        <w:rPr>
          <w:rFonts w:eastAsia="Times New Roman" w:cs="Times New Roman"/>
          <w:color w:val="000000" w:themeColor="text1"/>
          <w:kern w:val="36"/>
          <w:sz w:val="23"/>
          <w:szCs w:val="23"/>
          <w:lang w:bidi="ar-SA"/>
        </w:rPr>
      </w:pPr>
    </w:p>
    <w:p w:rsidR="004E1610" w:rsidRPr="003B0D30" w:rsidRDefault="004E1610" w:rsidP="004E1610">
      <w:pPr>
        <w:spacing w:after="0" w:line="240" w:lineRule="auto"/>
        <w:outlineLvl w:val="0"/>
        <w:rPr>
          <w:rFonts w:eastAsia="Times New Roman" w:cs="Times New Roman"/>
          <w:color w:val="000000" w:themeColor="text1"/>
          <w:kern w:val="36"/>
          <w:sz w:val="23"/>
          <w:szCs w:val="23"/>
          <w:lang w:bidi="ar-SA"/>
        </w:rPr>
      </w:pPr>
      <w:r>
        <w:rPr>
          <w:rFonts w:ascii="Verdana" w:eastAsia="Times New Roman" w:hAnsi="Verdana" w:cs="Times New Roman"/>
          <w:noProof/>
          <w:kern w:val="36"/>
          <w:sz w:val="23"/>
          <w:szCs w:val="23"/>
        </w:rPr>
        <mc:AlternateContent>
          <mc:Choice Requires="wps">
            <w:drawing>
              <wp:anchor distT="0" distB="0" distL="114300" distR="114300" simplePos="0" relativeHeight="251679744" behindDoc="0" locked="0" layoutInCell="1" allowOverlap="1" wp14:anchorId="0A2FD18C" wp14:editId="67869783">
                <wp:simplePos x="0" y="0"/>
                <wp:positionH relativeFrom="column">
                  <wp:posOffset>3546</wp:posOffset>
                </wp:positionH>
                <wp:positionV relativeFrom="paragraph">
                  <wp:posOffset>111760</wp:posOffset>
                </wp:positionV>
                <wp:extent cx="6029864" cy="17253"/>
                <wp:effectExtent l="38100" t="38100" r="66675" b="97155"/>
                <wp:wrapNone/>
                <wp:docPr id="16" name="Straight Connector 16"/>
                <wp:cNvGraphicFramePr/>
                <a:graphic xmlns:a="http://schemas.openxmlformats.org/drawingml/2006/main">
                  <a:graphicData uri="http://schemas.microsoft.com/office/word/2010/wordprocessingShape">
                    <wps:wsp>
                      <wps:cNvCnPr/>
                      <wps:spPr>
                        <a:xfrm flipV="1">
                          <a:off x="0" y="0"/>
                          <a:ext cx="6029864" cy="1725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pt,8.8pt" to="475.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IlFwIAACAEAAAOAAAAZHJzL2Uyb0RvYy54bWysU02P0zAQvSPxHyzfadrubilR0z20Wi4I&#10;KrrAeeo4iSXHtmbcpv33jJ1SFbghcrA8Xy9v3oxXz+feipNGMt5VcjaZSqGd8rVxbSW/vb68W0pB&#10;EVwN1jtdyYsm+bx++2Y1hFLPfedtrVEwiKNyCJXsYgxlUZDqdA808UE7DjYee4hsYlvUCAOj97aY&#10;T6eLYvBYB/RKE7F3OwblOuM3jVbxS9OQjsJWkrnFfGI+D+ks1isoW4TQGXWlAf/Aogfj+Kc3qC1E&#10;EEc0f0H1RqEn38SJ8n3hm8YonXvgbmbTP7rZdxB07oXFoXCTif4frPp82qEwNc9uIYWDnme0jwim&#10;7aLYeOdYQY+Cg6zUEKjkgo3b4dWisMPU9rnBXjTWhO8MlIXg1sQ563y56azPUSh2LqbzD8vFoxSK&#10;Y7P386eHhF6MMAkuIMWP2vciXSppjUsyQAmnTxTH1F8pye38i7GW/VBaJ4ZKzp8epzxtBbxRjYXI&#10;1z5wj+RaKcC2vKoqYoYkb02dylM1XWhjUZyAt4WXrPbDK3OWwgJFDnAj+buy/a008dkCdWNxDl3T&#10;rEvQOi8j00+GP0aN+64exMEe8SswNSacKNcmNcybPRr8y9RKttDHHyZ2eSmSpJkwtocb45w3+sGG&#10;DkYqD8tUPYpGY3rW+sYhW3f0ijTmcbDpdvD1Jc87+3kNc/71yaQ9v7f5fv+w1z8BAAD//wMAUEsD&#10;BBQABgAIAAAAIQBINmPs2gAAAAYBAAAPAAAAZHJzL2Rvd25yZXYueG1sTI7BTsMwEETvSPyDtUjc&#10;qN1AShviVBGiBzggNfABbrwkEfE6st02/D3LiZ5GOzOafeV2dqM4YYiDJw3LhQKB1Ho7UKfh82N3&#10;twYRkyFrRk+o4QcjbKvrq9IU1p9pj6cmdYJHKBZGQ5/SVEgZ2x6diQs/IXH25YMzic/QSRvMmcfd&#10;KDOlVtKZgfhDbyZ87rH9bo5OQ9q9vsS8flu+PyjcNyHkdXS51rc3c/0EIuGc/svwh8/oUDHTwR/J&#10;RjFqWHGP3UdWTje5ykAcNGTqHmRVykv86hcAAP//AwBQSwECLQAUAAYACAAAACEAtoM4kv4AAADh&#10;AQAAEwAAAAAAAAAAAAAAAAAAAAAAW0NvbnRlbnRfVHlwZXNdLnhtbFBLAQItABQABgAIAAAAIQA4&#10;/SH/1gAAAJQBAAALAAAAAAAAAAAAAAAAAC8BAABfcmVscy8ucmVsc1BLAQItABQABgAIAAAAIQDj&#10;MOIlFwIAACAEAAAOAAAAAAAAAAAAAAAAAC4CAABkcnMvZTJvRG9jLnhtbFBLAQItABQABgAIAAAA&#10;IQBINmPs2gAAAAYBAAAPAAAAAAAAAAAAAAAAAHEEAABkcnMvZG93bnJldi54bWxQSwUGAAAAAAQA&#10;BADzAAAAeAUAAAAA&#10;" strokecolor="windowText" strokeweight="2pt">
                <v:shadow on="t" color="black" opacity="24903f" origin=",.5" offset="0,.55556mm"/>
              </v:line>
            </w:pict>
          </mc:Fallback>
        </mc:AlternateContent>
      </w:r>
    </w:p>
    <w:p w:rsidR="00643B5A" w:rsidRPr="00643B5A" w:rsidRDefault="00643B5A" w:rsidP="00643B5A">
      <w:pPr>
        <w:spacing w:before="100" w:beforeAutospacing="1" w:after="100" w:afterAutospacing="1" w:line="240" w:lineRule="auto"/>
        <w:outlineLvl w:val="0"/>
        <w:rPr>
          <w:rFonts w:ascii="Verdana" w:eastAsia="Times New Roman" w:hAnsi="Verdana" w:cs="Times New Roman"/>
          <w:color w:val="000000" w:themeColor="text1"/>
          <w:kern w:val="36"/>
          <w:sz w:val="23"/>
          <w:szCs w:val="23"/>
          <w:lang w:bidi="ar-SA"/>
        </w:rPr>
      </w:pPr>
      <w:r w:rsidRPr="00643B5A">
        <w:rPr>
          <w:rFonts w:ascii="Calibri" w:eastAsia="Times New Roman" w:hAnsi="Calibri" w:cs="Arial"/>
          <w:color w:val="000000" w:themeColor="text1"/>
          <w:kern w:val="36"/>
          <w:sz w:val="23"/>
          <w:szCs w:val="23"/>
          <w:lang w:bidi="ar-SA"/>
        </w:rPr>
        <w:t>"Unless otherwise indicated, all Scripture quotations are from The King James Version (KJV)</w:t>
      </w:r>
    </w:p>
    <w:p w:rsidR="00643B5A" w:rsidRPr="00643B5A" w:rsidRDefault="00643B5A" w:rsidP="00643B5A">
      <w:pPr>
        <w:spacing w:before="100" w:beforeAutospacing="1" w:after="100" w:afterAutospacing="1" w:line="240" w:lineRule="auto"/>
        <w:outlineLvl w:val="0"/>
        <w:rPr>
          <w:rFonts w:ascii="Calibri" w:eastAsia="Times New Roman" w:hAnsi="Calibri" w:cs="Helvetica"/>
          <w:color w:val="000000" w:themeColor="text1"/>
          <w:kern w:val="36"/>
          <w:sz w:val="23"/>
          <w:szCs w:val="23"/>
          <w:lang w:bidi="ar-SA"/>
        </w:rPr>
      </w:pPr>
      <w:r w:rsidRPr="00643B5A">
        <w:rPr>
          <w:rFonts w:ascii="Calibri" w:eastAsia="Times New Roman" w:hAnsi="Calibri" w:cs="Helvetica"/>
          <w:color w:val="000000" w:themeColor="text1"/>
          <w:kern w:val="36"/>
          <w:sz w:val="23"/>
          <w:szCs w:val="23"/>
          <w:lang w:bidi="ar-SA"/>
        </w:rPr>
        <w:t>Scripture quotations are also from The Holy Bible, English Standard Version® (ESV®), copyright © 2001 by Crossway, a publishing ministry of Good News Publishers. Used by permission. All rights reserved."</w:t>
      </w:r>
    </w:p>
    <w:p w:rsidR="00643B5A" w:rsidRPr="00643B5A" w:rsidRDefault="00643B5A" w:rsidP="00693BBE">
      <w:pPr>
        <w:spacing w:before="100" w:beforeAutospacing="1" w:after="100" w:afterAutospacing="1" w:line="240" w:lineRule="auto"/>
        <w:outlineLvl w:val="0"/>
        <w:rPr>
          <w:rFonts w:eastAsia="Times New Roman" w:cs="Times New Roman"/>
          <w:kern w:val="36"/>
          <w:sz w:val="23"/>
          <w:szCs w:val="23"/>
          <w:lang w:bidi="ar-SA"/>
        </w:rPr>
      </w:pPr>
      <w:r w:rsidRPr="0077733A">
        <w:rPr>
          <w:rFonts w:eastAsia="Times New Roman" w:cs="Times New Roman"/>
          <w:i/>
          <w:iCs/>
          <w:kern w:val="36"/>
          <w:sz w:val="23"/>
          <w:szCs w:val="23"/>
          <w:lang w:bidi="ar-SA"/>
        </w:rPr>
        <w:t>2 Esdras 7:1-14, 116-131</w:t>
      </w:r>
      <w:r w:rsidR="00693BBE">
        <w:rPr>
          <w:rFonts w:eastAsia="Times New Roman" w:cs="Times New Roman"/>
          <w:i/>
          <w:iCs/>
          <w:kern w:val="36"/>
          <w:sz w:val="23"/>
          <w:szCs w:val="23"/>
          <w:lang w:bidi="ar-SA"/>
        </w:rPr>
        <w:t>; 8:1-4</w:t>
      </w:r>
      <w:r w:rsidRPr="00643B5A">
        <w:rPr>
          <w:rFonts w:eastAsia="Times New Roman" w:cs="Times New Roman"/>
          <w:i/>
          <w:iCs/>
          <w:kern w:val="36"/>
          <w:sz w:val="23"/>
          <w:szCs w:val="23"/>
          <w:lang w:bidi="ar-SA"/>
        </w:rPr>
        <w:t xml:space="preserve"> </w:t>
      </w:r>
      <w:r w:rsidRPr="00693BBE">
        <w:rPr>
          <w:rFonts w:eastAsia="Times New Roman" w:cs="Times New Roman"/>
          <w:kern w:val="36"/>
          <w:sz w:val="23"/>
          <w:szCs w:val="23"/>
          <w:lang w:bidi="ar-SA"/>
        </w:rPr>
        <w:t>Scripture quotation</w:t>
      </w:r>
      <w:r w:rsidR="00693BBE" w:rsidRPr="00693BBE">
        <w:rPr>
          <w:rFonts w:eastAsia="Times New Roman" w:cs="Times New Roman"/>
          <w:kern w:val="36"/>
          <w:sz w:val="23"/>
          <w:szCs w:val="23"/>
          <w:lang w:bidi="ar-SA"/>
        </w:rPr>
        <w:t>s</w:t>
      </w:r>
      <w:r w:rsidRPr="00693BBE">
        <w:rPr>
          <w:rFonts w:eastAsia="Times New Roman" w:cs="Times New Roman"/>
          <w:kern w:val="36"/>
          <w:sz w:val="23"/>
          <w:szCs w:val="23"/>
          <w:lang w:bidi="ar-SA"/>
        </w:rPr>
        <w:t xml:space="preserve"> </w:t>
      </w:r>
      <w:r w:rsidR="00693BBE" w:rsidRPr="00693BBE">
        <w:rPr>
          <w:rFonts w:eastAsia="Times New Roman" w:cs="Times New Roman"/>
          <w:kern w:val="36"/>
          <w:sz w:val="23"/>
          <w:szCs w:val="23"/>
          <w:lang w:bidi="ar-SA"/>
        </w:rPr>
        <w:t>are</w:t>
      </w:r>
      <w:r w:rsidRPr="00693BBE">
        <w:rPr>
          <w:rFonts w:eastAsia="Times New Roman" w:cs="Times New Roman"/>
          <w:kern w:val="36"/>
          <w:sz w:val="23"/>
          <w:szCs w:val="23"/>
          <w:lang w:bidi="ar-SA"/>
        </w:rPr>
        <w:t xml:space="preserve"> from</w:t>
      </w:r>
      <w:r w:rsidRPr="00643B5A">
        <w:rPr>
          <w:rFonts w:eastAsia="Times New Roman" w:cs="Times New Roman"/>
          <w:kern w:val="36"/>
          <w:sz w:val="23"/>
          <w:szCs w:val="23"/>
          <w:lang w:bidi="ar-SA"/>
        </w:rPr>
        <w:t xml:space="preserve"> the New Revised Standard Version Bible, copyright © 1989 the Division of Christian Education of the National Council of the Churches of Christ in the United States of America. Used by permission. All rights reserved</w:t>
      </w:r>
    </w:p>
    <w:p w:rsidR="00643B5A" w:rsidRDefault="006F7F3E" w:rsidP="00643B5A">
      <w:pPr>
        <w:spacing w:before="100" w:beforeAutospacing="1" w:after="100" w:afterAutospacing="1" w:line="240" w:lineRule="auto"/>
        <w:outlineLvl w:val="0"/>
        <w:rPr>
          <w:rFonts w:ascii="Verdana" w:eastAsia="Times New Roman" w:hAnsi="Verdana" w:cs="Times New Roman"/>
          <w:kern w:val="36"/>
          <w:sz w:val="23"/>
          <w:szCs w:val="23"/>
          <w:lang w:bidi="ar-SA"/>
        </w:rPr>
      </w:pPr>
      <w:r>
        <w:rPr>
          <w:rFonts w:ascii="Verdana" w:eastAsia="Times New Roman" w:hAnsi="Verdana" w:cs="Times New Roman"/>
          <w:noProof/>
          <w:kern w:val="36"/>
          <w:sz w:val="23"/>
          <w:szCs w:val="23"/>
        </w:rPr>
        <mc:AlternateContent>
          <mc:Choice Requires="wps">
            <w:drawing>
              <wp:anchor distT="0" distB="0" distL="114300" distR="114300" simplePos="0" relativeHeight="251677696" behindDoc="0" locked="0" layoutInCell="1" allowOverlap="1">
                <wp:simplePos x="0" y="0"/>
                <wp:positionH relativeFrom="column">
                  <wp:posOffset>40844</wp:posOffset>
                </wp:positionH>
                <wp:positionV relativeFrom="paragraph">
                  <wp:posOffset>208220</wp:posOffset>
                </wp:positionV>
                <wp:extent cx="6029864" cy="17253"/>
                <wp:effectExtent l="38100" t="38100" r="66675" b="97155"/>
                <wp:wrapNone/>
                <wp:docPr id="15" name="Straight Connector 15"/>
                <wp:cNvGraphicFramePr/>
                <a:graphic xmlns:a="http://schemas.openxmlformats.org/drawingml/2006/main">
                  <a:graphicData uri="http://schemas.microsoft.com/office/word/2010/wordprocessingShape">
                    <wps:wsp>
                      <wps:cNvCnPr/>
                      <wps:spPr>
                        <a:xfrm flipV="1">
                          <a:off x="0" y="0"/>
                          <a:ext cx="6029864" cy="1725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2pt,16.4pt" to="47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WSxQEAAMcDAAAOAAAAZHJzL2Uyb0RvYy54bWysU02P0zAQvSPxHyzfadLAliVquoeu4IKg&#10;YoG717EbC9tjjU2b/nvGThoQXwfExbI9897Mex5v70Zn2UlhNOA7vl7VnCkvoTf+2PFPH18/u+Us&#10;JuF7YcGrjl9U5He7p0+259CqBgawvUJGJD6259DxIaXQVlWUg3IiriAoT0EN6ESiIx6rHsWZ2J2t&#10;mrreVGfAPiBIFSPd3k9Bviv8WiuZ3msdVWK249RbKiuW9TGv1W4r2iOKMBg5tyH+oQsnjKeiC9W9&#10;SIJ9RfMLlTMSIYJOKwmuAq2NVEUDqVnXP6l5GERQRQuZE8NiU/x/tPLd6YDM9PR2N5x54eiNHhIK&#10;cxwS24P35CAgoyA5dQ6xJcDeH3A+xXDALHvU6Ji2JnwmomIESWNj8fmy+KzGxCRdburm1e3mBWeS&#10;YuuXzc3zzF5NNJkuYExvFDiWNx23xmcbRCtOb2OaUq8phMttTY2UXbpYlZOt/6A0SaOCTUGXoVJ7&#10;i+wkaBz6L+u5bMnMEG2sXUD130FzboapMmgLcDLgj9WW7FIRfFqAznjA31VN47VVPeVfVU9as+xH&#10;6C/lWYodNC3F0Hmy8zj+eC7w7/9v9w0AAP//AwBQSwMEFAAGAAgAAAAhAPPN+LneAAAABwEAAA8A&#10;AABkcnMvZG93bnJldi54bWxMj8FOwzAQRO9I/IO1SNyoQyFRG+JUVaUiekKkHOjNjbdJ1Hgd2U4b&#10;/p7lBMedGc2+KVaT7cUFfegcKXicJSCQamc6ahR87rcPCxAhajK6d4QKvjHAqry9KXRu3JU+8FLF&#10;RnAJhVwraGMccilD3aLVYeYGJPZOzlsd+fSNNF5fudz2cp4kmbS6I/7Q6gE3LdbnarQK3nbendvX&#10;dRUXh3H7vt91X6dqo9T93bR+ARFxin9h+MVndCiZ6ehGMkH0CrJnDip4mvMAtpdpxtOOLKQpyLKQ&#10;//nLHwAAAP//AwBQSwECLQAUAAYACAAAACEAtoM4kv4AAADhAQAAEwAAAAAAAAAAAAAAAAAAAAAA&#10;W0NvbnRlbnRfVHlwZXNdLnhtbFBLAQItABQABgAIAAAAIQA4/SH/1gAAAJQBAAALAAAAAAAAAAAA&#10;AAAAAC8BAABfcmVscy8ucmVsc1BLAQItABQABgAIAAAAIQDVlTWSxQEAAMcDAAAOAAAAAAAAAAAA&#10;AAAAAC4CAABkcnMvZTJvRG9jLnhtbFBLAQItABQABgAIAAAAIQDzzfi53gAAAAcBAAAPAAAAAAAA&#10;AAAAAAAAAB8EAABkcnMvZG93bnJldi54bWxQSwUGAAAAAAQABADzAAAAKgUAAAAA&#10;" strokecolor="black [3200]" strokeweight="2pt">
                <v:shadow on="t" color="black" opacity="24903f" origin=",.5" offset="0,.55556mm"/>
              </v:line>
            </w:pict>
          </mc:Fallback>
        </mc:AlternateContent>
      </w:r>
    </w:p>
    <w:p w:rsidR="004E1610" w:rsidRDefault="004E1610" w:rsidP="00207AFC">
      <w:pPr>
        <w:spacing w:after="0" w:line="240" w:lineRule="auto"/>
        <w:rPr>
          <w:rFonts w:ascii="Calibri" w:eastAsia="Calibri" w:hAnsi="Calibri" w:cs="Arial"/>
          <w:color w:val="000000" w:themeColor="text1"/>
          <w:sz w:val="23"/>
          <w:szCs w:val="23"/>
          <w:lang w:bidi="ar-SA"/>
        </w:rPr>
      </w:pPr>
    </w:p>
    <w:p w:rsidR="00207AFC" w:rsidRPr="00643B5A" w:rsidRDefault="00207AFC" w:rsidP="00CD657C">
      <w:pPr>
        <w:spacing w:after="0" w:line="240" w:lineRule="auto"/>
        <w:rPr>
          <w:rFonts w:ascii="Calibri" w:eastAsia="Calibri" w:hAnsi="Calibri" w:cs="Arial"/>
          <w:color w:val="000000" w:themeColor="text1"/>
          <w:sz w:val="23"/>
          <w:szCs w:val="23"/>
          <w:lang w:bidi="ar-SA"/>
        </w:rPr>
      </w:pPr>
      <w:r w:rsidRPr="00643B5A">
        <w:rPr>
          <w:rFonts w:ascii="Calibri" w:eastAsia="Calibri" w:hAnsi="Calibri" w:cs="Arial"/>
          <w:color w:val="000000" w:themeColor="text1"/>
          <w:sz w:val="23"/>
          <w:szCs w:val="23"/>
          <w:lang w:bidi="ar-SA"/>
        </w:rPr>
        <w:t xml:space="preserve">Hebrew and Greek word </w:t>
      </w:r>
      <w:r w:rsidR="00CD657C">
        <w:rPr>
          <w:rFonts w:ascii="Calibri" w:eastAsia="Calibri" w:hAnsi="Calibri" w:cs="Arial"/>
          <w:color w:val="000000" w:themeColor="text1"/>
          <w:sz w:val="23"/>
          <w:szCs w:val="23"/>
          <w:lang w:bidi="ar-SA"/>
        </w:rPr>
        <w:t>meaning</w:t>
      </w:r>
      <w:r w:rsidR="00E426D1">
        <w:rPr>
          <w:rFonts w:ascii="Calibri" w:eastAsia="Calibri" w:hAnsi="Calibri" w:cs="Arial"/>
          <w:color w:val="000000" w:themeColor="text1"/>
          <w:sz w:val="23"/>
          <w:szCs w:val="23"/>
          <w:lang w:bidi="ar-SA"/>
        </w:rPr>
        <w:t xml:space="preserve">s, for selected words </w:t>
      </w:r>
      <w:r w:rsidRPr="00E426D1">
        <w:rPr>
          <w:rFonts w:ascii="Calibri" w:eastAsia="Calibri" w:hAnsi="Calibri" w:cs="Arial"/>
          <w:color w:val="000000" w:themeColor="text1"/>
          <w:sz w:val="23"/>
          <w:szCs w:val="23"/>
          <w:lang w:bidi="ar-SA"/>
        </w:rPr>
        <w:t>in</w:t>
      </w:r>
      <w:r w:rsidRPr="00E426D1">
        <w:rPr>
          <w:rFonts w:ascii="Calibri" w:eastAsia="Calibri" w:hAnsi="Calibri" w:cs="Arial"/>
          <w:b/>
          <w:bCs/>
          <w:color w:val="C00000"/>
          <w:sz w:val="23"/>
          <w:szCs w:val="23"/>
          <w:lang w:bidi="ar-SA"/>
        </w:rPr>
        <w:t xml:space="preserve"> red</w:t>
      </w:r>
      <w:r w:rsidRPr="00643B5A">
        <w:rPr>
          <w:rFonts w:ascii="Calibri" w:eastAsia="Calibri" w:hAnsi="Calibri" w:cs="Arial"/>
          <w:color w:val="000000" w:themeColor="text1"/>
          <w:sz w:val="23"/>
          <w:szCs w:val="23"/>
          <w:lang w:bidi="ar-SA"/>
        </w:rPr>
        <w:t xml:space="preserve">, are included from the </w:t>
      </w:r>
      <w:r w:rsidRPr="00643B5A">
        <w:rPr>
          <w:rFonts w:ascii="Calibri" w:eastAsia="Calibri" w:hAnsi="Calibri" w:cs="Arial"/>
          <w:i/>
          <w:iCs/>
          <w:color w:val="000000" w:themeColor="text1"/>
          <w:sz w:val="23"/>
          <w:szCs w:val="23"/>
          <w:lang w:bidi="ar-SA"/>
        </w:rPr>
        <w:t>Strong’s Exhaustive Concordance of the Bible</w:t>
      </w:r>
      <w:r w:rsidRPr="00643B5A">
        <w:rPr>
          <w:rFonts w:ascii="Calibri" w:eastAsia="Calibri" w:hAnsi="Calibri" w:cs="Arial"/>
          <w:color w:val="000000" w:themeColor="text1"/>
          <w:sz w:val="23"/>
          <w:szCs w:val="23"/>
          <w:lang w:bidi="ar-SA"/>
        </w:rPr>
        <w:t>, unless otherwise stated. Single words</w:t>
      </w:r>
      <w:r w:rsidRPr="00E426D1">
        <w:rPr>
          <w:rFonts w:ascii="Calibri" w:eastAsia="Calibri" w:hAnsi="Calibri" w:cs="Arial"/>
          <w:color w:val="000000" w:themeColor="text1"/>
          <w:sz w:val="23"/>
          <w:szCs w:val="23"/>
          <w:lang w:bidi="ar-SA"/>
        </w:rPr>
        <w:t xml:space="preserve"> in</w:t>
      </w:r>
      <w:r w:rsidRPr="00E426D1">
        <w:rPr>
          <w:rFonts w:ascii="Calibri" w:eastAsia="Calibri" w:hAnsi="Calibri" w:cs="Arial"/>
          <w:b/>
          <w:bCs/>
          <w:color w:val="000000" w:themeColor="text1"/>
          <w:sz w:val="23"/>
          <w:szCs w:val="23"/>
          <w:lang w:bidi="ar-SA"/>
        </w:rPr>
        <w:t xml:space="preserve"> </w:t>
      </w:r>
      <w:r w:rsidRPr="00E426D1">
        <w:rPr>
          <w:rFonts w:ascii="Calibri" w:eastAsia="Calibri" w:hAnsi="Calibri" w:cs="Arial"/>
          <w:b/>
          <w:bCs/>
          <w:color w:val="0000FF"/>
          <w:sz w:val="23"/>
          <w:szCs w:val="23"/>
          <w:lang w:bidi="ar-SA"/>
        </w:rPr>
        <w:t>blue</w:t>
      </w:r>
      <w:r w:rsidRPr="00E426D1">
        <w:rPr>
          <w:rFonts w:ascii="Calibri" w:eastAsia="Calibri" w:hAnsi="Calibri" w:cs="Arial"/>
          <w:color w:val="0000FF"/>
          <w:sz w:val="23"/>
          <w:szCs w:val="23"/>
          <w:lang w:bidi="ar-SA"/>
        </w:rPr>
        <w:t xml:space="preserve"> </w:t>
      </w:r>
      <w:r w:rsidRPr="00643B5A">
        <w:rPr>
          <w:rFonts w:ascii="Calibri" w:eastAsia="Calibri" w:hAnsi="Calibri" w:cs="Arial"/>
          <w:color w:val="000000" w:themeColor="text1"/>
          <w:sz w:val="23"/>
          <w:szCs w:val="23"/>
          <w:lang w:bidi="ar-SA"/>
        </w:rPr>
        <w:t>represent words that were previously defined.</w:t>
      </w:r>
    </w:p>
    <w:p w:rsidR="00643B5A" w:rsidRPr="00247C78" w:rsidRDefault="007D0B9B" w:rsidP="00643B5A">
      <w:pPr>
        <w:spacing w:before="100" w:beforeAutospacing="1" w:after="100" w:afterAutospacing="1" w:line="240" w:lineRule="auto"/>
        <w:outlineLvl w:val="0"/>
        <w:rPr>
          <w:rFonts w:eastAsia="Times New Roman" w:cs="Times New Roman"/>
          <w:kern w:val="36"/>
          <w:sz w:val="23"/>
          <w:szCs w:val="23"/>
          <w:lang w:bidi="ar-SA"/>
        </w:rPr>
      </w:pPr>
      <w:r>
        <w:rPr>
          <w:rFonts w:ascii="Verdana" w:eastAsia="Times New Roman" w:hAnsi="Verdana" w:cs="Times New Roman"/>
          <w:noProof/>
          <w:kern w:val="36"/>
          <w:sz w:val="23"/>
          <w:szCs w:val="23"/>
        </w:rPr>
        <mc:AlternateContent>
          <mc:Choice Requires="wps">
            <w:drawing>
              <wp:anchor distT="0" distB="0" distL="114300" distR="114300" simplePos="0" relativeHeight="251682816" behindDoc="0" locked="0" layoutInCell="1" allowOverlap="1" wp14:anchorId="4275CE1B" wp14:editId="3C70AAA4">
                <wp:simplePos x="0" y="0"/>
                <wp:positionH relativeFrom="column">
                  <wp:posOffset>56251</wp:posOffset>
                </wp:positionH>
                <wp:positionV relativeFrom="paragraph">
                  <wp:posOffset>320675</wp:posOffset>
                </wp:positionV>
                <wp:extent cx="6029864" cy="17253"/>
                <wp:effectExtent l="38100" t="38100" r="66675" b="97155"/>
                <wp:wrapNone/>
                <wp:docPr id="18" name="Straight Connector 18"/>
                <wp:cNvGraphicFramePr/>
                <a:graphic xmlns:a="http://schemas.openxmlformats.org/drawingml/2006/main">
                  <a:graphicData uri="http://schemas.microsoft.com/office/word/2010/wordprocessingShape">
                    <wps:wsp>
                      <wps:cNvCnPr/>
                      <wps:spPr>
                        <a:xfrm flipV="1">
                          <a:off x="0" y="0"/>
                          <a:ext cx="6029864" cy="1725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45pt,25.25pt" to="479.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B0xQEAAMcDAAAOAAAAZHJzL2Uyb0RvYy54bWysU02P0zAQvSPxHyzfadIAZYma7qEruCCo&#10;WODudcaNhb80Nm367xk7aRbxdUBcrNgz7828N5Pt7WgNOwFG7V3H16uaM3DS99odO/7505tnN5zF&#10;JFwvjHfQ8QtEfrt7+mR7Di00fvCmB2RE4mJ7Dh0fUgptVUU5gBVx5QM4CiqPViS64rHqUZyJ3Zqq&#10;qetNdfbYB/QSYqTXuynId4VfKZDpg1IREjMdp95SObGcD/msdlvRHlGEQcu5DfEPXVihHRVdqO5E&#10;Euwb6l+orJboo1dpJb2tvFJaQtFAatb1T2ruBxGgaCFzYlhsiv+PVr4/HZDpnmZHk3LC0ozuEwp9&#10;HBLbe+fIQY+MguTUOcSWAHt3wPkWwwGz7FGhZcro8IWIihEkjY3F58viM4yJSXrc1M3rm80LziTF&#10;1q+al88zezXRZLqAMb0Fb1n+6LjRLtsgWnF6F9OUek0hXG5raqR8pYuBnGzcR1AkjQo2BV2WCvYG&#10;2UnQOvRf13PZkpkhShuzgOq/g+bcDIOyaAtwMuCP1ZbsUtG7tACtdh5/VzWN11bVlH9VPWnNsh98&#10;fyljKXbQthRD583O6/jjvcAf/7/ddwAAAP//AwBQSwMEFAAGAAgAAAAhAKLtD3HdAAAABwEAAA8A&#10;AABkcnMvZG93bnJldi54bWxMjsFOwzAQRO9I/IO1SNyoQ1FQGuJUVaUieqpIOcDNjbdx1HgdxU4b&#10;/r7Lid5mZ0azr1hOrhNnHELrScHzLAGBVHvTUqPga795ykCEqMnozhMq+MUAy/L+rtC58Rf6xHMV&#10;G8EjFHKtwMbY51KG2qLTYeZ7JM6OfnA68jk00gz6wuOuk/MkeZVOt8QfrO5xbbE+VaNT8LEd/Mm+&#10;r6qY/Yyb3X7bfh+rtVKPD9PqDUTEKf6X4Q+f0aFkpoMfyQTRKcgWXFSQJikIjhdpxuLAxsscZFnI&#10;W/7yCgAA//8DAFBLAQItABQABgAIAAAAIQC2gziS/gAAAOEBAAATAAAAAAAAAAAAAAAAAAAAAABb&#10;Q29udGVudF9UeXBlc10ueG1sUEsBAi0AFAAGAAgAAAAhADj9If/WAAAAlAEAAAsAAAAAAAAAAAAA&#10;AAAALwEAAF9yZWxzLy5yZWxzUEsBAi0AFAAGAAgAAAAhABVjUHTFAQAAxwMAAA4AAAAAAAAAAAAA&#10;AAAALgIAAGRycy9lMm9Eb2MueG1sUEsBAi0AFAAGAAgAAAAhAKLtD3HdAAAABwEAAA8AAAAAAAAA&#10;AAAAAAAAHwQAAGRycy9kb3ducmV2LnhtbFBLBQYAAAAABAAEAPMAAAApBQAAAAA=&#10;" strokecolor="black [3200]" strokeweight="2pt">
                <v:shadow on="t" color="black" opacity="24903f" origin=",.5" offset="0,.55556mm"/>
              </v:line>
            </w:pict>
          </mc:Fallback>
        </mc:AlternateContent>
      </w:r>
    </w:p>
    <w:p w:rsidR="00247C78" w:rsidRDefault="00247C78" w:rsidP="008D08B0">
      <w:pPr>
        <w:spacing w:before="100" w:beforeAutospacing="1" w:after="100" w:afterAutospacing="1" w:line="240" w:lineRule="auto"/>
        <w:outlineLvl w:val="0"/>
        <w:rPr>
          <w:rFonts w:eastAsia="Times New Roman" w:cs="Times New Roman"/>
          <w:kern w:val="36"/>
          <w:sz w:val="23"/>
          <w:szCs w:val="23"/>
          <w:lang w:bidi="ar-SA"/>
        </w:rPr>
      </w:pPr>
      <w:r w:rsidRPr="00247C78">
        <w:rPr>
          <w:rFonts w:eastAsia="Times New Roman" w:cs="Times New Roman"/>
          <w:kern w:val="36"/>
          <w:sz w:val="23"/>
          <w:szCs w:val="23"/>
          <w:lang w:bidi="ar-SA"/>
        </w:rPr>
        <w:t xml:space="preserve">This study </w:t>
      </w:r>
      <w:r>
        <w:rPr>
          <w:rFonts w:eastAsia="Times New Roman" w:cs="Times New Roman"/>
          <w:kern w:val="36"/>
          <w:sz w:val="23"/>
          <w:szCs w:val="23"/>
          <w:lang w:bidi="ar-SA"/>
        </w:rPr>
        <w:t xml:space="preserve">only covers a few things. And even </w:t>
      </w:r>
      <w:r w:rsidR="008D08B0">
        <w:rPr>
          <w:rFonts w:eastAsia="Times New Roman" w:cs="Times New Roman"/>
          <w:kern w:val="36"/>
          <w:sz w:val="23"/>
          <w:szCs w:val="23"/>
          <w:lang w:bidi="ar-SA"/>
        </w:rPr>
        <w:t>then</w:t>
      </w:r>
      <w:r>
        <w:rPr>
          <w:rFonts w:eastAsia="Times New Roman" w:cs="Times New Roman"/>
          <w:kern w:val="36"/>
          <w:sz w:val="23"/>
          <w:szCs w:val="23"/>
          <w:lang w:bidi="ar-SA"/>
        </w:rPr>
        <w:t>, it’s not exhaustive. Please pray and ask for guidance as you study the Word of God for yourself.</w:t>
      </w:r>
    </w:p>
    <w:p w:rsidR="001C21FF" w:rsidRPr="00247C78" w:rsidRDefault="00261B71" w:rsidP="00506C1B">
      <w:pPr>
        <w:spacing w:after="0" w:line="240" w:lineRule="auto"/>
        <w:outlineLvl w:val="0"/>
        <w:rPr>
          <w:rFonts w:eastAsia="Times New Roman" w:cs="Times New Roman"/>
          <w:kern w:val="36"/>
          <w:sz w:val="23"/>
          <w:szCs w:val="23"/>
          <w:lang w:bidi="ar-SA"/>
        </w:rPr>
      </w:pPr>
      <w:r>
        <w:rPr>
          <w:rFonts w:eastAsia="Times New Roman" w:cs="Times New Roman"/>
          <w:kern w:val="36"/>
          <w:sz w:val="23"/>
          <w:szCs w:val="23"/>
          <w:lang w:bidi="ar-SA"/>
        </w:rPr>
        <w:t>I respectfully suggest that you not</w:t>
      </w:r>
      <w:r w:rsidR="00247C78">
        <w:rPr>
          <w:rFonts w:eastAsia="Times New Roman" w:cs="Times New Roman"/>
          <w:kern w:val="36"/>
          <w:sz w:val="23"/>
          <w:szCs w:val="23"/>
          <w:lang w:bidi="ar-SA"/>
        </w:rPr>
        <w:t xml:space="preserve"> </w:t>
      </w:r>
      <w:r w:rsidR="00506C1B">
        <w:rPr>
          <w:rFonts w:eastAsia="Times New Roman" w:cs="Times New Roman"/>
          <w:kern w:val="36"/>
          <w:sz w:val="23"/>
          <w:szCs w:val="23"/>
          <w:lang w:bidi="ar-SA"/>
        </w:rPr>
        <w:t>rely</w:t>
      </w:r>
      <w:r w:rsidR="00247C78">
        <w:rPr>
          <w:rFonts w:eastAsia="Times New Roman" w:cs="Times New Roman"/>
          <w:kern w:val="36"/>
          <w:sz w:val="23"/>
          <w:szCs w:val="23"/>
          <w:lang w:bidi="ar-SA"/>
        </w:rPr>
        <w:t xml:space="preserve"> on others to instruct you. </w:t>
      </w:r>
      <w:r>
        <w:rPr>
          <w:rFonts w:eastAsia="Times New Roman" w:cs="Times New Roman"/>
          <w:kern w:val="36"/>
          <w:sz w:val="23"/>
          <w:szCs w:val="23"/>
          <w:lang w:bidi="ar-SA"/>
        </w:rPr>
        <w:t xml:space="preserve">At best, you will never rise above their level of understanding. </w:t>
      </w:r>
      <w:r w:rsidR="001C21FF" w:rsidRPr="001C21FF">
        <w:rPr>
          <w:rFonts w:eastAsia="Times New Roman" w:cs="Times New Roman"/>
          <w:kern w:val="36"/>
          <w:sz w:val="23"/>
          <w:szCs w:val="23"/>
          <w:lang w:bidi="ar-SA"/>
        </w:rPr>
        <w:t xml:space="preserve">And at worse, </w:t>
      </w:r>
      <w:r w:rsidR="001C21FF">
        <w:rPr>
          <w:rFonts w:eastAsia="Times New Roman" w:cs="Times New Roman"/>
          <w:kern w:val="36"/>
          <w:sz w:val="23"/>
          <w:szCs w:val="23"/>
          <w:lang w:bidi="ar-SA"/>
        </w:rPr>
        <w:t>you could be</w:t>
      </w:r>
      <w:r w:rsidR="001C21FF" w:rsidRPr="001C21FF">
        <w:rPr>
          <w:rFonts w:eastAsia="Times New Roman" w:cs="Times New Roman"/>
          <w:kern w:val="36"/>
          <w:sz w:val="23"/>
          <w:szCs w:val="23"/>
          <w:lang w:bidi="ar-SA"/>
        </w:rPr>
        <w:t xml:space="preserve"> misled and deceive</w:t>
      </w:r>
      <w:r w:rsidR="001C21FF">
        <w:rPr>
          <w:rFonts w:eastAsia="Times New Roman" w:cs="Times New Roman"/>
          <w:kern w:val="36"/>
          <w:sz w:val="23"/>
          <w:szCs w:val="23"/>
          <w:lang w:bidi="ar-SA"/>
        </w:rPr>
        <w:t>d.</w:t>
      </w:r>
    </w:p>
    <w:p w:rsidR="001C21FF" w:rsidRDefault="001C21FF" w:rsidP="001C21FF">
      <w:pPr>
        <w:spacing w:after="0" w:line="240" w:lineRule="auto"/>
        <w:outlineLvl w:val="0"/>
        <w:rPr>
          <w:rFonts w:eastAsia="Times New Roman" w:cs="Times New Roman"/>
          <w:kern w:val="36"/>
          <w:sz w:val="23"/>
          <w:szCs w:val="23"/>
          <w:lang w:bidi="ar-SA"/>
        </w:rPr>
      </w:pPr>
    </w:p>
    <w:p w:rsidR="00247C78" w:rsidRDefault="00175014" w:rsidP="001C21FF">
      <w:pPr>
        <w:spacing w:after="0" w:line="240" w:lineRule="auto"/>
        <w:outlineLvl w:val="0"/>
        <w:rPr>
          <w:rFonts w:eastAsia="Times New Roman" w:cs="Times New Roman"/>
          <w:kern w:val="36"/>
          <w:sz w:val="23"/>
          <w:szCs w:val="23"/>
          <w:lang w:bidi="ar-SA"/>
        </w:rPr>
      </w:pPr>
      <w:r>
        <w:rPr>
          <w:rFonts w:eastAsia="Times New Roman" w:cs="Times New Roman"/>
          <w:kern w:val="36"/>
          <w:sz w:val="23"/>
          <w:szCs w:val="23"/>
          <w:lang w:bidi="ar-SA"/>
        </w:rPr>
        <w:t>It is the Holy Spirit who will guide you into all truth.</w:t>
      </w:r>
    </w:p>
    <w:p w:rsidR="00261B71" w:rsidRPr="00247C78" w:rsidRDefault="00261B71" w:rsidP="001C21FF">
      <w:pPr>
        <w:spacing w:after="0" w:line="240" w:lineRule="auto"/>
        <w:outlineLvl w:val="0"/>
        <w:rPr>
          <w:rFonts w:eastAsia="Times New Roman" w:cs="Times New Roman"/>
          <w:kern w:val="36"/>
          <w:sz w:val="23"/>
          <w:szCs w:val="23"/>
          <w:lang w:bidi="ar-SA"/>
        </w:rPr>
      </w:pPr>
    </w:p>
    <w:p w:rsidR="00175014" w:rsidRPr="00175014" w:rsidRDefault="00175014" w:rsidP="001C21FF">
      <w:pPr>
        <w:shd w:val="clear" w:color="auto" w:fill="F7FBFB"/>
        <w:spacing w:after="0" w:line="240" w:lineRule="auto"/>
        <w:ind w:left="180"/>
        <w:outlineLvl w:val="0"/>
        <w:rPr>
          <w:rFonts w:eastAsia="Times New Roman" w:cs="Times New Roman"/>
          <w:b/>
          <w:bCs/>
          <w:kern w:val="36"/>
          <w:sz w:val="23"/>
          <w:szCs w:val="23"/>
          <w:lang w:bidi="ar-SA"/>
        </w:rPr>
      </w:pPr>
      <w:r w:rsidRPr="00175014">
        <w:rPr>
          <w:rFonts w:eastAsia="Times New Roman" w:cs="Times New Roman"/>
          <w:b/>
          <w:bCs/>
          <w:kern w:val="36"/>
          <w:sz w:val="23"/>
          <w:szCs w:val="23"/>
          <w:lang w:bidi="ar-SA"/>
        </w:rPr>
        <w:t xml:space="preserve">John 16:13 </w:t>
      </w:r>
    </w:p>
    <w:p w:rsidR="00175014" w:rsidRPr="00175014" w:rsidRDefault="00175014" w:rsidP="001C21FF">
      <w:pPr>
        <w:shd w:val="clear" w:color="auto" w:fill="F7FBFB"/>
        <w:spacing w:after="0" w:line="240" w:lineRule="auto"/>
        <w:ind w:left="180"/>
        <w:outlineLvl w:val="0"/>
        <w:rPr>
          <w:rFonts w:eastAsia="Times New Roman" w:cs="Times New Roman"/>
          <w:kern w:val="36"/>
          <w:sz w:val="23"/>
          <w:szCs w:val="23"/>
          <w:lang w:bidi="ar-SA"/>
        </w:rPr>
      </w:pPr>
      <w:r>
        <w:rPr>
          <w:rFonts w:eastAsia="Times New Roman" w:cs="Times New Roman"/>
          <w:kern w:val="36"/>
          <w:sz w:val="23"/>
          <w:szCs w:val="23"/>
          <w:lang w:bidi="ar-SA"/>
        </w:rPr>
        <w:t>“</w:t>
      </w:r>
      <w:r w:rsidRPr="00175014">
        <w:rPr>
          <w:rFonts w:eastAsia="Times New Roman" w:cs="Times New Roman"/>
          <w:kern w:val="36"/>
          <w:sz w:val="23"/>
          <w:szCs w:val="23"/>
          <w:vertAlign w:val="superscript"/>
          <w:lang w:bidi="ar-SA"/>
        </w:rPr>
        <w:t> </w:t>
      </w:r>
      <w:r w:rsidRPr="00175014">
        <w:rPr>
          <w:rFonts w:eastAsia="Times New Roman" w:cs="Times New Roman"/>
          <w:kern w:val="36"/>
          <w:sz w:val="23"/>
          <w:szCs w:val="23"/>
          <w:lang w:bidi="ar-SA"/>
        </w:rPr>
        <w:t xml:space="preserve">Howbeit when he, </w:t>
      </w:r>
      <w:r w:rsidRPr="009B1FCF">
        <w:rPr>
          <w:rFonts w:eastAsia="Times New Roman" w:cs="Times New Roman"/>
          <w:b/>
          <w:bCs/>
          <w:kern w:val="36"/>
          <w:sz w:val="23"/>
          <w:szCs w:val="23"/>
          <w:u w:val="single"/>
          <w:lang w:bidi="ar-SA"/>
        </w:rPr>
        <w:t>the Spirit of truth</w:t>
      </w:r>
      <w:r w:rsidRPr="00175014">
        <w:rPr>
          <w:rFonts w:eastAsia="Times New Roman" w:cs="Times New Roman"/>
          <w:kern w:val="36"/>
          <w:sz w:val="23"/>
          <w:szCs w:val="23"/>
          <w:lang w:bidi="ar-SA"/>
        </w:rPr>
        <w:t xml:space="preserve">, is come, he </w:t>
      </w:r>
      <w:r w:rsidRPr="009B1FCF">
        <w:rPr>
          <w:rFonts w:eastAsia="Times New Roman" w:cs="Times New Roman"/>
          <w:b/>
          <w:bCs/>
          <w:kern w:val="36"/>
          <w:sz w:val="23"/>
          <w:szCs w:val="23"/>
          <w:u w:val="single"/>
          <w:lang w:bidi="ar-SA"/>
        </w:rPr>
        <w:t>will guide you into all truth</w:t>
      </w:r>
      <w:r w:rsidRPr="00175014">
        <w:rPr>
          <w:rFonts w:eastAsia="Times New Roman" w:cs="Times New Roman"/>
          <w:kern w:val="36"/>
          <w:sz w:val="23"/>
          <w:szCs w:val="23"/>
          <w:lang w:bidi="ar-SA"/>
        </w:rPr>
        <w:t>: for he shall not speak of himself; but whatsoever he shall hear, that shall he speak: and he will shew you things to come.</w:t>
      </w:r>
      <w:r>
        <w:rPr>
          <w:rFonts w:eastAsia="Times New Roman" w:cs="Times New Roman"/>
          <w:kern w:val="36"/>
          <w:sz w:val="23"/>
          <w:szCs w:val="23"/>
          <w:lang w:bidi="ar-SA"/>
        </w:rPr>
        <w:t>”</w:t>
      </w:r>
      <w:r w:rsidR="003744D8" w:rsidRPr="003744D8">
        <w:rPr>
          <w:rFonts w:asciiTheme="majorBidi" w:hAnsiTheme="majorBidi" w:cstheme="majorBidi"/>
          <w:sz w:val="16"/>
          <w:szCs w:val="16"/>
        </w:rPr>
        <w:t xml:space="preserve"> </w:t>
      </w:r>
      <w:r w:rsidR="003744D8" w:rsidRPr="000C2AD7">
        <w:rPr>
          <w:rFonts w:asciiTheme="majorBidi" w:hAnsiTheme="majorBidi" w:cstheme="majorBidi"/>
          <w:sz w:val="16"/>
          <w:szCs w:val="16"/>
        </w:rPr>
        <w:t>(KJV)</w:t>
      </w:r>
    </w:p>
    <w:p w:rsidR="006F7F3E" w:rsidRPr="00247C78" w:rsidRDefault="006F7F3E" w:rsidP="001C21FF">
      <w:pPr>
        <w:spacing w:after="0" w:line="240" w:lineRule="auto"/>
        <w:outlineLvl w:val="0"/>
        <w:rPr>
          <w:rFonts w:eastAsia="Times New Roman" w:cs="Times New Roman"/>
          <w:kern w:val="36"/>
          <w:sz w:val="23"/>
          <w:szCs w:val="23"/>
          <w:lang w:bidi="ar-SA"/>
        </w:rPr>
      </w:pPr>
    </w:p>
    <w:p w:rsidR="00643B5A" w:rsidRDefault="00643B5A" w:rsidP="00643B5A">
      <w:pPr>
        <w:spacing w:after="0" w:line="240" w:lineRule="auto"/>
        <w:jc w:val="center"/>
        <w:rPr>
          <w:rFonts w:ascii="Times New Roman" w:eastAsia="Times New Roman" w:hAnsi="Times New Roman" w:cs="Times New Roman"/>
          <w:b/>
          <w:sz w:val="32"/>
          <w:szCs w:val="32"/>
          <w:lang w:bidi="ar-SA"/>
        </w:rPr>
      </w:pPr>
    </w:p>
    <w:p w:rsidR="003744D8" w:rsidRDefault="003744D8" w:rsidP="00643B5A">
      <w:pPr>
        <w:spacing w:after="0" w:line="240" w:lineRule="auto"/>
        <w:jc w:val="center"/>
        <w:rPr>
          <w:rFonts w:ascii="Times New Roman" w:eastAsia="Times New Roman" w:hAnsi="Times New Roman" w:cs="Times New Roman"/>
          <w:b/>
          <w:sz w:val="32"/>
          <w:szCs w:val="32"/>
          <w:lang w:bidi="ar-SA"/>
        </w:rPr>
      </w:pPr>
    </w:p>
    <w:p w:rsidR="003744D8" w:rsidRDefault="003744D8" w:rsidP="00643B5A">
      <w:pPr>
        <w:spacing w:after="0" w:line="240" w:lineRule="auto"/>
        <w:jc w:val="center"/>
        <w:rPr>
          <w:rFonts w:ascii="Times New Roman" w:eastAsia="Times New Roman" w:hAnsi="Times New Roman" w:cs="Times New Roman"/>
          <w:b/>
          <w:sz w:val="32"/>
          <w:szCs w:val="32"/>
          <w:lang w:bidi="ar-SA"/>
        </w:rPr>
      </w:pPr>
    </w:p>
    <w:p w:rsidR="003744D8" w:rsidRDefault="003744D8" w:rsidP="00643B5A">
      <w:pPr>
        <w:spacing w:after="0" w:line="240" w:lineRule="auto"/>
        <w:jc w:val="center"/>
        <w:rPr>
          <w:rFonts w:ascii="Times New Roman" w:eastAsia="Times New Roman" w:hAnsi="Times New Roman" w:cs="Times New Roman"/>
          <w:b/>
          <w:sz w:val="32"/>
          <w:szCs w:val="32"/>
          <w:lang w:bidi="ar-SA"/>
        </w:rPr>
      </w:pPr>
    </w:p>
    <w:p w:rsidR="003744D8" w:rsidRDefault="003744D8" w:rsidP="00643B5A">
      <w:pPr>
        <w:spacing w:after="0" w:line="240" w:lineRule="auto"/>
        <w:jc w:val="center"/>
        <w:rPr>
          <w:rFonts w:ascii="Times New Roman" w:eastAsia="Times New Roman" w:hAnsi="Times New Roman" w:cs="Times New Roman"/>
          <w:b/>
          <w:sz w:val="32"/>
          <w:szCs w:val="32"/>
          <w:lang w:bidi="ar-SA"/>
        </w:rPr>
      </w:pPr>
    </w:p>
    <w:p w:rsidR="003744D8" w:rsidRDefault="003744D8" w:rsidP="00643B5A">
      <w:pPr>
        <w:spacing w:after="0" w:line="240" w:lineRule="auto"/>
        <w:jc w:val="center"/>
        <w:rPr>
          <w:rFonts w:ascii="Times New Roman" w:eastAsia="Times New Roman" w:hAnsi="Times New Roman" w:cs="Times New Roman"/>
          <w:b/>
          <w:sz w:val="32"/>
          <w:szCs w:val="32"/>
          <w:lang w:bidi="ar-SA"/>
        </w:rPr>
      </w:pPr>
    </w:p>
    <w:p w:rsidR="003744D8" w:rsidRDefault="003744D8" w:rsidP="00643B5A">
      <w:pPr>
        <w:spacing w:after="0" w:line="240" w:lineRule="auto"/>
        <w:jc w:val="center"/>
        <w:rPr>
          <w:rFonts w:ascii="Times New Roman" w:eastAsia="Times New Roman" w:hAnsi="Times New Roman" w:cs="Times New Roman"/>
          <w:b/>
          <w:sz w:val="32"/>
          <w:szCs w:val="32"/>
          <w:lang w:bidi="ar-SA"/>
        </w:rPr>
      </w:pPr>
    </w:p>
    <w:p w:rsidR="001C21FF" w:rsidRDefault="001C21FF" w:rsidP="00643B5A">
      <w:pPr>
        <w:spacing w:after="0" w:line="240" w:lineRule="auto"/>
        <w:jc w:val="center"/>
        <w:rPr>
          <w:rFonts w:ascii="Times New Roman" w:eastAsia="Times New Roman" w:hAnsi="Times New Roman" w:cs="Times New Roman"/>
          <w:b/>
          <w:sz w:val="32"/>
          <w:szCs w:val="32"/>
          <w:lang w:bidi="ar-SA"/>
        </w:rPr>
      </w:pPr>
    </w:p>
    <w:p w:rsidR="001C21FF" w:rsidRDefault="001C21FF" w:rsidP="00643B5A">
      <w:pPr>
        <w:spacing w:after="0" w:line="240" w:lineRule="auto"/>
        <w:jc w:val="center"/>
        <w:rPr>
          <w:rFonts w:ascii="Times New Roman" w:eastAsia="Times New Roman" w:hAnsi="Times New Roman" w:cs="Times New Roman"/>
          <w:b/>
          <w:sz w:val="32"/>
          <w:szCs w:val="32"/>
          <w:lang w:bidi="ar-SA"/>
        </w:rPr>
      </w:pPr>
    </w:p>
    <w:p w:rsidR="001C21FF" w:rsidRDefault="001C21FF" w:rsidP="00643B5A">
      <w:pPr>
        <w:spacing w:after="0" w:line="240" w:lineRule="auto"/>
        <w:jc w:val="center"/>
        <w:rPr>
          <w:rFonts w:ascii="Times New Roman" w:eastAsia="Times New Roman" w:hAnsi="Times New Roman" w:cs="Times New Roman"/>
          <w:b/>
          <w:sz w:val="32"/>
          <w:szCs w:val="32"/>
          <w:lang w:bidi="ar-SA"/>
        </w:rPr>
      </w:pPr>
    </w:p>
    <w:p w:rsidR="003744D8" w:rsidRDefault="003744D8" w:rsidP="00643B5A">
      <w:pPr>
        <w:spacing w:after="0" w:line="240" w:lineRule="auto"/>
        <w:jc w:val="center"/>
        <w:rPr>
          <w:rFonts w:ascii="Times New Roman" w:eastAsia="Times New Roman" w:hAnsi="Times New Roman" w:cs="Times New Roman"/>
          <w:b/>
          <w:sz w:val="32"/>
          <w:szCs w:val="32"/>
          <w:lang w:bidi="ar-SA"/>
        </w:rPr>
      </w:pPr>
    </w:p>
    <w:p w:rsidR="001C21FF" w:rsidRPr="00643B5A" w:rsidRDefault="001C21FF" w:rsidP="00643B5A">
      <w:pPr>
        <w:spacing w:after="0" w:line="240" w:lineRule="auto"/>
        <w:jc w:val="center"/>
        <w:rPr>
          <w:rFonts w:ascii="Times New Roman" w:eastAsia="Times New Roman" w:hAnsi="Times New Roman" w:cs="Times New Roman"/>
          <w:b/>
          <w:sz w:val="32"/>
          <w:szCs w:val="32"/>
          <w:lang w:bidi="ar-SA"/>
        </w:rPr>
      </w:pPr>
    </w:p>
    <w:p w:rsidR="00643B5A" w:rsidRPr="00643B5A" w:rsidRDefault="00643B5A" w:rsidP="00643B5A">
      <w:pPr>
        <w:spacing w:after="0" w:line="240" w:lineRule="auto"/>
        <w:jc w:val="center"/>
        <w:rPr>
          <w:rFonts w:ascii="Times New Roman" w:eastAsia="Times New Roman" w:hAnsi="Times New Roman" w:cs="Times New Roman"/>
          <w:b/>
          <w:sz w:val="32"/>
          <w:szCs w:val="32"/>
          <w:lang w:bidi="ar-SA"/>
        </w:rPr>
      </w:pPr>
    </w:p>
    <w:p w:rsidR="00643B5A" w:rsidRPr="00643B5A" w:rsidRDefault="00643B5A" w:rsidP="00643B5A">
      <w:pPr>
        <w:spacing w:after="0" w:line="240" w:lineRule="auto"/>
        <w:jc w:val="center"/>
        <w:rPr>
          <w:rFonts w:ascii="Times New Roman" w:eastAsia="Times New Roman" w:hAnsi="Times New Roman" w:cs="Times New Roman"/>
          <w:b/>
          <w:sz w:val="32"/>
          <w:szCs w:val="32"/>
          <w:lang w:bidi="ar-SA"/>
        </w:rPr>
      </w:pPr>
      <w:r w:rsidRPr="00643B5A">
        <w:rPr>
          <w:rFonts w:ascii="Times New Roman" w:eastAsia="Times New Roman" w:hAnsi="Times New Roman" w:cs="Times New Roman"/>
          <w:b/>
          <w:sz w:val="32"/>
          <w:szCs w:val="32"/>
          <w:lang w:bidi="ar-SA"/>
        </w:rPr>
        <w:t>TABLE OF CONTENTS</w:t>
      </w:r>
    </w:p>
    <w:p w:rsidR="00643B5A" w:rsidRPr="00643B5A" w:rsidRDefault="00643B5A" w:rsidP="00643B5A">
      <w:pPr>
        <w:spacing w:after="0" w:line="240" w:lineRule="auto"/>
        <w:outlineLvl w:val="0"/>
        <w:rPr>
          <w:rFonts w:ascii="Calibri" w:eastAsia="Times New Roman" w:hAnsi="Calibri" w:cs="Times New Roman"/>
          <w:bCs/>
          <w:kern w:val="36"/>
          <w:sz w:val="24"/>
          <w:szCs w:val="24"/>
          <w:lang w:bidi="ar-SA"/>
        </w:rPr>
      </w:pPr>
    </w:p>
    <w:p w:rsidR="00643B5A" w:rsidRPr="00643B5A" w:rsidRDefault="00643B5A" w:rsidP="00643B5A">
      <w:pPr>
        <w:spacing w:after="0" w:line="240" w:lineRule="auto"/>
        <w:outlineLvl w:val="0"/>
        <w:rPr>
          <w:rFonts w:ascii="Calibri" w:eastAsia="Times New Roman" w:hAnsi="Calibri" w:cs="Times New Roman"/>
          <w:bCs/>
          <w:kern w:val="36"/>
          <w:sz w:val="24"/>
          <w:szCs w:val="24"/>
          <w:lang w:bidi="ar-SA"/>
        </w:rPr>
      </w:pP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p>
    <w:p w:rsidR="00643B5A" w:rsidRPr="00643B5A" w:rsidRDefault="00643B5A" w:rsidP="00643B5A">
      <w:pPr>
        <w:spacing w:after="0" w:line="240" w:lineRule="auto"/>
        <w:outlineLvl w:val="0"/>
        <w:rPr>
          <w:rFonts w:ascii="Calibri" w:eastAsia="Times New Roman" w:hAnsi="Calibri" w:cs="Times New Roman"/>
          <w:bCs/>
          <w:kern w:val="36"/>
          <w:sz w:val="24"/>
          <w:szCs w:val="24"/>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sz w:val="24"/>
          <w:szCs w:val="24"/>
          <w:lang w:bidi="ar-SA"/>
        </w:rPr>
        <w:tab/>
      </w:r>
      <w:r w:rsidRPr="00643B5A">
        <w:rPr>
          <w:rFonts w:ascii="Calibri" w:eastAsia="Times New Roman" w:hAnsi="Calibri" w:cs="Times New Roman"/>
          <w:bCs/>
          <w:kern w:val="36"/>
          <w:u w:val="single"/>
          <w:lang w:bidi="ar-SA"/>
        </w:rPr>
        <w:t>Page</w:t>
      </w:r>
    </w:p>
    <w:p w:rsidR="00643B5A" w:rsidRPr="00643B5A" w:rsidRDefault="00643B5A" w:rsidP="00643B5A">
      <w:pPr>
        <w:spacing w:after="0" w:line="240" w:lineRule="auto"/>
        <w:outlineLvl w:val="0"/>
        <w:rPr>
          <w:rFonts w:ascii="Calibri" w:eastAsia="Times New Roman" w:hAnsi="Calibri" w:cs="Times New Roman"/>
          <w:bCs/>
          <w:kern w:val="36"/>
          <w:lang w:bidi="ar-SA"/>
        </w:rPr>
      </w:pPr>
    </w:p>
    <w:p w:rsidR="00643B5A" w:rsidRPr="006A21A0" w:rsidRDefault="00643B5A" w:rsidP="00700B4E">
      <w:pPr>
        <w:spacing w:after="0" w:line="240" w:lineRule="auto"/>
        <w:outlineLvl w:val="0"/>
        <w:rPr>
          <w:rFonts w:ascii="Calibri" w:eastAsia="Times New Roman" w:hAnsi="Calibri" w:cs="Times New Roman"/>
          <w:bCs/>
          <w:kern w:val="36"/>
          <w:sz w:val="23"/>
          <w:szCs w:val="23"/>
          <w:lang w:bidi="ar-SA"/>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0399932" wp14:editId="6CB709A0">
                <wp:simplePos x="0" y="0"/>
                <wp:positionH relativeFrom="column">
                  <wp:posOffset>790575</wp:posOffset>
                </wp:positionH>
                <wp:positionV relativeFrom="paragraph">
                  <wp:posOffset>154305</wp:posOffset>
                </wp:positionV>
                <wp:extent cx="2790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7908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2.15pt" to="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yh3AEAAKsDAAAOAAAAZHJzL2Uyb0RvYy54bWysU8tu2zAQvBfoPxC815INuI0FyznYSC99&#10;GEjyARs+JAJ8gcta9t93Sdlp2t6K6kBxl7vDndFoe392lp1UQhN8z5eLljPlRZDGDz1/fnr4cMcZ&#10;ZvASbPCq5xeF/H73/t12ip1ahTFYqRIjEI/dFHs+5hy7pkExKge4CFF5OtQhOcgUpqGRCSZCd7ZZ&#10;te3HZgpJxhSEQqTsYT7ku4qvtRL5u9aoMrM9p9lyXVNdX8ra7LbQDQniaMR1DPiHKRwYT5e+Qh0g&#10;A/uRzF9QzogUMOi8EME1QWsjVOVAbJbtH2weR4iqciFxML7KhP8PVnw7HRMzsucbzjw4+kSPOYEZ&#10;xsz2wXsSMCS2KTpNETsq3/tjukYYj6mQPuvkypvosHPV9vKqrTpnJii5+rRp71ZrzsTtrPnVGBPm&#10;zyo4VjY9t8YX2tDB6QtmuoxKbyUl7cODsbZ+OuvZRLOvKzKQgbSFTJe4SJTQD5yBHciZIqeKiMEa&#10;WboLDl5wbxM7AZmDPCXD9ETjcmYBMx0Qh/rMjSNINZdu1pSenYOQvwY5p5ftLU/jztB18t+uLDQO&#10;gOPcQlUlKFjUY30ZSlXXXnkXzWeVy+4lyEsVvykROaK2Xd1bLPc2pv3bf2z3EwAA//8DAFBLAwQU&#10;AAYACAAAACEASQrKE90AAAAJAQAADwAAAGRycy9kb3ducmV2LnhtbEyPwU7DMBBE70j8g7VI3KhD&#10;moYqxKkICHEBRBM+wI2XJCJeR7Hbhr/voh7gOLNPszP5ZraDOODke0cKbhcRCKTGmZ5aBZ/1880a&#10;hA+ajB4coYIf9LApLi9ynRl3pC0eqtAKDiGfaQVdCGMmpW86tNov3IjEty83WR1YTq00kz5yuB1k&#10;HEWptLon/tDpER87bL6rvVVQL7flx7p6e32f07uX0pgay+hJqeur+eEeRMA5/MHwW5+rQ8Gddm5P&#10;xouBdZysGFUQJ0sQDKzShMftzoYscvl/QXECAAD//wMAUEsBAi0AFAAGAAgAAAAhALaDOJL+AAAA&#10;4QEAABMAAAAAAAAAAAAAAAAAAAAAAFtDb250ZW50X1R5cGVzXS54bWxQSwECLQAUAAYACAAAACEA&#10;OP0h/9YAAACUAQAACwAAAAAAAAAAAAAAAAAvAQAAX3JlbHMvLnJlbHNQSwECLQAUAAYACAAAACEA&#10;zl5ModwBAACrAwAADgAAAAAAAAAAAAAAAAAuAgAAZHJzL2Uyb0RvYy54bWxQSwECLQAUAAYACAAA&#10;ACEASQrKE90AAAAJAQAADwAAAAAAAAAAAAAAAAA2BAAAZHJzL2Rvd25yZXYueG1sUEsFBgAAAAAE&#10;AAQA8wAAAEAFAAAAAA==&#10;">
                <v:stroke dashstyle="3 1"/>
              </v:line>
            </w:pict>
          </mc:Fallback>
        </mc:AlternateContent>
      </w:r>
      <w:hyperlink w:anchor="introduction" w:history="1">
        <w:r w:rsidRPr="006A21A0">
          <w:rPr>
            <w:rStyle w:val="Hyperlink"/>
            <w:rFonts w:ascii="Calibri" w:eastAsia="Times New Roman" w:hAnsi="Calibri" w:cs="Times New Roman"/>
            <w:bCs/>
            <w:kern w:val="36"/>
            <w:sz w:val="23"/>
            <w:szCs w:val="23"/>
            <w:u w:val="none"/>
            <w:lang w:bidi="ar-SA"/>
          </w:rPr>
          <w:t>Introduction</w:t>
        </w:r>
      </w:hyperlink>
      <w:r w:rsidRPr="006A21A0">
        <w:rPr>
          <w:rFonts w:ascii="Calibri" w:eastAsia="Times New Roman" w:hAnsi="Calibri" w:cs="Times New Roman"/>
          <w:bCs/>
          <w:color w:val="0000FF"/>
          <w:kern w:val="36"/>
          <w:sz w:val="23"/>
          <w:szCs w:val="23"/>
          <w:lang w:bidi="ar-SA"/>
        </w:rPr>
        <w:t xml:space="preserve"> </w:t>
      </w:r>
      <w:r w:rsidR="00700B4E">
        <w:rPr>
          <w:rFonts w:ascii="Calibri" w:eastAsia="Times New Roman" w:hAnsi="Calibri" w:cs="Times New Roman"/>
          <w:bCs/>
          <w:kern w:val="36"/>
          <w:sz w:val="23"/>
          <w:szCs w:val="23"/>
          <w:lang w:bidi="ar-SA"/>
        </w:rPr>
        <w:t xml:space="preserve"> </w:t>
      </w:r>
      <w:r w:rsidRPr="006A21A0">
        <w:rPr>
          <w:rFonts w:ascii="Calibri" w:eastAsia="Times New Roman" w:hAnsi="Calibri" w:cs="Times New Roman"/>
          <w:bCs/>
          <w:kern w:val="36"/>
          <w:sz w:val="23"/>
          <w:szCs w:val="23"/>
          <w:lang w:bidi="ar-SA"/>
        </w:rPr>
        <w:t xml:space="preserve">   </w:t>
      </w:r>
      <w:r w:rsidR="00700B4E">
        <w:rPr>
          <w:rFonts w:ascii="Calibri" w:eastAsia="Times New Roman" w:hAnsi="Calibri" w:cs="Times New Roman"/>
          <w:bCs/>
          <w:kern w:val="36"/>
          <w:sz w:val="23"/>
          <w:szCs w:val="23"/>
          <w:lang w:bidi="ar-SA"/>
        </w:rPr>
        <w:t xml:space="preserve">            </w:t>
      </w:r>
      <w:r w:rsidR="00F72EB1">
        <w:rPr>
          <w:rFonts w:ascii="Calibri" w:eastAsia="Times New Roman" w:hAnsi="Calibri" w:cs="Times New Roman"/>
          <w:bCs/>
          <w:kern w:val="36"/>
          <w:sz w:val="23"/>
          <w:szCs w:val="23"/>
          <w:lang w:bidi="ar-SA"/>
        </w:rPr>
        <w:t xml:space="preserve">                         </w:t>
      </w:r>
      <w:r w:rsidR="00F72EB1">
        <w:rPr>
          <w:rFonts w:ascii="Calibri" w:eastAsia="Times New Roman" w:hAnsi="Calibri" w:cs="Times New Roman"/>
          <w:bCs/>
          <w:kern w:val="36"/>
          <w:sz w:val="23"/>
          <w:szCs w:val="23"/>
          <w:lang w:bidi="ar-SA"/>
        </w:rPr>
        <w:tab/>
      </w:r>
      <w:r w:rsidR="00F72EB1">
        <w:rPr>
          <w:rFonts w:ascii="Calibri" w:eastAsia="Times New Roman" w:hAnsi="Calibri" w:cs="Times New Roman"/>
          <w:bCs/>
          <w:kern w:val="36"/>
          <w:sz w:val="23"/>
          <w:szCs w:val="23"/>
          <w:lang w:bidi="ar-SA"/>
        </w:rPr>
        <w:tab/>
      </w:r>
      <w:r w:rsidR="00F72EB1">
        <w:rPr>
          <w:rFonts w:ascii="Calibri" w:eastAsia="Times New Roman" w:hAnsi="Calibri" w:cs="Times New Roman"/>
          <w:bCs/>
          <w:kern w:val="36"/>
          <w:sz w:val="23"/>
          <w:szCs w:val="23"/>
          <w:lang w:bidi="ar-SA"/>
        </w:rPr>
        <w:tab/>
      </w:r>
      <w:r w:rsidR="00F72EB1">
        <w:rPr>
          <w:rFonts w:ascii="Calibri" w:eastAsia="Times New Roman" w:hAnsi="Calibri" w:cs="Times New Roman"/>
          <w:bCs/>
          <w:kern w:val="36"/>
          <w:sz w:val="23"/>
          <w:szCs w:val="23"/>
          <w:lang w:bidi="ar-SA"/>
        </w:rPr>
        <w:tab/>
        <w:t xml:space="preserve">  7</w:t>
      </w:r>
    </w:p>
    <w:p w:rsidR="00643B5A" w:rsidRPr="006A21A0" w:rsidRDefault="00643B5A" w:rsidP="00643B5A">
      <w:pPr>
        <w:spacing w:after="0" w:line="240" w:lineRule="auto"/>
        <w:outlineLvl w:val="0"/>
        <w:rPr>
          <w:rFonts w:ascii="Calibri" w:eastAsia="Times New Roman" w:hAnsi="Calibri" w:cs="Times New Roman"/>
          <w:bCs/>
          <w:kern w:val="36"/>
          <w:sz w:val="23"/>
          <w:szCs w:val="23"/>
          <w:lang w:bidi="ar-SA"/>
        </w:rPr>
      </w:pPr>
    </w:p>
    <w:p w:rsidR="00E4559A" w:rsidRPr="006A21A0" w:rsidRDefault="00700B4E" w:rsidP="00700B4E">
      <w:pPr>
        <w:spacing w:after="120" w:line="240" w:lineRule="auto"/>
        <w:outlineLvl w:val="0"/>
        <w:rPr>
          <w:rFonts w:ascii="Calibri" w:eastAsia="Times New Roman" w:hAnsi="Calibri" w:cs="Times New Roman"/>
          <w:color w:val="0000FF"/>
          <w:kern w:val="36"/>
          <w:sz w:val="23"/>
          <w:szCs w:val="23"/>
          <w:lang w:bidi="ar-SA"/>
        </w:rPr>
      </w:pPr>
      <w:r w:rsidRPr="00184601">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0A0C00F" wp14:editId="01F4AB70">
                <wp:simplePos x="0" y="0"/>
                <wp:positionH relativeFrom="column">
                  <wp:posOffset>928741</wp:posOffset>
                </wp:positionH>
                <wp:positionV relativeFrom="paragraph">
                  <wp:posOffset>122555</wp:posOffset>
                </wp:positionV>
                <wp:extent cx="2661429" cy="0"/>
                <wp:effectExtent l="0" t="0" r="5715" b="19050"/>
                <wp:wrapNone/>
                <wp:docPr id="20" name="Straight Connector 20"/>
                <wp:cNvGraphicFramePr/>
                <a:graphic xmlns:a="http://schemas.openxmlformats.org/drawingml/2006/main">
                  <a:graphicData uri="http://schemas.microsoft.com/office/word/2010/wordprocessingShape">
                    <wps:wsp>
                      <wps:cNvCnPr/>
                      <wps:spPr>
                        <a:xfrm>
                          <a:off x="0" y="0"/>
                          <a:ext cx="2661429"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9.65pt" to="28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qH3wEAAK0DAAAOAAAAZHJzL2Uyb0RvYy54bWysU8uO2zAMvBfoPwi6N3aMJmiMOHtIsL30&#10;EWB3P4ArybYAvSCqcfL3peQk3ba3oj7IIimOOOPx9uFsDTupiNq7ji8XNWfKCS+1Gzr+8vz44RNn&#10;mMBJMN6pjl8U8ofd+3fbKbSq8aM3UkVGIA7bKXR8TCm0VYViVBZw4YNyVOx9tJAojEMlI0yEbk3V&#10;1PW6mnyUIXqhECl7mIt8V/D7Xon0ve9RJWY6TrOlssayvua12m2hHSKEUYvrGPAPU1jQji69Qx0g&#10;AfsR9V9QVovo0fdpIbytfN9roQoHYrOs/2DzNEJQhQuJg+EuE/4/WPHtdIxMy443JI8DS9/oKUXQ&#10;w5jY3jtHCvrIqEhKTQFbati7Y7xGGI4x0z730eY3EWLnou7lrq46JyYo2azXy4/NhjNxq1W/GkPE&#10;9Fl5y/Km40a7TBxaOH3BRJfR0duRnHb+URtTPp5xbOr4ZtWsCBnIQr2BRFsbiBS6gTMwA3lTpFgQ&#10;0Rstc3fGwQvuTWQnIHuQq6SfnmlczgxgogJxKM/cOIJU89HNitKzdxDSVy/n9LK+5WncGbpM/tuV&#10;mcYBcJxb6FQOMhb1GJeHUsW3V95Z81nlvHv18lLEr3JEnihtV/9m072Naf/2L9v9BAAA//8DAFBL&#10;AwQUAAYACAAAACEAWGz1et0AAAAJAQAADwAAAGRycy9kb3ducmV2LnhtbEyPwU7DMAyG70h7h8iT&#10;uLF0bCtbaTpREOICiLV7gKwxbbXGqZpsK2+PEQc42b/96/fndDvaTpxx8K0jBfNZBAKpcqalWsG+&#10;fL5Zg/BBk9GdI1TwhR622eQq1YlxF9rhuQi14BDyiVbQhNAnUvqqQav9zPVIvPt0g9WB5VBLM+gL&#10;h9tO3kZRLK1uiS80usfHBqtjcbIKysUu/1gXb6/vY3z3khtTYh49KXU9HR/uQQQcw58ZfvAZHTJm&#10;OrgTGS861st4wVZuNlzZsIpXSxCH34HMUvn/g+wbAAD//wMAUEsBAi0AFAAGAAgAAAAhALaDOJL+&#10;AAAA4QEAABMAAAAAAAAAAAAAAAAAAAAAAFtDb250ZW50X1R5cGVzXS54bWxQSwECLQAUAAYACAAA&#10;ACEAOP0h/9YAAACUAQAACwAAAAAAAAAAAAAAAAAvAQAAX3JlbHMvLnJlbHNQSwECLQAUAAYACAAA&#10;ACEAnEMqh98BAACtAwAADgAAAAAAAAAAAAAAAAAuAgAAZHJzL2Uyb0RvYy54bWxQSwECLQAUAAYA&#10;CAAAACEAWGz1et0AAAAJAQAADwAAAAAAAAAAAAAAAAA5BAAAZHJzL2Rvd25yZXYueG1sUEsFBgAA&#10;AAAEAAQA8wAAAEMFAAAAAA==&#10;">
                <v:stroke dashstyle="3 1"/>
              </v:line>
            </w:pict>
          </mc:Fallback>
        </mc:AlternateContent>
      </w:r>
      <w:hyperlink w:anchor="gate" w:history="1">
        <w:r w:rsidR="00E4559A" w:rsidRPr="00184601">
          <w:rPr>
            <w:rStyle w:val="Hyperlink"/>
            <w:rFonts w:ascii="Calibri" w:eastAsia="Times New Roman" w:hAnsi="Calibri" w:cs="Times New Roman"/>
            <w:kern w:val="36"/>
            <w:sz w:val="23"/>
            <w:szCs w:val="23"/>
            <w:u w:val="none"/>
            <w:lang w:bidi="ar-SA"/>
          </w:rPr>
          <w:t>The Strait Gate</w:t>
        </w:r>
      </w:hyperlink>
      <w:r>
        <w:rPr>
          <w:rStyle w:val="Hyperlink"/>
          <w:rFonts w:ascii="Calibri" w:eastAsia="Times New Roman" w:hAnsi="Calibri" w:cs="Times New Roman"/>
          <w:kern w:val="36"/>
          <w:sz w:val="23"/>
          <w:szCs w:val="23"/>
          <w:u w:val="none"/>
          <w:lang w:bidi="ar-SA"/>
        </w:rPr>
        <w:t xml:space="preserve"> </w:t>
      </w:r>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color w:val="000000" w:themeColor="text1"/>
          <w:kern w:val="36"/>
          <w:sz w:val="23"/>
          <w:szCs w:val="23"/>
          <w:u w:val="none"/>
          <w:lang w:bidi="ar-SA"/>
        </w:rPr>
        <w:t>11</w:t>
      </w:r>
      <w:r>
        <w:rPr>
          <w:rStyle w:val="Hyperlink"/>
          <w:rFonts w:ascii="Calibri" w:eastAsia="Times New Roman" w:hAnsi="Calibri" w:cs="Times New Roman"/>
          <w:kern w:val="36"/>
          <w:sz w:val="23"/>
          <w:szCs w:val="23"/>
          <w:u w:val="none"/>
          <w:lang w:bidi="ar-SA"/>
        </w:rPr>
        <w:tab/>
      </w:r>
    </w:p>
    <w:p w:rsidR="00E4559A" w:rsidRPr="00700B4E" w:rsidRDefault="00700B4E" w:rsidP="00E4559A">
      <w:pPr>
        <w:spacing w:after="0" w:line="240" w:lineRule="auto"/>
        <w:rPr>
          <w:rFonts w:asciiTheme="majorHAnsi" w:hAnsiTheme="majorHAnsi"/>
          <w:color w:val="000000" w:themeColor="text1"/>
          <w:sz w:val="23"/>
          <w:szCs w:val="23"/>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6AFFD45" wp14:editId="18941DA8">
                <wp:simplePos x="0" y="0"/>
                <wp:positionH relativeFrom="column">
                  <wp:posOffset>920738</wp:posOffset>
                </wp:positionH>
                <wp:positionV relativeFrom="paragraph">
                  <wp:posOffset>118374</wp:posOffset>
                </wp:positionV>
                <wp:extent cx="2669911" cy="0"/>
                <wp:effectExtent l="0" t="0" r="0" b="19050"/>
                <wp:wrapNone/>
                <wp:docPr id="21" name="Straight Connector 21"/>
                <wp:cNvGraphicFramePr/>
                <a:graphic xmlns:a="http://schemas.openxmlformats.org/drawingml/2006/main">
                  <a:graphicData uri="http://schemas.microsoft.com/office/word/2010/wordprocessingShape">
                    <wps:wsp>
                      <wps:cNvCnPr/>
                      <wps:spPr>
                        <a:xfrm>
                          <a:off x="0" y="0"/>
                          <a:ext cx="2669911"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9.3pt" to="28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iM3wEAAK0DAAAOAAAAZHJzL2Uyb0RvYy54bWysU8tu2zAQvBfoPxC8x5IM2KgFyznYSC59&#10;GEj6ARuSkgjwBS5r2X/fJWW7aXsrqgPF3eUOd0aj7ePZGnZSEbV3HW8WNWfKCS+1Gzr+/fXp4RNn&#10;mMBJMN6pjl8U8sfdxw/bKbRq6UdvpIqMQBy2U+j4mFJoqwrFqCzgwgflqNj7aCFRGIdKRpgI3Zpq&#10;WdfravJRhuiFQqTsYS7yXcHveyXSt75HlZjpOM2WyhrL+pbXareFdogQRi2uY8A/TGFBO7r0DnWA&#10;BOxH1H9BWS2iR9+nhfC28n2vhSociE1T/8HmZYSgChcSB8NdJvx/sOLr6RiZlh1fNpw5sPSNXlIE&#10;PYyJ7b1zpKCPjIqk1BSwpYa9O8ZrhOEYM+1zH21+EyF2Lupe7uqqc2KCksv1erNp6BZxq1W/GkPE&#10;9Ky8ZXnTcaNdJg4tnD5josvo6O1ITjv/pI0pH884NnV8s1quCBnIQr2BRFsbiBS6gTMwA3lTpFgQ&#10;0Rstc3fGwQvuTWQnIHuQq6SfXmlczgxgogJxKM/cOIJU89HNitKzdxDSFy/ndFPf8jTuDF0m/+3K&#10;TOMAOM4tdCoHGYt6jMtDqeLbK++s+axy3r15eSniVzkiT5S2q3+z6d7HtH//l+1+AgAA//8DAFBL&#10;AwQUAAYACAAAACEAy2z3I94AAAAJAQAADwAAAGRycy9kb3ducmV2LnhtbEyPzU7DMBCE70i8g7VI&#10;3KjDT0IU4lQNCPVCEU14ADdekqjxOordNrw9W3GA287uaPabfDnbQRxx8r0jBbeLCARS40xPrYLP&#10;+vUmBeGDJqMHR6jgGz0si8uLXGfGnWiLxyq0gkPIZ1pBF8KYSembDq32Czci8e3LTVYHllMrzaRP&#10;HG4HeRdFibS6J/7Q6RGfO2z21cEqqO+35Udabd7e5+RxXRpTYxm9KHV9Na+eQAScw58ZzviMDgUz&#10;7dyBjBcD64eYuwQe0gQEG+IkjkHsfheyyOX/BsUPAAAA//8DAFBLAQItABQABgAIAAAAIQC2gziS&#10;/gAAAOEBAAATAAAAAAAAAAAAAAAAAAAAAABbQ29udGVudF9UeXBlc10ueG1sUEsBAi0AFAAGAAgA&#10;AAAhADj9If/WAAAAlAEAAAsAAAAAAAAAAAAAAAAALwEAAF9yZWxzLy5yZWxzUEsBAi0AFAAGAAgA&#10;AAAhAJ0wKIzfAQAArQMAAA4AAAAAAAAAAAAAAAAALgIAAGRycy9lMm9Eb2MueG1sUEsBAi0AFAAG&#10;AAgAAAAhAMts9yPeAAAACQEAAA8AAAAAAAAAAAAAAAAAOQQAAGRycy9kb3ducmV2LnhtbFBLBQYA&#10;AAAABAAEAPMAAABEBQAAAAA=&#10;">
                <v:stroke dashstyle="3 1"/>
              </v:line>
            </w:pict>
          </mc:Fallback>
        </mc:AlternateContent>
      </w:r>
      <w:r w:rsidR="00E4559A" w:rsidRPr="006A21A0">
        <w:rPr>
          <w:rFonts w:asciiTheme="majorHAnsi" w:hAnsiTheme="majorHAnsi"/>
          <w:color w:val="0000FF"/>
          <w:sz w:val="23"/>
          <w:szCs w:val="23"/>
        </w:rPr>
        <w:t xml:space="preserve">   </w:t>
      </w:r>
      <w:hyperlink w:anchor="enter" w:history="1">
        <w:r w:rsidR="00E4559A" w:rsidRPr="006A21A0">
          <w:rPr>
            <w:rStyle w:val="Hyperlink"/>
            <w:rFonts w:asciiTheme="majorHAnsi" w:hAnsiTheme="majorHAnsi"/>
            <w:sz w:val="23"/>
            <w:szCs w:val="23"/>
            <w:u w:val="none"/>
          </w:rPr>
          <w:t>“Enter Ye In”</w:t>
        </w:r>
      </w:hyperlink>
      <w:r>
        <w:rPr>
          <w:rStyle w:val="Hyperlink"/>
          <w:rFonts w:asciiTheme="majorHAnsi" w:hAnsiTheme="majorHAnsi"/>
          <w:sz w:val="23"/>
          <w:szCs w:val="23"/>
          <w:u w:val="none"/>
        </w:rPr>
        <w:tab/>
      </w:r>
      <w:r>
        <w:rPr>
          <w:rStyle w:val="Hyperlink"/>
          <w:rFonts w:asciiTheme="majorHAnsi" w:hAnsiTheme="majorHAnsi"/>
          <w:sz w:val="23"/>
          <w:szCs w:val="23"/>
          <w:u w:val="none"/>
        </w:rPr>
        <w:tab/>
      </w:r>
      <w:r>
        <w:rPr>
          <w:rStyle w:val="Hyperlink"/>
          <w:rFonts w:asciiTheme="majorHAnsi" w:hAnsiTheme="majorHAnsi"/>
          <w:sz w:val="23"/>
          <w:szCs w:val="23"/>
          <w:u w:val="none"/>
        </w:rPr>
        <w:tab/>
      </w:r>
      <w:r>
        <w:rPr>
          <w:rStyle w:val="Hyperlink"/>
          <w:rFonts w:asciiTheme="majorHAnsi" w:hAnsiTheme="majorHAnsi"/>
          <w:sz w:val="23"/>
          <w:szCs w:val="23"/>
          <w:u w:val="none"/>
        </w:rPr>
        <w:tab/>
      </w:r>
      <w:r>
        <w:rPr>
          <w:rStyle w:val="Hyperlink"/>
          <w:rFonts w:asciiTheme="majorHAnsi" w:hAnsiTheme="majorHAnsi"/>
          <w:sz w:val="23"/>
          <w:szCs w:val="23"/>
          <w:u w:val="none"/>
        </w:rPr>
        <w:tab/>
      </w:r>
      <w:r>
        <w:rPr>
          <w:rStyle w:val="Hyperlink"/>
          <w:rFonts w:asciiTheme="majorHAnsi" w:hAnsiTheme="majorHAnsi"/>
          <w:sz w:val="23"/>
          <w:szCs w:val="23"/>
          <w:u w:val="none"/>
        </w:rPr>
        <w:tab/>
      </w:r>
      <w:r>
        <w:rPr>
          <w:rStyle w:val="Hyperlink"/>
          <w:rFonts w:asciiTheme="majorHAnsi" w:hAnsiTheme="majorHAnsi"/>
          <w:sz w:val="23"/>
          <w:szCs w:val="23"/>
          <w:u w:val="none"/>
        </w:rPr>
        <w:tab/>
      </w:r>
      <w:r w:rsidR="00B96FE9" w:rsidRPr="00F72EB1">
        <w:rPr>
          <w:rStyle w:val="Hyperlink"/>
          <w:color w:val="000000" w:themeColor="text1"/>
          <w:sz w:val="23"/>
          <w:szCs w:val="23"/>
          <w:u w:val="none"/>
        </w:rPr>
        <w:t>22</w:t>
      </w:r>
    </w:p>
    <w:p w:rsidR="00FC67BF" w:rsidRPr="006A21A0" w:rsidRDefault="00FC67BF" w:rsidP="00E4559A">
      <w:pPr>
        <w:spacing w:after="0" w:line="240" w:lineRule="auto"/>
        <w:rPr>
          <w:rFonts w:asciiTheme="majorHAnsi" w:hAnsiTheme="majorHAnsi"/>
          <w:color w:val="0000FF"/>
          <w:sz w:val="12"/>
          <w:szCs w:val="12"/>
        </w:rPr>
      </w:pPr>
    </w:p>
    <w:p w:rsidR="00E4559A" w:rsidRPr="00700B4E" w:rsidRDefault="00700B4E" w:rsidP="00B96FE9">
      <w:pPr>
        <w:spacing w:after="120" w:line="240" w:lineRule="auto"/>
        <w:outlineLvl w:val="0"/>
        <w:rPr>
          <w:rFonts w:ascii="Calibri" w:eastAsia="Times New Roman" w:hAnsi="Calibri" w:cs="Times New Roman"/>
          <w:color w:val="000000" w:themeColor="text1"/>
          <w:kern w:val="36"/>
          <w:sz w:val="23"/>
          <w:szCs w:val="23"/>
          <w:lang w:bidi="ar-SA"/>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6089987" wp14:editId="72F6B378">
                <wp:simplePos x="0" y="0"/>
                <wp:positionH relativeFrom="column">
                  <wp:posOffset>1843764</wp:posOffset>
                </wp:positionH>
                <wp:positionV relativeFrom="paragraph">
                  <wp:posOffset>124807</wp:posOffset>
                </wp:positionV>
                <wp:extent cx="1746526" cy="0"/>
                <wp:effectExtent l="0" t="0" r="6350" b="19050"/>
                <wp:wrapNone/>
                <wp:docPr id="22" name="Straight Connector 22"/>
                <wp:cNvGraphicFramePr/>
                <a:graphic xmlns:a="http://schemas.openxmlformats.org/drawingml/2006/main">
                  <a:graphicData uri="http://schemas.microsoft.com/office/word/2010/wordprocessingShape">
                    <wps:wsp>
                      <wps:cNvCnPr/>
                      <wps:spPr>
                        <a:xfrm>
                          <a:off x="0" y="0"/>
                          <a:ext cx="1746526"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2pt,9.85pt" to="28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1M4AEAAK0DAAAOAAAAZHJzL2Uyb0RvYy54bWysU8tu2zAQvBfoPxC8x5KF2G0EyznYSC99&#10;GEj6ARuSkgjwBS5r2X/fJWW7aXsrqgPF3eUOd0ajzePJGnZUEbV3HV8uas6UE15qN3T8+8vT3UfO&#10;MIGTYLxTHT8r5I/b9+82U2hV40dvpIqMQBy2U+j4mFJoqwrFqCzgwgflqNj7aCFRGIdKRpgI3Zqq&#10;qet1NfkoQ/RCIVJ2Pxf5tuD3vRLpW9+jSsx0nGZLZY1lfc1rtd1AO0QIoxaXMeAfprCgHV16g9pD&#10;AvYj6r+grBbRo+/TQnhb+b7XQhUOxGZZ/8HmeYSgChcSB8NNJvx/sOLr8RCZlh1vGs4cWPpGzymC&#10;HsbEdt45UtBHRkVSagrYUsPOHeIlwnCImfapjza/iRA7FXXPN3XVKTFByeWH+/WqWXMmrrXqV2OI&#10;mD4pb1nedNxol4lDC8fPmOgyOno9ktPOP2ljysczjk0df1g1K0IGslBvINHWBiKFbuAMzEDeFCkW&#10;RPRGy9ydcfCMOxPZEcge5CrppxcalzMDmKhAHMozN44g1Xz0YUXp2TsI6YuXc3pZX/M07gxdJv/t&#10;ykxjDzjOLXQqBxmLeozLQ6ni2wvvrPmsct69enku4lc5Ik+Utot/s+nexrR/+5dtfwIAAP//AwBQ&#10;SwMEFAAGAAgAAAAhAAJTOKrdAAAACQEAAA8AAABkcnMvZG93bnJldi54bWxMj8FOwzAQRO9I/IO1&#10;SNyoTaFpG+JUBIS4FEQTPsCNlyQiXkex24a/ZxEHOO7M0+xMtplcL444hs6ThuuZAoFUe9tRo+G9&#10;erpagQjRkDW9J9TwhQE2+flZZlLrT7TDYxkbwSEUUqOhjXFIpQx1i86EmR+Q2PvwozORz7GRdjQn&#10;Dne9nCuVSGc64g+tGfChxfqzPDgN1c2ueFuVL9vXKVk+F9ZWWKhHrS8vpvs7EBGn+AfDT32uDjl3&#10;2vsD2SB6DfO1umWUjfUSBAOLZMHC/leQeSb/L8i/AQAA//8DAFBLAQItABQABgAIAAAAIQC2gziS&#10;/gAAAOEBAAATAAAAAAAAAAAAAAAAAAAAAABbQ29udGVudF9UeXBlc10ueG1sUEsBAi0AFAAGAAgA&#10;AAAhADj9If/WAAAAlAEAAAsAAAAAAAAAAAAAAAAALwEAAF9yZWxzLy5yZWxzUEsBAi0AFAAGAAgA&#10;AAAhAPtiPUzgAQAArQMAAA4AAAAAAAAAAAAAAAAALgIAAGRycy9lMm9Eb2MueG1sUEsBAi0AFAAG&#10;AAgAAAAhAAJTOKrdAAAACQEAAA8AAAAAAAAAAAAAAAAAOgQAAGRycy9kb3ducmV2LnhtbFBLBQYA&#10;AAAABAAEAPMAAABEBQAAAAA=&#10;">
                <v:stroke dashstyle="3 1"/>
              </v:line>
            </w:pict>
          </mc:Fallback>
        </mc:AlternateContent>
      </w:r>
      <w:r w:rsidR="00E4559A" w:rsidRPr="00321E1B">
        <w:rPr>
          <w:rFonts w:ascii="Calibri" w:eastAsia="Times New Roman" w:hAnsi="Calibri" w:cs="Times New Roman"/>
          <w:color w:val="0000FF"/>
          <w:kern w:val="36"/>
          <w:sz w:val="23"/>
          <w:szCs w:val="23"/>
          <w:lang w:bidi="ar-SA"/>
        </w:rPr>
        <w:t xml:space="preserve">       </w:t>
      </w:r>
      <w:hyperlink w:anchor="commandments" w:history="1">
        <w:r w:rsidR="00E4559A" w:rsidRPr="00321E1B">
          <w:rPr>
            <w:rStyle w:val="Hyperlink"/>
            <w:rFonts w:ascii="Calibri" w:eastAsia="Times New Roman" w:hAnsi="Calibri" w:cs="Times New Roman"/>
            <w:kern w:val="36"/>
            <w:sz w:val="23"/>
            <w:szCs w:val="23"/>
            <w:u w:val="none"/>
            <w:lang w:bidi="ar-SA"/>
          </w:rPr>
          <w:t>Keep the Commandments</w:t>
        </w:r>
      </w:hyperlink>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color w:val="000000" w:themeColor="text1"/>
          <w:kern w:val="36"/>
          <w:sz w:val="23"/>
          <w:szCs w:val="23"/>
          <w:u w:val="none"/>
          <w:lang w:bidi="ar-SA"/>
        </w:rPr>
        <w:t>22</w:t>
      </w:r>
    </w:p>
    <w:p w:rsidR="00E4559A" w:rsidRPr="00321E1B" w:rsidRDefault="00700B4E" w:rsidP="00B96FE9">
      <w:pPr>
        <w:spacing w:after="120" w:line="240" w:lineRule="auto"/>
        <w:outlineLvl w:val="0"/>
        <w:rPr>
          <w:rFonts w:ascii="Calibri" w:eastAsia="Times New Roman" w:hAnsi="Calibri" w:cs="Times New Roman"/>
          <w:color w:val="0000FF"/>
          <w:kern w:val="36"/>
          <w:sz w:val="23"/>
          <w:szCs w:val="23"/>
          <w:lang w:bidi="ar-SA"/>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79BF93" wp14:editId="48B743CB">
                <wp:simplePos x="0" y="0"/>
                <wp:positionH relativeFrom="column">
                  <wp:posOffset>1464202</wp:posOffset>
                </wp:positionH>
                <wp:positionV relativeFrom="paragraph">
                  <wp:posOffset>120973</wp:posOffset>
                </wp:positionV>
                <wp:extent cx="2126328" cy="0"/>
                <wp:effectExtent l="0" t="0" r="7620" b="19050"/>
                <wp:wrapNone/>
                <wp:docPr id="23" name="Straight Connector 23"/>
                <wp:cNvGraphicFramePr/>
                <a:graphic xmlns:a="http://schemas.openxmlformats.org/drawingml/2006/main">
                  <a:graphicData uri="http://schemas.microsoft.com/office/word/2010/wordprocessingShape">
                    <wps:wsp>
                      <wps:cNvCnPr/>
                      <wps:spPr>
                        <a:xfrm>
                          <a:off x="0" y="0"/>
                          <a:ext cx="2126328"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3pt,9.55pt" to="28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A93wEAAK0DAAAOAAAAZHJzL2Uyb0RvYy54bWysU8tu2zAQvBfoPxC817IVOGgEyznYSC99&#10;GEj6ARs+JAJ8gcta9t93Sdlu2t6K6kBxd7nDndFo83hylh1VQhN8z1eLJWfKiyCNH3r+/eXpw0fO&#10;MIOXYINXPT8r5I/b9+82U+xUG8ZgpUqMQDx2U+z5mHPsmgbFqBzgIkTlqahDcpApTEMjE0yE7mzT&#10;Lpf3zRSSjCkIhUjZ/Vzk24qvtRL5m9aoMrM9p9lyXVNdX8vabDfQDQniaMRlDPiHKRwYT5feoPaQ&#10;gf1I5i8oZ0QKGHReiOCaoLURqnIgNqvlH2yeR4iqciFxMN5kwv8HK74eD4kZ2fP2jjMPjr7Rc05g&#10;hjGzXfCeFAyJUZGUmiJ21LDzh3SJMB5SoX3SyZU3EWKnqu75pq46ZSYo2a7a+7uW/CCuteZXY0yY&#10;P6ngWNn03BpfiEMHx8+Y6TI6ej1S0j48GWvrx7OeTT1/WLdrQgaykLaQaesikUI/cAZ2IG+KnCoi&#10;Bmtk6S44eMadTewIZA9ylQzTC43LmQXMVCAO9ZkbR5BqPvqwpvTsHYT8Jcg5vVpe8zTuDF0n/+3K&#10;QmMPOM4tdKoEBYt6rC9DqerbC++i+axy2b0Gea7iNyUiT9S2i3+L6d7GtH/7l21/AgAA//8DAFBL&#10;AwQUAAYACAAAACEAVCPFc90AAAAJAQAADwAAAGRycy9kb3ducmV2LnhtbEyPwU7DMAyG70i8Q2Qk&#10;bizZppZRmk4UhLgAYi0PkDWmrWicqsm28vYYcYCj/X/6/Tnfzm4QR5xC70nDcqFAIDXe9tRqeK8f&#10;rzYgQjRkzeAJNXxhgG1xfpabzPoT7fBYxVZwCYXMaOhiHDMpQ9OhM2HhRyTOPvzkTORxaqWdzInL&#10;3SBXSqXSmZ74QmdGvO+w+awOTkO93pVvm+rl+XVOr59Ka2ss1YPWlxfz3S2IiHP8g+FHn9WhYKe9&#10;P5ANYtCwWquUUQ5uliAYSNIkAbH/Xcgil/8/KL4BAAD//wMAUEsBAi0AFAAGAAgAAAAhALaDOJL+&#10;AAAA4QEAABMAAAAAAAAAAAAAAAAAAAAAAFtDb250ZW50X1R5cGVzXS54bWxQSwECLQAUAAYACAAA&#10;ACEAOP0h/9YAAACUAQAACwAAAAAAAAAAAAAAAAAvAQAAX3JlbHMvLnJlbHNQSwECLQAUAAYACAAA&#10;ACEA5NagPd8BAACtAwAADgAAAAAAAAAAAAAAAAAuAgAAZHJzL2Uyb0RvYy54bWxQSwECLQAUAAYA&#10;CAAAACEAVCPFc90AAAAJAQAADwAAAAAAAAAAAAAAAAA5BAAAZHJzL2Rvd25yZXYueG1sUEsFBgAA&#10;AAAEAAQA8wAAAEMFAAAAAA==&#10;">
                <v:stroke dashstyle="3 1"/>
              </v:line>
            </w:pict>
          </mc:Fallback>
        </mc:AlternateContent>
      </w:r>
      <w:r w:rsidR="00E4559A" w:rsidRPr="00321E1B">
        <w:rPr>
          <w:rFonts w:ascii="Calibri" w:eastAsia="Times New Roman" w:hAnsi="Calibri" w:cs="Times New Roman"/>
          <w:color w:val="0000FF"/>
          <w:kern w:val="36"/>
          <w:sz w:val="23"/>
          <w:szCs w:val="23"/>
          <w:lang w:bidi="ar-SA"/>
        </w:rPr>
        <w:t xml:space="preserve">       </w:t>
      </w:r>
      <w:hyperlink w:anchor="born_again" w:history="1">
        <w:r w:rsidR="00E4559A" w:rsidRPr="00321E1B">
          <w:rPr>
            <w:rStyle w:val="Hyperlink"/>
            <w:rFonts w:ascii="Calibri" w:eastAsia="Times New Roman" w:hAnsi="Calibri" w:cs="Times New Roman"/>
            <w:kern w:val="36"/>
            <w:sz w:val="23"/>
            <w:szCs w:val="23"/>
            <w:u w:val="none"/>
            <w:lang w:bidi="ar-SA"/>
          </w:rPr>
          <w:t xml:space="preserve">Must Be Born Again </w:t>
        </w:r>
      </w:hyperlink>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Pr>
          <w:rStyle w:val="Hyperlink"/>
          <w:rFonts w:ascii="Calibri" w:eastAsia="Times New Roman" w:hAnsi="Calibri" w:cs="Times New Roman"/>
          <w:kern w:val="36"/>
          <w:sz w:val="23"/>
          <w:szCs w:val="23"/>
          <w:u w:val="none"/>
          <w:lang w:bidi="ar-SA"/>
        </w:rPr>
        <w:tab/>
      </w:r>
      <w:r w:rsidR="000C4DFC">
        <w:rPr>
          <w:rStyle w:val="Hyperlink"/>
          <w:rFonts w:ascii="Calibri" w:eastAsia="Times New Roman" w:hAnsi="Calibri" w:cs="Times New Roman"/>
          <w:kern w:val="36"/>
          <w:sz w:val="23"/>
          <w:szCs w:val="23"/>
          <w:u w:val="none"/>
          <w:lang w:bidi="ar-SA"/>
        </w:rPr>
        <w:tab/>
      </w:r>
      <w:r w:rsidR="000C4DFC">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color w:val="000000" w:themeColor="text1"/>
          <w:kern w:val="36"/>
          <w:sz w:val="23"/>
          <w:szCs w:val="23"/>
          <w:u w:val="none"/>
          <w:lang w:bidi="ar-SA"/>
        </w:rPr>
        <w:t>24</w:t>
      </w:r>
    </w:p>
    <w:p w:rsidR="00E4559A" w:rsidRPr="00321E1B" w:rsidRDefault="00700B4E" w:rsidP="00B96FE9">
      <w:pPr>
        <w:spacing w:after="120" w:line="240" w:lineRule="auto"/>
        <w:outlineLvl w:val="0"/>
        <w:rPr>
          <w:rFonts w:ascii="Calibri" w:eastAsia="Times New Roman" w:hAnsi="Calibri" w:cs="Times New Roman"/>
          <w:color w:val="0000FF"/>
          <w:kern w:val="36"/>
          <w:sz w:val="23"/>
          <w:szCs w:val="23"/>
          <w:lang w:bidi="ar-SA"/>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55AE36E" wp14:editId="6AD3D57D">
                <wp:simplePos x="0" y="0"/>
                <wp:positionH relativeFrom="column">
                  <wp:posOffset>1377938</wp:posOffset>
                </wp:positionH>
                <wp:positionV relativeFrom="paragraph">
                  <wp:posOffset>125131</wp:posOffset>
                </wp:positionV>
                <wp:extent cx="2212196" cy="0"/>
                <wp:effectExtent l="0" t="0" r="0" b="19050"/>
                <wp:wrapNone/>
                <wp:docPr id="24" name="Straight Connector 24"/>
                <wp:cNvGraphicFramePr/>
                <a:graphic xmlns:a="http://schemas.openxmlformats.org/drawingml/2006/main">
                  <a:graphicData uri="http://schemas.microsoft.com/office/word/2010/wordprocessingShape">
                    <wps:wsp>
                      <wps:cNvCnPr/>
                      <wps:spPr>
                        <a:xfrm>
                          <a:off x="0" y="0"/>
                          <a:ext cx="2212196"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9.85pt" to="28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Ku4AEAAK0DAAAOAAAAZHJzL2Uyb0RvYy54bWysU8tu2zAQvBfoPxC8x7KEOKgFyznYSC99&#10;GEjyARuSkgjwBS5r2X/fJWW7aXsrqgPF3eUOd0ajzePJGnZUEbV3Ha8XS86UE15qN3T89eXp7hNn&#10;mMBJMN6pjp8V8sftxw+bKbSq8aM3UkVGIA7bKXR8TCm0VYViVBZw4YNyVOx9tJAojEMlI0yEbk3V&#10;LJcP1eSjDNELhUjZ/Vzk24Lf90qk732PKjHTcZotlTWW9S2v1XYD7RAhjFpcxoB/mMKCdnTpDWoP&#10;CdiPqP+CslpEj75PC+Ft5fteC1U4EJt6+Qeb5xGCKlxIHAw3mfD/wYpvx0NkWna8uefMgaVv9Jwi&#10;6GFMbOedIwV9ZFQkpaaALTXs3CFeIgyHmGmf+mjzmwixU1H3fFNXnRITlGyauqnXD5yJa6361Rgi&#10;ps/KW5Y3HTfaZeLQwvELJrqMjl6P5LTzT9qY8vGMY1PH16tmRchAFuoNJNraQKTQDZyBGcibIsWC&#10;iN5ombszDp5xZyI7AtmDXCX99ELjcmYAExWIQ3nmxhGkmo+uV5SevYOQvno5p+vlNU/jztBl8t+u&#10;zDT2gOPcQqdykLGox7g8lCq+vfDOms8q592bl+cifpUj8kRpu/g3m+59TPv3f9n2JwAAAP//AwBQ&#10;SwMEFAAGAAgAAAAhAPa3NpbeAAAACQEAAA8AAABkcnMvZG93bnJldi54bWxMj8FOwzAQRO9I/IO1&#10;SNyo00KTEuJUBIS4FNQm/QA3XpKIeB3Fbhv+nkUc4Lgzo9k32XqyvTjh6DtHCuazCARS7UxHjYJ9&#10;9XKzAuGDJqN7R6jgCz2s88uLTKfGnWmHpzI0gkvIp1pBG8KQSunrFq32MzcgsffhRqsDn2MjzajP&#10;XG57uYiiWFrdEX9o9YBPLdaf5dEqqG53xXZVvm3epzh5LYypsIielbq+mh4fQAScwl8YfvAZHXJm&#10;OrgjGS96BYt5wlsCG/cJCA4s4+UdiMOvIPNM/l+QfwMAAP//AwBQSwECLQAUAAYACAAAACEAtoM4&#10;kv4AAADhAQAAEwAAAAAAAAAAAAAAAAAAAAAAW0NvbnRlbnRfVHlwZXNdLnhtbFBLAQItABQABgAI&#10;AAAAIQA4/SH/1gAAAJQBAAALAAAAAAAAAAAAAAAAAC8BAABfcmVscy8ucmVsc1BLAQItABQABgAI&#10;AAAAIQAwrUKu4AEAAK0DAAAOAAAAAAAAAAAAAAAAAC4CAABkcnMvZTJvRG9jLnhtbFBLAQItABQA&#10;BgAIAAAAIQD2tzaW3gAAAAkBAAAPAAAAAAAAAAAAAAAAADoEAABkcnMvZG93bnJldi54bWxQSwUG&#10;AAAAAAQABADzAAAARQUAAAAA&#10;">
                <v:stroke dashstyle="3 1"/>
              </v:line>
            </w:pict>
          </mc:Fallback>
        </mc:AlternateContent>
      </w:r>
      <w:r w:rsidR="00E4559A" w:rsidRPr="00321E1B">
        <w:rPr>
          <w:rFonts w:ascii="Calibri" w:eastAsia="Times New Roman" w:hAnsi="Calibri" w:cs="Times New Roman"/>
          <w:color w:val="0000FF"/>
          <w:kern w:val="36"/>
          <w:sz w:val="23"/>
          <w:szCs w:val="23"/>
          <w:lang w:bidi="ar-SA"/>
        </w:rPr>
        <w:t xml:space="preserve">       </w:t>
      </w:r>
      <w:hyperlink w:anchor="god_will" w:history="1">
        <w:r w:rsidR="00E4559A" w:rsidRPr="00321E1B">
          <w:rPr>
            <w:rStyle w:val="Hyperlink"/>
            <w:rFonts w:ascii="Calibri" w:eastAsia="Times New Roman" w:hAnsi="Calibri" w:cs="Times New Roman"/>
            <w:kern w:val="36"/>
            <w:sz w:val="23"/>
            <w:szCs w:val="23"/>
            <w:u w:val="none"/>
            <w:lang w:bidi="ar-SA"/>
          </w:rPr>
          <w:t>Do the Will of God</w:t>
        </w:r>
      </w:hyperlink>
      <w:r w:rsidR="000C4DFC">
        <w:rPr>
          <w:rStyle w:val="Hyperlink"/>
          <w:rFonts w:ascii="Calibri" w:eastAsia="Times New Roman" w:hAnsi="Calibri" w:cs="Times New Roman"/>
          <w:kern w:val="36"/>
          <w:sz w:val="23"/>
          <w:szCs w:val="23"/>
          <w:u w:val="none"/>
          <w:lang w:bidi="ar-SA"/>
        </w:rPr>
        <w:tab/>
      </w:r>
      <w:r w:rsidR="000C4DFC">
        <w:rPr>
          <w:rStyle w:val="Hyperlink"/>
          <w:rFonts w:ascii="Calibri" w:eastAsia="Times New Roman" w:hAnsi="Calibri" w:cs="Times New Roman"/>
          <w:kern w:val="36"/>
          <w:sz w:val="23"/>
          <w:szCs w:val="23"/>
          <w:u w:val="none"/>
          <w:lang w:bidi="ar-SA"/>
        </w:rPr>
        <w:tab/>
      </w:r>
      <w:r w:rsidR="000C4DFC">
        <w:rPr>
          <w:rStyle w:val="Hyperlink"/>
          <w:rFonts w:ascii="Calibri" w:eastAsia="Times New Roman" w:hAnsi="Calibri" w:cs="Times New Roman"/>
          <w:kern w:val="36"/>
          <w:sz w:val="23"/>
          <w:szCs w:val="23"/>
          <w:u w:val="none"/>
          <w:lang w:bidi="ar-SA"/>
        </w:rPr>
        <w:tab/>
      </w:r>
      <w:r w:rsidR="000C4DFC">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color w:val="000000" w:themeColor="text1"/>
          <w:kern w:val="36"/>
          <w:sz w:val="23"/>
          <w:szCs w:val="23"/>
          <w:u w:val="none"/>
          <w:lang w:bidi="ar-SA"/>
        </w:rPr>
        <w:t>24</w:t>
      </w:r>
    </w:p>
    <w:p w:rsidR="00E4559A" w:rsidRPr="00321E1B" w:rsidRDefault="00700B4E" w:rsidP="00B96FE9">
      <w:pPr>
        <w:spacing w:after="120" w:line="240" w:lineRule="auto"/>
        <w:outlineLvl w:val="0"/>
        <w:rPr>
          <w:rFonts w:ascii="Calibri" w:eastAsia="Times New Roman" w:hAnsi="Calibri" w:cs="Times New Roman"/>
          <w:color w:val="0000FF"/>
          <w:kern w:val="36"/>
          <w:sz w:val="23"/>
          <w:szCs w:val="23"/>
          <w:lang w:bidi="ar-SA"/>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8D0AA2F" wp14:editId="381D984E">
                <wp:simplePos x="0" y="0"/>
                <wp:positionH relativeFrom="column">
                  <wp:posOffset>1377938</wp:posOffset>
                </wp:positionH>
                <wp:positionV relativeFrom="paragraph">
                  <wp:posOffset>129288</wp:posOffset>
                </wp:positionV>
                <wp:extent cx="2212244" cy="0"/>
                <wp:effectExtent l="0" t="0" r="0" b="19050"/>
                <wp:wrapNone/>
                <wp:docPr id="25" name="Straight Connector 25"/>
                <wp:cNvGraphicFramePr/>
                <a:graphic xmlns:a="http://schemas.openxmlformats.org/drawingml/2006/main">
                  <a:graphicData uri="http://schemas.microsoft.com/office/word/2010/wordprocessingShape">
                    <wps:wsp>
                      <wps:cNvCnPr/>
                      <wps:spPr>
                        <a:xfrm>
                          <a:off x="0" y="0"/>
                          <a:ext cx="2212244"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10.2pt" to="28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qK3gEAAK0DAAAOAAAAZHJzL2Uyb0RvYy54bWysU8tu2zAQvBfoPxC817KFuGgEyznYSC99&#10;GEjyARs+JAJ8gcta9t93Sdlu2t6K6kBxd7nDndFo83Bylh1VQhN8z1eLJWfKiyCNH3r+8vz44RNn&#10;mMFLsMGrnp8V8oft+3ebKXaqDWOwUiVGIB67KfZ8zDl2TYNiVA5wEaLyVNQhOcgUpqGRCSZCd7Zp&#10;l8uPzRSSjCkIhUjZ/Vzk24qvtRL5u9aoMrM9p9lyXVNdX8vabDfQDQniaMRlDPiHKRwYT5feoPaQ&#10;gf1I5i8oZ0QKGHReiOCaoLURqnIgNqvlH2yeRoiqciFxMN5kwv8HK74dD4kZ2fN2zZkHR9/oKScw&#10;w5jZLnhPCobEqEhKTRE7atj5Q7pEGA+p0D7p5MqbCLFTVfd8U1edMhOUbNtV297dcSauteZXY0yY&#10;P6vgWNn03BpfiEMHxy+Y6TI6ej1S0j48Gmvrx7OeTT2/X5f5BZCFtIVMWxeJFPqBM7ADeVPkVBEx&#10;WCNLd8HBM+5sYkcge5CrZJieaVzOLGCmAnGoz9w4glTz0fs1pWfvIOSvQc7p1fKap3Fn6Dr5b1cW&#10;GnvAcW6hUyUoWNRjfRlKVd9eeBfNZ5XL7jXIcxW/KRF5orZd/FtM9zam/du/bPsTAAD//wMAUEsD&#10;BBQABgAIAAAAIQCwn5zD3QAAAAkBAAAPAAAAZHJzL2Rvd25yZXYueG1sTI/BTsMwEETvSPyDtUjc&#10;qN1C0yrEqQgI9QKIJnyAGy9JRLyOYrcNf89WHOA2uzuafZNtJteLI46h86RhPlMgkGpvO2o0fFTP&#10;N2sQIRqypveEGr4xwCa/vMhMav2JdngsYyM4hEJqNLQxDqmUoW7RmTDzAxLfPv3oTORxbKQdzYnD&#10;XS8XSiXSmY74Q2sGfGyx/ioPTkN1uyve1+Xry9uUrLaFtRUW6knr66vp4R5ExCn+meGMz+iQM9Pe&#10;H8gG0WtYzFfcJbJQdyDYsEyWLPa/C5ln8n+D/AcAAP//AwBQSwECLQAUAAYACAAAACEAtoM4kv4A&#10;AADhAQAAEwAAAAAAAAAAAAAAAAAAAAAAW0NvbnRlbnRfVHlwZXNdLnhtbFBLAQItABQABgAIAAAA&#10;IQA4/SH/1gAAAJQBAAALAAAAAAAAAAAAAAAAAC8BAABfcmVscy8ucmVsc1BLAQItABQABgAIAAAA&#10;IQDFcXqK3gEAAK0DAAAOAAAAAAAAAAAAAAAAAC4CAABkcnMvZTJvRG9jLnhtbFBLAQItABQABgAI&#10;AAAAIQCwn5zD3QAAAAkBAAAPAAAAAAAAAAAAAAAAADgEAABkcnMvZG93bnJldi54bWxQSwUGAAAA&#10;AAQABADzAAAAQgUAAAAA&#10;">
                <v:stroke dashstyle="3 1"/>
              </v:line>
            </w:pict>
          </mc:Fallback>
        </mc:AlternateContent>
      </w:r>
      <w:r w:rsidR="00E4559A" w:rsidRPr="00321E1B">
        <w:rPr>
          <w:rFonts w:ascii="Calibri" w:eastAsia="Times New Roman" w:hAnsi="Calibri" w:cs="Times New Roman"/>
          <w:color w:val="0000FF"/>
          <w:kern w:val="36"/>
          <w:sz w:val="23"/>
          <w:szCs w:val="23"/>
          <w:lang w:bidi="ar-SA"/>
        </w:rPr>
        <w:t xml:space="preserve">       </w:t>
      </w:r>
      <w:hyperlink w:anchor="converted" w:history="1">
        <w:r w:rsidR="002211F2" w:rsidRPr="00321E1B">
          <w:rPr>
            <w:rStyle w:val="Hyperlink"/>
            <w:rFonts w:ascii="Calibri" w:eastAsia="Times New Roman" w:hAnsi="Calibri" w:cs="Times New Roman"/>
            <w:kern w:val="36"/>
            <w:sz w:val="23"/>
            <w:szCs w:val="23"/>
            <w:u w:val="none"/>
            <w:lang w:bidi="ar-SA"/>
          </w:rPr>
          <w:t>M</w:t>
        </w:r>
        <w:r w:rsidR="00E4559A" w:rsidRPr="00321E1B">
          <w:rPr>
            <w:rStyle w:val="Hyperlink"/>
            <w:rFonts w:ascii="Calibri" w:eastAsia="Times New Roman" w:hAnsi="Calibri" w:cs="Times New Roman"/>
            <w:kern w:val="36"/>
            <w:sz w:val="23"/>
            <w:szCs w:val="23"/>
            <w:u w:val="none"/>
            <w:lang w:bidi="ar-SA"/>
          </w:rPr>
          <w:t xml:space="preserve">ust </w:t>
        </w:r>
        <w:r w:rsidR="002211F2" w:rsidRPr="00321E1B">
          <w:rPr>
            <w:rStyle w:val="Hyperlink"/>
            <w:rFonts w:ascii="Calibri" w:eastAsia="Times New Roman" w:hAnsi="Calibri" w:cs="Times New Roman"/>
            <w:kern w:val="36"/>
            <w:sz w:val="23"/>
            <w:szCs w:val="23"/>
            <w:u w:val="none"/>
            <w:lang w:bidi="ar-SA"/>
          </w:rPr>
          <w:t>B</w:t>
        </w:r>
        <w:r w:rsidR="00E4559A" w:rsidRPr="00321E1B">
          <w:rPr>
            <w:rStyle w:val="Hyperlink"/>
            <w:rFonts w:ascii="Calibri" w:eastAsia="Times New Roman" w:hAnsi="Calibri" w:cs="Times New Roman"/>
            <w:kern w:val="36"/>
            <w:sz w:val="23"/>
            <w:szCs w:val="23"/>
            <w:u w:val="none"/>
            <w:lang w:bidi="ar-SA"/>
          </w:rPr>
          <w:t xml:space="preserve">e </w:t>
        </w:r>
        <w:r w:rsidR="002211F2" w:rsidRPr="00321E1B">
          <w:rPr>
            <w:rStyle w:val="Hyperlink"/>
            <w:rFonts w:ascii="Calibri" w:eastAsia="Times New Roman" w:hAnsi="Calibri" w:cs="Times New Roman"/>
            <w:kern w:val="36"/>
            <w:sz w:val="23"/>
            <w:szCs w:val="23"/>
            <w:u w:val="none"/>
            <w:lang w:bidi="ar-SA"/>
          </w:rPr>
          <w:t>C</w:t>
        </w:r>
        <w:r w:rsidR="00FC67BF" w:rsidRPr="00321E1B">
          <w:rPr>
            <w:rStyle w:val="Hyperlink"/>
            <w:rFonts w:ascii="Calibri" w:eastAsia="Times New Roman" w:hAnsi="Calibri" w:cs="Times New Roman"/>
            <w:kern w:val="36"/>
            <w:sz w:val="23"/>
            <w:szCs w:val="23"/>
            <w:u w:val="none"/>
            <w:lang w:bidi="ar-SA"/>
          </w:rPr>
          <w:t>onverted</w:t>
        </w:r>
      </w:hyperlink>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33AE7">
        <w:rPr>
          <w:rStyle w:val="Hyperlink"/>
          <w:rFonts w:ascii="Calibri" w:eastAsia="Times New Roman" w:hAnsi="Calibri" w:cs="Times New Roman"/>
          <w:color w:val="000000" w:themeColor="text1"/>
          <w:kern w:val="36"/>
          <w:sz w:val="23"/>
          <w:szCs w:val="23"/>
          <w:u w:val="none"/>
          <w:lang w:bidi="ar-SA"/>
        </w:rPr>
        <w:t>37</w:t>
      </w:r>
    </w:p>
    <w:p w:rsidR="00FC67BF" w:rsidRPr="00321E1B" w:rsidRDefault="00700B4E" w:rsidP="00B96FE9">
      <w:pPr>
        <w:spacing w:after="120" w:line="240" w:lineRule="auto"/>
        <w:outlineLvl w:val="0"/>
        <w:rPr>
          <w:rFonts w:ascii="Calibri" w:eastAsia="Times New Roman" w:hAnsi="Calibri" w:cs="Times New Roman"/>
          <w:color w:val="0000FF"/>
          <w:kern w:val="36"/>
          <w:sz w:val="23"/>
          <w:szCs w:val="23"/>
          <w:lang w:bidi="ar-SA"/>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06B324AE" wp14:editId="2192D897">
                <wp:simplePos x="0" y="0"/>
                <wp:positionH relativeFrom="column">
                  <wp:posOffset>1645357</wp:posOffset>
                </wp:positionH>
                <wp:positionV relativeFrom="paragraph">
                  <wp:posOffset>116193</wp:posOffset>
                </wp:positionV>
                <wp:extent cx="1944969" cy="0"/>
                <wp:effectExtent l="0" t="0" r="17780" b="19050"/>
                <wp:wrapNone/>
                <wp:docPr id="26" name="Straight Connector 26"/>
                <wp:cNvGraphicFramePr/>
                <a:graphic xmlns:a="http://schemas.openxmlformats.org/drawingml/2006/main">
                  <a:graphicData uri="http://schemas.microsoft.com/office/word/2010/wordprocessingShape">
                    <wps:wsp>
                      <wps:cNvCnPr/>
                      <wps:spPr>
                        <a:xfrm>
                          <a:off x="0" y="0"/>
                          <a:ext cx="1944969"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55pt,9.15pt" to="282.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mO4AEAAK0DAAAOAAAAZHJzL2Uyb0RvYy54bWysU8uO2zAMvBfoPwi6N3aCTVAbcfaQYHvp&#10;I8BuP4ArybYAvSCqcfL3peQk3ba3oj7IIimOOOPx9vFsDTupiNq7ji8XNWfKCS+1Gzr+/eXpw0fO&#10;MIGTYLxTHb8o5I+79++2U2jVyo/eSBUZgThsp9DxMaXQVhWKUVnAhQ/KUbH30UKiMA6VjDARujXV&#10;qq431eSjDNELhUjZw1zku4Lf90qkb32PKjHTcZotlTWW9TWv1W4L7RAhjFpcx4B/mMKCdnTpHeoA&#10;CdiPqP+CslpEj75PC+Ft5fteC1U4EJtl/Qeb5xGCKlxIHAx3mfD/wYqvp2NkWnZ8teHMgaVv9Jwi&#10;6GFMbO+dIwV9ZFQkpaaALTXs3TFeIwzHmGmf+2jzmwixc1H3cldXnRMTlFw2Dw/NpuFM3GrVr8YQ&#10;MX1S3rK86bjRLhOHFk6fMdFldPR2JKedf9LGlI9nHJs63qxXa0IGslBvINHWBiKFbuAMzEDeFCkW&#10;RPRGy9ydcfCCexPZCcge5CrppxcalzMDmKhAHMozN44g1Xy0WVN69g5C+uLlnF7WtzyNO0OXyX+7&#10;MtM4AI5zC53KQcaiHuPyUKr49so7az6rnHevXl6K+FWOyBOl7erfbLq3Me3f/mW7nwAAAP//AwBQ&#10;SwMEFAAGAAgAAAAhADgyls/dAAAACQEAAA8AAABkcnMvZG93bnJldi54bWxMj8FOg0AQhu8mvsNm&#10;TLzZpa0gIksjGuOlGgs+wJYdgcjOEnbb4ts7xoMeZ/4v/3yTb2Y7iCNOvnekYLmIQCA1zvTUKniv&#10;n65SED5oMnpwhAq+0MOmOD/LdWbciXZ4rEIruIR8phV0IYyZlL7p0Gq/cCMSZx9usjrwOLXSTPrE&#10;5XaQqyhKpNU98YVOj/jQYfNZHayCer0r39LqZfs6JzfPpTE1ltGjUpcX8/0diIBz+IPhR5/VoWCn&#10;vTuQ8WJQsIpvl4xykK5BMBAn8TWI/e9CFrn8/0HxDQAA//8DAFBLAQItABQABgAIAAAAIQC2gziS&#10;/gAAAOEBAAATAAAAAAAAAAAAAAAAAAAAAABbQ29udGVudF9UeXBlc10ueG1sUEsBAi0AFAAGAAgA&#10;AAAhADj9If/WAAAAlAEAAAsAAAAAAAAAAAAAAAAALwEAAF9yZWxzLy5yZWxzUEsBAi0AFAAGAAgA&#10;AAAhAFpDiY7gAQAArQMAAA4AAAAAAAAAAAAAAAAALgIAAGRycy9lMm9Eb2MueG1sUEsBAi0AFAAG&#10;AAgAAAAhADgyls/dAAAACQEAAA8AAAAAAAAAAAAAAAAAOgQAAGRycy9kb3ducmV2LnhtbFBLBQYA&#10;AAAABAAEAPMAAABEBQAAAAA=&#10;">
                <v:stroke dashstyle="3 1"/>
              </v:line>
            </w:pict>
          </mc:Fallback>
        </mc:AlternateContent>
      </w:r>
      <w:r w:rsidR="00FC67BF" w:rsidRPr="00321E1B">
        <w:rPr>
          <w:rFonts w:ascii="Calibri" w:eastAsia="Times New Roman" w:hAnsi="Calibri" w:cs="Times New Roman"/>
          <w:color w:val="0000FF"/>
          <w:kern w:val="36"/>
          <w:sz w:val="23"/>
          <w:szCs w:val="23"/>
          <w:lang w:bidi="ar-SA"/>
        </w:rPr>
        <w:t xml:space="preserve">      </w:t>
      </w:r>
      <w:hyperlink w:anchor="obstacles" w:history="1">
        <w:r w:rsidR="002211F2" w:rsidRPr="00321E1B">
          <w:rPr>
            <w:rStyle w:val="Hyperlink"/>
            <w:rFonts w:ascii="Calibri" w:eastAsia="Times New Roman" w:hAnsi="Calibri" w:cs="Times New Roman"/>
            <w:kern w:val="36"/>
            <w:sz w:val="23"/>
            <w:szCs w:val="23"/>
            <w:u w:val="none"/>
            <w:lang w:bidi="ar-SA"/>
          </w:rPr>
          <w:t xml:space="preserve"> </w:t>
        </w:r>
        <w:r w:rsidR="00FC67BF" w:rsidRPr="00321E1B">
          <w:rPr>
            <w:rStyle w:val="Hyperlink"/>
            <w:rFonts w:ascii="Calibri" w:eastAsia="Times New Roman" w:hAnsi="Calibri" w:cs="Times New Roman"/>
            <w:kern w:val="36"/>
            <w:sz w:val="23"/>
            <w:szCs w:val="23"/>
            <w:u w:val="none"/>
            <w:lang w:bidi="ar-SA"/>
          </w:rPr>
          <w:t>Eliminate</w:t>
        </w:r>
        <w:r w:rsidR="002211F2" w:rsidRPr="00321E1B">
          <w:rPr>
            <w:rStyle w:val="Hyperlink"/>
            <w:rFonts w:ascii="Calibri" w:eastAsia="Times New Roman" w:hAnsi="Calibri" w:cs="Times New Roman"/>
            <w:kern w:val="36"/>
            <w:sz w:val="23"/>
            <w:szCs w:val="23"/>
            <w:u w:val="none"/>
            <w:lang w:bidi="ar-SA"/>
          </w:rPr>
          <w:t xml:space="preserve"> the </w:t>
        </w:r>
        <w:r w:rsidR="00FC67BF" w:rsidRPr="00321E1B">
          <w:rPr>
            <w:rStyle w:val="Hyperlink"/>
            <w:rFonts w:ascii="Calibri" w:eastAsia="Times New Roman" w:hAnsi="Calibri" w:cs="Times New Roman"/>
            <w:kern w:val="36"/>
            <w:sz w:val="23"/>
            <w:szCs w:val="23"/>
            <w:u w:val="none"/>
            <w:lang w:bidi="ar-SA"/>
          </w:rPr>
          <w:t>Obstacles</w:t>
        </w:r>
      </w:hyperlink>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33AE7">
        <w:rPr>
          <w:rStyle w:val="Hyperlink"/>
          <w:rFonts w:ascii="Calibri" w:eastAsia="Times New Roman" w:hAnsi="Calibri" w:cs="Times New Roman"/>
          <w:color w:val="000000" w:themeColor="text1"/>
          <w:kern w:val="36"/>
          <w:sz w:val="23"/>
          <w:szCs w:val="23"/>
          <w:u w:val="none"/>
          <w:lang w:bidi="ar-SA"/>
        </w:rPr>
        <w:t>44</w:t>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p>
    <w:p w:rsidR="00FC67BF" w:rsidRPr="00321E1B" w:rsidRDefault="00700B4E" w:rsidP="00B96FE9">
      <w:pPr>
        <w:spacing w:after="0" w:line="240" w:lineRule="auto"/>
        <w:outlineLvl w:val="0"/>
        <w:rPr>
          <w:rFonts w:ascii="Calibri" w:eastAsia="Times New Roman" w:hAnsi="Calibri" w:cs="Times New Roman"/>
          <w:color w:val="0000FF"/>
          <w:kern w:val="36"/>
          <w:sz w:val="23"/>
          <w:szCs w:val="23"/>
          <w:lang w:bidi="ar-SA"/>
        </w:rPr>
      </w:pPr>
      <w:r w:rsidRPr="006A21A0">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9B653D9" wp14:editId="52BB7EED">
                <wp:simplePos x="0" y="0"/>
                <wp:positionH relativeFrom="column">
                  <wp:posOffset>1274421</wp:posOffset>
                </wp:positionH>
                <wp:positionV relativeFrom="paragraph">
                  <wp:posOffset>120985</wp:posOffset>
                </wp:positionV>
                <wp:extent cx="2316228"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2316228"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2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35pt,9.55pt" to="28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SQ3wEAAK0DAAAOAAAAZHJzL2Uyb0RvYy54bWysU8tu2zAQvBfoPxC817JVOG0EyznYSC99&#10;GEj6ARs+JAJ8gcta9t93Sdlu2t6K6kBxd7nDndFo83Bylh1VQhN8z1eLJWfKiyCNH3r+/fnx3UfO&#10;MIOXYINXPT8r5A/bt282U+xUG8ZgpUqMQDx2U+z5mHPsmgbFqBzgIkTlqahDcpApTEMjE0yE7mzT&#10;Lpd3zRSSjCkIhUjZ/Vzk24qvtRL5m9aoMrM9p9lyXVNdX8rabDfQDQniaMRlDPiHKRwYT5feoPaQ&#10;gf1I5i8oZ0QKGHReiOCaoLURqnIgNqvlH2yeRoiqciFxMN5kwv8HK74eD4kZ2fP2A2ceHH2jp5zA&#10;DGNmu+A9KRgSoyIpNUXsqGHnD+kSYTykQvukkytvIsROVd3zTV11ykxQsn2/umtb8oO41ppfjTFh&#10;/qSCY2XTc2t8IQ4dHD9jpsvo6PVISfvwaKytH896NvX8ft2uCRnIQtpCpq2LRAr9wBnYgbwpcqqI&#10;GKyRpbvg4Bl3NrEjkD3IVTJMzzQuZxYwU4E41GduHEGq+ej9mtKzdxDylyDn9Gp5zdO4M3Sd/Lcr&#10;C4094Di30KkSFCzqsb4MpapvL7yL5rPKZfcS5LmK35SIPFHbLv4tpnsd0/71X7b9CQAA//8DAFBL&#10;AwQUAAYACAAAACEAg7e32d0AAAAJAQAADwAAAGRycy9kb3ducmV2LnhtbEyPwU7DMAyG70i8Q2Qk&#10;biwdU7tRmk50CO3CEGt5gKwxbUXjVE22lbfHEwc42v+vz5+z9WR7ccLRd44UzGcRCKTamY4aBR/V&#10;y90KhA+ajO4doYJv9LDOr68ynRp3pj2eytAIhpBPtYI2hCGV0tctWu1nbkDi7NONVgcex0aaUZ8Z&#10;bnt5H0WJtLojvtDqATct1l/l0SqoFvvifVXuXt+mZLktjKmwiJ6Vur2Znh5BBJzCXxku+qwOOTsd&#10;3JGMF70Cpi+5ysHDHAQX4iSOQRx+FzLP5P8P8h8AAAD//wMAUEsBAi0AFAAGAAgAAAAhALaDOJL+&#10;AAAA4QEAABMAAAAAAAAAAAAAAAAAAAAAAFtDb250ZW50X1R5cGVzXS54bWxQSwECLQAUAAYACAAA&#10;ACEAOP0h/9YAAACUAQAACwAAAAAAAAAAAAAAAAAvAQAAX3JlbHMvLnJlbHNQSwECLQAUAAYACAAA&#10;ACEAASOUkN8BAACtAwAADgAAAAAAAAAAAAAAAAAuAgAAZHJzL2Uyb0RvYy54bWxQSwECLQAUAAYA&#10;CAAAACEAg7e32d0AAAAJAQAADwAAAAAAAAAAAAAAAAA5BAAAZHJzL2Rvd25yZXYueG1sUEsFBgAA&#10;AAAEAAQA8wAAAEMFAAAAAA==&#10;">
                <v:stroke dashstyle="3 1"/>
              </v:line>
            </w:pict>
          </mc:Fallback>
        </mc:AlternateContent>
      </w:r>
      <w:r w:rsidR="00FC67BF" w:rsidRPr="00321E1B">
        <w:rPr>
          <w:rFonts w:ascii="Calibri" w:eastAsia="Times New Roman" w:hAnsi="Calibri" w:cs="Times New Roman"/>
          <w:color w:val="0000FF"/>
          <w:kern w:val="36"/>
          <w:sz w:val="23"/>
          <w:szCs w:val="23"/>
          <w:lang w:bidi="ar-SA"/>
        </w:rPr>
        <w:t xml:space="preserve">       </w:t>
      </w:r>
      <w:hyperlink w:anchor="strive" w:history="1">
        <w:r w:rsidR="00FC67BF" w:rsidRPr="00321E1B">
          <w:rPr>
            <w:rStyle w:val="Hyperlink"/>
            <w:rFonts w:ascii="Calibri" w:eastAsia="Times New Roman" w:hAnsi="Calibri" w:cs="Times New Roman"/>
            <w:kern w:val="36"/>
            <w:sz w:val="23"/>
            <w:szCs w:val="23"/>
            <w:u w:val="none"/>
            <w:lang w:bidi="ar-SA"/>
          </w:rPr>
          <w:t>Strive to Enter In</w:t>
        </w:r>
      </w:hyperlink>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96FE9">
        <w:rPr>
          <w:rStyle w:val="Hyperlink"/>
          <w:rFonts w:ascii="Calibri" w:eastAsia="Times New Roman" w:hAnsi="Calibri" w:cs="Times New Roman"/>
          <w:kern w:val="36"/>
          <w:sz w:val="23"/>
          <w:szCs w:val="23"/>
          <w:u w:val="none"/>
          <w:lang w:bidi="ar-SA"/>
        </w:rPr>
        <w:tab/>
      </w:r>
      <w:r w:rsidR="00B33AE7">
        <w:rPr>
          <w:rStyle w:val="Hyperlink"/>
          <w:rFonts w:ascii="Calibri" w:eastAsia="Times New Roman" w:hAnsi="Calibri" w:cs="Times New Roman"/>
          <w:color w:val="000000" w:themeColor="text1"/>
          <w:kern w:val="36"/>
          <w:sz w:val="23"/>
          <w:szCs w:val="23"/>
          <w:u w:val="none"/>
          <w:lang w:bidi="ar-SA"/>
        </w:rPr>
        <w:t>46</w:t>
      </w:r>
    </w:p>
    <w:p w:rsidR="00B96FE9" w:rsidRDefault="00B96FE9" w:rsidP="00B96FE9">
      <w:pPr>
        <w:spacing w:after="0" w:line="240" w:lineRule="auto"/>
        <w:outlineLvl w:val="0"/>
        <w:rPr>
          <w:rFonts w:ascii="Calibri" w:eastAsia="Times New Roman" w:hAnsi="Calibri" w:cs="Times New Roman"/>
          <w:bCs/>
          <w:kern w:val="36"/>
          <w:sz w:val="23"/>
          <w:szCs w:val="23"/>
          <w:lang w:bidi="ar-SA"/>
        </w:rPr>
      </w:pPr>
    </w:p>
    <w:p w:rsidR="00E4559A" w:rsidRPr="00E4559A" w:rsidRDefault="002F715B" w:rsidP="00402D6D">
      <w:pPr>
        <w:spacing w:after="0" w:line="240" w:lineRule="auto"/>
        <w:outlineLvl w:val="0"/>
        <w:rPr>
          <w:rFonts w:ascii="Calibri" w:eastAsia="Times New Roman" w:hAnsi="Calibri" w:cs="Times New Roman"/>
          <w:color w:val="0000FF"/>
          <w:kern w:val="36"/>
          <w:sz w:val="23"/>
          <w:szCs w:val="23"/>
          <w:lang w:bidi="ar-SA"/>
        </w:rPr>
      </w:pPr>
      <w:r w:rsidRPr="00235203">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14F3F0E" wp14:editId="6832CCDB">
                <wp:simplePos x="0" y="0"/>
                <wp:positionH relativeFrom="column">
                  <wp:posOffset>713704</wp:posOffset>
                </wp:positionH>
                <wp:positionV relativeFrom="paragraph">
                  <wp:posOffset>129300</wp:posOffset>
                </wp:positionV>
                <wp:extent cx="2876945"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87694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id="Straight Connector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10.2pt" to="28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5B3wEAAK0DAAAOAAAAZHJzL2Uyb0RvYy54bWysU8uOGjEQvEfKP1i+hwESNsuIYQ+gzSUP&#10;pN18QK8fM5b8ktth4O/T9gDZJLcoHIy7213uKtdsHk7OsqNKaILv+GI250x5EaTxfce/Pz++u+cM&#10;M3gJNnjV8bNC/rB9+2YzxlYtwxCsVIkRiMd2jB0fco5t06AYlAOchag8FXVIDjKFqW9kgpHQnW2W&#10;8/ldM4YkYwpCIVJ2PxX5tuJrrUT+pjWqzGzHabZc11TXl7I22w20fYI4GHEZA/5hCgfG06U3qD1k&#10;YD+S+QvKGZECBp1nIrgmaG2EqhyIzWL+B5unAaKqXEgcjDeZ8P/Biq/HQ2JG0tu958yDozd6yglM&#10;P2S2C96TgiExKpJSY8SWGnb+kC4RxkMqtE86ufJPhNipqnu+qatOmQlKLu8/3q0/rDgT11rzqzEm&#10;zJ9UcKxsOm6NL8ShheNnzHQZHb0eKWkfHo219fGsZ2PH16tlQQaykLaQaesikULfcwa2J2+KnCoi&#10;Bmtk6S44eMadTewIZA9ylQzjM43LmQXMVCAO9Tc1DiDVdHS9ovTkHYT8JcgpvZhf8zTuBF0n/+3K&#10;QmMPOEwtdKoEBYt6rC9DqerbC++i+aRy2b0Eea7iNyUiT9S2i3+L6V7HtH/9lW1/AgAA//8DAFBL&#10;AwQUAAYACAAAACEAaftm/t0AAAAJAQAADwAAAGRycy9kb3ducmV2LnhtbEyPQU+DQBCF7yb+h82Y&#10;eLNLUbChLI1ojBdrLPQHbNkRiOwsYbct/nvHeNDT5M28vPlevpntIE44+d6RguUiAoHUONNTq2Bf&#10;P9+sQPigyejBESr4Qg+b4vIi15lxZ9rhqQqt4BDymVbQhTBmUvqmQ6v9wo1IfPtwk9WB5dRKM+kz&#10;h9tBxlGUSqt74g+dHvGxw+azOloF9e2ufF9V29e3Ob1/KY2psYyelLq+mh/WIALO4c8MP/iMDgUz&#10;HdyRjBcD62V8x1YFccSTDUmaJCAOvwtZ5PJ/g+IbAAD//wMAUEsBAi0AFAAGAAgAAAAhALaDOJL+&#10;AAAA4QEAABMAAAAAAAAAAAAAAAAAAAAAAFtDb250ZW50X1R5cGVzXS54bWxQSwECLQAUAAYACAAA&#10;ACEAOP0h/9YAAACUAQAACwAAAAAAAAAAAAAAAAAvAQAAX3JlbHMvLnJlbHNQSwECLQAUAAYACAAA&#10;ACEAoJZuQd8BAACtAwAADgAAAAAAAAAAAAAAAAAuAgAAZHJzL2Uyb0RvYy54bWxQSwECLQAUAAYA&#10;CAAAACEAaftm/t0AAAAJAQAADwAAAAAAAAAAAAAAAAA5BAAAZHJzL2Rvd25yZXYueG1sUEsFBgAA&#10;AAAEAAQA8wAAAEMFAAAAAA==&#10;">
                <v:stroke dashstyle="3 1"/>
              </v:line>
            </w:pict>
          </mc:Fallback>
        </mc:AlternateContent>
      </w:r>
      <w:hyperlink w:anchor="conclusion" w:history="1">
        <w:r w:rsidRPr="00235203">
          <w:rPr>
            <w:rStyle w:val="Hyperlink"/>
            <w:rFonts w:ascii="Calibri" w:eastAsia="Times New Roman" w:hAnsi="Calibri" w:cs="Times New Roman"/>
            <w:bCs/>
            <w:kern w:val="36"/>
            <w:sz w:val="23"/>
            <w:szCs w:val="23"/>
            <w:u w:val="none"/>
            <w:lang w:bidi="ar-SA"/>
          </w:rPr>
          <w:t>Conclusion</w:t>
        </w:r>
      </w:hyperlink>
      <w:r w:rsidRPr="00643B5A">
        <w:rPr>
          <w:rFonts w:ascii="Calibri" w:eastAsia="Times New Roman" w:hAnsi="Calibri" w:cs="Times New Roman"/>
          <w:bCs/>
          <w:kern w:val="36"/>
          <w:sz w:val="23"/>
          <w:szCs w:val="23"/>
          <w:lang w:bidi="ar-SA"/>
        </w:rPr>
        <w:tab/>
      </w:r>
      <w:r w:rsidRPr="00643B5A">
        <w:rPr>
          <w:rFonts w:ascii="Calibri" w:eastAsia="Times New Roman" w:hAnsi="Calibri" w:cs="Times New Roman"/>
          <w:bCs/>
          <w:kern w:val="36"/>
          <w:sz w:val="23"/>
          <w:szCs w:val="23"/>
          <w:lang w:bidi="ar-SA"/>
        </w:rPr>
        <w:tab/>
      </w:r>
      <w:r w:rsidRPr="00643B5A">
        <w:rPr>
          <w:rFonts w:ascii="Calibri" w:eastAsia="Times New Roman" w:hAnsi="Calibri" w:cs="Times New Roman"/>
          <w:bCs/>
          <w:kern w:val="36"/>
          <w:sz w:val="23"/>
          <w:szCs w:val="23"/>
          <w:lang w:bidi="ar-SA"/>
        </w:rPr>
        <w:tab/>
      </w:r>
      <w:r w:rsidRPr="00643B5A">
        <w:rPr>
          <w:rFonts w:ascii="Calibri" w:eastAsia="Times New Roman" w:hAnsi="Calibri" w:cs="Times New Roman"/>
          <w:bCs/>
          <w:kern w:val="36"/>
          <w:sz w:val="23"/>
          <w:szCs w:val="23"/>
          <w:lang w:bidi="ar-SA"/>
        </w:rPr>
        <w:tab/>
      </w:r>
      <w:r w:rsidRPr="00643B5A">
        <w:rPr>
          <w:rFonts w:ascii="Calibri" w:eastAsia="Times New Roman" w:hAnsi="Calibri" w:cs="Times New Roman"/>
          <w:bCs/>
          <w:kern w:val="36"/>
          <w:sz w:val="23"/>
          <w:szCs w:val="23"/>
          <w:lang w:bidi="ar-SA"/>
        </w:rPr>
        <w:tab/>
      </w:r>
      <w:r w:rsidR="00235203">
        <w:rPr>
          <w:rFonts w:ascii="Calibri" w:eastAsia="Times New Roman" w:hAnsi="Calibri" w:cs="Times New Roman"/>
          <w:bCs/>
          <w:kern w:val="36"/>
          <w:sz w:val="23"/>
          <w:szCs w:val="23"/>
          <w:lang w:bidi="ar-SA"/>
        </w:rPr>
        <w:tab/>
      </w:r>
      <w:r w:rsidR="00235203">
        <w:rPr>
          <w:rFonts w:ascii="Calibri" w:eastAsia="Times New Roman" w:hAnsi="Calibri" w:cs="Times New Roman"/>
          <w:bCs/>
          <w:kern w:val="36"/>
          <w:sz w:val="23"/>
          <w:szCs w:val="23"/>
          <w:lang w:bidi="ar-SA"/>
        </w:rPr>
        <w:tab/>
      </w:r>
      <w:r w:rsidR="00506C1B">
        <w:rPr>
          <w:rFonts w:ascii="Calibri" w:eastAsia="Times New Roman" w:hAnsi="Calibri" w:cs="Times New Roman"/>
          <w:bCs/>
          <w:kern w:val="36"/>
          <w:sz w:val="23"/>
          <w:szCs w:val="23"/>
          <w:lang w:bidi="ar-SA"/>
        </w:rPr>
        <w:t>53</w:t>
      </w:r>
    </w:p>
    <w:p w:rsidR="00E4559A" w:rsidRPr="00E4559A" w:rsidRDefault="00E4559A" w:rsidP="00E4559A">
      <w:pPr>
        <w:spacing w:after="120" w:line="240" w:lineRule="auto"/>
        <w:outlineLvl w:val="0"/>
        <w:rPr>
          <w:rFonts w:ascii="Calibri" w:eastAsia="Times New Roman" w:hAnsi="Calibri" w:cs="Times New Roman"/>
          <w:color w:val="0000FF"/>
          <w:kern w:val="36"/>
          <w:sz w:val="23"/>
          <w:szCs w:val="23"/>
          <w:lang w:bidi="ar-SA"/>
        </w:rPr>
      </w:pPr>
      <w:r>
        <w:rPr>
          <w:rFonts w:ascii="Calibri" w:eastAsia="Times New Roman" w:hAnsi="Calibri" w:cs="Times New Roman"/>
          <w:color w:val="0000FF"/>
          <w:kern w:val="36"/>
          <w:sz w:val="23"/>
          <w:szCs w:val="23"/>
          <w:lang w:bidi="ar-SA"/>
        </w:rPr>
        <w:tab/>
      </w:r>
    </w:p>
    <w:p w:rsidR="00643B5A" w:rsidRPr="00643B5A" w:rsidRDefault="00643B5A" w:rsidP="00E4559A">
      <w:pPr>
        <w:spacing w:after="12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color w:val="0000FF"/>
          <w:kern w:val="36"/>
          <w:sz w:val="23"/>
          <w:szCs w:val="23"/>
          <w:lang w:bidi="ar-SA"/>
        </w:rPr>
        <w:tab/>
      </w:r>
      <w:r w:rsidRPr="00643B5A">
        <w:rPr>
          <w:rFonts w:ascii="Calibri" w:eastAsia="Times New Roman" w:hAnsi="Calibri" w:cs="Times New Roman"/>
          <w:bCs/>
          <w:color w:val="0000FF"/>
          <w:kern w:val="36"/>
          <w:sz w:val="23"/>
          <w:szCs w:val="23"/>
          <w:lang w:bidi="ar-SA"/>
        </w:rPr>
        <w:tab/>
      </w:r>
      <w:r w:rsidRPr="00643B5A">
        <w:rPr>
          <w:rFonts w:ascii="Calibri" w:eastAsia="Times New Roman" w:hAnsi="Calibri" w:cs="Times New Roman"/>
          <w:bCs/>
          <w:color w:val="0000FF"/>
          <w:kern w:val="36"/>
          <w:sz w:val="23"/>
          <w:szCs w:val="23"/>
          <w:lang w:bidi="ar-SA"/>
        </w:rPr>
        <w:tab/>
      </w:r>
      <w:r w:rsidRPr="00643B5A">
        <w:rPr>
          <w:rFonts w:ascii="Calibri" w:eastAsia="Times New Roman" w:hAnsi="Calibri" w:cs="Times New Roman"/>
          <w:bCs/>
          <w:color w:val="0000FF"/>
          <w:kern w:val="36"/>
          <w:sz w:val="23"/>
          <w:szCs w:val="23"/>
          <w:lang w:bidi="ar-SA"/>
        </w:rPr>
        <w:tab/>
      </w:r>
      <w:r w:rsidRPr="00643B5A">
        <w:rPr>
          <w:rFonts w:ascii="Calibri" w:eastAsia="Times New Roman" w:hAnsi="Calibri" w:cs="Times New Roman"/>
          <w:bCs/>
          <w:color w:val="0000FF"/>
          <w:kern w:val="36"/>
          <w:sz w:val="23"/>
          <w:szCs w:val="23"/>
          <w:lang w:bidi="ar-SA"/>
        </w:rPr>
        <w:tab/>
      </w:r>
      <w:r w:rsidRPr="00643B5A">
        <w:rPr>
          <w:rFonts w:ascii="Calibri" w:eastAsia="Times New Roman" w:hAnsi="Calibri" w:cs="Times New Roman"/>
          <w:bCs/>
          <w:color w:val="0000FF"/>
          <w:kern w:val="36"/>
          <w:sz w:val="23"/>
          <w:szCs w:val="23"/>
          <w:lang w:bidi="ar-SA"/>
        </w:rPr>
        <w:tab/>
        <w:t xml:space="preserve">   </w:t>
      </w:r>
      <w:r w:rsidRPr="00643B5A">
        <w:rPr>
          <w:rFonts w:ascii="Calibri" w:eastAsia="Times New Roman" w:hAnsi="Calibri" w:cs="Times New Roman"/>
          <w:bCs/>
          <w:kern w:val="36"/>
          <w:sz w:val="23"/>
          <w:szCs w:val="23"/>
          <w:lang w:bidi="ar-SA"/>
        </w:rPr>
        <w:t xml:space="preserve"> </w:t>
      </w:r>
    </w:p>
    <w:p w:rsidR="00643B5A" w:rsidRPr="00643B5A" w:rsidRDefault="00643B5A" w:rsidP="00643B5A">
      <w:pPr>
        <w:spacing w:after="120" w:line="240" w:lineRule="auto"/>
        <w:outlineLvl w:val="0"/>
        <w:rPr>
          <w:rFonts w:ascii="Calibri" w:eastAsia="Times New Roman" w:hAnsi="Calibri" w:cs="Times New Roman"/>
          <w:color w:val="0000FF"/>
          <w:kern w:val="36"/>
          <w:sz w:val="23"/>
          <w:szCs w:val="23"/>
          <w:lang w:bidi="ar-SA"/>
        </w:rPr>
      </w:pPr>
      <w:r w:rsidRPr="00643B5A">
        <w:rPr>
          <w:rFonts w:ascii="Calibri" w:eastAsia="Times New Roman" w:hAnsi="Calibri" w:cs="Times New Roman"/>
          <w:color w:val="0000FF"/>
          <w:kern w:val="36"/>
          <w:sz w:val="23"/>
          <w:szCs w:val="23"/>
          <w:lang w:bidi="ar-SA"/>
        </w:rPr>
        <w:tab/>
      </w:r>
      <w:r w:rsidRPr="00643B5A">
        <w:rPr>
          <w:rFonts w:ascii="Calibri" w:eastAsia="Times New Roman" w:hAnsi="Calibri" w:cs="Times New Roman"/>
          <w:color w:val="0000FF"/>
          <w:kern w:val="36"/>
          <w:sz w:val="23"/>
          <w:szCs w:val="23"/>
          <w:lang w:bidi="ar-SA"/>
        </w:rPr>
        <w:tab/>
        <w:t xml:space="preserve">                                       </w:t>
      </w:r>
      <w:r w:rsidRPr="00643B5A">
        <w:rPr>
          <w:rFonts w:ascii="Calibri" w:eastAsia="Times New Roman" w:hAnsi="Calibri" w:cs="Times New Roman"/>
          <w:color w:val="0000FF"/>
          <w:kern w:val="36"/>
          <w:sz w:val="23"/>
          <w:szCs w:val="23"/>
          <w:lang w:bidi="ar-SA"/>
        </w:rPr>
        <w:tab/>
        <w:t xml:space="preserve">  </w:t>
      </w:r>
      <w:r w:rsidRPr="00643B5A">
        <w:rPr>
          <w:rFonts w:ascii="Calibri" w:eastAsia="Times New Roman" w:hAnsi="Calibri" w:cs="Times New Roman"/>
          <w:kern w:val="36"/>
          <w:sz w:val="23"/>
          <w:szCs w:val="23"/>
          <w:lang w:bidi="ar-SA"/>
        </w:rPr>
        <w:t xml:space="preserve"> </w:t>
      </w: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   </w:t>
      </w:r>
    </w:p>
    <w:p w:rsidR="00643B5A" w:rsidRPr="00643B5A" w:rsidRDefault="00643B5A" w:rsidP="00643B5A">
      <w:pPr>
        <w:spacing w:after="0" w:line="240" w:lineRule="auto"/>
        <w:outlineLvl w:val="0"/>
        <w:rPr>
          <w:rFonts w:ascii="Cambria" w:eastAsia="Times New Roman" w:hAnsi="Cambria" w:cs="Times New Roman"/>
          <w:b/>
          <w:kern w:val="36"/>
          <w:sz w:val="24"/>
          <w:szCs w:val="24"/>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Default="00643B5A" w:rsidP="00643B5A">
      <w:pPr>
        <w:spacing w:after="0" w:line="240" w:lineRule="auto"/>
        <w:outlineLvl w:val="0"/>
        <w:rPr>
          <w:rFonts w:ascii="Calibri" w:eastAsia="Times New Roman" w:hAnsi="Calibri" w:cs="Times New Roman"/>
          <w:bCs/>
          <w:kern w:val="36"/>
          <w:u w:val="single"/>
          <w:lang w:bidi="ar-SA"/>
        </w:rPr>
      </w:pPr>
    </w:p>
    <w:p w:rsidR="00AE187D" w:rsidRDefault="00AE187D" w:rsidP="00643B5A">
      <w:pPr>
        <w:spacing w:after="0" w:line="240" w:lineRule="auto"/>
        <w:outlineLvl w:val="0"/>
        <w:rPr>
          <w:rFonts w:ascii="Calibri" w:eastAsia="Times New Roman" w:hAnsi="Calibri" w:cs="Times New Roman"/>
          <w:bCs/>
          <w:kern w:val="36"/>
          <w:u w:val="single"/>
          <w:lang w:bidi="ar-SA"/>
        </w:rPr>
      </w:pPr>
    </w:p>
    <w:p w:rsidR="00AE187D" w:rsidRDefault="00AE187D" w:rsidP="00643B5A">
      <w:pPr>
        <w:spacing w:after="0" w:line="240" w:lineRule="auto"/>
        <w:outlineLvl w:val="0"/>
        <w:rPr>
          <w:rFonts w:ascii="Calibri" w:eastAsia="Times New Roman" w:hAnsi="Calibri" w:cs="Times New Roman"/>
          <w:bCs/>
          <w:kern w:val="36"/>
          <w:u w:val="single"/>
          <w:lang w:bidi="ar-SA"/>
        </w:rPr>
      </w:pPr>
    </w:p>
    <w:p w:rsidR="00AE187D" w:rsidRPr="00643B5A" w:rsidRDefault="00AE187D"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Default="00643B5A" w:rsidP="00643B5A">
      <w:pPr>
        <w:spacing w:after="0" w:line="240" w:lineRule="auto"/>
        <w:outlineLvl w:val="0"/>
        <w:rPr>
          <w:rFonts w:ascii="Calibri" w:eastAsia="Times New Roman" w:hAnsi="Calibri" w:cs="Times New Roman"/>
          <w:bCs/>
          <w:kern w:val="36"/>
          <w:u w:val="single"/>
          <w:lang w:bidi="ar-SA"/>
        </w:rPr>
      </w:pPr>
    </w:p>
    <w:p w:rsidR="008D2E90" w:rsidRDefault="008D2E90" w:rsidP="00643B5A">
      <w:pPr>
        <w:spacing w:after="0" w:line="240" w:lineRule="auto"/>
        <w:outlineLvl w:val="0"/>
        <w:rPr>
          <w:rFonts w:ascii="Calibri" w:eastAsia="Times New Roman" w:hAnsi="Calibri" w:cs="Times New Roman"/>
          <w:bCs/>
          <w:kern w:val="36"/>
          <w:u w:val="single"/>
          <w:lang w:bidi="ar-SA"/>
        </w:rPr>
      </w:pPr>
    </w:p>
    <w:p w:rsidR="00A01E41" w:rsidRDefault="00A01E41" w:rsidP="00643B5A">
      <w:pPr>
        <w:spacing w:after="0" w:line="240" w:lineRule="auto"/>
        <w:outlineLvl w:val="0"/>
        <w:rPr>
          <w:rFonts w:ascii="Calibri" w:eastAsia="Times New Roman" w:hAnsi="Calibri" w:cs="Times New Roman"/>
          <w:bCs/>
          <w:kern w:val="36"/>
          <w:u w:val="single"/>
          <w:lang w:bidi="ar-SA"/>
        </w:rPr>
      </w:pPr>
    </w:p>
    <w:p w:rsidR="008D2E90" w:rsidRPr="00643B5A" w:rsidRDefault="008D2E90"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jc w:val="center"/>
        <w:outlineLvl w:val="0"/>
        <w:rPr>
          <w:rFonts w:ascii="Cambria" w:eastAsia="Times New Roman" w:hAnsi="Cambria" w:cs="Times New Roman"/>
          <w:b/>
          <w:color w:val="000000"/>
          <w:kern w:val="36"/>
          <w:sz w:val="24"/>
          <w:szCs w:val="24"/>
          <w:lang w:bidi="ar-SA"/>
        </w:rPr>
      </w:pPr>
      <w:bookmarkStart w:id="0" w:name="introduction"/>
      <w:r w:rsidRPr="00643B5A">
        <w:rPr>
          <w:rFonts w:ascii="Cambria" w:eastAsia="Times New Roman" w:hAnsi="Cambria" w:cs="Times New Roman"/>
          <w:b/>
          <w:color w:val="000000"/>
          <w:kern w:val="36"/>
          <w:sz w:val="24"/>
          <w:szCs w:val="24"/>
          <w:lang w:bidi="ar-SA"/>
        </w:rPr>
        <w:lastRenderedPageBreak/>
        <w:t xml:space="preserve">INTRODUCTION   </w:t>
      </w:r>
      <w:r w:rsidRPr="00643B5A">
        <w:rPr>
          <w:rFonts w:ascii="Cambria" w:eastAsia="Times New Roman" w:hAnsi="Cambria" w:cs="Times New Roman"/>
          <w:bCs/>
          <w:color w:val="000000"/>
          <w:kern w:val="36"/>
          <w:sz w:val="24"/>
          <w:szCs w:val="24"/>
          <w:lang w:bidi="ar-SA"/>
        </w:rPr>
        <w:t xml:space="preserve"> </w:t>
      </w:r>
    </w:p>
    <w:bookmarkEnd w:id="0"/>
    <w:p w:rsidR="00643B5A" w:rsidRPr="00643B5A" w:rsidRDefault="00643B5A" w:rsidP="00643B5A">
      <w:pPr>
        <w:spacing w:after="0" w:line="240" w:lineRule="auto"/>
        <w:outlineLvl w:val="0"/>
        <w:rPr>
          <w:rFonts w:ascii="Calibri" w:eastAsia="Times New Roman" w:hAnsi="Calibri" w:cs="Times New Roman"/>
          <w:bCs/>
          <w:kern w:val="36"/>
          <w:u w:val="single"/>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Before Eve was created, the Holy Bible tells us that Adam was commanded not to eat of the tree of the knowledge of good and evil because in the day he did so he would “surely die.”</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Genesis 2:16-17 </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“And the Lord God commanded the man, saying, of every tree of the garden thou mayest freely eat:</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vertAlign w:val="superscript"/>
          <w:lang w:bidi="ar-SA"/>
        </w:rPr>
        <w:t>17 </w:t>
      </w:r>
      <w:r w:rsidRPr="00643B5A">
        <w:rPr>
          <w:rFonts w:ascii="Calibri" w:eastAsia="Times New Roman" w:hAnsi="Calibri" w:cs="Times New Roman"/>
          <w:bCs/>
          <w:kern w:val="36"/>
          <w:sz w:val="23"/>
          <w:szCs w:val="23"/>
          <w:lang w:bidi="ar-SA"/>
        </w:rPr>
        <w:t>But of the tree of the knowledge of good and evil, thou shalt not eat of it: for in the day that thou eatest thereof thou shalt surely die.”</w:t>
      </w:r>
      <w:r w:rsidRPr="00643B5A">
        <w:rPr>
          <w:rFonts w:asciiTheme="majorBidi" w:eastAsia="Calibri" w:hAnsiTheme="majorBidi" w:cstheme="majorBidi"/>
          <w:b/>
          <w:bCs/>
          <w:color w:val="000000" w:themeColor="text1"/>
          <w:sz w:val="16"/>
          <w:szCs w:val="16"/>
        </w:rPr>
        <w:t xml:space="preserve"> (KJV)</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Yet, the Holy Bible also tells us that the first man, Adam, lived to be 930 years old.</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Genesis 5:5 </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“And all the days that Adam lived were nine hundred and thirty years: and he died.”</w:t>
      </w:r>
      <w:r w:rsidRPr="00643B5A">
        <w:rPr>
          <w:rFonts w:asciiTheme="majorBidi" w:eastAsia="Calibri" w:hAnsiTheme="majorBidi" w:cstheme="majorBidi"/>
          <w:b/>
          <w:bCs/>
          <w:color w:val="000000" w:themeColor="text1"/>
          <w:sz w:val="16"/>
          <w:szCs w:val="16"/>
        </w:rPr>
        <w:t xml:space="preserve"> (KJV)</w:t>
      </w:r>
    </w:p>
    <w:p w:rsidR="00643B5A" w:rsidRPr="00643B5A" w:rsidRDefault="00643B5A" w:rsidP="004F30C2">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8D2E90">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So, how do we reconcile these three verses? Should we consider it a contradiction or just write it off? Or, is it possible that God does not always reckon time according to our 24 hour clock</w:t>
      </w:r>
      <w:r w:rsidR="008D2E90">
        <w:rPr>
          <w:rFonts w:ascii="Calibri" w:eastAsia="Times New Roman" w:hAnsi="Calibri" w:cs="Times New Roman"/>
          <w:bCs/>
          <w:kern w:val="36"/>
          <w:sz w:val="23"/>
          <w:szCs w:val="23"/>
          <w:lang w:bidi="ar-SA"/>
        </w:rPr>
        <w:t>?</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2 Peter tells us:</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2 Peter 3:8 </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“But, beloved, be not ignorant of this one thing, that </w:t>
      </w:r>
      <w:r w:rsidRPr="00643B5A">
        <w:rPr>
          <w:rFonts w:ascii="Calibri" w:eastAsia="Times New Roman" w:hAnsi="Calibri" w:cs="Times New Roman"/>
          <w:b/>
          <w:kern w:val="36"/>
          <w:sz w:val="23"/>
          <w:szCs w:val="23"/>
          <w:lang w:bidi="ar-SA"/>
        </w:rPr>
        <w:t>one day is with the Lord as a thousand years</w:t>
      </w:r>
      <w:r w:rsidRPr="00643B5A">
        <w:rPr>
          <w:rFonts w:ascii="Calibri" w:eastAsia="Times New Roman" w:hAnsi="Calibri" w:cs="Times New Roman"/>
          <w:bCs/>
          <w:kern w:val="36"/>
          <w:sz w:val="23"/>
          <w:szCs w:val="23"/>
          <w:lang w:bidi="ar-SA"/>
        </w:rPr>
        <w:t xml:space="preserve">, </w:t>
      </w:r>
      <w:r w:rsidRPr="00643B5A">
        <w:rPr>
          <w:rFonts w:ascii="Calibri" w:eastAsia="Times New Roman" w:hAnsi="Calibri" w:cs="Times New Roman"/>
          <w:b/>
          <w:kern w:val="36"/>
          <w:sz w:val="23"/>
          <w:szCs w:val="23"/>
          <w:lang w:bidi="ar-SA"/>
        </w:rPr>
        <w:t>and a thousand years as one day</w:t>
      </w:r>
      <w:r w:rsidRPr="00643B5A">
        <w:rPr>
          <w:rFonts w:ascii="Calibri" w:eastAsia="Times New Roman" w:hAnsi="Calibri" w:cs="Times New Roman"/>
          <w:bCs/>
          <w:kern w:val="36"/>
          <w:sz w:val="23"/>
          <w:szCs w:val="23"/>
          <w:lang w:bidi="ar-SA"/>
        </w:rPr>
        <w:t>.”</w:t>
      </w:r>
      <w:r w:rsidRPr="00643B5A">
        <w:rPr>
          <w:rFonts w:asciiTheme="majorBidi" w:eastAsia="Calibri" w:hAnsiTheme="majorBidi" w:cstheme="majorBidi"/>
          <w:b/>
          <w:bCs/>
          <w:color w:val="000000" w:themeColor="text1"/>
          <w:sz w:val="16"/>
          <w:szCs w:val="16"/>
        </w:rPr>
        <w:t xml:space="preserve"> (KJV)</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Psalms 90 backs this up with the following:</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Psalm 90:1-4 </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kern w:val="36"/>
          <w:sz w:val="23"/>
          <w:szCs w:val="23"/>
          <w:lang w:bidi="ar-SA"/>
        </w:rPr>
      </w:pPr>
      <w:r w:rsidRPr="00643B5A">
        <w:rPr>
          <w:rFonts w:ascii="Calibri" w:eastAsia="Times New Roman" w:hAnsi="Calibri" w:cs="Times New Roman"/>
          <w:kern w:val="36"/>
          <w:sz w:val="23"/>
          <w:szCs w:val="23"/>
          <w:lang w:bidi="ar-SA"/>
        </w:rPr>
        <w:t>“Lord, thou hast been our dwelling place in all generations.</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kern w:val="36"/>
          <w:sz w:val="23"/>
          <w:szCs w:val="23"/>
          <w:lang w:bidi="ar-SA"/>
        </w:rPr>
      </w:pPr>
      <w:r w:rsidRPr="00643B5A">
        <w:rPr>
          <w:rFonts w:ascii="Calibri" w:eastAsia="Times New Roman" w:hAnsi="Calibri" w:cs="Times New Roman"/>
          <w:kern w:val="36"/>
          <w:sz w:val="23"/>
          <w:szCs w:val="23"/>
          <w:vertAlign w:val="superscript"/>
          <w:lang w:bidi="ar-SA"/>
        </w:rPr>
        <w:t>2 </w:t>
      </w:r>
      <w:r w:rsidRPr="00643B5A">
        <w:rPr>
          <w:rFonts w:ascii="Calibri" w:eastAsia="Times New Roman" w:hAnsi="Calibri" w:cs="Times New Roman"/>
          <w:kern w:val="36"/>
          <w:sz w:val="23"/>
          <w:szCs w:val="23"/>
          <w:lang w:bidi="ar-SA"/>
        </w:rPr>
        <w:t>Before the mountains were brought forth, or ever thou hadst formed the earth and the world, even from everlasting to everlasting, thou art God.</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kern w:val="36"/>
          <w:sz w:val="23"/>
          <w:szCs w:val="23"/>
          <w:lang w:bidi="ar-SA"/>
        </w:rPr>
      </w:pPr>
      <w:r w:rsidRPr="00643B5A">
        <w:rPr>
          <w:rFonts w:ascii="Calibri" w:eastAsia="Times New Roman" w:hAnsi="Calibri" w:cs="Times New Roman"/>
          <w:kern w:val="36"/>
          <w:sz w:val="23"/>
          <w:szCs w:val="23"/>
          <w:vertAlign w:val="superscript"/>
          <w:lang w:bidi="ar-SA"/>
        </w:rPr>
        <w:t>3 </w:t>
      </w:r>
      <w:r w:rsidRPr="00643B5A">
        <w:rPr>
          <w:rFonts w:ascii="Calibri" w:eastAsia="Times New Roman" w:hAnsi="Calibri" w:cs="Times New Roman"/>
          <w:kern w:val="36"/>
          <w:sz w:val="23"/>
          <w:szCs w:val="23"/>
          <w:lang w:bidi="ar-SA"/>
        </w:rPr>
        <w:t>Thou turnest man to destruction; and sayest, Return, ye children of men.</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kern w:val="36"/>
          <w:sz w:val="23"/>
          <w:szCs w:val="23"/>
          <w:lang w:bidi="ar-SA"/>
        </w:rPr>
      </w:pPr>
      <w:r w:rsidRPr="00643B5A">
        <w:rPr>
          <w:rFonts w:ascii="Calibri" w:eastAsia="Times New Roman" w:hAnsi="Calibri" w:cs="Times New Roman"/>
          <w:kern w:val="36"/>
          <w:sz w:val="23"/>
          <w:szCs w:val="23"/>
          <w:vertAlign w:val="superscript"/>
          <w:lang w:bidi="ar-SA"/>
        </w:rPr>
        <w:t>4 </w:t>
      </w:r>
      <w:r w:rsidRPr="00643B5A">
        <w:rPr>
          <w:rFonts w:ascii="Calibri" w:eastAsia="Times New Roman" w:hAnsi="Calibri" w:cs="Times New Roman"/>
          <w:b/>
          <w:bCs/>
          <w:kern w:val="36"/>
          <w:sz w:val="23"/>
          <w:szCs w:val="23"/>
          <w:lang w:bidi="ar-SA"/>
        </w:rPr>
        <w:t>For a thousand years in thy sight are but as yesterday when it is past, and as a watch in the night</w:t>
      </w:r>
      <w:r w:rsidRPr="00643B5A">
        <w:rPr>
          <w:rFonts w:ascii="Calibri" w:eastAsia="Times New Roman" w:hAnsi="Calibri" w:cs="Times New Roman"/>
          <w:kern w:val="36"/>
          <w:sz w:val="23"/>
          <w:szCs w:val="23"/>
          <w:lang w:bidi="ar-SA"/>
        </w:rPr>
        <w:t>.”</w:t>
      </w:r>
      <w:r w:rsidRPr="00643B5A">
        <w:rPr>
          <w:rFonts w:asciiTheme="majorBidi" w:eastAsia="Calibri" w:hAnsiTheme="majorBidi" w:cstheme="majorBidi"/>
          <w:b/>
          <w:bCs/>
          <w:color w:val="000000" w:themeColor="text1"/>
          <w:sz w:val="16"/>
          <w:szCs w:val="16"/>
        </w:rPr>
        <w:t xml:space="preserve"> (KJV)</w:t>
      </w: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p>
    <w:p w:rsidR="00643B5A" w:rsidRPr="00643B5A" w:rsidRDefault="00643B5A" w:rsidP="008D2E90">
      <w:pPr>
        <w:tabs>
          <w:tab w:val="left" w:pos="9306"/>
        </w:tabs>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If this is the case, then by </w:t>
      </w:r>
      <w:r w:rsidR="00F450F7">
        <w:rPr>
          <w:rFonts w:ascii="Calibri" w:eastAsia="Times New Roman" w:hAnsi="Calibri" w:cs="Times New Roman"/>
          <w:bCs/>
          <w:kern w:val="36"/>
          <w:sz w:val="23"/>
          <w:szCs w:val="23"/>
          <w:lang w:bidi="ar-SA"/>
        </w:rPr>
        <w:t>YAH’s (</w:t>
      </w:r>
      <w:r w:rsidR="008D2E90">
        <w:rPr>
          <w:rFonts w:ascii="Calibri" w:eastAsia="Times New Roman" w:hAnsi="Calibri" w:cs="Times New Roman"/>
          <w:bCs/>
          <w:kern w:val="36"/>
          <w:sz w:val="23"/>
          <w:szCs w:val="23"/>
          <w:lang w:bidi="ar-SA"/>
        </w:rPr>
        <w:t>the L</w:t>
      </w:r>
      <w:r w:rsidR="008D2E90" w:rsidRPr="008D2E90">
        <w:rPr>
          <w:rFonts w:ascii="Calibri" w:eastAsia="Times New Roman" w:hAnsi="Calibri" w:cs="Times New Roman"/>
          <w:bCs/>
          <w:smallCaps/>
          <w:kern w:val="36"/>
          <w:sz w:val="23"/>
          <w:szCs w:val="23"/>
          <w:lang w:bidi="ar-SA"/>
        </w:rPr>
        <w:t>ord</w:t>
      </w:r>
      <w:r w:rsidR="008D2E90">
        <w:rPr>
          <w:rFonts w:ascii="Calibri" w:eastAsia="Times New Roman" w:hAnsi="Calibri" w:cs="Times New Roman"/>
          <w:bCs/>
          <w:kern w:val="36"/>
          <w:sz w:val="23"/>
          <w:szCs w:val="23"/>
          <w:lang w:bidi="ar-SA"/>
        </w:rPr>
        <w:t>’s</w:t>
      </w:r>
      <w:r w:rsidR="00F450F7">
        <w:rPr>
          <w:rFonts w:ascii="Calibri" w:eastAsia="Times New Roman" w:hAnsi="Calibri" w:cs="Times New Roman"/>
          <w:bCs/>
          <w:kern w:val="36"/>
          <w:sz w:val="23"/>
          <w:szCs w:val="23"/>
          <w:lang w:bidi="ar-SA"/>
        </w:rPr>
        <w:t>)</w:t>
      </w:r>
      <w:r w:rsidRPr="00643B5A">
        <w:rPr>
          <w:rFonts w:ascii="Calibri" w:eastAsia="Times New Roman" w:hAnsi="Calibri" w:cs="Times New Roman"/>
          <w:bCs/>
          <w:kern w:val="36"/>
          <w:sz w:val="23"/>
          <w:szCs w:val="23"/>
          <w:lang w:bidi="ar-SA"/>
        </w:rPr>
        <w:t xml:space="preserve"> reckoning, Adam didn’t live one day. </w:t>
      </w:r>
      <w:r w:rsidR="00F450F7">
        <w:rPr>
          <w:rFonts w:ascii="Calibri" w:eastAsia="Times New Roman" w:hAnsi="Calibri" w:cs="Times New Roman"/>
          <w:bCs/>
          <w:kern w:val="36"/>
          <w:sz w:val="23"/>
          <w:szCs w:val="23"/>
          <w:lang w:bidi="ar-SA"/>
        </w:rPr>
        <w:t>I</w:t>
      </w:r>
      <w:r w:rsidRPr="00643B5A">
        <w:rPr>
          <w:rFonts w:ascii="Calibri" w:eastAsia="Times New Roman" w:hAnsi="Calibri" w:cs="Times New Roman"/>
          <w:bCs/>
          <w:kern w:val="36"/>
          <w:sz w:val="23"/>
          <w:szCs w:val="23"/>
          <w:lang w:bidi="ar-SA"/>
        </w:rPr>
        <w:t xml:space="preserve">n the day </w:t>
      </w:r>
      <w:r w:rsidR="00F450F7">
        <w:rPr>
          <w:rFonts w:ascii="Calibri" w:eastAsia="Times New Roman" w:hAnsi="Calibri" w:cs="Times New Roman"/>
          <w:bCs/>
          <w:kern w:val="36"/>
          <w:sz w:val="23"/>
          <w:szCs w:val="23"/>
          <w:lang w:bidi="ar-SA"/>
        </w:rPr>
        <w:t>Adam</w:t>
      </w:r>
      <w:r w:rsidRPr="00643B5A">
        <w:rPr>
          <w:rFonts w:ascii="Calibri" w:eastAsia="Times New Roman" w:hAnsi="Calibri" w:cs="Times New Roman"/>
          <w:bCs/>
          <w:kern w:val="36"/>
          <w:sz w:val="23"/>
          <w:szCs w:val="23"/>
          <w:lang w:bidi="ar-SA"/>
        </w:rPr>
        <w:t xml:space="preserve"> ate of the tree of the knowledge of good and evil he died.</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9B1FCF" w:rsidP="009B1FCF">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And t</w:t>
      </w:r>
      <w:r w:rsidR="00643B5A" w:rsidRPr="00643B5A">
        <w:rPr>
          <w:rFonts w:ascii="Calibri" w:eastAsia="Times New Roman" w:hAnsi="Calibri" w:cs="Times New Roman"/>
          <w:bCs/>
          <w:kern w:val="36"/>
          <w:sz w:val="23"/>
          <w:szCs w:val="23"/>
          <w:lang w:bidi="ar-SA"/>
        </w:rPr>
        <w:t>hough I believe most people would be content to live 930 years, Psalm 90 also lets us know that:</w:t>
      </w:r>
    </w:p>
    <w:p w:rsid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Psalm 90:10 </w:t>
      </w:r>
    </w:p>
    <w:p w:rsidR="00643B5A" w:rsidRPr="00643B5A" w:rsidRDefault="00643B5A" w:rsidP="00643B5A">
      <w:pPr>
        <w:shd w:val="clear" w:color="auto" w:fill="F7FBFB"/>
        <w:spacing w:after="0" w:line="240" w:lineRule="auto"/>
        <w:ind w:left="180"/>
        <w:outlineLvl w:val="0"/>
        <w:rPr>
          <w:rFonts w:ascii="Calibri" w:eastAsia="Times New Roman" w:hAnsi="Calibri" w:cs="Times New Roman"/>
          <w:kern w:val="36"/>
          <w:sz w:val="23"/>
          <w:szCs w:val="23"/>
          <w:lang w:bidi="ar-SA"/>
        </w:rPr>
      </w:pPr>
      <w:r w:rsidRPr="00643B5A">
        <w:rPr>
          <w:rFonts w:ascii="Calibri" w:eastAsia="Times New Roman" w:hAnsi="Calibri" w:cs="Times New Roman"/>
          <w:kern w:val="36"/>
          <w:sz w:val="23"/>
          <w:szCs w:val="23"/>
          <w:lang w:bidi="ar-SA"/>
        </w:rPr>
        <w:t>“The years of our life are seventy,</w:t>
      </w:r>
      <w:r w:rsidRPr="00643B5A">
        <w:rPr>
          <w:rFonts w:ascii="Calibri" w:eastAsia="Times New Roman" w:hAnsi="Calibri" w:cs="Times New Roman"/>
          <w:kern w:val="36"/>
          <w:sz w:val="23"/>
          <w:szCs w:val="23"/>
          <w:lang w:bidi="ar-SA"/>
        </w:rPr>
        <w:br/>
        <w:t>    or even by reason of strength eighty;</w:t>
      </w:r>
      <w:r w:rsidRPr="00643B5A">
        <w:rPr>
          <w:rFonts w:ascii="Calibri" w:eastAsia="Times New Roman" w:hAnsi="Calibri" w:cs="Times New Roman"/>
          <w:kern w:val="36"/>
          <w:sz w:val="23"/>
          <w:szCs w:val="23"/>
          <w:lang w:bidi="ar-SA"/>
        </w:rPr>
        <w:br/>
        <w:t>yet their span is but toil and trouble;</w:t>
      </w:r>
      <w:r w:rsidRPr="00643B5A">
        <w:rPr>
          <w:rFonts w:ascii="Calibri" w:eastAsia="Times New Roman" w:hAnsi="Calibri" w:cs="Times New Roman"/>
          <w:kern w:val="36"/>
          <w:sz w:val="23"/>
          <w:szCs w:val="23"/>
          <w:lang w:bidi="ar-SA"/>
        </w:rPr>
        <w:br/>
        <w:t>    they are soon gone, and we fly away.”</w:t>
      </w:r>
      <w:r w:rsidRPr="00643B5A">
        <w:rPr>
          <w:rFonts w:asciiTheme="majorBidi" w:eastAsia="Calibri" w:hAnsiTheme="majorBidi" w:cstheme="majorBidi"/>
          <w:b/>
          <w:bCs/>
          <w:color w:val="000000" w:themeColor="text1"/>
          <w:sz w:val="16"/>
          <w:szCs w:val="16"/>
        </w:rPr>
        <w:t xml:space="preserve"> (ESV)</w:t>
      </w: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r w:rsidRPr="00643B5A">
        <w:rPr>
          <w:rFonts w:ascii="Calibri" w:eastAsia="Times New Roman" w:hAnsi="Calibri" w:cs="Times New Roman"/>
          <w:kern w:val="36"/>
          <w:sz w:val="23"/>
          <w:szCs w:val="23"/>
          <w:lang w:bidi="ar-SA"/>
        </w:rPr>
        <w:lastRenderedPageBreak/>
        <w:t>Still, by the grace of God, there are those who do make it pass eighty. For example:</w:t>
      </w: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r w:rsidRPr="00643B5A">
        <w:rPr>
          <w:rFonts w:ascii="Calibri" w:eastAsia="Times New Roman" w:hAnsi="Calibri" w:cs="Times New Roman"/>
          <w:noProof/>
          <w:kern w:val="36"/>
          <w:sz w:val="23"/>
          <w:szCs w:val="23"/>
        </w:rPr>
        <w:drawing>
          <wp:anchor distT="0" distB="0" distL="114300" distR="114300" simplePos="0" relativeHeight="251676672" behindDoc="1" locked="0" layoutInCell="1" allowOverlap="1" wp14:anchorId="5FCF2C86" wp14:editId="29EBFB74">
            <wp:simplePos x="0" y="0"/>
            <wp:positionH relativeFrom="column">
              <wp:posOffset>62230</wp:posOffset>
            </wp:positionH>
            <wp:positionV relativeFrom="paragraph">
              <wp:posOffset>-128905</wp:posOffset>
            </wp:positionV>
            <wp:extent cx="865505" cy="1189990"/>
            <wp:effectExtent l="0" t="0" r="0" b="0"/>
            <wp:wrapTight wrapText="bothSides">
              <wp:wrapPolygon edited="0">
                <wp:start x="475" y="0"/>
                <wp:lineTo x="0" y="1037"/>
                <wp:lineTo x="0" y="17981"/>
                <wp:lineTo x="475" y="20055"/>
                <wp:lineTo x="951" y="20747"/>
                <wp:lineTo x="19492" y="20747"/>
                <wp:lineTo x="20443" y="16943"/>
                <wp:lineTo x="19968" y="1383"/>
                <wp:lineTo x="19492" y="0"/>
                <wp:lineTo x="47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505" cy="1189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43B5A">
        <w:rPr>
          <w:rFonts w:ascii="Calibri" w:eastAsia="Times New Roman" w:hAnsi="Calibri" w:cs="Times New Roman"/>
          <w:kern w:val="36"/>
          <w:sz w:val="23"/>
          <w:szCs w:val="23"/>
          <w:lang w:val="en" w:bidi="ar-SA"/>
        </w:rPr>
        <w:t>“</w:t>
      </w:r>
      <w:r w:rsidRPr="00643B5A">
        <w:rPr>
          <w:rFonts w:ascii="Calibri" w:eastAsia="Times New Roman" w:hAnsi="Calibri" w:cs="Times New Roman"/>
          <w:b/>
          <w:bCs/>
          <w:kern w:val="36"/>
          <w:sz w:val="23"/>
          <w:szCs w:val="23"/>
          <w:lang w:val="en" w:bidi="ar-SA"/>
        </w:rPr>
        <w:t>Jeanne Louise Calment</w:t>
      </w:r>
      <w:r w:rsidRPr="00643B5A">
        <w:rPr>
          <w:rFonts w:ascii="Calibri" w:eastAsia="Times New Roman" w:hAnsi="Calibri" w:cs="Times New Roman"/>
          <w:kern w:val="36"/>
          <w:sz w:val="23"/>
          <w:szCs w:val="23"/>
          <w:lang w:val="en" w:bidi="ar-SA"/>
        </w:rPr>
        <w:t xml:space="preserve"> (born in 1875 / died 1997) was the oldest living woman and had the longest confirmed human life span in history, living to the age of 122 years, 164 days. She lived in Arles, France, for her entire life, and outlived both her daughter and grandson.” - </w:t>
      </w:r>
      <w:hyperlink r:id="rId17" w:history="1">
        <w:r w:rsidRPr="00643B5A">
          <w:rPr>
            <w:rFonts w:ascii="Calibri" w:eastAsia="Times New Roman" w:hAnsi="Calibri" w:cs="Times New Roman"/>
            <w:color w:val="0000FF"/>
            <w:kern w:val="36"/>
            <w:sz w:val="23"/>
            <w:szCs w:val="23"/>
            <w:u w:val="single"/>
            <w:lang w:val="en" w:bidi="ar-SA"/>
          </w:rPr>
          <w:t>mostextreme.org</w:t>
        </w:r>
      </w:hyperlink>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noProof/>
          <w:kern w:val="36"/>
          <w:u w:val="single"/>
        </w:rPr>
        <mc:AlternateContent>
          <mc:Choice Requires="wps">
            <w:drawing>
              <wp:anchor distT="0" distB="0" distL="114300" distR="114300" simplePos="0" relativeHeight="251675648" behindDoc="0" locked="0" layoutInCell="1" allowOverlap="1" wp14:anchorId="5D1A64C2" wp14:editId="58985B97">
                <wp:simplePos x="0" y="0"/>
                <wp:positionH relativeFrom="column">
                  <wp:posOffset>1902724</wp:posOffset>
                </wp:positionH>
                <wp:positionV relativeFrom="paragraph">
                  <wp:posOffset>236855</wp:posOffset>
                </wp:positionV>
                <wp:extent cx="45085" cy="45085"/>
                <wp:effectExtent l="0" t="0" r="12065" b="12065"/>
                <wp:wrapNone/>
                <wp:docPr id="11" name="Oval 11"/>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rgbClr val="FF0000"/>
                        </a:solidFill>
                        <a:ln w="25400" cap="flat" cmpd="sng" algn="ctr">
                          <a:solidFill>
                            <a:srgbClr val="FF0000"/>
                          </a:solidFill>
                          <a:prstDash val="solid"/>
                        </a:ln>
                        <a:effectLst/>
                      </wps:spPr>
                      <wps:txbx>
                        <w:txbxContent>
                          <w:p w:rsidR="00F72EB1" w:rsidRDefault="00F72EB1" w:rsidP="00643B5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 o:spid="_x0000_s1026" style="position:absolute;margin-left:149.8pt;margin-top:18.65pt;width:3.55pt;height:3.55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bxZAIAAOwEAAAOAAAAZHJzL2Uyb0RvYy54bWysVE1rGzEQvRf6H4TuzdrGbhOTdTAJLoWQ&#10;BJI2Z1kreQX6qiR7N/31fdKu06TpoZT6IGY0szPznt74/KI3mhxEiMrZmk5PJpQIy12j7K6mXx82&#10;H04piYnZhmlnRU2fRKQXq/fvzju/FDPXOt2IQFDExmXna9qm5JdVFXkrDIsnzguLoHTBsAQ37Kom&#10;sA7Vja5mk8nHqnOh8cFxESNur4YgXZX6UgqebqWMIhFdU8yWyhnKuc1ntTpny11gvlV8HIP9wxSG&#10;KYumz6WuWGJkH9SbUkbx4KKT6YQ7UzkpFRcFA9BMJ7+huW+ZFwULyIn+mab4/8rym8NdIKrB200p&#10;sczgjW4PTBO44KbzcYmUe38XRi/CzEB7GQyRWvlv+LRABxjSF2afnpkVfSIcl/PF5HRBCUdkMFGt&#10;GorkYj7E9Fk4Q7JRU6FRN2bkbMkO1zEN2cesfB2dVs1GaV2csNte6kAwd003mwl+eXg0eJWmLelq&#10;OlvMESacQW1SswTTeOCPdkcJ0zvImKdQer/6Ov5dkzzkFYvtMEypMM6ibZ5VFFGOmDK9A6HZSv22&#10;H1neuuYJ7xLcINjo+Uah8DWL6Y4FKBQIsHXpFofUDrDcaFHSuvDjT/c5H8JBlJIOigfk73sWBCX6&#10;i4WkzqbzeV6R4swXn2ZwwsvI9mXE7s2lA91QDaYrZs5P+mjK4MwjlnOduyLELEfvgdzRuUzDJmK9&#10;uVivSxrWwrN0be89PworU/rQP7LgR30kyOrGHbfjjUaG3Ey2det9clIVAWWKB14hjexgpYpIxvXP&#10;O/vSL1m//qRWPwEAAP//AwBQSwMEFAAGAAgAAAAhAKdp5r/hAAAACQEAAA8AAABkcnMvZG93bnJl&#10;di54bWxMj8FOwzAQRO9I/IO1SNyoQxOSNmRTVVSFigui7YGjE5skaryObLdJ/x5zguNqnmbeFqtJ&#10;9+yirOsMITzOImCKaiM7ahCOh+3DApjzgqToDSmEq3KwKm9vCpFLM9Knuux9w0IJuVwgtN4POeeu&#10;bpUWbmYGRSH7NlYLH07bcGnFGMp1z+dRlHItOgoLrRjUS6vq0/6sEbKv6+ui0tPTqf7w47vdbd7W&#10;2w3i/d20fgbm1eT/YPjVD+pQBqfKnEk61iPMl8s0oAhxFgMLQBylGbAKIUkS4GXB/39Q/gAAAP//&#10;AwBQSwECLQAUAAYACAAAACEAtoM4kv4AAADhAQAAEwAAAAAAAAAAAAAAAAAAAAAAW0NvbnRlbnRf&#10;VHlwZXNdLnhtbFBLAQItABQABgAIAAAAIQA4/SH/1gAAAJQBAAALAAAAAAAAAAAAAAAAAC8BAABf&#10;cmVscy8ucmVsc1BLAQItABQABgAIAAAAIQAtmibxZAIAAOwEAAAOAAAAAAAAAAAAAAAAAC4CAABk&#10;cnMvZTJvRG9jLnhtbFBLAQItABQABgAIAAAAIQCnaea/4QAAAAkBAAAPAAAAAAAAAAAAAAAAAL4E&#10;AABkcnMvZG93bnJldi54bWxQSwUGAAAAAAQABADzAAAAzAUAAAAA&#10;" fillcolor="red" strokecolor="red" strokeweight="2pt">
                <v:textbox>
                  <w:txbxContent>
                    <w:p w:rsidR="00F72EB1" w:rsidRDefault="00F72EB1" w:rsidP="00643B5A">
                      <w:pPr>
                        <w:jc w:val="center"/>
                      </w:pPr>
                      <w:r>
                        <w:t xml:space="preserve"> </w:t>
                      </w:r>
                    </w:p>
                  </w:txbxContent>
                </v:textbox>
              </v:oval>
            </w:pict>
          </mc:Fallback>
        </mc:AlternateContent>
      </w:r>
      <w:r w:rsidRPr="00643B5A">
        <w:rPr>
          <w:rFonts w:ascii="Calibri" w:eastAsia="Times New Roman" w:hAnsi="Calibri" w:cs="Times New Roman"/>
          <w:bCs/>
          <w:kern w:val="36"/>
          <w:sz w:val="23"/>
          <w:szCs w:val="23"/>
          <w:lang w:bidi="ar-SA"/>
        </w:rPr>
        <w:t xml:space="preserve">Now imagine this if you will. The room you are in right now represents a slice of eternity and somewhere in this expanse is a little red dot   that represents your length of days on the earth. Now, if you will, think about these words from King David. </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tbl>
      <w:tblPr>
        <w:tblStyle w:val="TableGrid1"/>
        <w:tblW w:w="0" w:type="auto"/>
        <w:tblInd w:w="198" w:type="dxa"/>
        <w:tblLook w:val="04A0" w:firstRow="1" w:lastRow="0" w:firstColumn="1" w:lastColumn="0" w:noHBand="0" w:noVBand="1"/>
      </w:tblPr>
      <w:tblGrid>
        <w:gridCol w:w="5670"/>
      </w:tblGrid>
      <w:tr w:rsidR="00643B5A" w:rsidRPr="00643B5A" w:rsidTr="00AB4E9B">
        <w:trPr>
          <w:trHeight w:val="2006"/>
        </w:trPr>
        <w:tc>
          <w:tcPr>
            <w:tcW w:w="5670" w:type="dxa"/>
            <w:tcBorders>
              <w:top w:val="nil"/>
              <w:left w:val="nil"/>
              <w:bottom w:val="nil"/>
              <w:right w:val="nil"/>
            </w:tcBorders>
            <w:shd w:val="clear" w:color="auto" w:fill="F7FBFB"/>
          </w:tcPr>
          <w:p w:rsidR="00643B5A" w:rsidRPr="00643B5A" w:rsidRDefault="00643B5A" w:rsidP="00643B5A">
            <w:pPr>
              <w:shd w:val="clear" w:color="auto" w:fill="F7FBFB"/>
              <w:ind w:left="180"/>
              <w:outlineLvl w:val="0"/>
              <w:rPr>
                <w:rFonts w:ascii="Calibri" w:hAnsi="Calibri"/>
                <w:b/>
                <w:bCs/>
                <w:kern w:val="36"/>
                <w:sz w:val="23"/>
                <w:szCs w:val="23"/>
                <w:lang w:bidi="ar-SA"/>
              </w:rPr>
            </w:pPr>
            <w:r w:rsidRPr="00643B5A">
              <w:rPr>
                <w:rFonts w:ascii="Calibri" w:hAnsi="Calibri"/>
                <w:b/>
                <w:bCs/>
                <w:kern w:val="36"/>
                <w:sz w:val="23"/>
                <w:szCs w:val="23"/>
                <w:lang w:bidi="ar-SA"/>
              </w:rPr>
              <w:t xml:space="preserve">Psalm 39:4-5  </w:t>
            </w:r>
          </w:p>
          <w:p w:rsidR="00643B5A" w:rsidRPr="00643B5A" w:rsidRDefault="00643B5A" w:rsidP="00643B5A">
            <w:pPr>
              <w:shd w:val="clear" w:color="auto" w:fill="F7FBFB"/>
              <w:ind w:left="180"/>
              <w:outlineLvl w:val="0"/>
              <w:rPr>
                <w:rFonts w:ascii="Calibri" w:hAnsi="Calibri"/>
                <w:kern w:val="36"/>
                <w:sz w:val="23"/>
                <w:szCs w:val="23"/>
                <w:lang w:bidi="ar-SA"/>
              </w:rPr>
            </w:pPr>
            <w:r w:rsidRPr="00643B5A">
              <w:rPr>
                <w:rFonts w:ascii="Calibri" w:hAnsi="Calibri"/>
                <w:kern w:val="36"/>
                <w:sz w:val="23"/>
                <w:szCs w:val="23"/>
                <w:lang w:bidi="ar-SA"/>
              </w:rPr>
              <w:t>“O Lord, make me know my end</w:t>
            </w:r>
            <w:r w:rsidRPr="00643B5A">
              <w:rPr>
                <w:rFonts w:ascii="Calibri" w:hAnsi="Calibri"/>
                <w:kern w:val="36"/>
                <w:sz w:val="23"/>
                <w:szCs w:val="23"/>
                <w:lang w:bidi="ar-SA"/>
              </w:rPr>
              <w:br/>
              <w:t>    and what is the measure of my days;</w:t>
            </w:r>
            <w:r w:rsidRPr="00643B5A">
              <w:rPr>
                <w:rFonts w:ascii="Calibri" w:hAnsi="Calibri"/>
                <w:kern w:val="36"/>
                <w:sz w:val="23"/>
                <w:szCs w:val="23"/>
                <w:lang w:bidi="ar-SA"/>
              </w:rPr>
              <w:br/>
              <w:t>    let me know how fleeting I am!</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5 </w:t>
            </w:r>
            <w:r w:rsidRPr="00643B5A">
              <w:rPr>
                <w:rFonts w:ascii="Calibri" w:hAnsi="Calibri"/>
                <w:kern w:val="36"/>
                <w:sz w:val="23"/>
                <w:szCs w:val="23"/>
                <w:lang w:bidi="ar-SA"/>
              </w:rPr>
              <w:t>Behold, you have made my days a few handbreadths,</w:t>
            </w:r>
            <w:r w:rsidRPr="00643B5A">
              <w:rPr>
                <w:rFonts w:ascii="Calibri" w:hAnsi="Calibri"/>
                <w:kern w:val="36"/>
                <w:sz w:val="23"/>
                <w:szCs w:val="23"/>
                <w:lang w:bidi="ar-SA"/>
              </w:rPr>
              <w:br/>
              <w:t>    and my lifetime is as nothing before you.</w:t>
            </w:r>
            <w:r w:rsidRPr="00643B5A">
              <w:rPr>
                <w:rFonts w:ascii="Calibri" w:hAnsi="Calibri"/>
                <w:kern w:val="36"/>
                <w:sz w:val="23"/>
                <w:szCs w:val="23"/>
                <w:lang w:bidi="ar-SA"/>
              </w:rPr>
              <w:br/>
              <w:t>Surely all mankind stands as a mere breath! Selah”</w:t>
            </w:r>
            <w:r w:rsidRPr="00643B5A">
              <w:rPr>
                <w:rFonts w:ascii="Calibri" w:hAnsi="Calibri"/>
                <w:b/>
                <w:bCs/>
                <w:kern w:val="36"/>
                <w:sz w:val="23"/>
                <w:szCs w:val="23"/>
                <w:lang w:bidi="ar-SA"/>
              </w:rPr>
              <w:t xml:space="preserve"> </w:t>
            </w:r>
            <w:r w:rsidRPr="00643B5A">
              <w:rPr>
                <w:rFonts w:asciiTheme="majorBidi" w:eastAsia="Calibri" w:hAnsiTheme="majorBidi" w:cstheme="majorBidi"/>
                <w:b/>
                <w:bCs/>
                <w:color w:val="000000" w:themeColor="text1"/>
                <w:sz w:val="16"/>
                <w:szCs w:val="16"/>
              </w:rPr>
              <w:t>(ESV)</w:t>
            </w:r>
          </w:p>
        </w:tc>
      </w:tr>
    </w:tbl>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9B1FCF">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However, as small and </w:t>
      </w:r>
      <w:r w:rsidR="00F450F7">
        <w:rPr>
          <w:rFonts w:ascii="Calibri" w:eastAsia="Times New Roman" w:hAnsi="Calibri" w:cs="Times New Roman"/>
          <w:bCs/>
          <w:kern w:val="36"/>
          <w:sz w:val="23"/>
          <w:szCs w:val="23"/>
          <w:lang w:bidi="ar-SA"/>
        </w:rPr>
        <w:t>insignificant</w:t>
      </w:r>
      <w:r w:rsidR="00F450F7" w:rsidRPr="00643B5A">
        <w:rPr>
          <w:rFonts w:ascii="Calibri" w:eastAsia="Times New Roman" w:hAnsi="Calibri" w:cs="Times New Roman"/>
          <w:bCs/>
          <w:kern w:val="36"/>
          <w:sz w:val="23"/>
          <w:szCs w:val="23"/>
          <w:lang w:bidi="ar-SA"/>
        </w:rPr>
        <w:t xml:space="preserve"> </w:t>
      </w:r>
      <w:r w:rsidRPr="00643B5A">
        <w:rPr>
          <w:rFonts w:ascii="Calibri" w:eastAsia="Times New Roman" w:hAnsi="Calibri" w:cs="Times New Roman"/>
          <w:bCs/>
          <w:kern w:val="36"/>
          <w:sz w:val="23"/>
          <w:szCs w:val="23"/>
          <w:lang w:bidi="ar-SA"/>
        </w:rPr>
        <w:t>as your red dot may appear; YAH (</w:t>
      </w:r>
      <w:r w:rsidR="009B1FCF">
        <w:rPr>
          <w:rFonts w:ascii="Calibri" w:eastAsia="Times New Roman" w:hAnsi="Calibri" w:cs="Times New Roman"/>
          <w:bCs/>
          <w:kern w:val="36"/>
          <w:sz w:val="23"/>
          <w:szCs w:val="23"/>
          <w:lang w:bidi="ar-SA"/>
        </w:rPr>
        <w:t>the L</w:t>
      </w:r>
      <w:r w:rsidR="009B1FCF" w:rsidRPr="009B1FCF">
        <w:rPr>
          <w:rFonts w:ascii="Calibri" w:eastAsia="Times New Roman" w:hAnsi="Calibri" w:cs="Times New Roman"/>
          <w:bCs/>
          <w:smallCaps/>
          <w:kern w:val="36"/>
          <w:sz w:val="23"/>
          <w:szCs w:val="23"/>
          <w:lang w:bidi="ar-SA"/>
        </w:rPr>
        <w:t>ord</w:t>
      </w:r>
      <w:r w:rsidRPr="00643B5A">
        <w:rPr>
          <w:rFonts w:ascii="Calibri" w:eastAsia="Times New Roman" w:hAnsi="Calibri" w:cs="Times New Roman"/>
          <w:bCs/>
          <w:kern w:val="36"/>
          <w:sz w:val="23"/>
          <w:szCs w:val="23"/>
          <w:lang w:bidi="ar-SA"/>
        </w:rPr>
        <w:t>) know</w:t>
      </w:r>
      <w:r w:rsidR="002F715B">
        <w:rPr>
          <w:rFonts w:ascii="Calibri" w:eastAsia="Times New Roman" w:hAnsi="Calibri" w:cs="Times New Roman"/>
          <w:bCs/>
          <w:kern w:val="36"/>
          <w:sz w:val="23"/>
          <w:szCs w:val="23"/>
          <w:lang w:bidi="ar-SA"/>
        </w:rPr>
        <w:t>s</w:t>
      </w:r>
      <w:r w:rsidRPr="00643B5A">
        <w:rPr>
          <w:rFonts w:ascii="Calibri" w:eastAsia="Times New Roman" w:hAnsi="Calibri" w:cs="Times New Roman"/>
          <w:bCs/>
          <w:kern w:val="36"/>
          <w:sz w:val="23"/>
          <w:szCs w:val="23"/>
          <w:lang w:bidi="ar-SA"/>
        </w:rPr>
        <w:t xml:space="preserve"> exactly who you are and where you are. In Psalm 139, we have these words from King David:</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tbl>
      <w:tblPr>
        <w:tblStyle w:val="TableGrid1"/>
        <w:tblW w:w="0" w:type="auto"/>
        <w:tblLook w:val="04A0" w:firstRow="1" w:lastRow="0" w:firstColumn="1" w:lastColumn="0" w:noHBand="0" w:noVBand="1"/>
      </w:tblPr>
      <w:tblGrid>
        <w:gridCol w:w="5868"/>
      </w:tblGrid>
      <w:tr w:rsidR="00643B5A" w:rsidRPr="00643B5A" w:rsidTr="00AB4E9B">
        <w:tc>
          <w:tcPr>
            <w:tcW w:w="5868" w:type="dxa"/>
            <w:tcBorders>
              <w:top w:val="nil"/>
              <w:left w:val="nil"/>
              <w:bottom w:val="nil"/>
              <w:right w:val="nil"/>
            </w:tcBorders>
          </w:tcPr>
          <w:p w:rsidR="00643B5A" w:rsidRPr="00643B5A" w:rsidRDefault="00643B5A" w:rsidP="00643B5A">
            <w:pPr>
              <w:shd w:val="clear" w:color="auto" w:fill="F7FBFB"/>
              <w:ind w:left="180"/>
              <w:outlineLvl w:val="0"/>
              <w:rPr>
                <w:rFonts w:ascii="Calibri" w:hAnsi="Calibri"/>
                <w:b/>
                <w:bCs/>
                <w:kern w:val="36"/>
                <w:sz w:val="23"/>
                <w:szCs w:val="23"/>
                <w:lang w:bidi="ar-SA"/>
              </w:rPr>
            </w:pPr>
            <w:r w:rsidRPr="00643B5A">
              <w:rPr>
                <w:rFonts w:ascii="Calibri" w:hAnsi="Calibri"/>
                <w:b/>
                <w:bCs/>
                <w:kern w:val="36"/>
                <w:sz w:val="23"/>
                <w:szCs w:val="23"/>
                <w:lang w:bidi="ar-SA"/>
              </w:rPr>
              <w:t xml:space="preserve">Psalm 139:7-16  </w:t>
            </w:r>
          </w:p>
          <w:p w:rsidR="00643B5A" w:rsidRPr="00643B5A" w:rsidRDefault="00643B5A" w:rsidP="00643B5A">
            <w:pPr>
              <w:shd w:val="clear" w:color="auto" w:fill="F7FBFB"/>
              <w:ind w:left="180"/>
              <w:outlineLvl w:val="0"/>
              <w:rPr>
                <w:rFonts w:ascii="Calibri" w:hAnsi="Calibri"/>
                <w:kern w:val="36"/>
                <w:sz w:val="23"/>
                <w:szCs w:val="23"/>
                <w:lang w:bidi="ar-SA"/>
              </w:rPr>
            </w:pPr>
            <w:r w:rsidRPr="00643B5A">
              <w:rPr>
                <w:rFonts w:ascii="Calibri" w:hAnsi="Calibri"/>
                <w:kern w:val="36"/>
                <w:sz w:val="23"/>
                <w:szCs w:val="23"/>
                <w:lang w:bidi="ar-SA"/>
              </w:rPr>
              <w:t>“Where shall I go from your Spirit?</w:t>
            </w:r>
            <w:r w:rsidRPr="00643B5A">
              <w:rPr>
                <w:rFonts w:ascii="Calibri" w:hAnsi="Calibri"/>
                <w:kern w:val="36"/>
                <w:sz w:val="23"/>
                <w:szCs w:val="23"/>
                <w:lang w:bidi="ar-SA"/>
              </w:rPr>
              <w:br/>
              <w:t>    Or where shall I flee from your presence?</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8 </w:t>
            </w:r>
            <w:r w:rsidRPr="00643B5A">
              <w:rPr>
                <w:rFonts w:ascii="Calibri" w:hAnsi="Calibri"/>
                <w:kern w:val="36"/>
                <w:sz w:val="23"/>
                <w:szCs w:val="23"/>
                <w:lang w:bidi="ar-SA"/>
              </w:rPr>
              <w:t>If I ascend to heaven, you are there!</w:t>
            </w:r>
            <w:r w:rsidRPr="00643B5A">
              <w:rPr>
                <w:rFonts w:ascii="Calibri" w:hAnsi="Calibri"/>
                <w:kern w:val="36"/>
                <w:sz w:val="23"/>
                <w:szCs w:val="23"/>
                <w:lang w:bidi="ar-SA"/>
              </w:rPr>
              <w:br/>
              <w:t>    If I make my bed in Sheol, you are there!</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9 </w:t>
            </w:r>
            <w:r w:rsidRPr="00643B5A">
              <w:rPr>
                <w:rFonts w:ascii="Calibri" w:hAnsi="Calibri"/>
                <w:kern w:val="36"/>
                <w:sz w:val="23"/>
                <w:szCs w:val="23"/>
                <w:lang w:bidi="ar-SA"/>
              </w:rPr>
              <w:t>If I take the wings of the morning</w:t>
            </w:r>
            <w:r w:rsidRPr="00643B5A">
              <w:rPr>
                <w:rFonts w:ascii="Calibri" w:hAnsi="Calibri"/>
                <w:kern w:val="36"/>
                <w:sz w:val="23"/>
                <w:szCs w:val="23"/>
                <w:lang w:bidi="ar-SA"/>
              </w:rPr>
              <w:br/>
              <w:t>    and dwell in the uttermost parts of the sea,</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10 </w:t>
            </w:r>
            <w:r w:rsidRPr="00643B5A">
              <w:rPr>
                <w:rFonts w:ascii="Calibri" w:hAnsi="Calibri"/>
                <w:kern w:val="36"/>
                <w:sz w:val="23"/>
                <w:szCs w:val="23"/>
                <w:lang w:bidi="ar-SA"/>
              </w:rPr>
              <w:t>even there your hand shall lead me,</w:t>
            </w:r>
            <w:r w:rsidRPr="00643B5A">
              <w:rPr>
                <w:rFonts w:ascii="Calibri" w:hAnsi="Calibri"/>
                <w:kern w:val="36"/>
                <w:sz w:val="23"/>
                <w:szCs w:val="23"/>
                <w:lang w:bidi="ar-SA"/>
              </w:rPr>
              <w:br/>
              <w:t>    and your right hand shall hold me.</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11 </w:t>
            </w:r>
            <w:r w:rsidRPr="00643B5A">
              <w:rPr>
                <w:rFonts w:ascii="Calibri" w:hAnsi="Calibri"/>
                <w:kern w:val="36"/>
                <w:sz w:val="23"/>
                <w:szCs w:val="23"/>
                <w:lang w:bidi="ar-SA"/>
              </w:rPr>
              <w:t>If I say, “Surely the darkness shall cover me,</w:t>
            </w:r>
            <w:r w:rsidRPr="00643B5A">
              <w:rPr>
                <w:rFonts w:ascii="Calibri" w:hAnsi="Calibri"/>
                <w:kern w:val="36"/>
                <w:sz w:val="23"/>
                <w:szCs w:val="23"/>
                <w:lang w:bidi="ar-SA"/>
              </w:rPr>
              <w:br/>
              <w:t>    and the light about me be night,”</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12 </w:t>
            </w:r>
            <w:r w:rsidRPr="00643B5A">
              <w:rPr>
                <w:rFonts w:ascii="Calibri" w:hAnsi="Calibri"/>
                <w:kern w:val="36"/>
                <w:sz w:val="23"/>
                <w:szCs w:val="23"/>
                <w:lang w:bidi="ar-SA"/>
              </w:rPr>
              <w:t>even the darkness is not dark to you;</w:t>
            </w:r>
            <w:r w:rsidRPr="00643B5A">
              <w:rPr>
                <w:rFonts w:ascii="Calibri" w:hAnsi="Calibri"/>
                <w:kern w:val="36"/>
                <w:sz w:val="23"/>
                <w:szCs w:val="23"/>
                <w:lang w:bidi="ar-SA"/>
              </w:rPr>
              <w:br/>
              <w:t>    the night is bright as the day,</w:t>
            </w:r>
            <w:r w:rsidRPr="00643B5A">
              <w:rPr>
                <w:rFonts w:ascii="Calibri" w:hAnsi="Calibri"/>
                <w:kern w:val="36"/>
                <w:sz w:val="23"/>
                <w:szCs w:val="23"/>
                <w:lang w:bidi="ar-SA"/>
              </w:rPr>
              <w:br/>
              <w:t>    for darkness is as light with you.</w:t>
            </w:r>
          </w:p>
          <w:p w:rsidR="00643B5A" w:rsidRPr="00643B5A" w:rsidRDefault="00643B5A" w:rsidP="00643B5A">
            <w:pPr>
              <w:shd w:val="clear" w:color="auto" w:fill="F7FBFB"/>
              <w:ind w:left="180"/>
              <w:outlineLvl w:val="0"/>
              <w:rPr>
                <w:rFonts w:ascii="Calibri" w:hAnsi="Calibri"/>
                <w:kern w:val="36"/>
                <w:sz w:val="23"/>
                <w:szCs w:val="23"/>
                <w:lang w:bidi="ar-SA"/>
              </w:rPr>
            </w:pPr>
            <w:r w:rsidRPr="00643B5A">
              <w:rPr>
                <w:rFonts w:ascii="Calibri" w:hAnsi="Calibri"/>
                <w:kern w:val="36"/>
                <w:sz w:val="23"/>
                <w:szCs w:val="23"/>
                <w:vertAlign w:val="superscript"/>
                <w:lang w:bidi="ar-SA"/>
              </w:rPr>
              <w:t>13 </w:t>
            </w:r>
            <w:r w:rsidRPr="00643B5A">
              <w:rPr>
                <w:rFonts w:ascii="Calibri" w:hAnsi="Calibri"/>
                <w:kern w:val="36"/>
                <w:sz w:val="23"/>
                <w:szCs w:val="23"/>
                <w:lang w:bidi="ar-SA"/>
              </w:rPr>
              <w:t>For you formed my inward parts;</w:t>
            </w:r>
            <w:r w:rsidRPr="00643B5A">
              <w:rPr>
                <w:rFonts w:ascii="Calibri" w:hAnsi="Calibri"/>
                <w:kern w:val="36"/>
                <w:sz w:val="23"/>
                <w:szCs w:val="23"/>
                <w:lang w:bidi="ar-SA"/>
              </w:rPr>
              <w:br/>
              <w:t>    you knitted me together in my mother's womb.</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14 </w:t>
            </w:r>
            <w:r w:rsidRPr="00643B5A">
              <w:rPr>
                <w:rFonts w:ascii="Calibri" w:hAnsi="Calibri"/>
                <w:kern w:val="36"/>
                <w:sz w:val="23"/>
                <w:szCs w:val="23"/>
                <w:lang w:bidi="ar-SA"/>
              </w:rPr>
              <w:t>I praise you, for I am fearfully and wonderfully made.</w:t>
            </w:r>
            <w:r w:rsidRPr="00643B5A">
              <w:rPr>
                <w:rFonts w:ascii="Calibri" w:hAnsi="Calibri"/>
                <w:kern w:val="36"/>
                <w:sz w:val="23"/>
                <w:szCs w:val="23"/>
                <w:vertAlign w:val="superscript"/>
                <w:lang w:bidi="ar-SA"/>
              </w:rPr>
              <w:t xml:space="preserve"> </w:t>
            </w:r>
            <w:r w:rsidRPr="00643B5A">
              <w:rPr>
                <w:rFonts w:ascii="Calibri" w:hAnsi="Calibri"/>
                <w:kern w:val="36"/>
                <w:sz w:val="23"/>
                <w:szCs w:val="23"/>
                <w:lang w:bidi="ar-SA"/>
              </w:rPr>
              <w:br/>
              <w:t>Wonderful are your works;</w:t>
            </w:r>
            <w:r w:rsidRPr="00643B5A">
              <w:rPr>
                <w:rFonts w:ascii="Calibri" w:hAnsi="Calibri"/>
                <w:kern w:val="36"/>
                <w:sz w:val="23"/>
                <w:szCs w:val="23"/>
                <w:lang w:bidi="ar-SA"/>
              </w:rPr>
              <w:br/>
              <w:t>    my soul knows it very well.</w:t>
            </w:r>
            <w:r w:rsidRPr="00643B5A">
              <w:rPr>
                <w:rFonts w:ascii="Calibri" w:hAnsi="Calibri"/>
                <w:kern w:val="36"/>
                <w:sz w:val="23"/>
                <w:szCs w:val="23"/>
                <w:lang w:bidi="ar-SA"/>
              </w:rPr>
              <w:br/>
            </w:r>
            <w:r w:rsidRPr="00643B5A">
              <w:rPr>
                <w:rFonts w:ascii="Calibri" w:hAnsi="Calibri"/>
                <w:kern w:val="36"/>
                <w:sz w:val="23"/>
                <w:szCs w:val="23"/>
                <w:vertAlign w:val="superscript"/>
                <w:lang w:bidi="ar-SA"/>
              </w:rPr>
              <w:t>15 </w:t>
            </w:r>
            <w:r w:rsidRPr="00643B5A">
              <w:rPr>
                <w:rFonts w:ascii="Calibri" w:hAnsi="Calibri"/>
                <w:kern w:val="36"/>
                <w:sz w:val="23"/>
                <w:szCs w:val="23"/>
                <w:lang w:bidi="ar-SA"/>
              </w:rPr>
              <w:t>My frame was not hidden from you,</w:t>
            </w:r>
            <w:r w:rsidRPr="00643B5A">
              <w:rPr>
                <w:rFonts w:ascii="Calibri" w:hAnsi="Calibri"/>
                <w:kern w:val="36"/>
                <w:sz w:val="23"/>
                <w:szCs w:val="23"/>
                <w:lang w:bidi="ar-SA"/>
              </w:rPr>
              <w:br/>
              <w:t>when I was being made in secret,</w:t>
            </w:r>
            <w:r w:rsidRPr="00643B5A">
              <w:rPr>
                <w:rFonts w:ascii="Calibri" w:hAnsi="Calibri"/>
                <w:kern w:val="36"/>
                <w:sz w:val="23"/>
                <w:szCs w:val="23"/>
                <w:lang w:bidi="ar-SA"/>
              </w:rPr>
              <w:br/>
              <w:t>    intricately woven in the depths of the earth.</w:t>
            </w:r>
            <w:r w:rsidRPr="00643B5A">
              <w:rPr>
                <w:rFonts w:ascii="Calibri" w:hAnsi="Calibri"/>
                <w:kern w:val="36"/>
                <w:sz w:val="23"/>
                <w:szCs w:val="23"/>
                <w:lang w:bidi="ar-SA"/>
              </w:rPr>
              <w:br/>
            </w:r>
            <w:r w:rsidRPr="00643B5A">
              <w:rPr>
                <w:rFonts w:ascii="Calibri" w:hAnsi="Calibri"/>
                <w:kern w:val="36"/>
                <w:sz w:val="23"/>
                <w:szCs w:val="23"/>
                <w:vertAlign w:val="superscript"/>
                <w:lang w:bidi="ar-SA"/>
              </w:rPr>
              <w:lastRenderedPageBreak/>
              <w:t>16 </w:t>
            </w:r>
            <w:r w:rsidRPr="00643B5A">
              <w:rPr>
                <w:rFonts w:ascii="Calibri" w:hAnsi="Calibri"/>
                <w:kern w:val="36"/>
                <w:sz w:val="23"/>
                <w:szCs w:val="23"/>
                <w:lang w:bidi="ar-SA"/>
              </w:rPr>
              <w:t>Your eyes saw my unformed substance;</w:t>
            </w:r>
            <w:r w:rsidRPr="00643B5A">
              <w:rPr>
                <w:rFonts w:ascii="Calibri" w:hAnsi="Calibri"/>
                <w:kern w:val="36"/>
                <w:sz w:val="23"/>
                <w:szCs w:val="23"/>
                <w:lang w:bidi="ar-SA"/>
              </w:rPr>
              <w:br/>
              <w:t>in your book were written, every one of them,</w:t>
            </w:r>
            <w:r w:rsidRPr="00643B5A">
              <w:rPr>
                <w:rFonts w:ascii="Calibri" w:hAnsi="Calibri"/>
                <w:kern w:val="36"/>
                <w:sz w:val="23"/>
                <w:szCs w:val="23"/>
                <w:lang w:bidi="ar-SA"/>
              </w:rPr>
              <w:br/>
              <w:t>    the days that were formed for me,</w:t>
            </w:r>
            <w:r w:rsidRPr="00643B5A">
              <w:rPr>
                <w:rFonts w:ascii="Calibri" w:hAnsi="Calibri"/>
                <w:kern w:val="36"/>
                <w:sz w:val="23"/>
                <w:szCs w:val="23"/>
                <w:lang w:bidi="ar-SA"/>
              </w:rPr>
              <w:br/>
              <w:t>    when as yet there was none of them.”</w:t>
            </w:r>
            <w:r w:rsidRPr="00643B5A">
              <w:rPr>
                <w:rFonts w:asciiTheme="majorBidi" w:eastAsia="Calibri" w:hAnsiTheme="majorBidi" w:cstheme="majorBidi"/>
                <w:b/>
                <w:bCs/>
                <w:color w:val="000000" w:themeColor="text1"/>
                <w:sz w:val="16"/>
                <w:szCs w:val="16"/>
              </w:rPr>
              <w:t xml:space="preserve"> (ESV)</w:t>
            </w:r>
          </w:p>
          <w:p w:rsidR="00643B5A" w:rsidRPr="00643B5A" w:rsidRDefault="00643B5A" w:rsidP="00643B5A">
            <w:pPr>
              <w:outlineLvl w:val="0"/>
              <w:rPr>
                <w:rFonts w:ascii="Calibri" w:hAnsi="Calibri"/>
                <w:bCs/>
                <w:kern w:val="36"/>
                <w:sz w:val="23"/>
                <w:szCs w:val="23"/>
                <w:lang w:bidi="ar-SA"/>
              </w:rPr>
            </w:pPr>
          </w:p>
        </w:tc>
      </w:tr>
    </w:tbl>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God, the Father</w:t>
      </w:r>
      <w:r w:rsidR="00F450F7">
        <w:rPr>
          <w:rFonts w:ascii="Calibri" w:eastAsia="Times New Roman" w:hAnsi="Calibri" w:cs="Times New Roman"/>
          <w:bCs/>
          <w:kern w:val="36"/>
          <w:sz w:val="23"/>
          <w:szCs w:val="23"/>
          <w:lang w:bidi="ar-SA"/>
        </w:rPr>
        <w:t>,</w:t>
      </w:r>
      <w:r w:rsidRPr="00643B5A">
        <w:rPr>
          <w:rFonts w:ascii="Calibri" w:eastAsia="Times New Roman" w:hAnsi="Calibri" w:cs="Times New Roman"/>
          <w:bCs/>
          <w:kern w:val="36"/>
          <w:sz w:val="23"/>
          <w:szCs w:val="23"/>
          <w:lang w:bidi="ar-SA"/>
        </w:rPr>
        <w:t xml:space="preserve"> loves us so much that He sent His only Begotten Son to redeem us from sin and death. </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hd w:val="clear" w:color="auto" w:fill="F7FBFB"/>
        <w:spacing w:after="0" w:line="240" w:lineRule="auto"/>
        <w:ind w:left="180"/>
        <w:rPr>
          <w:rFonts w:eastAsia="Times New Roman" w:cstheme="majorBidi"/>
          <w:b/>
          <w:bCs/>
          <w:kern w:val="36"/>
          <w:sz w:val="23"/>
          <w:szCs w:val="23"/>
          <w:lang w:bidi="ar-SA"/>
        </w:rPr>
      </w:pPr>
      <w:r w:rsidRPr="00643B5A">
        <w:rPr>
          <w:rFonts w:eastAsia="Times New Roman" w:cstheme="majorBidi"/>
          <w:b/>
          <w:bCs/>
          <w:kern w:val="36"/>
          <w:sz w:val="23"/>
          <w:szCs w:val="23"/>
          <w:lang w:bidi="ar-SA"/>
        </w:rPr>
        <w:t xml:space="preserve">Hebrews 2:14-15  </w:t>
      </w:r>
    </w:p>
    <w:p w:rsidR="00643B5A" w:rsidRPr="00643B5A" w:rsidRDefault="00643B5A" w:rsidP="00643B5A">
      <w:pPr>
        <w:shd w:val="clear" w:color="auto" w:fill="F7FBFB"/>
        <w:spacing w:after="0" w:line="240" w:lineRule="auto"/>
        <w:ind w:left="180"/>
        <w:rPr>
          <w:rFonts w:eastAsia="Times New Roman" w:cstheme="majorBidi"/>
          <w:bCs/>
          <w:kern w:val="36"/>
          <w:sz w:val="23"/>
          <w:szCs w:val="23"/>
          <w:lang w:bidi="ar-SA"/>
        </w:rPr>
      </w:pPr>
      <w:r w:rsidRPr="00643B5A">
        <w:rPr>
          <w:rFonts w:eastAsia="Times New Roman" w:cstheme="majorBidi"/>
          <w:bCs/>
          <w:kern w:val="36"/>
          <w:sz w:val="23"/>
          <w:szCs w:val="23"/>
          <w:lang w:bidi="ar-SA"/>
        </w:rPr>
        <w:t>“Forasmuch then as the children are partakers of flesh and blood, he also himself likewise took part of the same; that through death he might destroy him that had the power of death, that is, the devil;</w:t>
      </w:r>
    </w:p>
    <w:p w:rsidR="00643B5A" w:rsidRPr="00643B5A" w:rsidRDefault="00643B5A" w:rsidP="00643B5A">
      <w:pPr>
        <w:shd w:val="clear" w:color="auto" w:fill="F7FBFB"/>
        <w:spacing w:after="0" w:line="240" w:lineRule="auto"/>
        <w:ind w:left="180"/>
        <w:rPr>
          <w:rFonts w:eastAsia="Times New Roman" w:cstheme="majorBidi"/>
          <w:bCs/>
          <w:kern w:val="36"/>
          <w:sz w:val="23"/>
          <w:szCs w:val="23"/>
          <w:lang w:bidi="ar-SA"/>
        </w:rPr>
      </w:pPr>
      <w:r w:rsidRPr="00643B5A">
        <w:rPr>
          <w:rFonts w:eastAsia="Times New Roman" w:cstheme="majorBidi"/>
          <w:bCs/>
          <w:kern w:val="36"/>
          <w:sz w:val="23"/>
          <w:szCs w:val="23"/>
          <w:vertAlign w:val="superscript"/>
          <w:lang w:bidi="ar-SA"/>
        </w:rPr>
        <w:t>15 </w:t>
      </w:r>
      <w:r w:rsidRPr="00643B5A">
        <w:rPr>
          <w:rFonts w:eastAsia="Times New Roman" w:cstheme="majorBidi"/>
          <w:bCs/>
          <w:kern w:val="36"/>
          <w:sz w:val="23"/>
          <w:szCs w:val="23"/>
          <w:lang w:bidi="ar-SA"/>
        </w:rPr>
        <w:t>And deliver them who through fear of death were all their lifetime subject to bondage.”</w:t>
      </w:r>
      <w:r w:rsidRPr="00643B5A">
        <w:rPr>
          <w:rFonts w:asciiTheme="majorBidi" w:eastAsia="Calibri" w:hAnsiTheme="majorBidi" w:cstheme="majorBidi"/>
          <w:b/>
          <w:bCs/>
          <w:color w:val="000000" w:themeColor="text1"/>
          <w:sz w:val="16"/>
          <w:szCs w:val="16"/>
        </w:rPr>
        <w:t xml:space="preserve"> (KJV)</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Furthermore, the Book of Hebrews tells us:</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1C7337">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Hebrews 9:14-15  </w:t>
      </w:r>
    </w:p>
    <w:p w:rsidR="00643B5A" w:rsidRPr="00643B5A" w:rsidRDefault="00643B5A" w:rsidP="001C7337">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“How much more shall the blood of Christ, who through the eternal Spirit offered himself without spot to God, </w:t>
      </w:r>
      <w:r w:rsidRPr="00643B5A">
        <w:rPr>
          <w:rFonts w:ascii="Calibri" w:eastAsia="Times New Roman" w:hAnsi="Calibri" w:cs="Times New Roman"/>
          <w:b/>
          <w:kern w:val="36"/>
          <w:sz w:val="23"/>
          <w:szCs w:val="23"/>
          <w:lang w:bidi="ar-SA"/>
        </w:rPr>
        <w:t>purge your conscience from dead works to serve the living God</w:t>
      </w:r>
      <w:r w:rsidRPr="00643B5A">
        <w:rPr>
          <w:rFonts w:ascii="Calibri" w:eastAsia="Times New Roman" w:hAnsi="Calibri" w:cs="Times New Roman"/>
          <w:bCs/>
          <w:kern w:val="36"/>
          <w:sz w:val="23"/>
          <w:szCs w:val="23"/>
          <w:lang w:bidi="ar-SA"/>
        </w:rPr>
        <w:t>?</w:t>
      </w:r>
    </w:p>
    <w:p w:rsidR="00643B5A" w:rsidRPr="00643B5A" w:rsidRDefault="00643B5A" w:rsidP="001C7337">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vertAlign w:val="superscript"/>
          <w:lang w:bidi="ar-SA"/>
        </w:rPr>
        <w:t>15 </w:t>
      </w:r>
      <w:r w:rsidRPr="00643B5A">
        <w:rPr>
          <w:rFonts w:ascii="Calibri" w:eastAsia="Times New Roman" w:hAnsi="Calibri" w:cs="Times New Roman"/>
          <w:bCs/>
          <w:kern w:val="36"/>
          <w:sz w:val="23"/>
          <w:szCs w:val="23"/>
          <w:lang w:bidi="ar-SA"/>
        </w:rPr>
        <w:t xml:space="preserve">And for this cause he is the mediator of the new testament, that by means of death, for the redemption of the transgressions that were under the first testament, </w:t>
      </w:r>
      <w:r w:rsidRPr="00643B5A">
        <w:rPr>
          <w:rFonts w:ascii="Calibri" w:eastAsia="Times New Roman" w:hAnsi="Calibri" w:cs="Times New Roman"/>
          <w:b/>
          <w:kern w:val="36"/>
          <w:sz w:val="23"/>
          <w:szCs w:val="23"/>
          <w:lang w:bidi="ar-SA"/>
        </w:rPr>
        <w:t xml:space="preserve">they which are called might receive </w:t>
      </w:r>
      <w:r w:rsidRPr="00F450F7">
        <w:rPr>
          <w:rFonts w:ascii="Calibri" w:eastAsia="Times New Roman" w:hAnsi="Calibri" w:cs="Times New Roman"/>
          <w:b/>
          <w:kern w:val="36"/>
          <w:sz w:val="23"/>
          <w:szCs w:val="23"/>
          <w:u w:val="single" w:color="FF0000"/>
          <w:lang w:bidi="ar-SA"/>
        </w:rPr>
        <w:t>the promise of eternal inheritance</w:t>
      </w:r>
      <w:r w:rsidRPr="00643B5A">
        <w:rPr>
          <w:rFonts w:ascii="Calibri" w:eastAsia="Times New Roman" w:hAnsi="Calibri" w:cs="Times New Roman"/>
          <w:bCs/>
          <w:kern w:val="36"/>
          <w:sz w:val="23"/>
          <w:szCs w:val="23"/>
          <w:lang w:bidi="ar-SA"/>
        </w:rPr>
        <w:t>.”</w:t>
      </w:r>
      <w:r w:rsidRPr="00643B5A">
        <w:rPr>
          <w:rFonts w:asciiTheme="majorBidi" w:eastAsia="Calibri" w:hAnsiTheme="majorBidi" w:cstheme="majorBidi"/>
          <w:b/>
          <w:bCs/>
          <w:color w:val="000000" w:themeColor="text1"/>
          <w:sz w:val="16"/>
          <w:szCs w:val="16"/>
        </w:rPr>
        <w:t xml:space="preserve"> (KJV)</w:t>
      </w:r>
    </w:p>
    <w:p w:rsidR="00643B5A" w:rsidRDefault="00643B5A" w:rsidP="00643B5A">
      <w:pPr>
        <w:spacing w:after="0" w:line="240" w:lineRule="auto"/>
        <w:outlineLvl w:val="0"/>
        <w:rPr>
          <w:rFonts w:ascii="Calibri" w:eastAsia="Times New Roman" w:hAnsi="Calibri" w:cs="Times New Roman"/>
          <w:bCs/>
          <w:kern w:val="36"/>
          <w:sz w:val="23"/>
          <w:szCs w:val="23"/>
          <w:lang w:bidi="ar-SA"/>
        </w:rPr>
      </w:pPr>
    </w:p>
    <w:p w:rsidR="00104B3B" w:rsidRPr="00643B5A" w:rsidRDefault="00104B3B" w:rsidP="00104B3B">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Yet Hebrews 5:9 tells us:</w:t>
      </w:r>
    </w:p>
    <w:p w:rsidR="00104B3B" w:rsidRPr="00643B5A" w:rsidRDefault="00104B3B" w:rsidP="00104B3B">
      <w:pPr>
        <w:spacing w:after="0" w:line="240" w:lineRule="auto"/>
        <w:outlineLvl w:val="0"/>
        <w:rPr>
          <w:rFonts w:ascii="Calibri" w:eastAsia="Times New Roman" w:hAnsi="Calibri" w:cs="Times New Roman"/>
          <w:bCs/>
          <w:kern w:val="36"/>
          <w:sz w:val="23"/>
          <w:szCs w:val="23"/>
          <w:lang w:bidi="ar-SA"/>
        </w:rPr>
      </w:pPr>
    </w:p>
    <w:p w:rsidR="00104B3B" w:rsidRPr="00643B5A" w:rsidRDefault="00104B3B" w:rsidP="00104B3B">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Hebrews 5:8-9 </w:t>
      </w:r>
    </w:p>
    <w:p w:rsidR="00104B3B" w:rsidRPr="00643B5A" w:rsidRDefault="00104B3B" w:rsidP="00104B3B">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“Though he were a Son, </w:t>
      </w:r>
      <w:r w:rsidRPr="00643B5A">
        <w:rPr>
          <w:rFonts w:ascii="Calibri" w:eastAsia="Times New Roman" w:hAnsi="Calibri" w:cs="Times New Roman"/>
          <w:b/>
          <w:kern w:val="36"/>
          <w:sz w:val="23"/>
          <w:szCs w:val="23"/>
          <w:lang w:bidi="ar-SA"/>
        </w:rPr>
        <w:t>yet learned he obedience by the things which he suffered</w:t>
      </w:r>
      <w:r w:rsidRPr="00643B5A">
        <w:rPr>
          <w:rFonts w:ascii="Calibri" w:eastAsia="Times New Roman" w:hAnsi="Calibri" w:cs="Times New Roman"/>
          <w:bCs/>
          <w:kern w:val="36"/>
          <w:sz w:val="23"/>
          <w:szCs w:val="23"/>
          <w:lang w:bidi="ar-SA"/>
        </w:rPr>
        <w:t>;</w:t>
      </w:r>
    </w:p>
    <w:p w:rsidR="00104B3B" w:rsidRPr="00643B5A" w:rsidRDefault="00104B3B" w:rsidP="00104B3B">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vertAlign w:val="superscript"/>
          <w:lang w:bidi="ar-SA"/>
        </w:rPr>
        <w:t>9 </w:t>
      </w:r>
      <w:r w:rsidRPr="00643B5A">
        <w:rPr>
          <w:rFonts w:ascii="Calibri" w:eastAsia="Times New Roman" w:hAnsi="Calibri" w:cs="Times New Roman"/>
          <w:bCs/>
          <w:kern w:val="36"/>
          <w:sz w:val="23"/>
          <w:szCs w:val="23"/>
          <w:lang w:bidi="ar-SA"/>
        </w:rPr>
        <w:t xml:space="preserve">And being made perfect, </w:t>
      </w:r>
      <w:r w:rsidRPr="00643B5A">
        <w:rPr>
          <w:rFonts w:ascii="Calibri" w:eastAsia="Times New Roman" w:hAnsi="Calibri" w:cs="Times New Roman"/>
          <w:b/>
          <w:kern w:val="36"/>
          <w:sz w:val="23"/>
          <w:szCs w:val="23"/>
          <w:lang w:bidi="ar-SA"/>
        </w:rPr>
        <w:t xml:space="preserve">he became the author of eternal salvation unto all </w:t>
      </w:r>
      <w:r w:rsidRPr="00643B5A">
        <w:rPr>
          <w:rFonts w:ascii="Calibri" w:eastAsia="Times New Roman" w:hAnsi="Calibri" w:cs="Times New Roman"/>
          <w:b/>
          <w:kern w:val="36"/>
          <w:sz w:val="23"/>
          <w:szCs w:val="23"/>
          <w:u w:val="single" w:color="FF0000"/>
          <w:lang w:bidi="ar-SA"/>
        </w:rPr>
        <w:t>them that obey him</w:t>
      </w:r>
      <w:r w:rsidRPr="00643B5A">
        <w:rPr>
          <w:rFonts w:ascii="Calibri" w:eastAsia="Times New Roman" w:hAnsi="Calibri" w:cs="Times New Roman"/>
          <w:bCs/>
          <w:kern w:val="36"/>
          <w:sz w:val="23"/>
          <w:szCs w:val="23"/>
          <w:lang w:bidi="ar-SA"/>
        </w:rPr>
        <w:t>;”</w:t>
      </w:r>
      <w:r w:rsidRPr="00643B5A">
        <w:rPr>
          <w:rFonts w:asciiTheme="majorBidi" w:eastAsia="Calibri" w:hAnsiTheme="majorBidi" w:cstheme="majorBidi"/>
          <w:b/>
          <w:bCs/>
          <w:color w:val="000000" w:themeColor="text1"/>
          <w:sz w:val="16"/>
          <w:szCs w:val="16"/>
        </w:rPr>
        <w:t xml:space="preserve"> (KJV)</w:t>
      </w:r>
    </w:p>
    <w:p w:rsidR="00104B3B" w:rsidRPr="00643B5A" w:rsidRDefault="00104B3B" w:rsidP="00643B5A">
      <w:pPr>
        <w:spacing w:after="0" w:line="240" w:lineRule="auto"/>
        <w:outlineLvl w:val="0"/>
        <w:rPr>
          <w:rFonts w:ascii="Calibri" w:eastAsia="Times New Roman" w:hAnsi="Calibri" w:cs="Times New Roman"/>
          <w:bCs/>
          <w:kern w:val="36"/>
          <w:sz w:val="23"/>
          <w:szCs w:val="23"/>
          <w:lang w:bidi="ar-SA"/>
        </w:rPr>
      </w:pPr>
    </w:p>
    <w:p w:rsidR="00C148D8" w:rsidRDefault="00C148D8"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5B0DCA" w:rsidP="005B0DCA">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And, i</w:t>
      </w:r>
      <w:r w:rsidR="00643B5A" w:rsidRPr="00643B5A">
        <w:rPr>
          <w:rFonts w:ascii="Calibri" w:eastAsia="Times New Roman" w:hAnsi="Calibri" w:cs="Times New Roman"/>
          <w:bCs/>
          <w:kern w:val="36"/>
          <w:sz w:val="23"/>
          <w:szCs w:val="23"/>
          <w:lang w:bidi="ar-SA"/>
        </w:rPr>
        <w:t xml:space="preserve">n Part 1 of this study, we learned of a man who came to Christ asking what he had </w:t>
      </w:r>
      <w:r w:rsidR="00643B5A" w:rsidRPr="006B0A8F">
        <w:rPr>
          <w:rFonts w:ascii="Calibri" w:eastAsia="Times New Roman" w:hAnsi="Calibri" w:cs="Times New Roman"/>
          <w:b/>
          <w:i/>
          <w:iCs/>
          <w:kern w:val="36"/>
          <w:sz w:val="23"/>
          <w:szCs w:val="23"/>
          <w:lang w:bidi="ar-SA"/>
        </w:rPr>
        <w:t>to do</w:t>
      </w:r>
      <w:r w:rsidR="00643B5A" w:rsidRPr="00643B5A">
        <w:rPr>
          <w:rFonts w:ascii="Calibri" w:eastAsia="Times New Roman" w:hAnsi="Calibri" w:cs="Times New Roman"/>
          <w:bCs/>
          <w:kern w:val="36"/>
          <w:sz w:val="23"/>
          <w:szCs w:val="23"/>
          <w:lang w:bidi="ar-SA"/>
        </w:rPr>
        <w:t xml:space="preserve"> to inherit eternal life and fo</w:t>
      </w:r>
      <w:r>
        <w:rPr>
          <w:rFonts w:ascii="Calibri" w:eastAsia="Times New Roman" w:hAnsi="Calibri" w:cs="Times New Roman"/>
          <w:bCs/>
          <w:kern w:val="36"/>
          <w:sz w:val="23"/>
          <w:szCs w:val="23"/>
          <w:lang w:bidi="ar-SA"/>
        </w:rPr>
        <w:t>llowing is what Christ told him.</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367DF4">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Luke 10:25-28 </w:t>
      </w:r>
    </w:p>
    <w:p w:rsidR="00643B5A" w:rsidRPr="00643B5A" w:rsidRDefault="00367DF4" w:rsidP="00367DF4">
      <w:pPr>
        <w:shd w:val="clear" w:color="auto" w:fill="F7FBFB"/>
        <w:spacing w:after="0" w:line="240" w:lineRule="auto"/>
        <w:ind w:left="180"/>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w:t>
      </w:r>
      <w:r w:rsidR="00643B5A" w:rsidRPr="00643B5A">
        <w:rPr>
          <w:rFonts w:ascii="Calibri" w:eastAsia="Times New Roman" w:hAnsi="Calibri" w:cs="Times New Roman"/>
          <w:bCs/>
          <w:kern w:val="36"/>
          <w:sz w:val="23"/>
          <w:szCs w:val="23"/>
          <w:lang w:bidi="ar-SA"/>
        </w:rPr>
        <w:t>And, behold, a certain lawyer stood up, and tempted him, saying, Master, what shall I do to inherit eternal life?</w:t>
      </w:r>
    </w:p>
    <w:p w:rsidR="00643B5A" w:rsidRPr="00643B5A" w:rsidRDefault="00643B5A" w:rsidP="00367DF4">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vertAlign w:val="superscript"/>
          <w:lang w:bidi="ar-SA"/>
        </w:rPr>
        <w:t>26 </w:t>
      </w:r>
      <w:r w:rsidRPr="00643B5A">
        <w:rPr>
          <w:rFonts w:ascii="Calibri" w:eastAsia="Times New Roman" w:hAnsi="Calibri" w:cs="Times New Roman"/>
          <w:bCs/>
          <w:kern w:val="36"/>
          <w:sz w:val="23"/>
          <w:szCs w:val="23"/>
          <w:lang w:bidi="ar-SA"/>
        </w:rPr>
        <w:t>He said unto him, What is written in the law? how readest thou?</w:t>
      </w:r>
    </w:p>
    <w:p w:rsidR="00643B5A" w:rsidRPr="00643B5A" w:rsidRDefault="00643B5A" w:rsidP="00367DF4">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vertAlign w:val="superscript"/>
          <w:lang w:bidi="ar-SA"/>
        </w:rPr>
        <w:t>27 </w:t>
      </w:r>
      <w:r w:rsidRPr="00643B5A">
        <w:rPr>
          <w:rFonts w:ascii="Calibri" w:eastAsia="Times New Roman" w:hAnsi="Calibri" w:cs="Times New Roman"/>
          <w:bCs/>
          <w:kern w:val="36"/>
          <w:sz w:val="23"/>
          <w:szCs w:val="23"/>
          <w:lang w:bidi="ar-SA"/>
        </w:rPr>
        <w:t>And he answering said, Thou shalt love the Lord thy God with all thy heart, and with all thy soul, and with all thy strength, and with all thy mind; and thy neighbour as thyself.</w:t>
      </w:r>
    </w:p>
    <w:p w:rsidR="00643B5A" w:rsidRPr="00643B5A" w:rsidRDefault="00643B5A" w:rsidP="00367DF4">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vertAlign w:val="superscript"/>
          <w:lang w:bidi="ar-SA"/>
        </w:rPr>
        <w:t>28 </w:t>
      </w:r>
      <w:r w:rsidRPr="00643B5A">
        <w:rPr>
          <w:rFonts w:ascii="Calibri" w:eastAsia="Times New Roman" w:hAnsi="Calibri" w:cs="Times New Roman"/>
          <w:bCs/>
          <w:kern w:val="36"/>
          <w:sz w:val="23"/>
          <w:szCs w:val="23"/>
          <w:lang w:bidi="ar-SA"/>
        </w:rPr>
        <w:t xml:space="preserve">And he said unto him, Thou hast answered right: </w:t>
      </w:r>
      <w:r w:rsidRPr="000E77FF">
        <w:rPr>
          <w:rFonts w:ascii="Calibri" w:eastAsia="Times New Roman" w:hAnsi="Calibri" w:cs="Times New Roman"/>
          <w:b/>
          <w:kern w:val="36"/>
          <w:sz w:val="23"/>
          <w:szCs w:val="23"/>
          <w:u w:val="single" w:color="FF0000"/>
          <w:lang w:bidi="ar-SA"/>
        </w:rPr>
        <w:t>this do, and thou shalt live</w:t>
      </w:r>
      <w:r w:rsidRPr="00643B5A">
        <w:rPr>
          <w:rFonts w:ascii="Calibri" w:eastAsia="Times New Roman" w:hAnsi="Calibri" w:cs="Times New Roman"/>
          <w:bCs/>
          <w:kern w:val="36"/>
          <w:sz w:val="23"/>
          <w:szCs w:val="23"/>
          <w:lang w:bidi="ar-SA"/>
        </w:rPr>
        <w:t>.</w:t>
      </w:r>
      <w:r w:rsidR="00645E8C">
        <w:rPr>
          <w:rFonts w:ascii="Calibri" w:eastAsia="Times New Roman" w:hAnsi="Calibri" w:cs="Times New Roman"/>
          <w:bCs/>
          <w:kern w:val="36"/>
          <w:sz w:val="23"/>
          <w:szCs w:val="23"/>
          <w:lang w:bidi="ar-SA"/>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643B5A" w:rsidRDefault="00643B5A" w:rsidP="00643B5A">
      <w:pPr>
        <w:spacing w:after="0" w:line="240" w:lineRule="auto"/>
        <w:outlineLvl w:val="0"/>
        <w:rPr>
          <w:rFonts w:ascii="Calibri" w:eastAsia="Times New Roman" w:hAnsi="Calibri" w:cs="Times New Roman"/>
          <w:bCs/>
          <w:kern w:val="36"/>
          <w:sz w:val="23"/>
          <w:szCs w:val="23"/>
          <w:lang w:bidi="ar-SA"/>
        </w:rPr>
      </w:pPr>
    </w:p>
    <w:p w:rsidR="00104B3B" w:rsidRDefault="00104B3B" w:rsidP="00643B5A">
      <w:pPr>
        <w:spacing w:after="0" w:line="240" w:lineRule="auto"/>
        <w:outlineLvl w:val="0"/>
        <w:rPr>
          <w:rFonts w:ascii="Calibri" w:eastAsia="Times New Roman" w:hAnsi="Calibri" w:cs="Times New Roman"/>
          <w:bCs/>
          <w:kern w:val="36"/>
          <w:sz w:val="23"/>
          <w:szCs w:val="23"/>
          <w:lang w:bidi="ar-SA"/>
        </w:rPr>
      </w:pPr>
    </w:p>
    <w:p w:rsidR="00104B3B" w:rsidRDefault="00104B3B" w:rsidP="00643B5A">
      <w:pPr>
        <w:spacing w:after="0" w:line="240" w:lineRule="auto"/>
        <w:outlineLvl w:val="0"/>
        <w:rPr>
          <w:rFonts w:ascii="Calibri" w:eastAsia="Times New Roman" w:hAnsi="Calibri" w:cs="Times New Roman"/>
          <w:bCs/>
          <w:kern w:val="36"/>
          <w:sz w:val="23"/>
          <w:szCs w:val="23"/>
          <w:lang w:bidi="ar-SA"/>
        </w:rPr>
      </w:pPr>
    </w:p>
    <w:p w:rsidR="00104B3B" w:rsidRDefault="00104B3B" w:rsidP="00643B5A">
      <w:pPr>
        <w:spacing w:after="0" w:line="240" w:lineRule="auto"/>
        <w:outlineLvl w:val="0"/>
        <w:rPr>
          <w:rFonts w:ascii="Calibri" w:eastAsia="Times New Roman" w:hAnsi="Calibri" w:cs="Times New Roman"/>
          <w:bCs/>
          <w:kern w:val="36"/>
          <w:sz w:val="23"/>
          <w:szCs w:val="23"/>
          <w:lang w:bidi="ar-SA"/>
        </w:rPr>
      </w:pPr>
    </w:p>
    <w:p w:rsidR="00104B3B" w:rsidRDefault="00104B3B" w:rsidP="00643B5A">
      <w:pPr>
        <w:spacing w:after="0" w:line="240" w:lineRule="auto"/>
        <w:outlineLvl w:val="0"/>
        <w:rPr>
          <w:rFonts w:ascii="Calibri" w:eastAsia="Times New Roman" w:hAnsi="Calibri" w:cs="Times New Roman"/>
          <w:bCs/>
          <w:kern w:val="36"/>
          <w:sz w:val="23"/>
          <w:szCs w:val="23"/>
          <w:lang w:bidi="ar-SA"/>
        </w:rPr>
      </w:pPr>
    </w:p>
    <w:p w:rsidR="00104B3B" w:rsidRDefault="00104B3B" w:rsidP="00643B5A">
      <w:pPr>
        <w:spacing w:after="0" w:line="240" w:lineRule="auto"/>
        <w:outlineLvl w:val="0"/>
        <w:rPr>
          <w:rFonts w:ascii="Calibri" w:eastAsia="Times New Roman" w:hAnsi="Calibri" w:cs="Times New Roman"/>
          <w:bCs/>
          <w:kern w:val="36"/>
          <w:sz w:val="23"/>
          <w:szCs w:val="23"/>
          <w:lang w:bidi="ar-SA"/>
        </w:rPr>
      </w:pPr>
    </w:p>
    <w:p w:rsidR="00104B3B" w:rsidRDefault="00104B3B" w:rsidP="00643B5A">
      <w:pPr>
        <w:spacing w:after="0" w:line="240" w:lineRule="auto"/>
        <w:outlineLvl w:val="0"/>
        <w:rPr>
          <w:rFonts w:ascii="Calibri" w:eastAsia="Times New Roman" w:hAnsi="Calibri" w:cs="Times New Roman"/>
          <w:bCs/>
          <w:kern w:val="36"/>
          <w:sz w:val="23"/>
          <w:szCs w:val="23"/>
          <w:lang w:bidi="ar-SA"/>
        </w:rPr>
      </w:pPr>
    </w:p>
    <w:p w:rsidR="00104B3B" w:rsidRDefault="00104B3B" w:rsidP="00643B5A">
      <w:pPr>
        <w:spacing w:after="0" w:line="240" w:lineRule="auto"/>
        <w:outlineLvl w:val="0"/>
        <w:rPr>
          <w:rFonts w:ascii="Calibri" w:eastAsia="Times New Roman" w:hAnsi="Calibri" w:cs="Times New Roman"/>
          <w:bCs/>
          <w:kern w:val="36"/>
          <w:sz w:val="23"/>
          <w:szCs w:val="23"/>
          <w:lang w:bidi="ar-SA"/>
        </w:rPr>
      </w:pPr>
    </w:p>
    <w:p w:rsidR="00FF02F1" w:rsidRDefault="00104B3B" w:rsidP="00104B3B">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lastRenderedPageBreak/>
        <w:t>So n</w:t>
      </w:r>
      <w:r w:rsidR="005B0DCA">
        <w:rPr>
          <w:rFonts w:ascii="Calibri" w:eastAsia="Times New Roman" w:hAnsi="Calibri" w:cs="Times New Roman"/>
          <w:bCs/>
          <w:kern w:val="36"/>
          <w:sz w:val="23"/>
          <w:szCs w:val="23"/>
          <w:lang w:bidi="ar-SA"/>
        </w:rPr>
        <w:t xml:space="preserve">ow I </w:t>
      </w:r>
      <w:r w:rsidR="009B1FCF">
        <w:rPr>
          <w:rFonts w:ascii="Calibri" w:eastAsia="Times New Roman" w:hAnsi="Calibri" w:cs="Times New Roman"/>
          <w:bCs/>
          <w:kern w:val="36"/>
          <w:sz w:val="23"/>
          <w:szCs w:val="23"/>
          <w:lang w:bidi="ar-SA"/>
        </w:rPr>
        <w:t xml:space="preserve">will </w:t>
      </w:r>
      <w:r w:rsidR="005B0DCA">
        <w:rPr>
          <w:rFonts w:ascii="Calibri" w:eastAsia="Times New Roman" w:hAnsi="Calibri" w:cs="Times New Roman"/>
          <w:bCs/>
          <w:kern w:val="36"/>
          <w:sz w:val="23"/>
          <w:szCs w:val="23"/>
          <w:lang w:bidi="ar-SA"/>
        </w:rPr>
        <w:t>ask you to consider this.</w:t>
      </w:r>
    </w:p>
    <w:p w:rsidR="00FF02F1" w:rsidRPr="00643B5A" w:rsidRDefault="00FF02F1" w:rsidP="00643B5A">
      <w:pPr>
        <w:spacing w:after="0" w:line="240" w:lineRule="auto"/>
        <w:outlineLvl w:val="0"/>
        <w:rPr>
          <w:rFonts w:ascii="Calibri" w:eastAsia="Times New Roman" w:hAnsi="Calibri" w:cs="Times New Roman"/>
          <w:bCs/>
          <w:kern w:val="36"/>
          <w:sz w:val="23"/>
          <w:szCs w:val="23"/>
          <w:lang w:bidi="ar-SA"/>
        </w:rPr>
      </w:pPr>
    </w:p>
    <w:p w:rsidR="005B0DCA" w:rsidRDefault="00643B5A" w:rsidP="00104B3B">
      <w:pPr>
        <w:spacing w:after="0" w:line="240" w:lineRule="auto"/>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There are those who diligently strive to be the best; spending hours each day honing their skills. </w:t>
      </w:r>
      <w:r w:rsidR="00104B3B">
        <w:rPr>
          <w:rFonts w:ascii="Calibri" w:eastAsia="Times New Roman" w:hAnsi="Calibri" w:cs="Times New Roman"/>
          <w:bCs/>
          <w:kern w:val="36"/>
          <w:sz w:val="23"/>
          <w:szCs w:val="23"/>
          <w:lang w:bidi="ar-SA"/>
        </w:rPr>
        <w:t>And t</w:t>
      </w:r>
      <w:r w:rsidRPr="00643B5A">
        <w:rPr>
          <w:rFonts w:ascii="Calibri" w:eastAsia="Times New Roman" w:hAnsi="Calibri" w:cs="Times New Roman"/>
          <w:bCs/>
          <w:kern w:val="36"/>
          <w:sz w:val="23"/>
          <w:szCs w:val="23"/>
          <w:lang w:bidi="ar-SA"/>
        </w:rPr>
        <w:t xml:space="preserve">here are even those who will part with their last dollar for a chance at winning a scratch off or the lottery. </w:t>
      </w:r>
      <w:r w:rsidR="005B0DCA">
        <w:rPr>
          <w:rFonts w:ascii="Calibri" w:eastAsia="Times New Roman" w:hAnsi="Calibri" w:cs="Times New Roman"/>
          <w:bCs/>
          <w:kern w:val="36"/>
          <w:sz w:val="23"/>
          <w:szCs w:val="23"/>
          <w:lang w:bidi="ar-SA"/>
        </w:rPr>
        <w:t xml:space="preserve">They are willing to sacrifice </w:t>
      </w:r>
      <w:r w:rsidR="00104B3B">
        <w:rPr>
          <w:rFonts w:ascii="Calibri" w:eastAsia="Times New Roman" w:hAnsi="Calibri" w:cs="Times New Roman"/>
          <w:bCs/>
          <w:kern w:val="36"/>
          <w:sz w:val="23"/>
          <w:szCs w:val="23"/>
          <w:lang w:bidi="ar-SA"/>
        </w:rPr>
        <w:t xml:space="preserve">whatever it takes </w:t>
      </w:r>
      <w:r w:rsidR="005B0DCA">
        <w:rPr>
          <w:rFonts w:ascii="Calibri" w:eastAsia="Times New Roman" w:hAnsi="Calibri" w:cs="Times New Roman"/>
          <w:bCs/>
          <w:kern w:val="36"/>
          <w:sz w:val="23"/>
          <w:szCs w:val="23"/>
          <w:lang w:bidi="ar-SA"/>
        </w:rPr>
        <w:t xml:space="preserve">for the thing they want most. </w:t>
      </w:r>
    </w:p>
    <w:p w:rsidR="005B0DCA" w:rsidRDefault="005B0DCA" w:rsidP="00FF3829">
      <w:pPr>
        <w:spacing w:after="0" w:line="240" w:lineRule="auto"/>
        <w:outlineLvl w:val="0"/>
        <w:rPr>
          <w:rFonts w:ascii="Calibri" w:eastAsia="Times New Roman" w:hAnsi="Calibri" w:cs="Times New Roman"/>
          <w:bCs/>
          <w:kern w:val="36"/>
          <w:sz w:val="23"/>
          <w:szCs w:val="23"/>
          <w:lang w:bidi="ar-SA"/>
        </w:rPr>
      </w:pPr>
    </w:p>
    <w:p w:rsidR="005B0DCA" w:rsidRPr="005B0DCA" w:rsidRDefault="006B0A8F" w:rsidP="00083A95">
      <w:pPr>
        <w:pStyle w:val="ListParagraph"/>
        <w:numPr>
          <w:ilvl w:val="0"/>
          <w:numId w:val="27"/>
        </w:numPr>
        <w:outlineLvl w:val="0"/>
        <w:rPr>
          <w:rFonts w:ascii="Calibri" w:hAnsi="Calibri"/>
          <w:bCs/>
          <w:kern w:val="36"/>
          <w:sz w:val="23"/>
          <w:szCs w:val="23"/>
        </w:rPr>
      </w:pPr>
      <w:r w:rsidRPr="005B0DCA">
        <w:rPr>
          <w:rFonts w:ascii="Calibri" w:hAnsi="Calibri"/>
          <w:bCs/>
          <w:kern w:val="36"/>
          <w:sz w:val="23"/>
          <w:szCs w:val="23"/>
        </w:rPr>
        <w:t>So what</w:t>
      </w:r>
      <w:r w:rsidR="00FF02F1" w:rsidRPr="005B0DCA">
        <w:rPr>
          <w:rFonts w:ascii="Calibri" w:hAnsi="Calibri"/>
          <w:bCs/>
          <w:kern w:val="36"/>
          <w:sz w:val="23"/>
          <w:szCs w:val="23"/>
        </w:rPr>
        <w:t xml:space="preserve"> about you? </w:t>
      </w:r>
    </w:p>
    <w:p w:rsidR="005B0DCA" w:rsidRPr="005B0DCA" w:rsidRDefault="00FF02F1" w:rsidP="00083A95">
      <w:pPr>
        <w:pStyle w:val="ListParagraph"/>
        <w:numPr>
          <w:ilvl w:val="0"/>
          <w:numId w:val="27"/>
        </w:numPr>
        <w:outlineLvl w:val="0"/>
        <w:rPr>
          <w:rFonts w:ascii="Calibri" w:hAnsi="Calibri"/>
          <w:bCs/>
          <w:kern w:val="36"/>
          <w:sz w:val="23"/>
          <w:szCs w:val="23"/>
        </w:rPr>
      </w:pPr>
      <w:r w:rsidRPr="005B0DCA">
        <w:rPr>
          <w:rFonts w:ascii="Calibri" w:hAnsi="Calibri"/>
          <w:bCs/>
          <w:kern w:val="36"/>
          <w:sz w:val="23"/>
          <w:szCs w:val="23"/>
        </w:rPr>
        <w:t>Have you ever wanted anything so much that you were willing to do whatever it took to grab a hold of it?</w:t>
      </w:r>
      <w:r w:rsidR="00FF3829" w:rsidRPr="005B0DCA">
        <w:rPr>
          <w:rFonts w:ascii="Calibri" w:hAnsi="Calibri"/>
          <w:bCs/>
          <w:kern w:val="36"/>
          <w:sz w:val="23"/>
          <w:szCs w:val="23"/>
        </w:rPr>
        <w:t xml:space="preserve"> </w:t>
      </w:r>
    </w:p>
    <w:p w:rsidR="00703226" w:rsidRDefault="00FF3829" w:rsidP="00083A95">
      <w:pPr>
        <w:pStyle w:val="ListParagraph"/>
        <w:numPr>
          <w:ilvl w:val="0"/>
          <w:numId w:val="27"/>
        </w:numPr>
        <w:outlineLvl w:val="0"/>
        <w:rPr>
          <w:rFonts w:ascii="Calibri" w:hAnsi="Calibri"/>
          <w:bCs/>
          <w:kern w:val="36"/>
          <w:sz w:val="23"/>
          <w:szCs w:val="23"/>
        </w:rPr>
      </w:pPr>
      <w:r w:rsidRPr="005B0DCA">
        <w:rPr>
          <w:rFonts w:ascii="Calibri" w:hAnsi="Calibri"/>
          <w:bCs/>
          <w:kern w:val="36"/>
          <w:sz w:val="23"/>
          <w:szCs w:val="23"/>
        </w:rPr>
        <w:t>W</w:t>
      </w:r>
      <w:r w:rsidR="00643B5A" w:rsidRPr="005B0DCA">
        <w:rPr>
          <w:rFonts w:ascii="Calibri" w:hAnsi="Calibri"/>
          <w:bCs/>
          <w:kern w:val="36"/>
          <w:sz w:val="23"/>
          <w:szCs w:val="23"/>
        </w:rPr>
        <w:t xml:space="preserve">hat would you be willing to do for eternal life? </w:t>
      </w:r>
    </w:p>
    <w:p w:rsidR="00A317B7" w:rsidRPr="005B0DCA" w:rsidRDefault="00FF3829" w:rsidP="00083A95">
      <w:pPr>
        <w:pStyle w:val="ListParagraph"/>
        <w:numPr>
          <w:ilvl w:val="0"/>
          <w:numId w:val="27"/>
        </w:numPr>
        <w:outlineLvl w:val="0"/>
        <w:rPr>
          <w:rFonts w:ascii="Calibri" w:hAnsi="Calibri"/>
          <w:bCs/>
          <w:kern w:val="36"/>
          <w:sz w:val="23"/>
          <w:szCs w:val="23"/>
        </w:rPr>
      </w:pPr>
      <w:r w:rsidRPr="005B0DCA">
        <w:rPr>
          <w:rFonts w:ascii="Calibri" w:hAnsi="Calibri"/>
          <w:bCs/>
          <w:kern w:val="36"/>
          <w:sz w:val="23"/>
          <w:szCs w:val="23"/>
        </w:rPr>
        <w:t>Would</w:t>
      </w:r>
      <w:r w:rsidR="00643B5A" w:rsidRPr="005B0DCA">
        <w:rPr>
          <w:rFonts w:ascii="Calibri" w:hAnsi="Calibri"/>
          <w:bCs/>
          <w:kern w:val="36"/>
          <w:sz w:val="23"/>
          <w:szCs w:val="23"/>
        </w:rPr>
        <w:t xml:space="preserve"> you </w:t>
      </w:r>
      <w:r w:rsidRPr="005B0DCA">
        <w:rPr>
          <w:rFonts w:ascii="Calibri" w:hAnsi="Calibri"/>
          <w:bCs/>
          <w:kern w:val="36"/>
          <w:sz w:val="23"/>
          <w:szCs w:val="23"/>
        </w:rPr>
        <w:t xml:space="preserve">be </w:t>
      </w:r>
      <w:r w:rsidR="00643B5A" w:rsidRPr="005B0DCA">
        <w:rPr>
          <w:rFonts w:ascii="Calibri" w:hAnsi="Calibri"/>
          <w:bCs/>
          <w:kern w:val="36"/>
          <w:sz w:val="23"/>
          <w:szCs w:val="23"/>
        </w:rPr>
        <w:t>willing to obey the Son of God, our Savior, in order to gain everlasting life; a life free of pain, suffering, disease and death?</w:t>
      </w:r>
    </w:p>
    <w:p w:rsidR="00A317B7" w:rsidRDefault="00A317B7" w:rsidP="00FF3829">
      <w:pPr>
        <w:spacing w:after="0" w:line="240" w:lineRule="auto"/>
        <w:outlineLvl w:val="0"/>
        <w:rPr>
          <w:rFonts w:ascii="Calibri" w:eastAsia="Times New Roman" w:hAnsi="Calibri" w:cs="Times New Roman"/>
          <w:bCs/>
          <w:kern w:val="36"/>
          <w:sz w:val="23"/>
          <w:szCs w:val="23"/>
          <w:lang w:bidi="ar-SA"/>
        </w:rPr>
      </w:pPr>
    </w:p>
    <w:p w:rsidR="00FF3829" w:rsidRPr="00643B5A" w:rsidRDefault="00FF3829" w:rsidP="00703226">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 xml:space="preserve">If so, </w:t>
      </w:r>
      <w:r w:rsidR="00703226">
        <w:rPr>
          <w:rFonts w:ascii="Calibri" w:eastAsia="Times New Roman" w:hAnsi="Calibri" w:cs="Times New Roman"/>
          <w:bCs/>
          <w:kern w:val="36"/>
          <w:sz w:val="23"/>
          <w:szCs w:val="23"/>
          <w:lang w:bidi="ar-SA"/>
        </w:rPr>
        <w:t xml:space="preserve">join me </w:t>
      </w:r>
      <w:r w:rsidRPr="00643B5A">
        <w:rPr>
          <w:rFonts w:ascii="Calibri" w:eastAsia="Times New Roman" w:hAnsi="Calibri" w:cs="Times New Roman"/>
          <w:bCs/>
          <w:kern w:val="36"/>
          <w:sz w:val="23"/>
          <w:szCs w:val="23"/>
          <w:lang w:bidi="ar-SA"/>
        </w:rPr>
        <w:t xml:space="preserve">in Part 2, </w:t>
      </w:r>
      <w:r w:rsidR="00703226">
        <w:rPr>
          <w:rFonts w:ascii="Calibri" w:eastAsia="Times New Roman" w:hAnsi="Calibri" w:cs="Times New Roman"/>
          <w:bCs/>
          <w:kern w:val="36"/>
          <w:sz w:val="23"/>
          <w:szCs w:val="23"/>
          <w:lang w:bidi="ar-SA"/>
        </w:rPr>
        <w:t xml:space="preserve">and we </w:t>
      </w:r>
      <w:r w:rsidRPr="00643B5A">
        <w:rPr>
          <w:rFonts w:ascii="Calibri" w:eastAsia="Times New Roman" w:hAnsi="Calibri" w:cs="Times New Roman"/>
          <w:bCs/>
          <w:kern w:val="36"/>
          <w:sz w:val="23"/>
          <w:szCs w:val="23"/>
          <w:lang w:bidi="ar-SA"/>
        </w:rPr>
        <w:t xml:space="preserve">will </w:t>
      </w:r>
      <w:r w:rsidR="00703226">
        <w:rPr>
          <w:rFonts w:ascii="Calibri" w:eastAsia="Times New Roman" w:hAnsi="Calibri" w:cs="Times New Roman"/>
          <w:bCs/>
          <w:kern w:val="36"/>
          <w:sz w:val="23"/>
          <w:szCs w:val="23"/>
          <w:lang w:bidi="ar-SA"/>
        </w:rPr>
        <w:t xml:space="preserve">learn more of Christ’s instructions on how we can </w:t>
      </w:r>
      <w:r w:rsidRPr="00643B5A">
        <w:rPr>
          <w:rFonts w:ascii="Calibri" w:eastAsia="Times New Roman" w:hAnsi="Calibri" w:cs="Times New Roman"/>
          <w:bCs/>
          <w:kern w:val="36"/>
          <w:sz w:val="23"/>
          <w:szCs w:val="23"/>
          <w:lang w:bidi="ar-SA"/>
        </w:rPr>
        <w:t>enter into eternal life.</w:t>
      </w:r>
    </w:p>
    <w:p w:rsidR="00643B5A" w:rsidRPr="00643B5A" w:rsidRDefault="00643B5A" w:rsidP="00FF3829">
      <w:pPr>
        <w:spacing w:after="0" w:line="240" w:lineRule="auto"/>
        <w:outlineLvl w:val="0"/>
        <w:rPr>
          <w:rFonts w:ascii="Calibri" w:eastAsia="Times New Roman" w:hAnsi="Calibri" w:cs="Times New Roman"/>
          <w:bCs/>
          <w:kern w:val="36"/>
          <w:sz w:val="23"/>
          <w:szCs w:val="23"/>
          <w:lang w:bidi="ar-SA"/>
        </w:rPr>
      </w:pPr>
    </w:p>
    <w:p w:rsidR="00A317B7" w:rsidRPr="00643B5A" w:rsidRDefault="00A317B7" w:rsidP="00A317B7">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 xml:space="preserve"> </w:t>
      </w:r>
    </w:p>
    <w:p w:rsidR="00643B5A" w:rsidRPr="00643B5A" w:rsidRDefault="00643B5A" w:rsidP="00643B5A">
      <w:pPr>
        <w:spacing w:after="0" w:line="240" w:lineRule="auto"/>
        <w:outlineLvl w:val="0"/>
        <w:rPr>
          <w:rFonts w:ascii="Calibri" w:eastAsia="Times New Roman" w:hAnsi="Calibri" w:cs="Times New Roman"/>
          <w:bCs/>
          <w:kern w:val="36"/>
          <w:sz w:val="23"/>
          <w:szCs w:val="23"/>
          <w:lang w:bidi="ar-SA"/>
        </w:rPr>
      </w:pPr>
    </w:p>
    <w:p w:rsidR="00643B5A" w:rsidRPr="00643B5A" w:rsidRDefault="00643B5A" w:rsidP="00643B5A">
      <w:pPr>
        <w:spacing w:after="0" w:line="240" w:lineRule="auto"/>
        <w:outlineLvl w:val="0"/>
        <w:rPr>
          <w:rFonts w:eastAsia="Times New Roman" w:cs="Times New Roman"/>
          <w:bCs/>
          <w:kern w:val="36"/>
          <w:sz w:val="23"/>
          <w:szCs w:val="23"/>
          <w:lang w:bidi="ar-SA"/>
        </w:rPr>
      </w:pPr>
    </w:p>
    <w:p w:rsidR="00643B5A" w:rsidRDefault="00643B5A" w:rsidP="00643B5A">
      <w:pPr>
        <w:spacing w:after="0" w:line="240" w:lineRule="auto"/>
        <w:outlineLvl w:val="0"/>
        <w:rPr>
          <w:rFonts w:eastAsia="Times New Roman" w:cs="Times New Roman"/>
          <w:bCs/>
          <w:kern w:val="36"/>
          <w:sz w:val="23"/>
          <w:szCs w:val="23"/>
          <w:lang w:bidi="ar-SA"/>
        </w:rPr>
      </w:pPr>
    </w:p>
    <w:p w:rsidR="005775D1" w:rsidRDefault="005775D1" w:rsidP="00643B5A">
      <w:pPr>
        <w:spacing w:after="0" w:line="240" w:lineRule="auto"/>
        <w:outlineLvl w:val="0"/>
        <w:rPr>
          <w:rFonts w:eastAsia="Times New Roman" w:cs="Times New Roman"/>
          <w:bCs/>
          <w:kern w:val="36"/>
          <w:sz w:val="23"/>
          <w:szCs w:val="23"/>
          <w:lang w:bidi="ar-SA"/>
        </w:rPr>
      </w:pPr>
    </w:p>
    <w:p w:rsidR="005775D1" w:rsidRDefault="005775D1" w:rsidP="00643B5A">
      <w:pPr>
        <w:spacing w:after="0" w:line="240" w:lineRule="auto"/>
        <w:outlineLvl w:val="0"/>
        <w:rPr>
          <w:rFonts w:eastAsia="Times New Roman" w:cs="Times New Roman"/>
          <w:bCs/>
          <w:kern w:val="36"/>
          <w:sz w:val="23"/>
          <w:szCs w:val="23"/>
          <w:lang w:bidi="ar-SA"/>
        </w:rPr>
      </w:pPr>
    </w:p>
    <w:p w:rsidR="00844E7B" w:rsidRDefault="00844E7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104B3B" w:rsidRDefault="00104B3B" w:rsidP="00643B5A">
      <w:pPr>
        <w:spacing w:after="0" w:line="240" w:lineRule="auto"/>
        <w:outlineLvl w:val="0"/>
        <w:rPr>
          <w:rFonts w:eastAsia="Times New Roman" w:cs="Times New Roman"/>
          <w:bCs/>
          <w:kern w:val="36"/>
          <w:sz w:val="23"/>
          <w:szCs w:val="23"/>
          <w:lang w:bidi="ar-SA"/>
        </w:rPr>
      </w:pPr>
    </w:p>
    <w:p w:rsidR="00844E7B" w:rsidRDefault="00844E7B" w:rsidP="00643B5A">
      <w:pPr>
        <w:spacing w:after="0" w:line="240" w:lineRule="auto"/>
        <w:outlineLvl w:val="0"/>
        <w:rPr>
          <w:rFonts w:eastAsia="Times New Roman" w:cs="Times New Roman"/>
          <w:bCs/>
          <w:kern w:val="36"/>
          <w:sz w:val="23"/>
          <w:szCs w:val="23"/>
          <w:lang w:bidi="ar-SA"/>
        </w:rPr>
      </w:pPr>
    </w:p>
    <w:p w:rsidR="00625779" w:rsidRPr="00625779" w:rsidRDefault="00625779" w:rsidP="00625779">
      <w:pPr>
        <w:spacing w:after="0" w:line="240" w:lineRule="auto"/>
        <w:jc w:val="center"/>
        <w:rPr>
          <w:rFonts w:asciiTheme="majorHAnsi" w:hAnsiTheme="majorHAnsi"/>
          <w:b/>
          <w:bCs/>
          <w:color w:val="000000" w:themeColor="text1"/>
          <w:sz w:val="28"/>
          <w:szCs w:val="28"/>
        </w:rPr>
      </w:pPr>
      <w:bookmarkStart w:id="1" w:name="gate"/>
      <w:r w:rsidRPr="00625779">
        <w:rPr>
          <w:rFonts w:asciiTheme="majorHAnsi" w:hAnsiTheme="majorHAnsi"/>
          <w:b/>
          <w:bCs/>
          <w:color w:val="000000" w:themeColor="text1"/>
          <w:sz w:val="28"/>
          <w:szCs w:val="28"/>
        </w:rPr>
        <w:lastRenderedPageBreak/>
        <w:t>The Strait Gate</w:t>
      </w:r>
      <w:bookmarkEnd w:id="1"/>
      <w:r w:rsidRPr="00625779">
        <w:rPr>
          <w:rFonts w:asciiTheme="majorHAnsi" w:hAnsiTheme="majorHAnsi"/>
          <w:b/>
          <w:bCs/>
          <w:color w:val="000000" w:themeColor="text1"/>
          <w:sz w:val="28"/>
          <w:szCs w:val="28"/>
        </w:rPr>
        <w:t xml:space="preserve"> </w:t>
      </w:r>
    </w:p>
    <w:p w:rsidR="00844E7B" w:rsidRDefault="00844E7B" w:rsidP="00643B5A">
      <w:pPr>
        <w:spacing w:after="0" w:line="240" w:lineRule="auto"/>
        <w:outlineLvl w:val="0"/>
        <w:rPr>
          <w:rFonts w:eastAsia="Times New Roman" w:cs="Times New Roman"/>
          <w:bCs/>
          <w:kern w:val="36"/>
          <w:sz w:val="23"/>
          <w:szCs w:val="23"/>
          <w:lang w:bidi="ar-SA"/>
        </w:rPr>
      </w:pPr>
    </w:p>
    <w:p w:rsidR="005775D1" w:rsidRDefault="005775D1" w:rsidP="00643B5A">
      <w:pPr>
        <w:spacing w:after="0" w:line="240" w:lineRule="auto"/>
        <w:outlineLvl w:val="0"/>
        <w:rPr>
          <w:rFonts w:eastAsia="Times New Roman" w:cs="Times New Roman"/>
          <w:bCs/>
          <w:kern w:val="36"/>
          <w:sz w:val="23"/>
          <w:szCs w:val="23"/>
          <w:lang w:bidi="ar-SA"/>
        </w:rPr>
      </w:pPr>
    </w:p>
    <w:p w:rsidR="001C7337" w:rsidRPr="007741D7" w:rsidRDefault="00DD2A4A" w:rsidP="007741D7">
      <w:pPr>
        <w:tabs>
          <w:tab w:val="left" w:pos="9090"/>
        </w:tabs>
        <w:spacing w:after="0" w:line="240" w:lineRule="auto"/>
        <w:ind w:left="540" w:right="717"/>
        <w:jc w:val="center"/>
        <w:rPr>
          <w:rFonts w:ascii="Bookman Old Style" w:hAnsi="Bookman Old Style" w:cstheme="majorBidi"/>
          <w:i/>
          <w:iCs/>
          <w:color w:val="C00000"/>
          <w:sz w:val="24"/>
          <w:szCs w:val="24"/>
        </w:rPr>
      </w:pPr>
      <w:r w:rsidRPr="007741D7">
        <w:rPr>
          <w:rFonts w:ascii="Bookman Old Style" w:hAnsi="Bookman Old Style" w:cstheme="majorBidi"/>
          <w:i/>
          <w:iCs/>
          <w:color w:val="C00000"/>
          <w:sz w:val="24"/>
          <w:szCs w:val="24"/>
        </w:rPr>
        <w:t xml:space="preserve">“Enter ye in at the strait gate: for wide is the gate, and broad is the way, </w:t>
      </w:r>
    </w:p>
    <w:p w:rsidR="00DD2A4A" w:rsidRPr="007741D7" w:rsidRDefault="00DD2A4A" w:rsidP="007741D7">
      <w:pPr>
        <w:tabs>
          <w:tab w:val="left" w:pos="9090"/>
        </w:tabs>
        <w:spacing w:after="0" w:line="240" w:lineRule="auto"/>
        <w:ind w:left="540" w:right="717"/>
        <w:jc w:val="center"/>
        <w:rPr>
          <w:rFonts w:ascii="Bookman Old Style" w:hAnsi="Bookman Old Style" w:cstheme="majorBidi"/>
          <w:i/>
          <w:iCs/>
          <w:color w:val="C00000"/>
          <w:sz w:val="24"/>
          <w:szCs w:val="24"/>
        </w:rPr>
      </w:pPr>
      <w:r w:rsidRPr="007741D7">
        <w:rPr>
          <w:rFonts w:ascii="Bookman Old Style" w:hAnsi="Bookman Old Style" w:cstheme="majorBidi"/>
          <w:i/>
          <w:iCs/>
          <w:color w:val="C00000"/>
          <w:sz w:val="24"/>
          <w:szCs w:val="24"/>
        </w:rPr>
        <w:t>that leadeth to destruction, and many there be which go in thereat:</w:t>
      </w:r>
    </w:p>
    <w:p w:rsidR="001C7337" w:rsidRPr="007741D7" w:rsidRDefault="00DD2A4A" w:rsidP="007741D7">
      <w:pPr>
        <w:tabs>
          <w:tab w:val="left" w:pos="9090"/>
        </w:tabs>
        <w:spacing w:after="0" w:line="240" w:lineRule="auto"/>
        <w:ind w:left="540" w:right="717"/>
        <w:jc w:val="center"/>
        <w:rPr>
          <w:rFonts w:ascii="Bookman Old Style" w:eastAsia="Calibri" w:hAnsi="Bookman Old Style" w:cstheme="majorBidi"/>
          <w:b/>
          <w:bCs/>
          <w:i/>
          <w:iCs/>
          <w:color w:val="C00000"/>
          <w:sz w:val="24"/>
          <w:szCs w:val="24"/>
        </w:rPr>
      </w:pPr>
      <w:r w:rsidRPr="007741D7">
        <w:rPr>
          <w:rFonts w:ascii="Bookman Old Style" w:hAnsi="Bookman Old Style" w:cstheme="majorBidi"/>
          <w:i/>
          <w:iCs/>
          <w:color w:val="C00000"/>
          <w:sz w:val="24"/>
          <w:szCs w:val="24"/>
        </w:rPr>
        <w:t>Because strait is the gate, and narrow is the way, which leadeth unto life, and few there be that find it.”</w:t>
      </w:r>
      <w:r w:rsidRPr="007741D7">
        <w:rPr>
          <w:rFonts w:ascii="Bookman Old Style" w:eastAsia="Calibri" w:hAnsi="Bookman Old Style" w:cstheme="majorBidi"/>
          <w:b/>
          <w:bCs/>
          <w:i/>
          <w:iCs/>
          <w:color w:val="C00000"/>
          <w:sz w:val="24"/>
          <w:szCs w:val="24"/>
        </w:rPr>
        <w:t xml:space="preserve"> </w:t>
      </w:r>
    </w:p>
    <w:p w:rsidR="001C7337" w:rsidRPr="001C7337" w:rsidRDefault="00DD2A4A" w:rsidP="007741D7">
      <w:pPr>
        <w:tabs>
          <w:tab w:val="left" w:pos="8820"/>
        </w:tabs>
        <w:spacing w:before="120" w:after="0" w:line="240" w:lineRule="auto"/>
        <w:ind w:left="547" w:right="994"/>
        <w:jc w:val="center"/>
        <w:rPr>
          <w:rFonts w:asciiTheme="majorBidi" w:hAnsiTheme="majorBidi" w:cstheme="majorBidi"/>
          <w:b/>
          <w:bCs/>
          <w:sz w:val="18"/>
          <w:szCs w:val="18"/>
        </w:rPr>
      </w:pPr>
      <w:r w:rsidRPr="001C7337">
        <w:rPr>
          <w:rFonts w:asciiTheme="majorBidi" w:eastAsia="Calibri" w:hAnsiTheme="majorBidi" w:cstheme="majorBidi"/>
          <w:color w:val="000000" w:themeColor="text1"/>
          <w:sz w:val="18"/>
          <w:szCs w:val="18"/>
        </w:rPr>
        <w:t>(</w:t>
      </w:r>
      <w:r w:rsidR="001C7337" w:rsidRPr="001C7337">
        <w:rPr>
          <w:rFonts w:asciiTheme="majorBidi" w:hAnsiTheme="majorBidi" w:cstheme="majorBidi"/>
          <w:sz w:val="18"/>
          <w:szCs w:val="18"/>
        </w:rPr>
        <w:t>Matthew 7:13-14, KJV</w:t>
      </w:r>
      <w:r w:rsidR="001C7337" w:rsidRPr="001C7337">
        <w:rPr>
          <w:rFonts w:asciiTheme="majorBidi" w:eastAsia="Calibri" w:hAnsiTheme="majorBidi" w:cstheme="majorBidi"/>
          <w:color w:val="000000" w:themeColor="text1"/>
          <w:sz w:val="18"/>
          <w:szCs w:val="18"/>
        </w:rPr>
        <w:t>)</w:t>
      </w:r>
    </w:p>
    <w:p w:rsidR="00DD2A4A" w:rsidRPr="001C7337" w:rsidRDefault="00DD2A4A" w:rsidP="001C7337">
      <w:pPr>
        <w:spacing w:after="0" w:line="240" w:lineRule="auto"/>
        <w:rPr>
          <w:rFonts w:asciiTheme="majorBidi" w:hAnsiTheme="majorBidi" w:cstheme="majorBidi"/>
          <w:sz w:val="20"/>
          <w:szCs w:val="20"/>
        </w:rPr>
      </w:pPr>
    </w:p>
    <w:p w:rsidR="00DD2A4A" w:rsidRDefault="00DD2A4A" w:rsidP="001122C6">
      <w:pPr>
        <w:rPr>
          <w:sz w:val="23"/>
          <w:szCs w:val="23"/>
        </w:rPr>
      </w:pPr>
    </w:p>
    <w:p w:rsidR="00FF6786" w:rsidRDefault="001122C6" w:rsidP="009B1FCF">
      <w:pPr>
        <w:rPr>
          <w:sz w:val="23"/>
          <w:szCs w:val="23"/>
        </w:rPr>
      </w:pPr>
      <w:r>
        <w:rPr>
          <w:sz w:val="23"/>
          <w:szCs w:val="23"/>
        </w:rPr>
        <w:t>This speaks of two gates and two paths</w:t>
      </w:r>
      <w:r w:rsidR="0099764F">
        <w:rPr>
          <w:sz w:val="23"/>
          <w:szCs w:val="23"/>
        </w:rPr>
        <w:t>. But before you begin your journey on either, you have to choose the gate you will enter</w:t>
      </w:r>
      <w:r w:rsidR="005A5F78">
        <w:rPr>
          <w:sz w:val="23"/>
          <w:szCs w:val="23"/>
        </w:rPr>
        <w:t xml:space="preserve"> by</w:t>
      </w:r>
      <w:r w:rsidR="0099764F">
        <w:rPr>
          <w:sz w:val="23"/>
          <w:szCs w:val="23"/>
        </w:rPr>
        <w:t xml:space="preserve">, either the </w:t>
      </w:r>
      <w:r>
        <w:rPr>
          <w:sz w:val="23"/>
          <w:szCs w:val="23"/>
        </w:rPr>
        <w:t xml:space="preserve">strait </w:t>
      </w:r>
      <w:r w:rsidR="005A5F78">
        <w:rPr>
          <w:sz w:val="23"/>
          <w:szCs w:val="23"/>
        </w:rPr>
        <w:t xml:space="preserve">or the </w:t>
      </w:r>
      <w:r>
        <w:rPr>
          <w:sz w:val="23"/>
          <w:szCs w:val="23"/>
        </w:rPr>
        <w:t>wide</w:t>
      </w:r>
      <w:r w:rsidR="0099764F">
        <w:rPr>
          <w:sz w:val="23"/>
          <w:szCs w:val="23"/>
        </w:rPr>
        <w:t>.</w:t>
      </w:r>
    </w:p>
    <w:p w:rsidR="00C03A29" w:rsidRDefault="005726DC" w:rsidP="00C03A29">
      <w:pPr>
        <w:spacing w:after="0" w:line="240" w:lineRule="auto"/>
        <w:rPr>
          <w:sz w:val="23"/>
          <w:szCs w:val="23"/>
        </w:rPr>
      </w:pPr>
      <w:r>
        <w:rPr>
          <w:sz w:val="23"/>
          <w:szCs w:val="23"/>
        </w:rPr>
        <w:t>The above passage pro</w:t>
      </w:r>
      <w:r w:rsidR="002F715B">
        <w:rPr>
          <w:sz w:val="23"/>
          <w:szCs w:val="23"/>
        </w:rPr>
        <w:t>vides us with the following information:</w:t>
      </w:r>
    </w:p>
    <w:p w:rsidR="00996005" w:rsidRPr="00C03A29" w:rsidRDefault="00996005" w:rsidP="00C03A29">
      <w:pPr>
        <w:spacing w:after="0" w:line="240" w:lineRule="auto"/>
        <w:rPr>
          <w:sz w:val="23"/>
          <w:szCs w:val="23"/>
        </w:rPr>
      </w:pPr>
    </w:p>
    <w:tbl>
      <w:tblPr>
        <w:tblStyle w:val="TableGrid"/>
        <w:tblW w:w="0" w:type="auto"/>
        <w:tblLook w:val="04A0" w:firstRow="1" w:lastRow="0" w:firstColumn="1" w:lastColumn="0" w:noHBand="0" w:noVBand="1"/>
      </w:tblPr>
      <w:tblGrid>
        <w:gridCol w:w="3078"/>
        <w:gridCol w:w="3150"/>
        <w:gridCol w:w="3348"/>
      </w:tblGrid>
      <w:tr w:rsidR="00CB234C" w:rsidTr="0076415A">
        <w:tc>
          <w:tcPr>
            <w:tcW w:w="3078" w:type="dxa"/>
            <w:shd w:val="clear" w:color="auto" w:fill="DAEEF3" w:themeFill="accent5" w:themeFillTint="33"/>
            <w:vAlign w:val="center"/>
          </w:tcPr>
          <w:p w:rsidR="00CB234C" w:rsidRPr="005726DC" w:rsidRDefault="005106F7" w:rsidP="00083A95">
            <w:pPr>
              <w:pStyle w:val="ListParagraph"/>
              <w:numPr>
                <w:ilvl w:val="0"/>
                <w:numId w:val="3"/>
              </w:numPr>
              <w:ind w:left="360"/>
              <w:rPr>
                <w:rFonts w:asciiTheme="minorHAnsi" w:hAnsiTheme="minorHAnsi"/>
                <w:sz w:val="23"/>
                <w:szCs w:val="23"/>
              </w:rPr>
            </w:pPr>
            <w:r w:rsidRPr="005726DC">
              <w:rPr>
                <w:rFonts w:asciiTheme="minorHAnsi" w:hAnsiTheme="minorHAnsi"/>
                <w:sz w:val="23"/>
                <w:szCs w:val="23"/>
              </w:rPr>
              <w:t>Type of Gate</w:t>
            </w:r>
          </w:p>
        </w:tc>
        <w:tc>
          <w:tcPr>
            <w:tcW w:w="3150" w:type="dxa"/>
            <w:vAlign w:val="center"/>
          </w:tcPr>
          <w:p w:rsidR="00CB234C" w:rsidRPr="00996005" w:rsidRDefault="005106F7" w:rsidP="00996005">
            <w:pPr>
              <w:jc w:val="center"/>
              <w:rPr>
                <w:sz w:val="23"/>
                <w:szCs w:val="23"/>
              </w:rPr>
            </w:pPr>
            <w:r w:rsidRPr="00996005">
              <w:rPr>
                <w:sz w:val="23"/>
                <w:szCs w:val="23"/>
              </w:rPr>
              <w:t xml:space="preserve">The </w:t>
            </w:r>
            <w:r w:rsidR="00EF2495" w:rsidRPr="00996005">
              <w:rPr>
                <w:sz w:val="23"/>
                <w:szCs w:val="23"/>
              </w:rPr>
              <w:t>Strait Gate</w:t>
            </w:r>
          </w:p>
        </w:tc>
        <w:tc>
          <w:tcPr>
            <w:tcW w:w="3348" w:type="dxa"/>
            <w:vAlign w:val="center"/>
          </w:tcPr>
          <w:p w:rsidR="00CB234C" w:rsidRPr="00CB234C" w:rsidRDefault="00EF2495" w:rsidP="00EF2495">
            <w:pPr>
              <w:jc w:val="center"/>
              <w:rPr>
                <w:sz w:val="23"/>
                <w:szCs w:val="23"/>
              </w:rPr>
            </w:pPr>
            <w:r>
              <w:rPr>
                <w:sz w:val="23"/>
                <w:szCs w:val="23"/>
              </w:rPr>
              <w:t>T</w:t>
            </w:r>
            <w:r w:rsidR="005106F7" w:rsidRPr="00CB234C">
              <w:rPr>
                <w:sz w:val="23"/>
                <w:szCs w:val="23"/>
              </w:rPr>
              <w:t xml:space="preserve">he </w:t>
            </w:r>
            <w:r w:rsidRPr="00CB234C">
              <w:rPr>
                <w:sz w:val="23"/>
                <w:szCs w:val="23"/>
              </w:rPr>
              <w:t>Wide Gate</w:t>
            </w:r>
          </w:p>
        </w:tc>
      </w:tr>
      <w:tr w:rsidR="00CB234C" w:rsidTr="0076415A">
        <w:tc>
          <w:tcPr>
            <w:tcW w:w="3078" w:type="dxa"/>
            <w:shd w:val="clear" w:color="auto" w:fill="DAEEF3" w:themeFill="accent5" w:themeFillTint="33"/>
            <w:vAlign w:val="center"/>
          </w:tcPr>
          <w:p w:rsidR="00CB234C" w:rsidRPr="005726DC" w:rsidRDefault="00CB234C" w:rsidP="00083A95">
            <w:pPr>
              <w:pStyle w:val="ListParagraph"/>
              <w:numPr>
                <w:ilvl w:val="0"/>
                <w:numId w:val="3"/>
              </w:numPr>
              <w:ind w:left="360"/>
              <w:rPr>
                <w:rFonts w:asciiTheme="minorHAnsi" w:hAnsiTheme="minorHAnsi"/>
                <w:sz w:val="23"/>
                <w:szCs w:val="23"/>
              </w:rPr>
            </w:pPr>
            <w:r w:rsidRPr="005726DC">
              <w:rPr>
                <w:rFonts w:asciiTheme="minorHAnsi" w:hAnsiTheme="minorHAnsi"/>
                <w:sz w:val="23"/>
                <w:szCs w:val="23"/>
              </w:rPr>
              <w:t xml:space="preserve">The </w:t>
            </w:r>
            <w:r w:rsidR="005106F7" w:rsidRPr="005726DC">
              <w:rPr>
                <w:rFonts w:asciiTheme="minorHAnsi" w:hAnsiTheme="minorHAnsi"/>
                <w:sz w:val="23"/>
                <w:szCs w:val="23"/>
              </w:rPr>
              <w:t xml:space="preserve">type of </w:t>
            </w:r>
            <w:r w:rsidRPr="005726DC">
              <w:rPr>
                <w:rFonts w:asciiTheme="minorHAnsi" w:hAnsiTheme="minorHAnsi"/>
                <w:sz w:val="23"/>
                <w:szCs w:val="23"/>
              </w:rPr>
              <w:t>way</w:t>
            </w:r>
            <w:r w:rsidR="005106F7" w:rsidRPr="005726DC">
              <w:rPr>
                <w:rFonts w:asciiTheme="minorHAnsi" w:hAnsiTheme="minorHAnsi"/>
                <w:sz w:val="23"/>
                <w:szCs w:val="23"/>
              </w:rPr>
              <w:t xml:space="preserve"> </w:t>
            </w:r>
            <w:r w:rsidR="005106F7" w:rsidRPr="005726DC">
              <w:rPr>
                <w:rFonts w:asciiTheme="minorHAnsi" w:hAnsiTheme="minorHAnsi"/>
                <w:sz w:val="22"/>
                <w:szCs w:val="22"/>
              </w:rPr>
              <w:t>(road, route)</w:t>
            </w:r>
            <w:r w:rsidRPr="005726DC">
              <w:rPr>
                <w:rFonts w:asciiTheme="minorHAnsi" w:hAnsiTheme="minorHAnsi"/>
                <w:sz w:val="23"/>
                <w:szCs w:val="23"/>
              </w:rPr>
              <w:t xml:space="preserve"> beyond the gate</w:t>
            </w:r>
          </w:p>
        </w:tc>
        <w:tc>
          <w:tcPr>
            <w:tcW w:w="3150" w:type="dxa"/>
            <w:vAlign w:val="center"/>
          </w:tcPr>
          <w:p w:rsidR="00CB234C" w:rsidRPr="00996005" w:rsidRDefault="005106F7" w:rsidP="00996005">
            <w:pPr>
              <w:jc w:val="center"/>
              <w:rPr>
                <w:sz w:val="23"/>
                <w:szCs w:val="23"/>
              </w:rPr>
            </w:pPr>
            <w:r w:rsidRPr="00996005">
              <w:rPr>
                <w:sz w:val="23"/>
                <w:szCs w:val="23"/>
              </w:rPr>
              <w:t>Narrow is the way</w:t>
            </w:r>
            <w:r w:rsidR="00E61C4F">
              <w:rPr>
                <w:sz w:val="23"/>
                <w:szCs w:val="23"/>
              </w:rPr>
              <w:t xml:space="preserve"> (road)</w:t>
            </w:r>
          </w:p>
        </w:tc>
        <w:tc>
          <w:tcPr>
            <w:tcW w:w="3348" w:type="dxa"/>
            <w:vAlign w:val="center"/>
          </w:tcPr>
          <w:p w:rsidR="00CB234C" w:rsidRPr="00CB234C" w:rsidRDefault="005106F7" w:rsidP="00996005">
            <w:pPr>
              <w:jc w:val="center"/>
              <w:rPr>
                <w:sz w:val="23"/>
                <w:szCs w:val="23"/>
              </w:rPr>
            </w:pPr>
            <w:r w:rsidRPr="00CB234C">
              <w:rPr>
                <w:sz w:val="23"/>
                <w:szCs w:val="23"/>
              </w:rPr>
              <w:t xml:space="preserve">Broad is </w:t>
            </w:r>
            <w:r w:rsidR="00CB234C" w:rsidRPr="00CB234C">
              <w:rPr>
                <w:sz w:val="23"/>
                <w:szCs w:val="23"/>
              </w:rPr>
              <w:t>the way</w:t>
            </w:r>
            <w:r w:rsidR="00E61C4F">
              <w:rPr>
                <w:sz w:val="23"/>
                <w:szCs w:val="23"/>
              </w:rPr>
              <w:t xml:space="preserve"> (road)</w:t>
            </w:r>
          </w:p>
        </w:tc>
      </w:tr>
      <w:tr w:rsidR="00CB234C" w:rsidTr="0076415A">
        <w:tc>
          <w:tcPr>
            <w:tcW w:w="3078" w:type="dxa"/>
            <w:shd w:val="clear" w:color="auto" w:fill="DAEEF3" w:themeFill="accent5" w:themeFillTint="33"/>
            <w:vAlign w:val="center"/>
          </w:tcPr>
          <w:p w:rsidR="00CB234C" w:rsidRPr="005726DC" w:rsidRDefault="00CB234C" w:rsidP="00083A95">
            <w:pPr>
              <w:pStyle w:val="ListParagraph"/>
              <w:numPr>
                <w:ilvl w:val="0"/>
                <w:numId w:val="3"/>
              </w:numPr>
              <w:ind w:left="360"/>
              <w:rPr>
                <w:rFonts w:asciiTheme="minorHAnsi" w:hAnsiTheme="minorHAnsi"/>
                <w:sz w:val="23"/>
                <w:szCs w:val="23"/>
              </w:rPr>
            </w:pPr>
            <w:r w:rsidRPr="005726DC">
              <w:rPr>
                <w:rFonts w:asciiTheme="minorHAnsi" w:hAnsiTheme="minorHAnsi"/>
                <w:sz w:val="23"/>
                <w:szCs w:val="23"/>
              </w:rPr>
              <w:t xml:space="preserve">Where the way </w:t>
            </w:r>
            <w:r w:rsidR="005106F7" w:rsidRPr="005726DC">
              <w:rPr>
                <w:rFonts w:asciiTheme="minorHAnsi" w:hAnsiTheme="minorHAnsi"/>
                <w:sz w:val="22"/>
                <w:szCs w:val="22"/>
              </w:rPr>
              <w:t>(road, route)</w:t>
            </w:r>
            <w:r w:rsidR="005106F7" w:rsidRPr="005726DC">
              <w:rPr>
                <w:rFonts w:asciiTheme="minorHAnsi" w:hAnsiTheme="minorHAnsi"/>
                <w:sz w:val="23"/>
                <w:szCs w:val="23"/>
              </w:rPr>
              <w:t xml:space="preserve"> </w:t>
            </w:r>
            <w:r w:rsidRPr="005726DC">
              <w:rPr>
                <w:rFonts w:asciiTheme="minorHAnsi" w:hAnsiTheme="minorHAnsi"/>
                <w:sz w:val="23"/>
                <w:szCs w:val="23"/>
              </w:rPr>
              <w:t>leads</w:t>
            </w:r>
          </w:p>
        </w:tc>
        <w:tc>
          <w:tcPr>
            <w:tcW w:w="3150" w:type="dxa"/>
            <w:vAlign w:val="center"/>
          </w:tcPr>
          <w:p w:rsidR="00CB234C" w:rsidRPr="00996005" w:rsidRDefault="005106F7" w:rsidP="00996005">
            <w:pPr>
              <w:jc w:val="center"/>
              <w:rPr>
                <w:sz w:val="23"/>
                <w:szCs w:val="23"/>
              </w:rPr>
            </w:pPr>
            <w:r w:rsidRPr="00996005">
              <w:rPr>
                <w:sz w:val="23"/>
                <w:szCs w:val="23"/>
              </w:rPr>
              <w:t>Lead</w:t>
            </w:r>
            <w:r w:rsidR="00996005">
              <w:rPr>
                <w:sz w:val="23"/>
                <w:szCs w:val="23"/>
              </w:rPr>
              <w:t>s</w:t>
            </w:r>
            <w:r w:rsidR="00996005" w:rsidRPr="00996005">
              <w:rPr>
                <w:sz w:val="23"/>
                <w:szCs w:val="23"/>
              </w:rPr>
              <w:t xml:space="preserve"> to life</w:t>
            </w:r>
          </w:p>
        </w:tc>
        <w:tc>
          <w:tcPr>
            <w:tcW w:w="3348" w:type="dxa"/>
            <w:vAlign w:val="center"/>
          </w:tcPr>
          <w:p w:rsidR="00CB234C" w:rsidRPr="00CB234C" w:rsidRDefault="005106F7" w:rsidP="00996005">
            <w:pPr>
              <w:jc w:val="center"/>
              <w:rPr>
                <w:sz w:val="23"/>
                <w:szCs w:val="23"/>
              </w:rPr>
            </w:pPr>
            <w:r w:rsidRPr="00CB234C">
              <w:rPr>
                <w:sz w:val="23"/>
                <w:szCs w:val="23"/>
              </w:rPr>
              <w:t>Lead</w:t>
            </w:r>
            <w:r w:rsidR="00996005">
              <w:rPr>
                <w:sz w:val="23"/>
                <w:szCs w:val="23"/>
              </w:rPr>
              <w:t>s</w:t>
            </w:r>
            <w:r w:rsidR="00CB234C" w:rsidRPr="00CB234C">
              <w:rPr>
                <w:sz w:val="23"/>
                <w:szCs w:val="23"/>
              </w:rPr>
              <w:t xml:space="preserve"> to destruction</w:t>
            </w:r>
          </w:p>
        </w:tc>
      </w:tr>
      <w:tr w:rsidR="00CB234C" w:rsidTr="0076415A">
        <w:tc>
          <w:tcPr>
            <w:tcW w:w="3078" w:type="dxa"/>
            <w:shd w:val="clear" w:color="auto" w:fill="DAEEF3" w:themeFill="accent5" w:themeFillTint="33"/>
            <w:vAlign w:val="center"/>
          </w:tcPr>
          <w:p w:rsidR="00CB234C" w:rsidRPr="005726DC" w:rsidRDefault="00CB234C" w:rsidP="00083A95">
            <w:pPr>
              <w:pStyle w:val="ListParagraph"/>
              <w:numPr>
                <w:ilvl w:val="0"/>
                <w:numId w:val="3"/>
              </w:numPr>
              <w:ind w:left="360"/>
              <w:rPr>
                <w:rFonts w:asciiTheme="minorHAnsi" w:hAnsiTheme="minorHAnsi"/>
                <w:sz w:val="23"/>
                <w:szCs w:val="23"/>
              </w:rPr>
            </w:pPr>
            <w:r w:rsidRPr="005726DC">
              <w:rPr>
                <w:rFonts w:asciiTheme="minorHAnsi" w:hAnsiTheme="minorHAnsi"/>
                <w:sz w:val="23"/>
                <w:szCs w:val="23"/>
              </w:rPr>
              <w:t xml:space="preserve">A general indicator </w:t>
            </w:r>
            <w:r w:rsidR="00EF2495">
              <w:rPr>
                <w:rFonts w:asciiTheme="minorHAnsi" w:hAnsiTheme="minorHAnsi"/>
                <w:sz w:val="23"/>
                <w:szCs w:val="23"/>
              </w:rPr>
              <w:t>as to</w:t>
            </w:r>
            <w:r w:rsidRPr="005726DC">
              <w:rPr>
                <w:rFonts w:asciiTheme="minorHAnsi" w:hAnsiTheme="minorHAnsi"/>
                <w:sz w:val="23"/>
                <w:szCs w:val="23"/>
              </w:rPr>
              <w:t xml:space="preserve"> how many choose each way</w:t>
            </w:r>
            <w:r w:rsidR="005106F7" w:rsidRPr="005726DC">
              <w:rPr>
                <w:rFonts w:asciiTheme="minorHAnsi" w:hAnsiTheme="minorHAnsi"/>
                <w:sz w:val="23"/>
                <w:szCs w:val="23"/>
              </w:rPr>
              <w:t>.</w:t>
            </w:r>
          </w:p>
        </w:tc>
        <w:tc>
          <w:tcPr>
            <w:tcW w:w="3150" w:type="dxa"/>
            <w:vAlign w:val="center"/>
          </w:tcPr>
          <w:p w:rsidR="00CB234C" w:rsidRPr="00996005" w:rsidRDefault="005106F7" w:rsidP="00996005">
            <w:pPr>
              <w:jc w:val="center"/>
              <w:rPr>
                <w:sz w:val="23"/>
                <w:szCs w:val="23"/>
              </w:rPr>
            </w:pPr>
            <w:r w:rsidRPr="00996005">
              <w:rPr>
                <w:sz w:val="23"/>
                <w:szCs w:val="23"/>
              </w:rPr>
              <w:t>Few there be that find it</w:t>
            </w:r>
          </w:p>
        </w:tc>
        <w:tc>
          <w:tcPr>
            <w:tcW w:w="3348" w:type="dxa"/>
            <w:vAlign w:val="center"/>
          </w:tcPr>
          <w:p w:rsidR="00CB234C" w:rsidRPr="00CB234C" w:rsidRDefault="005106F7" w:rsidP="00996005">
            <w:pPr>
              <w:jc w:val="center"/>
              <w:rPr>
                <w:sz w:val="23"/>
                <w:szCs w:val="23"/>
              </w:rPr>
            </w:pPr>
            <w:r w:rsidRPr="00CB234C">
              <w:rPr>
                <w:sz w:val="23"/>
                <w:szCs w:val="23"/>
              </w:rPr>
              <w:t>Many there be which go in there</w:t>
            </w:r>
          </w:p>
        </w:tc>
      </w:tr>
    </w:tbl>
    <w:p w:rsidR="00C03A29" w:rsidRDefault="00C03A29" w:rsidP="00C03A29">
      <w:pPr>
        <w:spacing w:after="0" w:line="240" w:lineRule="auto"/>
        <w:rPr>
          <w:sz w:val="23"/>
          <w:szCs w:val="23"/>
        </w:rPr>
      </w:pPr>
    </w:p>
    <w:p w:rsidR="00E61C4F" w:rsidRPr="00C03A29" w:rsidRDefault="00E61C4F" w:rsidP="00C03A29">
      <w:pPr>
        <w:spacing w:after="0" w:line="240" w:lineRule="auto"/>
        <w:rPr>
          <w:sz w:val="23"/>
          <w:szCs w:val="23"/>
        </w:rPr>
      </w:pPr>
    </w:p>
    <w:p w:rsidR="00C03A29" w:rsidRDefault="00EF2495" w:rsidP="00722052">
      <w:pPr>
        <w:spacing w:after="0" w:line="240" w:lineRule="auto"/>
        <w:rPr>
          <w:sz w:val="23"/>
          <w:szCs w:val="23"/>
        </w:rPr>
      </w:pPr>
      <w:r>
        <w:rPr>
          <w:sz w:val="23"/>
          <w:szCs w:val="23"/>
        </w:rPr>
        <w:t xml:space="preserve">There is a lot that can be unpacked from these two verses. </w:t>
      </w:r>
      <w:r w:rsidR="00A3638E">
        <w:rPr>
          <w:sz w:val="23"/>
          <w:szCs w:val="23"/>
        </w:rPr>
        <w:t>However</w:t>
      </w:r>
      <w:r>
        <w:rPr>
          <w:sz w:val="23"/>
          <w:szCs w:val="23"/>
        </w:rPr>
        <w:t xml:space="preserve">, </w:t>
      </w:r>
      <w:r w:rsidR="007876E4">
        <w:rPr>
          <w:sz w:val="23"/>
          <w:szCs w:val="23"/>
        </w:rPr>
        <w:t xml:space="preserve">for </w:t>
      </w:r>
      <w:r w:rsidR="00A3638E">
        <w:rPr>
          <w:sz w:val="23"/>
          <w:szCs w:val="23"/>
        </w:rPr>
        <w:t>the bulk of this study</w:t>
      </w:r>
      <w:r w:rsidR="007876E4">
        <w:rPr>
          <w:sz w:val="23"/>
          <w:szCs w:val="23"/>
        </w:rPr>
        <w:t>;</w:t>
      </w:r>
      <w:r w:rsidR="00A3638E">
        <w:rPr>
          <w:sz w:val="23"/>
          <w:szCs w:val="23"/>
        </w:rPr>
        <w:t xml:space="preserve"> </w:t>
      </w:r>
      <w:r w:rsidR="007876E4">
        <w:rPr>
          <w:sz w:val="23"/>
          <w:szCs w:val="23"/>
        </w:rPr>
        <w:t xml:space="preserve">we </w:t>
      </w:r>
      <w:r>
        <w:rPr>
          <w:sz w:val="23"/>
          <w:szCs w:val="23"/>
        </w:rPr>
        <w:t xml:space="preserve">will concentrate on </w:t>
      </w:r>
      <w:r w:rsidR="007741D7">
        <w:rPr>
          <w:sz w:val="23"/>
          <w:szCs w:val="23"/>
        </w:rPr>
        <w:t>how to enter</w:t>
      </w:r>
      <w:r w:rsidR="007876E4">
        <w:rPr>
          <w:sz w:val="23"/>
          <w:szCs w:val="23"/>
        </w:rPr>
        <w:t xml:space="preserve"> through “</w:t>
      </w:r>
      <w:r>
        <w:rPr>
          <w:sz w:val="23"/>
          <w:szCs w:val="23"/>
        </w:rPr>
        <w:t>the Strait Gate.”</w:t>
      </w:r>
      <w:r w:rsidR="00A3638E">
        <w:rPr>
          <w:sz w:val="23"/>
          <w:szCs w:val="23"/>
        </w:rPr>
        <w:t xml:space="preserve"> </w:t>
      </w:r>
      <w:r w:rsidR="00454144">
        <w:rPr>
          <w:sz w:val="23"/>
          <w:szCs w:val="23"/>
        </w:rPr>
        <w:t xml:space="preserve">Why? Because if we never get through the Strait gate, we will never get to the narrow way (road) that leads to life. And </w:t>
      </w:r>
      <w:r w:rsidR="00E61C4F">
        <w:rPr>
          <w:sz w:val="23"/>
          <w:szCs w:val="23"/>
        </w:rPr>
        <w:t xml:space="preserve">if we choose not </w:t>
      </w:r>
      <w:r w:rsidR="007876E4">
        <w:rPr>
          <w:sz w:val="23"/>
          <w:szCs w:val="23"/>
        </w:rPr>
        <w:t xml:space="preserve">to </w:t>
      </w:r>
      <w:r w:rsidR="00E61C4F">
        <w:rPr>
          <w:sz w:val="23"/>
          <w:szCs w:val="23"/>
        </w:rPr>
        <w:t xml:space="preserve">follow Yeshua’s instruction to enter by the strait gate; it goes without saying that </w:t>
      </w:r>
      <w:r w:rsidR="007876E4">
        <w:rPr>
          <w:sz w:val="23"/>
          <w:szCs w:val="23"/>
        </w:rPr>
        <w:t xml:space="preserve">we will find </w:t>
      </w:r>
      <w:r w:rsidR="00E61C4F">
        <w:rPr>
          <w:sz w:val="23"/>
          <w:szCs w:val="23"/>
        </w:rPr>
        <w:t>oursel</w:t>
      </w:r>
      <w:r w:rsidR="007876E4">
        <w:rPr>
          <w:sz w:val="23"/>
          <w:szCs w:val="23"/>
        </w:rPr>
        <w:t>ves</w:t>
      </w:r>
      <w:r w:rsidR="00E61C4F">
        <w:rPr>
          <w:sz w:val="23"/>
          <w:szCs w:val="23"/>
        </w:rPr>
        <w:t xml:space="preserve"> on the broad road leading to destruction. </w:t>
      </w:r>
      <w:r w:rsidR="00722052">
        <w:rPr>
          <w:sz w:val="23"/>
          <w:szCs w:val="23"/>
        </w:rPr>
        <w:t xml:space="preserve">Why? </w:t>
      </w:r>
      <w:r w:rsidR="00E61C4F">
        <w:rPr>
          <w:sz w:val="23"/>
          <w:szCs w:val="23"/>
        </w:rPr>
        <w:t>There are only two choices</w:t>
      </w:r>
      <w:r w:rsidR="00722052">
        <w:rPr>
          <w:sz w:val="23"/>
          <w:szCs w:val="23"/>
        </w:rPr>
        <w:t xml:space="preserve"> with</w:t>
      </w:r>
      <w:r w:rsidR="00E61C4F">
        <w:rPr>
          <w:sz w:val="23"/>
          <w:szCs w:val="23"/>
        </w:rPr>
        <w:t xml:space="preserve"> </w:t>
      </w:r>
      <w:r w:rsidR="00722052">
        <w:rPr>
          <w:sz w:val="23"/>
          <w:szCs w:val="23"/>
        </w:rPr>
        <w:t>n</w:t>
      </w:r>
      <w:r w:rsidR="00E61C4F">
        <w:rPr>
          <w:sz w:val="23"/>
          <w:szCs w:val="23"/>
        </w:rPr>
        <w:t xml:space="preserve">o middle ground. </w:t>
      </w:r>
    </w:p>
    <w:p w:rsidR="001122C6" w:rsidRDefault="001122C6" w:rsidP="00C03A29">
      <w:pPr>
        <w:spacing w:after="0" w:line="240" w:lineRule="auto"/>
        <w:rPr>
          <w:sz w:val="23"/>
          <w:szCs w:val="23"/>
        </w:rPr>
      </w:pPr>
    </w:p>
    <w:p w:rsidR="00214684" w:rsidRDefault="00214684" w:rsidP="00C03A29">
      <w:pPr>
        <w:spacing w:after="0" w:line="240" w:lineRule="auto"/>
        <w:rPr>
          <w:b/>
          <w:bCs/>
          <w:sz w:val="23"/>
          <w:szCs w:val="23"/>
        </w:rPr>
      </w:pPr>
    </w:p>
    <w:p w:rsidR="00AC0EE6" w:rsidRDefault="00AC0EE6" w:rsidP="00702AEA">
      <w:pPr>
        <w:shd w:val="clear" w:color="auto" w:fill="F7FBFB"/>
        <w:spacing w:after="0" w:line="240" w:lineRule="auto"/>
        <w:rPr>
          <w:b/>
          <w:bCs/>
          <w:sz w:val="23"/>
          <w:szCs w:val="23"/>
        </w:rPr>
      </w:pPr>
      <w:r w:rsidRPr="00C03A29">
        <w:rPr>
          <w:b/>
          <w:bCs/>
          <w:sz w:val="23"/>
          <w:szCs w:val="23"/>
        </w:rPr>
        <w:t>Matthew 7:13</w:t>
      </w:r>
      <w:r>
        <w:rPr>
          <w:b/>
          <w:bCs/>
          <w:sz w:val="23"/>
          <w:szCs w:val="23"/>
        </w:rPr>
        <w:t>a</w:t>
      </w:r>
      <w:r w:rsidRPr="00C03A29">
        <w:rPr>
          <w:b/>
          <w:bCs/>
          <w:sz w:val="23"/>
          <w:szCs w:val="23"/>
        </w:rPr>
        <w:t xml:space="preserve">-14 </w:t>
      </w:r>
    </w:p>
    <w:p w:rsidR="0091440F" w:rsidRPr="00C03A29" w:rsidRDefault="00640C73" w:rsidP="00702AEA">
      <w:pPr>
        <w:pStyle w:val="ListParagraph"/>
        <w:shd w:val="clear" w:color="auto" w:fill="F7FBFB"/>
        <w:ind w:left="0"/>
        <w:rPr>
          <w:rFonts w:asciiTheme="minorHAnsi" w:hAnsiTheme="minorHAnsi"/>
          <w:sz w:val="23"/>
          <w:szCs w:val="23"/>
        </w:rPr>
      </w:pPr>
      <w:r w:rsidRPr="00C03A29">
        <w:rPr>
          <w:rFonts w:asciiTheme="minorHAnsi" w:eastAsia="Calibri" w:hAnsiTheme="minorHAnsi" w:cs="Arial"/>
          <w:sz w:val="23"/>
          <w:szCs w:val="23"/>
        </w:rPr>
        <w:t>“</w:t>
      </w:r>
      <w:r w:rsidRPr="00C03A29">
        <w:rPr>
          <w:rFonts w:asciiTheme="minorHAnsi" w:eastAsia="Calibri" w:hAnsiTheme="minorHAnsi" w:cs="Arial"/>
          <w:color w:val="C00000"/>
          <w:sz w:val="23"/>
          <w:szCs w:val="23"/>
        </w:rPr>
        <w:t xml:space="preserve">Enter ye in </w:t>
      </w:r>
      <w:r w:rsidRPr="00C03A29">
        <w:rPr>
          <w:rFonts w:asciiTheme="minorHAnsi" w:eastAsia="Calibri" w:hAnsiTheme="minorHAnsi" w:cs="Arial"/>
          <w:color w:val="000000" w:themeColor="text1"/>
          <w:sz w:val="23"/>
          <w:szCs w:val="23"/>
          <w:vertAlign w:val="superscript"/>
        </w:rPr>
        <w:t>(1525)</w:t>
      </w:r>
      <w:r w:rsidRPr="00C03A29">
        <w:rPr>
          <w:rFonts w:asciiTheme="minorHAnsi" w:hAnsiTheme="minorHAnsi"/>
          <w:sz w:val="23"/>
          <w:szCs w:val="23"/>
        </w:rPr>
        <w:t xml:space="preserve"> </w:t>
      </w:r>
      <w:r w:rsidRPr="00C03A29">
        <w:rPr>
          <w:rFonts w:asciiTheme="minorHAnsi" w:eastAsia="Calibri" w:hAnsiTheme="minorHAnsi" w:cs="Arial"/>
          <w:sz w:val="23"/>
          <w:szCs w:val="23"/>
        </w:rPr>
        <w:t xml:space="preserve">at the </w:t>
      </w:r>
      <w:r w:rsidRPr="00C03A29">
        <w:rPr>
          <w:rFonts w:asciiTheme="minorHAnsi" w:eastAsia="Calibri" w:hAnsiTheme="minorHAnsi" w:cs="Arial"/>
          <w:color w:val="C00000"/>
          <w:sz w:val="23"/>
          <w:szCs w:val="23"/>
        </w:rPr>
        <w:t xml:space="preserve">strait </w:t>
      </w:r>
      <w:r w:rsidRPr="00C03A29">
        <w:rPr>
          <w:rFonts w:asciiTheme="minorHAnsi" w:eastAsia="Calibri" w:hAnsiTheme="minorHAnsi" w:cs="Arial"/>
          <w:color w:val="000000" w:themeColor="text1"/>
          <w:sz w:val="23"/>
          <w:szCs w:val="23"/>
          <w:vertAlign w:val="superscript"/>
        </w:rPr>
        <w:t>(4728)</w:t>
      </w:r>
      <w:r w:rsidRPr="00C03A29">
        <w:rPr>
          <w:rFonts w:asciiTheme="minorHAnsi" w:eastAsia="Calibri" w:hAnsiTheme="minorHAnsi" w:cs="Arial"/>
          <w:color w:val="000000" w:themeColor="text1"/>
          <w:sz w:val="23"/>
          <w:szCs w:val="23"/>
        </w:rPr>
        <w:t xml:space="preserve"> </w:t>
      </w:r>
      <w:r w:rsidRPr="00C03A29">
        <w:rPr>
          <w:rFonts w:asciiTheme="minorHAnsi" w:eastAsia="Calibri" w:hAnsiTheme="minorHAnsi" w:cs="Arial"/>
          <w:color w:val="C00000"/>
          <w:sz w:val="23"/>
          <w:szCs w:val="23"/>
        </w:rPr>
        <w:t>gate</w:t>
      </w:r>
      <w:r w:rsidR="0091440F" w:rsidRPr="00C03A29">
        <w:rPr>
          <w:rFonts w:asciiTheme="minorHAnsi" w:eastAsia="Calibri" w:hAnsiTheme="minorHAnsi" w:cs="Arial"/>
          <w:sz w:val="23"/>
          <w:szCs w:val="23"/>
        </w:rPr>
        <w:t>…</w:t>
      </w:r>
      <w:r w:rsidR="002F715B" w:rsidRPr="007A0BBB">
        <w:rPr>
          <w:rFonts w:ascii="Calibri" w:eastAsia="Calibri" w:hAnsi="Calibri" w:cs="Arial"/>
          <w:color w:val="000000" w:themeColor="text1"/>
          <w:sz w:val="23"/>
          <w:szCs w:val="23"/>
          <w:vertAlign w:val="superscript"/>
        </w:rPr>
        <w:t>(4439)</w:t>
      </w:r>
    </w:p>
    <w:p w:rsidR="00640C73" w:rsidRPr="00C03A29" w:rsidRDefault="00640C73" w:rsidP="00702AEA">
      <w:pPr>
        <w:pStyle w:val="ListParagraph"/>
        <w:shd w:val="clear" w:color="auto" w:fill="F7FBFB"/>
        <w:ind w:left="0"/>
        <w:rPr>
          <w:rFonts w:asciiTheme="minorHAnsi" w:hAnsiTheme="minorHAnsi"/>
          <w:sz w:val="23"/>
          <w:szCs w:val="23"/>
        </w:rPr>
      </w:pPr>
      <w:r w:rsidRPr="00C03A29">
        <w:rPr>
          <w:rFonts w:asciiTheme="minorHAnsi" w:eastAsia="Calibri" w:hAnsiTheme="minorHAnsi" w:cs="Arial"/>
          <w:sz w:val="23"/>
          <w:szCs w:val="23"/>
        </w:rPr>
        <w:t xml:space="preserve"> </w:t>
      </w:r>
      <w:r w:rsidRPr="00C03A29">
        <w:rPr>
          <w:rFonts w:asciiTheme="minorHAnsi" w:eastAsia="Calibri" w:hAnsiTheme="minorHAnsi" w:cs="Arial"/>
          <w:sz w:val="23"/>
          <w:szCs w:val="23"/>
          <w:vertAlign w:val="superscript"/>
        </w:rPr>
        <w:t>14</w:t>
      </w:r>
      <w:r w:rsidRPr="00C03A29">
        <w:rPr>
          <w:rFonts w:asciiTheme="minorHAnsi" w:eastAsia="Calibri" w:hAnsiTheme="minorHAnsi" w:cs="Arial"/>
          <w:sz w:val="23"/>
          <w:szCs w:val="23"/>
        </w:rPr>
        <w:t xml:space="preserve">Because </w:t>
      </w:r>
      <w:r w:rsidRPr="00C03A29">
        <w:rPr>
          <w:rFonts w:asciiTheme="minorHAnsi" w:eastAsia="Calibri" w:hAnsiTheme="minorHAnsi" w:cs="Arial"/>
          <w:color w:val="C00000"/>
          <w:sz w:val="23"/>
          <w:szCs w:val="23"/>
        </w:rPr>
        <w:t xml:space="preserve">strait </w:t>
      </w:r>
      <w:r w:rsidRPr="00C03A29">
        <w:rPr>
          <w:rFonts w:asciiTheme="minorHAnsi" w:eastAsia="Calibri" w:hAnsiTheme="minorHAnsi" w:cs="Arial"/>
          <w:color w:val="000000" w:themeColor="text1"/>
          <w:sz w:val="23"/>
          <w:szCs w:val="23"/>
          <w:vertAlign w:val="superscript"/>
        </w:rPr>
        <w:t>(4728)</w:t>
      </w:r>
      <w:r w:rsidRPr="00C03A29">
        <w:rPr>
          <w:rFonts w:asciiTheme="minorHAnsi" w:eastAsia="Calibri" w:hAnsiTheme="minorHAnsi" w:cs="Arial"/>
          <w:color w:val="000000" w:themeColor="text1"/>
          <w:sz w:val="23"/>
          <w:szCs w:val="23"/>
        </w:rPr>
        <w:t xml:space="preserve"> </w:t>
      </w:r>
      <w:r w:rsidRPr="00C03A29">
        <w:rPr>
          <w:rFonts w:asciiTheme="minorHAnsi" w:eastAsia="Calibri" w:hAnsiTheme="minorHAnsi" w:cs="Arial"/>
          <w:sz w:val="23"/>
          <w:szCs w:val="23"/>
        </w:rPr>
        <w:t xml:space="preserve">is the </w:t>
      </w:r>
      <w:r w:rsidRPr="00C76212">
        <w:rPr>
          <w:rFonts w:asciiTheme="minorHAnsi" w:eastAsia="Calibri" w:hAnsiTheme="minorHAnsi" w:cs="Arial"/>
          <w:color w:val="C00000"/>
          <w:sz w:val="23"/>
          <w:szCs w:val="23"/>
        </w:rPr>
        <w:t>gate</w:t>
      </w:r>
      <w:r w:rsidRPr="00C03A29">
        <w:rPr>
          <w:rFonts w:asciiTheme="minorHAnsi" w:eastAsia="Calibri" w:hAnsiTheme="minorHAnsi" w:cs="Arial"/>
          <w:sz w:val="23"/>
          <w:szCs w:val="23"/>
        </w:rPr>
        <w:t>,</w:t>
      </w:r>
      <w:r w:rsidR="00C76212" w:rsidRPr="00C76212">
        <w:rPr>
          <w:rFonts w:ascii="Calibri" w:eastAsia="Calibri" w:hAnsi="Calibri" w:cs="Arial"/>
          <w:color w:val="000000" w:themeColor="text1"/>
          <w:sz w:val="23"/>
          <w:szCs w:val="23"/>
          <w:vertAlign w:val="superscript"/>
        </w:rPr>
        <w:t xml:space="preserve"> </w:t>
      </w:r>
      <w:r w:rsidR="00C76212" w:rsidRPr="007A0BBB">
        <w:rPr>
          <w:rFonts w:ascii="Calibri" w:eastAsia="Calibri" w:hAnsi="Calibri" w:cs="Arial"/>
          <w:color w:val="000000" w:themeColor="text1"/>
          <w:sz w:val="23"/>
          <w:szCs w:val="23"/>
          <w:vertAlign w:val="superscript"/>
        </w:rPr>
        <w:t>(4439)</w:t>
      </w:r>
      <w:r w:rsidRPr="00C03A29">
        <w:rPr>
          <w:rFonts w:asciiTheme="minorHAnsi" w:eastAsia="Calibri" w:hAnsiTheme="minorHAnsi" w:cs="Arial"/>
          <w:sz w:val="23"/>
          <w:szCs w:val="23"/>
        </w:rPr>
        <w:t xml:space="preserve"> and </w:t>
      </w:r>
      <w:r w:rsidRPr="00C03A29">
        <w:rPr>
          <w:rFonts w:asciiTheme="minorHAnsi" w:eastAsia="Calibri" w:hAnsiTheme="minorHAnsi" w:cs="Arial"/>
          <w:color w:val="C00000"/>
          <w:sz w:val="23"/>
          <w:szCs w:val="23"/>
        </w:rPr>
        <w:t xml:space="preserve">narrow </w:t>
      </w:r>
      <w:r w:rsidRPr="00C03A29">
        <w:rPr>
          <w:rFonts w:asciiTheme="minorHAnsi" w:eastAsia="Calibri" w:hAnsiTheme="minorHAnsi" w:cs="Arial"/>
          <w:color w:val="000000" w:themeColor="text1"/>
          <w:sz w:val="23"/>
          <w:szCs w:val="23"/>
          <w:vertAlign w:val="superscript"/>
        </w:rPr>
        <w:t>(2346)</w:t>
      </w:r>
      <w:r w:rsidRPr="00C03A29">
        <w:rPr>
          <w:rFonts w:asciiTheme="minorHAnsi" w:eastAsia="Calibri" w:hAnsiTheme="minorHAnsi" w:cs="Arial"/>
          <w:color w:val="000000" w:themeColor="text1"/>
          <w:sz w:val="23"/>
          <w:szCs w:val="23"/>
        </w:rPr>
        <w:t xml:space="preserve"> </w:t>
      </w:r>
      <w:r w:rsidRPr="00C03A29">
        <w:rPr>
          <w:rFonts w:asciiTheme="minorHAnsi" w:eastAsia="Calibri" w:hAnsiTheme="minorHAnsi" w:cs="Arial"/>
          <w:sz w:val="23"/>
          <w:szCs w:val="23"/>
        </w:rPr>
        <w:t xml:space="preserve">is the </w:t>
      </w:r>
      <w:r w:rsidRPr="00C03A29">
        <w:rPr>
          <w:rFonts w:asciiTheme="minorHAnsi" w:eastAsia="Calibri" w:hAnsiTheme="minorHAnsi" w:cs="Arial"/>
          <w:color w:val="C00000"/>
          <w:sz w:val="23"/>
          <w:szCs w:val="23"/>
        </w:rPr>
        <w:t>way</w:t>
      </w:r>
      <w:r w:rsidRPr="00C03A29">
        <w:rPr>
          <w:rFonts w:asciiTheme="minorHAnsi" w:eastAsia="Calibri" w:hAnsiTheme="minorHAnsi" w:cs="Arial"/>
          <w:sz w:val="23"/>
          <w:szCs w:val="23"/>
        </w:rPr>
        <w:t>,</w:t>
      </w:r>
      <w:r w:rsidRPr="00C03A29">
        <w:rPr>
          <w:rFonts w:asciiTheme="minorHAnsi" w:eastAsia="Calibri" w:hAnsiTheme="minorHAnsi" w:cs="Arial"/>
          <w:color w:val="000000" w:themeColor="text1"/>
          <w:sz w:val="23"/>
          <w:szCs w:val="23"/>
          <w:vertAlign w:val="superscript"/>
        </w:rPr>
        <w:t xml:space="preserve"> (3598)</w:t>
      </w:r>
      <w:r w:rsidRPr="00C03A29">
        <w:rPr>
          <w:rFonts w:asciiTheme="minorHAnsi" w:eastAsia="Calibri" w:hAnsiTheme="minorHAnsi" w:cs="Arial"/>
          <w:color w:val="000000" w:themeColor="text1"/>
          <w:sz w:val="23"/>
          <w:szCs w:val="23"/>
        </w:rPr>
        <w:t xml:space="preserve"> </w:t>
      </w:r>
      <w:r w:rsidRPr="00C03A29">
        <w:rPr>
          <w:rFonts w:asciiTheme="minorHAnsi" w:eastAsia="Calibri" w:hAnsiTheme="minorHAnsi" w:cs="Arial"/>
          <w:sz w:val="23"/>
          <w:szCs w:val="23"/>
        </w:rPr>
        <w:t xml:space="preserve">which </w:t>
      </w:r>
      <w:r w:rsidRPr="00C03A29">
        <w:rPr>
          <w:rFonts w:asciiTheme="minorHAnsi" w:eastAsia="Calibri" w:hAnsiTheme="minorHAnsi" w:cs="Arial"/>
          <w:color w:val="C00000"/>
          <w:sz w:val="23"/>
          <w:szCs w:val="23"/>
        </w:rPr>
        <w:t xml:space="preserve">leadeth </w:t>
      </w:r>
      <w:r w:rsidRPr="00C03A29">
        <w:rPr>
          <w:rFonts w:asciiTheme="minorHAnsi" w:eastAsia="Calibri" w:hAnsiTheme="minorHAnsi" w:cs="Arial"/>
          <w:color w:val="000000" w:themeColor="text1"/>
          <w:sz w:val="23"/>
          <w:szCs w:val="23"/>
          <w:vertAlign w:val="superscript"/>
        </w:rPr>
        <w:t>(520)</w:t>
      </w:r>
      <w:r w:rsidRPr="00C03A29">
        <w:rPr>
          <w:rFonts w:asciiTheme="minorHAnsi" w:eastAsia="Calibri" w:hAnsiTheme="minorHAnsi" w:cs="Arial"/>
          <w:color w:val="000000" w:themeColor="text1"/>
          <w:sz w:val="23"/>
          <w:szCs w:val="23"/>
        </w:rPr>
        <w:t xml:space="preserve"> </w:t>
      </w:r>
      <w:r w:rsidRPr="00C03A29">
        <w:rPr>
          <w:rFonts w:asciiTheme="minorHAnsi" w:eastAsia="Calibri" w:hAnsiTheme="minorHAnsi" w:cs="Arial"/>
          <w:sz w:val="23"/>
          <w:szCs w:val="23"/>
        </w:rPr>
        <w:t xml:space="preserve">unto life, and </w:t>
      </w:r>
      <w:r w:rsidRPr="00C03A29">
        <w:rPr>
          <w:rFonts w:asciiTheme="minorHAnsi" w:eastAsia="Calibri" w:hAnsiTheme="minorHAnsi" w:cs="Arial"/>
          <w:color w:val="C00000"/>
          <w:sz w:val="23"/>
          <w:szCs w:val="23"/>
        </w:rPr>
        <w:t xml:space="preserve">few </w:t>
      </w:r>
      <w:r w:rsidRPr="00C03A29">
        <w:rPr>
          <w:rFonts w:asciiTheme="minorHAnsi" w:eastAsia="Calibri" w:hAnsiTheme="minorHAnsi" w:cs="Arial"/>
          <w:color w:val="000000" w:themeColor="text1"/>
          <w:sz w:val="23"/>
          <w:szCs w:val="23"/>
          <w:vertAlign w:val="superscript"/>
        </w:rPr>
        <w:t>(3641)</w:t>
      </w:r>
      <w:r w:rsidRPr="00C03A29">
        <w:rPr>
          <w:rFonts w:asciiTheme="minorHAnsi" w:eastAsia="Calibri" w:hAnsiTheme="minorHAnsi" w:cs="Arial"/>
          <w:color w:val="000000" w:themeColor="text1"/>
          <w:sz w:val="23"/>
          <w:szCs w:val="23"/>
        </w:rPr>
        <w:t xml:space="preserve"> </w:t>
      </w:r>
      <w:r w:rsidRPr="00C03A29">
        <w:rPr>
          <w:rFonts w:asciiTheme="minorHAnsi" w:eastAsia="Calibri" w:hAnsiTheme="minorHAnsi" w:cs="Arial"/>
          <w:sz w:val="23"/>
          <w:szCs w:val="23"/>
        </w:rPr>
        <w:t xml:space="preserve">there be that </w:t>
      </w:r>
      <w:r w:rsidRPr="00C03A29">
        <w:rPr>
          <w:rFonts w:asciiTheme="minorHAnsi" w:eastAsia="Calibri" w:hAnsiTheme="minorHAnsi" w:cs="Arial"/>
          <w:color w:val="C00000"/>
          <w:sz w:val="23"/>
          <w:szCs w:val="23"/>
        </w:rPr>
        <w:t xml:space="preserve">find </w:t>
      </w:r>
      <w:r w:rsidRPr="00C03A29">
        <w:rPr>
          <w:rFonts w:asciiTheme="minorHAnsi" w:eastAsia="Calibri" w:hAnsiTheme="minorHAnsi" w:cs="Arial"/>
          <w:color w:val="000000" w:themeColor="text1"/>
          <w:sz w:val="23"/>
          <w:szCs w:val="23"/>
          <w:vertAlign w:val="superscript"/>
        </w:rPr>
        <w:t>(2147)</w:t>
      </w:r>
      <w:r w:rsidRPr="00C03A29">
        <w:rPr>
          <w:rFonts w:asciiTheme="minorHAnsi" w:eastAsia="Calibri" w:hAnsiTheme="minorHAnsi" w:cs="Arial"/>
          <w:color w:val="000000" w:themeColor="text1"/>
          <w:sz w:val="23"/>
          <w:szCs w:val="23"/>
        </w:rPr>
        <w:t xml:space="preserve"> </w:t>
      </w:r>
      <w:r w:rsidRPr="00C03A29">
        <w:rPr>
          <w:rFonts w:asciiTheme="minorHAnsi" w:eastAsia="Calibri" w:hAnsiTheme="minorHAnsi" w:cs="Arial"/>
          <w:sz w:val="23"/>
          <w:szCs w:val="23"/>
        </w:rPr>
        <w:t>it.”</w:t>
      </w:r>
      <w:r w:rsidR="00AC0EE6" w:rsidRPr="00C03A29">
        <w:rPr>
          <w:rFonts w:asciiTheme="majorBidi" w:eastAsia="Calibri" w:hAnsiTheme="majorBidi" w:cstheme="majorBidi"/>
          <w:b/>
          <w:bCs/>
          <w:color w:val="000000" w:themeColor="text1"/>
          <w:sz w:val="16"/>
          <w:szCs w:val="16"/>
        </w:rPr>
        <w:t xml:space="preserve"> </w:t>
      </w:r>
      <w:r w:rsidR="00AC0EE6" w:rsidRPr="00561CFD">
        <w:rPr>
          <w:rFonts w:asciiTheme="majorBidi" w:eastAsia="Calibri" w:hAnsiTheme="majorBidi" w:cstheme="majorBidi"/>
          <w:b/>
          <w:bCs/>
          <w:color w:val="000000" w:themeColor="text1"/>
          <w:sz w:val="16"/>
          <w:szCs w:val="16"/>
        </w:rPr>
        <w:t>(KJV)</w:t>
      </w:r>
    </w:p>
    <w:p w:rsidR="00640C73" w:rsidRDefault="00640C73" w:rsidP="00C03A29">
      <w:pPr>
        <w:spacing w:after="0" w:line="240" w:lineRule="auto"/>
        <w:rPr>
          <w:sz w:val="23"/>
          <w:szCs w:val="23"/>
        </w:rPr>
      </w:pPr>
    </w:p>
    <w:p w:rsidR="00534422" w:rsidRDefault="00534422" w:rsidP="00C03A29">
      <w:pPr>
        <w:spacing w:after="0" w:line="240" w:lineRule="auto"/>
        <w:rPr>
          <w:sz w:val="23"/>
          <w:szCs w:val="23"/>
        </w:rPr>
      </w:pPr>
    </w:p>
    <w:p w:rsidR="00712B65" w:rsidRDefault="00712B65" w:rsidP="0077733A">
      <w:pPr>
        <w:shd w:val="clear" w:color="auto" w:fill="FFFFF0"/>
        <w:spacing w:after="0" w:line="240" w:lineRule="auto"/>
        <w:ind w:left="180"/>
        <w:rPr>
          <w:rFonts w:ascii="Calibri" w:eastAsia="Calibri" w:hAnsi="Calibri" w:cs="Arial"/>
          <w:sz w:val="20"/>
          <w:szCs w:val="20"/>
        </w:rPr>
      </w:pPr>
      <w:r>
        <w:rPr>
          <w:rFonts w:ascii="Calibri" w:eastAsia="Calibri" w:hAnsi="Calibri" w:cs="Arial"/>
          <w:b/>
          <w:bCs/>
          <w:color w:val="C00000"/>
          <w:sz w:val="20"/>
          <w:szCs w:val="20"/>
        </w:rPr>
        <w:t>Enter ye in</w:t>
      </w:r>
      <w:r w:rsidRPr="00EE2448">
        <w:rPr>
          <w:rFonts w:ascii="Calibri" w:eastAsia="Calibri" w:hAnsi="Calibri" w:cs="Arial"/>
          <w:b/>
          <w:bCs/>
          <w:color w:val="C00000"/>
          <w:sz w:val="20"/>
          <w:szCs w:val="20"/>
        </w:rPr>
        <w:t xml:space="preserve"> </w:t>
      </w:r>
      <w:r w:rsidRPr="00EE2448">
        <w:rPr>
          <w:rFonts w:ascii="Calibri" w:eastAsia="Calibri" w:hAnsi="Calibri" w:cs="Arial"/>
          <w:b/>
          <w:bCs/>
          <w:color w:val="000000" w:themeColor="text1"/>
          <w:sz w:val="20"/>
          <w:szCs w:val="20"/>
        </w:rPr>
        <w:t xml:space="preserve">1525 </w:t>
      </w:r>
      <w:r w:rsidRPr="00EE2448">
        <w:rPr>
          <w:rFonts w:ascii="Calibri" w:eastAsia="Calibri" w:hAnsi="Calibri" w:cs="Arial"/>
          <w:sz w:val="20"/>
          <w:szCs w:val="20"/>
        </w:rPr>
        <w:t xml:space="preserve">– εἰσέρχομαι eisérchomai, ice-er'-khom-ahee; from 1519 and 2064; </w:t>
      </w:r>
      <w:r w:rsidRPr="00DA473A">
        <w:rPr>
          <w:rFonts w:ascii="Calibri" w:eastAsia="Calibri" w:hAnsi="Calibri" w:cs="Arial"/>
          <w:color w:val="C00000"/>
          <w:sz w:val="20"/>
          <w:szCs w:val="20"/>
        </w:rPr>
        <w:t xml:space="preserve">to enter </w:t>
      </w:r>
      <w:r w:rsidRPr="00EE2448">
        <w:rPr>
          <w:rFonts w:ascii="Calibri" w:eastAsia="Calibri" w:hAnsi="Calibri" w:cs="Arial"/>
          <w:sz w:val="20"/>
          <w:szCs w:val="20"/>
        </w:rPr>
        <w:t>(literally or figuratively):—</w:t>
      </w:r>
      <w:r w:rsidRPr="00DA473A">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EE2448">
        <w:rPr>
          <w:rFonts w:ascii="Calibri" w:eastAsia="Calibri" w:hAnsi="Calibri" w:cs="Arial"/>
          <w:sz w:val="20"/>
          <w:szCs w:val="20"/>
        </w:rPr>
        <w:t>X arise, come (in, into), enter in(-to), go in (through).</w:t>
      </w:r>
    </w:p>
    <w:p w:rsidR="00712B65" w:rsidRPr="001C7337" w:rsidRDefault="00712B65" w:rsidP="00712B65">
      <w:pPr>
        <w:spacing w:after="0" w:line="240" w:lineRule="auto"/>
        <w:rPr>
          <w:sz w:val="16"/>
          <w:szCs w:val="16"/>
        </w:rPr>
      </w:pPr>
    </w:p>
    <w:p w:rsidR="00712B65" w:rsidRDefault="00712B65" w:rsidP="0077733A">
      <w:pPr>
        <w:shd w:val="clear" w:color="auto" w:fill="FFFFF0"/>
        <w:spacing w:after="0" w:line="240" w:lineRule="auto"/>
        <w:ind w:left="180"/>
        <w:rPr>
          <w:rFonts w:ascii="Calibri" w:eastAsia="Calibri" w:hAnsi="Calibri" w:cs="Arial"/>
          <w:sz w:val="20"/>
          <w:szCs w:val="20"/>
        </w:rPr>
      </w:pPr>
      <w:r w:rsidRPr="00EE2448">
        <w:rPr>
          <w:rFonts w:ascii="Calibri" w:eastAsia="Calibri" w:hAnsi="Calibri" w:cs="Arial"/>
          <w:b/>
          <w:bCs/>
          <w:color w:val="C00000"/>
          <w:sz w:val="20"/>
          <w:szCs w:val="20"/>
        </w:rPr>
        <w:t xml:space="preserve">Few </w:t>
      </w:r>
      <w:r w:rsidRPr="00EE2448">
        <w:rPr>
          <w:rFonts w:ascii="Calibri" w:eastAsia="Calibri" w:hAnsi="Calibri" w:cs="Arial"/>
          <w:b/>
          <w:bCs/>
          <w:color w:val="000000" w:themeColor="text1"/>
          <w:sz w:val="20"/>
          <w:szCs w:val="20"/>
        </w:rPr>
        <w:t xml:space="preserve">3641 </w:t>
      </w:r>
      <w:r w:rsidRPr="00EE2448">
        <w:rPr>
          <w:rFonts w:ascii="Calibri" w:eastAsia="Calibri" w:hAnsi="Calibri" w:cs="Arial"/>
          <w:sz w:val="20"/>
          <w:szCs w:val="20"/>
        </w:rPr>
        <w:t xml:space="preserve">– ὀλίγος olígos, ol-ee'-gos; of uncertain affinity; </w:t>
      </w:r>
      <w:r w:rsidRPr="00712B65">
        <w:rPr>
          <w:rFonts w:ascii="Calibri" w:eastAsia="Calibri" w:hAnsi="Calibri" w:cs="Arial"/>
          <w:color w:val="C00000"/>
          <w:sz w:val="20"/>
          <w:szCs w:val="20"/>
        </w:rPr>
        <w:t xml:space="preserve">puny </w:t>
      </w:r>
      <w:r w:rsidRPr="00EE2448">
        <w:rPr>
          <w:rFonts w:ascii="Calibri" w:eastAsia="Calibri" w:hAnsi="Calibri" w:cs="Arial"/>
          <w:sz w:val="20"/>
          <w:szCs w:val="20"/>
        </w:rPr>
        <w:t>(</w:t>
      </w:r>
      <w:r w:rsidRPr="00712B65">
        <w:rPr>
          <w:rFonts w:ascii="Calibri" w:eastAsia="Calibri" w:hAnsi="Calibri" w:cs="Arial"/>
          <w:color w:val="C00000"/>
          <w:sz w:val="20"/>
          <w:szCs w:val="20"/>
        </w:rPr>
        <w:t>in extent, degree, number, duration or value</w:t>
      </w:r>
      <w:r w:rsidRPr="00EE2448">
        <w:rPr>
          <w:rFonts w:ascii="Calibri" w:eastAsia="Calibri" w:hAnsi="Calibri" w:cs="Arial"/>
          <w:sz w:val="20"/>
          <w:szCs w:val="20"/>
        </w:rPr>
        <w:t xml:space="preserve">); especially neuter (adverbially) </w:t>
      </w:r>
      <w:r w:rsidRPr="00712B65">
        <w:rPr>
          <w:rFonts w:ascii="Calibri" w:eastAsia="Calibri" w:hAnsi="Calibri" w:cs="Arial"/>
          <w:color w:val="C00000"/>
          <w:sz w:val="20"/>
          <w:szCs w:val="20"/>
        </w:rPr>
        <w:t>somewhat</w:t>
      </w:r>
      <w:r w:rsidRPr="00EE2448">
        <w:rPr>
          <w:rFonts w:ascii="Calibri" w:eastAsia="Calibri" w:hAnsi="Calibri" w:cs="Arial"/>
          <w:sz w:val="20"/>
          <w:szCs w:val="20"/>
        </w:rPr>
        <w:t>: —</w:t>
      </w:r>
      <w:r w:rsidRPr="00DA473A">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EE2448">
        <w:rPr>
          <w:rFonts w:ascii="Calibri" w:eastAsia="Calibri" w:hAnsi="Calibri" w:cs="Arial"/>
          <w:sz w:val="20"/>
          <w:szCs w:val="20"/>
        </w:rPr>
        <w:t>+ almost, brief(-ly), few, (a) little, + long, a season, short, small, a while.</w:t>
      </w:r>
    </w:p>
    <w:p w:rsidR="00712B65" w:rsidRPr="00E40731" w:rsidRDefault="00712B65" w:rsidP="00712B65">
      <w:pPr>
        <w:spacing w:after="0" w:line="240" w:lineRule="auto"/>
        <w:ind w:left="180"/>
        <w:rPr>
          <w:rFonts w:ascii="Calibri" w:eastAsia="Calibri" w:hAnsi="Calibri" w:cs="Arial"/>
          <w:b/>
          <w:bCs/>
          <w:color w:val="0000FF"/>
          <w:sz w:val="16"/>
          <w:szCs w:val="16"/>
          <w:lang w:val="en"/>
        </w:rPr>
      </w:pPr>
    </w:p>
    <w:p w:rsidR="00712B65" w:rsidRDefault="00712B65" w:rsidP="0077733A">
      <w:pPr>
        <w:pStyle w:val="ListParagraph"/>
        <w:shd w:val="clear" w:color="auto" w:fill="FFFFF0"/>
        <w:tabs>
          <w:tab w:val="left" w:pos="180"/>
        </w:tabs>
        <w:ind w:left="180"/>
        <w:contextualSpacing/>
        <w:rPr>
          <w:rFonts w:ascii="Calibri" w:eastAsia="Calibri" w:hAnsi="Calibri" w:cs="Arial"/>
          <w:sz w:val="20"/>
          <w:szCs w:val="20"/>
          <w:lang w:bidi="he-IL"/>
        </w:rPr>
      </w:pPr>
      <w:r w:rsidRPr="00E67E22">
        <w:rPr>
          <w:rFonts w:ascii="Calibri" w:eastAsia="Calibri" w:hAnsi="Calibri" w:cs="Arial"/>
          <w:b/>
          <w:bCs/>
          <w:color w:val="C00000"/>
          <w:sz w:val="20"/>
          <w:szCs w:val="20"/>
          <w:lang w:bidi="he-IL"/>
        </w:rPr>
        <w:t xml:space="preserve">Find </w:t>
      </w:r>
      <w:r w:rsidRPr="00E67E22">
        <w:rPr>
          <w:rFonts w:ascii="Calibri" w:eastAsia="Calibri" w:hAnsi="Calibri" w:cs="Arial"/>
          <w:b/>
          <w:bCs/>
          <w:color w:val="000000" w:themeColor="text1"/>
          <w:sz w:val="20"/>
          <w:szCs w:val="20"/>
          <w:lang w:bidi="he-IL"/>
        </w:rPr>
        <w:t xml:space="preserve">2147 </w:t>
      </w:r>
      <w:r w:rsidRPr="00E67E22">
        <w:rPr>
          <w:rFonts w:ascii="Calibri" w:eastAsia="Calibri" w:hAnsi="Calibri" w:cs="Arial"/>
          <w:sz w:val="20"/>
          <w:szCs w:val="20"/>
          <w:lang w:bidi="he-IL"/>
        </w:rPr>
        <w:t xml:space="preserve">– εὑρίσκω heurískō, hyoo-ris'-ko; a prolonged form of a primary εὕρω heúrō hyoo'-ro, which (together with another cognate form) εὑρέω heuréō hyoo-reh'-o is used for it in all the tenses except the present and imperfect; </w:t>
      </w:r>
      <w:r w:rsidRPr="00E67E22">
        <w:rPr>
          <w:rFonts w:ascii="Calibri" w:eastAsia="Calibri" w:hAnsi="Calibri" w:cs="Arial"/>
          <w:color w:val="C00000"/>
          <w:sz w:val="20"/>
          <w:szCs w:val="20"/>
          <w:lang w:bidi="he-IL"/>
        </w:rPr>
        <w:t xml:space="preserve">to find </w:t>
      </w:r>
      <w:r w:rsidRPr="00E67E22">
        <w:rPr>
          <w:rFonts w:ascii="Calibri" w:eastAsia="Calibri" w:hAnsi="Calibri" w:cs="Arial"/>
          <w:sz w:val="20"/>
          <w:szCs w:val="20"/>
          <w:lang w:bidi="he-IL"/>
        </w:rPr>
        <w:t>(literally or figuratively):—</w:t>
      </w:r>
      <w:r w:rsidRPr="00E67E22">
        <w:rPr>
          <w:sz w:val="20"/>
          <w:szCs w:val="20"/>
        </w:rPr>
        <w:t xml:space="preserve"> (Translated in King James Version as) </w:t>
      </w:r>
      <w:r w:rsidRPr="00E67E22">
        <w:rPr>
          <w:rFonts w:ascii="Calibri" w:eastAsia="Calibri" w:hAnsi="Calibri" w:cs="Arial"/>
          <w:sz w:val="20"/>
          <w:szCs w:val="20"/>
          <w:lang w:bidi="he-IL"/>
        </w:rPr>
        <w:t>find, get, obtain, perceive, see.</w:t>
      </w:r>
    </w:p>
    <w:p w:rsidR="00964D17" w:rsidRPr="001C7337" w:rsidRDefault="00964D17" w:rsidP="00712B65">
      <w:pPr>
        <w:pStyle w:val="ListParagraph"/>
        <w:tabs>
          <w:tab w:val="left" w:pos="180"/>
        </w:tabs>
        <w:ind w:left="180"/>
        <w:contextualSpacing/>
        <w:rPr>
          <w:rFonts w:ascii="Calibri" w:eastAsia="Calibri" w:hAnsi="Calibri" w:cs="Arial"/>
          <w:b/>
          <w:bCs/>
          <w:color w:val="000000" w:themeColor="text1"/>
          <w:sz w:val="16"/>
          <w:szCs w:val="16"/>
          <w:lang w:bidi="he-IL"/>
        </w:rPr>
      </w:pPr>
    </w:p>
    <w:p w:rsidR="00964D17" w:rsidRDefault="00964D17" w:rsidP="0077733A">
      <w:pPr>
        <w:shd w:val="clear" w:color="auto" w:fill="FFFFF0"/>
        <w:spacing w:after="0" w:line="240" w:lineRule="auto"/>
        <w:ind w:left="180"/>
        <w:rPr>
          <w:rFonts w:ascii="Calibri" w:eastAsia="Calibri" w:hAnsi="Calibri" w:cs="Arial"/>
          <w:sz w:val="20"/>
          <w:szCs w:val="20"/>
        </w:rPr>
      </w:pPr>
      <w:r w:rsidRPr="00214684">
        <w:rPr>
          <w:rFonts w:ascii="Calibri" w:eastAsia="Calibri" w:hAnsi="Calibri" w:cs="Arial"/>
          <w:b/>
          <w:bCs/>
          <w:color w:val="C00000"/>
          <w:sz w:val="20"/>
          <w:szCs w:val="20"/>
        </w:rPr>
        <w:t xml:space="preserve">Gate </w:t>
      </w:r>
      <w:r w:rsidRPr="00214684">
        <w:rPr>
          <w:rFonts w:ascii="Calibri" w:eastAsia="Calibri" w:hAnsi="Calibri" w:cs="Arial"/>
          <w:b/>
          <w:bCs/>
          <w:sz w:val="20"/>
          <w:szCs w:val="20"/>
        </w:rPr>
        <w:t>4439</w:t>
      </w:r>
      <w:r w:rsidRPr="00214684">
        <w:rPr>
          <w:rFonts w:ascii="Calibri" w:eastAsia="Calibri" w:hAnsi="Calibri" w:cs="Arial"/>
          <w:sz w:val="20"/>
          <w:szCs w:val="20"/>
        </w:rPr>
        <w:t xml:space="preserve"> - πύλη pýlē, poo'-lay; apparently a primary word; </w:t>
      </w:r>
      <w:r w:rsidRPr="00025188">
        <w:rPr>
          <w:rFonts w:ascii="Calibri" w:eastAsia="Calibri" w:hAnsi="Calibri" w:cs="Arial"/>
          <w:color w:val="C00000"/>
          <w:sz w:val="20"/>
          <w:szCs w:val="20"/>
        </w:rPr>
        <w:t xml:space="preserve">a gate, i.e. the leaf or wing of a folding entrance </w:t>
      </w:r>
      <w:r w:rsidRPr="00214684">
        <w:rPr>
          <w:rFonts w:ascii="Calibri" w:eastAsia="Calibri" w:hAnsi="Calibri" w:cs="Arial"/>
          <w:sz w:val="20"/>
          <w:szCs w:val="20"/>
        </w:rPr>
        <w:t>(literally or figuratively):—</w:t>
      </w:r>
      <w:r w:rsidRPr="008610EB">
        <w:rPr>
          <w:sz w:val="20"/>
          <w:szCs w:val="20"/>
        </w:rPr>
        <w:t xml:space="preserve"> </w:t>
      </w:r>
      <w:r w:rsidRPr="00E67E22">
        <w:rPr>
          <w:sz w:val="20"/>
          <w:szCs w:val="20"/>
        </w:rPr>
        <w:t xml:space="preserve">(Translated in King James Version as) </w:t>
      </w:r>
      <w:r w:rsidRPr="00214684">
        <w:rPr>
          <w:rFonts w:ascii="Calibri" w:eastAsia="Calibri" w:hAnsi="Calibri" w:cs="Arial"/>
          <w:sz w:val="20"/>
          <w:szCs w:val="20"/>
        </w:rPr>
        <w:t>gate</w:t>
      </w:r>
      <w:r>
        <w:rPr>
          <w:rFonts w:ascii="Calibri" w:eastAsia="Calibri" w:hAnsi="Calibri" w:cs="Arial"/>
          <w:sz w:val="20"/>
          <w:szCs w:val="20"/>
        </w:rPr>
        <w:t xml:space="preserve">  </w:t>
      </w:r>
    </w:p>
    <w:p w:rsidR="00964D17" w:rsidRPr="00AE187D" w:rsidRDefault="00964D17" w:rsidP="0077733A">
      <w:pPr>
        <w:shd w:val="clear" w:color="auto" w:fill="FFFFF0"/>
        <w:spacing w:after="0" w:line="240" w:lineRule="auto"/>
        <w:ind w:left="180"/>
        <w:rPr>
          <w:rFonts w:ascii="Calibri" w:eastAsia="Calibri" w:hAnsi="Calibri" w:cs="Arial"/>
          <w:sz w:val="10"/>
          <w:szCs w:val="10"/>
        </w:rPr>
      </w:pPr>
    </w:p>
    <w:p w:rsidR="00964D17" w:rsidRPr="00043372" w:rsidRDefault="00B968C6" w:rsidP="0077733A">
      <w:pPr>
        <w:shd w:val="clear" w:color="auto" w:fill="FFFFF0"/>
        <w:spacing w:after="0" w:line="240" w:lineRule="auto"/>
        <w:ind w:left="360"/>
        <w:rPr>
          <w:rFonts w:ascii="Calibri" w:eastAsia="Calibri" w:hAnsi="Calibri" w:cs="Arial"/>
          <w:b/>
          <w:bCs/>
          <w:color w:val="C00000"/>
          <w:sz w:val="20"/>
          <w:szCs w:val="20"/>
        </w:rPr>
      </w:pPr>
      <w:hyperlink r:id="rId18" w:history="1">
        <w:r w:rsidR="00964D17" w:rsidRPr="00F72EB1">
          <w:rPr>
            <w:rStyle w:val="Hyperlink"/>
            <w:b/>
            <w:bCs/>
            <w:i/>
            <w:iCs/>
            <w:sz w:val="20"/>
            <w:szCs w:val="20"/>
          </w:rPr>
          <w:t>Thayer's Greek Lexicon</w:t>
        </w:r>
      </w:hyperlink>
      <w:r w:rsidR="00964D17" w:rsidRPr="00043372">
        <w:rPr>
          <w:sz w:val="20"/>
          <w:szCs w:val="20"/>
        </w:rPr>
        <w:t xml:space="preserve"> - a gate (of the larger sort, in the wall either of a city or a palace; of the temple; in the wall of a prison; the gates of Hades (likened to a vast prison; hence, the 'keys' of Hades; in figurative discourse equivalent to access or entrance into any state.</w:t>
      </w:r>
    </w:p>
    <w:p w:rsidR="00964D17" w:rsidRPr="00AE187D" w:rsidRDefault="00964D17" w:rsidP="00712B65">
      <w:pPr>
        <w:pStyle w:val="ListParagraph"/>
        <w:tabs>
          <w:tab w:val="left" w:pos="180"/>
        </w:tabs>
        <w:ind w:left="180"/>
        <w:contextualSpacing/>
        <w:rPr>
          <w:rFonts w:ascii="Calibri" w:eastAsia="Calibri" w:hAnsi="Calibri" w:cs="Arial"/>
          <w:b/>
          <w:bCs/>
          <w:color w:val="000000" w:themeColor="text1"/>
          <w:sz w:val="16"/>
          <w:szCs w:val="16"/>
          <w:lang w:bidi="he-IL"/>
        </w:rPr>
      </w:pPr>
    </w:p>
    <w:p w:rsidR="00712B65" w:rsidRDefault="00712B65" w:rsidP="0077733A">
      <w:pPr>
        <w:shd w:val="clear" w:color="auto" w:fill="FFFFF0"/>
        <w:spacing w:after="0" w:line="240" w:lineRule="auto"/>
        <w:ind w:left="180"/>
        <w:rPr>
          <w:rFonts w:ascii="Calibri" w:eastAsia="Calibri" w:hAnsi="Calibri" w:cs="Arial"/>
          <w:sz w:val="20"/>
          <w:szCs w:val="20"/>
        </w:rPr>
      </w:pPr>
      <w:r w:rsidRPr="00EE2448">
        <w:rPr>
          <w:rFonts w:ascii="Calibri" w:eastAsia="Calibri" w:hAnsi="Calibri" w:cs="Arial"/>
          <w:b/>
          <w:bCs/>
          <w:color w:val="C00000"/>
          <w:sz w:val="20"/>
          <w:szCs w:val="20"/>
        </w:rPr>
        <w:t xml:space="preserve">Leadeth </w:t>
      </w:r>
      <w:r w:rsidRPr="00EE2448">
        <w:rPr>
          <w:rFonts w:ascii="Calibri" w:eastAsia="Calibri" w:hAnsi="Calibri" w:cs="Arial"/>
          <w:b/>
          <w:bCs/>
          <w:color w:val="000000" w:themeColor="text1"/>
          <w:sz w:val="20"/>
          <w:szCs w:val="20"/>
        </w:rPr>
        <w:t xml:space="preserve">520 </w:t>
      </w:r>
      <w:r w:rsidRPr="00EE2448">
        <w:rPr>
          <w:rFonts w:ascii="Calibri" w:eastAsia="Calibri" w:hAnsi="Calibri" w:cs="Arial"/>
          <w:sz w:val="20"/>
          <w:szCs w:val="20"/>
        </w:rPr>
        <w:t xml:space="preserve">– ἀπάγω apágō, ap-ag'-o; from 575 and 71; </w:t>
      </w:r>
      <w:r w:rsidRPr="00DA473A">
        <w:rPr>
          <w:rFonts w:ascii="Calibri" w:eastAsia="Calibri" w:hAnsi="Calibri" w:cs="Arial"/>
          <w:color w:val="C00000"/>
          <w:sz w:val="20"/>
          <w:szCs w:val="20"/>
        </w:rPr>
        <w:t xml:space="preserve">to take off </w:t>
      </w:r>
      <w:r w:rsidRPr="00EE2448">
        <w:rPr>
          <w:rFonts w:ascii="Calibri" w:eastAsia="Calibri" w:hAnsi="Calibri" w:cs="Arial"/>
          <w:sz w:val="20"/>
          <w:szCs w:val="20"/>
        </w:rPr>
        <w:t>(in various senses):—</w:t>
      </w:r>
      <w:r w:rsidRPr="00DA473A">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EE2448">
        <w:rPr>
          <w:rFonts w:ascii="Calibri" w:eastAsia="Calibri" w:hAnsi="Calibri" w:cs="Arial"/>
          <w:sz w:val="20"/>
          <w:szCs w:val="20"/>
        </w:rPr>
        <w:t>bring, carry away, lead (away), put to death, take away.</w:t>
      </w:r>
    </w:p>
    <w:p w:rsidR="00712B65" w:rsidRPr="001C7337" w:rsidRDefault="00712B65" w:rsidP="00712B65">
      <w:pPr>
        <w:spacing w:after="0" w:line="240" w:lineRule="auto"/>
        <w:ind w:left="180"/>
        <w:rPr>
          <w:rFonts w:ascii="Calibri" w:eastAsia="Calibri" w:hAnsi="Calibri" w:cs="Arial"/>
          <w:b/>
          <w:bCs/>
          <w:color w:val="C00000"/>
          <w:sz w:val="16"/>
          <w:szCs w:val="16"/>
        </w:rPr>
      </w:pPr>
    </w:p>
    <w:p w:rsidR="00712B65" w:rsidRDefault="00712B65" w:rsidP="0077733A">
      <w:pPr>
        <w:shd w:val="clear" w:color="auto" w:fill="FFFFF0"/>
        <w:spacing w:after="0" w:line="240" w:lineRule="auto"/>
        <w:ind w:left="180"/>
        <w:rPr>
          <w:rFonts w:ascii="Calibri" w:eastAsia="Calibri" w:hAnsi="Calibri" w:cs="Arial"/>
          <w:sz w:val="20"/>
          <w:szCs w:val="20"/>
        </w:rPr>
      </w:pPr>
      <w:r w:rsidRPr="00EE2448">
        <w:rPr>
          <w:rFonts w:ascii="Calibri" w:eastAsia="Calibri" w:hAnsi="Calibri" w:cs="Arial"/>
          <w:b/>
          <w:bCs/>
          <w:color w:val="C00000"/>
          <w:sz w:val="20"/>
          <w:szCs w:val="20"/>
        </w:rPr>
        <w:t xml:space="preserve">Narrow </w:t>
      </w:r>
      <w:r w:rsidRPr="00EE2448">
        <w:rPr>
          <w:rFonts w:ascii="Calibri" w:eastAsia="Calibri" w:hAnsi="Calibri" w:cs="Arial"/>
          <w:b/>
          <w:bCs/>
          <w:color w:val="000000" w:themeColor="text1"/>
          <w:sz w:val="20"/>
          <w:szCs w:val="20"/>
        </w:rPr>
        <w:t xml:space="preserve">2346 </w:t>
      </w:r>
      <w:r w:rsidRPr="00EE2448">
        <w:rPr>
          <w:rFonts w:ascii="Calibri" w:eastAsia="Calibri" w:hAnsi="Calibri" w:cs="Arial"/>
          <w:sz w:val="20"/>
          <w:szCs w:val="20"/>
        </w:rPr>
        <w:t xml:space="preserve">– θλίβω thlíbō, thlee'-bo; akin to the base of 5147; </w:t>
      </w:r>
      <w:r w:rsidRPr="00DA473A">
        <w:rPr>
          <w:rFonts w:ascii="Calibri" w:eastAsia="Calibri" w:hAnsi="Calibri" w:cs="Arial"/>
          <w:color w:val="C00000"/>
          <w:sz w:val="20"/>
          <w:szCs w:val="20"/>
        </w:rPr>
        <w:t xml:space="preserve">to crowd </w:t>
      </w:r>
      <w:r w:rsidRPr="00EE2448">
        <w:rPr>
          <w:rFonts w:ascii="Calibri" w:eastAsia="Calibri" w:hAnsi="Calibri" w:cs="Arial"/>
          <w:sz w:val="20"/>
          <w:szCs w:val="20"/>
        </w:rPr>
        <w:t>(literally or figuratively):—</w:t>
      </w:r>
      <w:r w:rsidRPr="00DA473A">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EE2448">
        <w:rPr>
          <w:rFonts w:ascii="Calibri" w:eastAsia="Calibri" w:hAnsi="Calibri" w:cs="Arial"/>
          <w:sz w:val="20"/>
          <w:szCs w:val="20"/>
        </w:rPr>
        <w:t>afflict, narrow, throng, suffer tribulation, trouble.</w:t>
      </w:r>
    </w:p>
    <w:p w:rsidR="00712B65" w:rsidRPr="00E40731" w:rsidRDefault="00712B65" w:rsidP="0077733A">
      <w:pPr>
        <w:shd w:val="clear" w:color="auto" w:fill="FFFFF0"/>
        <w:spacing w:after="0" w:line="240" w:lineRule="auto"/>
        <w:ind w:left="180"/>
        <w:rPr>
          <w:rFonts w:ascii="Calibri" w:eastAsia="Calibri" w:hAnsi="Calibri" w:cs="Arial"/>
          <w:sz w:val="10"/>
          <w:szCs w:val="10"/>
        </w:rPr>
      </w:pPr>
    </w:p>
    <w:p w:rsidR="00712B65" w:rsidRDefault="00B968C6" w:rsidP="0077733A">
      <w:pPr>
        <w:shd w:val="clear" w:color="auto" w:fill="FFFFF0"/>
        <w:spacing w:after="0" w:line="240" w:lineRule="auto"/>
        <w:ind w:left="360"/>
        <w:rPr>
          <w:rFonts w:ascii="Calibri" w:eastAsia="Calibri" w:hAnsi="Calibri" w:cs="Arial"/>
          <w:color w:val="000000" w:themeColor="text1"/>
          <w:sz w:val="20"/>
          <w:szCs w:val="20"/>
        </w:rPr>
      </w:pPr>
      <w:hyperlink r:id="rId19" w:history="1">
        <w:r w:rsidR="00712B65" w:rsidRPr="00DA473A">
          <w:rPr>
            <w:rStyle w:val="Hyperlink"/>
            <w:rFonts w:ascii="Calibri" w:eastAsia="Calibri" w:hAnsi="Calibri" w:cs="Arial"/>
            <w:b/>
            <w:bCs/>
            <w:i/>
            <w:iCs/>
            <w:sz w:val="20"/>
            <w:szCs w:val="20"/>
          </w:rPr>
          <w:t>Thayer's Greek Lexicon</w:t>
        </w:r>
      </w:hyperlink>
      <w:r w:rsidR="00712B65">
        <w:rPr>
          <w:rFonts w:ascii="Calibri" w:eastAsia="Calibri" w:hAnsi="Calibri" w:cs="Arial"/>
          <w:b/>
          <w:bCs/>
          <w:color w:val="0000FF"/>
          <w:sz w:val="20"/>
          <w:szCs w:val="20"/>
        </w:rPr>
        <w:t xml:space="preserve"> - </w:t>
      </w:r>
      <w:r w:rsidR="00712B65" w:rsidRPr="00DA473A">
        <w:rPr>
          <w:rFonts w:ascii="Calibri" w:eastAsia="Calibri" w:hAnsi="Calibri" w:cs="Arial"/>
          <w:color w:val="000000" w:themeColor="text1"/>
          <w:sz w:val="20"/>
          <w:szCs w:val="20"/>
        </w:rPr>
        <w:t>to press (as grapes), press hard upon; a compressed way, i. e. narrow, straitened, contracted</w:t>
      </w:r>
      <w:r w:rsidR="00712B65">
        <w:rPr>
          <w:rFonts w:ascii="Calibri" w:eastAsia="Calibri" w:hAnsi="Calibri" w:cs="Arial"/>
          <w:color w:val="000000" w:themeColor="text1"/>
          <w:sz w:val="20"/>
          <w:szCs w:val="20"/>
        </w:rPr>
        <w:t xml:space="preserve">; </w:t>
      </w:r>
      <w:r w:rsidR="00712B65" w:rsidRPr="00DA473A">
        <w:rPr>
          <w:rFonts w:ascii="Calibri" w:eastAsia="Calibri" w:hAnsi="Calibri" w:cs="Arial"/>
          <w:color w:val="000000" w:themeColor="text1"/>
          <w:sz w:val="20"/>
          <w:szCs w:val="20"/>
        </w:rPr>
        <w:t>to trouble, afflict, distress</w:t>
      </w:r>
      <w:r w:rsidR="00712B65">
        <w:rPr>
          <w:rFonts w:ascii="Calibri" w:eastAsia="Calibri" w:hAnsi="Calibri" w:cs="Arial"/>
          <w:color w:val="000000" w:themeColor="text1"/>
          <w:sz w:val="20"/>
          <w:szCs w:val="20"/>
        </w:rPr>
        <w:t>.</w:t>
      </w:r>
    </w:p>
    <w:p w:rsidR="00712B65" w:rsidRPr="001C7337" w:rsidRDefault="00712B65" w:rsidP="00712B65">
      <w:pPr>
        <w:spacing w:after="0" w:line="240" w:lineRule="auto"/>
        <w:rPr>
          <w:rFonts w:ascii="Calibri" w:eastAsia="Calibri" w:hAnsi="Calibri" w:cs="Arial"/>
          <w:color w:val="0000FF"/>
          <w:sz w:val="16"/>
          <w:szCs w:val="16"/>
        </w:rPr>
      </w:pPr>
    </w:p>
    <w:p w:rsidR="00B71CD1" w:rsidRPr="00952E99" w:rsidRDefault="00B71CD1" w:rsidP="0077733A">
      <w:pPr>
        <w:shd w:val="clear" w:color="auto" w:fill="FFFFF0"/>
        <w:spacing w:after="0" w:line="240" w:lineRule="auto"/>
        <w:ind w:left="180"/>
        <w:rPr>
          <w:rFonts w:ascii="Calibri" w:eastAsia="Calibri" w:hAnsi="Calibri" w:cs="Arial"/>
          <w:sz w:val="20"/>
          <w:szCs w:val="20"/>
        </w:rPr>
      </w:pPr>
      <w:r w:rsidRPr="00952E99">
        <w:rPr>
          <w:rFonts w:ascii="Calibri" w:eastAsia="Calibri" w:hAnsi="Calibri" w:cs="Arial"/>
          <w:b/>
          <w:bCs/>
          <w:color w:val="C00000"/>
          <w:sz w:val="20"/>
          <w:szCs w:val="20"/>
        </w:rPr>
        <w:t>The Way</w:t>
      </w:r>
      <w:r w:rsidRPr="00952E99">
        <w:rPr>
          <w:rFonts w:ascii="Calibri" w:eastAsia="Calibri" w:hAnsi="Calibri" w:cs="Arial"/>
          <w:b/>
          <w:bCs/>
          <w:sz w:val="20"/>
          <w:szCs w:val="20"/>
        </w:rPr>
        <w:t xml:space="preserve"> 3598</w:t>
      </w:r>
      <w:r w:rsidRPr="00952E99">
        <w:rPr>
          <w:rFonts w:ascii="Calibri" w:eastAsia="Calibri" w:hAnsi="Calibri" w:cs="Arial"/>
          <w:sz w:val="20"/>
          <w:szCs w:val="20"/>
        </w:rPr>
        <w:t xml:space="preserve"> – </w:t>
      </w:r>
      <w:r w:rsidRPr="00952E99">
        <w:rPr>
          <w:rFonts w:ascii="Calibri" w:eastAsia="Calibri" w:hAnsi="Calibri" w:cs="Arial"/>
          <w:sz w:val="20"/>
          <w:szCs w:val="20"/>
          <w:lang w:val="en"/>
        </w:rPr>
        <w:t xml:space="preserve">ὁδός hodós, hod-os'; apparently a primary word; </w:t>
      </w:r>
      <w:r w:rsidRPr="00952E99">
        <w:rPr>
          <w:rFonts w:ascii="Calibri" w:eastAsia="Calibri" w:hAnsi="Calibri" w:cs="Arial"/>
          <w:color w:val="C00000"/>
          <w:sz w:val="20"/>
          <w:szCs w:val="20"/>
          <w:lang w:val="en"/>
        </w:rPr>
        <w:t>a road</w:t>
      </w:r>
      <w:r w:rsidRPr="00952E99">
        <w:rPr>
          <w:rFonts w:ascii="Calibri" w:eastAsia="Calibri" w:hAnsi="Calibri" w:cs="Arial"/>
          <w:sz w:val="20"/>
          <w:szCs w:val="20"/>
          <w:lang w:val="en"/>
        </w:rPr>
        <w:t xml:space="preserve">; by implication, </w:t>
      </w:r>
      <w:r w:rsidRPr="00952E99">
        <w:rPr>
          <w:rFonts w:ascii="Calibri" w:eastAsia="Calibri" w:hAnsi="Calibri" w:cs="Arial"/>
          <w:color w:val="C00000"/>
          <w:sz w:val="20"/>
          <w:szCs w:val="20"/>
          <w:lang w:val="en"/>
        </w:rPr>
        <w:t xml:space="preserve">a progress </w:t>
      </w:r>
      <w:r w:rsidRPr="00952E99">
        <w:rPr>
          <w:rFonts w:ascii="Calibri" w:eastAsia="Calibri" w:hAnsi="Calibri" w:cs="Arial"/>
          <w:sz w:val="20"/>
          <w:szCs w:val="20"/>
          <w:lang w:val="en"/>
        </w:rPr>
        <w:t>(</w:t>
      </w:r>
      <w:r w:rsidRPr="00952E99">
        <w:rPr>
          <w:rFonts w:ascii="Calibri" w:eastAsia="Calibri" w:hAnsi="Calibri" w:cs="Arial"/>
          <w:color w:val="C00000"/>
          <w:sz w:val="20"/>
          <w:szCs w:val="20"/>
          <w:lang w:val="en"/>
        </w:rPr>
        <w:t>the route, act or distance</w:t>
      </w:r>
      <w:r w:rsidRPr="00952E99">
        <w:rPr>
          <w:rFonts w:ascii="Calibri" w:eastAsia="Calibri" w:hAnsi="Calibri" w:cs="Arial"/>
          <w:sz w:val="20"/>
          <w:szCs w:val="20"/>
          <w:lang w:val="en"/>
        </w:rPr>
        <w:t xml:space="preserve">); figuratively, </w:t>
      </w:r>
      <w:r w:rsidRPr="00952E99">
        <w:rPr>
          <w:rFonts w:ascii="Calibri" w:eastAsia="Calibri" w:hAnsi="Calibri" w:cs="Arial"/>
          <w:color w:val="C00000"/>
          <w:sz w:val="20"/>
          <w:szCs w:val="20"/>
          <w:lang w:val="en"/>
        </w:rPr>
        <w:t>a mode or means</w:t>
      </w:r>
      <w:r w:rsidRPr="00952E99">
        <w:rPr>
          <w:rFonts w:ascii="Calibri" w:eastAsia="Calibri" w:hAnsi="Calibri" w:cs="Arial"/>
          <w:sz w:val="20"/>
          <w:szCs w:val="20"/>
          <w:lang w:val="en"/>
        </w:rPr>
        <w:t>: —</w:t>
      </w:r>
      <w:r w:rsidRPr="00952E99">
        <w:rPr>
          <w:rFonts w:ascii="Times New Roman" w:eastAsia="Times New Roman" w:hAnsi="Times New Roman" w:cs="Times New Roman"/>
          <w:sz w:val="20"/>
          <w:szCs w:val="20"/>
          <w:lang w:bidi="ar-SA"/>
        </w:rPr>
        <w:t xml:space="preserve"> (Translated in King James Version as) </w:t>
      </w:r>
      <w:r w:rsidRPr="00952E99">
        <w:rPr>
          <w:rFonts w:ascii="Calibri" w:eastAsia="Calibri" w:hAnsi="Calibri" w:cs="Arial"/>
          <w:sz w:val="20"/>
          <w:szCs w:val="20"/>
          <w:lang w:val="en"/>
        </w:rPr>
        <w:t>journey, (high-)way.</w:t>
      </w:r>
    </w:p>
    <w:p w:rsidR="00B71CD1" w:rsidRPr="00952E99" w:rsidRDefault="00B71CD1" w:rsidP="0077733A">
      <w:pPr>
        <w:shd w:val="clear" w:color="auto" w:fill="FFFFF0"/>
        <w:spacing w:after="0" w:line="240" w:lineRule="auto"/>
        <w:ind w:left="180"/>
        <w:rPr>
          <w:rFonts w:ascii="Calibri" w:eastAsia="Calibri" w:hAnsi="Calibri" w:cs="Arial"/>
          <w:sz w:val="10"/>
          <w:szCs w:val="10"/>
        </w:rPr>
      </w:pPr>
    </w:p>
    <w:p w:rsidR="00B71CD1" w:rsidRDefault="00B968C6" w:rsidP="0077733A">
      <w:pPr>
        <w:shd w:val="clear" w:color="auto" w:fill="FFFFF0"/>
        <w:tabs>
          <w:tab w:val="left" w:pos="360"/>
        </w:tabs>
        <w:spacing w:after="0" w:line="240" w:lineRule="auto"/>
        <w:ind w:left="360"/>
        <w:rPr>
          <w:rFonts w:ascii="Calibri" w:eastAsia="Calibri" w:hAnsi="Calibri" w:cs="Arial"/>
          <w:sz w:val="20"/>
          <w:szCs w:val="20"/>
          <w:lang w:val="en"/>
        </w:rPr>
      </w:pPr>
      <w:hyperlink r:id="rId20" w:anchor="lexResults" w:history="1">
        <w:r w:rsidR="00B71CD1" w:rsidRPr="00952E99">
          <w:rPr>
            <w:rFonts w:ascii="Calibri" w:eastAsia="Calibri" w:hAnsi="Calibri" w:cs="Arial"/>
            <w:b/>
            <w:bCs/>
            <w:i/>
            <w:iCs/>
            <w:color w:val="0000FF"/>
            <w:sz w:val="20"/>
            <w:szCs w:val="20"/>
            <w:u w:val="single"/>
            <w:lang w:val="en"/>
          </w:rPr>
          <w:t>Thayer's Greek Lexicon</w:t>
        </w:r>
      </w:hyperlink>
      <w:r w:rsidR="00B71CD1">
        <w:rPr>
          <w:rFonts w:ascii="Calibri" w:eastAsia="Calibri" w:hAnsi="Calibri" w:cs="Arial"/>
          <w:b/>
          <w:bCs/>
          <w:i/>
          <w:iCs/>
          <w:color w:val="0000FF"/>
          <w:sz w:val="20"/>
          <w:szCs w:val="20"/>
          <w:u w:val="single"/>
          <w:lang w:val="en"/>
        </w:rPr>
        <w:t xml:space="preserve"> </w:t>
      </w:r>
      <w:r w:rsidR="00B71CD1" w:rsidRPr="00952E99">
        <w:rPr>
          <w:rFonts w:ascii="Calibri" w:eastAsia="Calibri" w:hAnsi="Calibri" w:cs="Arial"/>
          <w:b/>
          <w:bCs/>
          <w:i/>
          <w:iCs/>
          <w:sz w:val="20"/>
          <w:szCs w:val="20"/>
          <w:lang w:val="en"/>
        </w:rPr>
        <w:t xml:space="preserve">- </w:t>
      </w:r>
      <w:r w:rsidR="00B71CD1" w:rsidRPr="00952E99">
        <w:rPr>
          <w:rFonts w:ascii="Calibri" w:eastAsia="Calibri" w:hAnsi="Calibri" w:cs="Arial"/>
          <w:sz w:val="20"/>
          <w:szCs w:val="20"/>
          <w:lang w:val="en"/>
        </w:rPr>
        <w:t>a travelled way, road; by the way, on the way; in the way to, toward; a traveler’s way, journey, travelling; a day's journey, as a measure of distance; a way (i. e. manner) of thinking, feeling, deciding</w:t>
      </w:r>
      <w:r w:rsidR="00B71CD1">
        <w:rPr>
          <w:rFonts w:ascii="Calibri" w:eastAsia="Calibri" w:hAnsi="Calibri" w:cs="Arial"/>
          <w:sz w:val="20"/>
          <w:szCs w:val="20"/>
          <w:lang w:val="en"/>
        </w:rPr>
        <w:t xml:space="preserve"> </w:t>
      </w:r>
    </w:p>
    <w:p w:rsidR="00B71CD1" w:rsidRPr="00B71CD1" w:rsidRDefault="00B71CD1" w:rsidP="00C03A29">
      <w:pPr>
        <w:spacing w:after="0" w:line="240" w:lineRule="auto"/>
        <w:rPr>
          <w:sz w:val="23"/>
          <w:szCs w:val="23"/>
          <w:lang w:val="en"/>
        </w:rPr>
      </w:pPr>
    </w:p>
    <w:p w:rsidR="00B71CD1" w:rsidRDefault="00B71CD1" w:rsidP="00C03A29">
      <w:pPr>
        <w:spacing w:after="0" w:line="240" w:lineRule="auto"/>
        <w:rPr>
          <w:sz w:val="23"/>
          <w:szCs w:val="23"/>
        </w:rPr>
      </w:pPr>
    </w:p>
    <w:p w:rsidR="00DD2A4A" w:rsidRDefault="00534422" w:rsidP="00B71CD1">
      <w:pPr>
        <w:spacing w:after="0" w:line="240" w:lineRule="auto"/>
        <w:rPr>
          <w:sz w:val="23"/>
          <w:szCs w:val="23"/>
        </w:rPr>
      </w:pPr>
      <w:r>
        <w:rPr>
          <w:sz w:val="23"/>
          <w:szCs w:val="23"/>
        </w:rPr>
        <w:t>As you can see, most of the word meanings are self-explanatory.</w:t>
      </w:r>
      <w:r w:rsidR="00B71CD1">
        <w:rPr>
          <w:sz w:val="23"/>
          <w:szCs w:val="23"/>
        </w:rPr>
        <w:t xml:space="preserve"> However, </w:t>
      </w:r>
      <w:r w:rsidR="00DD2A4A">
        <w:rPr>
          <w:sz w:val="23"/>
          <w:szCs w:val="23"/>
        </w:rPr>
        <w:t xml:space="preserve">what exactly is the meaning of “strait”? </w:t>
      </w:r>
    </w:p>
    <w:p w:rsidR="00807BA9" w:rsidRDefault="00807BA9" w:rsidP="00B71CD1">
      <w:pPr>
        <w:spacing w:after="0" w:line="240" w:lineRule="auto"/>
        <w:rPr>
          <w:sz w:val="23"/>
          <w:szCs w:val="23"/>
        </w:rPr>
      </w:pPr>
    </w:p>
    <w:p w:rsidR="00EF16DE" w:rsidRDefault="00807BA9" w:rsidP="00A072E9">
      <w:pPr>
        <w:spacing w:after="0" w:line="240" w:lineRule="auto"/>
        <w:rPr>
          <w:sz w:val="23"/>
          <w:szCs w:val="23"/>
        </w:rPr>
      </w:pPr>
      <w:r>
        <w:rPr>
          <w:sz w:val="23"/>
          <w:szCs w:val="23"/>
        </w:rPr>
        <w:t>Some may confuse the meaning of “</w:t>
      </w:r>
      <w:r w:rsidR="00A072E9">
        <w:rPr>
          <w:sz w:val="23"/>
          <w:szCs w:val="23"/>
        </w:rPr>
        <w:t>strait</w:t>
      </w:r>
      <w:r>
        <w:rPr>
          <w:sz w:val="23"/>
          <w:szCs w:val="23"/>
        </w:rPr>
        <w:t>” with “</w:t>
      </w:r>
      <w:r w:rsidR="00A072E9">
        <w:rPr>
          <w:sz w:val="23"/>
          <w:szCs w:val="23"/>
        </w:rPr>
        <w:t>straight</w:t>
      </w:r>
      <w:r>
        <w:rPr>
          <w:sz w:val="23"/>
          <w:szCs w:val="23"/>
        </w:rPr>
        <w:t>.”</w:t>
      </w:r>
    </w:p>
    <w:p w:rsidR="00807BA9" w:rsidRDefault="00807BA9" w:rsidP="00B71CD1">
      <w:pPr>
        <w:spacing w:after="0" w:line="240" w:lineRule="auto"/>
        <w:rPr>
          <w:sz w:val="23"/>
          <w:szCs w:val="23"/>
        </w:rPr>
      </w:pPr>
    </w:p>
    <w:p w:rsidR="00807BA9" w:rsidRDefault="00807BA9" w:rsidP="00807BA9">
      <w:pPr>
        <w:spacing w:after="0" w:line="240" w:lineRule="auto"/>
        <w:rPr>
          <w:sz w:val="23"/>
          <w:szCs w:val="23"/>
        </w:rPr>
      </w:pPr>
      <w:r>
        <w:rPr>
          <w:sz w:val="23"/>
          <w:szCs w:val="23"/>
        </w:rPr>
        <w:t xml:space="preserve"> “Straight” means “</w:t>
      </w:r>
      <w:r w:rsidRPr="00807BA9">
        <w:rPr>
          <w:sz w:val="23"/>
          <w:szCs w:val="23"/>
          <w:lang w:val="en"/>
        </w:rPr>
        <w:t>without a bend, angle, or curve</w:t>
      </w:r>
      <w:r>
        <w:rPr>
          <w:sz w:val="23"/>
          <w:szCs w:val="23"/>
          <w:lang w:val="en"/>
        </w:rPr>
        <w:t>; whereas, the word “strait” means narrow.</w:t>
      </w:r>
    </w:p>
    <w:p w:rsidR="00807BA9" w:rsidRDefault="00807BA9" w:rsidP="00B71CD1">
      <w:pPr>
        <w:spacing w:after="0" w:line="240" w:lineRule="auto"/>
        <w:rPr>
          <w:sz w:val="23"/>
          <w:szCs w:val="23"/>
        </w:rPr>
      </w:pPr>
    </w:p>
    <w:p w:rsidR="00DD2A4A" w:rsidRDefault="00482476" w:rsidP="00C03A29">
      <w:pPr>
        <w:spacing w:after="0" w:line="240" w:lineRule="auto"/>
        <w:rPr>
          <w:sz w:val="23"/>
          <w:szCs w:val="23"/>
        </w:rPr>
      </w:pPr>
      <w:r>
        <w:rPr>
          <w:sz w:val="23"/>
          <w:szCs w:val="23"/>
        </w:rPr>
        <w:t>According to</w:t>
      </w:r>
      <w:r w:rsidR="00DD2A4A">
        <w:rPr>
          <w:sz w:val="23"/>
          <w:szCs w:val="23"/>
        </w:rPr>
        <w:t xml:space="preserve"> Strong’s Exhaustive Concordance:</w:t>
      </w:r>
    </w:p>
    <w:p w:rsidR="00DD2A4A" w:rsidRDefault="00DD2A4A" w:rsidP="00C03A29">
      <w:pPr>
        <w:spacing w:after="0" w:line="240" w:lineRule="auto"/>
        <w:rPr>
          <w:sz w:val="23"/>
          <w:szCs w:val="23"/>
        </w:rPr>
      </w:pPr>
    </w:p>
    <w:p w:rsidR="00DD2A4A" w:rsidRDefault="00DD2A4A" w:rsidP="0077733A">
      <w:pPr>
        <w:shd w:val="clear" w:color="auto" w:fill="FFFFF0"/>
        <w:spacing w:after="0" w:line="240" w:lineRule="auto"/>
        <w:ind w:left="180"/>
        <w:rPr>
          <w:rFonts w:ascii="Calibri" w:eastAsia="Calibri" w:hAnsi="Calibri" w:cs="Arial"/>
          <w:sz w:val="20"/>
          <w:szCs w:val="20"/>
        </w:rPr>
      </w:pPr>
      <w:r w:rsidRPr="00EE2448">
        <w:rPr>
          <w:rFonts w:ascii="Calibri" w:eastAsia="Calibri" w:hAnsi="Calibri" w:cs="Arial"/>
          <w:b/>
          <w:bCs/>
          <w:color w:val="C00000"/>
          <w:sz w:val="20"/>
          <w:szCs w:val="20"/>
        </w:rPr>
        <w:t xml:space="preserve">Strait </w:t>
      </w:r>
      <w:r w:rsidRPr="00EE2448">
        <w:rPr>
          <w:rFonts w:ascii="Calibri" w:eastAsia="Calibri" w:hAnsi="Calibri" w:cs="Arial"/>
          <w:b/>
          <w:bCs/>
          <w:color w:val="000000" w:themeColor="text1"/>
          <w:sz w:val="20"/>
          <w:szCs w:val="20"/>
        </w:rPr>
        <w:t xml:space="preserve">4728 </w:t>
      </w:r>
      <w:r w:rsidRPr="00EE2448">
        <w:rPr>
          <w:rFonts w:ascii="Calibri" w:eastAsia="Calibri" w:hAnsi="Calibri" w:cs="Arial"/>
          <w:sz w:val="20"/>
          <w:szCs w:val="20"/>
        </w:rPr>
        <w:t xml:space="preserve">– στενός stenós, sten-os'; probably from the base of </w:t>
      </w:r>
      <w:r w:rsidRPr="00214684">
        <w:rPr>
          <w:rFonts w:ascii="Calibri" w:eastAsia="Calibri" w:hAnsi="Calibri" w:cs="Arial"/>
          <w:color w:val="000000" w:themeColor="text1"/>
          <w:sz w:val="20"/>
          <w:szCs w:val="20"/>
        </w:rPr>
        <w:t>2476</w:t>
      </w:r>
      <w:r w:rsidRPr="00EE2448">
        <w:rPr>
          <w:rFonts w:ascii="Calibri" w:eastAsia="Calibri" w:hAnsi="Calibri" w:cs="Arial"/>
          <w:sz w:val="20"/>
          <w:szCs w:val="20"/>
        </w:rPr>
        <w:t xml:space="preserve">; </w:t>
      </w:r>
      <w:r w:rsidRPr="00DA473A">
        <w:rPr>
          <w:rFonts w:ascii="Calibri" w:eastAsia="Calibri" w:hAnsi="Calibri" w:cs="Arial"/>
          <w:color w:val="C00000"/>
          <w:sz w:val="20"/>
          <w:szCs w:val="20"/>
        </w:rPr>
        <w:t xml:space="preserve">narrow </w:t>
      </w:r>
      <w:r w:rsidRPr="00EE2448">
        <w:rPr>
          <w:rFonts w:ascii="Calibri" w:eastAsia="Calibri" w:hAnsi="Calibri" w:cs="Arial"/>
          <w:sz w:val="20"/>
          <w:szCs w:val="20"/>
        </w:rPr>
        <w:t>(</w:t>
      </w:r>
      <w:r w:rsidRPr="00DA473A">
        <w:rPr>
          <w:rFonts w:ascii="Calibri" w:eastAsia="Calibri" w:hAnsi="Calibri" w:cs="Arial"/>
          <w:color w:val="C00000"/>
          <w:sz w:val="20"/>
          <w:szCs w:val="20"/>
        </w:rPr>
        <w:t>from obstacles standing close about</w:t>
      </w:r>
      <w:r w:rsidRPr="00EE2448">
        <w:rPr>
          <w:rFonts w:ascii="Calibri" w:eastAsia="Calibri" w:hAnsi="Calibri" w:cs="Arial"/>
          <w:sz w:val="20"/>
          <w:szCs w:val="20"/>
        </w:rPr>
        <w:t>):—</w:t>
      </w:r>
      <w:r w:rsidRPr="00DA473A">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EE2448">
        <w:rPr>
          <w:rFonts w:ascii="Calibri" w:eastAsia="Calibri" w:hAnsi="Calibri" w:cs="Arial"/>
          <w:sz w:val="20"/>
          <w:szCs w:val="20"/>
        </w:rPr>
        <w:t>strait.</w:t>
      </w:r>
    </w:p>
    <w:p w:rsidR="00DD2A4A" w:rsidRPr="0077733A" w:rsidRDefault="00DD2A4A" w:rsidP="0077733A">
      <w:pPr>
        <w:shd w:val="clear" w:color="auto" w:fill="FFFFF0"/>
        <w:spacing w:after="0" w:line="240" w:lineRule="auto"/>
        <w:rPr>
          <w:sz w:val="10"/>
          <w:szCs w:val="10"/>
        </w:rPr>
      </w:pPr>
    </w:p>
    <w:p w:rsidR="00E94959" w:rsidRPr="00926EAA" w:rsidRDefault="00926EAA" w:rsidP="00083A95">
      <w:pPr>
        <w:pStyle w:val="ListParagraph"/>
        <w:numPr>
          <w:ilvl w:val="0"/>
          <w:numId w:val="6"/>
        </w:numPr>
        <w:shd w:val="clear" w:color="auto" w:fill="FFFFF0"/>
        <w:rPr>
          <w:rFonts w:asciiTheme="minorHAnsi" w:hAnsiTheme="minorHAnsi"/>
          <w:sz w:val="20"/>
          <w:szCs w:val="20"/>
        </w:rPr>
      </w:pPr>
      <w:r w:rsidRPr="00926EAA">
        <w:rPr>
          <w:rFonts w:asciiTheme="minorHAnsi" w:hAnsiTheme="minorHAnsi"/>
          <w:sz w:val="20"/>
          <w:szCs w:val="20"/>
        </w:rPr>
        <w:t>The</w:t>
      </w:r>
      <w:r w:rsidR="00E94959" w:rsidRPr="00926EAA">
        <w:rPr>
          <w:rFonts w:asciiTheme="minorHAnsi" w:hAnsiTheme="minorHAnsi"/>
          <w:sz w:val="20"/>
          <w:szCs w:val="20"/>
        </w:rPr>
        <w:t xml:space="preserve"> Greek </w:t>
      </w:r>
      <w:r w:rsidR="00E94959" w:rsidRPr="00926EAA">
        <w:rPr>
          <w:rStyle w:val="gk"/>
          <w:rFonts w:asciiTheme="minorHAnsi" w:hAnsiTheme="minorHAnsi"/>
          <w:sz w:val="20"/>
          <w:szCs w:val="20"/>
        </w:rPr>
        <w:t>στενός</w:t>
      </w:r>
      <w:r w:rsidR="00E94959" w:rsidRPr="00926EAA">
        <w:rPr>
          <w:rFonts w:asciiTheme="minorHAnsi" w:hAnsiTheme="minorHAnsi"/>
          <w:sz w:val="20"/>
          <w:szCs w:val="20"/>
        </w:rPr>
        <w:t xml:space="preserve"> (</w:t>
      </w:r>
      <w:r w:rsidR="00E94959" w:rsidRPr="00926EAA">
        <w:rPr>
          <w:rStyle w:val="Emphasis"/>
          <w:rFonts w:asciiTheme="minorHAnsi" w:hAnsiTheme="minorHAnsi"/>
          <w:sz w:val="20"/>
          <w:szCs w:val="20"/>
        </w:rPr>
        <w:t>stenos</w:t>
      </w:r>
      <w:r w:rsidR="00E94959" w:rsidRPr="00926EAA">
        <w:rPr>
          <w:rFonts w:asciiTheme="minorHAnsi" w:hAnsiTheme="minorHAnsi"/>
          <w:sz w:val="20"/>
          <w:szCs w:val="20"/>
        </w:rPr>
        <w:t xml:space="preserve">) occurs 3 times in </w:t>
      </w:r>
      <w:r w:rsidR="00E94959" w:rsidRPr="00926EAA">
        <w:rPr>
          <w:rFonts w:asciiTheme="minorHAnsi" w:hAnsiTheme="minorHAnsi"/>
          <w:b/>
          <w:bCs/>
          <w:sz w:val="20"/>
          <w:szCs w:val="20"/>
        </w:rPr>
        <w:t>3</w:t>
      </w:r>
      <w:r w:rsidR="00E94959" w:rsidRPr="00926EAA">
        <w:rPr>
          <w:rFonts w:asciiTheme="minorHAnsi" w:hAnsiTheme="minorHAnsi"/>
          <w:sz w:val="20"/>
          <w:szCs w:val="20"/>
        </w:rPr>
        <w:t xml:space="preserve"> verses in the King James Version, KJV.</w:t>
      </w:r>
    </w:p>
    <w:p w:rsidR="00DD2A4A" w:rsidRDefault="00DD2A4A" w:rsidP="00C03A29">
      <w:pPr>
        <w:spacing w:after="0" w:line="240" w:lineRule="auto"/>
        <w:rPr>
          <w:sz w:val="23"/>
          <w:szCs w:val="23"/>
        </w:rPr>
      </w:pPr>
    </w:p>
    <w:p w:rsidR="00DD2A4A" w:rsidRPr="00DB2368" w:rsidRDefault="00DD2A4A" w:rsidP="0066752A">
      <w:pPr>
        <w:shd w:val="clear" w:color="auto" w:fill="F8FAF4"/>
        <w:spacing w:after="0" w:line="240" w:lineRule="auto"/>
        <w:ind w:left="180"/>
        <w:rPr>
          <w:sz w:val="23"/>
          <w:szCs w:val="23"/>
        </w:rPr>
      </w:pPr>
      <w:r w:rsidRPr="00DB2368">
        <w:rPr>
          <w:sz w:val="23"/>
          <w:szCs w:val="23"/>
        </w:rPr>
        <w:t>Dictionary.com defines “</w:t>
      </w:r>
      <w:r w:rsidRPr="00313862">
        <w:rPr>
          <w:b/>
          <w:bCs/>
          <w:sz w:val="23"/>
          <w:szCs w:val="23"/>
          <w:u w:val="single" w:color="C00000"/>
        </w:rPr>
        <w:t>Strait</w:t>
      </w:r>
      <w:r w:rsidR="00E94959" w:rsidRPr="00DB2368">
        <w:rPr>
          <w:sz w:val="23"/>
          <w:szCs w:val="23"/>
        </w:rPr>
        <w:t>”</w:t>
      </w:r>
      <w:r w:rsidRPr="00DB2368">
        <w:rPr>
          <w:sz w:val="23"/>
          <w:szCs w:val="23"/>
        </w:rPr>
        <w:t xml:space="preserve"> as follows:</w:t>
      </w:r>
    </w:p>
    <w:p w:rsidR="00DD2A4A" w:rsidRPr="00AE187D" w:rsidRDefault="00DD2A4A" w:rsidP="00B50024">
      <w:pPr>
        <w:shd w:val="clear" w:color="auto" w:fill="F8FAF4"/>
        <w:spacing w:after="0" w:line="240" w:lineRule="auto"/>
        <w:ind w:left="180"/>
        <w:rPr>
          <w:sz w:val="16"/>
          <w:szCs w:val="16"/>
        </w:rPr>
      </w:pPr>
    </w:p>
    <w:p w:rsidR="00DD2A4A" w:rsidRPr="00926EAA" w:rsidRDefault="00DD2A4A" w:rsidP="0066752A">
      <w:pPr>
        <w:shd w:val="clear" w:color="auto" w:fill="F8FAF4"/>
        <w:spacing w:after="0" w:line="240" w:lineRule="auto"/>
        <w:ind w:left="180"/>
        <w:rPr>
          <w:b/>
          <w:bCs/>
          <w:sz w:val="20"/>
          <w:szCs w:val="20"/>
          <w:lang w:val="en"/>
        </w:rPr>
      </w:pPr>
      <w:r w:rsidRPr="00926EAA">
        <w:rPr>
          <w:i/>
          <w:iCs/>
          <w:sz w:val="20"/>
          <w:szCs w:val="20"/>
          <w:lang w:val="en"/>
        </w:rPr>
        <w:t>noun</w:t>
      </w:r>
    </w:p>
    <w:p w:rsidR="00DD2A4A" w:rsidRPr="00926EAA" w:rsidRDefault="00DD2A4A" w:rsidP="00083A95">
      <w:pPr>
        <w:pStyle w:val="ListParagraph"/>
        <w:numPr>
          <w:ilvl w:val="0"/>
          <w:numId w:val="5"/>
        </w:numPr>
        <w:shd w:val="clear" w:color="auto" w:fill="F8FAF4"/>
        <w:rPr>
          <w:rFonts w:asciiTheme="minorHAnsi" w:hAnsiTheme="minorHAnsi"/>
          <w:sz w:val="20"/>
          <w:szCs w:val="20"/>
          <w:lang w:val="en"/>
        </w:rPr>
      </w:pPr>
      <w:r w:rsidRPr="00926EAA">
        <w:rPr>
          <w:rFonts w:asciiTheme="minorHAnsi" w:hAnsiTheme="minorHAnsi"/>
          <w:sz w:val="20"/>
          <w:szCs w:val="20"/>
          <w:lang w:val="en"/>
        </w:rPr>
        <w:t>Often straits. (used with a singular verb) a narrow passage of water connecting two large bodies of water.</w:t>
      </w:r>
    </w:p>
    <w:p w:rsidR="00DD2A4A" w:rsidRPr="00926EAA" w:rsidRDefault="00DD2A4A" w:rsidP="00083A95">
      <w:pPr>
        <w:pStyle w:val="ListParagraph"/>
        <w:numPr>
          <w:ilvl w:val="0"/>
          <w:numId w:val="5"/>
        </w:numPr>
        <w:shd w:val="clear" w:color="auto" w:fill="F8FAF4"/>
        <w:rPr>
          <w:rFonts w:asciiTheme="minorHAnsi" w:hAnsiTheme="minorHAnsi"/>
          <w:sz w:val="20"/>
          <w:szCs w:val="20"/>
          <w:lang w:val="en"/>
        </w:rPr>
      </w:pPr>
      <w:r w:rsidRPr="00926EAA">
        <w:rPr>
          <w:rFonts w:asciiTheme="minorHAnsi" w:hAnsiTheme="minorHAnsi"/>
          <w:sz w:val="20"/>
          <w:szCs w:val="20"/>
          <w:lang w:val="en"/>
        </w:rPr>
        <w:t>Often straits. a position of difficulty, distress, or need: Ill and penniless, he was in sad straits indeed.</w:t>
      </w:r>
    </w:p>
    <w:p w:rsidR="00DD2A4A" w:rsidRPr="00926EAA" w:rsidRDefault="00DD2A4A" w:rsidP="00083A95">
      <w:pPr>
        <w:pStyle w:val="ListParagraph"/>
        <w:numPr>
          <w:ilvl w:val="0"/>
          <w:numId w:val="5"/>
        </w:numPr>
        <w:shd w:val="clear" w:color="auto" w:fill="F8FAF4"/>
        <w:rPr>
          <w:rFonts w:asciiTheme="minorHAnsi" w:hAnsiTheme="minorHAnsi"/>
          <w:sz w:val="20"/>
          <w:szCs w:val="20"/>
          <w:lang w:val="en"/>
        </w:rPr>
      </w:pPr>
      <w:r w:rsidRPr="00926EAA">
        <w:rPr>
          <w:rFonts w:asciiTheme="minorHAnsi" w:hAnsiTheme="minorHAnsi"/>
          <w:sz w:val="20"/>
          <w:szCs w:val="20"/>
          <w:lang w:val="en"/>
        </w:rPr>
        <w:t>Archaic. a narrow passage or area.</w:t>
      </w:r>
    </w:p>
    <w:p w:rsidR="00DD2A4A" w:rsidRPr="00926EAA" w:rsidRDefault="00DD2A4A" w:rsidP="00083A95">
      <w:pPr>
        <w:pStyle w:val="ListParagraph"/>
        <w:numPr>
          <w:ilvl w:val="0"/>
          <w:numId w:val="5"/>
        </w:numPr>
        <w:shd w:val="clear" w:color="auto" w:fill="F8FAF4"/>
        <w:rPr>
          <w:rFonts w:asciiTheme="minorHAnsi" w:hAnsiTheme="minorHAnsi"/>
          <w:sz w:val="20"/>
          <w:szCs w:val="20"/>
          <w:lang w:val="en"/>
        </w:rPr>
      </w:pPr>
      <w:r w:rsidRPr="00926EAA">
        <w:rPr>
          <w:rFonts w:asciiTheme="minorHAnsi" w:hAnsiTheme="minorHAnsi"/>
          <w:sz w:val="20"/>
          <w:szCs w:val="20"/>
          <w:lang w:val="en"/>
        </w:rPr>
        <w:t>an isthmus.</w:t>
      </w:r>
    </w:p>
    <w:p w:rsidR="00DD2A4A" w:rsidRPr="001730F7" w:rsidRDefault="00DD2A4A" w:rsidP="00B50024">
      <w:pPr>
        <w:pStyle w:val="ListParagraph"/>
        <w:shd w:val="clear" w:color="auto" w:fill="F8FAF4"/>
        <w:ind w:left="360"/>
        <w:rPr>
          <w:rFonts w:asciiTheme="minorHAnsi" w:hAnsiTheme="minorHAnsi"/>
          <w:sz w:val="16"/>
          <w:szCs w:val="16"/>
          <w:lang w:val="en"/>
        </w:rPr>
      </w:pPr>
    </w:p>
    <w:p w:rsidR="00DD2A4A" w:rsidRPr="00926EAA" w:rsidRDefault="00DD2A4A" w:rsidP="0066752A">
      <w:pPr>
        <w:shd w:val="clear" w:color="auto" w:fill="F8FAF4"/>
        <w:spacing w:after="0" w:line="240" w:lineRule="auto"/>
        <w:ind w:left="180"/>
        <w:rPr>
          <w:b/>
          <w:bCs/>
          <w:sz w:val="20"/>
          <w:szCs w:val="20"/>
          <w:lang w:val="en"/>
        </w:rPr>
      </w:pPr>
      <w:r w:rsidRPr="00926EAA">
        <w:rPr>
          <w:i/>
          <w:iCs/>
          <w:sz w:val="20"/>
          <w:szCs w:val="20"/>
          <w:lang w:val="en"/>
        </w:rPr>
        <w:t>adjective</w:t>
      </w:r>
      <w:r w:rsidRPr="00926EAA">
        <w:rPr>
          <w:sz w:val="20"/>
          <w:szCs w:val="20"/>
          <w:lang w:val="en"/>
        </w:rPr>
        <w:t xml:space="preserve"> Archaic.</w:t>
      </w:r>
    </w:p>
    <w:p w:rsidR="00DD2A4A" w:rsidRPr="00926EAA" w:rsidRDefault="00DD2A4A" w:rsidP="00083A95">
      <w:pPr>
        <w:pStyle w:val="ListParagraph"/>
        <w:numPr>
          <w:ilvl w:val="0"/>
          <w:numId w:val="5"/>
        </w:numPr>
        <w:shd w:val="clear" w:color="auto" w:fill="F8FAF4"/>
        <w:rPr>
          <w:rFonts w:asciiTheme="minorHAnsi" w:hAnsiTheme="minorHAnsi"/>
          <w:sz w:val="20"/>
          <w:szCs w:val="20"/>
          <w:lang w:val="en"/>
        </w:rPr>
      </w:pPr>
      <w:r w:rsidRPr="00926EAA">
        <w:rPr>
          <w:rFonts w:asciiTheme="minorHAnsi" w:hAnsiTheme="minorHAnsi"/>
          <w:sz w:val="20"/>
          <w:szCs w:val="20"/>
          <w:lang w:val="en"/>
        </w:rPr>
        <w:t xml:space="preserve">narrow: </w:t>
      </w:r>
      <w:r w:rsidRPr="00926EAA">
        <w:rPr>
          <w:rFonts w:asciiTheme="minorHAnsi" w:hAnsiTheme="minorHAnsi"/>
          <w:i/>
          <w:iCs/>
          <w:sz w:val="20"/>
          <w:szCs w:val="20"/>
          <w:lang w:val="en"/>
        </w:rPr>
        <w:t>Strait is the gate.</w:t>
      </w:r>
    </w:p>
    <w:p w:rsidR="00DD2A4A" w:rsidRDefault="00DD2A4A" w:rsidP="00083A95">
      <w:pPr>
        <w:pStyle w:val="ListParagraph"/>
        <w:numPr>
          <w:ilvl w:val="0"/>
          <w:numId w:val="5"/>
        </w:numPr>
        <w:shd w:val="clear" w:color="auto" w:fill="F8FAF4"/>
        <w:rPr>
          <w:rFonts w:asciiTheme="minorHAnsi" w:hAnsiTheme="minorHAnsi"/>
          <w:sz w:val="20"/>
          <w:szCs w:val="20"/>
          <w:lang w:val="en"/>
        </w:rPr>
      </w:pPr>
      <w:r w:rsidRPr="00926EAA">
        <w:rPr>
          <w:rFonts w:asciiTheme="minorHAnsi" w:hAnsiTheme="minorHAnsi"/>
          <w:sz w:val="20"/>
          <w:szCs w:val="20"/>
          <w:lang w:val="en"/>
        </w:rPr>
        <w:t>affording little space; confined in area.</w:t>
      </w:r>
    </w:p>
    <w:p w:rsidR="004473C1" w:rsidRDefault="004473C1" w:rsidP="004473C1">
      <w:pPr>
        <w:rPr>
          <w:sz w:val="20"/>
          <w:szCs w:val="20"/>
          <w:lang w:val="en"/>
        </w:rPr>
      </w:pPr>
    </w:p>
    <w:p w:rsidR="002211F2" w:rsidRDefault="002211F2" w:rsidP="004473C1">
      <w:pPr>
        <w:rPr>
          <w:sz w:val="20"/>
          <w:szCs w:val="20"/>
          <w:lang w:val="en"/>
        </w:rPr>
      </w:pPr>
    </w:p>
    <w:p w:rsidR="001C7337" w:rsidRDefault="001C7337" w:rsidP="004473C1">
      <w:pPr>
        <w:rPr>
          <w:sz w:val="20"/>
          <w:szCs w:val="20"/>
          <w:lang w:val="en"/>
        </w:rPr>
      </w:pPr>
    </w:p>
    <w:p w:rsidR="001730F7" w:rsidRDefault="001730F7" w:rsidP="004473C1">
      <w:pPr>
        <w:rPr>
          <w:sz w:val="20"/>
          <w:szCs w:val="20"/>
          <w:lang w:val="en"/>
        </w:rPr>
      </w:pPr>
    </w:p>
    <w:p w:rsidR="000E57EC" w:rsidRDefault="000E57EC" w:rsidP="00E94959">
      <w:pPr>
        <w:spacing w:after="0" w:line="240" w:lineRule="auto"/>
        <w:rPr>
          <w:sz w:val="23"/>
          <w:szCs w:val="23"/>
          <w:lang w:val="en"/>
        </w:rPr>
      </w:pPr>
      <w:r>
        <w:rPr>
          <w:sz w:val="23"/>
          <w:szCs w:val="23"/>
          <w:lang w:val="en"/>
        </w:rPr>
        <w:lastRenderedPageBreak/>
        <w:t>Following are examples of “straits”</w:t>
      </w:r>
      <w:r w:rsidR="00E94959">
        <w:rPr>
          <w:sz w:val="23"/>
          <w:szCs w:val="23"/>
          <w:lang w:val="en"/>
        </w:rPr>
        <w:t xml:space="preserve"> that</w:t>
      </w:r>
      <w:r>
        <w:rPr>
          <w:sz w:val="23"/>
          <w:szCs w:val="23"/>
          <w:lang w:val="en"/>
        </w:rPr>
        <w:t xml:space="preserve"> connect</w:t>
      </w:r>
      <w:r w:rsidR="00E94959">
        <w:rPr>
          <w:sz w:val="23"/>
          <w:szCs w:val="23"/>
          <w:lang w:val="en"/>
        </w:rPr>
        <w:t xml:space="preserve"> </w:t>
      </w:r>
      <w:r>
        <w:rPr>
          <w:sz w:val="23"/>
          <w:szCs w:val="23"/>
          <w:lang w:val="en"/>
        </w:rPr>
        <w:t>two bodies of water.</w:t>
      </w:r>
    </w:p>
    <w:p w:rsidR="000E57EC" w:rsidRDefault="000E57EC" w:rsidP="00C03A29">
      <w:pPr>
        <w:spacing w:after="0" w:line="240" w:lineRule="auto"/>
        <w:rPr>
          <w:sz w:val="23"/>
          <w:szCs w:val="23"/>
          <w:lang w:val="en"/>
        </w:rPr>
      </w:pPr>
    </w:p>
    <w:p w:rsidR="000E57EC" w:rsidRDefault="00E94959" w:rsidP="000E57EC">
      <w:pPr>
        <w:spacing w:after="0" w:line="240" w:lineRule="auto"/>
        <w:rPr>
          <w:sz w:val="23"/>
          <w:szCs w:val="23"/>
          <w:lang w:val="en"/>
        </w:rPr>
      </w:pPr>
      <w:r>
        <w:rPr>
          <w:noProof/>
          <w:sz w:val="23"/>
          <w:szCs w:val="23"/>
        </w:rPr>
        <w:drawing>
          <wp:anchor distT="0" distB="0" distL="114300" distR="114300" simplePos="0" relativeHeight="251662336" behindDoc="1" locked="0" layoutInCell="1" allowOverlap="1" wp14:anchorId="03C5015B" wp14:editId="37D1A0E1">
            <wp:simplePos x="0" y="0"/>
            <wp:positionH relativeFrom="column">
              <wp:posOffset>0</wp:posOffset>
            </wp:positionH>
            <wp:positionV relativeFrom="paragraph">
              <wp:posOffset>177800</wp:posOffset>
            </wp:positionV>
            <wp:extent cx="2549525" cy="1699260"/>
            <wp:effectExtent l="171450" t="171450" r="384175" b="358140"/>
            <wp:wrapTight wrapText="bothSides">
              <wp:wrapPolygon edited="0">
                <wp:start x="1775" y="-2179"/>
                <wp:lineTo x="-1453" y="-1695"/>
                <wp:lineTo x="-1453" y="22520"/>
                <wp:lineTo x="968" y="25426"/>
                <wp:lineTo x="968" y="25910"/>
                <wp:lineTo x="22272" y="25910"/>
                <wp:lineTo x="22434" y="25426"/>
                <wp:lineTo x="24532" y="21794"/>
                <wp:lineTo x="24693" y="969"/>
                <wp:lineTo x="22434" y="-1695"/>
                <wp:lineTo x="21466" y="-2179"/>
                <wp:lineTo x="1775" y="-21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9525" cy="16992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E57EC" w:rsidRPr="000E57EC" w:rsidRDefault="008773EE" w:rsidP="000E57EC">
      <w:pPr>
        <w:spacing w:after="0" w:line="240" w:lineRule="auto"/>
        <w:rPr>
          <w:sz w:val="23"/>
          <w:szCs w:val="23"/>
          <w:lang w:val="en"/>
        </w:rPr>
      </w:pPr>
      <w:r>
        <w:rPr>
          <w:noProof/>
          <w:sz w:val="23"/>
          <w:szCs w:val="23"/>
        </w:rPr>
        <w:drawing>
          <wp:anchor distT="0" distB="0" distL="114300" distR="114300" simplePos="0" relativeHeight="251660288" behindDoc="0" locked="0" layoutInCell="1" allowOverlap="1" wp14:anchorId="74B3A350" wp14:editId="2A8D24AE">
            <wp:simplePos x="0" y="0"/>
            <wp:positionH relativeFrom="column">
              <wp:posOffset>-1408430</wp:posOffset>
            </wp:positionH>
            <wp:positionV relativeFrom="paragraph">
              <wp:posOffset>9154</wp:posOffset>
            </wp:positionV>
            <wp:extent cx="932180" cy="7035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2180" cy="703580"/>
                    </a:xfrm>
                    <a:prstGeom prst="rect">
                      <a:avLst/>
                    </a:prstGeom>
                    <a:noFill/>
                  </pic:spPr>
                </pic:pic>
              </a:graphicData>
            </a:graphic>
            <wp14:sizeRelH relativeFrom="margin">
              <wp14:pctWidth>0</wp14:pctWidth>
            </wp14:sizeRelH>
            <wp14:sizeRelV relativeFrom="margin">
              <wp14:pctHeight>0</wp14:pctHeight>
            </wp14:sizeRelV>
          </wp:anchor>
        </w:drawing>
      </w:r>
    </w:p>
    <w:p w:rsidR="008773EE" w:rsidRPr="008773EE" w:rsidRDefault="008773EE" w:rsidP="008773EE">
      <w:pPr>
        <w:spacing w:after="0" w:line="240" w:lineRule="auto"/>
        <w:jc w:val="center"/>
        <w:rPr>
          <w:b/>
          <w:bCs/>
          <w:sz w:val="23"/>
          <w:szCs w:val="23"/>
          <w:lang w:val="en"/>
        </w:rPr>
      </w:pPr>
      <w:r>
        <w:rPr>
          <w:noProof/>
          <w:sz w:val="23"/>
          <w:szCs w:val="23"/>
        </w:rPr>
        <mc:AlternateContent>
          <mc:Choice Requires="wps">
            <w:drawing>
              <wp:anchor distT="0" distB="0" distL="114300" distR="114300" simplePos="0" relativeHeight="251661312" behindDoc="0" locked="0" layoutInCell="1" allowOverlap="1" wp14:anchorId="7BB7D7D3" wp14:editId="56DFA1CD">
                <wp:simplePos x="0" y="0"/>
                <wp:positionH relativeFrom="column">
                  <wp:posOffset>-1071245</wp:posOffset>
                </wp:positionH>
                <wp:positionV relativeFrom="paragraph">
                  <wp:posOffset>16246</wp:posOffset>
                </wp:positionV>
                <wp:extent cx="258445" cy="241300"/>
                <wp:effectExtent l="0" t="0" r="27305" b="25400"/>
                <wp:wrapNone/>
                <wp:docPr id="5" name="Rectangle 5"/>
                <wp:cNvGraphicFramePr/>
                <a:graphic xmlns:a="http://schemas.openxmlformats.org/drawingml/2006/main">
                  <a:graphicData uri="http://schemas.microsoft.com/office/word/2010/wordprocessingShape">
                    <wps:wsp>
                      <wps:cNvSpPr/>
                      <wps:spPr>
                        <a:xfrm>
                          <a:off x="0" y="0"/>
                          <a:ext cx="258445" cy="241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4.35pt;margin-top:1.3pt;width:20.3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lQIAAIQFAAAOAAAAZHJzL2Uyb0RvYy54bWysVE1v2zAMvQ/YfxB0X+1kydYGdYqgRYYB&#10;RVu0HXpWZCk2IIsapcTJfv0o+aNBV+wwLAdHFMlH8onk5dWhMWyv0NdgCz45yzlTVkJZ223Bfzyv&#10;P51z5oOwpTBgVcGPyvOr5ccPl61bqClUYEqFjECsX7Su4FUIbpFlXlaqEf4MnLKk1ICNCCTiNitR&#10;tITemGya51+yFrB0CFJ5T7c3nZIvE77WSoZ7rb0KzBSccgvpi+m7id9seSkWWxSuqmWfhviHLBpR&#10;Wwo6Qt2IINgO6z+gmloieNDhTEKTgda1VKkGqmaSv6nmqRJOpVqIHO9Gmvz/g5V3+wdkdVnwOWdW&#10;NPREj0SasFuj2DzS0zq/IKsn94C95OkYaz1obOI/VcEOidLjSKk6BCbpcjo/n80IWpJqOpt8zhPl&#10;2auzQx++KWhYPBQcKXgiUuxvfaCAZDqYxFgW1rUx6dWMjRceTF3GuyTgdnNtkO0FPfd6ndMvlkAY&#10;J2YkRdcsFtaVkk7haFTEMPZRaWIkJp8ySb2oRlghpbJh0qkqUaou2vw0WOze6JFCJ8CIrCnLEbsH&#10;GCw7kAG7y7m3j64qtfLonP8tsc559EiRwYbRuakt4HsAhqrqI3f2A0kdNZGlDZRH6heEbpC8k+ua&#10;3u1W+PAgkCaHZoy2QbinjzbQFhz6E2cV4K/37qM9NTRpOWtpEgvuf+4EKs7Md0utfjGZzeLoJmE2&#10;/zolAU81m1ON3TXXQK8/ob3jZDpG+2CGo0ZoXmhprGJUUgkrKXbBZcBBuA7dhqC1I9VqlcxoXJ0I&#10;t/bJyQgeWY19+Xx4Eej65g3U9XcwTK1YvOnhzjZ6WljtAug6Nfgrrz3fNOqpcfq1FHfJqZysXpfn&#10;8jcAAAD//wMAUEsDBBQABgAIAAAAIQB1dvBB3wAAAAoBAAAPAAAAZHJzL2Rvd25yZXYueG1sTI9B&#10;T4QwEIXvJv6HZky8GLaApkuQstFN3IMHE1cveyt0BLK0JW1Z8N87nvQ4mS/fe6/arWZkF/RhcFZC&#10;tkmBoW2dHmwn4fPjJSmAhaisVqOzKOEbA+zq66tKldot9h0vx9gxkthQKgl9jFPJeWh7NCps3ISW&#10;fl/OGxXp9B3XXi0kNyPP01RwowZLCb2acN9jez7ORkJzOPl98Xx/iPOdIPW5e8W3Rcrbm/XpEVjE&#10;Nf7B8FufqkNNnRo3Wx3YKCHJRLElVkIugBGQZHlB6xoJD6kAXlf8/4T6BwAA//8DAFBLAQItABQA&#10;BgAIAAAAIQC2gziS/gAAAOEBAAATAAAAAAAAAAAAAAAAAAAAAABbQ29udGVudF9UeXBlc10ueG1s&#10;UEsBAi0AFAAGAAgAAAAhADj9If/WAAAAlAEAAAsAAAAAAAAAAAAAAAAALwEAAF9yZWxzLy5yZWxz&#10;UEsBAi0AFAAGAAgAAAAhAKn5t/+VAgAAhAUAAA4AAAAAAAAAAAAAAAAALgIAAGRycy9lMm9Eb2Mu&#10;eG1sUEsBAi0AFAAGAAgAAAAhAHV28EHfAAAACgEAAA8AAAAAAAAAAAAAAAAA7wQAAGRycy9kb3du&#10;cmV2LnhtbFBLBQYAAAAABAAEAPMAAAD7BQAAAAA=&#10;" filled="f" strokecolor="red" strokeweight="2pt"/>
            </w:pict>
          </mc:Fallback>
        </mc:AlternateContent>
      </w:r>
      <w:r w:rsidRPr="008773EE">
        <w:rPr>
          <w:b/>
          <w:bCs/>
          <w:sz w:val="23"/>
          <w:szCs w:val="23"/>
          <w:lang w:val="en"/>
        </w:rPr>
        <w:t>The Strait of Gibraltar</w:t>
      </w:r>
    </w:p>
    <w:p w:rsidR="008773EE" w:rsidRDefault="008773EE" w:rsidP="008773EE">
      <w:pPr>
        <w:spacing w:after="0" w:line="240" w:lineRule="auto"/>
        <w:ind w:left="1440"/>
        <w:rPr>
          <w:sz w:val="23"/>
          <w:szCs w:val="23"/>
          <w:lang w:val="en"/>
        </w:rPr>
      </w:pPr>
      <w:r>
        <w:rPr>
          <w:noProof/>
          <w:sz w:val="23"/>
          <w:szCs w:val="23"/>
        </w:rPr>
        <mc:AlternateContent>
          <mc:Choice Requires="wps">
            <w:drawing>
              <wp:anchor distT="0" distB="0" distL="114300" distR="114300" simplePos="0" relativeHeight="251659264" behindDoc="0" locked="0" layoutInCell="1" allowOverlap="1" wp14:anchorId="7C549483" wp14:editId="53D270A8">
                <wp:simplePos x="0" y="0"/>
                <wp:positionH relativeFrom="column">
                  <wp:posOffset>-2625725</wp:posOffset>
                </wp:positionH>
                <wp:positionV relativeFrom="paragraph">
                  <wp:posOffset>47254</wp:posOffset>
                </wp:positionV>
                <wp:extent cx="1069676" cy="629285"/>
                <wp:effectExtent l="0" t="0" r="16510" b="18415"/>
                <wp:wrapNone/>
                <wp:docPr id="3" name="Rectangle 3"/>
                <wp:cNvGraphicFramePr/>
                <a:graphic xmlns:a="http://schemas.openxmlformats.org/drawingml/2006/main">
                  <a:graphicData uri="http://schemas.microsoft.com/office/word/2010/wordprocessingShape">
                    <wps:wsp>
                      <wps:cNvSpPr/>
                      <wps:spPr>
                        <a:xfrm>
                          <a:off x="0" y="0"/>
                          <a:ext cx="1069676" cy="6292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6.75pt;margin-top:3.7pt;width:84.2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oOlgIAAIUFAAAOAAAAZHJzL2Uyb0RvYy54bWysVFFP2zAQfp+0/2D5fSQtUCAiRRWo0yQE&#10;FTDx7Dp2E8nxebbbtPv1O9tJqADtYVofXJ/v7ru7L3d3fbNvFdkJ6xrQJZ2c5JQIzaFq9KakP1+W&#10;3y4pcZ7piinQoqQH4ejN/OuX684UYgo1qEpYgiDaFZ0pae29KbLM8Vq0zJ2AERqVEmzLPIp2k1WW&#10;dYjeqmya57OsA1sZC1w4h693SUnnEV9Kwf2jlE54okqKufl42niuw5nNr1mxsczUDe/TYP+QRcsa&#10;jUFHqDvmGdna5gNU23ALDqQ/4dBmIGXDRawBq5nk76p5rpkRsRYkx5mRJvf/YPnDbmVJU5X0lBLN&#10;WvxET0ga0xslyGmgpzOuQKtns7K95PAaat1L24Z/rILsI6WHkVKx94Tj4ySfXc0uZpRw1M2mV9PL&#10;8wCavXkb6/x3AS0Jl5JajB6ZZLt755PpYBKCaVg2SuE7K5QOpwPVVOEtCnazvlWW7Bh+7+Uyx18f&#10;7sgMgwfXLFSWaok3f1AiwT4JiZRg9tOYSWxGMcIyzoX2k6SqWSVStPPjYKF9g0esVGkEDMgSsxyx&#10;e4DBMoEM2Knu3j64itjLo3P+t8SS8+gRI4P2o3PbaLCfASisqo+c7AeSEjWBpTVUB2wYC2mSnOHL&#10;Br/bPXN+xSyODg4ZrgP/iIdU0JUU+hslNdjfn70He+xo1FLS4SiW1P3aMisoUT809vrV5OwszG4U&#10;zs4vpijYY836WKO37S3g15/g4jE8XoO9V8NVWmhfcWssQlRUMc0xdkm5t4Nw69OKwL3DxWIRzXBe&#10;DfP3+tnwAB5YDX35sn9l1vTN67HtH2AYW1a86+FkGzw1LLYeZBMb/I3Xnm+c9dg4/V4Ky+RYjlZv&#10;23P+BwAA//8DAFBLAwQUAAYACAAAACEAQG3QeOAAAAALAQAADwAAAGRycy9kb3ducmV2LnhtbEyP&#10;QU+DQBCF7yb+h82YeDF0aQvYIEujTezBg4nVi7eFHYGUnSXsUvDfO570OJkv33uv2C+2FxccfedI&#10;wXoVg0CqnemoUfDx/hztQPigyejeESr4Rg/78vqq0LlxM73h5RQawRLyuVbQhjDkUvq6Rav9yg1I&#10;/Ptyo9WBz7GRZtQzy20vN3GcSas74oRWD3hosT6fJqugOn6Oh93T9himu4zV5+YFX2elbm+WxwcQ&#10;AZfwB8Nvfa4OJXeq3ETGi15BlKy3KbMK7hMQDESbJOV1FaNxloIsC/l/Q/kDAAD//wMAUEsBAi0A&#10;FAAGAAgAAAAhALaDOJL+AAAA4QEAABMAAAAAAAAAAAAAAAAAAAAAAFtDb250ZW50X1R5cGVzXS54&#10;bWxQSwECLQAUAAYACAAAACEAOP0h/9YAAACUAQAACwAAAAAAAAAAAAAAAAAvAQAAX3JlbHMvLnJl&#10;bHNQSwECLQAUAAYACAAAACEALq0KDpYCAACFBQAADgAAAAAAAAAAAAAAAAAuAgAAZHJzL2Uyb0Rv&#10;Yy54bWxQSwECLQAUAAYACAAAACEAQG3QeOAAAAALAQAADwAAAAAAAAAAAAAAAADwBAAAZHJzL2Rv&#10;d25yZXYueG1sUEsFBgAAAAAEAAQA8wAAAP0FAAAAAA==&#10;" filled="f" strokecolor="red" strokeweight="2pt"/>
            </w:pict>
          </mc:Fallback>
        </mc:AlternateContent>
      </w:r>
    </w:p>
    <w:p w:rsidR="000E57EC" w:rsidRPr="000E57EC" w:rsidRDefault="008773EE" w:rsidP="008773EE">
      <w:pPr>
        <w:spacing w:after="0" w:line="240" w:lineRule="auto"/>
        <w:ind w:left="1440"/>
        <w:rPr>
          <w:sz w:val="23"/>
          <w:szCs w:val="23"/>
          <w:lang w:val="en"/>
        </w:rPr>
      </w:pPr>
      <w:r>
        <w:rPr>
          <w:sz w:val="23"/>
          <w:szCs w:val="23"/>
          <w:lang w:val="en"/>
        </w:rPr>
        <w:t>A</w:t>
      </w:r>
      <w:r w:rsidR="000E57EC" w:rsidRPr="000E57EC">
        <w:rPr>
          <w:sz w:val="23"/>
          <w:szCs w:val="23"/>
          <w:lang w:val="en"/>
        </w:rPr>
        <w:t xml:space="preserve"> channel between the southern tip of the Iberian peninsula and North Africa that forms the only outlet of the Mediterranean Sea to the Atlantic Ocean. It is about 38 miles (60 km) long and varies in width from 15 to 25 miles (24 to 40 km).</w:t>
      </w:r>
    </w:p>
    <w:p w:rsidR="000E57EC" w:rsidRDefault="000E57EC" w:rsidP="00C03A29">
      <w:pPr>
        <w:spacing w:after="0" w:line="240" w:lineRule="auto"/>
        <w:rPr>
          <w:sz w:val="23"/>
          <w:szCs w:val="23"/>
          <w:lang w:val="en"/>
        </w:rPr>
      </w:pPr>
    </w:p>
    <w:p w:rsidR="00F646AA" w:rsidRPr="00F646AA" w:rsidRDefault="00F646AA" w:rsidP="00F646AA">
      <w:pPr>
        <w:spacing w:after="0" w:line="240" w:lineRule="auto"/>
        <w:rPr>
          <w:sz w:val="23"/>
          <w:szCs w:val="23"/>
          <w:lang w:val="en"/>
        </w:rPr>
      </w:pPr>
    </w:p>
    <w:p w:rsidR="00F646AA" w:rsidRDefault="00964D17" w:rsidP="00F646AA">
      <w:pPr>
        <w:spacing w:after="0" w:line="240" w:lineRule="auto"/>
        <w:rPr>
          <w:sz w:val="23"/>
          <w:szCs w:val="23"/>
          <w:lang w:val="en"/>
        </w:rPr>
      </w:pPr>
      <w:r>
        <w:rPr>
          <w:noProof/>
          <w:sz w:val="23"/>
          <w:szCs w:val="23"/>
        </w:rPr>
        <w:drawing>
          <wp:anchor distT="0" distB="0" distL="114300" distR="114300" simplePos="0" relativeHeight="251658239" behindDoc="1" locked="0" layoutInCell="1" allowOverlap="1" wp14:anchorId="3BD96A8E" wp14:editId="1ED9A261">
            <wp:simplePos x="0" y="0"/>
            <wp:positionH relativeFrom="column">
              <wp:posOffset>-2701925</wp:posOffset>
            </wp:positionH>
            <wp:positionV relativeFrom="paragraph">
              <wp:posOffset>131445</wp:posOffset>
            </wp:positionV>
            <wp:extent cx="1578610" cy="1578610"/>
            <wp:effectExtent l="152400" t="171450" r="364490" b="364490"/>
            <wp:wrapTight wrapText="bothSides">
              <wp:wrapPolygon edited="0">
                <wp:start x="1564" y="-2346"/>
                <wp:lineTo x="-2085" y="-1825"/>
                <wp:lineTo x="-2085" y="22677"/>
                <wp:lineTo x="-1564" y="23459"/>
                <wp:lineTo x="2607" y="25805"/>
                <wp:lineTo x="2867" y="26327"/>
                <wp:lineTo x="21113" y="26327"/>
                <wp:lineTo x="21374" y="25805"/>
                <wp:lineTo x="25805" y="23199"/>
                <wp:lineTo x="26327" y="19028"/>
                <wp:lineTo x="26327" y="2085"/>
                <wp:lineTo x="22677" y="-1825"/>
                <wp:lineTo x="22417" y="-2346"/>
                <wp:lineTo x="1564" y="-234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t of magdelan 2.jpg"/>
                    <pic:cNvPicPr/>
                  </pic:nvPicPr>
                  <pic:blipFill>
                    <a:blip r:embed="rId23">
                      <a:extLst>
                        <a:ext uri="{28A0092B-C50C-407E-A947-70E740481C1C}">
                          <a14:useLocalDpi xmlns:a14="http://schemas.microsoft.com/office/drawing/2010/main" val="0"/>
                        </a:ext>
                      </a:extLst>
                    </a:blip>
                    <a:stretch>
                      <a:fillRect/>
                    </a:stretch>
                  </pic:blipFill>
                  <pic:spPr>
                    <a:xfrm>
                      <a:off x="0" y="0"/>
                      <a:ext cx="1578610" cy="1578610"/>
                    </a:xfrm>
                    <a:prstGeom prst="rect">
                      <a:avLst/>
                    </a:prstGeom>
                    <a:ln>
                      <a:noFill/>
                    </a:ln>
                    <a:effectLst>
                      <a:outerShdw blurRad="292100" dist="1270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646AA" w:rsidRPr="00F646AA" w:rsidRDefault="009B3254" w:rsidP="00F646AA">
      <w:pPr>
        <w:spacing w:after="0" w:line="240" w:lineRule="auto"/>
        <w:rPr>
          <w:sz w:val="23"/>
          <w:szCs w:val="23"/>
          <w:lang w:val="en"/>
        </w:rPr>
      </w:pPr>
      <w:r>
        <w:rPr>
          <w:b/>
          <w:bCs/>
          <w:noProof/>
          <w:sz w:val="23"/>
          <w:szCs w:val="23"/>
        </w:rPr>
        <mc:AlternateContent>
          <mc:Choice Requires="wps">
            <w:drawing>
              <wp:anchor distT="0" distB="0" distL="114300" distR="114300" simplePos="0" relativeHeight="251664384" behindDoc="0" locked="0" layoutInCell="1" allowOverlap="1" wp14:anchorId="57ED1254" wp14:editId="3CE4FB08">
                <wp:simplePos x="0" y="0"/>
                <wp:positionH relativeFrom="column">
                  <wp:posOffset>-2710348</wp:posOffset>
                </wp:positionH>
                <wp:positionV relativeFrom="paragraph">
                  <wp:posOffset>120662</wp:posOffset>
                </wp:positionV>
                <wp:extent cx="241300" cy="155575"/>
                <wp:effectExtent l="57150" t="38100" r="63500" b="92075"/>
                <wp:wrapNone/>
                <wp:docPr id="10" name="Straight Arrow Connector 10"/>
                <wp:cNvGraphicFramePr/>
                <a:graphic xmlns:a="http://schemas.openxmlformats.org/drawingml/2006/main">
                  <a:graphicData uri="http://schemas.microsoft.com/office/word/2010/wordprocessingShape">
                    <wps:wsp>
                      <wps:cNvCnPr/>
                      <wps:spPr>
                        <a:xfrm flipH="1" flipV="1">
                          <a:off x="0" y="0"/>
                          <a:ext cx="241300" cy="155575"/>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3.4pt;margin-top:9.5pt;width:19pt;height:12.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il9wEAAEsEAAAOAAAAZHJzL2Uyb0RvYy54bWysVE2P0zAUvCPxHyzfaZJCAVVNV6hL4YCg&#10;2gXurmM3lmw/69k07b/n2cmGT4GEyMGy4zczb8ZONjcXZ9lZYTTgW94sas6Ul9AZf2r5p4/7Jy85&#10;i0n4TljwquVXFfnN9vGjzRDWagk92E4hIxIf10NoeZ9SWFdVlL1yIi4gKE+bGtCJREs8VR2Kgdid&#10;rZZ1/bwaALuAIFWM9PZ23OTbwq+1kumD1lElZltOvaUyYhmPeay2G7E+oQi9kVMb4h+6cMJ4Ep2p&#10;bkUS7AuaX6ickQgRdFpIcBVobaQqHshNU//k5r4XQRUvFE4Mc0zx/9HK9+cDMtPR2VE8Xjg6o/uE&#10;wpz6xF4hwsB24D3lCMiohPIaQlwTbOcPOK1iOGA2f9HomLYmvCU6Xmaf8yzvkVV2Kblf59zVJTFJ&#10;L5fPmqc1yUvaalar1YtV1qlGwgwOGNMbBY7lScvj1ODc2Sghzu9iGoEPgAy2Po8RrOn2xtqywNNx&#10;Z5GdBV2L/b6mZ1L8oSwJY1/7jqVroFhETmMqy5xVDmK0XmbpatWod6c0RZqNFevlMqtZT0ipfFrO&#10;TFSdYZp6m4H134FTfYaqctFn8JjGH1VnRFEGn2awMx7wd+rp0kwt67H+IYHRd47gCN21XIoSDd3Y&#10;cojT15U/ie/XBf7tH7D9CgAA//8DAFBLAwQUAAYACAAAACEAclEuSeAAAAALAQAADwAAAGRycy9k&#10;b3ducmV2LnhtbEyPwW6DMBBE75X6D9ZG6o2YhCSiBBNFkaKcS5HaowEXEPbawk5C+vXdntrjzoxm&#10;3+SH2Wh2U5MfLApYLWNgChvbDtgJqN7PUQrMB4mt1BaVgIfycCien3KZtfaOb+pWho5RCfpMCuhD&#10;cBnnvumVkX5pnULyvuxkZKBz6ng7yTuVG83XcbzjRg5IH3rp1KlXzVhejYAx0WO1vaxOn9VlPn6f&#10;XflRu4cQL4v5uAcW1Bz+wvCLT+hQEFNtr9h6pgVEm/WO2AM5rzSKElGSpqTUAjbJFniR8/8bih8A&#10;AAD//wMAUEsBAi0AFAAGAAgAAAAhALaDOJL+AAAA4QEAABMAAAAAAAAAAAAAAAAAAAAAAFtDb250&#10;ZW50X1R5cGVzXS54bWxQSwECLQAUAAYACAAAACEAOP0h/9YAAACUAQAACwAAAAAAAAAAAAAAAAAv&#10;AQAAX3JlbHMvLnJlbHNQSwECLQAUAAYACAAAACEA2xxYpfcBAABLBAAADgAAAAAAAAAAAAAAAAAu&#10;AgAAZHJzL2Uyb0RvYy54bWxQSwECLQAUAAYACAAAACEAclEuSeAAAAALAQAADwAAAAAAAAAAAAAA&#10;AABRBAAAZHJzL2Rvd25yZXYueG1sUEsFBgAAAAAEAAQA8wAAAF4FAAAAAA==&#10;" strokecolor="red" strokeweight="2pt">
                <v:stroke endarrow="open"/>
                <v:shadow on="t" color="black" opacity="24903f" origin=",.5" offset="0,.55556mm"/>
              </v:shape>
            </w:pict>
          </mc:Fallback>
        </mc:AlternateContent>
      </w:r>
      <w:r w:rsidR="00025188">
        <w:rPr>
          <w:sz w:val="23"/>
          <w:szCs w:val="23"/>
          <w:lang w:val="en"/>
        </w:rPr>
        <w:tab/>
      </w:r>
      <w:r w:rsidR="00025188">
        <w:rPr>
          <w:sz w:val="23"/>
          <w:szCs w:val="23"/>
          <w:lang w:val="en"/>
        </w:rPr>
        <w:tab/>
      </w:r>
    </w:p>
    <w:p w:rsidR="00F646AA" w:rsidRPr="00F646AA" w:rsidRDefault="009B3254" w:rsidP="00F646AA">
      <w:pPr>
        <w:spacing w:after="0" w:line="240" w:lineRule="auto"/>
        <w:ind w:left="720"/>
        <w:jc w:val="center"/>
        <w:rPr>
          <w:b/>
          <w:bCs/>
          <w:sz w:val="23"/>
          <w:szCs w:val="23"/>
          <w:lang w:val="en"/>
        </w:rPr>
      </w:pPr>
      <w:r>
        <w:rPr>
          <w:b/>
          <w:bCs/>
          <w:noProof/>
          <w:sz w:val="23"/>
          <w:szCs w:val="23"/>
        </w:rPr>
        <mc:AlternateContent>
          <mc:Choice Requires="wps">
            <w:drawing>
              <wp:anchor distT="0" distB="0" distL="114300" distR="114300" simplePos="0" relativeHeight="251666432" behindDoc="0" locked="0" layoutInCell="1" allowOverlap="1" wp14:anchorId="377F2591" wp14:editId="23D10657">
                <wp:simplePos x="0" y="0"/>
                <wp:positionH relativeFrom="column">
                  <wp:posOffset>-755614</wp:posOffset>
                </wp:positionH>
                <wp:positionV relativeFrom="paragraph">
                  <wp:posOffset>102667</wp:posOffset>
                </wp:positionV>
                <wp:extent cx="241300" cy="155575"/>
                <wp:effectExtent l="57150" t="38100" r="63500" b="92075"/>
                <wp:wrapNone/>
                <wp:docPr id="12" name="Straight Arrow Connector 12"/>
                <wp:cNvGraphicFramePr/>
                <a:graphic xmlns:a="http://schemas.openxmlformats.org/drawingml/2006/main">
                  <a:graphicData uri="http://schemas.microsoft.com/office/word/2010/wordprocessingShape">
                    <wps:wsp>
                      <wps:cNvCnPr/>
                      <wps:spPr>
                        <a:xfrm flipH="1" flipV="1">
                          <a:off x="0" y="0"/>
                          <a:ext cx="241300" cy="155575"/>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9.5pt;margin-top:8.1pt;width:19pt;height:12.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wu+gEAAEsEAAAOAAAAZHJzL2Uyb0RvYy54bWysVE2P0zAQvSPxHyzfaZJCAVVNV6hL4YCg&#10;2gXurmM3lmyPNTZN++8ZO9nwKZAQOVj+mPdm3vM4m5uLs+ysMBrwLW8WNWfKS+iMP7X808f9k5ec&#10;xSR8Jyx41fKrivxm+/jRZghrtYQebKeQEYmP6yG0vE8prKsqyl45ERcQlKdDDehEoiWeqg7FQOzO&#10;Vsu6fl4NgF1AkCpG2r0dD/m28GutZPqgdVSJ2ZZTbamMWMZjHqvtRqxPKEJv5FSG+IcqnDCeks5U&#10;tyIJ9gXNL1TOSIQIOi0kuAq0NlIVDaSmqX9Sc9+LoIoWMieG2ab4/2jl+/MBmeno7paceeHoju4T&#10;CnPqE3uFCAPbgffkIyCjEPJrCHFNsJ0/4LSK4YBZ/EWjY9qa8JboeJl9zrN8RlLZpfh+nX1Xl8Qk&#10;bS6fNU9ruh1JR81qtXqxynmqkTCDA8b0RoFjedLyOBU4VzamEOd3MY3AB0AGW5/HCNZ0e2NtWeDp&#10;uLPIzoLaYr+v6Zsy/hCWhLGvfcfSNZAtIrsxhWXOKhsxSi+zdLVqzHenNFmahRXppZnVnE9IqXwq&#10;VpJE6yk6wzTVNgPrvwOn+AxVpdFn8OjGH7POiJIZfJrBznjA32VPl2YSr8f4BwdG3dmCI3TX0hTF&#10;GurYconT68pP4vt1gX/7B2y/AgAA//8DAFBLAwQUAAYACAAAACEAEKpI0t8AAAAKAQAADwAAAGRy&#10;cy9kb3ducmV2LnhtbEyPzU7DMBCE70i8g7VI3FLHBfoT4lRVpapnQiQ4OrFJotjrKHbblKdnOcFx&#10;Z0az3+S72Vl2MVPoPUoQixSYwcbrHlsJ1fsx2QALUaFW1qORcDMBdsX9Xa4y7a/4Zi5lbBmVYMiU&#10;hC7GMeM8NJ1xKiz8aJC8Lz85FemcWq4ndaVyZ/kyTVfcqR7pQ6dGc+hMM5RnJ2F4skP1chKHz+o0&#10;77+PY/lRjzcpHx/m/SuwaOb4F4ZffEKHgphqf0YdmJWQCLGlMZGc1RIYJZKNIKGW8JyugRc5/z+h&#10;+AEAAP//AwBQSwECLQAUAAYACAAAACEAtoM4kv4AAADhAQAAEwAAAAAAAAAAAAAAAAAAAAAAW0Nv&#10;bnRlbnRfVHlwZXNdLnhtbFBLAQItABQABgAIAAAAIQA4/SH/1gAAAJQBAAALAAAAAAAAAAAAAAAA&#10;AC8BAABfcmVscy8ucmVsc1BLAQItABQABgAIAAAAIQDTb3wu+gEAAEsEAAAOAAAAAAAAAAAAAAAA&#10;AC4CAABkcnMvZTJvRG9jLnhtbFBLAQItABQABgAIAAAAIQAQqkjS3wAAAAoBAAAPAAAAAAAAAAAA&#10;AAAAAFQEAABkcnMvZG93bnJldi54bWxQSwUGAAAAAAQABADzAAAAYAUAAAAA&#10;" strokecolor="red" strokeweight="2pt">
                <v:stroke endarrow="open"/>
                <v:shadow on="t" color="black" opacity="24903f" origin=",.5" offset="0,.55556mm"/>
              </v:shape>
            </w:pict>
          </mc:Fallback>
        </mc:AlternateContent>
      </w:r>
      <w:r w:rsidR="00F646AA" w:rsidRPr="00F646AA">
        <w:rPr>
          <w:b/>
          <w:bCs/>
          <w:sz w:val="23"/>
          <w:szCs w:val="23"/>
          <w:lang w:val="en"/>
        </w:rPr>
        <w:t>The Strait of Magellan</w:t>
      </w:r>
    </w:p>
    <w:p w:rsidR="00F646AA" w:rsidRPr="00F646AA" w:rsidRDefault="00F646AA" w:rsidP="00F646AA">
      <w:pPr>
        <w:spacing w:after="0" w:line="240" w:lineRule="auto"/>
        <w:ind w:left="720"/>
        <w:rPr>
          <w:sz w:val="23"/>
          <w:szCs w:val="23"/>
          <w:lang w:val="en"/>
        </w:rPr>
      </w:pPr>
    </w:p>
    <w:p w:rsidR="00F646AA" w:rsidRPr="00F646AA" w:rsidRDefault="00F646AA" w:rsidP="006B0A8F">
      <w:pPr>
        <w:spacing w:after="0" w:line="240" w:lineRule="auto"/>
        <w:ind w:left="1440"/>
        <w:rPr>
          <w:sz w:val="23"/>
          <w:szCs w:val="23"/>
          <w:lang w:val="en"/>
        </w:rPr>
      </w:pPr>
      <w:r>
        <w:rPr>
          <w:sz w:val="23"/>
          <w:szCs w:val="23"/>
          <w:lang w:val="en"/>
        </w:rPr>
        <w:t>A</w:t>
      </w:r>
      <w:r w:rsidRPr="00F646AA">
        <w:rPr>
          <w:sz w:val="23"/>
          <w:szCs w:val="23"/>
          <w:lang w:val="en"/>
        </w:rPr>
        <w:t xml:space="preserve"> </w:t>
      </w:r>
      <w:r w:rsidR="00025188">
        <w:rPr>
          <w:sz w:val="23"/>
          <w:szCs w:val="23"/>
          <w:lang w:val="en"/>
        </w:rPr>
        <w:t xml:space="preserve">narrow, curving </w:t>
      </w:r>
      <w:r w:rsidRPr="00F646AA">
        <w:rPr>
          <w:sz w:val="23"/>
          <w:szCs w:val="23"/>
          <w:lang w:val="en"/>
        </w:rPr>
        <w:t>passage that separates Tierra del Fuego and other islands from mainland South America. It connects the Atlantic and Pacific oceans.</w:t>
      </w:r>
    </w:p>
    <w:p w:rsidR="008773EE" w:rsidRDefault="008773EE" w:rsidP="00C03A29">
      <w:pPr>
        <w:spacing w:after="0" w:line="240" w:lineRule="auto"/>
        <w:rPr>
          <w:sz w:val="23"/>
          <w:szCs w:val="23"/>
          <w:lang w:val="en"/>
        </w:rPr>
      </w:pPr>
    </w:p>
    <w:p w:rsidR="008773EE" w:rsidRDefault="008773EE" w:rsidP="00C03A29">
      <w:pPr>
        <w:spacing w:after="0" w:line="240" w:lineRule="auto"/>
        <w:rPr>
          <w:sz w:val="23"/>
          <w:szCs w:val="23"/>
          <w:lang w:val="en"/>
        </w:rPr>
      </w:pPr>
    </w:p>
    <w:p w:rsidR="00007DB8" w:rsidRDefault="00007DB8" w:rsidP="00C03A29">
      <w:pPr>
        <w:spacing w:after="0" w:line="240" w:lineRule="auto"/>
        <w:rPr>
          <w:sz w:val="23"/>
          <w:szCs w:val="23"/>
          <w:lang w:val="en"/>
        </w:rPr>
      </w:pPr>
    </w:p>
    <w:p w:rsidR="00025188" w:rsidRDefault="00025188" w:rsidP="00025188">
      <w:pPr>
        <w:spacing w:after="0" w:line="240" w:lineRule="auto"/>
        <w:rPr>
          <w:sz w:val="23"/>
          <w:szCs w:val="23"/>
          <w:lang w:val="en"/>
        </w:rPr>
      </w:pPr>
    </w:p>
    <w:p w:rsidR="00025188" w:rsidRDefault="00025188" w:rsidP="00D81E4C">
      <w:pPr>
        <w:spacing w:after="0" w:line="240" w:lineRule="auto"/>
        <w:rPr>
          <w:sz w:val="23"/>
          <w:szCs w:val="23"/>
          <w:lang w:val="en"/>
        </w:rPr>
      </w:pPr>
    </w:p>
    <w:p w:rsidR="00764787" w:rsidRDefault="00764787" w:rsidP="00D81E4C">
      <w:pPr>
        <w:spacing w:after="0" w:line="240" w:lineRule="auto"/>
        <w:rPr>
          <w:sz w:val="23"/>
          <w:szCs w:val="23"/>
          <w:lang w:val="en"/>
        </w:rPr>
      </w:pPr>
    </w:p>
    <w:p w:rsidR="00025188" w:rsidRDefault="00025188" w:rsidP="00764787">
      <w:pPr>
        <w:spacing w:after="0" w:line="240" w:lineRule="auto"/>
        <w:rPr>
          <w:sz w:val="23"/>
          <w:szCs w:val="23"/>
          <w:lang w:val="en"/>
        </w:rPr>
      </w:pPr>
      <w:r>
        <w:rPr>
          <w:sz w:val="23"/>
          <w:szCs w:val="23"/>
          <w:lang w:val="en"/>
        </w:rPr>
        <w:t>H</w:t>
      </w:r>
      <w:r w:rsidR="00764787">
        <w:rPr>
          <w:sz w:val="23"/>
          <w:szCs w:val="23"/>
          <w:lang w:val="en"/>
        </w:rPr>
        <w:t>owever, let us not forget that the word “strait” also means “a position of difficulty, distress, or need.”</w:t>
      </w:r>
    </w:p>
    <w:p w:rsidR="00764787" w:rsidRDefault="00764787" w:rsidP="00D81E4C">
      <w:pPr>
        <w:spacing w:after="0" w:line="240" w:lineRule="auto"/>
        <w:rPr>
          <w:sz w:val="23"/>
          <w:szCs w:val="23"/>
          <w:lang w:val="en"/>
        </w:rPr>
      </w:pPr>
    </w:p>
    <w:p w:rsidR="006B0A8F" w:rsidRDefault="006B0A8F" w:rsidP="00D81E4C">
      <w:pPr>
        <w:spacing w:after="0" w:line="240" w:lineRule="auto"/>
        <w:rPr>
          <w:sz w:val="23"/>
          <w:szCs w:val="23"/>
          <w:lang w:val="en"/>
        </w:rPr>
      </w:pPr>
      <w:r>
        <w:rPr>
          <w:sz w:val="23"/>
          <w:szCs w:val="23"/>
          <w:lang w:val="en"/>
        </w:rPr>
        <w:t>Now let’s see what the Holy Bible has to say.</w:t>
      </w:r>
    </w:p>
    <w:p w:rsidR="006B0A8F" w:rsidRDefault="006B0A8F" w:rsidP="00D81E4C">
      <w:pPr>
        <w:spacing w:after="0" w:line="240" w:lineRule="auto"/>
        <w:rPr>
          <w:sz w:val="23"/>
          <w:szCs w:val="23"/>
          <w:lang w:val="en"/>
        </w:rPr>
      </w:pPr>
    </w:p>
    <w:p w:rsidR="001E3593" w:rsidRDefault="001E3593" w:rsidP="0001126C">
      <w:pPr>
        <w:spacing w:after="0" w:line="240" w:lineRule="auto"/>
        <w:rPr>
          <w:sz w:val="23"/>
          <w:szCs w:val="23"/>
          <w:lang w:val="en"/>
        </w:rPr>
      </w:pPr>
      <w:r>
        <w:rPr>
          <w:sz w:val="23"/>
          <w:szCs w:val="23"/>
          <w:lang w:val="en"/>
        </w:rPr>
        <w:t xml:space="preserve">There are no Bible </w:t>
      </w:r>
      <w:r w:rsidR="00B35337">
        <w:rPr>
          <w:sz w:val="23"/>
          <w:szCs w:val="23"/>
          <w:lang w:val="en"/>
        </w:rPr>
        <w:t>verses</w:t>
      </w:r>
      <w:r>
        <w:rPr>
          <w:sz w:val="23"/>
          <w:szCs w:val="23"/>
          <w:lang w:val="en"/>
        </w:rPr>
        <w:t xml:space="preserve"> that </w:t>
      </w:r>
      <w:r w:rsidR="00334D57">
        <w:rPr>
          <w:sz w:val="23"/>
          <w:szCs w:val="23"/>
          <w:lang w:val="en"/>
        </w:rPr>
        <w:t>provide us with more detail</w:t>
      </w:r>
      <w:r>
        <w:rPr>
          <w:sz w:val="23"/>
          <w:szCs w:val="23"/>
          <w:lang w:val="en"/>
        </w:rPr>
        <w:t xml:space="preserve"> </w:t>
      </w:r>
      <w:r w:rsidR="00334D57">
        <w:rPr>
          <w:sz w:val="23"/>
          <w:szCs w:val="23"/>
          <w:lang w:val="en"/>
        </w:rPr>
        <w:t>on the meaning of</w:t>
      </w:r>
      <w:r>
        <w:rPr>
          <w:sz w:val="23"/>
          <w:szCs w:val="23"/>
          <w:lang w:val="en"/>
        </w:rPr>
        <w:t xml:space="preserve"> “strait gate</w:t>
      </w:r>
      <w:r w:rsidR="0001126C">
        <w:rPr>
          <w:sz w:val="23"/>
          <w:szCs w:val="23"/>
          <w:lang w:val="en"/>
        </w:rPr>
        <w:t>.</w:t>
      </w:r>
      <w:r>
        <w:rPr>
          <w:sz w:val="23"/>
          <w:szCs w:val="23"/>
          <w:lang w:val="en"/>
        </w:rPr>
        <w:t xml:space="preserve">” </w:t>
      </w:r>
      <w:r w:rsidR="0001126C">
        <w:rPr>
          <w:sz w:val="23"/>
          <w:szCs w:val="23"/>
          <w:lang w:val="en"/>
        </w:rPr>
        <w:t>However,</w:t>
      </w:r>
      <w:r>
        <w:rPr>
          <w:sz w:val="23"/>
          <w:szCs w:val="23"/>
          <w:lang w:val="en"/>
        </w:rPr>
        <w:t xml:space="preserve"> there are passages that </w:t>
      </w:r>
      <w:r w:rsidR="00B35337">
        <w:rPr>
          <w:sz w:val="23"/>
          <w:szCs w:val="23"/>
          <w:lang w:val="en"/>
        </w:rPr>
        <w:t>point us to Christ.</w:t>
      </w:r>
    </w:p>
    <w:p w:rsidR="00D81E4C" w:rsidRDefault="00D81E4C" w:rsidP="00D81E4C">
      <w:pPr>
        <w:spacing w:after="0" w:line="240" w:lineRule="auto"/>
        <w:rPr>
          <w:sz w:val="23"/>
          <w:szCs w:val="23"/>
          <w:lang w:val="en"/>
        </w:rPr>
      </w:pPr>
    </w:p>
    <w:p w:rsidR="006F342A" w:rsidRDefault="00775DD5" w:rsidP="00035A3B">
      <w:pPr>
        <w:rPr>
          <w:sz w:val="23"/>
          <w:szCs w:val="23"/>
          <w:lang w:val="en"/>
        </w:rPr>
      </w:pPr>
      <w:r>
        <w:rPr>
          <w:sz w:val="23"/>
          <w:szCs w:val="23"/>
          <w:lang w:val="en"/>
        </w:rPr>
        <w:t>Matthew</w:t>
      </w:r>
      <w:r w:rsidR="00035A3B">
        <w:rPr>
          <w:sz w:val="23"/>
          <w:szCs w:val="23"/>
          <w:lang w:val="en"/>
        </w:rPr>
        <w:t xml:space="preserve"> </w:t>
      </w:r>
      <w:r>
        <w:rPr>
          <w:sz w:val="23"/>
          <w:szCs w:val="23"/>
          <w:lang w:val="en"/>
        </w:rPr>
        <w:t xml:space="preserve">7:14 speaks of the narrow way that leads to life. </w:t>
      </w:r>
      <w:r w:rsidR="00035A3B">
        <w:rPr>
          <w:sz w:val="23"/>
          <w:szCs w:val="23"/>
          <w:lang w:val="en"/>
        </w:rPr>
        <w:t>And a</w:t>
      </w:r>
      <w:r w:rsidR="006F342A">
        <w:rPr>
          <w:sz w:val="23"/>
          <w:szCs w:val="23"/>
          <w:lang w:val="en"/>
        </w:rPr>
        <w:t xml:space="preserve">ccording to the </w:t>
      </w:r>
      <w:r w:rsidR="00035A3B">
        <w:rPr>
          <w:sz w:val="23"/>
          <w:szCs w:val="23"/>
          <w:lang w:val="en"/>
        </w:rPr>
        <w:t>g</w:t>
      </w:r>
      <w:r w:rsidR="006F342A">
        <w:rPr>
          <w:sz w:val="23"/>
          <w:szCs w:val="23"/>
          <w:lang w:val="en"/>
        </w:rPr>
        <w:t>ospel of John, Christ says He is “</w:t>
      </w:r>
      <w:r w:rsidR="006F342A" w:rsidRPr="0038393E">
        <w:rPr>
          <w:b/>
          <w:bCs/>
          <w:sz w:val="23"/>
          <w:szCs w:val="23"/>
          <w:lang w:val="en"/>
        </w:rPr>
        <w:t>the way</w:t>
      </w:r>
      <w:r w:rsidR="006F342A">
        <w:rPr>
          <w:sz w:val="23"/>
          <w:szCs w:val="23"/>
          <w:lang w:val="en"/>
        </w:rPr>
        <w:t xml:space="preserve">, the truth and </w:t>
      </w:r>
      <w:r w:rsidR="006F342A" w:rsidRPr="0038393E">
        <w:rPr>
          <w:b/>
          <w:bCs/>
          <w:sz w:val="23"/>
          <w:szCs w:val="23"/>
          <w:lang w:val="en"/>
        </w:rPr>
        <w:t>the life</w:t>
      </w:r>
      <w:r w:rsidR="006F342A">
        <w:rPr>
          <w:sz w:val="23"/>
          <w:szCs w:val="23"/>
          <w:lang w:val="en"/>
        </w:rPr>
        <w:t>.”</w:t>
      </w:r>
    </w:p>
    <w:p w:rsidR="006F342A" w:rsidRPr="00F60BF2" w:rsidRDefault="006F342A" w:rsidP="00367DF4">
      <w:pPr>
        <w:shd w:val="clear" w:color="auto" w:fill="F7FBFB"/>
        <w:spacing w:after="0" w:line="240" w:lineRule="auto"/>
        <w:ind w:left="180"/>
        <w:rPr>
          <w:b/>
          <w:bCs/>
          <w:sz w:val="23"/>
          <w:szCs w:val="23"/>
        </w:rPr>
      </w:pPr>
      <w:r w:rsidRPr="00F60BF2">
        <w:rPr>
          <w:b/>
          <w:bCs/>
          <w:sz w:val="23"/>
          <w:szCs w:val="23"/>
        </w:rPr>
        <w:t xml:space="preserve">John 14:6 </w:t>
      </w:r>
    </w:p>
    <w:p w:rsidR="006F342A" w:rsidRDefault="00367DF4" w:rsidP="001730F7">
      <w:pPr>
        <w:shd w:val="clear" w:color="auto" w:fill="F7FBFB"/>
        <w:spacing w:after="0" w:line="240" w:lineRule="auto"/>
        <w:ind w:left="180"/>
        <w:rPr>
          <w:sz w:val="23"/>
          <w:szCs w:val="23"/>
        </w:rPr>
      </w:pPr>
      <w:r>
        <w:rPr>
          <w:sz w:val="23"/>
          <w:szCs w:val="23"/>
        </w:rPr>
        <w:t>“</w:t>
      </w:r>
      <w:r w:rsidR="006F342A" w:rsidRPr="00F60BF2">
        <w:rPr>
          <w:sz w:val="23"/>
          <w:szCs w:val="23"/>
        </w:rPr>
        <w:t xml:space="preserve">Jesus saith unto him, </w:t>
      </w:r>
      <w:r w:rsidR="006F342A" w:rsidRPr="00F60BF2">
        <w:rPr>
          <w:b/>
          <w:bCs/>
          <w:sz w:val="23"/>
          <w:szCs w:val="23"/>
        </w:rPr>
        <w:t xml:space="preserve">I am </w:t>
      </w:r>
      <w:r w:rsidR="006F342A" w:rsidRPr="001E3593">
        <w:rPr>
          <w:b/>
          <w:bCs/>
          <w:sz w:val="23"/>
          <w:szCs w:val="23"/>
          <w:u w:val="single" w:color="FF0000"/>
        </w:rPr>
        <w:t xml:space="preserve">the </w:t>
      </w:r>
      <w:r w:rsidR="006F342A" w:rsidRPr="001730F7">
        <w:rPr>
          <w:b/>
          <w:bCs/>
          <w:color w:val="0000FF"/>
          <w:sz w:val="23"/>
          <w:szCs w:val="23"/>
          <w:u w:val="single" w:color="FF0000"/>
        </w:rPr>
        <w:t>way</w:t>
      </w:r>
      <w:r w:rsidR="006F342A" w:rsidRPr="00F60BF2">
        <w:rPr>
          <w:sz w:val="23"/>
          <w:szCs w:val="23"/>
        </w:rPr>
        <w:t>,</w:t>
      </w:r>
      <w:r w:rsidR="001730F7" w:rsidRPr="001730F7">
        <w:rPr>
          <w:rFonts w:eastAsia="Calibri" w:cs="Arial"/>
          <w:color w:val="000000" w:themeColor="text1"/>
          <w:sz w:val="23"/>
          <w:szCs w:val="23"/>
          <w:vertAlign w:val="superscript"/>
        </w:rPr>
        <w:t xml:space="preserve"> </w:t>
      </w:r>
      <w:r w:rsidR="001730F7" w:rsidRPr="00E0170C">
        <w:rPr>
          <w:rFonts w:eastAsia="Calibri" w:cs="Arial"/>
          <w:color w:val="000000" w:themeColor="text1"/>
          <w:sz w:val="23"/>
          <w:szCs w:val="23"/>
          <w:vertAlign w:val="superscript"/>
        </w:rPr>
        <w:t>(</w:t>
      </w:r>
      <w:r w:rsidR="001730F7">
        <w:rPr>
          <w:rFonts w:eastAsia="Calibri" w:cs="Arial"/>
          <w:color w:val="000000" w:themeColor="text1"/>
          <w:sz w:val="23"/>
          <w:szCs w:val="23"/>
          <w:vertAlign w:val="superscript"/>
        </w:rPr>
        <w:t>3598</w:t>
      </w:r>
      <w:r w:rsidR="001730F7" w:rsidRPr="00E0170C">
        <w:rPr>
          <w:rFonts w:eastAsia="Calibri" w:cs="Arial"/>
          <w:color w:val="000000" w:themeColor="text1"/>
          <w:sz w:val="23"/>
          <w:szCs w:val="23"/>
          <w:vertAlign w:val="superscript"/>
        </w:rPr>
        <w:t>)</w:t>
      </w:r>
      <w:r w:rsidR="001730F7">
        <w:rPr>
          <w:rFonts w:eastAsia="Calibri" w:cs="Arial"/>
          <w:color w:val="000000" w:themeColor="text1"/>
          <w:sz w:val="23"/>
          <w:szCs w:val="23"/>
        </w:rPr>
        <w:t xml:space="preserve"> </w:t>
      </w:r>
      <w:r w:rsidR="006F342A" w:rsidRPr="00F60BF2">
        <w:rPr>
          <w:sz w:val="23"/>
          <w:szCs w:val="23"/>
        </w:rPr>
        <w:t xml:space="preserve"> </w:t>
      </w:r>
      <w:r w:rsidR="006F342A" w:rsidRPr="001E3593">
        <w:rPr>
          <w:b/>
          <w:bCs/>
          <w:sz w:val="23"/>
          <w:szCs w:val="23"/>
          <w:u w:val="single" w:color="FF0000"/>
        </w:rPr>
        <w:t>the truth</w:t>
      </w:r>
      <w:r w:rsidR="006F342A" w:rsidRPr="00F60BF2">
        <w:rPr>
          <w:sz w:val="23"/>
          <w:szCs w:val="23"/>
        </w:rPr>
        <w:t xml:space="preserve">, </w:t>
      </w:r>
      <w:r w:rsidR="006F342A" w:rsidRPr="00F60BF2">
        <w:rPr>
          <w:b/>
          <w:bCs/>
          <w:sz w:val="23"/>
          <w:szCs w:val="23"/>
        </w:rPr>
        <w:t xml:space="preserve">and </w:t>
      </w:r>
      <w:r w:rsidR="006F342A" w:rsidRPr="001E3593">
        <w:rPr>
          <w:b/>
          <w:bCs/>
          <w:sz w:val="23"/>
          <w:szCs w:val="23"/>
          <w:u w:val="single" w:color="FF0000"/>
        </w:rPr>
        <w:t>the life</w:t>
      </w:r>
      <w:r w:rsidR="006F342A" w:rsidRPr="00F60BF2">
        <w:rPr>
          <w:sz w:val="23"/>
          <w:szCs w:val="23"/>
        </w:rPr>
        <w:t xml:space="preserve">: </w:t>
      </w:r>
      <w:r w:rsidR="006F342A" w:rsidRPr="001E3593">
        <w:rPr>
          <w:b/>
          <w:bCs/>
          <w:sz w:val="23"/>
          <w:szCs w:val="23"/>
          <w:u w:val="single" w:color="FF0000"/>
        </w:rPr>
        <w:t xml:space="preserve">no man cometh unto the </w:t>
      </w:r>
      <w:r w:rsidR="006F342A" w:rsidRPr="0001126C">
        <w:rPr>
          <w:b/>
          <w:bCs/>
          <w:sz w:val="23"/>
          <w:szCs w:val="23"/>
          <w:u w:val="single" w:color="FF0000"/>
        </w:rPr>
        <w:t xml:space="preserve">Father, but </w:t>
      </w:r>
      <w:r w:rsidR="006F342A" w:rsidRPr="0001126C">
        <w:rPr>
          <w:b/>
          <w:bCs/>
          <w:color w:val="C00000"/>
          <w:sz w:val="23"/>
          <w:szCs w:val="23"/>
          <w:u w:val="single" w:color="FF0000"/>
        </w:rPr>
        <w:t xml:space="preserve">by </w:t>
      </w:r>
      <w:r w:rsidR="0001126C" w:rsidRPr="0001126C">
        <w:rPr>
          <w:rFonts w:eastAsia="Calibri" w:cs="Arial"/>
          <w:color w:val="000000" w:themeColor="text1"/>
          <w:sz w:val="23"/>
          <w:szCs w:val="23"/>
          <w:u w:val="single" w:color="FF0000"/>
          <w:vertAlign w:val="superscript"/>
        </w:rPr>
        <w:t>(</w:t>
      </w:r>
      <w:r w:rsidR="0001126C">
        <w:rPr>
          <w:rFonts w:eastAsia="Calibri" w:cs="Arial"/>
          <w:color w:val="000000" w:themeColor="text1"/>
          <w:sz w:val="23"/>
          <w:szCs w:val="23"/>
          <w:u w:val="single" w:color="FF0000"/>
          <w:vertAlign w:val="superscript"/>
        </w:rPr>
        <w:t>1223</w:t>
      </w:r>
      <w:r w:rsidR="0001126C" w:rsidRPr="0001126C">
        <w:rPr>
          <w:rFonts w:eastAsia="Calibri" w:cs="Arial"/>
          <w:color w:val="000000" w:themeColor="text1"/>
          <w:sz w:val="23"/>
          <w:szCs w:val="23"/>
          <w:u w:val="single" w:color="FF0000"/>
          <w:vertAlign w:val="superscript"/>
        </w:rPr>
        <w:t>)</w:t>
      </w:r>
      <w:r w:rsidR="0001126C" w:rsidRPr="0001126C">
        <w:rPr>
          <w:rFonts w:eastAsia="Calibri" w:cs="Arial"/>
          <w:color w:val="000000" w:themeColor="text1"/>
          <w:sz w:val="23"/>
          <w:szCs w:val="23"/>
          <w:u w:val="single" w:color="FF0000"/>
        </w:rPr>
        <w:t xml:space="preserve"> </w:t>
      </w:r>
      <w:r w:rsidR="006F342A" w:rsidRPr="0001126C">
        <w:rPr>
          <w:b/>
          <w:bCs/>
          <w:sz w:val="23"/>
          <w:szCs w:val="23"/>
          <w:u w:val="single" w:color="FF0000"/>
        </w:rPr>
        <w:t>me</w:t>
      </w:r>
      <w:r w:rsidR="006F342A" w:rsidRPr="001E3593">
        <w:rPr>
          <w:b/>
          <w:bCs/>
          <w:sz w:val="23"/>
          <w:szCs w:val="23"/>
        </w:rPr>
        <w:t>.</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D81E4C" w:rsidRDefault="00D81E4C" w:rsidP="006F342A">
      <w:pPr>
        <w:spacing w:after="0" w:line="240" w:lineRule="auto"/>
        <w:ind w:left="180"/>
        <w:rPr>
          <w:sz w:val="23"/>
          <w:szCs w:val="23"/>
        </w:rPr>
      </w:pPr>
    </w:p>
    <w:p w:rsidR="001E3593" w:rsidRPr="00025188" w:rsidRDefault="001E3593" w:rsidP="0077733A">
      <w:pPr>
        <w:shd w:val="clear" w:color="auto" w:fill="FFFFF0"/>
        <w:spacing w:after="0" w:line="240" w:lineRule="auto"/>
        <w:ind w:left="360"/>
        <w:rPr>
          <w:sz w:val="20"/>
          <w:szCs w:val="20"/>
        </w:rPr>
      </w:pPr>
      <w:r w:rsidRPr="00025188">
        <w:rPr>
          <w:b/>
          <w:bCs/>
          <w:color w:val="C00000"/>
          <w:sz w:val="20"/>
          <w:szCs w:val="20"/>
        </w:rPr>
        <w:t xml:space="preserve">By </w:t>
      </w:r>
      <w:r w:rsidRPr="00025188">
        <w:rPr>
          <w:b/>
          <w:bCs/>
          <w:sz w:val="20"/>
          <w:szCs w:val="20"/>
        </w:rPr>
        <w:t>1223</w:t>
      </w:r>
      <w:r w:rsidRPr="00025188">
        <w:rPr>
          <w:sz w:val="20"/>
          <w:szCs w:val="20"/>
        </w:rPr>
        <w:t xml:space="preserve"> - </w:t>
      </w:r>
      <w:r w:rsidRPr="00025188">
        <w:rPr>
          <w:b/>
          <w:bCs/>
          <w:sz w:val="20"/>
          <w:szCs w:val="20"/>
          <w:lang w:val="en"/>
        </w:rPr>
        <w:t>διά</w:t>
      </w:r>
      <w:r w:rsidRPr="00025188">
        <w:rPr>
          <w:sz w:val="20"/>
          <w:szCs w:val="20"/>
          <w:lang w:val="en"/>
        </w:rPr>
        <w:t xml:space="preserve"> </w:t>
      </w:r>
      <w:r w:rsidRPr="00025188">
        <w:rPr>
          <w:b/>
          <w:bCs/>
          <w:sz w:val="20"/>
          <w:szCs w:val="20"/>
          <w:lang w:val="en"/>
        </w:rPr>
        <w:t>diá,</w:t>
      </w:r>
      <w:r w:rsidRPr="00025188">
        <w:rPr>
          <w:sz w:val="20"/>
          <w:szCs w:val="20"/>
          <w:lang w:val="en"/>
        </w:rPr>
        <w:t xml:space="preserve"> dee-ah'; a primary preposition </w:t>
      </w:r>
      <w:r w:rsidRPr="00E92972">
        <w:rPr>
          <w:color w:val="C00000"/>
          <w:sz w:val="20"/>
          <w:szCs w:val="20"/>
          <w:lang w:val="en"/>
        </w:rPr>
        <w:t>denoting the channel of an act</w:t>
      </w:r>
      <w:r w:rsidRPr="00025188">
        <w:rPr>
          <w:sz w:val="20"/>
          <w:szCs w:val="20"/>
          <w:lang w:val="en"/>
        </w:rPr>
        <w:t xml:space="preserve">; </w:t>
      </w:r>
      <w:r w:rsidRPr="00E92972">
        <w:rPr>
          <w:color w:val="C00000"/>
          <w:sz w:val="20"/>
          <w:szCs w:val="20"/>
          <w:lang w:val="en"/>
        </w:rPr>
        <w:t xml:space="preserve">through </w:t>
      </w:r>
      <w:r w:rsidRPr="00025188">
        <w:rPr>
          <w:sz w:val="20"/>
          <w:szCs w:val="20"/>
          <w:lang w:val="en"/>
        </w:rPr>
        <w:t>(in very wide applications, local, causal, or occasional):—</w:t>
      </w:r>
      <w:r w:rsidR="00E92972" w:rsidRPr="00E92972">
        <w:rPr>
          <w:rFonts w:ascii="Times New Roman" w:eastAsia="Times New Roman" w:hAnsi="Times New Roman" w:cs="Times New Roman"/>
          <w:sz w:val="20"/>
          <w:szCs w:val="20"/>
          <w:lang w:bidi="ar-SA"/>
        </w:rPr>
        <w:t xml:space="preserve"> </w:t>
      </w:r>
      <w:r w:rsidR="00E92972" w:rsidRPr="0059433F">
        <w:rPr>
          <w:rFonts w:ascii="Times New Roman" w:eastAsia="Times New Roman" w:hAnsi="Times New Roman" w:cs="Times New Roman"/>
          <w:sz w:val="20"/>
          <w:szCs w:val="20"/>
          <w:lang w:bidi="ar-SA"/>
        </w:rPr>
        <w:t xml:space="preserve">(Translated in King James Version as) </w:t>
      </w:r>
      <w:r w:rsidRPr="00025188">
        <w:rPr>
          <w:sz w:val="20"/>
          <w:szCs w:val="20"/>
          <w:lang w:val="en"/>
        </w:rPr>
        <w:t xml:space="preserve">after, always, among, at, to avoid, because of (that), briefly, by, for (cause) … fore, from, in, by occasion of, of, by reason of, for sake, that, thereby, therefore, </w:t>
      </w:r>
      <w:r w:rsidRPr="00025188">
        <w:rPr>
          <w:b/>
          <w:bCs/>
          <w:sz w:val="20"/>
          <w:szCs w:val="20"/>
          <w:lang w:val="en"/>
        </w:rPr>
        <w:t>×</w:t>
      </w:r>
      <w:r w:rsidRPr="00025188">
        <w:rPr>
          <w:sz w:val="20"/>
          <w:szCs w:val="20"/>
          <w:lang w:val="en"/>
        </w:rPr>
        <w:t xml:space="preserve"> though, through(-out), to, wherefore, with (-in).</w:t>
      </w:r>
    </w:p>
    <w:p w:rsidR="001E3593" w:rsidRDefault="001E3593" w:rsidP="006F342A">
      <w:pPr>
        <w:spacing w:after="0" w:line="240" w:lineRule="auto"/>
        <w:ind w:left="180"/>
        <w:rPr>
          <w:sz w:val="23"/>
          <w:szCs w:val="23"/>
        </w:rPr>
      </w:pPr>
    </w:p>
    <w:p w:rsidR="00025188" w:rsidRDefault="00025188" w:rsidP="006F342A">
      <w:pPr>
        <w:spacing w:after="0" w:line="240" w:lineRule="auto"/>
        <w:ind w:left="180"/>
        <w:rPr>
          <w:sz w:val="23"/>
          <w:szCs w:val="23"/>
        </w:rPr>
      </w:pPr>
    </w:p>
    <w:p w:rsidR="00E92972" w:rsidRDefault="00E92972" w:rsidP="006F342A">
      <w:pPr>
        <w:spacing w:after="0" w:line="240" w:lineRule="auto"/>
        <w:ind w:left="180"/>
        <w:rPr>
          <w:sz w:val="23"/>
          <w:szCs w:val="23"/>
        </w:rPr>
      </w:pPr>
    </w:p>
    <w:p w:rsidR="00025188" w:rsidRDefault="00025188" w:rsidP="006F342A">
      <w:pPr>
        <w:spacing w:after="0" w:line="240" w:lineRule="auto"/>
        <w:ind w:left="180"/>
        <w:rPr>
          <w:sz w:val="23"/>
          <w:szCs w:val="23"/>
        </w:rPr>
      </w:pPr>
    </w:p>
    <w:p w:rsidR="006A0B32" w:rsidRDefault="006A0B32" w:rsidP="004B2E0B">
      <w:pPr>
        <w:spacing w:after="0" w:line="240" w:lineRule="auto"/>
        <w:rPr>
          <w:sz w:val="23"/>
          <w:szCs w:val="23"/>
          <w:lang w:val="en"/>
        </w:rPr>
      </w:pPr>
      <w:r>
        <w:rPr>
          <w:sz w:val="23"/>
          <w:szCs w:val="23"/>
          <w:lang w:val="en"/>
        </w:rPr>
        <w:lastRenderedPageBreak/>
        <w:t xml:space="preserve">There is </w:t>
      </w:r>
      <w:r w:rsidR="006F342A">
        <w:rPr>
          <w:sz w:val="23"/>
          <w:szCs w:val="23"/>
          <w:lang w:val="en"/>
        </w:rPr>
        <w:t xml:space="preserve">also </w:t>
      </w:r>
      <w:r>
        <w:rPr>
          <w:sz w:val="23"/>
          <w:szCs w:val="23"/>
          <w:lang w:val="en"/>
        </w:rPr>
        <w:t xml:space="preserve">a passage that refers to Christ as the “door” </w:t>
      </w:r>
      <w:r w:rsidR="006F342A">
        <w:rPr>
          <w:sz w:val="23"/>
          <w:szCs w:val="23"/>
          <w:lang w:val="en"/>
        </w:rPr>
        <w:t xml:space="preserve">to </w:t>
      </w:r>
      <w:r>
        <w:rPr>
          <w:sz w:val="23"/>
          <w:szCs w:val="23"/>
          <w:lang w:val="en"/>
        </w:rPr>
        <w:t>a sheepfold.</w:t>
      </w:r>
      <w:r w:rsidR="006F342A">
        <w:rPr>
          <w:sz w:val="23"/>
          <w:szCs w:val="23"/>
          <w:lang w:val="en"/>
        </w:rPr>
        <w:t xml:space="preserve"> </w:t>
      </w:r>
      <w:r w:rsidR="00035A3B">
        <w:rPr>
          <w:sz w:val="23"/>
          <w:szCs w:val="23"/>
          <w:lang w:val="en"/>
        </w:rPr>
        <w:t xml:space="preserve">And even though </w:t>
      </w:r>
      <w:r w:rsidR="006F342A">
        <w:rPr>
          <w:sz w:val="23"/>
          <w:szCs w:val="23"/>
          <w:lang w:val="en"/>
        </w:rPr>
        <w:t xml:space="preserve">leading in and out of a sheepfold is not exactly the same as leading on the path to life, there are elements in this passage that </w:t>
      </w:r>
      <w:r w:rsidR="004B2E0B">
        <w:rPr>
          <w:sz w:val="23"/>
          <w:szCs w:val="23"/>
          <w:lang w:val="en"/>
        </w:rPr>
        <w:t>are similar</w:t>
      </w:r>
      <w:r w:rsidR="006F342A">
        <w:rPr>
          <w:sz w:val="23"/>
          <w:szCs w:val="23"/>
          <w:lang w:val="en"/>
        </w:rPr>
        <w:t>.</w:t>
      </w:r>
    </w:p>
    <w:p w:rsidR="004B2E0B" w:rsidRDefault="004B2E0B" w:rsidP="004B2E0B">
      <w:pPr>
        <w:spacing w:after="0" w:line="240" w:lineRule="auto"/>
        <w:rPr>
          <w:sz w:val="23"/>
          <w:szCs w:val="23"/>
          <w:lang w:val="en"/>
        </w:rPr>
      </w:pPr>
    </w:p>
    <w:p w:rsidR="006A0B32" w:rsidRPr="006A0B32" w:rsidRDefault="000B1835" w:rsidP="00850FBE">
      <w:pPr>
        <w:shd w:val="clear" w:color="auto" w:fill="F7FBFB"/>
        <w:spacing w:after="0" w:line="240" w:lineRule="auto"/>
        <w:rPr>
          <w:rFonts w:eastAsia="Calibri" w:cs="Arial"/>
          <w:b/>
          <w:bCs/>
          <w:color w:val="000000" w:themeColor="text1"/>
          <w:sz w:val="23"/>
          <w:szCs w:val="23"/>
        </w:rPr>
      </w:pPr>
      <w:r>
        <w:rPr>
          <w:noProof/>
        </w:rPr>
        <w:drawing>
          <wp:anchor distT="0" distB="0" distL="114300" distR="114300" simplePos="0" relativeHeight="251668480" behindDoc="1" locked="0" layoutInCell="1" allowOverlap="1" wp14:anchorId="0D44CE0E" wp14:editId="23A1A32A">
            <wp:simplePos x="0" y="0"/>
            <wp:positionH relativeFrom="column">
              <wp:posOffset>4380230</wp:posOffset>
            </wp:positionH>
            <wp:positionV relativeFrom="paragraph">
              <wp:posOffset>34290</wp:posOffset>
            </wp:positionV>
            <wp:extent cx="1819910" cy="1500505"/>
            <wp:effectExtent l="0" t="0" r="8890" b="4445"/>
            <wp:wrapTight wrapText="bothSides">
              <wp:wrapPolygon edited="0">
                <wp:start x="0" y="0"/>
                <wp:lineTo x="0" y="21390"/>
                <wp:lineTo x="21479" y="21390"/>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fold.jpg"/>
                    <pic:cNvPicPr/>
                  </pic:nvPicPr>
                  <pic:blipFill>
                    <a:blip r:embed="rId24">
                      <a:extLst>
                        <a:ext uri="{28A0092B-C50C-407E-A947-70E740481C1C}">
                          <a14:useLocalDpi xmlns:a14="http://schemas.microsoft.com/office/drawing/2010/main" val="0"/>
                        </a:ext>
                      </a:extLst>
                    </a:blip>
                    <a:stretch>
                      <a:fillRect/>
                    </a:stretch>
                  </pic:blipFill>
                  <pic:spPr>
                    <a:xfrm>
                      <a:off x="0" y="0"/>
                      <a:ext cx="1819910" cy="1500505"/>
                    </a:xfrm>
                    <a:prstGeom prst="rect">
                      <a:avLst/>
                    </a:prstGeom>
                  </pic:spPr>
                </pic:pic>
              </a:graphicData>
            </a:graphic>
            <wp14:sizeRelH relativeFrom="page">
              <wp14:pctWidth>0</wp14:pctWidth>
            </wp14:sizeRelH>
            <wp14:sizeRelV relativeFrom="page">
              <wp14:pctHeight>0</wp14:pctHeight>
            </wp14:sizeRelV>
          </wp:anchor>
        </w:drawing>
      </w:r>
      <w:r w:rsidR="006A0B32" w:rsidRPr="006A0B32">
        <w:rPr>
          <w:rFonts w:eastAsia="Calibri" w:cs="Arial"/>
          <w:b/>
          <w:bCs/>
          <w:color w:val="000000" w:themeColor="text1"/>
          <w:sz w:val="23"/>
          <w:szCs w:val="23"/>
        </w:rPr>
        <w:t>John 10:1-1</w:t>
      </w:r>
      <w:r w:rsidR="00850FBE">
        <w:rPr>
          <w:rFonts w:eastAsia="Calibri" w:cs="Arial"/>
          <w:b/>
          <w:bCs/>
          <w:color w:val="000000" w:themeColor="text1"/>
          <w:sz w:val="23"/>
          <w:szCs w:val="23"/>
        </w:rPr>
        <w:t>1</w:t>
      </w:r>
      <w:r w:rsidR="006A0B32" w:rsidRPr="006A0B32">
        <w:rPr>
          <w:rFonts w:eastAsia="Calibri" w:cs="Arial"/>
          <w:b/>
          <w:bCs/>
          <w:color w:val="000000" w:themeColor="text1"/>
          <w:sz w:val="23"/>
          <w:szCs w:val="23"/>
        </w:rPr>
        <w:t xml:space="preserve">  </w:t>
      </w:r>
    </w:p>
    <w:p w:rsidR="006A0B32" w:rsidRPr="006A0B32" w:rsidRDefault="006A0B32" w:rsidP="006A0B32">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rPr>
        <w:t xml:space="preserve">“Verily, verily, I say unto you, He that </w:t>
      </w:r>
      <w:r w:rsidRPr="006A0B32">
        <w:rPr>
          <w:rFonts w:eastAsia="Calibri" w:cs="Arial"/>
          <w:color w:val="0000FF"/>
          <w:sz w:val="23"/>
          <w:szCs w:val="23"/>
        </w:rPr>
        <w:t>entereth</w:t>
      </w:r>
      <w:r w:rsidRPr="006A0B32">
        <w:rPr>
          <w:rFonts w:eastAsia="Calibri" w:cs="Arial"/>
          <w:color w:val="000000" w:themeColor="text1"/>
          <w:sz w:val="23"/>
          <w:szCs w:val="23"/>
        </w:rPr>
        <w:t xml:space="preserve"> </w:t>
      </w:r>
      <w:r w:rsidR="00E0170C" w:rsidRPr="00E0170C">
        <w:rPr>
          <w:rFonts w:eastAsia="Calibri" w:cs="Arial"/>
          <w:color w:val="000000" w:themeColor="text1"/>
          <w:sz w:val="23"/>
          <w:szCs w:val="23"/>
          <w:vertAlign w:val="superscript"/>
        </w:rPr>
        <w:t>(1525)</w:t>
      </w:r>
      <w:r w:rsidR="00E0170C">
        <w:rPr>
          <w:rFonts w:eastAsia="Calibri" w:cs="Arial"/>
          <w:color w:val="000000" w:themeColor="text1"/>
          <w:sz w:val="23"/>
          <w:szCs w:val="23"/>
        </w:rPr>
        <w:t xml:space="preserve"> </w:t>
      </w:r>
      <w:r w:rsidRPr="006A0B32">
        <w:rPr>
          <w:rFonts w:eastAsia="Calibri" w:cs="Arial"/>
          <w:color w:val="000000" w:themeColor="text1"/>
          <w:sz w:val="23"/>
          <w:szCs w:val="23"/>
        </w:rPr>
        <w:t xml:space="preserve">not by the </w:t>
      </w:r>
      <w:r w:rsidRPr="006A0B32">
        <w:rPr>
          <w:rFonts w:eastAsia="Calibri" w:cs="Arial"/>
          <w:color w:val="C00000"/>
          <w:sz w:val="23"/>
          <w:szCs w:val="23"/>
        </w:rPr>
        <w:t xml:space="preserve">door </w:t>
      </w:r>
      <w:r w:rsidRPr="006A0B32">
        <w:rPr>
          <w:rFonts w:ascii="Calibri" w:eastAsia="Calibri" w:hAnsi="Calibri" w:cs="Arial"/>
          <w:sz w:val="23"/>
          <w:szCs w:val="23"/>
          <w:vertAlign w:val="superscript"/>
        </w:rPr>
        <w:t xml:space="preserve">(2374) </w:t>
      </w:r>
      <w:r w:rsidRPr="006A0B32">
        <w:rPr>
          <w:rFonts w:eastAsia="Calibri" w:cs="Arial"/>
          <w:color w:val="000000" w:themeColor="text1"/>
          <w:sz w:val="23"/>
          <w:szCs w:val="23"/>
        </w:rPr>
        <w:t>into the sheepfold, but climbeth up some other way, the same is a thief and a robber.</w:t>
      </w:r>
    </w:p>
    <w:p w:rsidR="006A0B32" w:rsidRPr="006A0B32" w:rsidRDefault="000B1835" w:rsidP="006A0B32">
      <w:pPr>
        <w:shd w:val="clear" w:color="auto" w:fill="F7FBFB"/>
        <w:spacing w:after="0" w:line="240" w:lineRule="auto"/>
        <w:rPr>
          <w:rFonts w:eastAsia="Calibri" w:cs="Arial"/>
          <w:color w:val="000000" w:themeColor="text1"/>
          <w:sz w:val="23"/>
          <w:szCs w:val="23"/>
        </w:rPr>
      </w:pPr>
      <w:r>
        <w:rPr>
          <w:rFonts w:eastAsia="Calibri" w:cs="Arial"/>
          <w:noProof/>
          <w:color w:val="000000" w:themeColor="text1"/>
          <w:sz w:val="23"/>
          <w:szCs w:val="23"/>
        </w:rPr>
        <mc:AlternateContent>
          <mc:Choice Requires="wps">
            <w:drawing>
              <wp:anchor distT="0" distB="0" distL="114300" distR="114300" simplePos="0" relativeHeight="251671552" behindDoc="0" locked="0" layoutInCell="1" allowOverlap="1" wp14:anchorId="12D5599F" wp14:editId="1DDBE096">
                <wp:simplePos x="0" y="0"/>
                <wp:positionH relativeFrom="column">
                  <wp:posOffset>5330825</wp:posOffset>
                </wp:positionH>
                <wp:positionV relativeFrom="paragraph">
                  <wp:posOffset>280754</wp:posOffset>
                </wp:positionV>
                <wp:extent cx="517525" cy="396240"/>
                <wp:effectExtent l="0" t="0" r="15875" b="22860"/>
                <wp:wrapNone/>
                <wp:docPr id="8" name="Rectangle 8"/>
                <wp:cNvGraphicFramePr/>
                <a:graphic xmlns:a="http://schemas.openxmlformats.org/drawingml/2006/main">
                  <a:graphicData uri="http://schemas.microsoft.com/office/word/2010/wordprocessingShape">
                    <wps:wsp>
                      <wps:cNvSpPr/>
                      <wps:spPr>
                        <a:xfrm>
                          <a:off x="0" y="0"/>
                          <a:ext cx="517525" cy="39624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419.75pt;margin-top:22.1pt;width:40.75pt;height:3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C8lgIAAIQFAAAOAAAAZHJzL2Uyb0RvYy54bWysVEtv2zAMvg/YfxB0X51kSR9BnSJIkWFA&#10;0RZth54VWYoNyKJGKXGyXz9KfjToih2G5eCIIvmR/ETy+uZQG7ZX6CuwOR+fjThTVkJR2W3Of7ys&#10;v1xy5oOwhTBgVc6PyvObxedP142bqwmUYAqFjECsnzcu52UIbp5lXpaqFv4MnLKk1IC1CCTiNitQ&#10;NIRem2wyGp1nDWDhEKTynm5vWyVfJHytlQwPWnsVmMk55RbSF9N3E7/Z4lrMtyhcWckuDfEPWdSi&#10;shR0gLoVQbAdVn9A1ZVE8KDDmYQ6A60rqVINVM149K6a51I4lWohcrwbaPL/D1be7x+RVUXO6aGs&#10;qOmJnog0YbdGsctIT+P8nKye3SN2kqdjrPWgsY7/VAU7JEqPA6XqEJiky9n4YjaZcSZJ9fXqfDJN&#10;lGdvzg59+KagZvGQc6TgiUixv/OBApJpbxJjWVhXxqRXMzZeeDBVEe+SgNvNyiDbC3ru1Sj+YgmE&#10;cWJGUnTNYmFtKekUjkZFDGOflCZGKPlJyiT1ohpghZTKhnGrKkWh2miz02Cxe6NHCp0AI7KmLAfs&#10;DqC3bEF67Dbnzj66qtTKg/Pob4m1zoNHigw2DM51ZQE/AjBUVRe5te9JaqmJLG2gOFK/ILSD5J1c&#10;V/Rud8KHR4E0OTRjtA3CA320gSbn0J04KwF/fXQf7amhSctZQ5OYc/9zJ1BxZr5bavWr8ZS6hoUk&#10;TGcXExLwVLM51dhdvQJ6/THtHSfTMdoH0x81Qv1KS2MZo5JKWEmxcy4D9sIqtBuC1o5Uy2Uyo3F1&#10;ItzZZycjeGQ19uXL4VWg65o3UNffQz+1Yv6uh1vb6GlhuQugq9Tgb7x2fNOop8bp1lLcJadysnpb&#10;novfAAAA//8DAFBLAwQUAAYACAAAACEAU/Zdhd4AAAAKAQAADwAAAGRycy9kb3ducmV2LnhtbEyP&#10;wU7DMBBE70j8g7VIvVGnaRPSEKdCrRBcaejdsU0SJV6H2G0DX89yguNqn2beFLvZDuxiJt85FLBa&#10;RsAMKqc7bAS8V8/3GTAfJGo5ODQCvoyHXXl7U8hcuyu+mcsxNIxC0OdSQBvCmHPuVWus9Es3GqTf&#10;h5usDHRODdeTvFK4HXgcRSm3skNqaOVo9q1R/fFsBbxUKjmp6uFwetX9Z6++s3pMMiEWd/PTI7Bg&#10;5vAHw68+qUNJTrU7o/ZsEJCttwmhAjabGBgB23hF42oiozQFXhb8/4TyBwAA//8DAFBLAQItABQA&#10;BgAIAAAAIQC2gziS/gAAAOEBAAATAAAAAAAAAAAAAAAAAAAAAABbQ29udGVudF9UeXBlc10ueG1s&#10;UEsBAi0AFAAGAAgAAAAhADj9If/WAAAAlAEAAAsAAAAAAAAAAAAAAAAALwEAAF9yZWxzLy5yZWxz&#10;UEsBAi0AFAAGAAgAAAAhAJomkLyWAgAAhAUAAA4AAAAAAAAAAAAAAAAALgIAAGRycy9lMm9Eb2Mu&#10;eG1sUEsBAi0AFAAGAAgAAAAhAFP2XYXeAAAACgEAAA8AAAAAAAAAAAAAAAAA8AQAAGRycy9kb3du&#10;cmV2LnhtbFBLBQYAAAAABAAEAPMAAAD7BQAAAAA=&#10;" filled="f" strokecolor="#c00000" strokeweight="2pt"/>
            </w:pict>
          </mc:Fallback>
        </mc:AlternateContent>
      </w:r>
      <w:r w:rsidR="006A0B32" w:rsidRPr="006A0B32">
        <w:rPr>
          <w:rFonts w:eastAsia="Calibri" w:cs="Arial"/>
          <w:color w:val="000000" w:themeColor="text1"/>
          <w:sz w:val="23"/>
          <w:szCs w:val="23"/>
          <w:vertAlign w:val="superscript"/>
        </w:rPr>
        <w:t>2 </w:t>
      </w:r>
      <w:r w:rsidR="006A0B32" w:rsidRPr="006A0B32">
        <w:rPr>
          <w:rFonts w:eastAsia="Calibri" w:cs="Arial"/>
          <w:color w:val="000000" w:themeColor="text1"/>
          <w:sz w:val="23"/>
          <w:szCs w:val="23"/>
        </w:rPr>
        <w:t xml:space="preserve">But he that </w:t>
      </w:r>
      <w:r w:rsidR="006A0B32" w:rsidRPr="006A0B32">
        <w:rPr>
          <w:rFonts w:eastAsia="Calibri" w:cs="Arial"/>
          <w:color w:val="0000FF"/>
          <w:sz w:val="23"/>
          <w:szCs w:val="23"/>
        </w:rPr>
        <w:t xml:space="preserve">entereth </w:t>
      </w:r>
      <w:r w:rsidR="00E0170C" w:rsidRPr="00E0170C">
        <w:rPr>
          <w:rFonts w:eastAsia="Calibri" w:cs="Arial"/>
          <w:color w:val="000000" w:themeColor="text1"/>
          <w:sz w:val="23"/>
          <w:szCs w:val="23"/>
          <w:vertAlign w:val="superscript"/>
        </w:rPr>
        <w:t>(1525)</w:t>
      </w:r>
      <w:r w:rsidR="00E0170C">
        <w:rPr>
          <w:rFonts w:eastAsia="Calibri" w:cs="Arial"/>
          <w:color w:val="000000" w:themeColor="text1"/>
          <w:sz w:val="23"/>
          <w:szCs w:val="23"/>
        </w:rPr>
        <w:t xml:space="preserve"> </w:t>
      </w:r>
      <w:r w:rsidR="006A0B32" w:rsidRPr="006A0B32">
        <w:rPr>
          <w:rFonts w:eastAsia="Calibri" w:cs="Arial"/>
          <w:color w:val="000000" w:themeColor="text1"/>
          <w:sz w:val="23"/>
          <w:szCs w:val="23"/>
        </w:rPr>
        <w:t xml:space="preserve">in by the </w:t>
      </w:r>
      <w:r w:rsidR="006A0B32" w:rsidRPr="006A0B32">
        <w:rPr>
          <w:rFonts w:eastAsia="Calibri" w:cs="Arial"/>
          <w:color w:val="C00000"/>
          <w:sz w:val="23"/>
          <w:szCs w:val="23"/>
        </w:rPr>
        <w:t xml:space="preserve">door </w:t>
      </w:r>
      <w:r w:rsidR="006A0B32" w:rsidRPr="006A0B32">
        <w:rPr>
          <w:rFonts w:ascii="Calibri" w:eastAsia="Calibri" w:hAnsi="Calibri" w:cs="Arial"/>
          <w:sz w:val="23"/>
          <w:szCs w:val="23"/>
          <w:vertAlign w:val="superscript"/>
        </w:rPr>
        <w:t xml:space="preserve">(2374) </w:t>
      </w:r>
      <w:r w:rsidR="006A0B32" w:rsidRPr="006A0B32">
        <w:rPr>
          <w:rFonts w:eastAsia="Calibri" w:cs="Arial"/>
          <w:color w:val="000000" w:themeColor="text1"/>
          <w:sz w:val="23"/>
          <w:szCs w:val="23"/>
        </w:rPr>
        <w:t>is the shepherd of the sheep.</w:t>
      </w:r>
    </w:p>
    <w:p w:rsidR="006A0B32" w:rsidRPr="006A0B32" w:rsidRDefault="006A0B32" w:rsidP="00E0170C">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3 </w:t>
      </w:r>
      <w:r w:rsidRPr="006A0B32">
        <w:rPr>
          <w:rFonts w:eastAsia="Calibri" w:cs="Arial"/>
          <w:color w:val="000000" w:themeColor="text1"/>
          <w:sz w:val="23"/>
          <w:szCs w:val="23"/>
        </w:rPr>
        <w:t>To him the porter openeth; and the sheep hear his voice: and he calleth his own sheep by name, and leadeth them out.</w:t>
      </w:r>
      <w:r w:rsidRPr="006A0B32">
        <w:rPr>
          <w:noProof/>
        </w:rPr>
        <w:t xml:space="preserve"> </w:t>
      </w:r>
    </w:p>
    <w:p w:rsidR="006A0B32" w:rsidRPr="006A0B32" w:rsidRDefault="000B1835" w:rsidP="00E0170C">
      <w:pPr>
        <w:shd w:val="clear" w:color="auto" w:fill="F7FBFB"/>
        <w:spacing w:after="0" w:line="240" w:lineRule="auto"/>
        <w:rPr>
          <w:rFonts w:eastAsia="Calibri" w:cs="Arial"/>
          <w:color w:val="000000" w:themeColor="text1"/>
          <w:sz w:val="23"/>
          <w:szCs w:val="23"/>
        </w:rPr>
      </w:pPr>
      <w:r>
        <w:rPr>
          <w:noProof/>
        </w:rPr>
        <mc:AlternateContent>
          <mc:Choice Requires="wps">
            <w:drawing>
              <wp:anchor distT="0" distB="0" distL="114300" distR="114300" simplePos="0" relativeHeight="251670528" behindDoc="0" locked="0" layoutInCell="1" allowOverlap="1" wp14:anchorId="57DA5A9A" wp14:editId="6ED2AF5E">
                <wp:simplePos x="0" y="0"/>
                <wp:positionH relativeFrom="column">
                  <wp:posOffset>4370705</wp:posOffset>
                </wp:positionH>
                <wp:positionV relativeFrom="paragraph">
                  <wp:posOffset>31750</wp:posOffset>
                </wp:positionV>
                <wp:extent cx="1821815" cy="353060"/>
                <wp:effectExtent l="0" t="0" r="6985" b="8890"/>
                <wp:wrapTight wrapText="bothSides">
                  <wp:wrapPolygon edited="0">
                    <wp:start x="0" y="0"/>
                    <wp:lineTo x="0" y="20978"/>
                    <wp:lineTo x="21457" y="20978"/>
                    <wp:lineTo x="2145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821815" cy="353060"/>
                        </a:xfrm>
                        <a:prstGeom prst="rect">
                          <a:avLst/>
                        </a:prstGeom>
                        <a:solidFill>
                          <a:prstClr val="white"/>
                        </a:solidFill>
                        <a:ln>
                          <a:noFill/>
                        </a:ln>
                        <a:effectLst/>
                      </wps:spPr>
                      <wps:txbx>
                        <w:txbxContent>
                          <w:p w:rsidR="00F72EB1" w:rsidRPr="00D30EB6" w:rsidRDefault="00F72EB1" w:rsidP="00B50024">
                            <w:pPr>
                              <w:pStyle w:val="Caption"/>
                              <w:jc w:val="center"/>
                              <w:rPr>
                                <w:noProof/>
                              </w:rPr>
                            </w:pPr>
                            <w:r>
                              <w:t>The Shepherd acts as a door to guard the sheep in the sheepfold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4.15pt;margin-top:2.5pt;width:143.45pt;height:27.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yxNgIAAHUEAAAOAAAAZHJzL2Uyb0RvYy54bWysVN9v2jAQfp+0/8Hy+whQtUURoWJUTJNQ&#10;WwmmPhvHJpZsn2cbEvbX7+wQunV7mvbinO+n7/vuMn/ojCYn4YMCW9HJaEyJsBxqZQ8V/bZbf5pR&#10;EiKzNdNgRUXPItCHxccP89aVYgoN6Fp4gklsKFtX0SZGVxZF4I0wLIzACYtGCd6wiFd/KGrPWsxu&#10;dDEdj++KFnztPHARAmofeyNd5PxSCh6fpQwiEl1RfFvMp8/nPp3FYs7Kg2euUfzyDPYPrzBMWSx6&#10;TfXIIiNHr/5IZRT3EEDGEQdTgJSKi9wDdjMZv+tm2zAnci8ITnBXmML/S8ufTi+eqLqi95RYZpCi&#10;negi+QwduU/otC6U6LR16BY7VCPLgz6gMjXdSW/SF9shaEecz1dsUzKegmbTyWxySwlH283tzfgu&#10;g1+8RTsf4hcBhiShoh65y5Cy0yZEfAm6Di6pWACt6rXSOl2SYaU9OTHkuW1UFOmNGPGbl7bJ10KK&#10;6s29RuRBuVRJDfeNJSl2+y7Dc216D/UZsfDQz1JwfK2w+oaF+MI8Dg+2jwsRn/GQGtqKwkWipAH/&#10;42/65I+copWSFoexouH7kXlBif5qke00uYPgB2E/CPZoVoB9T3DVHM8iBvioB1F6MK+4J8tUBU3M&#10;cqxV0TiIq9ivBO4ZF8tldsL5dCxu7NbxlHpAede9Mu8uHEVk9wmGMWXlO6p63x7z5TGCVJnHhGuP&#10;IlKULjjbmazLHqbl+fWevd7+FoufAAAA//8DAFBLAwQUAAYACAAAACEATFxwL90AAAAIAQAADwAA&#10;AGRycy9kb3ducmV2LnhtbEyPwU7DMBBE70j8g7VIXBB1CGoIIU4FLdzg0FL1vI1NEhGvI9tp0r9n&#10;OcFxNaO3b8rVbHtxMj50jhTcLRIQhmqnO2oU7D/fbnMQISJp7B0ZBWcTYFVdXpRYaDfR1px2sREM&#10;oVCggjbGoZAy1K2xGBZuMMTZl/MWI5++kdrjxHDbyzRJMmmxI/7Q4mDWram/d6NVkG38OG1pfbPZ&#10;v77jx9Ckh5fzQanrq/n5CUQ0c/wrw68+q0PFTkc3kg6iZ0ae33NVwZIncf74sExBHDlIMpBVKf8P&#10;qH4AAAD//wMAUEsBAi0AFAAGAAgAAAAhALaDOJL+AAAA4QEAABMAAAAAAAAAAAAAAAAAAAAAAFtD&#10;b250ZW50X1R5cGVzXS54bWxQSwECLQAUAAYACAAAACEAOP0h/9YAAACUAQAACwAAAAAAAAAAAAAA&#10;AAAvAQAAX3JlbHMvLnJlbHNQSwECLQAUAAYACAAAACEA1SFcsTYCAAB1BAAADgAAAAAAAAAAAAAA&#10;AAAuAgAAZHJzL2Uyb0RvYy54bWxQSwECLQAUAAYACAAAACEATFxwL90AAAAIAQAADwAAAAAAAAAA&#10;AAAAAACQBAAAZHJzL2Rvd25yZXYueG1sUEsFBgAAAAAEAAQA8wAAAJoFAAAAAA==&#10;" stroked="f">
                <v:textbox inset="0,0,0,0">
                  <w:txbxContent>
                    <w:p w:rsidR="00F72EB1" w:rsidRPr="00D30EB6" w:rsidRDefault="00F72EB1" w:rsidP="00B50024">
                      <w:pPr>
                        <w:pStyle w:val="Caption"/>
                        <w:jc w:val="center"/>
                        <w:rPr>
                          <w:noProof/>
                        </w:rPr>
                      </w:pPr>
                      <w:r>
                        <w:t>The Shepherd acts as a door to guard the sheep in the sheepfold</w:t>
                      </w:r>
                    </w:p>
                  </w:txbxContent>
                </v:textbox>
                <w10:wrap type="tight"/>
              </v:shape>
            </w:pict>
          </mc:Fallback>
        </mc:AlternateContent>
      </w:r>
      <w:r w:rsidR="006A0B32" w:rsidRPr="006A0B32">
        <w:rPr>
          <w:rFonts w:eastAsia="Calibri" w:cs="Arial"/>
          <w:color w:val="000000" w:themeColor="text1"/>
          <w:sz w:val="23"/>
          <w:szCs w:val="23"/>
          <w:vertAlign w:val="superscript"/>
        </w:rPr>
        <w:t>4 </w:t>
      </w:r>
      <w:r w:rsidR="006A0B32" w:rsidRPr="006A0B32">
        <w:rPr>
          <w:rFonts w:eastAsia="Calibri" w:cs="Arial"/>
          <w:color w:val="000000" w:themeColor="text1"/>
          <w:sz w:val="23"/>
          <w:szCs w:val="23"/>
        </w:rPr>
        <w:t>And when he putteth forth his own sheep, he goeth before them, and the sheep follow him: for they know his voice.</w:t>
      </w:r>
    </w:p>
    <w:p w:rsidR="006A0B32" w:rsidRPr="006A0B32" w:rsidRDefault="006A0B32" w:rsidP="00E0170C">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5 </w:t>
      </w:r>
      <w:r w:rsidRPr="006A0B32">
        <w:rPr>
          <w:rFonts w:eastAsia="Calibri" w:cs="Arial"/>
          <w:color w:val="000000" w:themeColor="text1"/>
          <w:sz w:val="23"/>
          <w:szCs w:val="23"/>
        </w:rPr>
        <w:t xml:space="preserve">And a stranger will they not </w:t>
      </w:r>
      <w:r w:rsidRPr="00693B36">
        <w:rPr>
          <w:rFonts w:eastAsia="Calibri" w:cs="Arial"/>
          <w:color w:val="000000" w:themeColor="text1"/>
          <w:sz w:val="23"/>
          <w:szCs w:val="23"/>
        </w:rPr>
        <w:t>follow</w:t>
      </w:r>
      <w:r w:rsidRPr="006A0B32">
        <w:rPr>
          <w:rFonts w:eastAsia="Calibri" w:cs="Arial"/>
          <w:color w:val="000000" w:themeColor="text1"/>
          <w:sz w:val="23"/>
          <w:szCs w:val="23"/>
        </w:rPr>
        <w:t>, but will flee from him: for they know not the voice of strangers.</w:t>
      </w:r>
    </w:p>
    <w:p w:rsidR="006A0B32" w:rsidRPr="006A0B32" w:rsidRDefault="006A0B32" w:rsidP="006A0B32">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6 </w:t>
      </w:r>
      <w:r w:rsidRPr="006A0B32">
        <w:rPr>
          <w:rFonts w:eastAsia="Calibri" w:cs="Arial"/>
          <w:color w:val="000000" w:themeColor="text1"/>
          <w:sz w:val="23"/>
          <w:szCs w:val="23"/>
        </w:rPr>
        <w:t>This parable spake Jesus unto them: but they understood not what things they were which he spake unto them.</w:t>
      </w:r>
    </w:p>
    <w:p w:rsidR="006A0B32" w:rsidRPr="006A0B32" w:rsidRDefault="006A0B32" w:rsidP="006A0B32">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7 </w:t>
      </w:r>
      <w:r w:rsidRPr="004B2E0B">
        <w:rPr>
          <w:rFonts w:eastAsia="Calibri" w:cs="Arial"/>
          <w:color w:val="000000" w:themeColor="text1"/>
          <w:sz w:val="23"/>
          <w:szCs w:val="23"/>
        </w:rPr>
        <w:t>Then said Jesus unto them again, Verily, verily, I say unto you,</w:t>
      </w:r>
      <w:r w:rsidRPr="006A0B32">
        <w:rPr>
          <w:rFonts w:eastAsia="Calibri" w:cs="Arial"/>
          <w:b/>
          <w:bCs/>
          <w:color w:val="000000" w:themeColor="text1"/>
          <w:sz w:val="23"/>
          <w:szCs w:val="23"/>
        </w:rPr>
        <w:t xml:space="preserve"> </w:t>
      </w:r>
      <w:r w:rsidRPr="006A0B32">
        <w:rPr>
          <w:rFonts w:eastAsia="Calibri" w:cs="Arial"/>
          <w:b/>
          <w:bCs/>
          <w:color w:val="000000" w:themeColor="text1"/>
          <w:sz w:val="23"/>
          <w:szCs w:val="23"/>
          <w:u w:val="single" w:color="FF0000"/>
        </w:rPr>
        <w:t xml:space="preserve">I am the </w:t>
      </w:r>
      <w:r w:rsidRPr="001730F7">
        <w:rPr>
          <w:rFonts w:eastAsia="Calibri" w:cs="Arial"/>
          <w:b/>
          <w:bCs/>
          <w:color w:val="C00000"/>
          <w:sz w:val="23"/>
          <w:szCs w:val="23"/>
          <w:u w:val="single" w:color="FF0000"/>
        </w:rPr>
        <w:t xml:space="preserve">door </w:t>
      </w:r>
      <w:r w:rsidR="001730F7" w:rsidRPr="001730F7">
        <w:rPr>
          <w:rFonts w:ascii="Calibri" w:eastAsia="Calibri" w:hAnsi="Calibri" w:cs="Arial"/>
          <w:sz w:val="23"/>
          <w:szCs w:val="23"/>
          <w:u w:val="single" w:color="FF0000"/>
          <w:vertAlign w:val="superscript"/>
        </w:rPr>
        <w:t xml:space="preserve">(2374) </w:t>
      </w:r>
      <w:r w:rsidRPr="001730F7">
        <w:rPr>
          <w:rFonts w:eastAsia="Calibri" w:cs="Arial"/>
          <w:b/>
          <w:bCs/>
          <w:color w:val="000000" w:themeColor="text1"/>
          <w:sz w:val="23"/>
          <w:szCs w:val="23"/>
          <w:u w:val="single" w:color="FF0000"/>
        </w:rPr>
        <w:t>of</w:t>
      </w:r>
      <w:r w:rsidRPr="006A0B32">
        <w:rPr>
          <w:rFonts w:eastAsia="Calibri" w:cs="Arial"/>
          <w:b/>
          <w:bCs/>
          <w:color w:val="000000" w:themeColor="text1"/>
          <w:sz w:val="23"/>
          <w:szCs w:val="23"/>
          <w:u w:val="single" w:color="FF0000"/>
        </w:rPr>
        <w:t xml:space="preserve"> the sheep</w:t>
      </w:r>
      <w:r w:rsidRPr="006A0B32">
        <w:rPr>
          <w:rFonts w:eastAsia="Calibri" w:cs="Arial"/>
          <w:color w:val="000000" w:themeColor="text1"/>
          <w:sz w:val="23"/>
          <w:szCs w:val="23"/>
        </w:rPr>
        <w:t>.</w:t>
      </w:r>
    </w:p>
    <w:p w:rsidR="006A0B32" w:rsidRPr="006A0B32" w:rsidRDefault="006A0B32" w:rsidP="006A0B32">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8 </w:t>
      </w:r>
      <w:r w:rsidRPr="006A0B32">
        <w:rPr>
          <w:rFonts w:eastAsia="Calibri" w:cs="Arial"/>
          <w:color w:val="000000" w:themeColor="text1"/>
          <w:sz w:val="23"/>
          <w:szCs w:val="23"/>
        </w:rPr>
        <w:t>All that ever came before me are thieves and robbers: but the sheep did not hear them.</w:t>
      </w:r>
    </w:p>
    <w:p w:rsidR="006A0B32" w:rsidRPr="006A0B32" w:rsidRDefault="006A0B32" w:rsidP="002A7245">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9 </w:t>
      </w:r>
      <w:r w:rsidRPr="006A0B32">
        <w:rPr>
          <w:rFonts w:eastAsia="Calibri" w:cs="Arial"/>
          <w:b/>
          <w:bCs/>
          <w:color w:val="000000" w:themeColor="text1"/>
          <w:sz w:val="23"/>
          <w:szCs w:val="23"/>
          <w:u w:val="single" w:color="FF0000"/>
        </w:rPr>
        <w:t xml:space="preserve">I am the </w:t>
      </w:r>
      <w:r w:rsidRPr="006A0B32">
        <w:rPr>
          <w:rFonts w:eastAsia="Calibri" w:cs="Arial"/>
          <w:b/>
          <w:bCs/>
          <w:color w:val="C00000"/>
          <w:sz w:val="23"/>
          <w:szCs w:val="23"/>
          <w:u w:val="single" w:color="FF0000"/>
        </w:rPr>
        <w:t>door</w:t>
      </w:r>
      <w:r w:rsidRPr="006A0B32">
        <w:rPr>
          <w:rFonts w:eastAsia="Calibri" w:cs="Arial"/>
          <w:color w:val="000000" w:themeColor="text1"/>
          <w:sz w:val="23"/>
          <w:szCs w:val="23"/>
        </w:rPr>
        <w:t>:</w:t>
      </w:r>
      <w:r w:rsidR="002A7245" w:rsidRPr="002A7245">
        <w:rPr>
          <w:rFonts w:ascii="Calibri" w:eastAsia="Calibri" w:hAnsi="Calibri" w:cs="Arial"/>
          <w:sz w:val="23"/>
          <w:szCs w:val="23"/>
          <w:vertAlign w:val="superscript"/>
        </w:rPr>
        <w:t xml:space="preserve"> </w:t>
      </w:r>
      <w:r w:rsidR="002A7245" w:rsidRPr="006A0B32">
        <w:rPr>
          <w:rFonts w:ascii="Calibri" w:eastAsia="Calibri" w:hAnsi="Calibri" w:cs="Arial"/>
          <w:sz w:val="23"/>
          <w:szCs w:val="23"/>
          <w:vertAlign w:val="superscript"/>
        </w:rPr>
        <w:t>(2374</w:t>
      </w:r>
      <w:r w:rsidR="004B2E0B" w:rsidRPr="006A0B32">
        <w:rPr>
          <w:rFonts w:ascii="Calibri" w:eastAsia="Calibri" w:hAnsi="Calibri" w:cs="Arial"/>
          <w:sz w:val="23"/>
          <w:szCs w:val="23"/>
          <w:vertAlign w:val="superscript"/>
        </w:rPr>
        <w:t xml:space="preserve">) </w:t>
      </w:r>
      <w:r w:rsidR="004B2E0B" w:rsidRPr="00AA4BF9">
        <w:rPr>
          <w:rFonts w:eastAsia="Calibri" w:cs="Arial"/>
          <w:color w:val="0000FF"/>
          <w:sz w:val="23"/>
          <w:szCs w:val="23"/>
        </w:rPr>
        <w:t>by</w:t>
      </w:r>
      <w:r w:rsidRPr="00AA4BF9">
        <w:rPr>
          <w:rFonts w:eastAsia="Calibri" w:cs="Arial"/>
          <w:color w:val="0000FF"/>
          <w:sz w:val="23"/>
          <w:szCs w:val="23"/>
        </w:rPr>
        <w:t xml:space="preserve"> </w:t>
      </w:r>
      <w:r w:rsidR="00AA4BF9" w:rsidRPr="00AA4BF9">
        <w:rPr>
          <w:rFonts w:eastAsia="Calibri" w:cs="Arial"/>
          <w:color w:val="000000" w:themeColor="text1"/>
          <w:sz w:val="23"/>
          <w:szCs w:val="23"/>
          <w:vertAlign w:val="superscript"/>
        </w:rPr>
        <w:t>(1223)</w:t>
      </w:r>
      <w:r w:rsidR="00AA4BF9" w:rsidRPr="00AA4BF9">
        <w:rPr>
          <w:rFonts w:eastAsia="Calibri" w:cs="Arial"/>
          <w:color w:val="000000" w:themeColor="text1"/>
          <w:sz w:val="23"/>
          <w:szCs w:val="23"/>
        </w:rPr>
        <w:t xml:space="preserve"> </w:t>
      </w:r>
      <w:r w:rsidRPr="006A0B32">
        <w:rPr>
          <w:rFonts w:eastAsia="Calibri" w:cs="Arial"/>
          <w:color w:val="000000" w:themeColor="text1"/>
          <w:sz w:val="23"/>
          <w:szCs w:val="23"/>
        </w:rPr>
        <w:t xml:space="preserve">me </w:t>
      </w:r>
      <w:r w:rsidRPr="006A0B32">
        <w:rPr>
          <w:rFonts w:eastAsia="Calibri" w:cs="Arial"/>
          <w:b/>
          <w:bCs/>
          <w:color w:val="000000" w:themeColor="text1"/>
          <w:sz w:val="23"/>
          <w:szCs w:val="23"/>
          <w:u w:val="single" w:color="FF0000"/>
        </w:rPr>
        <w:t xml:space="preserve">if any man </w:t>
      </w:r>
      <w:r w:rsidRPr="004B2E0B">
        <w:rPr>
          <w:rFonts w:eastAsia="Calibri" w:cs="Arial"/>
          <w:b/>
          <w:bCs/>
          <w:color w:val="0000FF"/>
          <w:sz w:val="23"/>
          <w:szCs w:val="23"/>
          <w:u w:val="single" w:color="FF0000"/>
        </w:rPr>
        <w:t>enter in</w:t>
      </w:r>
      <w:r w:rsidRPr="006A0B32">
        <w:rPr>
          <w:rFonts w:eastAsia="Calibri" w:cs="Arial"/>
          <w:b/>
          <w:bCs/>
          <w:color w:val="000000" w:themeColor="text1"/>
          <w:sz w:val="23"/>
          <w:szCs w:val="23"/>
          <w:u w:val="single" w:color="FF0000"/>
        </w:rPr>
        <w:t>,</w:t>
      </w:r>
      <w:r w:rsidR="00AA4BF9">
        <w:rPr>
          <w:rFonts w:eastAsia="Calibri" w:cs="Arial"/>
          <w:b/>
          <w:bCs/>
          <w:color w:val="000000" w:themeColor="text1"/>
          <w:sz w:val="23"/>
          <w:szCs w:val="23"/>
          <w:u w:val="single" w:color="FF0000"/>
        </w:rPr>
        <w:t xml:space="preserve"> </w:t>
      </w:r>
      <w:r w:rsidR="004B2E0B" w:rsidRPr="00AA4BF9">
        <w:rPr>
          <w:rFonts w:eastAsia="Calibri" w:cs="Arial"/>
          <w:color w:val="000000" w:themeColor="text1"/>
          <w:sz w:val="23"/>
          <w:szCs w:val="23"/>
          <w:u w:val="single" w:color="FF0000"/>
          <w:vertAlign w:val="superscript"/>
        </w:rPr>
        <w:t>(1525)</w:t>
      </w:r>
      <w:r w:rsidRPr="00AA4BF9">
        <w:rPr>
          <w:rFonts w:eastAsia="Calibri" w:cs="Arial"/>
          <w:color w:val="000000" w:themeColor="text1"/>
          <w:sz w:val="23"/>
          <w:szCs w:val="23"/>
          <w:u w:val="single" w:color="FF0000"/>
          <w:vertAlign w:val="superscript"/>
        </w:rPr>
        <w:t xml:space="preserve"> </w:t>
      </w:r>
      <w:r w:rsidRPr="006A0B32">
        <w:rPr>
          <w:rFonts w:eastAsia="Calibri" w:cs="Arial"/>
          <w:b/>
          <w:bCs/>
          <w:color w:val="000000" w:themeColor="text1"/>
          <w:sz w:val="23"/>
          <w:szCs w:val="23"/>
          <w:u w:val="single" w:color="FF0000"/>
        </w:rPr>
        <w:t xml:space="preserve">he shall be </w:t>
      </w:r>
      <w:r w:rsidRPr="006A0B32">
        <w:rPr>
          <w:rFonts w:eastAsia="Calibri" w:cs="Arial"/>
          <w:b/>
          <w:bCs/>
          <w:color w:val="C00000"/>
          <w:sz w:val="23"/>
          <w:szCs w:val="23"/>
          <w:u w:val="single" w:color="FF0000"/>
        </w:rPr>
        <w:t>saved</w:t>
      </w:r>
      <w:r w:rsidRPr="006A0B32">
        <w:rPr>
          <w:rFonts w:eastAsia="Calibri" w:cs="Arial"/>
          <w:color w:val="000000" w:themeColor="text1"/>
          <w:sz w:val="23"/>
          <w:szCs w:val="23"/>
        </w:rPr>
        <w:t xml:space="preserve">, </w:t>
      </w:r>
      <w:r w:rsidR="002A7245" w:rsidRPr="006A0B32">
        <w:rPr>
          <w:rFonts w:ascii="Calibri" w:eastAsia="Calibri" w:hAnsi="Calibri" w:cs="Arial"/>
          <w:sz w:val="23"/>
          <w:szCs w:val="23"/>
          <w:vertAlign w:val="superscript"/>
        </w:rPr>
        <w:t>(</w:t>
      </w:r>
      <w:r w:rsidR="002A7245">
        <w:rPr>
          <w:rFonts w:ascii="Calibri" w:eastAsia="Calibri" w:hAnsi="Calibri" w:cs="Arial"/>
          <w:sz w:val="23"/>
          <w:szCs w:val="23"/>
          <w:vertAlign w:val="superscript"/>
        </w:rPr>
        <w:t>4982</w:t>
      </w:r>
      <w:r w:rsidR="002A7245" w:rsidRPr="006A0B32">
        <w:rPr>
          <w:rFonts w:ascii="Calibri" w:eastAsia="Calibri" w:hAnsi="Calibri" w:cs="Arial"/>
          <w:sz w:val="23"/>
          <w:szCs w:val="23"/>
          <w:vertAlign w:val="superscript"/>
        </w:rPr>
        <w:t xml:space="preserve">) </w:t>
      </w:r>
      <w:r w:rsidR="002A7245" w:rsidRPr="006A0B32">
        <w:rPr>
          <w:rFonts w:eastAsia="Calibri" w:cs="Arial"/>
          <w:color w:val="000000" w:themeColor="text1"/>
          <w:sz w:val="23"/>
          <w:szCs w:val="23"/>
        </w:rPr>
        <w:t xml:space="preserve"> </w:t>
      </w:r>
      <w:r w:rsidRPr="006A0B32">
        <w:rPr>
          <w:rFonts w:eastAsia="Calibri" w:cs="Arial"/>
          <w:color w:val="000000" w:themeColor="text1"/>
          <w:sz w:val="23"/>
          <w:szCs w:val="23"/>
        </w:rPr>
        <w:t>and shall go in and out, and find pasture.</w:t>
      </w:r>
    </w:p>
    <w:p w:rsidR="006A0B32" w:rsidRPr="00693B36" w:rsidRDefault="006A0B32" w:rsidP="006A0B32">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10 </w:t>
      </w:r>
      <w:r w:rsidRPr="006A0B32">
        <w:rPr>
          <w:rFonts w:eastAsia="Calibri" w:cs="Arial"/>
          <w:color w:val="000000" w:themeColor="text1"/>
          <w:sz w:val="23"/>
          <w:szCs w:val="23"/>
        </w:rPr>
        <w:t xml:space="preserve">The thief cometh not, but for to steal, and to kill, and to destroy: </w:t>
      </w:r>
      <w:r w:rsidRPr="0038393E">
        <w:rPr>
          <w:rFonts w:eastAsia="Calibri" w:cs="Arial"/>
          <w:b/>
          <w:bCs/>
          <w:color w:val="000000" w:themeColor="text1"/>
          <w:sz w:val="23"/>
          <w:szCs w:val="23"/>
          <w:u w:val="single" w:color="FF0000"/>
        </w:rPr>
        <w:t xml:space="preserve">I am come that they might have life, and that they might have it </w:t>
      </w:r>
      <w:r w:rsidRPr="0038393E">
        <w:rPr>
          <w:rFonts w:eastAsia="Calibri" w:cs="Arial"/>
          <w:b/>
          <w:bCs/>
          <w:color w:val="C00000"/>
          <w:sz w:val="23"/>
          <w:szCs w:val="23"/>
          <w:u w:val="single" w:color="FF0000"/>
        </w:rPr>
        <w:t>more abundantly</w:t>
      </w:r>
      <w:r w:rsidRPr="006A0B32">
        <w:rPr>
          <w:rFonts w:eastAsia="Calibri" w:cs="Arial"/>
          <w:b/>
          <w:bCs/>
          <w:color w:val="000000" w:themeColor="text1"/>
          <w:sz w:val="23"/>
          <w:szCs w:val="23"/>
        </w:rPr>
        <w:t xml:space="preserve">. </w:t>
      </w:r>
      <w:r w:rsidRPr="00693B36">
        <w:rPr>
          <w:rFonts w:eastAsia="Calibri" w:cs="Arial"/>
          <w:color w:val="000000" w:themeColor="text1"/>
          <w:sz w:val="23"/>
          <w:szCs w:val="23"/>
          <w:vertAlign w:val="superscript"/>
        </w:rPr>
        <w:t>(4053)</w:t>
      </w:r>
    </w:p>
    <w:p w:rsidR="006A0B32" w:rsidRPr="006A0B32" w:rsidRDefault="006A0B32" w:rsidP="00E0170C">
      <w:pPr>
        <w:shd w:val="clear" w:color="auto" w:fill="F7FBFB"/>
        <w:spacing w:after="0" w:line="240" w:lineRule="auto"/>
        <w:rPr>
          <w:rFonts w:eastAsia="Calibri" w:cs="Arial"/>
          <w:color w:val="000000" w:themeColor="text1"/>
          <w:sz w:val="23"/>
          <w:szCs w:val="23"/>
        </w:rPr>
      </w:pPr>
      <w:r w:rsidRPr="006A0B32">
        <w:rPr>
          <w:rFonts w:eastAsia="Calibri" w:cs="Arial"/>
          <w:color w:val="000000" w:themeColor="text1"/>
          <w:sz w:val="23"/>
          <w:szCs w:val="23"/>
          <w:vertAlign w:val="superscript"/>
        </w:rPr>
        <w:t>11 </w:t>
      </w:r>
      <w:r w:rsidRPr="004B2E0B">
        <w:rPr>
          <w:rFonts w:eastAsia="Calibri" w:cs="Arial"/>
          <w:color w:val="000000" w:themeColor="text1"/>
          <w:sz w:val="23"/>
          <w:szCs w:val="23"/>
        </w:rPr>
        <w:t>I am the good shepherd: the good shepherd giveth his life for the sheep</w:t>
      </w:r>
      <w:r w:rsidRPr="006A0B32">
        <w:rPr>
          <w:rFonts w:eastAsia="Calibri" w:cs="Arial"/>
          <w:color w:val="000000" w:themeColor="text1"/>
          <w:sz w:val="23"/>
          <w:szCs w:val="23"/>
        </w:rPr>
        <w:t>.</w:t>
      </w:r>
      <w:r w:rsidR="00645E8C">
        <w:rPr>
          <w:rFonts w:eastAsia="Calibri" w:cs="Arial"/>
          <w:color w:val="000000" w:themeColor="text1"/>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6A0B32" w:rsidRDefault="006A0B32" w:rsidP="00E0170C">
      <w:pPr>
        <w:spacing w:after="0" w:line="240" w:lineRule="auto"/>
        <w:rPr>
          <w:sz w:val="23"/>
          <w:szCs w:val="23"/>
        </w:rPr>
      </w:pPr>
    </w:p>
    <w:p w:rsidR="006F342A" w:rsidRPr="00E0170C" w:rsidRDefault="00E0170C" w:rsidP="00083A95">
      <w:pPr>
        <w:pStyle w:val="ListParagraph"/>
        <w:numPr>
          <w:ilvl w:val="0"/>
          <w:numId w:val="6"/>
        </w:numPr>
        <w:rPr>
          <w:rFonts w:asciiTheme="minorHAnsi" w:hAnsiTheme="minorHAnsi"/>
          <w:sz w:val="23"/>
          <w:szCs w:val="23"/>
        </w:rPr>
      </w:pPr>
      <w:r w:rsidRPr="00E0170C">
        <w:rPr>
          <w:rFonts w:asciiTheme="minorHAnsi" w:hAnsiTheme="minorHAnsi"/>
          <w:sz w:val="23"/>
          <w:szCs w:val="23"/>
        </w:rPr>
        <w:t>Verse 9 – “</w:t>
      </w:r>
      <w:r w:rsidRPr="006A0B32">
        <w:rPr>
          <w:rFonts w:asciiTheme="minorHAnsi" w:eastAsia="Calibri" w:hAnsiTheme="minorHAnsi" w:cs="Arial"/>
          <w:b/>
          <w:bCs/>
          <w:color w:val="000000" w:themeColor="text1"/>
          <w:sz w:val="23"/>
          <w:szCs w:val="23"/>
        </w:rPr>
        <w:t>I am the door</w:t>
      </w:r>
      <w:r w:rsidRPr="006A0B32">
        <w:rPr>
          <w:rFonts w:asciiTheme="minorHAnsi" w:eastAsia="Calibri" w:hAnsiTheme="minorHAnsi" w:cs="Arial"/>
          <w:color w:val="000000" w:themeColor="text1"/>
          <w:sz w:val="23"/>
          <w:szCs w:val="23"/>
        </w:rPr>
        <w:t xml:space="preserve">: by me </w:t>
      </w:r>
      <w:r w:rsidRPr="006A0B32">
        <w:rPr>
          <w:rFonts w:asciiTheme="minorHAnsi" w:eastAsia="Calibri" w:hAnsiTheme="minorHAnsi" w:cs="Arial"/>
          <w:b/>
          <w:bCs/>
          <w:color w:val="000000" w:themeColor="text1"/>
          <w:sz w:val="23"/>
          <w:szCs w:val="23"/>
        </w:rPr>
        <w:t xml:space="preserve">if any man enter in, </w:t>
      </w:r>
      <w:r w:rsidRPr="000B11AE">
        <w:rPr>
          <w:rFonts w:asciiTheme="minorHAnsi" w:eastAsia="Calibri" w:hAnsiTheme="minorHAnsi" w:cs="Arial"/>
          <w:color w:val="000000" w:themeColor="text1"/>
          <w:sz w:val="23"/>
          <w:szCs w:val="23"/>
        </w:rPr>
        <w:t>he shall be saved</w:t>
      </w:r>
      <w:r>
        <w:rPr>
          <w:rFonts w:asciiTheme="minorHAnsi" w:eastAsia="Calibri" w:hAnsiTheme="minorHAnsi" w:cs="Arial"/>
          <w:b/>
          <w:bCs/>
          <w:color w:val="000000" w:themeColor="text1"/>
          <w:sz w:val="23"/>
          <w:szCs w:val="23"/>
        </w:rPr>
        <w:t>…”</w:t>
      </w:r>
    </w:p>
    <w:p w:rsidR="006F342A" w:rsidRPr="00E0170C" w:rsidRDefault="00E0170C" w:rsidP="00E0170C">
      <w:pPr>
        <w:spacing w:after="0" w:line="240" w:lineRule="auto"/>
        <w:ind w:left="720"/>
        <w:rPr>
          <w:sz w:val="23"/>
          <w:szCs w:val="23"/>
        </w:rPr>
      </w:pPr>
      <w:r>
        <w:rPr>
          <w:sz w:val="23"/>
          <w:szCs w:val="23"/>
        </w:rPr>
        <w:t>Verse 10 – “</w:t>
      </w:r>
      <w:r w:rsidRPr="006A0B32">
        <w:rPr>
          <w:rFonts w:eastAsia="Calibri" w:cs="Arial"/>
          <w:color w:val="000000" w:themeColor="text1"/>
          <w:sz w:val="23"/>
          <w:szCs w:val="23"/>
        </w:rPr>
        <w:t xml:space="preserve">I am come that they </w:t>
      </w:r>
      <w:r w:rsidRPr="000B11AE">
        <w:rPr>
          <w:rFonts w:eastAsia="Calibri" w:cs="Arial"/>
          <w:color w:val="000000" w:themeColor="text1"/>
          <w:sz w:val="23"/>
          <w:szCs w:val="23"/>
        </w:rPr>
        <w:t>might</w:t>
      </w:r>
      <w:r w:rsidRPr="006A0B32">
        <w:rPr>
          <w:rFonts w:eastAsia="Calibri" w:cs="Arial"/>
          <w:b/>
          <w:bCs/>
          <w:color w:val="000000" w:themeColor="text1"/>
          <w:sz w:val="23"/>
          <w:szCs w:val="23"/>
        </w:rPr>
        <w:t xml:space="preserve"> have life</w:t>
      </w:r>
      <w:r w:rsidRPr="006A0B32">
        <w:rPr>
          <w:rFonts w:eastAsia="Calibri" w:cs="Arial"/>
          <w:color w:val="000000" w:themeColor="text1"/>
          <w:sz w:val="23"/>
          <w:szCs w:val="23"/>
        </w:rPr>
        <w:t xml:space="preserve">, and that they </w:t>
      </w:r>
      <w:r w:rsidRPr="000B11AE">
        <w:rPr>
          <w:rFonts w:eastAsia="Calibri" w:cs="Arial"/>
          <w:color w:val="000000" w:themeColor="text1"/>
          <w:sz w:val="23"/>
          <w:szCs w:val="23"/>
        </w:rPr>
        <w:t>might have it</w:t>
      </w:r>
      <w:r w:rsidRPr="006A0B32">
        <w:rPr>
          <w:rFonts w:eastAsia="Calibri" w:cs="Arial"/>
          <w:b/>
          <w:bCs/>
          <w:color w:val="000000" w:themeColor="text1"/>
          <w:sz w:val="23"/>
          <w:szCs w:val="23"/>
        </w:rPr>
        <w:t xml:space="preserve"> more abundantly</w:t>
      </w:r>
      <w:r>
        <w:rPr>
          <w:rFonts w:eastAsia="Calibri" w:cs="Arial"/>
          <w:b/>
          <w:bCs/>
          <w:color w:val="000000" w:themeColor="text1"/>
          <w:sz w:val="23"/>
          <w:szCs w:val="23"/>
        </w:rPr>
        <w:t>.”</w:t>
      </w:r>
    </w:p>
    <w:p w:rsidR="00F60BF2" w:rsidRDefault="00F60BF2" w:rsidP="00E0170C">
      <w:pPr>
        <w:spacing w:after="0" w:line="240" w:lineRule="auto"/>
        <w:rPr>
          <w:sz w:val="23"/>
          <w:szCs w:val="23"/>
        </w:rPr>
      </w:pPr>
    </w:p>
    <w:p w:rsidR="0036304C" w:rsidRDefault="0036304C" w:rsidP="00E0170C">
      <w:pPr>
        <w:spacing w:after="0" w:line="240" w:lineRule="auto"/>
        <w:rPr>
          <w:sz w:val="23"/>
          <w:szCs w:val="23"/>
        </w:rPr>
      </w:pPr>
    </w:p>
    <w:p w:rsidR="0059433F" w:rsidRPr="0059433F" w:rsidRDefault="0059433F" w:rsidP="0077733A">
      <w:pPr>
        <w:shd w:val="clear" w:color="auto" w:fill="FFFFF0"/>
        <w:spacing w:after="0" w:line="240" w:lineRule="auto"/>
        <w:ind w:left="180"/>
        <w:rPr>
          <w:rFonts w:eastAsia="Calibri" w:cs="Arial"/>
          <w:b/>
          <w:bCs/>
          <w:color w:val="000000" w:themeColor="text1"/>
          <w:sz w:val="20"/>
          <w:szCs w:val="20"/>
        </w:rPr>
      </w:pPr>
      <w:r w:rsidRPr="0059433F">
        <w:rPr>
          <w:rFonts w:eastAsia="Calibri" w:cs="Arial"/>
          <w:b/>
          <w:bCs/>
          <w:color w:val="C00000"/>
          <w:sz w:val="20"/>
          <w:szCs w:val="20"/>
        </w:rPr>
        <w:t xml:space="preserve">Door </w:t>
      </w:r>
      <w:r w:rsidRPr="0059433F">
        <w:rPr>
          <w:rFonts w:ascii="Calibri" w:eastAsia="Calibri" w:hAnsi="Calibri" w:cs="Arial"/>
          <w:b/>
          <w:bCs/>
          <w:sz w:val="20"/>
          <w:szCs w:val="20"/>
        </w:rPr>
        <w:t xml:space="preserve">2374 </w:t>
      </w:r>
      <w:r w:rsidRPr="0059433F">
        <w:rPr>
          <w:rFonts w:ascii="Calibri" w:eastAsia="Calibri" w:hAnsi="Calibri" w:cs="Arial"/>
          <w:sz w:val="20"/>
          <w:szCs w:val="20"/>
        </w:rPr>
        <w:t>– θύρα thýra, thoo'-rah; apparently a primary word (compare "</w:t>
      </w:r>
      <w:r w:rsidRPr="0059433F">
        <w:rPr>
          <w:rFonts w:ascii="Calibri" w:eastAsia="Calibri" w:hAnsi="Calibri" w:cs="Arial"/>
          <w:color w:val="C00000"/>
          <w:sz w:val="20"/>
          <w:szCs w:val="20"/>
        </w:rPr>
        <w:t>door"</w:t>
      </w:r>
      <w:r w:rsidRPr="0059433F">
        <w:rPr>
          <w:rFonts w:ascii="Calibri" w:eastAsia="Calibri" w:hAnsi="Calibri" w:cs="Arial"/>
          <w:sz w:val="20"/>
          <w:szCs w:val="20"/>
        </w:rPr>
        <w:t xml:space="preserve">); </w:t>
      </w:r>
      <w:r w:rsidRPr="0059433F">
        <w:rPr>
          <w:rFonts w:ascii="Calibri" w:eastAsia="Calibri" w:hAnsi="Calibri" w:cs="Arial"/>
          <w:color w:val="C00000"/>
          <w:sz w:val="20"/>
          <w:szCs w:val="20"/>
        </w:rPr>
        <w:t xml:space="preserve">a portal or entrance </w:t>
      </w:r>
      <w:r w:rsidRPr="0059433F">
        <w:rPr>
          <w:rFonts w:ascii="Calibri" w:eastAsia="Calibri" w:hAnsi="Calibri" w:cs="Arial"/>
          <w:sz w:val="20"/>
          <w:szCs w:val="20"/>
        </w:rPr>
        <w:t>(</w:t>
      </w:r>
      <w:r w:rsidRPr="0059433F">
        <w:rPr>
          <w:rFonts w:ascii="Calibri" w:eastAsia="Calibri" w:hAnsi="Calibri" w:cs="Arial"/>
          <w:color w:val="C00000"/>
          <w:sz w:val="20"/>
          <w:szCs w:val="20"/>
        </w:rPr>
        <w:t>the opening or the closure</w:t>
      </w:r>
      <w:r w:rsidRPr="0059433F">
        <w:rPr>
          <w:rFonts w:ascii="Calibri" w:eastAsia="Calibri" w:hAnsi="Calibri" w:cs="Arial"/>
          <w:sz w:val="20"/>
          <w:szCs w:val="20"/>
        </w:rPr>
        <w:t>, literally or figuratively):—</w:t>
      </w:r>
      <w:r w:rsidRPr="0059433F">
        <w:rPr>
          <w:rFonts w:ascii="Times New Roman" w:eastAsia="Times New Roman" w:hAnsi="Times New Roman" w:cs="Times New Roman"/>
          <w:sz w:val="20"/>
          <w:szCs w:val="20"/>
          <w:lang w:bidi="ar-SA"/>
        </w:rPr>
        <w:t xml:space="preserve"> (Translated in King James Version as) </w:t>
      </w:r>
      <w:r w:rsidRPr="0059433F">
        <w:rPr>
          <w:rFonts w:ascii="Calibri" w:eastAsia="Calibri" w:hAnsi="Calibri" w:cs="Arial"/>
          <w:sz w:val="20"/>
          <w:szCs w:val="20"/>
        </w:rPr>
        <w:t>door, gate.</w:t>
      </w:r>
    </w:p>
    <w:p w:rsidR="0059433F" w:rsidRPr="0038393E" w:rsidRDefault="0059433F" w:rsidP="00E0170C">
      <w:pPr>
        <w:spacing w:after="0" w:line="240" w:lineRule="auto"/>
        <w:rPr>
          <w:sz w:val="16"/>
          <w:szCs w:val="16"/>
        </w:rPr>
      </w:pPr>
    </w:p>
    <w:p w:rsidR="0059433F" w:rsidRPr="0059433F" w:rsidRDefault="0059433F" w:rsidP="0077733A">
      <w:pPr>
        <w:shd w:val="clear" w:color="auto" w:fill="FFFFF0"/>
        <w:spacing w:after="0" w:line="240" w:lineRule="auto"/>
        <w:ind w:left="180"/>
        <w:rPr>
          <w:rFonts w:eastAsia="Calibri" w:cs="Arial"/>
          <w:b/>
          <w:bCs/>
          <w:color w:val="000000" w:themeColor="text1"/>
          <w:sz w:val="20"/>
          <w:szCs w:val="20"/>
        </w:rPr>
      </w:pPr>
      <w:r w:rsidRPr="0059433F">
        <w:rPr>
          <w:rFonts w:eastAsia="Calibri" w:cs="Arial"/>
          <w:b/>
          <w:bCs/>
          <w:color w:val="C00000"/>
          <w:sz w:val="20"/>
          <w:szCs w:val="20"/>
        </w:rPr>
        <w:t>More Abundantly</w:t>
      </w:r>
      <w:r w:rsidRPr="0059433F">
        <w:rPr>
          <w:rFonts w:eastAsia="Calibri" w:cs="Arial"/>
          <w:b/>
          <w:bCs/>
          <w:color w:val="000000" w:themeColor="text1"/>
          <w:sz w:val="20"/>
          <w:szCs w:val="20"/>
        </w:rPr>
        <w:t xml:space="preserve"> 4053 </w:t>
      </w:r>
      <w:r w:rsidRPr="0059433F">
        <w:rPr>
          <w:rFonts w:ascii="Calibri" w:eastAsia="Calibri" w:hAnsi="Calibri" w:cs="Arial"/>
          <w:sz w:val="20"/>
          <w:szCs w:val="20"/>
        </w:rPr>
        <w:t>– περισσός perissós, per-is-sos'; from 4012 (</w:t>
      </w:r>
      <w:r w:rsidRPr="0059433F">
        <w:rPr>
          <w:rFonts w:ascii="Calibri" w:eastAsia="Calibri" w:hAnsi="Calibri" w:cs="Arial"/>
          <w:color w:val="C00000"/>
          <w:sz w:val="20"/>
          <w:szCs w:val="20"/>
        </w:rPr>
        <w:t>in the sense of beyond</w:t>
      </w:r>
      <w:r w:rsidRPr="0059433F">
        <w:rPr>
          <w:rFonts w:ascii="Calibri" w:eastAsia="Calibri" w:hAnsi="Calibri" w:cs="Arial"/>
          <w:sz w:val="20"/>
          <w:szCs w:val="20"/>
        </w:rPr>
        <w:t xml:space="preserve">); </w:t>
      </w:r>
      <w:r w:rsidRPr="0059433F">
        <w:rPr>
          <w:rFonts w:ascii="Calibri" w:eastAsia="Calibri" w:hAnsi="Calibri" w:cs="Arial"/>
          <w:color w:val="C00000"/>
          <w:sz w:val="20"/>
          <w:szCs w:val="20"/>
        </w:rPr>
        <w:t xml:space="preserve">superabundant </w:t>
      </w:r>
      <w:r w:rsidRPr="0059433F">
        <w:rPr>
          <w:rFonts w:ascii="Calibri" w:eastAsia="Calibri" w:hAnsi="Calibri" w:cs="Arial"/>
          <w:sz w:val="20"/>
          <w:szCs w:val="20"/>
        </w:rPr>
        <w:t>(</w:t>
      </w:r>
      <w:r w:rsidRPr="0059433F">
        <w:rPr>
          <w:rFonts w:ascii="Calibri" w:eastAsia="Calibri" w:hAnsi="Calibri" w:cs="Arial"/>
          <w:color w:val="C00000"/>
          <w:sz w:val="20"/>
          <w:szCs w:val="20"/>
        </w:rPr>
        <w:t>in quantity</w:t>
      </w:r>
      <w:r w:rsidRPr="0059433F">
        <w:rPr>
          <w:rFonts w:ascii="Calibri" w:eastAsia="Calibri" w:hAnsi="Calibri" w:cs="Arial"/>
          <w:sz w:val="20"/>
          <w:szCs w:val="20"/>
        </w:rPr>
        <w:t xml:space="preserve">) </w:t>
      </w:r>
      <w:r w:rsidRPr="0059433F">
        <w:rPr>
          <w:rFonts w:ascii="Calibri" w:eastAsia="Calibri" w:hAnsi="Calibri" w:cs="Arial"/>
          <w:color w:val="C00000"/>
          <w:sz w:val="20"/>
          <w:szCs w:val="20"/>
        </w:rPr>
        <w:t xml:space="preserve">or superior </w:t>
      </w:r>
      <w:r w:rsidRPr="0059433F">
        <w:rPr>
          <w:rFonts w:ascii="Calibri" w:eastAsia="Calibri" w:hAnsi="Calibri" w:cs="Arial"/>
          <w:sz w:val="20"/>
          <w:szCs w:val="20"/>
        </w:rPr>
        <w:t>(</w:t>
      </w:r>
      <w:r w:rsidRPr="0059433F">
        <w:rPr>
          <w:rFonts w:ascii="Calibri" w:eastAsia="Calibri" w:hAnsi="Calibri" w:cs="Arial"/>
          <w:color w:val="C00000"/>
          <w:sz w:val="20"/>
          <w:szCs w:val="20"/>
        </w:rPr>
        <w:t>in quality</w:t>
      </w:r>
      <w:r w:rsidRPr="0059433F">
        <w:rPr>
          <w:rFonts w:ascii="Calibri" w:eastAsia="Calibri" w:hAnsi="Calibri" w:cs="Arial"/>
          <w:sz w:val="20"/>
          <w:szCs w:val="20"/>
        </w:rPr>
        <w:t xml:space="preserve">); by implication, </w:t>
      </w:r>
      <w:r w:rsidRPr="0059433F">
        <w:rPr>
          <w:rFonts w:ascii="Calibri" w:eastAsia="Calibri" w:hAnsi="Calibri" w:cs="Arial"/>
          <w:color w:val="C00000"/>
          <w:sz w:val="20"/>
          <w:szCs w:val="20"/>
        </w:rPr>
        <w:t>excessive</w:t>
      </w:r>
      <w:r w:rsidRPr="0059433F">
        <w:rPr>
          <w:rFonts w:ascii="Calibri" w:eastAsia="Calibri" w:hAnsi="Calibri" w:cs="Arial"/>
          <w:sz w:val="20"/>
          <w:szCs w:val="20"/>
        </w:rPr>
        <w:t>; adverbially (</w:t>
      </w:r>
      <w:r w:rsidRPr="0059433F">
        <w:rPr>
          <w:rFonts w:ascii="Calibri" w:eastAsia="Calibri" w:hAnsi="Calibri" w:cs="Arial"/>
          <w:color w:val="C00000"/>
          <w:sz w:val="20"/>
          <w:szCs w:val="20"/>
        </w:rPr>
        <w:t>with 1537</w:t>
      </w:r>
      <w:r w:rsidRPr="0059433F">
        <w:rPr>
          <w:rFonts w:ascii="Calibri" w:eastAsia="Calibri" w:hAnsi="Calibri" w:cs="Arial"/>
          <w:sz w:val="20"/>
          <w:szCs w:val="20"/>
        </w:rPr>
        <w:t xml:space="preserve">) </w:t>
      </w:r>
      <w:r w:rsidRPr="0059433F">
        <w:rPr>
          <w:rFonts w:ascii="Calibri" w:eastAsia="Calibri" w:hAnsi="Calibri" w:cs="Arial"/>
          <w:color w:val="C00000"/>
          <w:sz w:val="20"/>
          <w:szCs w:val="20"/>
        </w:rPr>
        <w:t>violently</w:t>
      </w:r>
      <w:r w:rsidRPr="0059433F">
        <w:rPr>
          <w:rFonts w:ascii="Calibri" w:eastAsia="Calibri" w:hAnsi="Calibri" w:cs="Arial"/>
          <w:sz w:val="20"/>
          <w:szCs w:val="20"/>
        </w:rPr>
        <w:t xml:space="preserve">; neuter (as noun) </w:t>
      </w:r>
      <w:r w:rsidRPr="0059433F">
        <w:rPr>
          <w:rFonts w:ascii="Calibri" w:eastAsia="Calibri" w:hAnsi="Calibri" w:cs="Arial"/>
          <w:color w:val="C00000"/>
          <w:sz w:val="20"/>
          <w:szCs w:val="20"/>
        </w:rPr>
        <w:t>preeminence</w:t>
      </w:r>
      <w:r w:rsidR="00E92972" w:rsidRPr="0059433F">
        <w:rPr>
          <w:rFonts w:ascii="Calibri" w:eastAsia="Calibri" w:hAnsi="Calibri" w:cs="Arial"/>
          <w:sz w:val="20"/>
          <w:szCs w:val="20"/>
        </w:rPr>
        <w:t>: —</w:t>
      </w:r>
      <w:r w:rsidRPr="0059433F">
        <w:rPr>
          <w:rFonts w:ascii="Times New Roman" w:eastAsia="Times New Roman" w:hAnsi="Times New Roman" w:cs="Times New Roman"/>
          <w:sz w:val="20"/>
          <w:szCs w:val="20"/>
          <w:lang w:bidi="ar-SA"/>
        </w:rPr>
        <w:t xml:space="preserve"> (Translated in King James Version as) </w:t>
      </w:r>
      <w:r w:rsidRPr="0059433F">
        <w:rPr>
          <w:rFonts w:ascii="Calibri" w:eastAsia="Calibri" w:hAnsi="Calibri" w:cs="Arial"/>
          <w:sz w:val="20"/>
          <w:szCs w:val="20"/>
        </w:rPr>
        <w:t>exceeding abundantly above, more abundantly, advantage, exceedingly, very highly, beyond measure, more, superfluous, vehement(-ly).</w:t>
      </w:r>
    </w:p>
    <w:p w:rsidR="0059433F" w:rsidRPr="0038393E" w:rsidRDefault="0059433F" w:rsidP="00E0170C">
      <w:pPr>
        <w:spacing w:after="0" w:line="240" w:lineRule="auto"/>
        <w:rPr>
          <w:sz w:val="16"/>
          <w:szCs w:val="16"/>
        </w:rPr>
      </w:pPr>
    </w:p>
    <w:p w:rsidR="00F60BF2" w:rsidRDefault="0059433F" w:rsidP="0077733A">
      <w:pPr>
        <w:shd w:val="clear" w:color="auto" w:fill="FFFFF0"/>
        <w:spacing w:after="0" w:line="240" w:lineRule="auto"/>
        <w:ind w:left="180"/>
        <w:rPr>
          <w:rFonts w:ascii="Calibri" w:eastAsia="Calibri" w:hAnsi="Calibri" w:cs="Arial"/>
          <w:sz w:val="20"/>
          <w:szCs w:val="20"/>
          <w:lang w:val="en"/>
        </w:rPr>
      </w:pPr>
      <w:r w:rsidRPr="0059433F">
        <w:rPr>
          <w:rFonts w:eastAsia="Calibri" w:cs="Arial"/>
          <w:b/>
          <w:bCs/>
          <w:color w:val="C00000"/>
          <w:sz w:val="20"/>
          <w:szCs w:val="20"/>
        </w:rPr>
        <w:t>S</w:t>
      </w:r>
      <w:r w:rsidR="002A7245" w:rsidRPr="006A0B32">
        <w:rPr>
          <w:rFonts w:eastAsia="Calibri" w:cs="Arial"/>
          <w:b/>
          <w:bCs/>
          <w:color w:val="C00000"/>
          <w:sz w:val="20"/>
          <w:szCs w:val="20"/>
        </w:rPr>
        <w:t>aved</w:t>
      </w:r>
      <w:r w:rsidRPr="0059433F">
        <w:rPr>
          <w:rFonts w:eastAsia="Calibri" w:cs="Arial"/>
          <w:b/>
          <w:bCs/>
          <w:color w:val="C00000"/>
          <w:sz w:val="20"/>
          <w:szCs w:val="20"/>
        </w:rPr>
        <w:t xml:space="preserve"> </w:t>
      </w:r>
      <w:r w:rsidRPr="0059433F">
        <w:rPr>
          <w:rFonts w:eastAsia="Calibri" w:cs="Arial"/>
          <w:b/>
          <w:bCs/>
          <w:color w:val="000000" w:themeColor="text1"/>
          <w:sz w:val="20"/>
          <w:szCs w:val="20"/>
        </w:rPr>
        <w:t xml:space="preserve">4982 </w:t>
      </w:r>
      <w:r w:rsidRPr="0059433F">
        <w:rPr>
          <w:rFonts w:ascii="Calibri" w:eastAsia="Calibri" w:hAnsi="Calibri" w:cs="Arial"/>
          <w:sz w:val="20"/>
          <w:szCs w:val="20"/>
        </w:rPr>
        <w:t xml:space="preserve">– </w:t>
      </w:r>
      <w:r w:rsidRPr="0059433F">
        <w:rPr>
          <w:rFonts w:ascii="Calibri" w:eastAsia="Calibri" w:hAnsi="Calibri" w:cs="Arial"/>
          <w:b/>
          <w:bCs/>
          <w:sz w:val="20"/>
          <w:szCs w:val="20"/>
          <w:lang w:val="en"/>
        </w:rPr>
        <w:t>σώζω</w:t>
      </w:r>
      <w:r w:rsidRPr="0059433F">
        <w:rPr>
          <w:rFonts w:ascii="Calibri" w:eastAsia="Calibri" w:hAnsi="Calibri" w:cs="Arial"/>
          <w:sz w:val="20"/>
          <w:szCs w:val="20"/>
          <w:lang w:val="en"/>
        </w:rPr>
        <w:t xml:space="preserve"> </w:t>
      </w:r>
      <w:r w:rsidRPr="0059433F">
        <w:rPr>
          <w:rFonts w:ascii="Calibri" w:eastAsia="Calibri" w:hAnsi="Calibri" w:cs="Arial"/>
          <w:b/>
          <w:bCs/>
          <w:sz w:val="20"/>
          <w:szCs w:val="20"/>
          <w:lang w:val="en"/>
        </w:rPr>
        <w:t>sṓzō,</w:t>
      </w:r>
      <w:r w:rsidRPr="0059433F">
        <w:rPr>
          <w:rFonts w:ascii="Calibri" w:eastAsia="Calibri" w:hAnsi="Calibri" w:cs="Arial"/>
          <w:sz w:val="20"/>
          <w:szCs w:val="20"/>
          <w:lang w:val="en"/>
        </w:rPr>
        <w:t xml:space="preserve"> sode'-zo; from a primary σῶς sōs (contraction for obsolete σάος sáos, "safe"); </w:t>
      </w:r>
      <w:r w:rsidRPr="000B1835">
        <w:rPr>
          <w:rFonts w:ascii="Calibri" w:eastAsia="Calibri" w:hAnsi="Calibri" w:cs="Arial"/>
          <w:color w:val="C00000"/>
          <w:sz w:val="20"/>
          <w:szCs w:val="20"/>
          <w:lang w:val="en"/>
        </w:rPr>
        <w:t>to save, i.e. deliver or protect</w:t>
      </w:r>
      <w:r w:rsidRPr="0059433F">
        <w:rPr>
          <w:rFonts w:ascii="Calibri" w:eastAsia="Calibri" w:hAnsi="Calibri" w:cs="Arial"/>
          <w:sz w:val="20"/>
          <w:szCs w:val="20"/>
          <w:lang w:val="en"/>
        </w:rPr>
        <w:t xml:space="preserve"> (literally or figuratively):—</w:t>
      </w:r>
      <w:r w:rsidRPr="0059433F">
        <w:rPr>
          <w:rFonts w:ascii="Times New Roman" w:eastAsia="Times New Roman" w:hAnsi="Times New Roman" w:cs="Times New Roman"/>
          <w:sz w:val="20"/>
          <w:szCs w:val="20"/>
          <w:lang w:bidi="ar-SA"/>
        </w:rPr>
        <w:t xml:space="preserve"> (Translated in King James Version as) </w:t>
      </w:r>
      <w:r w:rsidRPr="0059433F">
        <w:rPr>
          <w:rFonts w:ascii="Calibri" w:eastAsia="Calibri" w:hAnsi="Calibri" w:cs="Arial"/>
          <w:sz w:val="20"/>
          <w:szCs w:val="20"/>
          <w:lang w:val="en"/>
        </w:rPr>
        <w:t>heal, preserve, save (self), do well, be (make) whole.</w:t>
      </w:r>
    </w:p>
    <w:p w:rsidR="00313862" w:rsidRPr="00313862" w:rsidRDefault="00313862" w:rsidP="0077733A">
      <w:pPr>
        <w:shd w:val="clear" w:color="auto" w:fill="FFFFF0"/>
        <w:spacing w:after="0" w:line="240" w:lineRule="auto"/>
        <w:ind w:left="180"/>
        <w:rPr>
          <w:color w:val="000000" w:themeColor="text1"/>
          <w:sz w:val="10"/>
          <w:szCs w:val="10"/>
        </w:rPr>
      </w:pPr>
    </w:p>
    <w:p w:rsidR="00F60BF2" w:rsidRPr="0059433F" w:rsidRDefault="00B968C6" w:rsidP="0077733A">
      <w:pPr>
        <w:shd w:val="clear" w:color="auto" w:fill="FFFFF0"/>
        <w:spacing w:after="0" w:line="240" w:lineRule="auto"/>
        <w:ind w:left="360"/>
        <w:rPr>
          <w:sz w:val="20"/>
          <w:szCs w:val="20"/>
        </w:rPr>
      </w:pPr>
      <w:hyperlink r:id="rId25" w:history="1">
        <w:r w:rsidR="0059433F" w:rsidRPr="001730F7">
          <w:rPr>
            <w:rStyle w:val="Hyperlink"/>
            <w:b/>
            <w:bCs/>
            <w:i/>
            <w:iCs/>
            <w:sz w:val="20"/>
            <w:szCs w:val="20"/>
            <w:lang w:val="en"/>
          </w:rPr>
          <w:t>Thayer's Greek Lexicon</w:t>
        </w:r>
      </w:hyperlink>
      <w:r w:rsidR="0059433F" w:rsidRPr="0059433F">
        <w:rPr>
          <w:sz w:val="20"/>
          <w:szCs w:val="20"/>
          <w:lang w:val="en"/>
        </w:rPr>
        <w:t xml:space="preserve"> – “to save, to keep safe and sound, to rescue from danger or destruction; to make well, heal, restore to health; to bring safe forth from; to deliver from the penalties of the Messianic judgment; to make one a partaker of the salvation by Christ; to save and transport into.”</w:t>
      </w:r>
    </w:p>
    <w:p w:rsidR="004B2E0B" w:rsidRDefault="004B2E0B" w:rsidP="0038393E">
      <w:pPr>
        <w:spacing w:after="0" w:line="240" w:lineRule="auto"/>
        <w:rPr>
          <w:sz w:val="23"/>
          <w:szCs w:val="23"/>
        </w:rPr>
      </w:pPr>
    </w:p>
    <w:p w:rsidR="004B2E0B" w:rsidRDefault="004B2E0B" w:rsidP="0038393E">
      <w:pPr>
        <w:spacing w:after="0" w:line="240" w:lineRule="auto"/>
        <w:rPr>
          <w:sz w:val="23"/>
          <w:szCs w:val="23"/>
        </w:rPr>
      </w:pPr>
    </w:p>
    <w:p w:rsidR="004B2E0B" w:rsidRDefault="004B2E0B" w:rsidP="0038393E">
      <w:pPr>
        <w:spacing w:after="0" w:line="240" w:lineRule="auto"/>
        <w:rPr>
          <w:sz w:val="23"/>
          <w:szCs w:val="23"/>
        </w:rPr>
      </w:pPr>
    </w:p>
    <w:p w:rsidR="00313862" w:rsidRDefault="00313862" w:rsidP="0038393E">
      <w:pPr>
        <w:spacing w:after="0" w:line="240" w:lineRule="auto"/>
        <w:rPr>
          <w:sz w:val="23"/>
          <w:szCs w:val="23"/>
        </w:rPr>
      </w:pPr>
    </w:p>
    <w:p w:rsidR="004B2E0B" w:rsidRDefault="004B2E0B" w:rsidP="0038393E">
      <w:pPr>
        <w:spacing w:after="0" w:line="240" w:lineRule="auto"/>
        <w:rPr>
          <w:sz w:val="23"/>
          <w:szCs w:val="23"/>
        </w:rPr>
      </w:pPr>
    </w:p>
    <w:p w:rsidR="00F60BF2" w:rsidRPr="00AA4BF9" w:rsidRDefault="009A404C" w:rsidP="00083A95">
      <w:pPr>
        <w:pStyle w:val="ListParagraph"/>
        <w:numPr>
          <w:ilvl w:val="0"/>
          <w:numId w:val="6"/>
        </w:numPr>
        <w:rPr>
          <w:sz w:val="23"/>
          <w:szCs w:val="23"/>
        </w:rPr>
      </w:pPr>
      <w:r>
        <w:rPr>
          <w:sz w:val="23"/>
          <w:szCs w:val="23"/>
        </w:rPr>
        <w:lastRenderedPageBreak/>
        <w:t>Yeshua</w:t>
      </w:r>
      <w:r w:rsidR="00F60BF2" w:rsidRPr="00AA4BF9">
        <w:rPr>
          <w:sz w:val="23"/>
          <w:szCs w:val="23"/>
        </w:rPr>
        <w:t xml:space="preserve"> also said:</w:t>
      </w:r>
    </w:p>
    <w:p w:rsidR="00F60BF2" w:rsidRPr="00F60BF2" w:rsidRDefault="00F60BF2" w:rsidP="00F60BF2">
      <w:pPr>
        <w:spacing w:after="0" w:line="240" w:lineRule="auto"/>
        <w:rPr>
          <w:sz w:val="23"/>
          <w:szCs w:val="23"/>
        </w:rPr>
      </w:pPr>
    </w:p>
    <w:p w:rsidR="00F60BF2" w:rsidRPr="00F60BF2" w:rsidRDefault="00F60BF2" w:rsidP="00AA4BF9">
      <w:pPr>
        <w:shd w:val="clear" w:color="auto" w:fill="F7FBFB"/>
        <w:spacing w:after="0" w:line="240" w:lineRule="auto"/>
        <w:ind w:left="720"/>
        <w:rPr>
          <w:b/>
          <w:bCs/>
          <w:sz w:val="23"/>
          <w:szCs w:val="23"/>
        </w:rPr>
      </w:pPr>
      <w:r w:rsidRPr="00F60BF2">
        <w:rPr>
          <w:b/>
          <w:bCs/>
          <w:sz w:val="23"/>
          <w:szCs w:val="23"/>
        </w:rPr>
        <w:t xml:space="preserve">John 5:25-29 </w:t>
      </w:r>
      <w:r w:rsidR="00645E8C">
        <w:rPr>
          <w:b/>
          <w:bCs/>
          <w:sz w:val="23"/>
          <w:szCs w:val="23"/>
        </w:rPr>
        <w:t xml:space="preserve"> </w:t>
      </w:r>
    </w:p>
    <w:p w:rsidR="00F60BF2" w:rsidRPr="00F60BF2" w:rsidRDefault="00367DF4" w:rsidP="00AA4BF9">
      <w:pPr>
        <w:shd w:val="clear" w:color="auto" w:fill="F7FBFB"/>
        <w:spacing w:after="0" w:line="240" w:lineRule="auto"/>
        <w:ind w:left="720"/>
        <w:rPr>
          <w:sz w:val="23"/>
          <w:szCs w:val="23"/>
        </w:rPr>
      </w:pPr>
      <w:r>
        <w:rPr>
          <w:sz w:val="23"/>
          <w:szCs w:val="23"/>
        </w:rPr>
        <w:t>“</w:t>
      </w:r>
      <w:r w:rsidR="00F60BF2" w:rsidRPr="00F60BF2">
        <w:rPr>
          <w:sz w:val="23"/>
          <w:szCs w:val="23"/>
        </w:rPr>
        <w:t xml:space="preserve">Verily, verily, I say unto you, The hour is coming, and now is, when the dead shall hear the voice of the Son of God: and </w:t>
      </w:r>
      <w:r w:rsidR="00F60BF2" w:rsidRPr="00693B36">
        <w:rPr>
          <w:sz w:val="23"/>
          <w:szCs w:val="23"/>
          <w:u w:val="single" w:color="FF0000"/>
        </w:rPr>
        <w:t>they that hear shall live</w:t>
      </w:r>
      <w:r w:rsidR="00F60BF2" w:rsidRPr="00F60BF2">
        <w:rPr>
          <w:sz w:val="23"/>
          <w:szCs w:val="23"/>
        </w:rPr>
        <w:t>.</w:t>
      </w:r>
    </w:p>
    <w:p w:rsidR="00F60BF2" w:rsidRPr="00F60BF2" w:rsidRDefault="00F60BF2" w:rsidP="00AA4BF9">
      <w:pPr>
        <w:shd w:val="clear" w:color="auto" w:fill="F7FBFB"/>
        <w:spacing w:after="0" w:line="240" w:lineRule="auto"/>
        <w:ind w:left="720"/>
        <w:rPr>
          <w:sz w:val="23"/>
          <w:szCs w:val="23"/>
        </w:rPr>
      </w:pPr>
      <w:r w:rsidRPr="00F60BF2">
        <w:rPr>
          <w:sz w:val="23"/>
          <w:szCs w:val="23"/>
          <w:vertAlign w:val="superscript"/>
        </w:rPr>
        <w:t>26 </w:t>
      </w:r>
      <w:r w:rsidRPr="00F60BF2">
        <w:rPr>
          <w:sz w:val="23"/>
          <w:szCs w:val="23"/>
        </w:rPr>
        <w:t xml:space="preserve">For as </w:t>
      </w:r>
      <w:r w:rsidRPr="009A404C">
        <w:rPr>
          <w:b/>
          <w:bCs/>
          <w:sz w:val="23"/>
          <w:szCs w:val="23"/>
          <w:u w:val="single" w:color="FF0000"/>
        </w:rPr>
        <w:t>the Father hath life in himself; so hath he given to the Son to have life in himself</w:t>
      </w:r>
      <w:r w:rsidRPr="00F60BF2">
        <w:rPr>
          <w:sz w:val="23"/>
          <w:szCs w:val="23"/>
        </w:rPr>
        <w:t>;</w:t>
      </w:r>
    </w:p>
    <w:p w:rsidR="00F60BF2" w:rsidRPr="00F60BF2" w:rsidRDefault="00F60BF2" w:rsidP="00AA4BF9">
      <w:pPr>
        <w:shd w:val="clear" w:color="auto" w:fill="F7FBFB"/>
        <w:spacing w:after="0" w:line="240" w:lineRule="auto"/>
        <w:ind w:left="720"/>
        <w:rPr>
          <w:sz w:val="23"/>
          <w:szCs w:val="23"/>
        </w:rPr>
      </w:pPr>
      <w:r w:rsidRPr="00F60BF2">
        <w:rPr>
          <w:sz w:val="23"/>
          <w:szCs w:val="23"/>
          <w:vertAlign w:val="superscript"/>
        </w:rPr>
        <w:t>27 </w:t>
      </w:r>
      <w:r w:rsidRPr="00F60BF2">
        <w:rPr>
          <w:sz w:val="23"/>
          <w:szCs w:val="23"/>
        </w:rPr>
        <w:t>And hath given him authority to execute judgment also, because he is the Son of man.</w:t>
      </w:r>
    </w:p>
    <w:p w:rsidR="00F60BF2" w:rsidRPr="00035A3B" w:rsidRDefault="00F60BF2" w:rsidP="00AA4BF9">
      <w:pPr>
        <w:shd w:val="clear" w:color="auto" w:fill="F7FBFB"/>
        <w:spacing w:after="0" w:line="240" w:lineRule="auto"/>
        <w:ind w:left="720"/>
        <w:rPr>
          <w:b/>
          <w:bCs/>
          <w:sz w:val="23"/>
          <w:szCs w:val="23"/>
        </w:rPr>
      </w:pPr>
      <w:r w:rsidRPr="00F60BF2">
        <w:rPr>
          <w:sz w:val="23"/>
          <w:szCs w:val="23"/>
          <w:vertAlign w:val="superscript"/>
        </w:rPr>
        <w:t>28 </w:t>
      </w:r>
      <w:r w:rsidRPr="00F60BF2">
        <w:rPr>
          <w:sz w:val="23"/>
          <w:szCs w:val="23"/>
        </w:rPr>
        <w:t xml:space="preserve">Marvel not at this: for </w:t>
      </w:r>
      <w:r w:rsidRPr="00035A3B">
        <w:rPr>
          <w:b/>
          <w:bCs/>
          <w:sz w:val="23"/>
          <w:szCs w:val="23"/>
        </w:rPr>
        <w:t>the hour is coming, in the which all that are in the graves shall hear his voice,</w:t>
      </w:r>
    </w:p>
    <w:p w:rsidR="00F60BF2" w:rsidRPr="00F60BF2" w:rsidRDefault="00F60BF2" w:rsidP="00AA4BF9">
      <w:pPr>
        <w:shd w:val="clear" w:color="auto" w:fill="F7FBFB"/>
        <w:spacing w:after="0" w:line="240" w:lineRule="auto"/>
        <w:ind w:left="720"/>
        <w:rPr>
          <w:sz w:val="23"/>
          <w:szCs w:val="23"/>
        </w:rPr>
      </w:pPr>
      <w:r w:rsidRPr="00035A3B">
        <w:rPr>
          <w:b/>
          <w:bCs/>
          <w:sz w:val="23"/>
          <w:szCs w:val="23"/>
          <w:vertAlign w:val="superscript"/>
        </w:rPr>
        <w:t>29 </w:t>
      </w:r>
      <w:r w:rsidRPr="00035A3B">
        <w:rPr>
          <w:b/>
          <w:bCs/>
          <w:sz w:val="23"/>
          <w:szCs w:val="23"/>
        </w:rPr>
        <w:t xml:space="preserve">And shall come forth; </w:t>
      </w:r>
      <w:r w:rsidRPr="00693B36">
        <w:rPr>
          <w:b/>
          <w:bCs/>
          <w:sz w:val="23"/>
          <w:szCs w:val="23"/>
          <w:u w:val="single" w:color="FF0000"/>
        </w:rPr>
        <w:t>they that have done good, unto the resurrection of life</w:t>
      </w:r>
      <w:r w:rsidRPr="00035A3B">
        <w:rPr>
          <w:b/>
          <w:bCs/>
          <w:sz w:val="23"/>
          <w:szCs w:val="23"/>
        </w:rPr>
        <w:t xml:space="preserve">; and </w:t>
      </w:r>
      <w:r w:rsidRPr="00693B36">
        <w:rPr>
          <w:b/>
          <w:bCs/>
          <w:sz w:val="23"/>
          <w:szCs w:val="23"/>
          <w:u w:val="single" w:color="FF0000"/>
        </w:rPr>
        <w:t>they that have done evil, unto the resurrection of damnation</w:t>
      </w:r>
      <w:r w:rsidRPr="00F60BF2">
        <w:rPr>
          <w:sz w:val="23"/>
          <w:szCs w:val="23"/>
        </w:rPr>
        <w:t>.</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F60BF2" w:rsidRDefault="00F60BF2" w:rsidP="00F60BF2">
      <w:pPr>
        <w:spacing w:after="0" w:line="240" w:lineRule="auto"/>
        <w:rPr>
          <w:sz w:val="23"/>
          <w:szCs w:val="23"/>
        </w:rPr>
      </w:pPr>
    </w:p>
    <w:p w:rsidR="009A404C" w:rsidRPr="0077486A" w:rsidRDefault="009A404C" w:rsidP="009A404C">
      <w:pPr>
        <w:shd w:val="clear" w:color="auto" w:fill="F7FBFB"/>
        <w:spacing w:after="0" w:line="240" w:lineRule="auto"/>
        <w:rPr>
          <w:b/>
          <w:bCs/>
          <w:sz w:val="23"/>
          <w:szCs w:val="23"/>
        </w:rPr>
      </w:pPr>
      <w:r w:rsidRPr="0077486A">
        <w:rPr>
          <w:b/>
          <w:bCs/>
          <w:sz w:val="23"/>
          <w:szCs w:val="23"/>
        </w:rPr>
        <w:t xml:space="preserve">John 11:25-26 </w:t>
      </w:r>
      <w:r>
        <w:rPr>
          <w:b/>
          <w:bCs/>
          <w:sz w:val="23"/>
          <w:szCs w:val="23"/>
        </w:rPr>
        <w:t xml:space="preserve"> </w:t>
      </w:r>
    </w:p>
    <w:p w:rsidR="009A404C" w:rsidRPr="009A404C" w:rsidRDefault="009A404C" w:rsidP="009A404C">
      <w:pPr>
        <w:shd w:val="clear" w:color="auto" w:fill="F7FBFB"/>
        <w:spacing w:after="0" w:line="240" w:lineRule="auto"/>
        <w:rPr>
          <w:b/>
          <w:bCs/>
          <w:sz w:val="23"/>
          <w:szCs w:val="23"/>
        </w:rPr>
      </w:pPr>
      <w:r>
        <w:rPr>
          <w:sz w:val="23"/>
          <w:szCs w:val="23"/>
        </w:rPr>
        <w:t>“</w:t>
      </w:r>
      <w:r w:rsidRPr="0077486A">
        <w:rPr>
          <w:sz w:val="23"/>
          <w:szCs w:val="23"/>
        </w:rPr>
        <w:t xml:space="preserve">Jesus said unto her, </w:t>
      </w:r>
      <w:r w:rsidRPr="00693B36">
        <w:rPr>
          <w:b/>
          <w:bCs/>
          <w:sz w:val="23"/>
          <w:szCs w:val="23"/>
          <w:u w:val="single" w:color="FF0000"/>
        </w:rPr>
        <w:t>I am the resurrection, and the life</w:t>
      </w:r>
      <w:r w:rsidRPr="00275616">
        <w:rPr>
          <w:b/>
          <w:bCs/>
          <w:sz w:val="23"/>
          <w:szCs w:val="23"/>
        </w:rPr>
        <w:t xml:space="preserve">: </w:t>
      </w:r>
      <w:r w:rsidRPr="009A404C">
        <w:rPr>
          <w:b/>
          <w:bCs/>
          <w:sz w:val="23"/>
          <w:szCs w:val="23"/>
          <w:u w:val="single" w:color="FF0000"/>
        </w:rPr>
        <w:t xml:space="preserve">he that </w:t>
      </w:r>
      <w:r w:rsidRPr="007466C9">
        <w:rPr>
          <w:b/>
          <w:bCs/>
          <w:color w:val="C00000"/>
          <w:sz w:val="23"/>
          <w:szCs w:val="23"/>
          <w:u w:val="single" w:color="FF0000"/>
        </w:rPr>
        <w:t xml:space="preserve">believeth </w:t>
      </w:r>
      <w:r w:rsidR="007466C9" w:rsidRPr="007466C9">
        <w:rPr>
          <w:sz w:val="23"/>
          <w:szCs w:val="23"/>
          <w:u w:val="single" w:color="FF0000"/>
          <w:vertAlign w:val="superscript"/>
        </w:rPr>
        <w:t>(4100)</w:t>
      </w:r>
      <w:r w:rsidR="007466C9" w:rsidRPr="007466C9">
        <w:rPr>
          <w:b/>
          <w:bCs/>
          <w:sz w:val="23"/>
          <w:szCs w:val="23"/>
          <w:u w:val="single" w:color="FF0000"/>
        </w:rPr>
        <w:t xml:space="preserve"> </w:t>
      </w:r>
      <w:r w:rsidRPr="007466C9">
        <w:rPr>
          <w:b/>
          <w:bCs/>
          <w:sz w:val="23"/>
          <w:szCs w:val="23"/>
          <w:u w:val="single" w:color="FF0000"/>
        </w:rPr>
        <w:t>in</w:t>
      </w:r>
      <w:r w:rsidRPr="009A404C">
        <w:rPr>
          <w:b/>
          <w:bCs/>
          <w:sz w:val="23"/>
          <w:szCs w:val="23"/>
          <w:u w:val="single" w:color="FF0000"/>
        </w:rPr>
        <w:t xml:space="preserve"> me</w:t>
      </w:r>
      <w:r w:rsidRPr="009A404C">
        <w:rPr>
          <w:b/>
          <w:bCs/>
          <w:sz w:val="23"/>
          <w:szCs w:val="23"/>
        </w:rPr>
        <w:t>, though he were dead, yet shall he live:</w:t>
      </w:r>
    </w:p>
    <w:p w:rsidR="009A404C" w:rsidRPr="0077486A" w:rsidRDefault="009A404C" w:rsidP="009A404C">
      <w:pPr>
        <w:shd w:val="clear" w:color="auto" w:fill="F7FBFB"/>
        <w:spacing w:after="0" w:line="240" w:lineRule="auto"/>
        <w:rPr>
          <w:sz w:val="23"/>
          <w:szCs w:val="23"/>
        </w:rPr>
      </w:pPr>
      <w:r w:rsidRPr="009A404C">
        <w:rPr>
          <w:b/>
          <w:bCs/>
          <w:sz w:val="23"/>
          <w:szCs w:val="23"/>
          <w:vertAlign w:val="superscript"/>
        </w:rPr>
        <w:t>26 </w:t>
      </w:r>
      <w:r w:rsidRPr="009A404C">
        <w:rPr>
          <w:b/>
          <w:bCs/>
          <w:sz w:val="23"/>
          <w:szCs w:val="23"/>
        </w:rPr>
        <w:t xml:space="preserve">And whosoever liveth and </w:t>
      </w:r>
      <w:r w:rsidRPr="007466C9">
        <w:rPr>
          <w:b/>
          <w:bCs/>
          <w:color w:val="C00000"/>
          <w:sz w:val="23"/>
          <w:szCs w:val="23"/>
          <w:u w:val="single" w:color="FF0000"/>
        </w:rPr>
        <w:t xml:space="preserve">believeth </w:t>
      </w:r>
      <w:r w:rsidR="007466C9" w:rsidRPr="007466C9">
        <w:rPr>
          <w:sz w:val="23"/>
          <w:szCs w:val="23"/>
          <w:u w:val="single" w:color="FF0000"/>
          <w:vertAlign w:val="superscript"/>
        </w:rPr>
        <w:t>(4100)</w:t>
      </w:r>
      <w:r w:rsidR="007466C9" w:rsidRPr="007466C9">
        <w:rPr>
          <w:b/>
          <w:bCs/>
          <w:sz w:val="23"/>
          <w:szCs w:val="23"/>
          <w:u w:val="single" w:color="FF0000"/>
        </w:rPr>
        <w:t xml:space="preserve"> </w:t>
      </w:r>
      <w:r w:rsidRPr="007466C9">
        <w:rPr>
          <w:b/>
          <w:bCs/>
          <w:sz w:val="23"/>
          <w:szCs w:val="23"/>
          <w:u w:val="single" w:color="FF0000"/>
        </w:rPr>
        <w:t>in</w:t>
      </w:r>
      <w:r w:rsidRPr="009A404C">
        <w:rPr>
          <w:b/>
          <w:bCs/>
          <w:sz w:val="23"/>
          <w:szCs w:val="23"/>
          <w:u w:val="single" w:color="FF0000"/>
        </w:rPr>
        <w:t xml:space="preserve"> me</w:t>
      </w:r>
      <w:r w:rsidRPr="009A404C">
        <w:rPr>
          <w:b/>
          <w:bCs/>
          <w:sz w:val="23"/>
          <w:szCs w:val="23"/>
        </w:rPr>
        <w:t xml:space="preserve"> shall never die. </w:t>
      </w:r>
      <w:r w:rsidRPr="007466C9">
        <w:rPr>
          <w:b/>
          <w:bCs/>
          <w:color w:val="C00000"/>
          <w:sz w:val="23"/>
          <w:szCs w:val="23"/>
        </w:rPr>
        <w:t xml:space="preserve">Believest </w:t>
      </w:r>
      <w:r w:rsidR="007466C9" w:rsidRPr="00E4483F">
        <w:rPr>
          <w:sz w:val="23"/>
          <w:szCs w:val="23"/>
          <w:vertAlign w:val="superscript"/>
        </w:rPr>
        <w:t>(4100)</w:t>
      </w:r>
      <w:r w:rsidR="007466C9">
        <w:rPr>
          <w:b/>
          <w:bCs/>
          <w:sz w:val="23"/>
          <w:szCs w:val="23"/>
        </w:rPr>
        <w:t xml:space="preserve"> </w:t>
      </w:r>
      <w:r w:rsidRPr="009A404C">
        <w:rPr>
          <w:b/>
          <w:bCs/>
          <w:sz w:val="23"/>
          <w:szCs w:val="23"/>
        </w:rPr>
        <w:t>thou this</w:t>
      </w:r>
      <w:r w:rsidRPr="0077486A">
        <w:rPr>
          <w:sz w:val="23"/>
          <w:szCs w:val="23"/>
        </w:rPr>
        <w:t>?</w:t>
      </w:r>
      <w:r>
        <w:rPr>
          <w:sz w:val="23"/>
          <w:szCs w:val="23"/>
        </w:rPr>
        <w:t>”</w:t>
      </w:r>
      <w:r w:rsidRPr="00761996">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9A404C" w:rsidRDefault="009A404C" w:rsidP="00F60BF2">
      <w:pPr>
        <w:spacing w:after="0" w:line="240" w:lineRule="auto"/>
        <w:rPr>
          <w:sz w:val="23"/>
          <w:szCs w:val="23"/>
        </w:rPr>
      </w:pPr>
    </w:p>
    <w:p w:rsidR="000B11AE" w:rsidRDefault="00D45389" w:rsidP="00083A95">
      <w:pPr>
        <w:pStyle w:val="ListParagraph"/>
        <w:numPr>
          <w:ilvl w:val="0"/>
          <w:numId w:val="25"/>
        </w:numPr>
        <w:rPr>
          <w:rFonts w:asciiTheme="minorHAnsi" w:hAnsiTheme="minorHAnsi"/>
          <w:sz w:val="23"/>
          <w:szCs w:val="23"/>
        </w:rPr>
      </w:pPr>
      <w:r w:rsidRPr="000B11AE">
        <w:rPr>
          <w:rFonts w:asciiTheme="minorHAnsi" w:hAnsiTheme="minorHAnsi"/>
          <w:sz w:val="23"/>
          <w:szCs w:val="23"/>
        </w:rPr>
        <w:t>What do you think Yeshua means by “He that believeth</w:t>
      </w:r>
      <w:r w:rsidR="00275616" w:rsidRPr="000B11AE">
        <w:rPr>
          <w:rFonts w:asciiTheme="minorHAnsi" w:hAnsiTheme="minorHAnsi"/>
          <w:sz w:val="23"/>
          <w:szCs w:val="23"/>
        </w:rPr>
        <w:t xml:space="preserve"> </w:t>
      </w:r>
      <w:r w:rsidRPr="000B11AE">
        <w:rPr>
          <w:rFonts w:asciiTheme="minorHAnsi" w:hAnsiTheme="minorHAnsi"/>
          <w:sz w:val="23"/>
          <w:szCs w:val="23"/>
        </w:rPr>
        <w:t>in me”</w:t>
      </w:r>
      <w:r w:rsidR="00275616" w:rsidRPr="000B11AE">
        <w:rPr>
          <w:rFonts w:asciiTheme="minorHAnsi" w:hAnsiTheme="minorHAnsi"/>
          <w:sz w:val="23"/>
          <w:szCs w:val="23"/>
        </w:rPr>
        <w:t xml:space="preserve">? He did not say anything about believing in Him because He would die on a cross. </w:t>
      </w:r>
      <w:r w:rsidR="006F4D3D" w:rsidRPr="000B11AE">
        <w:rPr>
          <w:rFonts w:asciiTheme="minorHAnsi" w:hAnsiTheme="minorHAnsi"/>
          <w:sz w:val="23"/>
          <w:szCs w:val="23"/>
        </w:rPr>
        <w:t xml:space="preserve">Do you think it has something to do with Him being the resurrection and the life? </w:t>
      </w:r>
      <w:r w:rsidR="001613FB">
        <w:rPr>
          <w:rFonts w:asciiTheme="minorHAnsi" w:hAnsiTheme="minorHAnsi"/>
          <w:sz w:val="23"/>
          <w:szCs w:val="23"/>
        </w:rPr>
        <w:t>For me, the answer is yes. However, it doesn’t stop there.</w:t>
      </w:r>
    </w:p>
    <w:p w:rsidR="000B11AE" w:rsidRPr="000B11AE" w:rsidRDefault="000B11AE" w:rsidP="000B11AE">
      <w:pPr>
        <w:pStyle w:val="ListParagraph"/>
        <w:rPr>
          <w:rFonts w:asciiTheme="minorHAnsi" w:hAnsiTheme="minorHAnsi"/>
          <w:sz w:val="23"/>
          <w:szCs w:val="23"/>
        </w:rPr>
      </w:pPr>
    </w:p>
    <w:p w:rsidR="000B11AE" w:rsidRPr="00643B5A" w:rsidRDefault="000B11AE" w:rsidP="00873FC1">
      <w:pPr>
        <w:spacing w:after="0" w:line="240" w:lineRule="auto"/>
        <w:ind w:left="72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For many professing Christians, verses like John 3:16</w:t>
      </w:r>
      <w:r w:rsidR="00906239">
        <w:rPr>
          <w:rFonts w:ascii="Calibri" w:eastAsia="Times New Roman" w:hAnsi="Calibri" w:cs="Times New Roman"/>
          <w:bCs/>
          <w:kern w:val="36"/>
          <w:sz w:val="23"/>
          <w:szCs w:val="23"/>
          <w:lang w:bidi="ar-SA"/>
        </w:rPr>
        <w:t xml:space="preserve"> are </w:t>
      </w:r>
      <w:r>
        <w:rPr>
          <w:rFonts w:ascii="Calibri" w:eastAsia="Times New Roman" w:hAnsi="Calibri" w:cs="Times New Roman"/>
          <w:bCs/>
          <w:kern w:val="36"/>
          <w:sz w:val="23"/>
          <w:szCs w:val="23"/>
          <w:lang w:bidi="ar-SA"/>
        </w:rPr>
        <w:t xml:space="preserve">their </w:t>
      </w:r>
      <w:r w:rsidRPr="00643B5A">
        <w:rPr>
          <w:rFonts w:ascii="Calibri" w:eastAsia="Times New Roman" w:hAnsi="Calibri" w:cs="Times New Roman"/>
          <w:bCs/>
          <w:kern w:val="36"/>
          <w:sz w:val="23"/>
          <w:szCs w:val="23"/>
          <w:lang w:bidi="ar-SA"/>
        </w:rPr>
        <w:t>proof</w:t>
      </w:r>
      <w:r w:rsidR="00693B36">
        <w:rPr>
          <w:rFonts w:ascii="Calibri" w:eastAsia="Times New Roman" w:hAnsi="Calibri" w:cs="Times New Roman"/>
          <w:bCs/>
          <w:kern w:val="36"/>
          <w:sz w:val="23"/>
          <w:szCs w:val="23"/>
          <w:lang w:bidi="ar-SA"/>
        </w:rPr>
        <w:t xml:space="preserve"> text</w:t>
      </w:r>
      <w:r w:rsidRPr="00643B5A">
        <w:rPr>
          <w:rFonts w:ascii="Calibri" w:eastAsia="Times New Roman" w:hAnsi="Calibri" w:cs="Times New Roman"/>
          <w:bCs/>
          <w:kern w:val="36"/>
          <w:sz w:val="23"/>
          <w:szCs w:val="23"/>
          <w:lang w:bidi="ar-SA"/>
        </w:rPr>
        <w:t xml:space="preserve"> that eternal life is in the bag</w:t>
      </w:r>
      <w:r w:rsidR="00873FC1">
        <w:rPr>
          <w:rFonts w:ascii="Calibri" w:eastAsia="Times New Roman" w:hAnsi="Calibri" w:cs="Times New Roman"/>
          <w:bCs/>
          <w:kern w:val="36"/>
          <w:sz w:val="23"/>
          <w:szCs w:val="23"/>
          <w:lang w:bidi="ar-SA"/>
        </w:rPr>
        <w:t>;</w:t>
      </w:r>
      <w:r w:rsidR="00693B36">
        <w:rPr>
          <w:rFonts w:ascii="Calibri" w:eastAsia="Times New Roman" w:hAnsi="Calibri" w:cs="Times New Roman"/>
          <w:bCs/>
          <w:kern w:val="36"/>
          <w:sz w:val="23"/>
          <w:szCs w:val="23"/>
          <w:lang w:bidi="ar-SA"/>
        </w:rPr>
        <w:t xml:space="preserve"> </w:t>
      </w:r>
      <w:r w:rsidR="00873FC1">
        <w:rPr>
          <w:rFonts w:ascii="Calibri" w:eastAsia="Times New Roman" w:hAnsi="Calibri" w:cs="Times New Roman"/>
          <w:bCs/>
          <w:kern w:val="36"/>
          <w:sz w:val="23"/>
          <w:szCs w:val="23"/>
          <w:lang w:bidi="ar-SA"/>
        </w:rPr>
        <w:t>and</w:t>
      </w:r>
      <w:r w:rsidRPr="00643B5A">
        <w:rPr>
          <w:rFonts w:ascii="Calibri" w:eastAsia="Times New Roman" w:hAnsi="Calibri" w:cs="Times New Roman"/>
          <w:bCs/>
          <w:kern w:val="36"/>
          <w:sz w:val="23"/>
          <w:szCs w:val="23"/>
          <w:lang w:bidi="ar-SA"/>
        </w:rPr>
        <w:t xml:space="preserve"> without any real effort or commitment on their part.</w:t>
      </w:r>
    </w:p>
    <w:p w:rsidR="000B11AE" w:rsidRPr="00643B5A" w:rsidRDefault="000B11AE" w:rsidP="000B11AE">
      <w:pPr>
        <w:spacing w:after="0" w:line="240" w:lineRule="auto"/>
        <w:ind w:left="720"/>
        <w:outlineLvl w:val="0"/>
        <w:rPr>
          <w:rFonts w:ascii="Calibri" w:eastAsia="Times New Roman" w:hAnsi="Calibri" w:cs="Times New Roman"/>
          <w:bCs/>
          <w:kern w:val="36"/>
          <w:sz w:val="23"/>
          <w:szCs w:val="23"/>
          <w:lang w:bidi="ar-SA"/>
        </w:rPr>
      </w:pPr>
    </w:p>
    <w:p w:rsidR="000B11AE" w:rsidRPr="00643B5A" w:rsidRDefault="000B11AE" w:rsidP="000B11AE">
      <w:pPr>
        <w:shd w:val="clear" w:color="auto" w:fill="F7FBFB"/>
        <w:spacing w:after="0" w:line="240" w:lineRule="auto"/>
        <w:ind w:left="90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John 3:16</w:t>
      </w:r>
      <w:r>
        <w:rPr>
          <w:rFonts w:ascii="Calibri" w:eastAsia="Times New Roman" w:hAnsi="Calibri" w:cs="Times New Roman"/>
          <w:b/>
          <w:bCs/>
          <w:kern w:val="36"/>
          <w:sz w:val="23"/>
          <w:szCs w:val="23"/>
          <w:lang w:bidi="ar-SA"/>
        </w:rPr>
        <w:t xml:space="preserve"> </w:t>
      </w:r>
    </w:p>
    <w:p w:rsidR="000B11AE" w:rsidRPr="00643B5A" w:rsidRDefault="000B11AE" w:rsidP="000B11AE">
      <w:pPr>
        <w:shd w:val="clear" w:color="auto" w:fill="F7FBFB"/>
        <w:spacing w:after="0" w:line="240" w:lineRule="auto"/>
        <w:ind w:left="90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“For God so loved the world that he gave his only begotten Son, that whosoever </w:t>
      </w:r>
      <w:r w:rsidRPr="0089594C">
        <w:rPr>
          <w:rFonts w:ascii="Calibri" w:eastAsia="Times New Roman" w:hAnsi="Calibri" w:cs="Times New Roman"/>
          <w:bCs/>
          <w:color w:val="C00000"/>
          <w:kern w:val="36"/>
          <w:sz w:val="23"/>
          <w:szCs w:val="23"/>
          <w:lang w:bidi="ar-SA"/>
        </w:rPr>
        <w:t xml:space="preserve">believeth </w:t>
      </w:r>
      <w:r w:rsidR="0089594C" w:rsidRPr="007466C9">
        <w:rPr>
          <w:b/>
          <w:bCs/>
          <w:color w:val="C00000"/>
          <w:sz w:val="23"/>
          <w:szCs w:val="23"/>
        </w:rPr>
        <w:t xml:space="preserve"> </w:t>
      </w:r>
      <w:r w:rsidR="0089594C" w:rsidRPr="00E4483F">
        <w:rPr>
          <w:sz w:val="23"/>
          <w:szCs w:val="23"/>
          <w:vertAlign w:val="superscript"/>
        </w:rPr>
        <w:t>(4100)</w:t>
      </w:r>
      <w:r w:rsidR="0089594C">
        <w:rPr>
          <w:b/>
          <w:bCs/>
          <w:sz w:val="23"/>
          <w:szCs w:val="23"/>
        </w:rPr>
        <w:t xml:space="preserve"> </w:t>
      </w:r>
      <w:r w:rsidRPr="00643B5A">
        <w:rPr>
          <w:rFonts w:ascii="Calibri" w:eastAsia="Times New Roman" w:hAnsi="Calibri" w:cs="Times New Roman"/>
          <w:bCs/>
          <w:kern w:val="36"/>
          <w:sz w:val="23"/>
          <w:szCs w:val="23"/>
          <w:lang w:bidi="ar-SA"/>
        </w:rPr>
        <w:t>in him should not perish, but have everlasting life.”</w:t>
      </w:r>
      <w:r w:rsidRPr="00643B5A">
        <w:rPr>
          <w:rFonts w:ascii="Calibri" w:eastAsia="Times New Roman" w:hAnsi="Calibri" w:cs="Times New Roman"/>
          <w:b/>
          <w:bCs/>
          <w:kern w:val="36"/>
          <w:sz w:val="23"/>
          <w:szCs w:val="23"/>
          <w:lang w:bidi="ar-SA"/>
        </w:rPr>
        <w:t xml:space="preserve"> </w:t>
      </w:r>
      <w:r w:rsidRPr="00643B5A">
        <w:rPr>
          <w:rFonts w:asciiTheme="majorBidi" w:eastAsia="Calibri" w:hAnsiTheme="majorBidi" w:cstheme="majorBidi"/>
          <w:b/>
          <w:bCs/>
          <w:color w:val="000000" w:themeColor="text1"/>
          <w:sz w:val="16"/>
          <w:szCs w:val="16"/>
        </w:rPr>
        <w:t>(KJV)</w:t>
      </w:r>
    </w:p>
    <w:p w:rsidR="000B11AE" w:rsidRPr="00643B5A" w:rsidRDefault="000B11AE" w:rsidP="000B11AE">
      <w:pPr>
        <w:spacing w:after="0" w:line="240" w:lineRule="auto"/>
        <w:ind w:left="720"/>
        <w:outlineLvl w:val="0"/>
        <w:rPr>
          <w:rFonts w:ascii="Calibri" w:eastAsia="Times New Roman" w:hAnsi="Calibri" w:cs="Times New Roman"/>
          <w:bCs/>
          <w:kern w:val="36"/>
          <w:sz w:val="23"/>
          <w:szCs w:val="23"/>
          <w:lang w:bidi="ar-SA"/>
        </w:rPr>
      </w:pPr>
    </w:p>
    <w:p w:rsidR="000B11AE" w:rsidRDefault="0089594C" w:rsidP="0089594C">
      <w:pPr>
        <w:spacing w:after="0" w:line="240" w:lineRule="auto"/>
        <w:ind w:left="720"/>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 xml:space="preserve">However, </w:t>
      </w:r>
      <w:r w:rsidR="00386732">
        <w:rPr>
          <w:rFonts w:ascii="Calibri" w:eastAsia="Times New Roman" w:hAnsi="Calibri" w:cs="Times New Roman"/>
          <w:bCs/>
          <w:kern w:val="36"/>
          <w:sz w:val="23"/>
          <w:szCs w:val="23"/>
          <w:lang w:bidi="ar-SA"/>
        </w:rPr>
        <w:t>is</w:t>
      </w:r>
      <w:r w:rsidR="000B11AE">
        <w:rPr>
          <w:rFonts w:ascii="Calibri" w:eastAsia="Times New Roman" w:hAnsi="Calibri" w:cs="Times New Roman"/>
          <w:bCs/>
          <w:kern w:val="36"/>
          <w:sz w:val="23"/>
          <w:szCs w:val="23"/>
          <w:lang w:bidi="ar-SA"/>
        </w:rPr>
        <w:t xml:space="preserve"> a simple declaration that you “</w:t>
      </w:r>
      <w:r>
        <w:rPr>
          <w:rFonts w:ascii="Calibri" w:eastAsia="Times New Roman" w:hAnsi="Calibri" w:cs="Times New Roman"/>
          <w:bCs/>
          <w:kern w:val="36"/>
          <w:sz w:val="23"/>
          <w:szCs w:val="23"/>
          <w:lang w:bidi="ar-SA"/>
        </w:rPr>
        <w:t>Believe</w:t>
      </w:r>
      <w:r w:rsidR="000B11AE">
        <w:rPr>
          <w:rFonts w:ascii="Calibri" w:eastAsia="Times New Roman" w:hAnsi="Calibri" w:cs="Times New Roman"/>
          <w:bCs/>
          <w:kern w:val="36"/>
          <w:sz w:val="23"/>
          <w:szCs w:val="23"/>
          <w:lang w:bidi="ar-SA"/>
        </w:rPr>
        <w:t xml:space="preserve">” in Christ and that He died on a cross to take away the sin of the world all it takes to stake </w:t>
      </w:r>
      <w:r>
        <w:rPr>
          <w:rFonts w:ascii="Calibri" w:eastAsia="Times New Roman" w:hAnsi="Calibri" w:cs="Times New Roman"/>
          <w:bCs/>
          <w:kern w:val="36"/>
          <w:sz w:val="23"/>
          <w:szCs w:val="23"/>
          <w:lang w:bidi="ar-SA"/>
        </w:rPr>
        <w:t>a</w:t>
      </w:r>
      <w:r w:rsidR="000B11AE">
        <w:rPr>
          <w:rFonts w:ascii="Calibri" w:eastAsia="Times New Roman" w:hAnsi="Calibri" w:cs="Times New Roman"/>
          <w:bCs/>
          <w:kern w:val="36"/>
          <w:sz w:val="23"/>
          <w:szCs w:val="23"/>
          <w:lang w:bidi="ar-SA"/>
        </w:rPr>
        <w:t xml:space="preserve"> claim to everlasting life? If so, what is your definition of the word “believe”?</w:t>
      </w:r>
    </w:p>
    <w:p w:rsidR="000B11AE" w:rsidRDefault="000B11AE" w:rsidP="000B11AE">
      <w:pPr>
        <w:spacing w:after="0" w:line="240" w:lineRule="auto"/>
        <w:outlineLvl w:val="0"/>
        <w:rPr>
          <w:rFonts w:ascii="Calibri" w:eastAsia="Times New Roman" w:hAnsi="Calibri" w:cs="Times New Roman"/>
          <w:bCs/>
          <w:kern w:val="36"/>
          <w:sz w:val="23"/>
          <w:szCs w:val="23"/>
          <w:lang w:bidi="ar-SA"/>
        </w:rPr>
      </w:pPr>
    </w:p>
    <w:p w:rsidR="000B11AE" w:rsidRDefault="000B11AE" w:rsidP="000B11AE">
      <w:pPr>
        <w:spacing w:after="0" w:line="240" w:lineRule="auto"/>
        <w:outlineLvl w:val="0"/>
        <w:rPr>
          <w:rFonts w:ascii="Calibri" w:eastAsia="Times New Roman" w:hAnsi="Calibri" w:cs="Times New Roman"/>
          <w:b/>
          <w:bCs/>
          <w:kern w:val="36"/>
          <w:sz w:val="20"/>
          <w:szCs w:val="20"/>
          <w:lang w:bidi="ar-SA"/>
        </w:rPr>
      </w:pPr>
      <w:r>
        <w:rPr>
          <w:rFonts w:ascii="Calibri" w:eastAsia="Times New Roman" w:hAnsi="Calibri" w:cs="Times New Roman"/>
          <w:bCs/>
          <w:kern w:val="36"/>
          <w:sz w:val="23"/>
          <w:szCs w:val="23"/>
          <w:lang w:bidi="ar-SA"/>
        </w:rPr>
        <w:t>The primary Greek word translated as “Believe” in the New Testament is (</w:t>
      </w:r>
      <w:r w:rsidRPr="001730F7">
        <w:rPr>
          <w:rFonts w:ascii="Calibri" w:eastAsia="Times New Roman" w:hAnsi="Calibri" w:cs="Times New Roman"/>
          <w:b/>
          <w:bCs/>
          <w:kern w:val="36"/>
          <w:sz w:val="23"/>
          <w:szCs w:val="23"/>
          <w:highlight w:val="yellow"/>
          <w:lang w:bidi="ar-SA"/>
        </w:rPr>
        <w:t>Pisteúō</w:t>
      </w:r>
      <w:r>
        <w:rPr>
          <w:rFonts w:ascii="Calibri" w:eastAsia="Times New Roman" w:hAnsi="Calibri" w:cs="Times New Roman"/>
          <w:b/>
          <w:bCs/>
          <w:kern w:val="36"/>
          <w:sz w:val="20"/>
          <w:szCs w:val="20"/>
          <w:lang w:bidi="ar-SA"/>
        </w:rPr>
        <w:t>).</w:t>
      </w:r>
    </w:p>
    <w:p w:rsidR="000B11AE" w:rsidRDefault="000B11AE" w:rsidP="000B11AE">
      <w:pPr>
        <w:spacing w:after="0" w:line="240" w:lineRule="auto"/>
        <w:outlineLvl w:val="0"/>
        <w:rPr>
          <w:rFonts w:ascii="Calibri" w:eastAsia="Times New Roman" w:hAnsi="Calibri" w:cs="Times New Roman"/>
          <w:b/>
          <w:bCs/>
          <w:kern w:val="36"/>
          <w:sz w:val="20"/>
          <w:szCs w:val="20"/>
          <w:lang w:bidi="ar-SA"/>
        </w:rPr>
      </w:pPr>
    </w:p>
    <w:p w:rsidR="000B11AE" w:rsidRDefault="000B11AE" w:rsidP="0077733A">
      <w:pPr>
        <w:shd w:val="clear" w:color="auto" w:fill="FFFFF0"/>
        <w:spacing w:after="0" w:line="240" w:lineRule="auto"/>
        <w:ind w:left="180"/>
        <w:outlineLvl w:val="0"/>
        <w:rPr>
          <w:rFonts w:ascii="Calibri" w:eastAsia="Times New Roman" w:hAnsi="Calibri" w:cs="Times New Roman"/>
          <w:bCs/>
          <w:kern w:val="36"/>
          <w:sz w:val="20"/>
          <w:szCs w:val="20"/>
          <w:lang w:bidi="ar-SA"/>
        </w:rPr>
      </w:pPr>
      <w:r>
        <w:rPr>
          <w:rFonts w:ascii="Calibri" w:eastAsia="Times New Roman" w:hAnsi="Calibri" w:cs="Times New Roman"/>
          <w:b/>
          <w:color w:val="C00000"/>
          <w:kern w:val="36"/>
          <w:sz w:val="20"/>
          <w:szCs w:val="20"/>
          <w:lang w:bidi="ar-SA"/>
        </w:rPr>
        <w:t>Believe/</w:t>
      </w:r>
      <w:r w:rsidRPr="002F4E85">
        <w:rPr>
          <w:rFonts w:ascii="Calibri" w:eastAsia="Times New Roman" w:hAnsi="Calibri" w:cs="Times New Roman"/>
          <w:b/>
          <w:color w:val="C00000"/>
          <w:kern w:val="36"/>
          <w:sz w:val="20"/>
          <w:szCs w:val="20"/>
          <w:lang w:bidi="ar-SA"/>
        </w:rPr>
        <w:t xml:space="preserve">Believeth </w:t>
      </w:r>
      <w:r w:rsidRPr="002F4E85">
        <w:rPr>
          <w:rFonts w:ascii="Calibri" w:eastAsia="Times New Roman" w:hAnsi="Calibri" w:cs="Times New Roman"/>
          <w:b/>
          <w:color w:val="000000" w:themeColor="text1"/>
          <w:kern w:val="36"/>
          <w:sz w:val="20"/>
          <w:szCs w:val="20"/>
          <w:lang w:bidi="ar-SA"/>
        </w:rPr>
        <w:t xml:space="preserve">4100 </w:t>
      </w:r>
      <w:r w:rsidRPr="002F4E85">
        <w:rPr>
          <w:rFonts w:ascii="Calibri" w:eastAsia="Times New Roman" w:hAnsi="Calibri" w:cs="Times New Roman"/>
          <w:bCs/>
          <w:color w:val="000000" w:themeColor="text1"/>
          <w:kern w:val="36"/>
          <w:sz w:val="20"/>
          <w:szCs w:val="20"/>
          <w:lang w:bidi="ar-SA"/>
        </w:rPr>
        <w:t>-</w:t>
      </w:r>
      <w:r w:rsidRPr="002F4E85">
        <w:rPr>
          <w:rFonts w:ascii="Calibri" w:eastAsia="Times New Roman" w:hAnsi="Calibri" w:cs="Times New Roman"/>
          <w:bCs/>
          <w:color w:val="C00000"/>
          <w:kern w:val="36"/>
          <w:sz w:val="20"/>
          <w:szCs w:val="20"/>
          <w:lang w:bidi="ar-SA"/>
        </w:rPr>
        <w:t xml:space="preserve"> </w:t>
      </w:r>
      <w:r w:rsidRPr="002F4E85">
        <w:rPr>
          <w:rFonts w:ascii="Calibri" w:eastAsia="Times New Roman" w:hAnsi="Calibri" w:cs="Times New Roman"/>
          <w:b/>
          <w:bCs/>
          <w:kern w:val="36"/>
          <w:sz w:val="20"/>
          <w:szCs w:val="20"/>
          <w:lang w:bidi="ar-SA"/>
        </w:rPr>
        <w:t>πιστεύω</w:t>
      </w:r>
      <w:r w:rsidRPr="002F4E85">
        <w:rPr>
          <w:rFonts w:ascii="Calibri" w:eastAsia="Times New Roman" w:hAnsi="Calibri" w:cs="Times New Roman"/>
          <w:bCs/>
          <w:kern w:val="36"/>
          <w:sz w:val="20"/>
          <w:szCs w:val="20"/>
          <w:lang w:bidi="ar-SA"/>
        </w:rPr>
        <w:t xml:space="preserve"> </w:t>
      </w:r>
      <w:r w:rsidRPr="001730F7">
        <w:rPr>
          <w:rFonts w:ascii="Calibri" w:eastAsia="Times New Roman" w:hAnsi="Calibri" w:cs="Times New Roman"/>
          <w:b/>
          <w:bCs/>
          <w:kern w:val="36"/>
          <w:sz w:val="20"/>
          <w:szCs w:val="20"/>
          <w:highlight w:val="yellow"/>
          <w:lang w:bidi="ar-SA"/>
        </w:rPr>
        <w:t>pisteúō</w:t>
      </w:r>
      <w:r w:rsidRPr="002F4E85">
        <w:rPr>
          <w:rFonts w:ascii="Calibri" w:eastAsia="Times New Roman" w:hAnsi="Calibri" w:cs="Times New Roman"/>
          <w:b/>
          <w:bCs/>
          <w:kern w:val="36"/>
          <w:sz w:val="20"/>
          <w:szCs w:val="20"/>
          <w:lang w:bidi="ar-SA"/>
        </w:rPr>
        <w:t>,</w:t>
      </w:r>
      <w:r w:rsidRPr="002F4E85">
        <w:rPr>
          <w:rFonts w:ascii="Calibri" w:eastAsia="Times New Roman" w:hAnsi="Calibri" w:cs="Times New Roman"/>
          <w:bCs/>
          <w:kern w:val="36"/>
          <w:sz w:val="20"/>
          <w:szCs w:val="20"/>
          <w:lang w:bidi="ar-SA"/>
        </w:rPr>
        <w:t xml:space="preserve"> pist-yoo'-o; from </w:t>
      </w:r>
      <w:r w:rsidRPr="00B40A9B">
        <w:rPr>
          <w:rFonts w:ascii="Calibri" w:eastAsia="Times New Roman" w:hAnsi="Calibri" w:cs="Times New Roman"/>
          <w:bCs/>
          <w:color w:val="0000FF"/>
          <w:kern w:val="36"/>
          <w:sz w:val="20"/>
          <w:szCs w:val="20"/>
          <w:lang w:bidi="ar-SA"/>
        </w:rPr>
        <w:t>4102</w:t>
      </w:r>
      <w:r w:rsidRPr="002F4E85">
        <w:rPr>
          <w:rFonts w:ascii="Calibri" w:eastAsia="Times New Roman" w:hAnsi="Calibri" w:cs="Times New Roman"/>
          <w:bCs/>
          <w:kern w:val="36"/>
          <w:sz w:val="20"/>
          <w:szCs w:val="20"/>
          <w:lang w:bidi="ar-SA"/>
        </w:rPr>
        <w:t xml:space="preserve">; </w:t>
      </w:r>
      <w:r w:rsidRPr="00844E7B">
        <w:rPr>
          <w:rFonts w:ascii="Calibri" w:eastAsia="Times New Roman" w:hAnsi="Calibri" w:cs="Times New Roman"/>
          <w:bCs/>
          <w:color w:val="C00000"/>
          <w:kern w:val="36"/>
          <w:sz w:val="20"/>
          <w:szCs w:val="20"/>
          <w:lang w:bidi="ar-SA"/>
        </w:rPr>
        <w:t xml:space="preserve">to have faith </w:t>
      </w:r>
      <w:r w:rsidRPr="002F4E85">
        <w:rPr>
          <w:rFonts w:ascii="Calibri" w:eastAsia="Times New Roman" w:hAnsi="Calibri" w:cs="Times New Roman"/>
          <w:bCs/>
          <w:kern w:val="36"/>
          <w:sz w:val="20"/>
          <w:szCs w:val="20"/>
          <w:lang w:bidi="ar-SA"/>
        </w:rPr>
        <w:t>(</w:t>
      </w:r>
      <w:r w:rsidRPr="00844E7B">
        <w:rPr>
          <w:rFonts w:ascii="Calibri" w:eastAsia="Times New Roman" w:hAnsi="Calibri" w:cs="Times New Roman"/>
          <w:bCs/>
          <w:color w:val="C00000"/>
          <w:kern w:val="36"/>
          <w:sz w:val="20"/>
          <w:szCs w:val="20"/>
          <w:lang w:bidi="ar-SA"/>
        </w:rPr>
        <w:t xml:space="preserve">in, upon, or with respect to, a person or thing), i.e. credit; by implication, to entrust </w:t>
      </w:r>
      <w:r w:rsidRPr="002F4E85">
        <w:rPr>
          <w:rFonts w:ascii="Calibri" w:eastAsia="Times New Roman" w:hAnsi="Calibri" w:cs="Times New Roman"/>
          <w:bCs/>
          <w:kern w:val="36"/>
          <w:sz w:val="20"/>
          <w:szCs w:val="20"/>
          <w:lang w:bidi="ar-SA"/>
        </w:rPr>
        <w:t>(</w:t>
      </w:r>
      <w:r w:rsidRPr="00844E7B">
        <w:rPr>
          <w:rFonts w:ascii="Calibri" w:eastAsia="Times New Roman" w:hAnsi="Calibri" w:cs="Times New Roman"/>
          <w:bCs/>
          <w:color w:val="C00000"/>
          <w:kern w:val="36"/>
          <w:sz w:val="20"/>
          <w:szCs w:val="20"/>
          <w:lang w:bidi="ar-SA"/>
        </w:rPr>
        <w:t>especially one's spiritual well-being to Christ</w:t>
      </w:r>
      <w:r w:rsidRPr="002F4E85">
        <w:rPr>
          <w:rFonts w:ascii="Calibri" w:eastAsia="Times New Roman" w:hAnsi="Calibri" w:cs="Times New Roman"/>
          <w:bCs/>
          <w:kern w:val="36"/>
          <w:sz w:val="20"/>
          <w:szCs w:val="20"/>
          <w:lang w:bidi="ar-SA"/>
        </w:rPr>
        <w:t>):—</w:t>
      </w:r>
      <w:r w:rsidRPr="002F4E85">
        <w:rPr>
          <w:rFonts w:ascii="Calibri" w:eastAsia="Calibri" w:hAnsi="Calibri" w:cs="Arial"/>
          <w:sz w:val="20"/>
          <w:szCs w:val="20"/>
        </w:rPr>
        <w:t xml:space="preserve"> (Translated in King James Version as) </w:t>
      </w:r>
      <w:r w:rsidRPr="002F4E85">
        <w:rPr>
          <w:rFonts w:ascii="Calibri" w:eastAsia="Times New Roman" w:hAnsi="Calibri" w:cs="Times New Roman"/>
          <w:bCs/>
          <w:kern w:val="36"/>
          <w:sz w:val="20"/>
          <w:szCs w:val="20"/>
          <w:lang w:bidi="ar-SA"/>
        </w:rPr>
        <w:t>believe(-r), commit (to trust), put in trust with.</w:t>
      </w:r>
    </w:p>
    <w:p w:rsidR="00E450F2" w:rsidRPr="009A33C4" w:rsidRDefault="00E450F2" w:rsidP="00B50024">
      <w:pPr>
        <w:shd w:val="clear" w:color="auto" w:fill="FFFFF0"/>
        <w:spacing w:after="0" w:line="240" w:lineRule="auto"/>
        <w:ind w:left="360"/>
        <w:rPr>
          <w:color w:val="000000" w:themeColor="text1"/>
          <w:sz w:val="10"/>
          <w:szCs w:val="10"/>
          <w:lang w:val="en"/>
        </w:rPr>
      </w:pPr>
    </w:p>
    <w:p w:rsidR="00E450F2" w:rsidRDefault="00B419DB" w:rsidP="0077733A">
      <w:pPr>
        <w:shd w:val="clear" w:color="auto" w:fill="FFFFF0"/>
        <w:spacing w:after="0" w:line="240" w:lineRule="auto"/>
        <w:ind w:left="360"/>
        <w:rPr>
          <w:color w:val="000000" w:themeColor="text1"/>
          <w:sz w:val="20"/>
          <w:szCs w:val="20"/>
          <w:lang w:val="en"/>
        </w:rPr>
      </w:pPr>
      <w:r w:rsidRPr="001730F7">
        <w:rPr>
          <w:b/>
          <w:bCs/>
          <w:color w:val="C00000"/>
          <w:sz w:val="20"/>
          <w:szCs w:val="20"/>
          <w:lang w:val="en"/>
        </w:rPr>
        <w:t xml:space="preserve">Faith </w:t>
      </w:r>
      <w:r w:rsidR="00E450F2" w:rsidRPr="00B40A9B">
        <w:rPr>
          <w:b/>
          <w:bCs/>
          <w:color w:val="0000FF"/>
          <w:sz w:val="20"/>
          <w:szCs w:val="20"/>
          <w:lang w:val="en"/>
        </w:rPr>
        <w:t>4102</w:t>
      </w:r>
      <w:r w:rsidR="00E450F2" w:rsidRPr="00B40A9B">
        <w:rPr>
          <w:color w:val="0000FF"/>
          <w:sz w:val="20"/>
          <w:szCs w:val="20"/>
          <w:lang w:val="en"/>
        </w:rPr>
        <w:t xml:space="preserve"> </w:t>
      </w:r>
      <w:r w:rsidR="00E450F2" w:rsidRPr="009A33C4">
        <w:rPr>
          <w:color w:val="000000" w:themeColor="text1"/>
          <w:sz w:val="20"/>
          <w:szCs w:val="20"/>
          <w:lang w:val="en"/>
        </w:rPr>
        <w:t xml:space="preserve">– </w:t>
      </w:r>
      <w:r w:rsidR="00E450F2" w:rsidRPr="009A33C4">
        <w:rPr>
          <w:b/>
          <w:bCs/>
          <w:color w:val="000000" w:themeColor="text1"/>
          <w:sz w:val="20"/>
          <w:szCs w:val="20"/>
          <w:lang w:val="en"/>
        </w:rPr>
        <w:t>πίστις</w:t>
      </w:r>
      <w:r w:rsidR="00E450F2" w:rsidRPr="009A33C4">
        <w:rPr>
          <w:color w:val="000000" w:themeColor="text1"/>
          <w:sz w:val="20"/>
          <w:szCs w:val="20"/>
          <w:lang w:val="en"/>
        </w:rPr>
        <w:t xml:space="preserve"> </w:t>
      </w:r>
      <w:r w:rsidR="00E450F2" w:rsidRPr="009A33C4">
        <w:rPr>
          <w:b/>
          <w:bCs/>
          <w:color w:val="000000" w:themeColor="text1"/>
          <w:sz w:val="20"/>
          <w:szCs w:val="20"/>
          <w:lang w:val="en"/>
        </w:rPr>
        <w:t>pístis,</w:t>
      </w:r>
      <w:r w:rsidR="00E450F2" w:rsidRPr="009A33C4">
        <w:rPr>
          <w:color w:val="000000" w:themeColor="text1"/>
          <w:sz w:val="20"/>
          <w:szCs w:val="20"/>
          <w:lang w:val="en"/>
        </w:rPr>
        <w:t xml:space="preserve"> pis'-tis; from </w:t>
      </w:r>
      <w:r w:rsidR="00E450F2" w:rsidRPr="009A33C4">
        <w:rPr>
          <w:color w:val="0000FF"/>
          <w:sz w:val="20"/>
          <w:szCs w:val="20"/>
          <w:lang w:val="en"/>
        </w:rPr>
        <w:t>3982</w:t>
      </w:r>
      <w:r w:rsidR="00E450F2" w:rsidRPr="009A33C4">
        <w:rPr>
          <w:color w:val="000000" w:themeColor="text1"/>
          <w:sz w:val="20"/>
          <w:szCs w:val="20"/>
          <w:lang w:val="en"/>
        </w:rPr>
        <w:t xml:space="preserve">; </w:t>
      </w:r>
      <w:r w:rsidR="00E450F2" w:rsidRPr="00E450F2">
        <w:rPr>
          <w:color w:val="C00000"/>
          <w:sz w:val="20"/>
          <w:szCs w:val="20"/>
          <w:lang w:val="en"/>
        </w:rPr>
        <w:t xml:space="preserve">persuasion, i.e. credence; moral conviction </w:t>
      </w:r>
      <w:r w:rsidR="00E450F2" w:rsidRPr="009A33C4">
        <w:rPr>
          <w:color w:val="000000" w:themeColor="text1"/>
          <w:sz w:val="20"/>
          <w:szCs w:val="20"/>
          <w:lang w:val="en"/>
        </w:rPr>
        <w:t>(</w:t>
      </w:r>
      <w:r w:rsidR="00E450F2" w:rsidRPr="00E450F2">
        <w:rPr>
          <w:color w:val="C00000"/>
          <w:sz w:val="20"/>
          <w:szCs w:val="20"/>
          <w:lang w:val="en"/>
        </w:rPr>
        <w:t>of religious truth, or the truthfulness of God or a religious teacher</w:t>
      </w:r>
      <w:r w:rsidR="00E450F2" w:rsidRPr="009A33C4">
        <w:rPr>
          <w:color w:val="000000" w:themeColor="text1"/>
          <w:sz w:val="20"/>
          <w:szCs w:val="20"/>
          <w:lang w:val="en"/>
        </w:rPr>
        <w:t xml:space="preserve">), </w:t>
      </w:r>
      <w:r w:rsidR="00E450F2" w:rsidRPr="00E450F2">
        <w:rPr>
          <w:color w:val="C00000"/>
          <w:sz w:val="20"/>
          <w:szCs w:val="20"/>
          <w:lang w:val="en"/>
        </w:rPr>
        <w:t>especially reliance upon Christ for salvation</w:t>
      </w:r>
      <w:r w:rsidR="00E450F2" w:rsidRPr="009A33C4">
        <w:rPr>
          <w:color w:val="000000" w:themeColor="text1"/>
          <w:sz w:val="20"/>
          <w:szCs w:val="20"/>
          <w:lang w:val="en"/>
        </w:rPr>
        <w:t xml:space="preserve">; abstractly, </w:t>
      </w:r>
      <w:r w:rsidR="00E450F2" w:rsidRPr="00E450F2">
        <w:rPr>
          <w:color w:val="C00000"/>
          <w:sz w:val="20"/>
          <w:szCs w:val="20"/>
          <w:lang w:val="en"/>
        </w:rPr>
        <w:t>constancy in such profession</w:t>
      </w:r>
      <w:r w:rsidR="00E450F2" w:rsidRPr="009A33C4">
        <w:rPr>
          <w:color w:val="000000" w:themeColor="text1"/>
          <w:sz w:val="20"/>
          <w:szCs w:val="20"/>
          <w:lang w:val="en"/>
        </w:rPr>
        <w:t xml:space="preserve">; by extension, </w:t>
      </w:r>
      <w:r w:rsidR="00E450F2" w:rsidRPr="00E450F2">
        <w:rPr>
          <w:color w:val="C00000"/>
          <w:sz w:val="20"/>
          <w:szCs w:val="20"/>
          <w:lang w:val="en"/>
        </w:rPr>
        <w:t xml:space="preserve">the system of religious </w:t>
      </w:r>
      <w:r w:rsidR="00E450F2" w:rsidRPr="009A33C4">
        <w:rPr>
          <w:color w:val="000000" w:themeColor="text1"/>
          <w:sz w:val="20"/>
          <w:szCs w:val="20"/>
          <w:lang w:val="en"/>
        </w:rPr>
        <w:t>(</w:t>
      </w:r>
      <w:r w:rsidR="00E450F2" w:rsidRPr="00E450F2">
        <w:rPr>
          <w:color w:val="C00000"/>
          <w:sz w:val="20"/>
          <w:szCs w:val="20"/>
          <w:lang w:val="en"/>
        </w:rPr>
        <w:t>Gospel</w:t>
      </w:r>
      <w:r w:rsidR="00E450F2" w:rsidRPr="009A33C4">
        <w:rPr>
          <w:color w:val="000000" w:themeColor="text1"/>
          <w:sz w:val="20"/>
          <w:szCs w:val="20"/>
          <w:lang w:val="en"/>
        </w:rPr>
        <w:t xml:space="preserve">) </w:t>
      </w:r>
      <w:r w:rsidR="00E450F2" w:rsidRPr="00E450F2">
        <w:rPr>
          <w:color w:val="C00000"/>
          <w:sz w:val="20"/>
          <w:szCs w:val="20"/>
          <w:lang w:val="en"/>
        </w:rPr>
        <w:t>truth itself</w:t>
      </w:r>
      <w:r w:rsidR="00E450F2" w:rsidRPr="009A33C4">
        <w:rPr>
          <w:color w:val="000000" w:themeColor="text1"/>
          <w:sz w:val="20"/>
          <w:szCs w:val="20"/>
          <w:lang w:val="en"/>
        </w:rPr>
        <w:t>:—</w:t>
      </w:r>
      <w:r w:rsidR="00E450F2" w:rsidRPr="00E450F2">
        <w:rPr>
          <w:rFonts w:ascii="Calibri" w:eastAsia="Calibri" w:hAnsi="Calibri" w:cs="Arial"/>
          <w:sz w:val="20"/>
          <w:szCs w:val="20"/>
        </w:rPr>
        <w:t xml:space="preserve"> </w:t>
      </w:r>
      <w:r w:rsidR="00E450F2" w:rsidRPr="002F4E85">
        <w:rPr>
          <w:rFonts w:ascii="Calibri" w:eastAsia="Calibri" w:hAnsi="Calibri" w:cs="Arial"/>
          <w:sz w:val="20"/>
          <w:szCs w:val="20"/>
        </w:rPr>
        <w:t>(Translated in King James Version as)</w:t>
      </w:r>
      <w:r w:rsidR="00E450F2" w:rsidRPr="009A33C4">
        <w:rPr>
          <w:color w:val="000000" w:themeColor="text1"/>
          <w:sz w:val="20"/>
          <w:szCs w:val="20"/>
          <w:lang w:val="en"/>
        </w:rPr>
        <w:t>assurance, belief, believe, faith, fidelity.</w:t>
      </w:r>
    </w:p>
    <w:p w:rsidR="00E450F2" w:rsidRPr="009A33C4" w:rsidRDefault="00E450F2" w:rsidP="00B50024">
      <w:pPr>
        <w:shd w:val="clear" w:color="auto" w:fill="FFFFF0"/>
        <w:spacing w:after="0" w:line="240" w:lineRule="auto"/>
        <w:ind w:left="540"/>
        <w:rPr>
          <w:color w:val="000000" w:themeColor="text1"/>
          <w:sz w:val="10"/>
          <w:szCs w:val="10"/>
          <w:lang w:val="en"/>
        </w:rPr>
      </w:pPr>
    </w:p>
    <w:p w:rsidR="00E450F2" w:rsidRDefault="00E450F2" w:rsidP="0077733A">
      <w:pPr>
        <w:shd w:val="clear" w:color="auto" w:fill="FFFFF0"/>
        <w:spacing w:after="0" w:line="240" w:lineRule="auto"/>
        <w:ind w:left="540"/>
        <w:rPr>
          <w:sz w:val="20"/>
          <w:szCs w:val="20"/>
          <w:lang w:val="en"/>
        </w:rPr>
      </w:pPr>
      <w:r w:rsidRPr="00B40A9B">
        <w:rPr>
          <w:b/>
          <w:bCs/>
          <w:color w:val="0000FF"/>
          <w:sz w:val="20"/>
          <w:szCs w:val="20"/>
        </w:rPr>
        <w:t xml:space="preserve">3982 </w:t>
      </w:r>
      <w:r w:rsidRPr="009A33C4">
        <w:rPr>
          <w:sz w:val="20"/>
          <w:szCs w:val="20"/>
        </w:rPr>
        <w:t xml:space="preserve">– </w:t>
      </w:r>
      <w:r w:rsidRPr="009A33C4">
        <w:rPr>
          <w:b/>
          <w:bCs/>
          <w:sz w:val="20"/>
          <w:szCs w:val="20"/>
          <w:lang w:val="en"/>
        </w:rPr>
        <w:t>πείθω</w:t>
      </w:r>
      <w:r w:rsidRPr="009A33C4">
        <w:rPr>
          <w:sz w:val="20"/>
          <w:szCs w:val="20"/>
          <w:lang w:val="en"/>
        </w:rPr>
        <w:t xml:space="preserve"> </w:t>
      </w:r>
      <w:r w:rsidRPr="009A33C4">
        <w:rPr>
          <w:b/>
          <w:bCs/>
          <w:sz w:val="20"/>
          <w:szCs w:val="20"/>
          <w:lang w:val="en"/>
        </w:rPr>
        <w:t>peíthō,</w:t>
      </w:r>
      <w:r w:rsidRPr="009A33C4">
        <w:rPr>
          <w:sz w:val="20"/>
          <w:szCs w:val="20"/>
          <w:lang w:val="en"/>
        </w:rPr>
        <w:t xml:space="preserve"> pi'-tho; a primary verb; </w:t>
      </w:r>
      <w:r w:rsidRPr="00E450F2">
        <w:rPr>
          <w:color w:val="C00000"/>
          <w:sz w:val="20"/>
          <w:szCs w:val="20"/>
          <w:lang w:val="en"/>
        </w:rPr>
        <w:t xml:space="preserve">to convince </w:t>
      </w:r>
      <w:r w:rsidRPr="009A33C4">
        <w:rPr>
          <w:sz w:val="20"/>
          <w:szCs w:val="20"/>
          <w:lang w:val="en"/>
        </w:rPr>
        <w:t>(</w:t>
      </w:r>
      <w:r w:rsidRPr="00E450F2">
        <w:rPr>
          <w:color w:val="C00000"/>
          <w:sz w:val="20"/>
          <w:szCs w:val="20"/>
          <w:lang w:val="en"/>
        </w:rPr>
        <w:t>by argument, true or false</w:t>
      </w:r>
      <w:r w:rsidRPr="009A33C4">
        <w:rPr>
          <w:sz w:val="20"/>
          <w:szCs w:val="20"/>
          <w:lang w:val="en"/>
        </w:rPr>
        <w:t xml:space="preserve">); by analogy, </w:t>
      </w:r>
      <w:r w:rsidRPr="00E450F2">
        <w:rPr>
          <w:color w:val="C00000"/>
          <w:sz w:val="20"/>
          <w:szCs w:val="20"/>
          <w:lang w:val="en"/>
        </w:rPr>
        <w:t xml:space="preserve">to pacify or conciliate </w:t>
      </w:r>
      <w:r w:rsidRPr="009A33C4">
        <w:rPr>
          <w:sz w:val="20"/>
          <w:szCs w:val="20"/>
          <w:lang w:val="en"/>
        </w:rPr>
        <w:t>(</w:t>
      </w:r>
      <w:r w:rsidRPr="00E450F2">
        <w:rPr>
          <w:color w:val="C00000"/>
          <w:sz w:val="20"/>
          <w:szCs w:val="20"/>
          <w:lang w:val="en"/>
        </w:rPr>
        <w:t>by other fair means</w:t>
      </w:r>
      <w:r w:rsidRPr="009A33C4">
        <w:rPr>
          <w:sz w:val="20"/>
          <w:szCs w:val="20"/>
          <w:lang w:val="en"/>
        </w:rPr>
        <w:t xml:space="preserve">); reflexively or passively, </w:t>
      </w:r>
      <w:r w:rsidRPr="00E450F2">
        <w:rPr>
          <w:color w:val="C00000"/>
          <w:sz w:val="20"/>
          <w:szCs w:val="20"/>
          <w:lang w:val="en"/>
        </w:rPr>
        <w:t xml:space="preserve">to assent </w:t>
      </w:r>
      <w:r w:rsidRPr="009A33C4">
        <w:rPr>
          <w:sz w:val="20"/>
          <w:szCs w:val="20"/>
          <w:lang w:val="en"/>
        </w:rPr>
        <w:t>(</w:t>
      </w:r>
      <w:r w:rsidRPr="00E450F2">
        <w:rPr>
          <w:color w:val="C00000"/>
          <w:sz w:val="20"/>
          <w:szCs w:val="20"/>
          <w:lang w:val="en"/>
        </w:rPr>
        <w:t>to evidence or authority</w:t>
      </w:r>
      <w:r w:rsidRPr="009A33C4">
        <w:rPr>
          <w:sz w:val="20"/>
          <w:szCs w:val="20"/>
          <w:lang w:val="en"/>
        </w:rPr>
        <w:t xml:space="preserve">), </w:t>
      </w:r>
      <w:r w:rsidRPr="00E450F2">
        <w:rPr>
          <w:color w:val="C00000"/>
          <w:sz w:val="20"/>
          <w:szCs w:val="20"/>
          <w:lang w:val="en"/>
        </w:rPr>
        <w:t xml:space="preserve">to rely </w:t>
      </w:r>
      <w:r w:rsidRPr="009A33C4">
        <w:rPr>
          <w:sz w:val="20"/>
          <w:szCs w:val="20"/>
          <w:lang w:val="en"/>
        </w:rPr>
        <w:t>(</w:t>
      </w:r>
      <w:r w:rsidRPr="00E450F2">
        <w:rPr>
          <w:color w:val="C00000"/>
          <w:sz w:val="20"/>
          <w:szCs w:val="20"/>
          <w:lang w:val="en"/>
        </w:rPr>
        <w:t>by inward certainty</w:t>
      </w:r>
      <w:r w:rsidRPr="009A33C4">
        <w:rPr>
          <w:sz w:val="20"/>
          <w:szCs w:val="20"/>
          <w:lang w:val="en"/>
        </w:rPr>
        <w:t>):—</w:t>
      </w:r>
      <w:r w:rsidRPr="00E450F2">
        <w:rPr>
          <w:rFonts w:ascii="Calibri" w:eastAsia="Calibri" w:hAnsi="Calibri" w:cs="Arial"/>
          <w:sz w:val="20"/>
          <w:szCs w:val="20"/>
        </w:rPr>
        <w:t xml:space="preserve"> </w:t>
      </w:r>
      <w:r w:rsidRPr="002F4E85">
        <w:rPr>
          <w:rFonts w:ascii="Calibri" w:eastAsia="Calibri" w:hAnsi="Calibri" w:cs="Arial"/>
          <w:sz w:val="20"/>
          <w:szCs w:val="20"/>
        </w:rPr>
        <w:t>(Translated in King James Version as)</w:t>
      </w:r>
      <w:r w:rsidRPr="009A33C4">
        <w:rPr>
          <w:sz w:val="20"/>
          <w:szCs w:val="20"/>
          <w:lang w:val="en"/>
        </w:rPr>
        <w:t>agree, assure, believe, have confidence, be (wax) conflent, make friend, obey, persuade, trust, yield.</w:t>
      </w:r>
    </w:p>
    <w:p w:rsidR="000B11AE" w:rsidRDefault="000B11AE" w:rsidP="000B11AE">
      <w:pPr>
        <w:spacing w:after="0" w:line="240" w:lineRule="auto"/>
        <w:outlineLvl w:val="0"/>
        <w:rPr>
          <w:rFonts w:ascii="Calibri" w:eastAsia="Times New Roman" w:hAnsi="Calibri" w:cs="Times New Roman"/>
          <w:bCs/>
          <w:kern w:val="36"/>
          <w:sz w:val="23"/>
          <w:szCs w:val="23"/>
          <w:lang w:bidi="ar-SA"/>
        </w:rPr>
      </w:pPr>
    </w:p>
    <w:p w:rsidR="00506C1B" w:rsidRDefault="00506C1B" w:rsidP="000B11AE">
      <w:pPr>
        <w:spacing w:after="0" w:line="240" w:lineRule="auto"/>
        <w:outlineLvl w:val="0"/>
        <w:rPr>
          <w:rFonts w:ascii="Calibri" w:eastAsia="Times New Roman" w:hAnsi="Calibri" w:cs="Times New Roman"/>
          <w:bCs/>
          <w:kern w:val="36"/>
          <w:sz w:val="23"/>
          <w:szCs w:val="23"/>
          <w:lang w:bidi="ar-SA"/>
        </w:rPr>
      </w:pPr>
    </w:p>
    <w:p w:rsidR="000B11AE" w:rsidRPr="002F4E85" w:rsidRDefault="000B11AE" w:rsidP="000B11AE">
      <w:pPr>
        <w:spacing w:after="0" w:line="240" w:lineRule="auto"/>
        <w:ind w:left="180"/>
        <w:outlineLvl w:val="0"/>
        <w:rPr>
          <w:rFonts w:ascii="Calibri" w:eastAsia="Times New Roman" w:hAnsi="Calibri" w:cs="Times New Roman"/>
          <w:bCs/>
          <w:kern w:val="36"/>
          <w:sz w:val="20"/>
          <w:szCs w:val="20"/>
          <w:lang w:bidi="ar-SA"/>
        </w:rPr>
      </w:pPr>
      <w:r w:rsidRPr="00C148D8">
        <w:rPr>
          <w:rFonts w:ascii="Calibri" w:eastAsia="Times New Roman" w:hAnsi="Calibri" w:cs="Times New Roman"/>
          <w:kern w:val="36"/>
          <w:sz w:val="20"/>
          <w:szCs w:val="20"/>
          <w:lang w:val="en" w:bidi="ar-SA"/>
        </w:rPr>
        <w:lastRenderedPageBreak/>
        <w:t>The KJV translates (</w:t>
      </w:r>
      <w:r w:rsidRPr="00C148D8">
        <w:rPr>
          <w:rFonts w:ascii="Calibri" w:eastAsia="Times New Roman" w:hAnsi="Calibri" w:cs="Times New Roman"/>
          <w:kern w:val="36"/>
          <w:sz w:val="20"/>
          <w:szCs w:val="20"/>
          <w:lang w:bidi="ar-SA"/>
        </w:rPr>
        <w:t xml:space="preserve">Pisteúō), </w:t>
      </w:r>
      <w:r w:rsidRPr="00C148D8">
        <w:rPr>
          <w:rFonts w:ascii="Calibri" w:eastAsia="Times New Roman" w:hAnsi="Calibri" w:cs="Times New Roman"/>
          <w:kern w:val="36"/>
          <w:sz w:val="20"/>
          <w:szCs w:val="20"/>
          <w:lang w:val="en" w:bidi="ar-SA"/>
        </w:rPr>
        <w:t>Stron</w:t>
      </w:r>
      <w:r w:rsidR="009B1FCF">
        <w:rPr>
          <w:rFonts w:ascii="Calibri" w:eastAsia="Times New Roman" w:hAnsi="Calibri" w:cs="Times New Roman"/>
          <w:kern w:val="36"/>
          <w:sz w:val="20"/>
          <w:szCs w:val="20"/>
          <w:lang w:val="en" w:bidi="ar-SA"/>
        </w:rPr>
        <w:t xml:space="preserve">g's </w:t>
      </w:r>
      <w:r w:rsidRPr="00C148D8">
        <w:rPr>
          <w:rFonts w:ascii="Calibri" w:eastAsia="Times New Roman" w:hAnsi="Calibri" w:cs="Times New Roman"/>
          <w:kern w:val="36"/>
          <w:sz w:val="20"/>
          <w:szCs w:val="20"/>
          <w:lang w:val="en" w:bidi="ar-SA"/>
        </w:rPr>
        <w:t>4100, in the following manner</w:t>
      </w:r>
      <w:r w:rsidRPr="00C0398D">
        <w:rPr>
          <w:rFonts w:ascii="Calibri" w:eastAsia="Times New Roman" w:hAnsi="Calibri" w:cs="Times New Roman"/>
          <w:b/>
          <w:bCs/>
          <w:kern w:val="36"/>
          <w:sz w:val="20"/>
          <w:szCs w:val="20"/>
          <w:lang w:val="en" w:bidi="ar-SA"/>
        </w:rPr>
        <w:t>:</w:t>
      </w:r>
      <w:r w:rsidRPr="00C0398D">
        <w:rPr>
          <w:rFonts w:ascii="Calibri" w:eastAsia="Times New Roman" w:hAnsi="Calibri" w:cs="Times New Roman"/>
          <w:bCs/>
          <w:kern w:val="36"/>
          <w:sz w:val="20"/>
          <w:szCs w:val="20"/>
          <w:lang w:val="en" w:bidi="ar-SA"/>
        </w:rPr>
        <w:t xml:space="preserve"> </w:t>
      </w:r>
      <w:r w:rsidRPr="00C148D8">
        <w:rPr>
          <w:rFonts w:ascii="Calibri" w:eastAsia="Times New Roman" w:hAnsi="Calibri" w:cs="Times New Roman"/>
          <w:b/>
          <w:kern w:val="36"/>
          <w:sz w:val="20"/>
          <w:szCs w:val="20"/>
          <w:lang w:val="en" w:bidi="ar-SA"/>
        </w:rPr>
        <w:t>believe</w:t>
      </w:r>
      <w:r w:rsidRPr="00C0398D">
        <w:rPr>
          <w:rFonts w:ascii="Calibri" w:eastAsia="Times New Roman" w:hAnsi="Calibri" w:cs="Times New Roman"/>
          <w:bCs/>
          <w:kern w:val="36"/>
          <w:sz w:val="20"/>
          <w:szCs w:val="20"/>
          <w:lang w:val="en" w:bidi="ar-SA"/>
        </w:rPr>
        <w:t xml:space="preserve"> (239x), </w:t>
      </w:r>
      <w:r w:rsidRPr="00C148D8">
        <w:rPr>
          <w:rFonts w:ascii="Calibri" w:eastAsia="Times New Roman" w:hAnsi="Calibri" w:cs="Times New Roman"/>
          <w:b/>
          <w:kern w:val="36"/>
          <w:sz w:val="20"/>
          <w:szCs w:val="20"/>
          <w:lang w:val="en" w:bidi="ar-SA"/>
        </w:rPr>
        <w:t>commit unto</w:t>
      </w:r>
      <w:r w:rsidRPr="00C0398D">
        <w:rPr>
          <w:rFonts w:ascii="Calibri" w:eastAsia="Times New Roman" w:hAnsi="Calibri" w:cs="Times New Roman"/>
          <w:bCs/>
          <w:kern w:val="36"/>
          <w:sz w:val="20"/>
          <w:szCs w:val="20"/>
          <w:lang w:val="en" w:bidi="ar-SA"/>
        </w:rPr>
        <w:t xml:space="preserve"> (4x), </w:t>
      </w:r>
      <w:r w:rsidRPr="00C148D8">
        <w:rPr>
          <w:rFonts w:ascii="Calibri" w:eastAsia="Times New Roman" w:hAnsi="Calibri" w:cs="Times New Roman"/>
          <w:b/>
          <w:kern w:val="36"/>
          <w:sz w:val="20"/>
          <w:szCs w:val="20"/>
          <w:lang w:val="en" w:bidi="ar-SA"/>
        </w:rPr>
        <w:t>commit to</w:t>
      </w:r>
      <w:r w:rsidRPr="00C0398D">
        <w:rPr>
          <w:rFonts w:ascii="Calibri" w:eastAsia="Times New Roman" w:hAnsi="Calibri" w:cs="Times New Roman"/>
          <w:bCs/>
          <w:kern w:val="36"/>
          <w:sz w:val="20"/>
          <w:szCs w:val="20"/>
          <w:lang w:val="en" w:bidi="ar-SA"/>
        </w:rPr>
        <w:t xml:space="preserve"> (</w:t>
      </w:r>
      <w:r w:rsidRPr="00C148D8">
        <w:rPr>
          <w:rFonts w:ascii="Calibri" w:eastAsia="Times New Roman" w:hAnsi="Calibri" w:cs="Times New Roman"/>
          <w:b/>
          <w:kern w:val="36"/>
          <w:sz w:val="20"/>
          <w:szCs w:val="20"/>
          <w:lang w:val="en" w:bidi="ar-SA"/>
        </w:rPr>
        <w:t>one's</w:t>
      </w:r>
      <w:r w:rsidRPr="00C0398D">
        <w:rPr>
          <w:rFonts w:ascii="Calibri" w:eastAsia="Times New Roman" w:hAnsi="Calibri" w:cs="Times New Roman"/>
          <w:bCs/>
          <w:kern w:val="36"/>
          <w:sz w:val="20"/>
          <w:szCs w:val="20"/>
          <w:lang w:val="en" w:bidi="ar-SA"/>
        </w:rPr>
        <w:t xml:space="preserve">) </w:t>
      </w:r>
      <w:r w:rsidRPr="00C148D8">
        <w:rPr>
          <w:rFonts w:ascii="Calibri" w:eastAsia="Times New Roman" w:hAnsi="Calibri" w:cs="Times New Roman"/>
          <w:b/>
          <w:kern w:val="36"/>
          <w:sz w:val="20"/>
          <w:szCs w:val="20"/>
          <w:lang w:val="en" w:bidi="ar-SA"/>
        </w:rPr>
        <w:t>trust </w:t>
      </w:r>
      <w:r w:rsidRPr="00C0398D">
        <w:rPr>
          <w:rFonts w:ascii="Calibri" w:eastAsia="Times New Roman" w:hAnsi="Calibri" w:cs="Times New Roman"/>
          <w:bCs/>
          <w:kern w:val="36"/>
          <w:sz w:val="20"/>
          <w:szCs w:val="20"/>
          <w:lang w:val="en" w:bidi="ar-SA"/>
        </w:rPr>
        <w:t xml:space="preserve">(1x), </w:t>
      </w:r>
      <w:r w:rsidRPr="00C148D8">
        <w:rPr>
          <w:rFonts w:ascii="Calibri" w:eastAsia="Times New Roman" w:hAnsi="Calibri" w:cs="Times New Roman"/>
          <w:b/>
          <w:kern w:val="36"/>
          <w:sz w:val="20"/>
          <w:szCs w:val="20"/>
          <w:lang w:val="en" w:bidi="ar-SA"/>
        </w:rPr>
        <w:t>be committed unto</w:t>
      </w:r>
      <w:r w:rsidRPr="00C0398D">
        <w:rPr>
          <w:rFonts w:ascii="Calibri" w:eastAsia="Times New Roman" w:hAnsi="Calibri" w:cs="Times New Roman"/>
          <w:bCs/>
          <w:kern w:val="36"/>
          <w:sz w:val="20"/>
          <w:szCs w:val="20"/>
          <w:lang w:val="en" w:bidi="ar-SA"/>
        </w:rPr>
        <w:t xml:space="preserve"> (1x), </w:t>
      </w:r>
      <w:r w:rsidRPr="00C148D8">
        <w:rPr>
          <w:rFonts w:ascii="Calibri" w:eastAsia="Times New Roman" w:hAnsi="Calibri" w:cs="Times New Roman"/>
          <w:b/>
          <w:kern w:val="36"/>
          <w:sz w:val="20"/>
          <w:szCs w:val="20"/>
          <w:lang w:val="en" w:bidi="ar-SA"/>
        </w:rPr>
        <w:t>be put in trust with</w:t>
      </w:r>
      <w:r w:rsidRPr="00C0398D">
        <w:rPr>
          <w:rFonts w:ascii="Calibri" w:eastAsia="Times New Roman" w:hAnsi="Calibri" w:cs="Times New Roman"/>
          <w:bCs/>
          <w:kern w:val="36"/>
          <w:sz w:val="20"/>
          <w:szCs w:val="20"/>
          <w:lang w:val="en" w:bidi="ar-SA"/>
        </w:rPr>
        <w:t xml:space="preserve"> (1x), </w:t>
      </w:r>
      <w:r w:rsidRPr="00C148D8">
        <w:rPr>
          <w:rFonts w:ascii="Calibri" w:eastAsia="Times New Roman" w:hAnsi="Calibri" w:cs="Times New Roman"/>
          <w:b/>
          <w:kern w:val="36"/>
          <w:sz w:val="20"/>
          <w:szCs w:val="20"/>
          <w:lang w:val="en" w:bidi="ar-SA"/>
        </w:rPr>
        <w:t>be commit to one's trust</w:t>
      </w:r>
      <w:r w:rsidRPr="00C0398D">
        <w:rPr>
          <w:rFonts w:ascii="Calibri" w:eastAsia="Times New Roman" w:hAnsi="Calibri" w:cs="Times New Roman"/>
          <w:bCs/>
          <w:kern w:val="36"/>
          <w:sz w:val="20"/>
          <w:szCs w:val="20"/>
          <w:lang w:val="en" w:bidi="ar-SA"/>
        </w:rPr>
        <w:t xml:space="preserve"> (1x), </w:t>
      </w:r>
      <w:r w:rsidRPr="00C148D8">
        <w:rPr>
          <w:rFonts w:ascii="Calibri" w:eastAsia="Times New Roman" w:hAnsi="Calibri" w:cs="Times New Roman"/>
          <w:b/>
          <w:kern w:val="36"/>
          <w:sz w:val="20"/>
          <w:szCs w:val="20"/>
          <w:lang w:val="en" w:bidi="ar-SA"/>
        </w:rPr>
        <w:t>believer</w:t>
      </w:r>
      <w:r w:rsidRPr="00C0398D">
        <w:rPr>
          <w:rFonts w:ascii="Calibri" w:eastAsia="Times New Roman" w:hAnsi="Calibri" w:cs="Times New Roman"/>
          <w:bCs/>
          <w:kern w:val="36"/>
          <w:sz w:val="20"/>
          <w:szCs w:val="20"/>
          <w:lang w:val="en" w:bidi="ar-SA"/>
        </w:rPr>
        <w:t> (1x).</w:t>
      </w:r>
    </w:p>
    <w:p w:rsidR="000B11AE" w:rsidRPr="000B11AE" w:rsidRDefault="000B11AE" w:rsidP="000B11AE">
      <w:pPr>
        <w:rPr>
          <w:sz w:val="23"/>
          <w:szCs w:val="23"/>
        </w:rPr>
      </w:pPr>
    </w:p>
    <w:p w:rsidR="00D45389" w:rsidRPr="00D45389" w:rsidRDefault="0089594C" w:rsidP="00083A95">
      <w:pPr>
        <w:pStyle w:val="ListParagraph"/>
        <w:numPr>
          <w:ilvl w:val="0"/>
          <w:numId w:val="25"/>
        </w:numPr>
        <w:rPr>
          <w:rFonts w:asciiTheme="minorHAnsi" w:hAnsiTheme="minorHAnsi"/>
          <w:sz w:val="23"/>
          <w:szCs w:val="23"/>
        </w:rPr>
      </w:pPr>
      <w:r>
        <w:rPr>
          <w:rFonts w:asciiTheme="minorHAnsi" w:hAnsiTheme="minorHAnsi"/>
          <w:sz w:val="23"/>
          <w:szCs w:val="23"/>
        </w:rPr>
        <w:t xml:space="preserve">It appears there is far more </w:t>
      </w:r>
      <w:r w:rsidR="00906239">
        <w:rPr>
          <w:rFonts w:asciiTheme="minorHAnsi" w:hAnsiTheme="minorHAnsi"/>
          <w:sz w:val="23"/>
          <w:szCs w:val="23"/>
        </w:rPr>
        <w:t xml:space="preserve">Biblical </w:t>
      </w:r>
      <w:r>
        <w:rPr>
          <w:rFonts w:asciiTheme="minorHAnsi" w:hAnsiTheme="minorHAnsi"/>
          <w:sz w:val="23"/>
          <w:szCs w:val="23"/>
        </w:rPr>
        <w:t>meaning to the word “Believe” than most of us were led to believe.</w:t>
      </w:r>
      <w:r w:rsidR="00873FC1">
        <w:rPr>
          <w:rFonts w:asciiTheme="minorHAnsi" w:hAnsiTheme="minorHAnsi"/>
          <w:sz w:val="23"/>
          <w:szCs w:val="23"/>
        </w:rPr>
        <w:t xml:space="preserve"> For instance:</w:t>
      </w:r>
    </w:p>
    <w:p w:rsidR="00D45389" w:rsidRDefault="00D45389" w:rsidP="00F60BF2">
      <w:pPr>
        <w:spacing w:after="0" w:line="240" w:lineRule="auto"/>
        <w:rPr>
          <w:sz w:val="23"/>
          <w:szCs w:val="23"/>
        </w:rPr>
      </w:pPr>
    </w:p>
    <w:p w:rsidR="00D45389" w:rsidRPr="000C59D5" w:rsidRDefault="00D45389" w:rsidP="00881B9E">
      <w:pPr>
        <w:shd w:val="clear" w:color="auto" w:fill="F7FBFB"/>
        <w:spacing w:after="0" w:line="240" w:lineRule="auto"/>
        <w:ind w:left="900"/>
        <w:rPr>
          <w:b/>
          <w:bCs/>
          <w:sz w:val="23"/>
          <w:szCs w:val="23"/>
        </w:rPr>
      </w:pPr>
      <w:r w:rsidRPr="0077486A">
        <w:rPr>
          <w:b/>
          <w:bCs/>
          <w:sz w:val="23"/>
          <w:szCs w:val="23"/>
        </w:rPr>
        <w:t>John 3:</w:t>
      </w:r>
      <w:r>
        <w:rPr>
          <w:b/>
          <w:bCs/>
          <w:sz w:val="23"/>
          <w:szCs w:val="23"/>
        </w:rPr>
        <w:t>34-</w:t>
      </w:r>
      <w:r w:rsidRPr="0077486A">
        <w:rPr>
          <w:b/>
          <w:bCs/>
          <w:sz w:val="23"/>
          <w:szCs w:val="23"/>
        </w:rPr>
        <w:t xml:space="preserve"> 36 </w:t>
      </w:r>
      <w:r>
        <w:rPr>
          <w:b/>
          <w:bCs/>
          <w:sz w:val="23"/>
          <w:szCs w:val="23"/>
        </w:rPr>
        <w:t xml:space="preserve"> </w:t>
      </w:r>
    </w:p>
    <w:p w:rsidR="00D45389" w:rsidRPr="0077486A" w:rsidRDefault="00D45389" w:rsidP="007466C9">
      <w:pPr>
        <w:shd w:val="clear" w:color="auto" w:fill="F7FBFB"/>
        <w:spacing w:after="0" w:line="240" w:lineRule="auto"/>
        <w:ind w:left="900"/>
        <w:rPr>
          <w:sz w:val="23"/>
          <w:szCs w:val="23"/>
        </w:rPr>
      </w:pPr>
      <w:r>
        <w:rPr>
          <w:sz w:val="23"/>
          <w:szCs w:val="23"/>
        </w:rPr>
        <w:t>“</w:t>
      </w:r>
      <w:r w:rsidRPr="002211F2">
        <w:rPr>
          <w:b/>
          <w:bCs/>
          <w:sz w:val="23"/>
          <w:szCs w:val="23"/>
          <w:u w:val="single" w:color="FF0000"/>
        </w:rPr>
        <w:t xml:space="preserve">For he whom God hath </w:t>
      </w:r>
      <w:r w:rsidRPr="002211F2">
        <w:rPr>
          <w:b/>
          <w:bCs/>
          <w:color w:val="C00000"/>
          <w:sz w:val="23"/>
          <w:szCs w:val="23"/>
          <w:u w:val="single" w:color="FF0000"/>
        </w:rPr>
        <w:t xml:space="preserve">sent </w:t>
      </w:r>
      <w:r w:rsidR="007466C9" w:rsidRPr="002211F2">
        <w:rPr>
          <w:sz w:val="23"/>
          <w:szCs w:val="23"/>
          <w:u w:val="single" w:color="FF0000"/>
          <w:vertAlign w:val="superscript"/>
        </w:rPr>
        <w:t>(649)</w:t>
      </w:r>
      <w:r w:rsidR="007466C9" w:rsidRPr="002211F2">
        <w:rPr>
          <w:b/>
          <w:bCs/>
          <w:sz w:val="23"/>
          <w:szCs w:val="23"/>
          <w:u w:val="single" w:color="FF0000"/>
        </w:rPr>
        <w:t xml:space="preserve"> </w:t>
      </w:r>
      <w:r w:rsidRPr="002211F2">
        <w:rPr>
          <w:b/>
          <w:bCs/>
          <w:sz w:val="23"/>
          <w:szCs w:val="23"/>
          <w:u w:val="single" w:color="FF0000"/>
        </w:rPr>
        <w:t>speaketh the words of God</w:t>
      </w:r>
      <w:r w:rsidRPr="0077486A">
        <w:rPr>
          <w:sz w:val="23"/>
          <w:szCs w:val="23"/>
        </w:rPr>
        <w:t>: for God giveth not the Spirit by measure unto him.</w:t>
      </w:r>
    </w:p>
    <w:p w:rsidR="00D45389" w:rsidRPr="0077486A" w:rsidRDefault="00D45389" w:rsidP="00881B9E">
      <w:pPr>
        <w:shd w:val="clear" w:color="auto" w:fill="F7FBFB"/>
        <w:spacing w:after="0" w:line="240" w:lineRule="auto"/>
        <w:ind w:left="900"/>
        <w:rPr>
          <w:sz w:val="23"/>
          <w:szCs w:val="23"/>
        </w:rPr>
      </w:pPr>
      <w:r w:rsidRPr="0077486A">
        <w:rPr>
          <w:sz w:val="23"/>
          <w:szCs w:val="23"/>
          <w:vertAlign w:val="superscript"/>
        </w:rPr>
        <w:t>35 </w:t>
      </w:r>
      <w:r w:rsidRPr="0077486A">
        <w:rPr>
          <w:sz w:val="23"/>
          <w:szCs w:val="23"/>
        </w:rPr>
        <w:t>The Father loveth the Son, and hath given all things into his hand.</w:t>
      </w:r>
    </w:p>
    <w:p w:rsidR="00D45389" w:rsidRPr="0077486A" w:rsidRDefault="00D45389" w:rsidP="007466C9">
      <w:pPr>
        <w:shd w:val="clear" w:color="auto" w:fill="F7FBFB"/>
        <w:spacing w:after="0" w:line="240" w:lineRule="auto"/>
        <w:ind w:left="900"/>
        <w:rPr>
          <w:sz w:val="23"/>
          <w:szCs w:val="23"/>
        </w:rPr>
      </w:pPr>
      <w:r w:rsidRPr="0077486A">
        <w:rPr>
          <w:sz w:val="23"/>
          <w:szCs w:val="23"/>
          <w:vertAlign w:val="superscript"/>
        </w:rPr>
        <w:t>36 </w:t>
      </w:r>
      <w:r w:rsidRPr="00906239">
        <w:rPr>
          <w:b/>
          <w:bCs/>
          <w:sz w:val="23"/>
          <w:szCs w:val="23"/>
          <w:u w:val="single" w:color="FF0000"/>
        </w:rPr>
        <w:t xml:space="preserve">He that </w:t>
      </w:r>
      <w:r w:rsidRPr="00906239">
        <w:rPr>
          <w:b/>
          <w:bCs/>
          <w:color w:val="0000FF"/>
          <w:sz w:val="23"/>
          <w:szCs w:val="23"/>
          <w:u w:val="single" w:color="FF0000"/>
        </w:rPr>
        <w:t xml:space="preserve">believeth </w:t>
      </w:r>
      <w:r w:rsidR="007466C9" w:rsidRPr="00906239">
        <w:rPr>
          <w:sz w:val="23"/>
          <w:szCs w:val="23"/>
          <w:u w:val="single" w:color="FF0000"/>
          <w:vertAlign w:val="superscript"/>
        </w:rPr>
        <w:t>(4100)</w:t>
      </w:r>
      <w:r w:rsidR="007466C9" w:rsidRPr="00906239">
        <w:rPr>
          <w:b/>
          <w:bCs/>
          <w:sz w:val="23"/>
          <w:szCs w:val="23"/>
          <w:u w:val="single" w:color="FF0000"/>
        </w:rPr>
        <w:t xml:space="preserve"> </w:t>
      </w:r>
      <w:r w:rsidRPr="00906239">
        <w:rPr>
          <w:b/>
          <w:bCs/>
          <w:sz w:val="23"/>
          <w:szCs w:val="23"/>
          <w:u w:val="single" w:color="FF0000"/>
        </w:rPr>
        <w:t>on the</w:t>
      </w:r>
      <w:r w:rsidRPr="00D45389">
        <w:rPr>
          <w:b/>
          <w:bCs/>
          <w:sz w:val="23"/>
          <w:szCs w:val="23"/>
          <w:u w:val="single" w:color="FF0000"/>
        </w:rPr>
        <w:t xml:space="preserve"> Son</w:t>
      </w:r>
      <w:r w:rsidRPr="00D45389">
        <w:rPr>
          <w:b/>
          <w:bCs/>
          <w:sz w:val="23"/>
          <w:szCs w:val="23"/>
        </w:rPr>
        <w:t xml:space="preserve"> hath everlasting life: and </w:t>
      </w:r>
      <w:r w:rsidRPr="00906239">
        <w:rPr>
          <w:b/>
          <w:bCs/>
          <w:sz w:val="23"/>
          <w:szCs w:val="23"/>
          <w:u w:val="single" w:color="FF0000"/>
        </w:rPr>
        <w:t xml:space="preserve">he that </w:t>
      </w:r>
      <w:r w:rsidRPr="00906239">
        <w:rPr>
          <w:b/>
          <w:bCs/>
          <w:color w:val="C00000"/>
          <w:sz w:val="23"/>
          <w:szCs w:val="23"/>
          <w:u w:val="single" w:color="FF0000"/>
        </w:rPr>
        <w:t>believeth not</w:t>
      </w:r>
      <w:r w:rsidRPr="00906239">
        <w:rPr>
          <w:b/>
          <w:bCs/>
          <w:sz w:val="23"/>
          <w:szCs w:val="23"/>
          <w:u w:val="single" w:color="FF0000"/>
        </w:rPr>
        <w:t xml:space="preserve"> </w:t>
      </w:r>
      <w:r w:rsidR="007466C9" w:rsidRPr="00906239">
        <w:rPr>
          <w:sz w:val="23"/>
          <w:szCs w:val="23"/>
          <w:u w:val="single" w:color="FF0000"/>
          <w:vertAlign w:val="superscript"/>
        </w:rPr>
        <w:t>(544)</w:t>
      </w:r>
      <w:r w:rsidR="007466C9" w:rsidRPr="00906239">
        <w:rPr>
          <w:b/>
          <w:bCs/>
          <w:sz w:val="23"/>
          <w:szCs w:val="23"/>
          <w:u w:val="single" w:color="FF0000"/>
        </w:rPr>
        <w:t xml:space="preserve"> </w:t>
      </w:r>
      <w:r w:rsidRPr="00906239">
        <w:rPr>
          <w:b/>
          <w:bCs/>
          <w:sz w:val="23"/>
          <w:szCs w:val="23"/>
          <w:u w:val="single" w:color="FF0000"/>
        </w:rPr>
        <w:t>the Son</w:t>
      </w:r>
      <w:r w:rsidRPr="00D45389">
        <w:rPr>
          <w:b/>
          <w:bCs/>
          <w:sz w:val="23"/>
          <w:szCs w:val="23"/>
        </w:rPr>
        <w:t xml:space="preserve"> shall not </w:t>
      </w:r>
      <w:r w:rsidRPr="007466C9">
        <w:rPr>
          <w:b/>
          <w:bCs/>
          <w:color w:val="C00000"/>
          <w:sz w:val="23"/>
          <w:szCs w:val="23"/>
        </w:rPr>
        <w:t xml:space="preserve">see </w:t>
      </w:r>
      <w:r w:rsidR="007466C9" w:rsidRPr="00E4483F">
        <w:rPr>
          <w:sz w:val="23"/>
          <w:szCs w:val="23"/>
          <w:vertAlign w:val="superscript"/>
        </w:rPr>
        <w:t>(</w:t>
      </w:r>
      <w:r w:rsidR="007466C9">
        <w:rPr>
          <w:sz w:val="23"/>
          <w:szCs w:val="23"/>
          <w:vertAlign w:val="superscript"/>
        </w:rPr>
        <w:t>3700</w:t>
      </w:r>
      <w:r w:rsidR="007466C9" w:rsidRPr="00E4483F">
        <w:rPr>
          <w:sz w:val="23"/>
          <w:szCs w:val="23"/>
          <w:vertAlign w:val="superscript"/>
        </w:rPr>
        <w:t>)</w:t>
      </w:r>
      <w:r w:rsidR="007466C9">
        <w:rPr>
          <w:b/>
          <w:bCs/>
          <w:sz w:val="23"/>
          <w:szCs w:val="23"/>
        </w:rPr>
        <w:t xml:space="preserve"> </w:t>
      </w:r>
      <w:r w:rsidRPr="00D45389">
        <w:rPr>
          <w:b/>
          <w:bCs/>
          <w:sz w:val="23"/>
          <w:szCs w:val="23"/>
        </w:rPr>
        <w:t>life</w:t>
      </w:r>
      <w:r w:rsidRPr="0077486A">
        <w:rPr>
          <w:sz w:val="23"/>
          <w:szCs w:val="23"/>
        </w:rPr>
        <w:t xml:space="preserve">; but the </w:t>
      </w:r>
      <w:r w:rsidRPr="007466C9">
        <w:rPr>
          <w:color w:val="C00000"/>
          <w:sz w:val="23"/>
          <w:szCs w:val="23"/>
        </w:rPr>
        <w:t xml:space="preserve">wrath </w:t>
      </w:r>
      <w:r w:rsidR="007466C9" w:rsidRPr="00E4483F">
        <w:rPr>
          <w:sz w:val="23"/>
          <w:szCs w:val="23"/>
          <w:vertAlign w:val="superscript"/>
        </w:rPr>
        <w:t>(</w:t>
      </w:r>
      <w:r w:rsidR="007466C9">
        <w:rPr>
          <w:sz w:val="23"/>
          <w:szCs w:val="23"/>
          <w:vertAlign w:val="superscript"/>
        </w:rPr>
        <w:t>3709</w:t>
      </w:r>
      <w:r w:rsidR="007466C9" w:rsidRPr="00E4483F">
        <w:rPr>
          <w:sz w:val="23"/>
          <w:szCs w:val="23"/>
          <w:vertAlign w:val="superscript"/>
        </w:rPr>
        <w:t>)</w:t>
      </w:r>
      <w:r w:rsidR="007466C9">
        <w:rPr>
          <w:b/>
          <w:bCs/>
          <w:sz w:val="23"/>
          <w:szCs w:val="23"/>
        </w:rPr>
        <w:t xml:space="preserve"> </w:t>
      </w:r>
      <w:r w:rsidRPr="0077486A">
        <w:rPr>
          <w:sz w:val="23"/>
          <w:szCs w:val="23"/>
        </w:rPr>
        <w:t xml:space="preserve">of God </w:t>
      </w:r>
      <w:r w:rsidRPr="007466C9">
        <w:rPr>
          <w:color w:val="C00000"/>
          <w:sz w:val="23"/>
          <w:szCs w:val="23"/>
        </w:rPr>
        <w:t xml:space="preserve">abideth </w:t>
      </w:r>
      <w:r w:rsidR="007466C9" w:rsidRPr="00E4483F">
        <w:rPr>
          <w:sz w:val="23"/>
          <w:szCs w:val="23"/>
          <w:vertAlign w:val="superscript"/>
        </w:rPr>
        <w:t>(</w:t>
      </w:r>
      <w:r w:rsidR="007466C9">
        <w:rPr>
          <w:sz w:val="23"/>
          <w:szCs w:val="23"/>
          <w:vertAlign w:val="superscript"/>
        </w:rPr>
        <w:t>3306</w:t>
      </w:r>
      <w:r w:rsidR="007466C9" w:rsidRPr="00E4483F">
        <w:rPr>
          <w:sz w:val="23"/>
          <w:szCs w:val="23"/>
          <w:vertAlign w:val="superscript"/>
        </w:rPr>
        <w:t>)</w:t>
      </w:r>
      <w:r w:rsidR="007466C9">
        <w:rPr>
          <w:b/>
          <w:bCs/>
          <w:sz w:val="23"/>
          <w:szCs w:val="23"/>
        </w:rPr>
        <w:t xml:space="preserve"> </w:t>
      </w:r>
      <w:r w:rsidRPr="0077486A">
        <w:rPr>
          <w:sz w:val="23"/>
          <w:szCs w:val="23"/>
        </w:rPr>
        <w:t>on him.</w:t>
      </w:r>
      <w:r>
        <w:rPr>
          <w:sz w:val="23"/>
          <w:szCs w:val="23"/>
        </w:rPr>
        <w:t>”</w:t>
      </w:r>
      <w:r w:rsidRPr="00761996">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9A404C" w:rsidRDefault="009A404C" w:rsidP="00F60BF2">
      <w:pPr>
        <w:spacing w:after="0" w:line="240" w:lineRule="auto"/>
        <w:rPr>
          <w:sz w:val="23"/>
          <w:szCs w:val="23"/>
        </w:rPr>
      </w:pPr>
    </w:p>
    <w:p w:rsidR="00D45389" w:rsidRPr="0077486A" w:rsidRDefault="00D45389" w:rsidP="000D4AD5">
      <w:pPr>
        <w:shd w:val="clear" w:color="auto" w:fill="F7FBFB"/>
        <w:spacing w:after="0" w:line="240" w:lineRule="auto"/>
        <w:ind w:left="900"/>
        <w:rPr>
          <w:b/>
          <w:bCs/>
          <w:sz w:val="23"/>
          <w:szCs w:val="23"/>
        </w:rPr>
      </w:pPr>
      <w:r w:rsidRPr="0077486A">
        <w:rPr>
          <w:b/>
          <w:bCs/>
          <w:sz w:val="23"/>
          <w:szCs w:val="23"/>
        </w:rPr>
        <w:t xml:space="preserve">John 12:44-50 </w:t>
      </w:r>
      <w:r>
        <w:rPr>
          <w:b/>
          <w:bCs/>
          <w:sz w:val="23"/>
          <w:szCs w:val="23"/>
        </w:rPr>
        <w:t xml:space="preserve"> </w:t>
      </w:r>
    </w:p>
    <w:p w:rsidR="00D45389" w:rsidRPr="0077486A" w:rsidRDefault="00D45389" w:rsidP="00E4483F">
      <w:pPr>
        <w:shd w:val="clear" w:color="auto" w:fill="F7FBFB"/>
        <w:spacing w:after="0" w:line="240" w:lineRule="auto"/>
        <w:ind w:left="900"/>
        <w:rPr>
          <w:sz w:val="23"/>
          <w:szCs w:val="23"/>
        </w:rPr>
      </w:pPr>
      <w:r>
        <w:rPr>
          <w:sz w:val="23"/>
          <w:szCs w:val="23"/>
        </w:rPr>
        <w:t>“</w:t>
      </w:r>
      <w:r w:rsidRPr="0077486A">
        <w:rPr>
          <w:sz w:val="23"/>
          <w:szCs w:val="23"/>
        </w:rPr>
        <w:t xml:space="preserve">Jesus cried and said, </w:t>
      </w:r>
      <w:r w:rsidRPr="00885716">
        <w:rPr>
          <w:b/>
          <w:bCs/>
          <w:sz w:val="23"/>
          <w:szCs w:val="23"/>
        </w:rPr>
        <w:t xml:space="preserve">He that </w:t>
      </w:r>
      <w:r w:rsidRPr="00E450F2">
        <w:rPr>
          <w:b/>
          <w:bCs/>
          <w:color w:val="0000FF"/>
          <w:sz w:val="23"/>
          <w:szCs w:val="23"/>
        </w:rPr>
        <w:t xml:space="preserve">believeth </w:t>
      </w:r>
      <w:r w:rsidR="00E4483F" w:rsidRPr="00E4483F">
        <w:rPr>
          <w:sz w:val="23"/>
          <w:szCs w:val="23"/>
          <w:vertAlign w:val="superscript"/>
        </w:rPr>
        <w:t>(4100)</w:t>
      </w:r>
      <w:r w:rsidR="00E4483F">
        <w:rPr>
          <w:b/>
          <w:bCs/>
          <w:sz w:val="23"/>
          <w:szCs w:val="23"/>
        </w:rPr>
        <w:t xml:space="preserve"> </w:t>
      </w:r>
      <w:r w:rsidRPr="00885716">
        <w:rPr>
          <w:b/>
          <w:bCs/>
          <w:sz w:val="23"/>
          <w:szCs w:val="23"/>
        </w:rPr>
        <w:t xml:space="preserve">on me, </w:t>
      </w:r>
      <w:r w:rsidRPr="00E450F2">
        <w:rPr>
          <w:b/>
          <w:bCs/>
          <w:color w:val="0000FF"/>
          <w:sz w:val="23"/>
          <w:szCs w:val="23"/>
        </w:rPr>
        <w:t xml:space="preserve">believeth </w:t>
      </w:r>
      <w:r w:rsidR="00E4483F" w:rsidRPr="00E4483F">
        <w:rPr>
          <w:sz w:val="23"/>
          <w:szCs w:val="23"/>
          <w:vertAlign w:val="superscript"/>
        </w:rPr>
        <w:t>(4100)</w:t>
      </w:r>
      <w:r w:rsidR="00E4483F">
        <w:rPr>
          <w:b/>
          <w:bCs/>
          <w:sz w:val="23"/>
          <w:szCs w:val="23"/>
        </w:rPr>
        <w:t xml:space="preserve"> </w:t>
      </w:r>
      <w:r w:rsidRPr="00885716">
        <w:rPr>
          <w:b/>
          <w:bCs/>
          <w:sz w:val="23"/>
          <w:szCs w:val="23"/>
        </w:rPr>
        <w:t xml:space="preserve">not on me, but on him that </w:t>
      </w:r>
      <w:r w:rsidRPr="00E4483F">
        <w:rPr>
          <w:b/>
          <w:bCs/>
          <w:color w:val="C00000"/>
          <w:sz w:val="23"/>
          <w:szCs w:val="23"/>
        </w:rPr>
        <w:t xml:space="preserve">sent </w:t>
      </w:r>
      <w:r w:rsidR="00E4483F" w:rsidRPr="00E4483F">
        <w:rPr>
          <w:sz w:val="23"/>
          <w:szCs w:val="23"/>
          <w:vertAlign w:val="superscript"/>
        </w:rPr>
        <w:t>(</w:t>
      </w:r>
      <w:r w:rsidR="00E4483F">
        <w:rPr>
          <w:sz w:val="23"/>
          <w:szCs w:val="23"/>
          <w:vertAlign w:val="superscript"/>
        </w:rPr>
        <w:t>3992</w:t>
      </w:r>
      <w:r w:rsidR="00E4483F" w:rsidRPr="00E4483F">
        <w:rPr>
          <w:sz w:val="23"/>
          <w:szCs w:val="23"/>
          <w:vertAlign w:val="superscript"/>
        </w:rPr>
        <w:t>)</w:t>
      </w:r>
      <w:r w:rsidR="00E4483F">
        <w:rPr>
          <w:b/>
          <w:bCs/>
          <w:sz w:val="23"/>
          <w:szCs w:val="23"/>
        </w:rPr>
        <w:t xml:space="preserve"> </w:t>
      </w:r>
      <w:r w:rsidRPr="00885716">
        <w:rPr>
          <w:b/>
          <w:bCs/>
          <w:sz w:val="23"/>
          <w:szCs w:val="23"/>
        </w:rPr>
        <w:t>me</w:t>
      </w:r>
      <w:r w:rsidRPr="0077486A">
        <w:rPr>
          <w:sz w:val="23"/>
          <w:szCs w:val="23"/>
        </w:rPr>
        <w:t>.</w:t>
      </w:r>
    </w:p>
    <w:p w:rsidR="00D45389" w:rsidRPr="0077486A" w:rsidRDefault="00D45389" w:rsidP="00873FC1">
      <w:pPr>
        <w:shd w:val="clear" w:color="auto" w:fill="F7FBFB"/>
        <w:spacing w:after="0" w:line="240" w:lineRule="auto"/>
        <w:ind w:left="900"/>
        <w:rPr>
          <w:sz w:val="23"/>
          <w:szCs w:val="23"/>
        </w:rPr>
      </w:pPr>
      <w:r w:rsidRPr="0077486A">
        <w:rPr>
          <w:sz w:val="23"/>
          <w:szCs w:val="23"/>
          <w:vertAlign w:val="superscript"/>
        </w:rPr>
        <w:t>45 </w:t>
      </w:r>
      <w:r w:rsidRPr="0077486A">
        <w:rPr>
          <w:sz w:val="23"/>
          <w:szCs w:val="23"/>
        </w:rPr>
        <w:t xml:space="preserve">And he that </w:t>
      </w:r>
      <w:r w:rsidRPr="00873FC1">
        <w:rPr>
          <w:color w:val="C00000"/>
          <w:sz w:val="23"/>
          <w:szCs w:val="23"/>
        </w:rPr>
        <w:t xml:space="preserve">seeth </w:t>
      </w:r>
      <w:r w:rsidR="00873FC1" w:rsidRPr="00E4483F">
        <w:rPr>
          <w:sz w:val="23"/>
          <w:szCs w:val="23"/>
          <w:vertAlign w:val="superscript"/>
        </w:rPr>
        <w:t>(</w:t>
      </w:r>
      <w:r w:rsidR="00873FC1">
        <w:rPr>
          <w:sz w:val="23"/>
          <w:szCs w:val="23"/>
          <w:vertAlign w:val="superscript"/>
        </w:rPr>
        <w:t>2334</w:t>
      </w:r>
      <w:r w:rsidR="00873FC1" w:rsidRPr="00E4483F">
        <w:rPr>
          <w:sz w:val="23"/>
          <w:szCs w:val="23"/>
          <w:vertAlign w:val="superscript"/>
        </w:rPr>
        <w:t>)</w:t>
      </w:r>
      <w:r w:rsidR="00873FC1">
        <w:rPr>
          <w:b/>
          <w:bCs/>
          <w:sz w:val="23"/>
          <w:szCs w:val="23"/>
        </w:rPr>
        <w:t xml:space="preserve"> </w:t>
      </w:r>
      <w:r w:rsidRPr="0077486A">
        <w:rPr>
          <w:sz w:val="23"/>
          <w:szCs w:val="23"/>
        </w:rPr>
        <w:t xml:space="preserve">me </w:t>
      </w:r>
      <w:r w:rsidRPr="00873FC1">
        <w:rPr>
          <w:color w:val="C00000"/>
          <w:sz w:val="23"/>
          <w:szCs w:val="23"/>
        </w:rPr>
        <w:t xml:space="preserve">seeth </w:t>
      </w:r>
      <w:r w:rsidR="00873FC1" w:rsidRPr="00E4483F">
        <w:rPr>
          <w:sz w:val="23"/>
          <w:szCs w:val="23"/>
          <w:vertAlign w:val="superscript"/>
        </w:rPr>
        <w:t>(</w:t>
      </w:r>
      <w:r w:rsidR="00873FC1">
        <w:rPr>
          <w:sz w:val="23"/>
          <w:szCs w:val="23"/>
          <w:vertAlign w:val="superscript"/>
        </w:rPr>
        <w:t>2334</w:t>
      </w:r>
      <w:r w:rsidR="00873FC1" w:rsidRPr="00E4483F">
        <w:rPr>
          <w:sz w:val="23"/>
          <w:szCs w:val="23"/>
          <w:vertAlign w:val="superscript"/>
        </w:rPr>
        <w:t>)</w:t>
      </w:r>
      <w:r w:rsidR="00873FC1">
        <w:rPr>
          <w:b/>
          <w:bCs/>
          <w:sz w:val="23"/>
          <w:szCs w:val="23"/>
        </w:rPr>
        <w:t xml:space="preserve"> </w:t>
      </w:r>
      <w:r w:rsidRPr="0077486A">
        <w:rPr>
          <w:sz w:val="23"/>
          <w:szCs w:val="23"/>
        </w:rPr>
        <w:t xml:space="preserve">him that </w:t>
      </w:r>
      <w:r w:rsidRPr="00873FC1">
        <w:rPr>
          <w:color w:val="C00000"/>
          <w:sz w:val="23"/>
          <w:szCs w:val="23"/>
        </w:rPr>
        <w:t xml:space="preserve">sent </w:t>
      </w:r>
      <w:r w:rsidR="00873FC1" w:rsidRPr="00E4483F">
        <w:rPr>
          <w:sz w:val="23"/>
          <w:szCs w:val="23"/>
          <w:vertAlign w:val="superscript"/>
        </w:rPr>
        <w:t>(</w:t>
      </w:r>
      <w:r w:rsidR="00873FC1">
        <w:rPr>
          <w:sz w:val="23"/>
          <w:szCs w:val="23"/>
          <w:vertAlign w:val="superscript"/>
        </w:rPr>
        <w:t>3992</w:t>
      </w:r>
      <w:r w:rsidR="00873FC1" w:rsidRPr="00E4483F">
        <w:rPr>
          <w:sz w:val="23"/>
          <w:szCs w:val="23"/>
          <w:vertAlign w:val="superscript"/>
        </w:rPr>
        <w:t>)</w:t>
      </w:r>
      <w:r w:rsidR="00873FC1">
        <w:rPr>
          <w:b/>
          <w:bCs/>
          <w:sz w:val="23"/>
          <w:szCs w:val="23"/>
        </w:rPr>
        <w:t xml:space="preserve"> </w:t>
      </w:r>
      <w:r w:rsidRPr="0077486A">
        <w:rPr>
          <w:sz w:val="23"/>
          <w:szCs w:val="23"/>
        </w:rPr>
        <w:t>me.</w:t>
      </w:r>
    </w:p>
    <w:p w:rsidR="00D45389" w:rsidRPr="0077486A" w:rsidRDefault="00D45389" w:rsidP="00E4483F">
      <w:pPr>
        <w:shd w:val="clear" w:color="auto" w:fill="F7FBFB"/>
        <w:spacing w:after="0" w:line="240" w:lineRule="auto"/>
        <w:ind w:left="900"/>
        <w:rPr>
          <w:sz w:val="23"/>
          <w:szCs w:val="23"/>
        </w:rPr>
      </w:pPr>
      <w:r w:rsidRPr="0077486A">
        <w:rPr>
          <w:sz w:val="23"/>
          <w:szCs w:val="23"/>
          <w:vertAlign w:val="superscript"/>
        </w:rPr>
        <w:t>46 </w:t>
      </w:r>
      <w:r w:rsidRPr="00885716">
        <w:rPr>
          <w:b/>
          <w:bCs/>
          <w:sz w:val="23"/>
          <w:szCs w:val="23"/>
          <w:u w:val="single" w:color="FF0000"/>
        </w:rPr>
        <w:t xml:space="preserve">I am come a light into the world, that whosoever </w:t>
      </w:r>
      <w:r w:rsidRPr="00E450F2">
        <w:rPr>
          <w:b/>
          <w:bCs/>
          <w:color w:val="0000FF"/>
          <w:sz w:val="23"/>
          <w:szCs w:val="23"/>
          <w:u w:val="single" w:color="FF0000"/>
        </w:rPr>
        <w:t xml:space="preserve">believeth </w:t>
      </w:r>
      <w:r w:rsidR="00E4483F" w:rsidRPr="00E4483F">
        <w:rPr>
          <w:sz w:val="23"/>
          <w:szCs w:val="23"/>
          <w:u w:val="single" w:color="FF0000"/>
          <w:vertAlign w:val="superscript"/>
        </w:rPr>
        <w:t>(4100)</w:t>
      </w:r>
      <w:r w:rsidR="00E4483F" w:rsidRPr="00E4483F">
        <w:rPr>
          <w:b/>
          <w:bCs/>
          <w:sz w:val="23"/>
          <w:szCs w:val="23"/>
          <w:u w:val="single" w:color="FF0000"/>
        </w:rPr>
        <w:t xml:space="preserve"> </w:t>
      </w:r>
      <w:r w:rsidRPr="00E4483F">
        <w:rPr>
          <w:b/>
          <w:bCs/>
          <w:sz w:val="23"/>
          <w:szCs w:val="23"/>
          <w:u w:val="single" w:color="FF0000"/>
        </w:rPr>
        <w:t>on</w:t>
      </w:r>
      <w:r w:rsidRPr="00885716">
        <w:rPr>
          <w:b/>
          <w:bCs/>
          <w:sz w:val="23"/>
          <w:szCs w:val="23"/>
          <w:u w:val="single" w:color="FF0000"/>
        </w:rPr>
        <w:t xml:space="preserve"> me </w:t>
      </w:r>
      <w:r w:rsidRPr="00E4483F">
        <w:rPr>
          <w:b/>
          <w:bCs/>
          <w:sz w:val="23"/>
          <w:szCs w:val="23"/>
          <w:u w:val="single" w:color="FF0000"/>
        </w:rPr>
        <w:t xml:space="preserve">should not </w:t>
      </w:r>
      <w:r w:rsidRPr="00E4483F">
        <w:rPr>
          <w:b/>
          <w:bCs/>
          <w:color w:val="C00000"/>
          <w:sz w:val="23"/>
          <w:szCs w:val="23"/>
          <w:u w:val="single" w:color="FF0000"/>
        </w:rPr>
        <w:t xml:space="preserve">abide </w:t>
      </w:r>
      <w:r w:rsidR="00E4483F" w:rsidRPr="00E4483F">
        <w:rPr>
          <w:sz w:val="23"/>
          <w:szCs w:val="23"/>
          <w:u w:val="single" w:color="FF0000"/>
          <w:vertAlign w:val="superscript"/>
        </w:rPr>
        <w:t>(3306)</w:t>
      </w:r>
      <w:r w:rsidR="00E4483F" w:rsidRPr="00E4483F">
        <w:rPr>
          <w:b/>
          <w:bCs/>
          <w:sz w:val="23"/>
          <w:szCs w:val="23"/>
          <w:u w:val="single" w:color="FF0000"/>
        </w:rPr>
        <w:t xml:space="preserve"> </w:t>
      </w:r>
      <w:r w:rsidRPr="00E4483F">
        <w:rPr>
          <w:b/>
          <w:bCs/>
          <w:sz w:val="23"/>
          <w:szCs w:val="23"/>
          <w:u w:val="single" w:color="FF0000"/>
        </w:rPr>
        <w:t>in darkness</w:t>
      </w:r>
      <w:r w:rsidRPr="0077486A">
        <w:rPr>
          <w:sz w:val="23"/>
          <w:szCs w:val="23"/>
        </w:rPr>
        <w:t>.</w:t>
      </w:r>
    </w:p>
    <w:p w:rsidR="00D45389" w:rsidRPr="0077486A" w:rsidRDefault="00D45389" w:rsidP="007466C9">
      <w:pPr>
        <w:shd w:val="clear" w:color="auto" w:fill="F7FBFB"/>
        <w:spacing w:after="0" w:line="240" w:lineRule="auto"/>
        <w:ind w:left="900"/>
        <w:rPr>
          <w:sz w:val="23"/>
          <w:szCs w:val="23"/>
        </w:rPr>
      </w:pPr>
      <w:r w:rsidRPr="0077486A">
        <w:rPr>
          <w:sz w:val="23"/>
          <w:szCs w:val="23"/>
          <w:vertAlign w:val="superscript"/>
        </w:rPr>
        <w:t>47 </w:t>
      </w:r>
      <w:r w:rsidRPr="00885716">
        <w:rPr>
          <w:b/>
          <w:bCs/>
          <w:sz w:val="23"/>
          <w:szCs w:val="23"/>
          <w:u w:val="single" w:color="C00000"/>
        </w:rPr>
        <w:t xml:space="preserve">And if any man hear my words, and </w:t>
      </w:r>
      <w:r w:rsidRPr="00E450F2">
        <w:rPr>
          <w:b/>
          <w:bCs/>
          <w:color w:val="0000FF"/>
          <w:sz w:val="23"/>
          <w:szCs w:val="23"/>
          <w:u w:val="single" w:color="FF0000"/>
        </w:rPr>
        <w:t xml:space="preserve">believe </w:t>
      </w:r>
      <w:r w:rsidR="00E4483F" w:rsidRPr="00E4483F">
        <w:rPr>
          <w:sz w:val="23"/>
          <w:szCs w:val="23"/>
          <w:u w:val="single" w:color="FF0000"/>
          <w:vertAlign w:val="superscript"/>
        </w:rPr>
        <w:t>(4100)</w:t>
      </w:r>
      <w:r w:rsidR="00E4483F" w:rsidRPr="00E4483F">
        <w:rPr>
          <w:b/>
          <w:bCs/>
          <w:sz w:val="23"/>
          <w:szCs w:val="23"/>
          <w:u w:val="single" w:color="FF0000"/>
        </w:rPr>
        <w:t xml:space="preserve"> </w:t>
      </w:r>
      <w:r w:rsidRPr="00E4483F">
        <w:rPr>
          <w:b/>
          <w:bCs/>
          <w:sz w:val="23"/>
          <w:szCs w:val="23"/>
          <w:u w:val="single" w:color="FF0000"/>
        </w:rPr>
        <w:t>not</w:t>
      </w:r>
      <w:r w:rsidRPr="0077486A">
        <w:rPr>
          <w:sz w:val="23"/>
          <w:szCs w:val="23"/>
        </w:rPr>
        <w:t xml:space="preserve">, I </w:t>
      </w:r>
      <w:r w:rsidRPr="007466C9">
        <w:rPr>
          <w:color w:val="C00000"/>
          <w:sz w:val="23"/>
          <w:szCs w:val="23"/>
        </w:rPr>
        <w:t xml:space="preserve">judge </w:t>
      </w:r>
      <w:r w:rsidR="007466C9" w:rsidRPr="00E4483F">
        <w:rPr>
          <w:sz w:val="23"/>
          <w:szCs w:val="23"/>
          <w:vertAlign w:val="superscript"/>
        </w:rPr>
        <w:t>(</w:t>
      </w:r>
      <w:r w:rsidR="007466C9">
        <w:rPr>
          <w:sz w:val="23"/>
          <w:szCs w:val="23"/>
          <w:vertAlign w:val="superscript"/>
        </w:rPr>
        <w:t>2919</w:t>
      </w:r>
      <w:r w:rsidR="007466C9" w:rsidRPr="00E4483F">
        <w:rPr>
          <w:sz w:val="23"/>
          <w:szCs w:val="23"/>
          <w:vertAlign w:val="superscript"/>
        </w:rPr>
        <w:t>)</w:t>
      </w:r>
      <w:r w:rsidR="007466C9">
        <w:rPr>
          <w:b/>
          <w:bCs/>
          <w:sz w:val="23"/>
          <w:szCs w:val="23"/>
        </w:rPr>
        <w:t xml:space="preserve"> </w:t>
      </w:r>
      <w:r w:rsidRPr="0077486A">
        <w:rPr>
          <w:sz w:val="23"/>
          <w:szCs w:val="23"/>
        </w:rPr>
        <w:t xml:space="preserve">him not: for I came not to </w:t>
      </w:r>
      <w:r w:rsidRPr="007466C9">
        <w:rPr>
          <w:color w:val="C00000"/>
          <w:sz w:val="23"/>
          <w:szCs w:val="23"/>
        </w:rPr>
        <w:t xml:space="preserve">judge </w:t>
      </w:r>
      <w:r w:rsidR="007466C9" w:rsidRPr="00E4483F">
        <w:rPr>
          <w:sz w:val="23"/>
          <w:szCs w:val="23"/>
          <w:vertAlign w:val="superscript"/>
        </w:rPr>
        <w:t>(</w:t>
      </w:r>
      <w:r w:rsidR="007466C9">
        <w:rPr>
          <w:sz w:val="23"/>
          <w:szCs w:val="23"/>
          <w:vertAlign w:val="superscript"/>
        </w:rPr>
        <w:t>2919</w:t>
      </w:r>
      <w:r w:rsidR="007466C9" w:rsidRPr="00E4483F">
        <w:rPr>
          <w:sz w:val="23"/>
          <w:szCs w:val="23"/>
          <w:vertAlign w:val="superscript"/>
        </w:rPr>
        <w:t>)</w:t>
      </w:r>
      <w:r w:rsidR="007466C9">
        <w:rPr>
          <w:b/>
          <w:bCs/>
          <w:sz w:val="23"/>
          <w:szCs w:val="23"/>
        </w:rPr>
        <w:t xml:space="preserve"> </w:t>
      </w:r>
      <w:r w:rsidRPr="0077486A">
        <w:rPr>
          <w:sz w:val="23"/>
          <w:szCs w:val="23"/>
        </w:rPr>
        <w:t>the world, but to save the world.</w:t>
      </w:r>
    </w:p>
    <w:p w:rsidR="00D45389" w:rsidRPr="0077486A" w:rsidRDefault="00D45389" w:rsidP="00E4483F">
      <w:pPr>
        <w:shd w:val="clear" w:color="auto" w:fill="F7FBFB"/>
        <w:spacing w:after="0" w:line="240" w:lineRule="auto"/>
        <w:ind w:left="900"/>
        <w:rPr>
          <w:sz w:val="23"/>
          <w:szCs w:val="23"/>
        </w:rPr>
      </w:pPr>
      <w:r w:rsidRPr="0077486A">
        <w:rPr>
          <w:sz w:val="23"/>
          <w:szCs w:val="23"/>
          <w:vertAlign w:val="superscript"/>
        </w:rPr>
        <w:t>48 </w:t>
      </w:r>
      <w:r w:rsidRPr="00885716">
        <w:rPr>
          <w:b/>
          <w:bCs/>
          <w:sz w:val="23"/>
          <w:szCs w:val="23"/>
          <w:u w:val="single" w:color="FF0000"/>
        </w:rPr>
        <w:t xml:space="preserve">He that </w:t>
      </w:r>
      <w:r w:rsidRPr="00E4483F">
        <w:rPr>
          <w:b/>
          <w:bCs/>
          <w:color w:val="C00000"/>
          <w:sz w:val="23"/>
          <w:szCs w:val="23"/>
          <w:u w:val="single" w:color="FF0000"/>
        </w:rPr>
        <w:t xml:space="preserve">rejecteth </w:t>
      </w:r>
      <w:r w:rsidR="00E4483F" w:rsidRPr="00E4483F">
        <w:rPr>
          <w:sz w:val="23"/>
          <w:szCs w:val="23"/>
          <w:u w:val="single" w:color="FF0000"/>
          <w:vertAlign w:val="superscript"/>
        </w:rPr>
        <w:t>(114)</w:t>
      </w:r>
      <w:r w:rsidR="00E4483F" w:rsidRPr="00E4483F">
        <w:rPr>
          <w:b/>
          <w:bCs/>
          <w:sz w:val="23"/>
          <w:szCs w:val="23"/>
          <w:u w:val="single" w:color="FF0000"/>
        </w:rPr>
        <w:t xml:space="preserve"> </w:t>
      </w:r>
      <w:r w:rsidRPr="00E4483F">
        <w:rPr>
          <w:b/>
          <w:bCs/>
          <w:sz w:val="23"/>
          <w:szCs w:val="23"/>
          <w:u w:val="single" w:color="FF0000"/>
        </w:rPr>
        <w:t>me</w:t>
      </w:r>
      <w:r w:rsidRPr="00885716">
        <w:rPr>
          <w:b/>
          <w:bCs/>
          <w:sz w:val="23"/>
          <w:szCs w:val="23"/>
          <w:u w:val="single" w:color="FF0000"/>
        </w:rPr>
        <w:t xml:space="preserve">, and </w:t>
      </w:r>
      <w:r w:rsidRPr="00E4483F">
        <w:rPr>
          <w:b/>
          <w:bCs/>
          <w:color w:val="C00000"/>
          <w:sz w:val="23"/>
          <w:szCs w:val="23"/>
          <w:u w:val="single" w:color="FF0000"/>
        </w:rPr>
        <w:t xml:space="preserve">receiveth </w:t>
      </w:r>
      <w:r w:rsidR="00E4483F" w:rsidRPr="00E4483F">
        <w:rPr>
          <w:sz w:val="23"/>
          <w:szCs w:val="23"/>
          <w:u w:val="single" w:color="FF0000"/>
          <w:vertAlign w:val="superscript"/>
        </w:rPr>
        <w:t>(2983)</w:t>
      </w:r>
      <w:r w:rsidR="00E4483F" w:rsidRPr="00E4483F">
        <w:rPr>
          <w:b/>
          <w:bCs/>
          <w:sz w:val="23"/>
          <w:szCs w:val="23"/>
          <w:u w:val="single" w:color="FF0000"/>
        </w:rPr>
        <w:t xml:space="preserve"> </w:t>
      </w:r>
      <w:r w:rsidRPr="00E4483F">
        <w:rPr>
          <w:b/>
          <w:bCs/>
          <w:sz w:val="23"/>
          <w:szCs w:val="23"/>
          <w:u w:val="single" w:color="FF0000"/>
        </w:rPr>
        <w:t>not</w:t>
      </w:r>
      <w:r w:rsidRPr="00885716">
        <w:rPr>
          <w:b/>
          <w:bCs/>
          <w:sz w:val="23"/>
          <w:szCs w:val="23"/>
          <w:u w:val="single" w:color="FF0000"/>
        </w:rPr>
        <w:t xml:space="preserve"> my words</w:t>
      </w:r>
      <w:r w:rsidRPr="0077486A">
        <w:rPr>
          <w:sz w:val="23"/>
          <w:szCs w:val="23"/>
        </w:rPr>
        <w:t xml:space="preserve">, hath one that </w:t>
      </w:r>
      <w:r w:rsidRPr="007466C9">
        <w:rPr>
          <w:color w:val="C00000"/>
          <w:sz w:val="23"/>
          <w:szCs w:val="23"/>
        </w:rPr>
        <w:t xml:space="preserve">judgeth </w:t>
      </w:r>
      <w:r w:rsidR="007466C9" w:rsidRPr="00E4483F">
        <w:rPr>
          <w:sz w:val="23"/>
          <w:szCs w:val="23"/>
          <w:vertAlign w:val="superscript"/>
        </w:rPr>
        <w:t>(</w:t>
      </w:r>
      <w:r w:rsidR="007466C9">
        <w:rPr>
          <w:sz w:val="23"/>
          <w:szCs w:val="23"/>
          <w:vertAlign w:val="superscript"/>
        </w:rPr>
        <w:t>2919</w:t>
      </w:r>
      <w:r w:rsidR="007466C9" w:rsidRPr="00E4483F">
        <w:rPr>
          <w:sz w:val="23"/>
          <w:szCs w:val="23"/>
          <w:vertAlign w:val="superscript"/>
        </w:rPr>
        <w:t>)</w:t>
      </w:r>
      <w:r w:rsidR="007466C9">
        <w:rPr>
          <w:b/>
          <w:bCs/>
          <w:sz w:val="23"/>
          <w:szCs w:val="23"/>
        </w:rPr>
        <w:t xml:space="preserve"> </w:t>
      </w:r>
      <w:r w:rsidRPr="0077486A">
        <w:rPr>
          <w:sz w:val="23"/>
          <w:szCs w:val="23"/>
        </w:rPr>
        <w:t xml:space="preserve">him: the word that I have spoken, the same shall </w:t>
      </w:r>
      <w:r w:rsidRPr="007466C9">
        <w:rPr>
          <w:color w:val="C00000"/>
          <w:sz w:val="23"/>
          <w:szCs w:val="23"/>
        </w:rPr>
        <w:t xml:space="preserve">judge </w:t>
      </w:r>
      <w:r w:rsidR="007466C9" w:rsidRPr="00E4483F">
        <w:rPr>
          <w:sz w:val="23"/>
          <w:szCs w:val="23"/>
          <w:vertAlign w:val="superscript"/>
        </w:rPr>
        <w:t>(</w:t>
      </w:r>
      <w:r w:rsidR="007466C9">
        <w:rPr>
          <w:sz w:val="23"/>
          <w:szCs w:val="23"/>
          <w:vertAlign w:val="superscript"/>
        </w:rPr>
        <w:t>2919</w:t>
      </w:r>
      <w:r w:rsidR="007466C9" w:rsidRPr="00E4483F">
        <w:rPr>
          <w:sz w:val="23"/>
          <w:szCs w:val="23"/>
          <w:vertAlign w:val="superscript"/>
        </w:rPr>
        <w:t>)</w:t>
      </w:r>
      <w:r w:rsidR="007466C9">
        <w:rPr>
          <w:b/>
          <w:bCs/>
          <w:sz w:val="23"/>
          <w:szCs w:val="23"/>
        </w:rPr>
        <w:t xml:space="preserve"> </w:t>
      </w:r>
      <w:r w:rsidRPr="0077486A">
        <w:rPr>
          <w:sz w:val="23"/>
          <w:szCs w:val="23"/>
        </w:rPr>
        <w:t>him in the last day.</w:t>
      </w:r>
    </w:p>
    <w:p w:rsidR="00D45389" w:rsidRPr="001730F7" w:rsidRDefault="00D45389" w:rsidP="000D4AD5">
      <w:pPr>
        <w:shd w:val="clear" w:color="auto" w:fill="F7FBFB"/>
        <w:spacing w:after="0" w:line="240" w:lineRule="auto"/>
        <w:ind w:left="900"/>
        <w:rPr>
          <w:b/>
          <w:bCs/>
          <w:sz w:val="23"/>
          <w:szCs w:val="23"/>
        </w:rPr>
      </w:pPr>
      <w:r w:rsidRPr="0077486A">
        <w:rPr>
          <w:sz w:val="23"/>
          <w:szCs w:val="23"/>
          <w:vertAlign w:val="superscript"/>
        </w:rPr>
        <w:t>49 </w:t>
      </w:r>
      <w:r w:rsidRPr="00885716">
        <w:rPr>
          <w:b/>
          <w:bCs/>
          <w:sz w:val="23"/>
          <w:szCs w:val="23"/>
          <w:u w:val="single" w:color="FF0000"/>
        </w:rPr>
        <w:t xml:space="preserve">For I have not spoken of myself; but the Father which </w:t>
      </w:r>
      <w:r w:rsidRPr="00873FC1">
        <w:rPr>
          <w:b/>
          <w:bCs/>
          <w:color w:val="C00000"/>
          <w:sz w:val="23"/>
          <w:szCs w:val="23"/>
          <w:u w:val="single" w:color="FF0000"/>
        </w:rPr>
        <w:t xml:space="preserve">sent </w:t>
      </w:r>
      <w:r w:rsidR="00873FC1" w:rsidRPr="00873FC1">
        <w:rPr>
          <w:sz w:val="23"/>
          <w:szCs w:val="23"/>
          <w:u w:val="single" w:color="FF0000"/>
          <w:vertAlign w:val="superscript"/>
        </w:rPr>
        <w:t>(3992)</w:t>
      </w:r>
      <w:r w:rsidR="00873FC1" w:rsidRPr="00873FC1">
        <w:rPr>
          <w:b/>
          <w:bCs/>
          <w:sz w:val="23"/>
          <w:szCs w:val="23"/>
          <w:u w:val="single" w:color="FF0000"/>
        </w:rPr>
        <w:t xml:space="preserve"> </w:t>
      </w:r>
      <w:r w:rsidRPr="00873FC1">
        <w:rPr>
          <w:b/>
          <w:bCs/>
          <w:sz w:val="23"/>
          <w:szCs w:val="23"/>
          <w:u w:val="single" w:color="FF0000"/>
        </w:rPr>
        <w:t>me</w:t>
      </w:r>
      <w:r w:rsidRPr="00E4483F">
        <w:rPr>
          <w:sz w:val="23"/>
          <w:szCs w:val="23"/>
        </w:rPr>
        <w:t xml:space="preserve">, </w:t>
      </w:r>
      <w:r w:rsidRPr="001730F7">
        <w:rPr>
          <w:b/>
          <w:bCs/>
          <w:sz w:val="23"/>
          <w:szCs w:val="23"/>
        </w:rPr>
        <w:t>he gave me a commandment, what I should say, and what I should speak.</w:t>
      </w:r>
    </w:p>
    <w:p w:rsidR="00D45389" w:rsidRPr="0077486A" w:rsidRDefault="00D45389" w:rsidP="000D4AD5">
      <w:pPr>
        <w:shd w:val="clear" w:color="auto" w:fill="F7FBFB"/>
        <w:spacing w:after="0" w:line="240" w:lineRule="auto"/>
        <w:ind w:left="900"/>
        <w:rPr>
          <w:sz w:val="23"/>
          <w:szCs w:val="23"/>
        </w:rPr>
      </w:pPr>
      <w:r w:rsidRPr="0077486A">
        <w:rPr>
          <w:sz w:val="23"/>
          <w:szCs w:val="23"/>
          <w:vertAlign w:val="superscript"/>
        </w:rPr>
        <w:t>50 </w:t>
      </w:r>
      <w:r w:rsidRPr="001730F7">
        <w:rPr>
          <w:sz w:val="23"/>
          <w:szCs w:val="23"/>
        </w:rPr>
        <w:t xml:space="preserve">And I know that his commandment is life everlasting: </w:t>
      </w:r>
      <w:r w:rsidRPr="001730F7">
        <w:rPr>
          <w:b/>
          <w:bCs/>
          <w:sz w:val="23"/>
          <w:szCs w:val="23"/>
          <w:u w:val="single" w:color="FF0000"/>
        </w:rPr>
        <w:t>whatsoever I speak therefore, even</w:t>
      </w:r>
      <w:r w:rsidRPr="00885716">
        <w:rPr>
          <w:b/>
          <w:bCs/>
          <w:sz w:val="23"/>
          <w:szCs w:val="23"/>
          <w:u w:val="single" w:color="FF0000"/>
        </w:rPr>
        <w:t xml:space="preserve"> as the Father said unto me, so I speak</w:t>
      </w:r>
      <w:r w:rsidRPr="00885716">
        <w:rPr>
          <w:sz w:val="23"/>
          <w:szCs w:val="23"/>
          <w:u w:val="single" w:color="FF0000"/>
        </w:rPr>
        <w:t>.</w:t>
      </w:r>
      <w:r>
        <w:rPr>
          <w:sz w:val="23"/>
          <w:szCs w:val="23"/>
        </w:rPr>
        <w:t>”</w:t>
      </w:r>
      <w:r w:rsidRPr="00761996">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D45389" w:rsidRDefault="00D45389" w:rsidP="00F60BF2">
      <w:pPr>
        <w:spacing w:after="0" w:line="240" w:lineRule="auto"/>
        <w:rPr>
          <w:sz w:val="23"/>
          <w:szCs w:val="23"/>
        </w:rPr>
      </w:pPr>
    </w:p>
    <w:p w:rsidR="000D4AD5" w:rsidRDefault="000D4AD5" w:rsidP="00083A95">
      <w:pPr>
        <w:pStyle w:val="ListParagraph"/>
        <w:numPr>
          <w:ilvl w:val="0"/>
          <w:numId w:val="25"/>
        </w:numPr>
        <w:ind w:left="1620"/>
        <w:rPr>
          <w:rFonts w:asciiTheme="minorHAnsi" w:hAnsiTheme="minorHAnsi"/>
          <w:sz w:val="23"/>
          <w:szCs w:val="23"/>
        </w:rPr>
      </w:pPr>
      <w:r w:rsidRPr="000D4AD5">
        <w:rPr>
          <w:rFonts w:asciiTheme="minorHAnsi" w:hAnsiTheme="minorHAnsi"/>
          <w:sz w:val="23"/>
          <w:szCs w:val="23"/>
        </w:rPr>
        <w:t xml:space="preserve">Verse 46 </w:t>
      </w:r>
      <w:r>
        <w:rPr>
          <w:rFonts w:asciiTheme="minorHAnsi" w:hAnsiTheme="minorHAnsi"/>
          <w:sz w:val="23"/>
          <w:szCs w:val="23"/>
        </w:rPr>
        <w:t>–</w:t>
      </w:r>
      <w:r w:rsidRPr="000D4AD5">
        <w:rPr>
          <w:rFonts w:asciiTheme="minorHAnsi" w:hAnsiTheme="minorHAnsi"/>
          <w:sz w:val="23"/>
          <w:szCs w:val="23"/>
        </w:rPr>
        <w:t xml:space="preserve"> </w:t>
      </w:r>
      <w:r>
        <w:rPr>
          <w:rFonts w:asciiTheme="minorHAnsi" w:hAnsiTheme="minorHAnsi"/>
          <w:sz w:val="23"/>
          <w:szCs w:val="23"/>
        </w:rPr>
        <w:t>If we believe in Yeshua we will not abide in darkness.</w:t>
      </w:r>
    </w:p>
    <w:p w:rsidR="00D408D1" w:rsidRDefault="00D408D1" w:rsidP="00D408D1">
      <w:pPr>
        <w:spacing w:after="0" w:line="240" w:lineRule="auto"/>
        <w:rPr>
          <w:sz w:val="23"/>
          <w:szCs w:val="23"/>
        </w:rPr>
      </w:pPr>
    </w:p>
    <w:p w:rsidR="00D408D1" w:rsidRPr="00D408D1" w:rsidRDefault="00D408D1" w:rsidP="005A37C9">
      <w:pPr>
        <w:shd w:val="clear" w:color="auto" w:fill="F7FBFB"/>
        <w:spacing w:after="0" w:line="240" w:lineRule="auto"/>
        <w:ind w:left="1800"/>
        <w:rPr>
          <w:b/>
          <w:bCs/>
          <w:sz w:val="23"/>
          <w:szCs w:val="23"/>
        </w:rPr>
      </w:pPr>
      <w:r w:rsidRPr="00D408D1">
        <w:rPr>
          <w:b/>
          <w:bCs/>
          <w:sz w:val="23"/>
          <w:szCs w:val="23"/>
        </w:rPr>
        <w:t xml:space="preserve">John 8:12 </w:t>
      </w:r>
      <w:r w:rsidR="005A37C9">
        <w:rPr>
          <w:b/>
          <w:bCs/>
          <w:sz w:val="23"/>
          <w:szCs w:val="23"/>
        </w:rPr>
        <w:t xml:space="preserve"> </w:t>
      </w:r>
    </w:p>
    <w:p w:rsidR="00D408D1" w:rsidRDefault="005A37C9" w:rsidP="005A37C9">
      <w:pPr>
        <w:shd w:val="clear" w:color="auto" w:fill="F7FBFB"/>
        <w:spacing w:after="0" w:line="240" w:lineRule="auto"/>
        <w:ind w:left="1800"/>
        <w:rPr>
          <w:sz w:val="23"/>
          <w:szCs w:val="23"/>
        </w:rPr>
      </w:pPr>
      <w:r>
        <w:rPr>
          <w:sz w:val="23"/>
          <w:szCs w:val="23"/>
        </w:rPr>
        <w:t>“</w:t>
      </w:r>
      <w:r w:rsidR="00D408D1" w:rsidRPr="00D408D1">
        <w:rPr>
          <w:sz w:val="23"/>
          <w:szCs w:val="23"/>
        </w:rPr>
        <w:t xml:space="preserve">Then spake Jesus again unto them, saying, I am the light of the world: </w:t>
      </w:r>
      <w:r w:rsidR="00D408D1" w:rsidRPr="009B1FCF">
        <w:rPr>
          <w:b/>
          <w:bCs/>
          <w:sz w:val="23"/>
          <w:szCs w:val="23"/>
          <w:u w:val="single" w:color="FF0000"/>
        </w:rPr>
        <w:t xml:space="preserve">he that </w:t>
      </w:r>
      <w:r w:rsidR="00D408D1" w:rsidRPr="00B419DB">
        <w:rPr>
          <w:b/>
          <w:bCs/>
          <w:sz w:val="23"/>
          <w:szCs w:val="23"/>
          <w:u w:val="single" w:color="FF0000"/>
        </w:rPr>
        <w:t>followeth me shall not walk in darkness</w:t>
      </w:r>
      <w:r w:rsidR="00D408D1" w:rsidRPr="00D408D1">
        <w:rPr>
          <w:b/>
          <w:bCs/>
          <w:sz w:val="23"/>
          <w:szCs w:val="23"/>
        </w:rPr>
        <w:t>, but shall have the light of life</w:t>
      </w:r>
      <w:r w:rsidR="00D408D1" w:rsidRPr="00D408D1">
        <w:rPr>
          <w:sz w:val="23"/>
          <w:szCs w:val="23"/>
        </w:rPr>
        <w:t>.</w:t>
      </w:r>
      <w:r>
        <w:rPr>
          <w:sz w:val="23"/>
          <w:szCs w:val="23"/>
        </w:rPr>
        <w:t>”</w:t>
      </w:r>
      <w:r w:rsidRPr="005A37C9">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D408D1" w:rsidRDefault="00D408D1" w:rsidP="00D408D1">
      <w:pPr>
        <w:spacing w:after="0" w:line="240" w:lineRule="auto"/>
        <w:ind w:left="1800"/>
        <w:rPr>
          <w:sz w:val="23"/>
          <w:szCs w:val="23"/>
        </w:rPr>
      </w:pPr>
    </w:p>
    <w:p w:rsidR="00D408D1" w:rsidRPr="00D408D1" w:rsidRDefault="00D408D1" w:rsidP="00083A95">
      <w:pPr>
        <w:pStyle w:val="ListParagraph"/>
        <w:numPr>
          <w:ilvl w:val="0"/>
          <w:numId w:val="25"/>
        </w:numPr>
        <w:ind w:left="2340"/>
        <w:rPr>
          <w:rFonts w:asciiTheme="minorHAnsi" w:hAnsiTheme="minorHAnsi"/>
          <w:sz w:val="23"/>
          <w:szCs w:val="23"/>
        </w:rPr>
      </w:pPr>
      <w:r w:rsidRPr="00D408D1">
        <w:rPr>
          <w:rFonts w:asciiTheme="minorHAnsi" w:hAnsiTheme="minorHAnsi"/>
          <w:sz w:val="23"/>
          <w:szCs w:val="23"/>
        </w:rPr>
        <w:t>However,</w:t>
      </w:r>
      <w:r>
        <w:rPr>
          <w:rFonts w:asciiTheme="minorHAnsi" w:hAnsiTheme="minorHAnsi"/>
          <w:sz w:val="23"/>
          <w:szCs w:val="23"/>
        </w:rPr>
        <w:t xml:space="preserve"> many will condemn themselves because they refuse to come to the light - Yeshua.</w:t>
      </w:r>
    </w:p>
    <w:p w:rsidR="00D408D1" w:rsidRDefault="00D408D1" w:rsidP="00D408D1">
      <w:pPr>
        <w:spacing w:after="0" w:line="240" w:lineRule="auto"/>
        <w:rPr>
          <w:sz w:val="23"/>
          <w:szCs w:val="23"/>
        </w:rPr>
      </w:pPr>
    </w:p>
    <w:p w:rsidR="00D408D1" w:rsidRPr="00D408D1" w:rsidRDefault="00D408D1" w:rsidP="005A37C9">
      <w:pPr>
        <w:shd w:val="clear" w:color="auto" w:fill="F7FBFB"/>
        <w:spacing w:after="0" w:line="240" w:lineRule="auto"/>
        <w:ind w:left="2520"/>
        <w:rPr>
          <w:b/>
          <w:bCs/>
          <w:sz w:val="23"/>
          <w:szCs w:val="23"/>
        </w:rPr>
      </w:pPr>
      <w:r w:rsidRPr="00D408D1">
        <w:rPr>
          <w:b/>
          <w:bCs/>
          <w:sz w:val="23"/>
          <w:szCs w:val="23"/>
        </w:rPr>
        <w:t xml:space="preserve">John 3:18-20 </w:t>
      </w:r>
    </w:p>
    <w:p w:rsidR="00D408D1" w:rsidRPr="00D408D1" w:rsidRDefault="005A37C9" w:rsidP="00B419DB">
      <w:pPr>
        <w:shd w:val="clear" w:color="auto" w:fill="F7FBFB"/>
        <w:spacing w:after="0" w:line="240" w:lineRule="auto"/>
        <w:ind w:left="2520"/>
        <w:rPr>
          <w:sz w:val="23"/>
          <w:szCs w:val="23"/>
        </w:rPr>
      </w:pPr>
      <w:r>
        <w:rPr>
          <w:sz w:val="23"/>
          <w:szCs w:val="23"/>
        </w:rPr>
        <w:t>“</w:t>
      </w:r>
      <w:r w:rsidR="00D408D1" w:rsidRPr="00D408D1">
        <w:rPr>
          <w:sz w:val="23"/>
          <w:szCs w:val="23"/>
        </w:rPr>
        <w:t xml:space="preserve">He that </w:t>
      </w:r>
      <w:r w:rsidR="00D408D1" w:rsidRPr="00873FC1">
        <w:rPr>
          <w:color w:val="0000FF"/>
          <w:sz w:val="23"/>
          <w:szCs w:val="23"/>
        </w:rPr>
        <w:t xml:space="preserve">believeth </w:t>
      </w:r>
      <w:r w:rsidR="00873FC1" w:rsidRPr="00E4483F">
        <w:rPr>
          <w:sz w:val="23"/>
          <w:szCs w:val="23"/>
          <w:vertAlign w:val="superscript"/>
        </w:rPr>
        <w:t>(4100)</w:t>
      </w:r>
      <w:r w:rsidR="00873FC1">
        <w:rPr>
          <w:b/>
          <w:bCs/>
          <w:sz w:val="23"/>
          <w:szCs w:val="23"/>
        </w:rPr>
        <w:t xml:space="preserve"> </w:t>
      </w:r>
      <w:r w:rsidR="00D408D1" w:rsidRPr="00D408D1">
        <w:rPr>
          <w:sz w:val="23"/>
          <w:szCs w:val="23"/>
        </w:rPr>
        <w:t xml:space="preserve">on him is not condemned: but he that </w:t>
      </w:r>
      <w:r w:rsidR="00D408D1" w:rsidRPr="00B419DB">
        <w:rPr>
          <w:color w:val="0000FF"/>
          <w:sz w:val="23"/>
          <w:szCs w:val="23"/>
        </w:rPr>
        <w:t xml:space="preserve">believeth </w:t>
      </w:r>
      <w:r w:rsidR="00B419DB" w:rsidRPr="00E4483F">
        <w:rPr>
          <w:sz w:val="23"/>
          <w:szCs w:val="23"/>
          <w:vertAlign w:val="superscript"/>
        </w:rPr>
        <w:t>(4100)</w:t>
      </w:r>
      <w:r w:rsidR="00B419DB">
        <w:rPr>
          <w:b/>
          <w:bCs/>
          <w:sz w:val="23"/>
          <w:szCs w:val="23"/>
        </w:rPr>
        <w:t xml:space="preserve"> </w:t>
      </w:r>
      <w:r w:rsidR="00D408D1" w:rsidRPr="00D408D1">
        <w:rPr>
          <w:sz w:val="23"/>
          <w:szCs w:val="23"/>
        </w:rPr>
        <w:t xml:space="preserve">not is condemned already, because </w:t>
      </w:r>
      <w:r w:rsidR="00D408D1" w:rsidRPr="009B1FCF">
        <w:rPr>
          <w:b/>
          <w:bCs/>
          <w:sz w:val="23"/>
          <w:szCs w:val="23"/>
          <w:u w:val="single" w:color="FF0000"/>
        </w:rPr>
        <w:t xml:space="preserve">he hath not </w:t>
      </w:r>
      <w:r w:rsidR="00D408D1" w:rsidRPr="00873FC1">
        <w:rPr>
          <w:b/>
          <w:bCs/>
          <w:color w:val="0000FF"/>
          <w:sz w:val="23"/>
          <w:szCs w:val="23"/>
          <w:u w:val="single" w:color="FF0000"/>
        </w:rPr>
        <w:t xml:space="preserve">believed </w:t>
      </w:r>
      <w:r w:rsidR="00873FC1" w:rsidRPr="00873FC1">
        <w:rPr>
          <w:sz w:val="23"/>
          <w:szCs w:val="23"/>
          <w:u w:val="single" w:color="FF0000"/>
          <w:vertAlign w:val="superscript"/>
        </w:rPr>
        <w:t>(4100)</w:t>
      </w:r>
      <w:r w:rsidR="00873FC1" w:rsidRPr="00873FC1">
        <w:rPr>
          <w:b/>
          <w:bCs/>
          <w:sz w:val="23"/>
          <w:szCs w:val="23"/>
          <w:u w:val="single" w:color="FF0000"/>
        </w:rPr>
        <w:t xml:space="preserve"> in</w:t>
      </w:r>
      <w:r w:rsidR="00D408D1" w:rsidRPr="00873FC1">
        <w:rPr>
          <w:b/>
          <w:bCs/>
          <w:sz w:val="23"/>
          <w:szCs w:val="23"/>
          <w:u w:val="single" w:color="FF0000"/>
        </w:rPr>
        <w:t xml:space="preserve"> the</w:t>
      </w:r>
      <w:r w:rsidR="00D408D1" w:rsidRPr="009B1FCF">
        <w:rPr>
          <w:b/>
          <w:bCs/>
          <w:sz w:val="23"/>
          <w:szCs w:val="23"/>
          <w:u w:val="single" w:color="FF0000"/>
        </w:rPr>
        <w:t xml:space="preserve"> </w:t>
      </w:r>
      <w:r w:rsidR="00D408D1" w:rsidRPr="00B419DB">
        <w:rPr>
          <w:b/>
          <w:bCs/>
          <w:color w:val="C00000"/>
          <w:sz w:val="23"/>
          <w:szCs w:val="23"/>
          <w:u w:val="single" w:color="FF0000"/>
        </w:rPr>
        <w:t xml:space="preserve">name </w:t>
      </w:r>
      <w:r w:rsidR="00B419DB" w:rsidRPr="00B419DB">
        <w:rPr>
          <w:sz w:val="23"/>
          <w:szCs w:val="23"/>
          <w:u w:val="single" w:color="FF0000"/>
          <w:vertAlign w:val="superscript"/>
        </w:rPr>
        <w:t>(</w:t>
      </w:r>
      <w:r w:rsidR="00B419DB">
        <w:rPr>
          <w:sz w:val="23"/>
          <w:szCs w:val="23"/>
          <w:u w:val="single" w:color="FF0000"/>
          <w:vertAlign w:val="superscript"/>
        </w:rPr>
        <w:t>3686</w:t>
      </w:r>
      <w:r w:rsidR="00B419DB" w:rsidRPr="00B419DB">
        <w:rPr>
          <w:sz w:val="23"/>
          <w:szCs w:val="23"/>
          <w:u w:val="single" w:color="FF0000"/>
          <w:vertAlign w:val="superscript"/>
        </w:rPr>
        <w:t>)</w:t>
      </w:r>
      <w:r w:rsidR="00B419DB" w:rsidRPr="00B419DB">
        <w:rPr>
          <w:b/>
          <w:bCs/>
          <w:sz w:val="23"/>
          <w:szCs w:val="23"/>
          <w:u w:val="single" w:color="FF0000"/>
        </w:rPr>
        <w:t xml:space="preserve"> </w:t>
      </w:r>
      <w:r w:rsidR="00D408D1" w:rsidRPr="00B419DB">
        <w:rPr>
          <w:b/>
          <w:bCs/>
          <w:sz w:val="23"/>
          <w:szCs w:val="23"/>
          <w:u w:val="single" w:color="FF0000"/>
        </w:rPr>
        <w:t>of the only begotten Son of God</w:t>
      </w:r>
      <w:r w:rsidR="00D408D1" w:rsidRPr="00D408D1">
        <w:rPr>
          <w:sz w:val="23"/>
          <w:szCs w:val="23"/>
        </w:rPr>
        <w:t>.</w:t>
      </w:r>
    </w:p>
    <w:p w:rsidR="00D408D1" w:rsidRPr="00D408D1" w:rsidRDefault="00D408D1" w:rsidP="005A37C9">
      <w:pPr>
        <w:shd w:val="clear" w:color="auto" w:fill="F7FBFB"/>
        <w:spacing w:after="0" w:line="240" w:lineRule="auto"/>
        <w:ind w:left="2520"/>
        <w:rPr>
          <w:sz w:val="23"/>
          <w:szCs w:val="23"/>
        </w:rPr>
      </w:pPr>
      <w:r w:rsidRPr="00D408D1">
        <w:rPr>
          <w:sz w:val="23"/>
          <w:szCs w:val="23"/>
          <w:vertAlign w:val="superscript"/>
        </w:rPr>
        <w:t>19 </w:t>
      </w:r>
      <w:r w:rsidRPr="005A37C9">
        <w:rPr>
          <w:b/>
          <w:bCs/>
          <w:sz w:val="23"/>
          <w:szCs w:val="23"/>
        </w:rPr>
        <w:t xml:space="preserve">And this is the condemnation, that light is come into the world, and men loved darkness rather than light, because their </w:t>
      </w:r>
      <w:r w:rsidRPr="005A37C9">
        <w:rPr>
          <w:b/>
          <w:bCs/>
          <w:color w:val="C00000"/>
          <w:sz w:val="23"/>
          <w:szCs w:val="23"/>
        </w:rPr>
        <w:t xml:space="preserve">deeds </w:t>
      </w:r>
      <w:r w:rsidR="005A37C9" w:rsidRPr="005A37C9">
        <w:rPr>
          <w:sz w:val="23"/>
          <w:szCs w:val="23"/>
          <w:vertAlign w:val="superscript"/>
        </w:rPr>
        <w:t>(2041)</w:t>
      </w:r>
      <w:r w:rsidR="005A37C9" w:rsidRPr="005A37C9">
        <w:rPr>
          <w:b/>
          <w:bCs/>
          <w:sz w:val="23"/>
          <w:szCs w:val="23"/>
        </w:rPr>
        <w:t xml:space="preserve"> </w:t>
      </w:r>
      <w:r w:rsidRPr="005A37C9">
        <w:rPr>
          <w:b/>
          <w:bCs/>
          <w:sz w:val="23"/>
          <w:szCs w:val="23"/>
        </w:rPr>
        <w:t>were evil</w:t>
      </w:r>
      <w:r w:rsidRPr="00D408D1">
        <w:rPr>
          <w:sz w:val="23"/>
          <w:szCs w:val="23"/>
        </w:rPr>
        <w:t>.</w:t>
      </w:r>
    </w:p>
    <w:p w:rsidR="00D408D1" w:rsidRPr="00D408D1" w:rsidRDefault="00D408D1" w:rsidP="00751B98">
      <w:pPr>
        <w:shd w:val="clear" w:color="auto" w:fill="F7FBFB"/>
        <w:spacing w:after="0" w:line="240" w:lineRule="auto"/>
        <w:ind w:left="2520"/>
        <w:rPr>
          <w:sz w:val="23"/>
          <w:szCs w:val="23"/>
        </w:rPr>
      </w:pPr>
      <w:r w:rsidRPr="00D408D1">
        <w:rPr>
          <w:sz w:val="23"/>
          <w:szCs w:val="23"/>
          <w:vertAlign w:val="superscript"/>
        </w:rPr>
        <w:t>20 </w:t>
      </w:r>
      <w:r w:rsidRPr="00D408D1">
        <w:rPr>
          <w:sz w:val="23"/>
          <w:szCs w:val="23"/>
        </w:rPr>
        <w:t xml:space="preserve">For every one that doeth evil hateth the light, neither cometh to the light, lest his </w:t>
      </w:r>
      <w:r w:rsidRPr="005A37C9">
        <w:rPr>
          <w:color w:val="C00000"/>
          <w:sz w:val="23"/>
          <w:szCs w:val="23"/>
        </w:rPr>
        <w:t xml:space="preserve">deeds </w:t>
      </w:r>
      <w:r w:rsidR="005A37C9" w:rsidRPr="00751B98">
        <w:rPr>
          <w:sz w:val="23"/>
          <w:szCs w:val="23"/>
          <w:vertAlign w:val="superscript"/>
        </w:rPr>
        <w:t>(2041)</w:t>
      </w:r>
      <w:r w:rsidR="005A37C9" w:rsidRPr="005A37C9">
        <w:rPr>
          <w:b/>
          <w:bCs/>
          <w:sz w:val="23"/>
          <w:szCs w:val="23"/>
        </w:rPr>
        <w:t xml:space="preserve"> </w:t>
      </w:r>
      <w:r w:rsidRPr="00D408D1">
        <w:rPr>
          <w:sz w:val="23"/>
          <w:szCs w:val="23"/>
        </w:rPr>
        <w:t xml:space="preserve">should be </w:t>
      </w:r>
      <w:r w:rsidRPr="00751B98">
        <w:rPr>
          <w:color w:val="C00000"/>
          <w:sz w:val="23"/>
          <w:szCs w:val="23"/>
        </w:rPr>
        <w:t>reproved</w:t>
      </w:r>
      <w:r w:rsidRPr="00D408D1">
        <w:rPr>
          <w:sz w:val="23"/>
          <w:szCs w:val="23"/>
        </w:rPr>
        <w:t>.</w:t>
      </w:r>
      <w:r w:rsidR="005A37C9">
        <w:rPr>
          <w:sz w:val="23"/>
          <w:szCs w:val="23"/>
        </w:rPr>
        <w:t>”</w:t>
      </w:r>
      <w:r w:rsidR="00751B98" w:rsidRPr="00751B98">
        <w:rPr>
          <w:sz w:val="23"/>
          <w:szCs w:val="23"/>
          <w:vertAlign w:val="superscript"/>
        </w:rPr>
        <w:t xml:space="preserve"> (</w:t>
      </w:r>
      <w:r w:rsidR="00751B98">
        <w:rPr>
          <w:sz w:val="23"/>
          <w:szCs w:val="23"/>
          <w:vertAlign w:val="superscript"/>
        </w:rPr>
        <w:t>1651</w:t>
      </w:r>
      <w:r w:rsidR="00751B98" w:rsidRPr="00751B98">
        <w:rPr>
          <w:sz w:val="23"/>
          <w:szCs w:val="23"/>
          <w:vertAlign w:val="superscript"/>
        </w:rPr>
        <w:t>)</w:t>
      </w:r>
      <w:r w:rsidR="00751B98" w:rsidRPr="005A37C9">
        <w:rPr>
          <w:b/>
          <w:bCs/>
          <w:sz w:val="23"/>
          <w:szCs w:val="23"/>
        </w:rPr>
        <w:t xml:space="preserve"> </w:t>
      </w:r>
      <w:r w:rsidR="005A37C9" w:rsidRPr="005A37C9">
        <w:rPr>
          <w:rFonts w:asciiTheme="majorBidi" w:eastAsia="Calibri" w:hAnsiTheme="majorBidi" w:cstheme="majorBidi"/>
          <w:b/>
          <w:bCs/>
          <w:color w:val="000000" w:themeColor="text1"/>
          <w:sz w:val="16"/>
          <w:szCs w:val="16"/>
        </w:rPr>
        <w:t xml:space="preserve"> </w:t>
      </w:r>
      <w:r w:rsidR="005A37C9" w:rsidRPr="00643B5A">
        <w:rPr>
          <w:rFonts w:asciiTheme="majorBidi" w:eastAsia="Calibri" w:hAnsiTheme="majorBidi" w:cstheme="majorBidi"/>
          <w:b/>
          <w:bCs/>
          <w:color w:val="000000" w:themeColor="text1"/>
          <w:sz w:val="16"/>
          <w:szCs w:val="16"/>
        </w:rPr>
        <w:t>(KJV)</w:t>
      </w:r>
    </w:p>
    <w:p w:rsidR="00D408D1" w:rsidRDefault="00D408D1" w:rsidP="00D408D1">
      <w:pPr>
        <w:spacing w:after="0" w:line="240" w:lineRule="auto"/>
        <w:rPr>
          <w:sz w:val="23"/>
          <w:szCs w:val="23"/>
        </w:rPr>
      </w:pPr>
    </w:p>
    <w:p w:rsidR="005A37C9" w:rsidRPr="005A37C9" w:rsidRDefault="005A37C9" w:rsidP="001730F7">
      <w:pPr>
        <w:pStyle w:val="ListParagraph"/>
        <w:numPr>
          <w:ilvl w:val="0"/>
          <w:numId w:val="25"/>
        </w:numPr>
        <w:ind w:left="3240"/>
        <w:rPr>
          <w:sz w:val="23"/>
          <w:szCs w:val="23"/>
        </w:rPr>
      </w:pPr>
      <w:r>
        <w:rPr>
          <w:sz w:val="23"/>
          <w:szCs w:val="23"/>
        </w:rPr>
        <w:t>Verse 19</w:t>
      </w:r>
      <w:r w:rsidR="001730F7">
        <w:rPr>
          <w:sz w:val="23"/>
          <w:szCs w:val="23"/>
        </w:rPr>
        <w:t xml:space="preserve">- 20 </w:t>
      </w:r>
      <w:r>
        <w:rPr>
          <w:sz w:val="23"/>
          <w:szCs w:val="23"/>
        </w:rPr>
        <w:t xml:space="preserve"> </w:t>
      </w:r>
      <w:r w:rsidR="001730F7" w:rsidRPr="009A33C4">
        <w:rPr>
          <w:color w:val="000000" w:themeColor="text1"/>
          <w:sz w:val="20"/>
          <w:szCs w:val="20"/>
        </w:rPr>
        <w:t xml:space="preserve">– </w:t>
      </w:r>
      <w:r>
        <w:rPr>
          <w:sz w:val="23"/>
          <w:szCs w:val="23"/>
        </w:rPr>
        <w:t xml:space="preserve"> Their deeds, actions, or works</w:t>
      </w:r>
    </w:p>
    <w:p w:rsidR="00906239" w:rsidRPr="00906239" w:rsidRDefault="00906239" w:rsidP="00083A95">
      <w:pPr>
        <w:pStyle w:val="ListParagraph"/>
        <w:numPr>
          <w:ilvl w:val="0"/>
          <w:numId w:val="25"/>
        </w:numPr>
        <w:ind w:left="1620"/>
        <w:rPr>
          <w:rFonts w:asciiTheme="minorHAnsi" w:hAnsiTheme="minorHAnsi"/>
          <w:sz w:val="23"/>
          <w:szCs w:val="23"/>
        </w:rPr>
      </w:pPr>
      <w:r w:rsidRPr="00906239">
        <w:rPr>
          <w:rFonts w:asciiTheme="minorHAnsi" w:hAnsiTheme="minorHAnsi"/>
          <w:sz w:val="23"/>
          <w:szCs w:val="23"/>
        </w:rPr>
        <w:lastRenderedPageBreak/>
        <w:t xml:space="preserve">Christ spoke the words of God and if we refuse to obey Christ we also disobey the Father in heaven. </w:t>
      </w:r>
    </w:p>
    <w:p w:rsidR="00F101E2" w:rsidRDefault="00F101E2" w:rsidP="00083A95">
      <w:pPr>
        <w:pStyle w:val="ListParagraph"/>
        <w:numPr>
          <w:ilvl w:val="0"/>
          <w:numId w:val="25"/>
        </w:numPr>
        <w:ind w:left="1620"/>
        <w:rPr>
          <w:rFonts w:asciiTheme="minorHAnsi" w:hAnsiTheme="minorHAnsi"/>
          <w:sz w:val="23"/>
          <w:szCs w:val="23"/>
        </w:rPr>
      </w:pPr>
      <w:r>
        <w:rPr>
          <w:rFonts w:asciiTheme="minorHAnsi" w:hAnsiTheme="minorHAnsi"/>
          <w:sz w:val="23"/>
          <w:szCs w:val="23"/>
        </w:rPr>
        <w:t xml:space="preserve">If we </w:t>
      </w:r>
      <w:r w:rsidR="00437C32">
        <w:rPr>
          <w:rFonts w:asciiTheme="minorHAnsi" w:hAnsiTheme="minorHAnsi"/>
          <w:sz w:val="23"/>
          <w:szCs w:val="23"/>
        </w:rPr>
        <w:t>“</w:t>
      </w:r>
      <w:r>
        <w:rPr>
          <w:rFonts w:asciiTheme="minorHAnsi" w:hAnsiTheme="minorHAnsi"/>
          <w:sz w:val="23"/>
          <w:szCs w:val="23"/>
        </w:rPr>
        <w:t>believe</w:t>
      </w:r>
      <w:r w:rsidR="00437C32">
        <w:rPr>
          <w:rFonts w:asciiTheme="minorHAnsi" w:hAnsiTheme="minorHAnsi"/>
          <w:sz w:val="23"/>
          <w:szCs w:val="23"/>
        </w:rPr>
        <w:t>”</w:t>
      </w:r>
      <w:r>
        <w:rPr>
          <w:rFonts w:asciiTheme="minorHAnsi" w:hAnsiTheme="minorHAnsi"/>
          <w:sz w:val="23"/>
          <w:szCs w:val="23"/>
        </w:rPr>
        <w:t xml:space="preserve"> in </w:t>
      </w:r>
      <w:r w:rsidR="00B419DB">
        <w:rPr>
          <w:rFonts w:asciiTheme="minorHAnsi" w:hAnsiTheme="minorHAnsi"/>
          <w:sz w:val="23"/>
          <w:szCs w:val="23"/>
        </w:rPr>
        <w:t>Christ</w:t>
      </w:r>
      <w:r>
        <w:rPr>
          <w:rFonts w:asciiTheme="minorHAnsi" w:hAnsiTheme="minorHAnsi"/>
          <w:sz w:val="23"/>
          <w:szCs w:val="23"/>
        </w:rPr>
        <w:t xml:space="preserve">, we will hear and receive His words. Do you recall </w:t>
      </w:r>
      <w:r w:rsidR="00A247C7">
        <w:rPr>
          <w:rFonts w:asciiTheme="minorHAnsi" w:hAnsiTheme="minorHAnsi"/>
          <w:sz w:val="23"/>
          <w:szCs w:val="23"/>
        </w:rPr>
        <w:t>the following</w:t>
      </w:r>
      <w:r>
        <w:rPr>
          <w:rFonts w:asciiTheme="minorHAnsi" w:hAnsiTheme="minorHAnsi"/>
          <w:sz w:val="23"/>
          <w:szCs w:val="23"/>
        </w:rPr>
        <w:t>?</w:t>
      </w:r>
    </w:p>
    <w:p w:rsidR="000D4AD5" w:rsidRDefault="000D4AD5" w:rsidP="000D4AD5">
      <w:pPr>
        <w:pStyle w:val="ListParagraph"/>
        <w:rPr>
          <w:rFonts w:asciiTheme="minorHAnsi" w:hAnsiTheme="minorHAnsi"/>
          <w:sz w:val="23"/>
          <w:szCs w:val="23"/>
        </w:rPr>
      </w:pPr>
    </w:p>
    <w:p w:rsidR="000D4AD5" w:rsidRPr="00643B5A" w:rsidRDefault="000D4AD5" w:rsidP="000D4AD5">
      <w:pPr>
        <w:shd w:val="clear" w:color="auto" w:fill="F7FBFB"/>
        <w:spacing w:after="0" w:line="240" w:lineRule="auto"/>
        <w:ind w:left="1800"/>
        <w:outlineLvl w:val="0"/>
        <w:rPr>
          <w:rFonts w:ascii="Calibri" w:eastAsia="Times New Roman" w:hAnsi="Calibri" w:cs="Times New Roman"/>
          <w:b/>
          <w:bCs/>
          <w:kern w:val="36"/>
          <w:sz w:val="23"/>
          <w:szCs w:val="23"/>
          <w:lang w:bidi="ar-SA"/>
        </w:rPr>
      </w:pPr>
      <w:r w:rsidRPr="00643B5A">
        <w:rPr>
          <w:rFonts w:ascii="Calibri" w:eastAsia="Times New Roman" w:hAnsi="Calibri" w:cs="Times New Roman"/>
          <w:b/>
          <w:bCs/>
          <w:kern w:val="36"/>
          <w:sz w:val="23"/>
          <w:szCs w:val="23"/>
          <w:lang w:bidi="ar-SA"/>
        </w:rPr>
        <w:t xml:space="preserve">Hebrews 5:8-9 </w:t>
      </w:r>
    </w:p>
    <w:p w:rsidR="000D4AD5" w:rsidRPr="00643B5A" w:rsidRDefault="000D4AD5" w:rsidP="000D4AD5">
      <w:pPr>
        <w:shd w:val="clear" w:color="auto" w:fill="F7FBFB"/>
        <w:spacing w:after="0" w:line="240" w:lineRule="auto"/>
        <w:ind w:left="180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lang w:bidi="ar-SA"/>
        </w:rPr>
        <w:t xml:space="preserve">“Though he were a Son, </w:t>
      </w:r>
      <w:r w:rsidRPr="00643B5A">
        <w:rPr>
          <w:rFonts w:ascii="Calibri" w:eastAsia="Times New Roman" w:hAnsi="Calibri" w:cs="Times New Roman"/>
          <w:b/>
          <w:kern w:val="36"/>
          <w:sz w:val="23"/>
          <w:szCs w:val="23"/>
          <w:lang w:bidi="ar-SA"/>
        </w:rPr>
        <w:t>yet learned he obedience by the things which he suffered</w:t>
      </w:r>
      <w:r w:rsidRPr="00643B5A">
        <w:rPr>
          <w:rFonts w:ascii="Calibri" w:eastAsia="Times New Roman" w:hAnsi="Calibri" w:cs="Times New Roman"/>
          <w:bCs/>
          <w:kern w:val="36"/>
          <w:sz w:val="23"/>
          <w:szCs w:val="23"/>
          <w:lang w:bidi="ar-SA"/>
        </w:rPr>
        <w:t>;</w:t>
      </w:r>
    </w:p>
    <w:p w:rsidR="000D4AD5" w:rsidRPr="00643B5A" w:rsidRDefault="000D4AD5" w:rsidP="000D4AD5">
      <w:pPr>
        <w:shd w:val="clear" w:color="auto" w:fill="F7FBFB"/>
        <w:spacing w:after="0" w:line="240" w:lineRule="auto"/>
        <w:ind w:left="1800"/>
        <w:outlineLvl w:val="0"/>
        <w:rPr>
          <w:rFonts w:ascii="Calibri" w:eastAsia="Times New Roman" w:hAnsi="Calibri" w:cs="Times New Roman"/>
          <w:bCs/>
          <w:kern w:val="36"/>
          <w:sz w:val="23"/>
          <w:szCs w:val="23"/>
          <w:lang w:bidi="ar-SA"/>
        </w:rPr>
      </w:pPr>
      <w:r w:rsidRPr="00643B5A">
        <w:rPr>
          <w:rFonts w:ascii="Calibri" w:eastAsia="Times New Roman" w:hAnsi="Calibri" w:cs="Times New Roman"/>
          <w:bCs/>
          <w:kern w:val="36"/>
          <w:sz w:val="23"/>
          <w:szCs w:val="23"/>
          <w:vertAlign w:val="superscript"/>
          <w:lang w:bidi="ar-SA"/>
        </w:rPr>
        <w:t>9 </w:t>
      </w:r>
      <w:r w:rsidRPr="00643B5A">
        <w:rPr>
          <w:rFonts w:ascii="Calibri" w:eastAsia="Times New Roman" w:hAnsi="Calibri" w:cs="Times New Roman"/>
          <w:bCs/>
          <w:kern w:val="36"/>
          <w:sz w:val="23"/>
          <w:szCs w:val="23"/>
          <w:lang w:bidi="ar-SA"/>
        </w:rPr>
        <w:t xml:space="preserve">And being made perfect, </w:t>
      </w:r>
      <w:r w:rsidRPr="00643B5A">
        <w:rPr>
          <w:rFonts w:ascii="Calibri" w:eastAsia="Times New Roman" w:hAnsi="Calibri" w:cs="Times New Roman"/>
          <w:b/>
          <w:kern w:val="36"/>
          <w:sz w:val="23"/>
          <w:szCs w:val="23"/>
          <w:lang w:bidi="ar-SA"/>
        </w:rPr>
        <w:t xml:space="preserve">he became the author of eternal salvation unto all </w:t>
      </w:r>
      <w:r w:rsidRPr="00643B5A">
        <w:rPr>
          <w:rFonts w:ascii="Calibri" w:eastAsia="Times New Roman" w:hAnsi="Calibri" w:cs="Times New Roman"/>
          <w:b/>
          <w:kern w:val="36"/>
          <w:sz w:val="23"/>
          <w:szCs w:val="23"/>
          <w:u w:val="single" w:color="FF0000"/>
          <w:lang w:bidi="ar-SA"/>
        </w:rPr>
        <w:t>them that obey him</w:t>
      </w:r>
      <w:r w:rsidRPr="00643B5A">
        <w:rPr>
          <w:rFonts w:ascii="Calibri" w:eastAsia="Times New Roman" w:hAnsi="Calibri" w:cs="Times New Roman"/>
          <w:bCs/>
          <w:kern w:val="36"/>
          <w:sz w:val="23"/>
          <w:szCs w:val="23"/>
          <w:lang w:bidi="ar-SA"/>
        </w:rPr>
        <w:t>;”</w:t>
      </w:r>
      <w:r w:rsidRPr="00643B5A">
        <w:rPr>
          <w:rFonts w:asciiTheme="majorBidi" w:eastAsia="Calibri" w:hAnsiTheme="majorBidi" w:cstheme="majorBidi"/>
          <w:b/>
          <w:bCs/>
          <w:color w:val="000000" w:themeColor="text1"/>
          <w:sz w:val="16"/>
          <w:szCs w:val="16"/>
        </w:rPr>
        <w:t xml:space="preserve"> (KJV)</w:t>
      </w:r>
    </w:p>
    <w:p w:rsidR="000D4AD5" w:rsidRDefault="000D4AD5" w:rsidP="000D4AD5">
      <w:pPr>
        <w:pStyle w:val="ListParagraph"/>
        <w:rPr>
          <w:rFonts w:asciiTheme="minorHAnsi" w:hAnsiTheme="minorHAnsi"/>
          <w:sz w:val="23"/>
          <w:szCs w:val="23"/>
        </w:rPr>
      </w:pPr>
    </w:p>
    <w:p w:rsidR="000D4AD5" w:rsidRDefault="000D4AD5" w:rsidP="00083A95">
      <w:pPr>
        <w:pStyle w:val="ListParagraph"/>
        <w:numPr>
          <w:ilvl w:val="0"/>
          <w:numId w:val="26"/>
        </w:numPr>
        <w:ind w:left="2520"/>
        <w:rPr>
          <w:rFonts w:asciiTheme="minorHAnsi" w:hAnsiTheme="minorHAnsi"/>
          <w:sz w:val="23"/>
          <w:szCs w:val="23"/>
        </w:rPr>
      </w:pPr>
      <w:r>
        <w:rPr>
          <w:rFonts w:asciiTheme="minorHAnsi" w:hAnsiTheme="minorHAnsi"/>
          <w:sz w:val="23"/>
          <w:szCs w:val="23"/>
        </w:rPr>
        <w:t xml:space="preserve">In turn, if we really choose to follow Christ, </w:t>
      </w:r>
      <w:r w:rsidR="00906239">
        <w:rPr>
          <w:rFonts w:asciiTheme="minorHAnsi" w:hAnsiTheme="minorHAnsi"/>
          <w:sz w:val="23"/>
          <w:szCs w:val="23"/>
        </w:rPr>
        <w:t>we will learn obedience by the things we suffer.</w:t>
      </w:r>
    </w:p>
    <w:p w:rsidR="00F101E2" w:rsidRDefault="00F101E2" w:rsidP="00F101E2">
      <w:pPr>
        <w:pStyle w:val="ListParagraph"/>
        <w:ind w:left="2520"/>
        <w:rPr>
          <w:rFonts w:asciiTheme="minorHAnsi" w:hAnsiTheme="minorHAnsi"/>
          <w:sz w:val="23"/>
          <w:szCs w:val="23"/>
        </w:rPr>
      </w:pPr>
    </w:p>
    <w:p w:rsidR="00127CE4" w:rsidRPr="00127CE4" w:rsidRDefault="00127CE4" w:rsidP="00127CE4">
      <w:pPr>
        <w:pStyle w:val="ListParagraph"/>
        <w:shd w:val="clear" w:color="auto" w:fill="F7FBFB"/>
        <w:ind w:left="2700"/>
        <w:rPr>
          <w:rFonts w:asciiTheme="minorHAnsi" w:hAnsiTheme="minorHAnsi"/>
          <w:b/>
          <w:bCs/>
          <w:sz w:val="23"/>
          <w:szCs w:val="23"/>
        </w:rPr>
      </w:pPr>
      <w:r w:rsidRPr="00127CE4">
        <w:rPr>
          <w:rFonts w:asciiTheme="minorHAnsi" w:hAnsiTheme="minorHAnsi"/>
          <w:b/>
          <w:bCs/>
          <w:sz w:val="23"/>
          <w:szCs w:val="23"/>
        </w:rPr>
        <w:t xml:space="preserve">1 Peter 1:1-9 </w:t>
      </w:r>
    </w:p>
    <w:p w:rsidR="00127CE4" w:rsidRPr="00127CE4" w:rsidRDefault="00127CE4" w:rsidP="00127CE4">
      <w:pPr>
        <w:pStyle w:val="ListParagraph"/>
        <w:shd w:val="clear" w:color="auto" w:fill="F7FBFB"/>
        <w:ind w:left="2700"/>
        <w:rPr>
          <w:rFonts w:asciiTheme="minorHAnsi" w:hAnsiTheme="minorHAnsi"/>
          <w:sz w:val="23"/>
          <w:szCs w:val="23"/>
        </w:rPr>
      </w:pPr>
      <w:r>
        <w:rPr>
          <w:rFonts w:asciiTheme="minorHAnsi" w:hAnsiTheme="minorHAnsi"/>
          <w:sz w:val="23"/>
          <w:szCs w:val="23"/>
        </w:rPr>
        <w:t>“</w:t>
      </w:r>
      <w:r w:rsidRPr="00127CE4">
        <w:rPr>
          <w:rFonts w:asciiTheme="minorHAnsi" w:hAnsiTheme="minorHAnsi"/>
          <w:sz w:val="23"/>
          <w:szCs w:val="23"/>
        </w:rPr>
        <w:t>Peter, an apostle of Jesus Christ, to the strangers scattered throughout Pontus, Galatia, Cappadocia, Asia, and Bithynia,</w:t>
      </w:r>
    </w:p>
    <w:p w:rsidR="00127CE4" w:rsidRPr="00127CE4" w:rsidRDefault="00127CE4" w:rsidP="00127CE4">
      <w:pPr>
        <w:pStyle w:val="ListParagraph"/>
        <w:shd w:val="clear" w:color="auto" w:fill="F7FBFB"/>
        <w:ind w:left="2700"/>
        <w:rPr>
          <w:rFonts w:asciiTheme="minorHAnsi" w:hAnsiTheme="minorHAnsi"/>
          <w:sz w:val="23"/>
          <w:szCs w:val="23"/>
        </w:rPr>
      </w:pPr>
      <w:r w:rsidRPr="00127CE4">
        <w:rPr>
          <w:rFonts w:asciiTheme="minorHAnsi" w:hAnsiTheme="minorHAnsi"/>
          <w:sz w:val="23"/>
          <w:szCs w:val="23"/>
          <w:vertAlign w:val="superscript"/>
        </w:rPr>
        <w:t>2 </w:t>
      </w:r>
      <w:r w:rsidRPr="00127CE4">
        <w:rPr>
          <w:rFonts w:asciiTheme="minorHAnsi" w:hAnsiTheme="minorHAnsi"/>
          <w:sz w:val="23"/>
          <w:szCs w:val="23"/>
        </w:rPr>
        <w:t xml:space="preserve">Elect according to the foreknowledge of God the Father, </w:t>
      </w:r>
      <w:r w:rsidRPr="00127CE4">
        <w:rPr>
          <w:rFonts w:asciiTheme="minorHAnsi" w:hAnsiTheme="minorHAnsi"/>
          <w:b/>
          <w:bCs/>
          <w:sz w:val="23"/>
          <w:szCs w:val="23"/>
        </w:rPr>
        <w:t xml:space="preserve">through sanctification of the Spirit, </w:t>
      </w:r>
      <w:r w:rsidRPr="00127CE4">
        <w:rPr>
          <w:rFonts w:asciiTheme="minorHAnsi" w:hAnsiTheme="minorHAnsi"/>
          <w:b/>
          <w:bCs/>
          <w:sz w:val="23"/>
          <w:szCs w:val="23"/>
          <w:u w:val="single" w:color="FF0000"/>
        </w:rPr>
        <w:t>unto obedience</w:t>
      </w:r>
      <w:r w:rsidRPr="00127CE4">
        <w:rPr>
          <w:rFonts w:asciiTheme="minorHAnsi" w:hAnsiTheme="minorHAnsi"/>
          <w:b/>
          <w:bCs/>
          <w:sz w:val="23"/>
          <w:szCs w:val="23"/>
        </w:rPr>
        <w:t xml:space="preserve"> and sprinkling of the blood of Jesus Christ</w:t>
      </w:r>
      <w:r w:rsidRPr="00127CE4">
        <w:rPr>
          <w:rFonts w:asciiTheme="minorHAnsi" w:hAnsiTheme="minorHAnsi"/>
          <w:sz w:val="23"/>
          <w:szCs w:val="23"/>
        </w:rPr>
        <w:t>: Grace unto you, and peace, be multiplied.</w:t>
      </w:r>
    </w:p>
    <w:p w:rsidR="00127CE4" w:rsidRPr="00642222" w:rsidRDefault="00127CE4" w:rsidP="00127CE4">
      <w:pPr>
        <w:pStyle w:val="ListParagraph"/>
        <w:shd w:val="clear" w:color="auto" w:fill="F7FBFB"/>
        <w:ind w:left="2700"/>
        <w:rPr>
          <w:rFonts w:asciiTheme="minorHAnsi" w:hAnsiTheme="minorHAnsi"/>
          <w:sz w:val="23"/>
          <w:szCs w:val="23"/>
        </w:rPr>
      </w:pPr>
      <w:r w:rsidRPr="00127CE4">
        <w:rPr>
          <w:rFonts w:asciiTheme="minorHAnsi" w:hAnsiTheme="minorHAnsi"/>
          <w:sz w:val="23"/>
          <w:szCs w:val="23"/>
          <w:vertAlign w:val="superscript"/>
        </w:rPr>
        <w:t>3 </w:t>
      </w:r>
      <w:r w:rsidRPr="00127CE4">
        <w:rPr>
          <w:rFonts w:asciiTheme="minorHAnsi" w:hAnsiTheme="minorHAnsi"/>
          <w:sz w:val="23"/>
          <w:szCs w:val="23"/>
        </w:rPr>
        <w:t xml:space="preserve">Blessed be the God and Father of our Lord Jesus Christ, which according to his abundant mercy hath begotten us again unto a lively hope by the </w:t>
      </w:r>
      <w:r w:rsidRPr="00642222">
        <w:rPr>
          <w:rFonts w:asciiTheme="minorHAnsi" w:hAnsiTheme="minorHAnsi"/>
          <w:sz w:val="23"/>
          <w:szCs w:val="23"/>
        </w:rPr>
        <w:t>resurrection of Jesus Christ from the dead,</w:t>
      </w:r>
    </w:p>
    <w:p w:rsidR="00127CE4" w:rsidRPr="00642222" w:rsidRDefault="00127CE4" w:rsidP="00127CE4">
      <w:pPr>
        <w:pStyle w:val="ListParagraph"/>
        <w:shd w:val="clear" w:color="auto" w:fill="F7FBFB"/>
        <w:ind w:left="2700"/>
        <w:rPr>
          <w:rFonts w:asciiTheme="minorHAnsi" w:hAnsiTheme="minorHAnsi"/>
          <w:sz w:val="23"/>
          <w:szCs w:val="23"/>
        </w:rPr>
      </w:pPr>
      <w:r w:rsidRPr="00642222">
        <w:rPr>
          <w:rFonts w:asciiTheme="minorHAnsi" w:hAnsiTheme="minorHAnsi"/>
          <w:sz w:val="23"/>
          <w:szCs w:val="23"/>
          <w:vertAlign w:val="superscript"/>
        </w:rPr>
        <w:t>4 </w:t>
      </w:r>
      <w:r w:rsidRPr="00642222">
        <w:rPr>
          <w:rFonts w:asciiTheme="minorHAnsi" w:hAnsiTheme="minorHAnsi"/>
          <w:b/>
          <w:bCs/>
          <w:sz w:val="23"/>
          <w:szCs w:val="23"/>
        </w:rPr>
        <w:t>To an inheritance incorruptible, and undefiled, and that fadeth not away, reserved in heaven for you</w:t>
      </w:r>
      <w:r w:rsidRPr="00642222">
        <w:rPr>
          <w:rFonts w:asciiTheme="minorHAnsi" w:hAnsiTheme="minorHAnsi"/>
          <w:sz w:val="23"/>
          <w:szCs w:val="23"/>
        </w:rPr>
        <w:t>,</w:t>
      </w:r>
    </w:p>
    <w:p w:rsidR="00127CE4" w:rsidRPr="00642222" w:rsidRDefault="00127CE4" w:rsidP="00B419DB">
      <w:pPr>
        <w:pStyle w:val="ListParagraph"/>
        <w:shd w:val="clear" w:color="auto" w:fill="F7FBFB"/>
        <w:ind w:left="2700"/>
        <w:rPr>
          <w:rFonts w:asciiTheme="minorHAnsi" w:hAnsiTheme="minorHAnsi"/>
          <w:sz w:val="23"/>
          <w:szCs w:val="23"/>
        </w:rPr>
      </w:pPr>
      <w:r w:rsidRPr="00642222">
        <w:rPr>
          <w:rFonts w:asciiTheme="minorHAnsi" w:hAnsiTheme="minorHAnsi"/>
          <w:sz w:val="23"/>
          <w:szCs w:val="23"/>
          <w:vertAlign w:val="superscript"/>
        </w:rPr>
        <w:t>5 </w:t>
      </w:r>
      <w:r w:rsidRPr="00642222">
        <w:rPr>
          <w:rFonts w:asciiTheme="minorHAnsi" w:hAnsiTheme="minorHAnsi"/>
          <w:sz w:val="23"/>
          <w:szCs w:val="23"/>
        </w:rPr>
        <w:t xml:space="preserve">Who are kept by the power of God through </w:t>
      </w:r>
      <w:r w:rsidRPr="00642222">
        <w:rPr>
          <w:rFonts w:asciiTheme="minorHAnsi" w:hAnsiTheme="minorHAnsi"/>
          <w:color w:val="0000FF"/>
          <w:sz w:val="23"/>
          <w:szCs w:val="23"/>
        </w:rPr>
        <w:t>faith</w:t>
      </w:r>
      <w:r w:rsidRPr="00642222">
        <w:rPr>
          <w:rFonts w:asciiTheme="minorHAnsi" w:hAnsiTheme="minorHAnsi"/>
          <w:sz w:val="23"/>
          <w:szCs w:val="23"/>
        </w:rPr>
        <w:t xml:space="preserve"> </w:t>
      </w:r>
      <w:r w:rsidR="00B419DB" w:rsidRPr="00642222">
        <w:rPr>
          <w:rFonts w:asciiTheme="minorHAnsi" w:hAnsiTheme="minorHAnsi"/>
          <w:sz w:val="23"/>
          <w:szCs w:val="23"/>
          <w:vertAlign w:val="superscript"/>
        </w:rPr>
        <w:t>(4102)</w:t>
      </w:r>
      <w:r w:rsidR="00B419DB" w:rsidRPr="00642222">
        <w:rPr>
          <w:rFonts w:asciiTheme="minorHAnsi" w:hAnsiTheme="minorHAnsi"/>
          <w:b/>
          <w:bCs/>
          <w:sz w:val="23"/>
          <w:szCs w:val="23"/>
        </w:rPr>
        <w:t xml:space="preserve"> </w:t>
      </w:r>
      <w:r w:rsidRPr="00642222">
        <w:rPr>
          <w:rFonts w:asciiTheme="minorHAnsi" w:hAnsiTheme="minorHAnsi"/>
          <w:sz w:val="23"/>
          <w:szCs w:val="23"/>
        </w:rPr>
        <w:t>unto salvation ready to be revealed in the last time.</w:t>
      </w:r>
    </w:p>
    <w:p w:rsidR="00127CE4" w:rsidRPr="00642222" w:rsidRDefault="00127CE4" w:rsidP="00B419DB">
      <w:pPr>
        <w:pStyle w:val="ListParagraph"/>
        <w:shd w:val="clear" w:color="auto" w:fill="F7FBFB"/>
        <w:ind w:left="2700"/>
        <w:rPr>
          <w:rFonts w:asciiTheme="minorHAnsi" w:hAnsiTheme="minorHAnsi"/>
          <w:sz w:val="23"/>
          <w:szCs w:val="23"/>
        </w:rPr>
      </w:pPr>
      <w:r w:rsidRPr="00642222">
        <w:rPr>
          <w:rFonts w:asciiTheme="minorHAnsi" w:hAnsiTheme="minorHAnsi"/>
          <w:sz w:val="23"/>
          <w:szCs w:val="23"/>
          <w:vertAlign w:val="superscript"/>
        </w:rPr>
        <w:t>6 </w:t>
      </w:r>
      <w:r w:rsidRPr="00642222">
        <w:rPr>
          <w:rFonts w:asciiTheme="minorHAnsi" w:hAnsiTheme="minorHAnsi"/>
          <w:sz w:val="23"/>
          <w:szCs w:val="23"/>
        </w:rPr>
        <w:t xml:space="preserve">Wherein ye greatly rejoice, though now for a season, if need be, ye are in </w:t>
      </w:r>
      <w:r w:rsidRPr="00642222">
        <w:rPr>
          <w:rFonts w:asciiTheme="minorHAnsi" w:hAnsiTheme="minorHAnsi"/>
          <w:color w:val="C00000"/>
          <w:sz w:val="23"/>
          <w:szCs w:val="23"/>
        </w:rPr>
        <w:t xml:space="preserve">heaviness </w:t>
      </w:r>
      <w:r w:rsidR="00B419DB" w:rsidRPr="00642222">
        <w:rPr>
          <w:rFonts w:asciiTheme="minorHAnsi" w:hAnsiTheme="minorHAnsi"/>
          <w:sz w:val="23"/>
          <w:szCs w:val="23"/>
          <w:vertAlign w:val="superscript"/>
        </w:rPr>
        <w:t>(3076)</w:t>
      </w:r>
      <w:r w:rsidR="00B419DB" w:rsidRPr="00642222">
        <w:rPr>
          <w:rFonts w:asciiTheme="minorHAnsi" w:hAnsiTheme="minorHAnsi"/>
          <w:b/>
          <w:bCs/>
          <w:sz w:val="23"/>
          <w:szCs w:val="23"/>
        </w:rPr>
        <w:t xml:space="preserve"> </w:t>
      </w:r>
      <w:r w:rsidRPr="00642222">
        <w:rPr>
          <w:rFonts w:asciiTheme="minorHAnsi" w:hAnsiTheme="minorHAnsi"/>
          <w:sz w:val="23"/>
          <w:szCs w:val="23"/>
        </w:rPr>
        <w:t xml:space="preserve">through </w:t>
      </w:r>
      <w:r w:rsidRPr="00642222">
        <w:rPr>
          <w:rFonts w:asciiTheme="minorHAnsi" w:hAnsiTheme="minorHAnsi"/>
          <w:color w:val="C00000"/>
          <w:sz w:val="23"/>
          <w:szCs w:val="23"/>
        </w:rPr>
        <w:t xml:space="preserve">manifold </w:t>
      </w:r>
      <w:r w:rsidR="00B419DB" w:rsidRPr="00642222">
        <w:rPr>
          <w:rFonts w:asciiTheme="minorHAnsi" w:hAnsiTheme="minorHAnsi"/>
          <w:sz w:val="23"/>
          <w:szCs w:val="23"/>
          <w:vertAlign w:val="superscript"/>
        </w:rPr>
        <w:t>(4164)</w:t>
      </w:r>
      <w:r w:rsidR="00B419DB" w:rsidRPr="00642222">
        <w:rPr>
          <w:rFonts w:asciiTheme="minorHAnsi" w:hAnsiTheme="minorHAnsi"/>
          <w:b/>
          <w:bCs/>
          <w:sz w:val="23"/>
          <w:szCs w:val="23"/>
        </w:rPr>
        <w:t xml:space="preserve"> </w:t>
      </w:r>
      <w:r w:rsidRPr="00642222">
        <w:rPr>
          <w:rFonts w:asciiTheme="minorHAnsi" w:hAnsiTheme="minorHAnsi"/>
          <w:color w:val="C00000"/>
          <w:sz w:val="23"/>
          <w:szCs w:val="23"/>
        </w:rPr>
        <w:t>temptations</w:t>
      </w:r>
      <w:r w:rsidRPr="00642222">
        <w:rPr>
          <w:rFonts w:asciiTheme="minorHAnsi" w:hAnsiTheme="minorHAnsi"/>
          <w:sz w:val="23"/>
          <w:szCs w:val="23"/>
        </w:rPr>
        <w:t>:</w:t>
      </w:r>
      <w:r w:rsidR="00B419DB" w:rsidRPr="00642222">
        <w:rPr>
          <w:rFonts w:asciiTheme="minorHAnsi" w:hAnsiTheme="minorHAnsi"/>
          <w:sz w:val="23"/>
          <w:szCs w:val="23"/>
          <w:vertAlign w:val="superscript"/>
        </w:rPr>
        <w:t xml:space="preserve"> (3986)</w:t>
      </w:r>
    </w:p>
    <w:p w:rsidR="00127CE4" w:rsidRPr="00642222" w:rsidRDefault="00127CE4" w:rsidP="00B419DB">
      <w:pPr>
        <w:pStyle w:val="ListParagraph"/>
        <w:shd w:val="clear" w:color="auto" w:fill="F7FBFB"/>
        <w:ind w:left="2700"/>
        <w:rPr>
          <w:rFonts w:asciiTheme="minorHAnsi" w:hAnsiTheme="minorHAnsi"/>
          <w:sz w:val="23"/>
          <w:szCs w:val="23"/>
        </w:rPr>
      </w:pPr>
      <w:r w:rsidRPr="00642222">
        <w:rPr>
          <w:rFonts w:asciiTheme="minorHAnsi" w:hAnsiTheme="minorHAnsi"/>
          <w:sz w:val="23"/>
          <w:szCs w:val="23"/>
          <w:vertAlign w:val="superscript"/>
        </w:rPr>
        <w:t>7 </w:t>
      </w:r>
      <w:r w:rsidRPr="00642222">
        <w:rPr>
          <w:rFonts w:asciiTheme="minorHAnsi" w:hAnsiTheme="minorHAnsi"/>
          <w:b/>
          <w:bCs/>
          <w:sz w:val="23"/>
          <w:szCs w:val="23"/>
        </w:rPr>
        <w:t xml:space="preserve">That the </w:t>
      </w:r>
      <w:r w:rsidRPr="00642222">
        <w:rPr>
          <w:rFonts w:asciiTheme="minorHAnsi" w:hAnsiTheme="minorHAnsi"/>
          <w:b/>
          <w:bCs/>
          <w:color w:val="C00000"/>
          <w:sz w:val="23"/>
          <w:szCs w:val="23"/>
        </w:rPr>
        <w:t xml:space="preserve">trial </w:t>
      </w:r>
      <w:r w:rsidR="00B419DB" w:rsidRPr="00642222">
        <w:rPr>
          <w:rFonts w:asciiTheme="minorHAnsi" w:hAnsiTheme="minorHAnsi"/>
          <w:sz w:val="23"/>
          <w:szCs w:val="23"/>
          <w:vertAlign w:val="superscript"/>
        </w:rPr>
        <w:t>(1383)</w:t>
      </w:r>
      <w:r w:rsidR="00B419DB" w:rsidRPr="00642222">
        <w:rPr>
          <w:rFonts w:asciiTheme="minorHAnsi" w:hAnsiTheme="minorHAnsi"/>
          <w:b/>
          <w:bCs/>
          <w:sz w:val="23"/>
          <w:szCs w:val="23"/>
        </w:rPr>
        <w:t xml:space="preserve"> </w:t>
      </w:r>
      <w:r w:rsidRPr="00642222">
        <w:rPr>
          <w:rFonts w:asciiTheme="minorHAnsi" w:hAnsiTheme="minorHAnsi"/>
          <w:b/>
          <w:bCs/>
          <w:sz w:val="23"/>
          <w:szCs w:val="23"/>
        </w:rPr>
        <w:t xml:space="preserve">of your </w:t>
      </w:r>
      <w:r w:rsidRPr="00642222">
        <w:rPr>
          <w:rFonts w:asciiTheme="minorHAnsi" w:hAnsiTheme="minorHAnsi"/>
          <w:b/>
          <w:bCs/>
          <w:color w:val="0000FF"/>
          <w:sz w:val="23"/>
          <w:szCs w:val="23"/>
        </w:rPr>
        <w:t>faith</w:t>
      </w:r>
      <w:r w:rsidRPr="00642222">
        <w:rPr>
          <w:rFonts w:asciiTheme="minorHAnsi" w:hAnsiTheme="minorHAnsi"/>
          <w:b/>
          <w:bCs/>
          <w:sz w:val="23"/>
          <w:szCs w:val="23"/>
        </w:rPr>
        <w:t>,</w:t>
      </w:r>
      <w:r w:rsidR="00642222" w:rsidRPr="00642222">
        <w:rPr>
          <w:rFonts w:asciiTheme="minorHAnsi" w:hAnsiTheme="minorHAnsi"/>
          <w:sz w:val="23"/>
          <w:szCs w:val="23"/>
          <w:vertAlign w:val="superscript"/>
        </w:rPr>
        <w:t xml:space="preserve"> (4102)</w:t>
      </w:r>
      <w:r w:rsidR="00642222" w:rsidRPr="00642222">
        <w:rPr>
          <w:rFonts w:asciiTheme="minorHAnsi" w:hAnsiTheme="minorHAnsi"/>
          <w:b/>
          <w:bCs/>
          <w:sz w:val="23"/>
          <w:szCs w:val="23"/>
        </w:rPr>
        <w:t xml:space="preserve"> </w:t>
      </w:r>
      <w:r w:rsidRPr="00642222">
        <w:rPr>
          <w:rFonts w:asciiTheme="minorHAnsi" w:hAnsiTheme="minorHAnsi"/>
          <w:b/>
          <w:bCs/>
          <w:sz w:val="23"/>
          <w:szCs w:val="23"/>
        </w:rPr>
        <w:t xml:space="preserve"> being much more precious than of gold that perisheth, though it be tried with fire, might be found unto praise and honour and glory at the appearing of Jesus Christ</w:t>
      </w:r>
      <w:r w:rsidRPr="00642222">
        <w:rPr>
          <w:rFonts w:asciiTheme="minorHAnsi" w:hAnsiTheme="minorHAnsi"/>
          <w:sz w:val="23"/>
          <w:szCs w:val="23"/>
        </w:rPr>
        <w:t>:</w:t>
      </w:r>
    </w:p>
    <w:p w:rsidR="00127CE4" w:rsidRPr="00642222" w:rsidRDefault="00127CE4" w:rsidP="00127CE4">
      <w:pPr>
        <w:pStyle w:val="ListParagraph"/>
        <w:shd w:val="clear" w:color="auto" w:fill="F7FBFB"/>
        <w:ind w:left="2700"/>
        <w:rPr>
          <w:rFonts w:asciiTheme="minorHAnsi" w:hAnsiTheme="minorHAnsi"/>
          <w:sz w:val="23"/>
          <w:szCs w:val="23"/>
        </w:rPr>
      </w:pPr>
      <w:r w:rsidRPr="00642222">
        <w:rPr>
          <w:rFonts w:asciiTheme="minorHAnsi" w:hAnsiTheme="minorHAnsi"/>
          <w:sz w:val="23"/>
          <w:szCs w:val="23"/>
          <w:vertAlign w:val="superscript"/>
        </w:rPr>
        <w:t>8 </w:t>
      </w:r>
      <w:r w:rsidRPr="00642222">
        <w:rPr>
          <w:rFonts w:asciiTheme="minorHAnsi" w:hAnsiTheme="minorHAnsi"/>
          <w:sz w:val="23"/>
          <w:szCs w:val="23"/>
        </w:rPr>
        <w:t xml:space="preserve">Whom having not seen, ye love; in whom, though now ye see him not, yet </w:t>
      </w:r>
      <w:r w:rsidRPr="00642222">
        <w:rPr>
          <w:rFonts w:asciiTheme="minorHAnsi" w:hAnsiTheme="minorHAnsi"/>
          <w:color w:val="0000FF"/>
          <w:sz w:val="23"/>
          <w:szCs w:val="23"/>
        </w:rPr>
        <w:t>believing</w:t>
      </w:r>
      <w:r w:rsidRPr="00642222">
        <w:rPr>
          <w:rFonts w:asciiTheme="minorHAnsi" w:hAnsiTheme="minorHAnsi"/>
          <w:sz w:val="23"/>
          <w:szCs w:val="23"/>
        </w:rPr>
        <w:t>,</w:t>
      </w:r>
      <w:r w:rsidR="00642222" w:rsidRPr="00642222">
        <w:rPr>
          <w:rFonts w:asciiTheme="minorHAnsi" w:hAnsiTheme="minorHAnsi"/>
          <w:sz w:val="23"/>
          <w:szCs w:val="23"/>
          <w:vertAlign w:val="superscript"/>
        </w:rPr>
        <w:t xml:space="preserve"> (4100)</w:t>
      </w:r>
      <w:r w:rsidR="00642222" w:rsidRPr="00642222">
        <w:rPr>
          <w:rFonts w:asciiTheme="minorHAnsi" w:hAnsiTheme="minorHAnsi"/>
          <w:b/>
          <w:bCs/>
          <w:sz w:val="23"/>
          <w:szCs w:val="23"/>
        </w:rPr>
        <w:t xml:space="preserve"> </w:t>
      </w:r>
      <w:r w:rsidRPr="00642222">
        <w:rPr>
          <w:rFonts w:asciiTheme="minorHAnsi" w:hAnsiTheme="minorHAnsi"/>
          <w:sz w:val="23"/>
          <w:szCs w:val="23"/>
        </w:rPr>
        <w:t xml:space="preserve"> ye rejoice with joy unspeakable and full of glory:</w:t>
      </w:r>
    </w:p>
    <w:p w:rsidR="00127CE4" w:rsidRPr="00127CE4" w:rsidRDefault="00127CE4" w:rsidP="00B419DB">
      <w:pPr>
        <w:pStyle w:val="ListParagraph"/>
        <w:shd w:val="clear" w:color="auto" w:fill="F7FBFB"/>
        <w:ind w:left="2700"/>
        <w:rPr>
          <w:rFonts w:asciiTheme="minorHAnsi" w:hAnsiTheme="minorHAnsi"/>
          <w:sz w:val="23"/>
          <w:szCs w:val="23"/>
        </w:rPr>
      </w:pPr>
      <w:r w:rsidRPr="00642222">
        <w:rPr>
          <w:rFonts w:asciiTheme="minorHAnsi" w:hAnsiTheme="minorHAnsi"/>
          <w:sz w:val="23"/>
          <w:szCs w:val="23"/>
          <w:vertAlign w:val="superscript"/>
        </w:rPr>
        <w:t>9 </w:t>
      </w:r>
      <w:r w:rsidRPr="00642222">
        <w:rPr>
          <w:rFonts w:asciiTheme="minorHAnsi" w:hAnsiTheme="minorHAnsi"/>
          <w:sz w:val="23"/>
          <w:szCs w:val="23"/>
        </w:rPr>
        <w:t xml:space="preserve">Receiving the end of your </w:t>
      </w:r>
      <w:r w:rsidRPr="00642222">
        <w:rPr>
          <w:rFonts w:asciiTheme="minorHAnsi" w:hAnsiTheme="minorHAnsi"/>
          <w:color w:val="0000FF"/>
          <w:sz w:val="23"/>
          <w:szCs w:val="23"/>
        </w:rPr>
        <w:t>faith</w:t>
      </w:r>
      <w:r w:rsidRPr="00642222">
        <w:rPr>
          <w:rFonts w:asciiTheme="minorHAnsi" w:hAnsiTheme="minorHAnsi"/>
          <w:sz w:val="23"/>
          <w:szCs w:val="23"/>
        </w:rPr>
        <w:t>,</w:t>
      </w:r>
      <w:r w:rsidR="00B419DB" w:rsidRPr="00642222">
        <w:rPr>
          <w:rFonts w:asciiTheme="minorHAnsi" w:hAnsiTheme="minorHAnsi"/>
          <w:sz w:val="23"/>
          <w:szCs w:val="23"/>
          <w:vertAlign w:val="superscript"/>
        </w:rPr>
        <w:t xml:space="preserve"> (4102)</w:t>
      </w:r>
      <w:r w:rsidR="00B419DB" w:rsidRPr="00642222">
        <w:rPr>
          <w:rFonts w:asciiTheme="minorHAnsi" w:hAnsiTheme="minorHAnsi"/>
          <w:b/>
          <w:bCs/>
          <w:sz w:val="23"/>
          <w:szCs w:val="23"/>
        </w:rPr>
        <w:t xml:space="preserve"> </w:t>
      </w:r>
      <w:r w:rsidR="00B419DB" w:rsidRPr="00642222">
        <w:rPr>
          <w:rFonts w:asciiTheme="minorHAnsi" w:hAnsiTheme="minorHAnsi"/>
          <w:sz w:val="23"/>
          <w:szCs w:val="23"/>
        </w:rPr>
        <w:t>even</w:t>
      </w:r>
      <w:r w:rsidRPr="00642222">
        <w:rPr>
          <w:rFonts w:asciiTheme="minorHAnsi" w:hAnsiTheme="minorHAnsi"/>
          <w:sz w:val="23"/>
          <w:szCs w:val="23"/>
        </w:rPr>
        <w:t xml:space="preserve"> the salv</w:t>
      </w:r>
      <w:r w:rsidRPr="00127CE4">
        <w:rPr>
          <w:rFonts w:asciiTheme="minorHAnsi" w:hAnsiTheme="minorHAnsi"/>
          <w:sz w:val="23"/>
          <w:szCs w:val="23"/>
        </w:rPr>
        <w:t>ation of your souls.</w:t>
      </w:r>
      <w:r>
        <w:rPr>
          <w:rFonts w:asciiTheme="minorHAnsi" w:hAnsiTheme="minorHAnsi"/>
          <w:sz w:val="23"/>
          <w:szCs w:val="23"/>
        </w:rPr>
        <w:t>”</w:t>
      </w:r>
      <w:r w:rsidRPr="00127CE4">
        <w:rPr>
          <w:rFonts w:asciiTheme="majorBidi" w:eastAsia="Calibri" w:hAnsiTheme="majorBidi" w:cstheme="majorBidi"/>
          <w:b/>
          <w:bCs/>
          <w:color w:val="000000" w:themeColor="text1"/>
          <w:sz w:val="16"/>
          <w:szCs w:val="16"/>
        </w:rPr>
        <w:t xml:space="preserve"> </w:t>
      </w:r>
      <w:r w:rsidRPr="008D2C17">
        <w:rPr>
          <w:rFonts w:asciiTheme="majorBidi" w:eastAsia="Calibri" w:hAnsiTheme="majorBidi" w:cstheme="majorBidi"/>
          <w:b/>
          <w:bCs/>
          <w:color w:val="000000" w:themeColor="text1"/>
          <w:sz w:val="16"/>
          <w:szCs w:val="16"/>
        </w:rPr>
        <w:t>(KJV)</w:t>
      </w:r>
    </w:p>
    <w:p w:rsidR="00127CE4" w:rsidRDefault="00127CE4" w:rsidP="00F101E2">
      <w:pPr>
        <w:pStyle w:val="ListParagraph"/>
        <w:ind w:left="2520"/>
        <w:rPr>
          <w:rFonts w:asciiTheme="minorHAnsi" w:hAnsiTheme="minorHAnsi"/>
          <w:sz w:val="23"/>
          <w:szCs w:val="23"/>
        </w:rPr>
      </w:pPr>
    </w:p>
    <w:p w:rsidR="00B419DB" w:rsidRDefault="00E31FD6" w:rsidP="00083A95">
      <w:pPr>
        <w:pStyle w:val="ListParagraph"/>
        <w:numPr>
          <w:ilvl w:val="0"/>
          <w:numId w:val="26"/>
        </w:numPr>
        <w:ind w:left="3420"/>
        <w:rPr>
          <w:rFonts w:asciiTheme="minorHAnsi" w:hAnsiTheme="minorHAnsi"/>
          <w:sz w:val="23"/>
          <w:szCs w:val="23"/>
        </w:rPr>
      </w:pPr>
      <w:r>
        <w:rPr>
          <w:rFonts w:asciiTheme="minorHAnsi" w:hAnsiTheme="minorHAnsi"/>
          <w:sz w:val="23"/>
          <w:szCs w:val="23"/>
        </w:rPr>
        <w:t>Verse 7 reminds me of James 2:19-20</w:t>
      </w:r>
    </w:p>
    <w:p w:rsidR="00E31FD6" w:rsidRPr="00E31FD6" w:rsidRDefault="00E31FD6" w:rsidP="00E31FD6">
      <w:pPr>
        <w:spacing w:after="0" w:line="240" w:lineRule="auto"/>
        <w:rPr>
          <w:sz w:val="20"/>
          <w:szCs w:val="20"/>
        </w:rPr>
      </w:pPr>
    </w:p>
    <w:p w:rsidR="00E31FD6" w:rsidRPr="00E31FD6" w:rsidRDefault="00E31FD6" w:rsidP="00437C32">
      <w:pPr>
        <w:shd w:val="clear" w:color="auto" w:fill="F7FBFB"/>
        <w:spacing w:after="0" w:line="240" w:lineRule="auto"/>
        <w:ind w:left="3600"/>
        <w:rPr>
          <w:b/>
          <w:bCs/>
          <w:sz w:val="23"/>
          <w:szCs w:val="23"/>
        </w:rPr>
      </w:pPr>
      <w:r w:rsidRPr="00E31FD6">
        <w:rPr>
          <w:b/>
          <w:bCs/>
          <w:sz w:val="23"/>
          <w:szCs w:val="23"/>
        </w:rPr>
        <w:t xml:space="preserve">James 2:19-20 </w:t>
      </w:r>
      <w:r w:rsidR="00437C32">
        <w:rPr>
          <w:b/>
          <w:bCs/>
          <w:sz w:val="23"/>
          <w:szCs w:val="23"/>
        </w:rPr>
        <w:t xml:space="preserve"> </w:t>
      </w:r>
    </w:p>
    <w:p w:rsidR="00E31FD6" w:rsidRPr="00642222" w:rsidRDefault="00AF63E2" w:rsidP="0066752A">
      <w:pPr>
        <w:shd w:val="clear" w:color="auto" w:fill="F7FBFB"/>
        <w:spacing w:after="0" w:line="240" w:lineRule="auto"/>
        <w:ind w:left="3600"/>
        <w:rPr>
          <w:sz w:val="23"/>
          <w:szCs w:val="23"/>
        </w:rPr>
      </w:pPr>
      <w:r>
        <w:rPr>
          <w:sz w:val="23"/>
          <w:szCs w:val="23"/>
        </w:rPr>
        <w:t>“</w:t>
      </w:r>
      <w:r w:rsidR="00E31FD6" w:rsidRPr="00E31FD6">
        <w:rPr>
          <w:sz w:val="23"/>
          <w:szCs w:val="23"/>
        </w:rPr>
        <w:t xml:space="preserve">Thou believest </w:t>
      </w:r>
      <w:r w:rsidR="00E31FD6" w:rsidRPr="00642222">
        <w:rPr>
          <w:sz w:val="23"/>
          <w:szCs w:val="23"/>
        </w:rPr>
        <w:t>that there is one God; thou doest well: the devils also believe, and tremble.</w:t>
      </w:r>
    </w:p>
    <w:p w:rsidR="00E31FD6" w:rsidRPr="00642222" w:rsidRDefault="00E31FD6" w:rsidP="0066752A">
      <w:pPr>
        <w:shd w:val="clear" w:color="auto" w:fill="F7FBFB"/>
        <w:spacing w:after="0" w:line="240" w:lineRule="auto"/>
        <w:ind w:left="3600"/>
        <w:rPr>
          <w:sz w:val="23"/>
          <w:szCs w:val="23"/>
        </w:rPr>
      </w:pPr>
      <w:r w:rsidRPr="00642222">
        <w:rPr>
          <w:sz w:val="23"/>
          <w:szCs w:val="23"/>
          <w:vertAlign w:val="superscript"/>
        </w:rPr>
        <w:t>20 </w:t>
      </w:r>
      <w:r w:rsidRPr="00642222">
        <w:rPr>
          <w:sz w:val="23"/>
          <w:szCs w:val="23"/>
        </w:rPr>
        <w:t xml:space="preserve">But wilt thou know, O </w:t>
      </w:r>
      <w:r w:rsidRPr="00642222">
        <w:rPr>
          <w:color w:val="C00000"/>
          <w:sz w:val="23"/>
          <w:szCs w:val="23"/>
        </w:rPr>
        <w:t>vain</w:t>
      </w:r>
      <w:r w:rsidRPr="00642222">
        <w:rPr>
          <w:sz w:val="23"/>
          <w:szCs w:val="23"/>
        </w:rPr>
        <w:t xml:space="preserve"> </w:t>
      </w:r>
      <w:r w:rsidRPr="00642222">
        <w:rPr>
          <w:sz w:val="23"/>
          <w:szCs w:val="23"/>
          <w:vertAlign w:val="superscript"/>
        </w:rPr>
        <w:t>(2756)</w:t>
      </w:r>
      <w:r w:rsidRPr="00642222">
        <w:rPr>
          <w:b/>
          <w:bCs/>
          <w:sz w:val="23"/>
          <w:szCs w:val="23"/>
        </w:rPr>
        <w:t xml:space="preserve"> </w:t>
      </w:r>
      <w:r w:rsidRPr="00642222">
        <w:rPr>
          <w:sz w:val="23"/>
          <w:szCs w:val="23"/>
        </w:rPr>
        <w:t xml:space="preserve">man, that </w:t>
      </w:r>
      <w:r w:rsidRPr="00642222">
        <w:rPr>
          <w:color w:val="0000FF"/>
          <w:sz w:val="23"/>
          <w:szCs w:val="23"/>
        </w:rPr>
        <w:t xml:space="preserve">faith </w:t>
      </w:r>
      <w:r w:rsidR="00AF63E2" w:rsidRPr="00642222">
        <w:rPr>
          <w:sz w:val="23"/>
          <w:szCs w:val="23"/>
          <w:vertAlign w:val="superscript"/>
        </w:rPr>
        <w:t>(</w:t>
      </w:r>
      <w:r w:rsidR="00B77D57" w:rsidRPr="00642222">
        <w:rPr>
          <w:sz w:val="23"/>
          <w:szCs w:val="23"/>
          <w:vertAlign w:val="superscript"/>
        </w:rPr>
        <w:t>4102</w:t>
      </w:r>
      <w:r w:rsidR="00AF63E2" w:rsidRPr="00642222">
        <w:rPr>
          <w:sz w:val="23"/>
          <w:szCs w:val="23"/>
          <w:vertAlign w:val="superscript"/>
        </w:rPr>
        <w:t>)</w:t>
      </w:r>
      <w:r w:rsidR="00AF63E2" w:rsidRPr="00642222">
        <w:rPr>
          <w:b/>
          <w:bCs/>
          <w:sz w:val="23"/>
          <w:szCs w:val="23"/>
        </w:rPr>
        <w:t xml:space="preserve"> </w:t>
      </w:r>
      <w:r w:rsidRPr="00642222">
        <w:rPr>
          <w:sz w:val="23"/>
          <w:szCs w:val="23"/>
        </w:rPr>
        <w:t xml:space="preserve">without </w:t>
      </w:r>
      <w:r w:rsidRPr="00642222">
        <w:rPr>
          <w:color w:val="C00000"/>
          <w:sz w:val="23"/>
          <w:szCs w:val="23"/>
        </w:rPr>
        <w:t xml:space="preserve">works </w:t>
      </w:r>
      <w:r w:rsidR="00AF63E2" w:rsidRPr="00642222">
        <w:rPr>
          <w:sz w:val="23"/>
          <w:szCs w:val="23"/>
          <w:vertAlign w:val="superscript"/>
        </w:rPr>
        <w:t>(2041)</w:t>
      </w:r>
      <w:r w:rsidR="00AF63E2" w:rsidRPr="00642222">
        <w:rPr>
          <w:b/>
          <w:bCs/>
          <w:sz w:val="23"/>
          <w:szCs w:val="23"/>
        </w:rPr>
        <w:t xml:space="preserve"> </w:t>
      </w:r>
      <w:r w:rsidRPr="00642222">
        <w:rPr>
          <w:sz w:val="23"/>
          <w:szCs w:val="23"/>
        </w:rPr>
        <w:t>is dead?</w:t>
      </w:r>
      <w:r w:rsidR="00AF63E2" w:rsidRPr="00642222">
        <w:rPr>
          <w:sz w:val="23"/>
          <w:szCs w:val="23"/>
        </w:rPr>
        <w:t>”</w:t>
      </w:r>
      <w:r w:rsidR="00AF63E2" w:rsidRPr="00642222">
        <w:rPr>
          <w:rFonts w:eastAsia="Calibri" w:cstheme="majorBidi"/>
          <w:b/>
          <w:bCs/>
          <w:color w:val="000000" w:themeColor="text1"/>
          <w:sz w:val="16"/>
          <w:szCs w:val="16"/>
        </w:rPr>
        <w:t xml:space="preserve"> </w:t>
      </w:r>
      <w:r w:rsidR="00AF63E2" w:rsidRPr="00437C32">
        <w:rPr>
          <w:rFonts w:asciiTheme="majorBidi" w:eastAsia="Calibri" w:hAnsiTheme="majorBidi" w:cstheme="majorBidi"/>
          <w:b/>
          <w:bCs/>
          <w:color w:val="000000" w:themeColor="text1"/>
          <w:sz w:val="16"/>
          <w:szCs w:val="16"/>
        </w:rPr>
        <w:t>(KJV)</w:t>
      </w:r>
    </w:p>
    <w:p w:rsidR="00E31FD6" w:rsidRPr="00B77D57" w:rsidRDefault="00E31FD6" w:rsidP="00B77D57">
      <w:pPr>
        <w:spacing w:after="0" w:line="240" w:lineRule="auto"/>
        <w:rPr>
          <w:sz w:val="20"/>
          <w:szCs w:val="20"/>
        </w:rPr>
      </w:pPr>
    </w:p>
    <w:p w:rsidR="00B77D57" w:rsidRPr="00B77D57" w:rsidRDefault="00B77D57" w:rsidP="00083A95">
      <w:pPr>
        <w:pStyle w:val="ListParagraph"/>
        <w:numPr>
          <w:ilvl w:val="0"/>
          <w:numId w:val="26"/>
        </w:numPr>
        <w:ind w:left="4320"/>
        <w:rPr>
          <w:rFonts w:asciiTheme="minorHAnsi" w:hAnsiTheme="minorHAnsi"/>
          <w:sz w:val="23"/>
          <w:szCs w:val="23"/>
        </w:rPr>
      </w:pPr>
      <w:r>
        <w:rPr>
          <w:rFonts w:asciiTheme="minorHAnsi" w:hAnsiTheme="minorHAnsi"/>
          <w:sz w:val="23"/>
          <w:szCs w:val="23"/>
        </w:rPr>
        <w:t>Works are actions or deeds</w:t>
      </w:r>
    </w:p>
    <w:p w:rsidR="00E31FD6" w:rsidRDefault="00E31FD6" w:rsidP="00B77D57">
      <w:pPr>
        <w:spacing w:after="0" w:line="240" w:lineRule="auto"/>
        <w:rPr>
          <w:sz w:val="23"/>
          <w:szCs w:val="23"/>
        </w:rPr>
      </w:pPr>
    </w:p>
    <w:p w:rsidR="00AF63E2" w:rsidRPr="00E31FD6" w:rsidRDefault="00AF63E2" w:rsidP="00E31FD6">
      <w:pPr>
        <w:rPr>
          <w:sz w:val="23"/>
          <w:szCs w:val="23"/>
        </w:rPr>
      </w:pPr>
    </w:p>
    <w:p w:rsidR="00B419DB" w:rsidRDefault="00B419DB" w:rsidP="00F101E2">
      <w:pPr>
        <w:pStyle w:val="ListParagraph"/>
        <w:ind w:left="2520"/>
        <w:rPr>
          <w:rFonts w:asciiTheme="minorHAnsi" w:hAnsiTheme="minorHAnsi"/>
          <w:sz w:val="23"/>
          <w:szCs w:val="23"/>
        </w:rPr>
      </w:pPr>
    </w:p>
    <w:p w:rsidR="00793496" w:rsidRPr="00793496" w:rsidRDefault="00793496" w:rsidP="00793496">
      <w:pPr>
        <w:pStyle w:val="ListParagraph"/>
        <w:shd w:val="clear" w:color="auto" w:fill="F7FBFB"/>
        <w:ind w:left="2700"/>
        <w:rPr>
          <w:rFonts w:asciiTheme="minorHAnsi" w:hAnsiTheme="minorHAnsi"/>
          <w:b/>
          <w:bCs/>
          <w:sz w:val="23"/>
          <w:szCs w:val="23"/>
        </w:rPr>
      </w:pPr>
      <w:r w:rsidRPr="00793496">
        <w:rPr>
          <w:rFonts w:asciiTheme="minorHAnsi" w:hAnsiTheme="minorHAnsi"/>
          <w:b/>
          <w:bCs/>
          <w:sz w:val="23"/>
          <w:szCs w:val="23"/>
        </w:rPr>
        <w:t xml:space="preserve">1 Peter 4:12-19 </w:t>
      </w:r>
    </w:p>
    <w:p w:rsidR="00793496" w:rsidRPr="00793496" w:rsidRDefault="00793496" w:rsidP="00642222">
      <w:pPr>
        <w:pStyle w:val="ListParagraph"/>
        <w:shd w:val="clear" w:color="auto" w:fill="F7FBFB"/>
        <w:ind w:left="2700"/>
        <w:rPr>
          <w:rFonts w:asciiTheme="minorHAnsi" w:hAnsiTheme="minorHAnsi"/>
          <w:sz w:val="23"/>
          <w:szCs w:val="23"/>
        </w:rPr>
      </w:pPr>
      <w:r>
        <w:rPr>
          <w:rFonts w:asciiTheme="minorHAnsi" w:hAnsiTheme="minorHAnsi"/>
          <w:sz w:val="23"/>
          <w:szCs w:val="23"/>
        </w:rPr>
        <w:t>“</w:t>
      </w:r>
      <w:r w:rsidRPr="00793496">
        <w:rPr>
          <w:rFonts w:asciiTheme="minorHAnsi" w:hAnsiTheme="minorHAnsi"/>
          <w:b/>
          <w:bCs/>
          <w:sz w:val="23"/>
          <w:szCs w:val="23"/>
        </w:rPr>
        <w:t xml:space="preserve">Beloved, think it not strange concerning the </w:t>
      </w:r>
      <w:r w:rsidRPr="00642222">
        <w:rPr>
          <w:rFonts w:asciiTheme="minorHAnsi" w:hAnsiTheme="minorHAnsi"/>
          <w:b/>
          <w:bCs/>
          <w:color w:val="C00000"/>
          <w:sz w:val="23"/>
          <w:szCs w:val="23"/>
        </w:rPr>
        <w:t xml:space="preserve">fiery trial </w:t>
      </w:r>
      <w:r w:rsidR="00642222" w:rsidRPr="005A37C9">
        <w:rPr>
          <w:sz w:val="23"/>
          <w:szCs w:val="23"/>
          <w:vertAlign w:val="superscript"/>
        </w:rPr>
        <w:t>(</w:t>
      </w:r>
      <w:r w:rsidR="00642222">
        <w:rPr>
          <w:rFonts w:asciiTheme="minorHAnsi" w:hAnsiTheme="minorHAnsi"/>
          <w:sz w:val="23"/>
          <w:szCs w:val="23"/>
          <w:vertAlign w:val="superscript"/>
        </w:rPr>
        <w:t>4451</w:t>
      </w:r>
      <w:r w:rsidR="00642222" w:rsidRPr="005A37C9">
        <w:rPr>
          <w:sz w:val="23"/>
          <w:szCs w:val="23"/>
          <w:vertAlign w:val="superscript"/>
        </w:rPr>
        <w:t>)</w:t>
      </w:r>
      <w:r w:rsidR="00642222" w:rsidRPr="005A37C9">
        <w:rPr>
          <w:b/>
          <w:bCs/>
          <w:sz w:val="23"/>
          <w:szCs w:val="23"/>
        </w:rPr>
        <w:t xml:space="preserve"> </w:t>
      </w:r>
      <w:r w:rsidRPr="00793496">
        <w:rPr>
          <w:rFonts w:asciiTheme="minorHAnsi" w:hAnsiTheme="minorHAnsi"/>
          <w:b/>
          <w:bCs/>
          <w:sz w:val="23"/>
          <w:szCs w:val="23"/>
        </w:rPr>
        <w:t xml:space="preserve">which is to </w:t>
      </w:r>
      <w:r w:rsidRPr="00642222">
        <w:rPr>
          <w:rFonts w:asciiTheme="minorHAnsi" w:hAnsiTheme="minorHAnsi"/>
          <w:b/>
          <w:bCs/>
          <w:color w:val="C00000"/>
          <w:sz w:val="23"/>
          <w:szCs w:val="23"/>
        </w:rPr>
        <w:t xml:space="preserve">try </w:t>
      </w:r>
      <w:r w:rsidR="00642222" w:rsidRPr="005A37C9">
        <w:rPr>
          <w:sz w:val="23"/>
          <w:szCs w:val="23"/>
          <w:vertAlign w:val="superscript"/>
        </w:rPr>
        <w:t>(</w:t>
      </w:r>
      <w:r w:rsidR="00642222">
        <w:rPr>
          <w:rFonts w:asciiTheme="minorHAnsi" w:hAnsiTheme="minorHAnsi"/>
          <w:sz w:val="23"/>
          <w:szCs w:val="23"/>
          <w:vertAlign w:val="superscript"/>
        </w:rPr>
        <w:t>3986</w:t>
      </w:r>
      <w:r w:rsidR="00642222" w:rsidRPr="005A37C9">
        <w:rPr>
          <w:sz w:val="23"/>
          <w:szCs w:val="23"/>
          <w:vertAlign w:val="superscript"/>
        </w:rPr>
        <w:t>)</w:t>
      </w:r>
      <w:r w:rsidR="00642222" w:rsidRPr="005A37C9">
        <w:rPr>
          <w:b/>
          <w:bCs/>
          <w:sz w:val="23"/>
          <w:szCs w:val="23"/>
        </w:rPr>
        <w:t xml:space="preserve"> </w:t>
      </w:r>
      <w:r w:rsidRPr="00793496">
        <w:rPr>
          <w:rFonts w:asciiTheme="minorHAnsi" w:hAnsiTheme="minorHAnsi"/>
          <w:b/>
          <w:bCs/>
          <w:sz w:val="23"/>
          <w:szCs w:val="23"/>
        </w:rPr>
        <w:t>you</w:t>
      </w:r>
      <w:r w:rsidRPr="00793496">
        <w:rPr>
          <w:rFonts w:asciiTheme="minorHAnsi" w:hAnsiTheme="minorHAnsi"/>
          <w:sz w:val="23"/>
          <w:szCs w:val="23"/>
        </w:rPr>
        <w:t>, as though some strange thing happened unto you:</w:t>
      </w:r>
    </w:p>
    <w:p w:rsidR="00793496" w:rsidRPr="00793496" w:rsidRDefault="00793496" w:rsidP="00793496">
      <w:pPr>
        <w:pStyle w:val="ListParagraph"/>
        <w:shd w:val="clear" w:color="auto" w:fill="F7FBFB"/>
        <w:ind w:left="2700"/>
        <w:rPr>
          <w:rFonts w:asciiTheme="minorHAnsi" w:hAnsiTheme="minorHAnsi"/>
          <w:sz w:val="23"/>
          <w:szCs w:val="23"/>
        </w:rPr>
      </w:pPr>
      <w:r w:rsidRPr="00793496">
        <w:rPr>
          <w:rFonts w:asciiTheme="minorHAnsi" w:hAnsiTheme="minorHAnsi"/>
          <w:sz w:val="23"/>
          <w:szCs w:val="23"/>
          <w:vertAlign w:val="superscript"/>
        </w:rPr>
        <w:t>13 </w:t>
      </w:r>
      <w:r w:rsidRPr="00793496">
        <w:rPr>
          <w:rFonts w:asciiTheme="minorHAnsi" w:hAnsiTheme="minorHAnsi"/>
          <w:sz w:val="23"/>
          <w:szCs w:val="23"/>
        </w:rPr>
        <w:t xml:space="preserve">But </w:t>
      </w:r>
      <w:r w:rsidRPr="00642222">
        <w:rPr>
          <w:rFonts w:asciiTheme="minorHAnsi" w:hAnsiTheme="minorHAnsi"/>
          <w:b/>
          <w:bCs/>
          <w:sz w:val="23"/>
          <w:szCs w:val="23"/>
          <w:u w:val="single" w:color="FF0000"/>
        </w:rPr>
        <w:t>rejoice, inasmuch as ye are partakers of Christ's sufferings</w:t>
      </w:r>
      <w:r w:rsidRPr="00793496">
        <w:rPr>
          <w:rFonts w:asciiTheme="minorHAnsi" w:hAnsiTheme="minorHAnsi"/>
          <w:sz w:val="23"/>
          <w:szCs w:val="23"/>
        </w:rPr>
        <w:t>; that, when his glory shall be revealed, ye may be glad also with exceeding joy.</w:t>
      </w:r>
    </w:p>
    <w:p w:rsidR="00793496" w:rsidRPr="00793496" w:rsidRDefault="00793496" w:rsidP="00793496">
      <w:pPr>
        <w:pStyle w:val="ListParagraph"/>
        <w:shd w:val="clear" w:color="auto" w:fill="F7FBFB"/>
        <w:ind w:left="2700"/>
        <w:rPr>
          <w:rFonts w:asciiTheme="minorHAnsi" w:hAnsiTheme="minorHAnsi"/>
          <w:sz w:val="23"/>
          <w:szCs w:val="23"/>
        </w:rPr>
      </w:pPr>
      <w:r w:rsidRPr="00793496">
        <w:rPr>
          <w:rFonts w:asciiTheme="minorHAnsi" w:hAnsiTheme="minorHAnsi"/>
          <w:sz w:val="23"/>
          <w:szCs w:val="23"/>
          <w:vertAlign w:val="superscript"/>
        </w:rPr>
        <w:t>14 </w:t>
      </w:r>
      <w:r w:rsidRPr="00793496">
        <w:rPr>
          <w:rFonts w:asciiTheme="minorHAnsi" w:hAnsiTheme="minorHAnsi"/>
          <w:sz w:val="23"/>
          <w:szCs w:val="23"/>
        </w:rPr>
        <w:t>If ye be reproached for the name of Christ, happy are ye; for the spirit of glory and of God resteth upon you: on their part he is evil spoken of, but on your part he is glorified.</w:t>
      </w:r>
    </w:p>
    <w:p w:rsidR="00793496" w:rsidRPr="00793496" w:rsidRDefault="00793496" w:rsidP="00793496">
      <w:pPr>
        <w:pStyle w:val="ListParagraph"/>
        <w:shd w:val="clear" w:color="auto" w:fill="F7FBFB"/>
        <w:ind w:left="2700"/>
        <w:rPr>
          <w:rFonts w:asciiTheme="minorHAnsi" w:hAnsiTheme="minorHAnsi"/>
          <w:sz w:val="23"/>
          <w:szCs w:val="23"/>
        </w:rPr>
      </w:pPr>
      <w:r w:rsidRPr="00793496">
        <w:rPr>
          <w:rFonts w:asciiTheme="minorHAnsi" w:hAnsiTheme="minorHAnsi"/>
          <w:sz w:val="23"/>
          <w:szCs w:val="23"/>
          <w:vertAlign w:val="superscript"/>
        </w:rPr>
        <w:t>15 </w:t>
      </w:r>
      <w:r w:rsidRPr="00793496">
        <w:rPr>
          <w:rFonts w:asciiTheme="minorHAnsi" w:hAnsiTheme="minorHAnsi"/>
          <w:b/>
          <w:bCs/>
          <w:sz w:val="23"/>
          <w:szCs w:val="23"/>
        </w:rPr>
        <w:t>But let none of you suffer as a murderer, or as a thief, or as an evildoer, or as a busybody in other men's matters</w:t>
      </w:r>
      <w:r w:rsidRPr="00793496">
        <w:rPr>
          <w:rFonts w:asciiTheme="minorHAnsi" w:hAnsiTheme="minorHAnsi"/>
          <w:sz w:val="23"/>
          <w:szCs w:val="23"/>
        </w:rPr>
        <w:t>.</w:t>
      </w:r>
    </w:p>
    <w:p w:rsidR="00793496" w:rsidRPr="00793496" w:rsidRDefault="00793496" w:rsidP="00793496">
      <w:pPr>
        <w:pStyle w:val="ListParagraph"/>
        <w:shd w:val="clear" w:color="auto" w:fill="F7FBFB"/>
        <w:ind w:left="2700"/>
        <w:rPr>
          <w:rFonts w:asciiTheme="minorHAnsi" w:hAnsiTheme="minorHAnsi"/>
          <w:sz w:val="23"/>
          <w:szCs w:val="23"/>
        </w:rPr>
      </w:pPr>
      <w:r w:rsidRPr="00793496">
        <w:rPr>
          <w:rFonts w:asciiTheme="minorHAnsi" w:hAnsiTheme="minorHAnsi"/>
          <w:sz w:val="23"/>
          <w:szCs w:val="23"/>
          <w:vertAlign w:val="superscript"/>
        </w:rPr>
        <w:t>16 </w:t>
      </w:r>
      <w:r w:rsidRPr="00793496">
        <w:rPr>
          <w:rFonts w:asciiTheme="minorHAnsi" w:hAnsiTheme="minorHAnsi"/>
          <w:sz w:val="23"/>
          <w:szCs w:val="23"/>
        </w:rPr>
        <w:t>Yet if any man suffer as a Christian, let him not be ashamed; but let him glorify God on this behalf.</w:t>
      </w:r>
    </w:p>
    <w:p w:rsidR="00793496" w:rsidRPr="00793496" w:rsidRDefault="00793496" w:rsidP="00793496">
      <w:pPr>
        <w:pStyle w:val="ListParagraph"/>
        <w:shd w:val="clear" w:color="auto" w:fill="F7FBFB"/>
        <w:ind w:left="2700"/>
        <w:rPr>
          <w:rFonts w:asciiTheme="minorHAnsi" w:hAnsiTheme="minorHAnsi"/>
          <w:b/>
          <w:bCs/>
          <w:sz w:val="23"/>
          <w:szCs w:val="23"/>
        </w:rPr>
      </w:pPr>
      <w:r w:rsidRPr="00793496">
        <w:rPr>
          <w:rFonts w:asciiTheme="minorHAnsi" w:hAnsiTheme="minorHAnsi"/>
          <w:sz w:val="23"/>
          <w:szCs w:val="23"/>
          <w:vertAlign w:val="superscript"/>
        </w:rPr>
        <w:t>17 </w:t>
      </w:r>
      <w:r w:rsidRPr="00793496">
        <w:rPr>
          <w:rFonts w:asciiTheme="minorHAnsi" w:hAnsiTheme="minorHAnsi"/>
          <w:b/>
          <w:bCs/>
          <w:sz w:val="23"/>
          <w:szCs w:val="23"/>
        </w:rPr>
        <w:t>For the time is come that judgment must begin at the house of God: and if it first begin at us, what shall the end be of them that obey not the gospel of God?</w:t>
      </w:r>
    </w:p>
    <w:p w:rsidR="00793496" w:rsidRPr="00793496" w:rsidRDefault="00793496" w:rsidP="00793496">
      <w:pPr>
        <w:pStyle w:val="ListParagraph"/>
        <w:shd w:val="clear" w:color="auto" w:fill="F7FBFB"/>
        <w:ind w:left="2700"/>
        <w:rPr>
          <w:rFonts w:asciiTheme="minorHAnsi" w:hAnsiTheme="minorHAnsi"/>
          <w:b/>
          <w:bCs/>
          <w:sz w:val="23"/>
          <w:szCs w:val="23"/>
        </w:rPr>
      </w:pPr>
      <w:r w:rsidRPr="00793496">
        <w:rPr>
          <w:rFonts w:asciiTheme="minorHAnsi" w:hAnsiTheme="minorHAnsi"/>
          <w:b/>
          <w:bCs/>
          <w:sz w:val="23"/>
          <w:szCs w:val="23"/>
          <w:vertAlign w:val="superscript"/>
        </w:rPr>
        <w:t>18 </w:t>
      </w:r>
      <w:r w:rsidRPr="00642222">
        <w:rPr>
          <w:rFonts w:asciiTheme="minorHAnsi" w:hAnsiTheme="minorHAnsi"/>
          <w:b/>
          <w:bCs/>
          <w:sz w:val="23"/>
          <w:szCs w:val="23"/>
          <w:u w:val="single" w:color="FF0000"/>
        </w:rPr>
        <w:t>And if the righteous scarcely be saved, where shall the ungodly and the sinner appear</w:t>
      </w:r>
      <w:r w:rsidRPr="00793496">
        <w:rPr>
          <w:rFonts w:asciiTheme="minorHAnsi" w:hAnsiTheme="minorHAnsi"/>
          <w:b/>
          <w:bCs/>
          <w:sz w:val="23"/>
          <w:szCs w:val="23"/>
        </w:rPr>
        <w:t>?</w:t>
      </w:r>
    </w:p>
    <w:p w:rsidR="00793496" w:rsidRPr="00793496" w:rsidRDefault="00793496" w:rsidP="00793496">
      <w:pPr>
        <w:pStyle w:val="ListParagraph"/>
        <w:shd w:val="clear" w:color="auto" w:fill="F7FBFB"/>
        <w:ind w:left="2700"/>
        <w:rPr>
          <w:rFonts w:asciiTheme="minorHAnsi" w:hAnsiTheme="minorHAnsi"/>
          <w:sz w:val="23"/>
          <w:szCs w:val="23"/>
        </w:rPr>
      </w:pPr>
      <w:r w:rsidRPr="00793496">
        <w:rPr>
          <w:rFonts w:asciiTheme="minorHAnsi" w:hAnsiTheme="minorHAnsi"/>
          <w:sz w:val="23"/>
          <w:szCs w:val="23"/>
          <w:vertAlign w:val="superscript"/>
        </w:rPr>
        <w:t>19 </w:t>
      </w:r>
      <w:r w:rsidRPr="00793496">
        <w:rPr>
          <w:rFonts w:asciiTheme="minorHAnsi" w:hAnsiTheme="minorHAnsi"/>
          <w:sz w:val="23"/>
          <w:szCs w:val="23"/>
        </w:rPr>
        <w:t>Wherefore let them that suffer according to the will of God commit the keeping of their souls to him in well doing, as unto a faithful Creator.</w:t>
      </w:r>
      <w:r>
        <w:rPr>
          <w:rFonts w:asciiTheme="minorHAnsi" w:hAnsiTheme="minorHAnsi"/>
          <w:sz w:val="23"/>
          <w:szCs w:val="23"/>
        </w:rPr>
        <w:t>”</w:t>
      </w:r>
      <w:r w:rsidRPr="00793496">
        <w:rPr>
          <w:rFonts w:asciiTheme="majorBidi" w:eastAsia="Calibri" w:hAnsiTheme="majorBidi" w:cstheme="majorBidi"/>
          <w:b/>
          <w:bCs/>
          <w:color w:val="000000" w:themeColor="text1"/>
          <w:sz w:val="16"/>
          <w:szCs w:val="16"/>
        </w:rPr>
        <w:t xml:space="preserve"> </w:t>
      </w:r>
      <w:r w:rsidRPr="008D2C17">
        <w:rPr>
          <w:rFonts w:asciiTheme="majorBidi" w:eastAsia="Calibri" w:hAnsiTheme="majorBidi" w:cstheme="majorBidi"/>
          <w:b/>
          <w:bCs/>
          <w:color w:val="000000" w:themeColor="text1"/>
          <w:sz w:val="16"/>
          <w:szCs w:val="16"/>
        </w:rPr>
        <w:t>(KJV)</w:t>
      </w:r>
    </w:p>
    <w:p w:rsidR="00793496" w:rsidRPr="00127CE4" w:rsidRDefault="00793496" w:rsidP="00F101E2">
      <w:pPr>
        <w:pStyle w:val="ListParagraph"/>
        <w:ind w:left="2520"/>
        <w:rPr>
          <w:rFonts w:asciiTheme="minorHAnsi" w:hAnsiTheme="minorHAnsi"/>
          <w:sz w:val="23"/>
          <w:szCs w:val="23"/>
        </w:rPr>
      </w:pPr>
    </w:p>
    <w:p w:rsidR="00F101E2" w:rsidRPr="00F101E2" w:rsidRDefault="00F101E2" w:rsidP="00D408D1">
      <w:pPr>
        <w:pStyle w:val="ListParagraph"/>
        <w:shd w:val="clear" w:color="auto" w:fill="F7FBFB"/>
        <w:ind w:left="2707"/>
        <w:rPr>
          <w:rFonts w:asciiTheme="minorHAnsi" w:hAnsiTheme="minorHAnsi"/>
          <w:b/>
          <w:bCs/>
          <w:sz w:val="23"/>
          <w:szCs w:val="23"/>
        </w:rPr>
      </w:pPr>
      <w:r w:rsidRPr="00F101E2">
        <w:rPr>
          <w:rFonts w:asciiTheme="minorHAnsi" w:hAnsiTheme="minorHAnsi"/>
          <w:b/>
          <w:bCs/>
          <w:sz w:val="23"/>
          <w:szCs w:val="23"/>
        </w:rPr>
        <w:t xml:space="preserve">1 Peter 2:19-25 </w:t>
      </w:r>
      <w:r>
        <w:rPr>
          <w:rFonts w:asciiTheme="minorHAnsi" w:hAnsiTheme="minorHAnsi"/>
          <w:b/>
          <w:bCs/>
          <w:sz w:val="23"/>
          <w:szCs w:val="23"/>
        </w:rPr>
        <w:t xml:space="preserve"> </w:t>
      </w:r>
    </w:p>
    <w:p w:rsidR="00F101E2" w:rsidRPr="00F101E2" w:rsidRDefault="00F101E2" w:rsidP="00642222">
      <w:pPr>
        <w:pStyle w:val="ListParagraph"/>
        <w:shd w:val="clear" w:color="auto" w:fill="F7FBFB"/>
        <w:ind w:left="2707"/>
        <w:rPr>
          <w:rFonts w:asciiTheme="minorHAnsi" w:hAnsiTheme="minorHAnsi"/>
          <w:sz w:val="23"/>
          <w:szCs w:val="23"/>
        </w:rPr>
      </w:pPr>
      <w:r w:rsidRPr="00F101E2">
        <w:rPr>
          <w:rFonts w:asciiTheme="minorHAnsi" w:hAnsiTheme="minorHAnsi"/>
          <w:sz w:val="23"/>
          <w:szCs w:val="23"/>
        </w:rPr>
        <w:t xml:space="preserve">“For this is thankworthy, if a man for </w:t>
      </w:r>
      <w:r w:rsidRPr="00642222">
        <w:rPr>
          <w:rFonts w:asciiTheme="minorHAnsi" w:hAnsiTheme="minorHAnsi"/>
          <w:color w:val="C00000"/>
          <w:sz w:val="23"/>
          <w:szCs w:val="23"/>
        </w:rPr>
        <w:t xml:space="preserve">conscience </w:t>
      </w:r>
      <w:r w:rsidR="00642222" w:rsidRPr="005A37C9">
        <w:rPr>
          <w:sz w:val="23"/>
          <w:szCs w:val="23"/>
          <w:vertAlign w:val="superscript"/>
        </w:rPr>
        <w:t>(</w:t>
      </w:r>
      <w:r w:rsidR="00642222">
        <w:rPr>
          <w:rFonts w:asciiTheme="minorHAnsi" w:hAnsiTheme="minorHAnsi"/>
          <w:sz w:val="23"/>
          <w:szCs w:val="23"/>
          <w:vertAlign w:val="superscript"/>
        </w:rPr>
        <w:t>4893</w:t>
      </w:r>
      <w:r w:rsidR="00642222" w:rsidRPr="005A37C9">
        <w:rPr>
          <w:sz w:val="23"/>
          <w:szCs w:val="23"/>
          <w:vertAlign w:val="superscript"/>
        </w:rPr>
        <w:t>)</w:t>
      </w:r>
      <w:r w:rsidR="00642222" w:rsidRPr="005A37C9">
        <w:rPr>
          <w:b/>
          <w:bCs/>
          <w:sz w:val="23"/>
          <w:szCs w:val="23"/>
        </w:rPr>
        <w:t xml:space="preserve"> </w:t>
      </w:r>
      <w:r w:rsidRPr="00F101E2">
        <w:rPr>
          <w:rFonts w:asciiTheme="minorHAnsi" w:hAnsiTheme="minorHAnsi"/>
          <w:sz w:val="23"/>
          <w:szCs w:val="23"/>
        </w:rPr>
        <w:t>toward God endure grief, suffering wrongfully.</w:t>
      </w:r>
    </w:p>
    <w:p w:rsidR="00F101E2" w:rsidRPr="00F101E2" w:rsidRDefault="00F101E2" w:rsidP="00DD0006">
      <w:pPr>
        <w:pStyle w:val="ListParagraph"/>
        <w:shd w:val="clear" w:color="auto" w:fill="F7FBFB"/>
        <w:ind w:left="2707"/>
        <w:rPr>
          <w:rFonts w:asciiTheme="minorHAnsi" w:hAnsiTheme="minorHAnsi"/>
          <w:sz w:val="23"/>
          <w:szCs w:val="23"/>
        </w:rPr>
      </w:pPr>
      <w:r w:rsidRPr="00F101E2">
        <w:rPr>
          <w:rFonts w:asciiTheme="minorHAnsi" w:hAnsiTheme="minorHAnsi"/>
          <w:sz w:val="23"/>
          <w:szCs w:val="23"/>
          <w:vertAlign w:val="superscript"/>
        </w:rPr>
        <w:t>20 </w:t>
      </w:r>
      <w:r w:rsidRPr="00F101E2">
        <w:rPr>
          <w:rFonts w:asciiTheme="minorHAnsi" w:hAnsiTheme="minorHAnsi"/>
          <w:sz w:val="23"/>
          <w:szCs w:val="23"/>
        </w:rPr>
        <w:t xml:space="preserve">For what glory is it, if, when ye be buffeted for your </w:t>
      </w:r>
      <w:r w:rsidRPr="00DD0006">
        <w:rPr>
          <w:rFonts w:asciiTheme="minorHAnsi" w:hAnsiTheme="minorHAnsi"/>
          <w:color w:val="C00000"/>
          <w:sz w:val="23"/>
          <w:szCs w:val="23"/>
        </w:rPr>
        <w:t>faults</w:t>
      </w:r>
      <w:r w:rsidRPr="00F101E2">
        <w:rPr>
          <w:rFonts w:asciiTheme="minorHAnsi" w:hAnsiTheme="minorHAnsi"/>
          <w:sz w:val="23"/>
          <w:szCs w:val="23"/>
        </w:rPr>
        <w:t>,</w:t>
      </w:r>
      <w:r w:rsidR="00DD0006" w:rsidRPr="00DD0006">
        <w:rPr>
          <w:sz w:val="23"/>
          <w:szCs w:val="23"/>
          <w:vertAlign w:val="superscript"/>
        </w:rPr>
        <w:t xml:space="preserve"> </w:t>
      </w:r>
      <w:r w:rsidR="00DD0006" w:rsidRPr="005A37C9">
        <w:rPr>
          <w:sz w:val="23"/>
          <w:szCs w:val="23"/>
          <w:vertAlign w:val="superscript"/>
        </w:rPr>
        <w:t>(</w:t>
      </w:r>
      <w:r w:rsidR="00DD0006">
        <w:rPr>
          <w:rFonts w:asciiTheme="minorHAnsi" w:hAnsiTheme="minorHAnsi"/>
          <w:sz w:val="23"/>
          <w:szCs w:val="23"/>
          <w:vertAlign w:val="superscript"/>
        </w:rPr>
        <w:t>264</w:t>
      </w:r>
      <w:r w:rsidR="00DD0006" w:rsidRPr="005A37C9">
        <w:rPr>
          <w:sz w:val="23"/>
          <w:szCs w:val="23"/>
          <w:vertAlign w:val="superscript"/>
        </w:rPr>
        <w:t>)</w:t>
      </w:r>
      <w:r w:rsidR="00DD0006" w:rsidRPr="005A37C9">
        <w:rPr>
          <w:b/>
          <w:bCs/>
          <w:sz w:val="23"/>
          <w:szCs w:val="23"/>
        </w:rPr>
        <w:t xml:space="preserve"> </w:t>
      </w:r>
      <w:r w:rsidRPr="00F101E2">
        <w:rPr>
          <w:rFonts w:asciiTheme="minorHAnsi" w:hAnsiTheme="minorHAnsi"/>
          <w:sz w:val="23"/>
          <w:szCs w:val="23"/>
        </w:rPr>
        <w:t xml:space="preserve"> ye shall take it patiently? but if, when ye do well, and suffer for it, ye take it patiently, this is acceptable with God.</w:t>
      </w:r>
    </w:p>
    <w:p w:rsidR="00F101E2" w:rsidRPr="00F101E2" w:rsidRDefault="00F101E2" w:rsidP="00D408D1">
      <w:pPr>
        <w:pStyle w:val="ListParagraph"/>
        <w:shd w:val="clear" w:color="auto" w:fill="F7FBFB"/>
        <w:ind w:left="2707"/>
        <w:rPr>
          <w:rFonts w:asciiTheme="minorHAnsi" w:hAnsiTheme="minorHAnsi"/>
          <w:sz w:val="23"/>
          <w:szCs w:val="23"/>
        </w:rPr>
      </w:pPr>
      <w:r w:rsidRPr="00F101E2">
        <w:rPr>
          <w:rFonts w:asciiTheme="minorHAnsi" w:hAnsiTheme="minorHAnsi"/>
          <w:sz w:val="23"/>
          <w:szCs w:val="23"/>
          <w:vertAlign w:val="superscript"/>
        </w:rPr>
        <w:t>21 </w:t>
      </w:r>
      <w:r w:rsidRPr="00F101E2">
        <w:rPr>
          <w:rFonts w:asciiTheme="minorHAnsi" w:hAnsiTheme="minorHAnsi"/>
          <w:sz w:val="23"/>
          <w:szCs w:val="23"/>
        </w:rPr>
        <w:t xml:space="preserve">For even hereunto were ye called: because Christ also suffered for us, </w:t>
      </w:r>
      <w:r w:rsidRPr="00D408D1">
        <w:rPr>
          <w:rFonts w:asciiTheme="minorHAnsi" w:hAnsiTheme="minorHAnsi"/>
          <w:b/>
          <w:bCs/>
          <w:sz w:val="23"/>
          <w:szCs w:val="23"/>
          <w:u w:val="single" w:color="FF0000"/>
        </w:rPr>
        <w:t>leaving us an example, that ye should follow his steps</w:t>
      </w:r>
      <w:r w:rsidRPr="00F101E2">
        <w:rPr>
          <w:rFonts w:asciiTheme="minorHAnsi" w:hAnsiTheme="minorHAnsi"/>
          <w:sz w:val="23"/>
          <w:szCs w:val="23"/>
        </w:rPr>
        <w:t>:</w:t>
      </w:r>
    </w:p>
    <w:p w:rsidR="00F101E2" w:rsidRPr="00F101E2" w:rsidRDefault="00F101E2" w:rsidP="00D408D1">
      <w:pPr>
        <w:pStyle w:val="ListParagraph"/>
        <w:shd w:val="clear" w:color="auto" w:fill="F7FBFB"/>
        <w:ind w:left="2707"/>
        <w:rPr>
          <w:rFonts w:asciiTheme="minorHAnsi" w:hAnsiTheme="minorHAnsi"/>
          <w:sz w:val="23"/>
          <w:szCs w:val="23"/>
        </w:rPr>
      </w:pPr>
      <w:r w:rsidRPr="00F101E2">
        <w:rPr>
          <w:rFonts w:asciiTheme="minorHAnsi" w:hAnsiTheme="minorHAnsi"/>
          <w:sz w:val="23"/>
          <w:szCs w:val="23"/>
          <w:vertAlign w:val="superscript"/>
        </w:rPr>
        <w:t>22 </w:t>
      </w:r>
      <w:r w:rsidRPr="00F101E2">
        <w:rPr>
          <w:rFonts w:asciiTheme="minorHAnsi" w:hAnsiTheme="minorHAnsi"/>
          <w:sz w:val="23"/>
          <w:szCs w:val="23"/>
        </w:rPr>
        <w:t>Who did no sin, neither was guile found in his mouth:</w:t>
      </w:r>
    </w:p>
    <w:p w:rsidR="00F101E2" w:rsidRPr="00F101E2" w:rsidRDefault="00F101E2" w:rsidP="00D408D1">
      <w:pPr>
        <w:pStyle w:val="ListParagraph"/>
        <w:shd w:val="clear" w:color="auto" w:fill="F7FBFB"/>
        <w:ind w:left="2707"/>
        <w:rPr>
          <w:rFonts w:asciiTheme="minorHAnsi" w:hAnsiTheme="minorHAnsi"/>
          <w:sz w:val="23"/>
          <w:szCs w:val="23"/>
        </w:rPr>
      </w:pPr>
      <w:r w:rsidRPr="00F101E2">
        <w:rPr>
          <w:rFonts w:asciiTheme="minorHAnsi" w:hAnsiTheme="minorHAnsi"/>
          <w:sz w:val="23"/>
          <w:szCs w:val="23"/>
          <w:vertAlign w:val="superscript"/>
        </w:rPr>
        <w:t>23 </w:t>
      </w:r>
      <w:r w:rsidRPr="00F101E2">
        <w:rPr>
          <w:rFonts w:asciiTheme="minorHAnsi" w:hAnsiTheme="minorHAnsi"/>
          <w:sz w:val="23"/>
          <w:szCs w:val="23"/>
        </w:rPr>
        <w:t>Who, when he was reviled, reviled not again; when he suffered, he threatened not; but committed himself to him that judgeth righteously:</w:t>
      </w:r>
    </w:p>
    <w:p w:rsidR="00F101E2" w:rsidRPr="00F101E2" w:rsidRDefault="00F101E2" w:rsidP="00D408D1">
      <w:pPr>
        <w:pStyle w:val="ListParagraph"/>
        <w:shd w:val="clear" w:color="auto" w:fill="F7FBFB"/>
        <w:ind w:left="2707"/>
        <w:rPr>
          <w:rFonts w:asciiTheme="minorHAnsi" w:hAnsiTheme="minorHAnsi"/>
          <w:sz w:val="23"/>
          <w:szCs w:val="23"/>
        </w:rPr>
      </w:pPr>
      <w:r w:rsidRPr="00F101E2">
        <w:rPr>
          <w:rFonts w:asciiTheme="minorHAnsi" w:hAnsiTheme="minorHAnsi"/>
          <w:sz w:val="23"/>
          <w:szCs w:val="23"/>
          <w:vertAlign w:val="superscript"/>
        </w:rPr>
        <w:t>24 </w:t>
      </w:r>
      <w:r w:rsidRPr="00F101E2">
        <w:rPr>
          <w:rFonts w:asciiTheme="minorHAnsi" w:hAnsiTheme="minorHAnsi"/>
          <w:sz w:val="23"/>
          <w:szCs w:val="23"/>
        </w:rPr>
        <w:t>Who his own self bare our sins in his own body on the tree, that we, being dead to sins, should live unto righteousness: by whose stripes ye were healed.</w:t>
      </w:r>
    </w:p>
    <w:p w:rsidR="00F101E2" w:rsidRPr="00F101E2" w:rsidRDefault="00F101E2" w:rsidP="00D408D1">
      <w:pPr>
        <w:pStyle w:val="ListParagraph"/>
        <w:shd w:val="clear" w:color="auto" w:fill="F7FBFB"/>
        <w:ind w:left="2707"/>
        <w:rPr>
          <w:rFonts w:asciiTheme="minorHAnsi" w:hAnsiTheme="minorHAnsi"/>
          <w:sz w:val="23"/>
          <w:szCs w:val="23"/>
        </w:rPr>
      </w:pPr>
      <w:r w:rsidRPr="00F101E2">
        <w:rPr>
          <w:rFonts w:asciiTheme="minorHAnsi" w:hAnsiTheme="minorHAnsi"/>
          <w:sz w:val="23"/>
          <w:szCs w:val="23"/>
          <w:vertAlign w:val="superscript"/>
        </w:rPr>
        <w:t>25 </w:t>
      </w:r>
      <w:r w:rsidRPr="00F101E2">
        <w:rPr>
          <w:rFonts w:asciiTheme="minorHAnsi" w:hAnsiTheme="minorHAnsi"/>
          <w:sz w:val="23"/>
          <w:szCs w:val="23"/>
        </w:rPr>
        <w:t xml:space="preserve">For ye were as sheep going astray; but are now </w:t>
      </w:r>
      <w:r w:rsidRPr="00127CE4">
        <w:rPr>
          <w:rFonts w:asciiTheme="minorHAnsi" w:hAnsiTheme="minorHAnsi"/>
          <w:color w:val="C00000"/>
          <w:sz w:val="23"/>
          <w:szCs w:val="23"/>
        </w:rPr>
        <w:t>returned</w:t>
      </w:r>
      <w:r w:rsidRPr="00F101E2">
        <w:rPr>
          <w:rFonts w:asciiTheme="minorHAnsi" w:hAnsiTheme="minorHAnsi"/>
          <w:sz w:val="23"/>
          <w:szCs w:val="23"/>
        </w:rPr>
        <w:t xml:space="preserve"> </w:t>
      </w:r>
      <w:r w:rsidR="00127CE4" w:rsidRPr="00127CE4">
        <w:rPr>
          <w:rFonts w:asciiTheme="minorHAnsi" w:hAnsiTheme="minorHAnsi"/>
          <w:sz w:val="23"/>
          <w:szCs w:val="23"/>
          <w:vertAlign w:val="superscript"/>
        </w:rPr>
        <w:t>(1994)</w:t>
      </w:r>
      <w:r w:rsidR="00127CE4">
        <w:rPr>
          <w:rFonts w:asciiTheme="minorHAnsi" w:hAnsiTheme="minorHAnsi"/>
          <w:sz w:val="23"/>
          <w:szCs w:val="23"/>
        </w:rPr>
        <w:t xml:space="preserve"> </w:t>
      </w:r>
      <w:r w:rsidRPr="00F101E2">
        <w:rPr>
          <w:rFonts w:asciiTheme="minorHAnsi" w:hAnsiTheme="minorHAnsi"/>
          <w:sz w:val="23"/>
          <w:szCs w:val="23"/>
        </w:rPr>
        <w:t>unto the Shepherd and Bishop of your souls.”</w:t>
      </w:r>
      <w:r w:rsidRPr="00F101E2">
        <w:rPr>
          <w:rFonts w:asciiTheme="minorHAnsi" w:eastAsia="Calibri" w:hAnsiTheme="minorHAnsi" w:cstheme="majorBidi"/>
          <w:b/>
          <w:bCs/>
          <w:color w:val="000000" w:themeColor="text1"/>
          <w:sz w:val="23"/>
          <w:szCs w:val="23"/>
        </w:rPr>
        <w:t xml:space="preserve"> </w:t>
      </w:r>
      <w:r w:rsidRPr="008D2C17">
        <w:rPr>
          <w:rFonts w:asciiTheme="majorBidi" w:eastAsia="Calibri" w:hAnsiTheme="majorBidi" w:cstheme="majorBidi"/>
          <w:b/>
          <w:bCs/>
          <w:color w:val="000000" w:themeColor="text1"/>
          <w:sz w:val="16"/>
          <w:szCs w:val="16"/>
        </w:rPr>
        <w:t>(KJV)</w:t>
      </w:r>
    </w:p>
    <w:p w:rsidR="00F101E2" w:rsidRDefault="00F101E2" w:rsidP="00F101E2">
      <w:pPr>
        <w:pStyle w:val="ListParagraph"/>
        <w:ind w:left="2520"/>
        <w:rPr>
          <w:rFonts w:asciiTheme="minorHAnsi" w:hAnsiTheme="minorHAnsi"/>
          <w:sz w:val="23"/>
          <w:szCs w:val="23"/>
        </w:rPr>
      </w:pPr>
    </w:p>
    <w:p w:rsidR="00793496" w:rsidRDefault="00793496" w:rsidP="00F101E2">
      <w:pPr>
        <w:pStyle w:val="ListParagraph"/>
        <w:ind w:left="2520"/>
        <w:rPr>
          <w:rFonts w:asciiTheme="minorHAnsi" w:hAnsiTheme="minorHAnsi"/>
          <w:sz w:val="23"/>
          <w:szCs w:val="23"/>
        </w:rPr>
      </w:pPr>
    </w:p>
    <w:p w:rsidR="008859DE" w:rsidRDefault="00E515B6" w:rsidP="0077733A">
      <w:pPr>
        <w:shd w:val="clear" w:color="auto" w:fill="FFFFF0"/>
        <w:spacing w:after="0" w:line="240" w:lineRule="auto"/>
        <w:ind w:left="1080"/>
        <w:rPr>
          <w:color w:val="000000" w:themeColor="text1"/>
          <w:sz w:val="20"/>
          <w:szCs w:val="20"/>
          <w:lang w:val="en"/>
        </w:rPr>
      </w:pPr>
      <w:r w:rsidRPr="009A33C4">
        <w:rPr>
          <w:b/>
          <w:bCs/>
          <w:color w:val="C00000"/>
          <w:sz w:val="20"/>
          <w:szCs w:val="20"/>
        </w:rPr>
        <w:t xml:space="preserve">Abideth </w:t>
      </w:r>
      <w:r w:rsidRPr="009A33C4">
        <w:rPr>
          <w:b/>
          <w:bCs/>
          <w:sz w:val="20"/>
          <w:szCs w:val="20"/>
        </w:rPr>
        <w:t xml:space="preserve">3306 </w:t>
      </w:r>
      <w:r w:rsidRPr="009A33C4">
        <w:rPr>
          <w:color w:val="000000" w:themeColor="text1"/>
          <w:sz w:val="20"/>
          <w:szCs w:val="20"/>
        </w:rPr>
        <w:t xml:space="preserve">– </w:t>
      </w:r>
      <w:r w:rsidRPr="009A33C4">
        <w:rPr>
          <w:b/>
          <w:bCs/>
          <w:color w:val="000000" w:themeColor="text1"/>
          <w:sz w:val="20"/>
          <w:szCs w:val="20"/>
          <w:lang w:val="en"/>
        </w:rPr>
        <w:t>μένω</w:t>
      </w:r>
      <w:r w:rsidRPr="009A33C4">
        <w:rPr>
          <w:color w:val="000000" w:themeColor="text1"/>
          <w:sz w:val="20"/>
          <w:szCs w:val="20"/>
          <w:lang w:val="en"/>
        </w:rPr>
        <w:t xml:space="preserve"> </w:t>
      </w:r>
      <w:r w:rsidRPr="009A33C4">
        <w:rPr>
          <w:b/>
          <w:bCs/>
          <w:color w:val="000000" w:themeColor="text1"/>
          <w:sz w:val="20"/>
          <w:szCs w:val="20"/>
          <w:lang w:val="en"/>
        </w:rPr>
        <w:t>ménō,</w:t>
      </w:r>
      <w:r w:rsidRPr="009A33C4">
        <w:rPr>
          <w:color w:val="000000" w:themeColor="text1"/>
          <w:sz w:val="20"/>
          <w:szCs w:val="20"/>
          <w:lang w:val="en"/>
        </w:rPr>
        <w:t xml:space="preserve"> men'-o; a primary verb; </w:t>
      </w:r>
      <w:r w:rsidRPr="008D2C17">
        <w:rPr>
          <w:color w:val="C00000"/>
          <w:sz w:val="20"/>
          <w:szCs w:val="20"/>
          <w:lang w:val="en"/>
        </w:rPr>
        <w:t xml:space="preserve">to stay </w:t>
      </w:r>
      <w:r w:rsidRPr="009A33C4">
        <w:rPr>
          <w:color w:val="000000" w:themeColor="text1"/>
          <w:sz w:val="20"/>
          <w:szCs w:val="20"/>
          <w:lang w:val="en"/>
        </w:rPr>
        <w:t>(</w:t>
      </w:r>
      <w:r w:rsidRPr="00200250">
        <w:rPr>
          <w:color w:val="C00000"/>
          <w:sz w:val="20"/>
          <w:szCs w:val="20"/>
          <w:lang w:val="en"/>
        </w:rPr>
        <w:t>in a given place, state, relation or expectancy</w:t>
      </w:r>
      <w:r w:rsidRPr="009A33C4">
        <w:rPr>
          <w:color w:val="000000" w:themeColor="text1"/>
          <w:sz w:val="20"/>
          <w:szCs w:val="20"/>
          <w:lang w:val="en"/>
        </w:rPr>
        <w:t>):—</w:t>
      </w:r>
      <w:r w:rsidR="008D2C17" w:rsidRPr="008D2C17">
        <w:rPr>
          <w:rFonts w:ascii="Calibri" w:eastAsia="Calibri" w:hAnsi="Calibri" w:cs="Arial"/>
          <w:sz w:val="20"/>
          <w:szCs w:val="20"/>
        </w:rPr>
        <w:t xml:space="preserve"> </w:t>
      </w:r>
      <w:r w:rsidR="008D2C17" w:rsidRPr="002F4E85">
        <w:rPr>
          <w:rFonts w:ascii="Calibri" w:eastAsia="Calibri" w:hAnsi="Calibri" w:cs="Arial"/>
          <w:sz w:val="20"/>
          <w:szCs w:val="20"/>
        </w:rPr>
        <w:t>(Translated in King James Version as)</w:t>
      </w:r>
      <w:r w:rsidR="008D2C17">
        <w:rPr>
          <w:rFonts w:ascii="Calibri" w:eastAsia="Calibri" w:hAnsi="Calibri" w:cs="Arial"/>
          <w:sz w:val="20"/>
          <w:szCs w:val="20"/>
        </w:rPr>
        <w:t xml:space="preserve"> </w:t>
      </w:r>
      <w:r w:rsidRPr="009A33C4">
        <w:rPr>
          <w:color w:val="000000" w:themeColor="text1"/>
          <w:sz w:val="20"/>
          <w:szCs w:val="20"/>
          <w:lang w:val="en"/>
        </w:rPr>
        <w:t xml:space="preserve">abide, continue, dwell, endure, be present, remain, stand, tarry (for), </w:t>
      </w:r>
      <w:r w:rsidRPr="009A33C4">
        <w:rPr>
          <w:b/>
          <w:bCs/>
          <w:color w:val="000000" w:themeColor="text1"/>
          <w:sz w:val="20"/>
          <w:szCs w:val="20"/>
          <w:lang w:val="en"/>
        </w:rPr>
        <w:t>×</w:t>
      </w:r>
      <w:r w:rsidRPr="009A33C4">
        <w:rPr>
          <w:color w:val="000000" w:themeColor="text1"/>
          <w:sz w:val="20"/>
          <w:szCs w:val="20"/>
          <w:lang w:val="en"/>
        </w:rPr>
        <w:t xml:space="preserve"> thine own.</w:t>
      </w:r>
    </w:p>
    <w:p w:rsidR="009A33C4" w:rsidRPr="009A33C4" w:rsidRDefault="009A33C4" w:rsidP="009A33C4">
      <w:pPr>
        <w:spacing w:after="0" w:line="240" w:lineRule="auto"/>
        <w:ind w:left="1080"/>
        <w:rPr>
          <w:b/>
          <w:bCs/>
          <w:sz w:val="16"/>
          <w:szCs w:val="16"/>
        </w:rPr>
      </w:pPr>
    </w:p>
    <w:p w:rsidR="007466C9" w:rsidRDefault="00E515B6" w:rsidP="0077733A">
      <w:pPr>
        <w:shd w:val="clear" w:color="auto" w:fill="FFFFF0"/>
        <w:spacing w:after="0" w:line="240" w:lineRule="auto"/>
        <w:ind w:left="1080"/>
        <w:rPr>
          <w:color w:val="000000" w:themeColor="text1"/>
          <w:sz w:val="20"/>
          <w:szCs w:val="20"/>
          <w:lang w:val="en"/>
        </w:rPr>
      </w:pPr>
      <w:r w:rsidRPr="009A33C4">
        <w:rPr>
          <w:b/>
          <w:bCs/>
          <w:color w:val="C00000"/>
          <w:sz w:val="20"/>
          <w:szCs w:val="20"/>
        </w:rPr>
        <w:t>Believeth Not</w:t>
      </w:r>
      <w:r w:rsidRPr="009A33C4">
        <w:rPr>
          <w:b/>
          <w:bCs/>
          <w:sz w:val="20"/>
          <w:szCs w:val="20"/>
        </w:rPr>
        <w:t xml:space="preserve"> 544 </w:t>
      </w:r>
      <w:r w:rsidRPr="009A33C4">
        <w:rPr>
          <w:color w:val="000000" w:themeColor="text1"/>
          <w:sz w:val="20"/>
          <w:szCs w:val="20"/>
        </w:rPr>
        <w:t xml:space="preserve">– </w:t>
      </w:r>
      <w:r w:rsidRPr="009A33C4">
        <w:rPr>
          <w:b/>
          <w:bCs/>
          <w:color w:val="000000" w:themeColor="text1"/>
          <w:sz w:val="20"/>
          <w:szCs w:val="20"/>
          <w:lang w:val="en"/>
        </w:rPr>
        <w:t>ἀπειθέω</w:t>
      </w:r>
      <w:r w:rsidRPr="009A33C4">
        <w:rPr>
          <w:color w:val="000000" w:themeColor="text1"/>
          <w:sz w:val="20"/>
          <w:szCs w:val="20"/>
          <w:lang w:val="en"/>
        </w:rPr>
        <w:t xml:space="preserve"> </w:t>
      </w:r>
      <w:r w:rsidRPr="009A33C4">
        <w:rPr>
          <w:b/>
          <w:bCs/>
          <w:color w:val="000000" w:themeColor="text1"/>
          <w:sz w:val="20"/>
          <w:szCs w:val="20"/>
          <w:lang w:val="en"/>
        </w:rPr>
        <w:t>apeithéō,</w:t>
      </w:r>
      <w:r w:rsidRPr="009A33C4">
        <w:rPr>
          <w:color w:val="000000" w:themeColor="text1"/>
          <w:sz w:val="20"/>
          <w:szCs w:val="20"/>
          <w:lang w:val="en"/>
        </w:rPr>
        <w:t xml:space="preserve"> ap-i-theh'-o; from </w:t>
      </w:r>
      <w:r w:rsidRPr="009A33C4">
        <w:rPr>
          <w:color w:val="0000FF"/>
          <w:sz w:val="20"/>
          <w:szCs w:val="20"/>
          <w:lang w:val="en"/>
        </w:rPr>
        <w:t>545</w:t>
      </w:r>
      <w:r w:rsidRPr="009A33C4">
        <w:rPr>
          <w:color w:val="000000" w:themeColor="text1"/>
          <w:sz w:val="20"/>
          <w:szCs w:val="20"/>
          <w:lang w:val="en"/>
        </w:rPr>
        <w:t xml:space="preserve">; </w:t>
      </w:r>
      <w:r w:rsidRPr="00200250">
        <w:rPr>
          <w:color w:val="C00000"/>
          <w:sz w:val="20"/>
          <w:szCs w:val="20"/>
          <w:lang w:val="en"/>
        </w:rPr>
        <w:t xml:space="preserve">to disbelieve </w:t>
      </w:r>
      <w:r w:rsidRPr="009A33C4">
        <w:rPr>
          <w:color w:val="000000" w:themeColor="text1"/>
          <w:sz w:val="20"/>
          <w:szCs w:val="20"/>
          <w:lang w:val="en"/>
        </w:rPr>
        <w:t>(</w:t>
      </w:r>
      <w:r w:rsidR="00200250" w:rsidRPr="00200250">
        <w:rPr>
          <w:color w:val="C00000"/>
          <w:sz w:val="20"/>
          <w:szCs w:val="20"/>
          <w:lang w:val="en"/>
        </w:rPr>
        <w:t>willfully</w:t>
      </w:r>
      <w:r w:rsidRPr="00200250">
        <w:rPr>
          <w:color w:val="C00000"/>
          <w:sz w:val="20"/>
          <w:szCs w:val="20"/>
          <w:lang w:val="en"/>
        </w:rPr>
        <w:t xml:space="preserve"> and perversely</w:t>
      </w:r>
      <w:r w:rsidRPr="009A33C4">
        <w:rPr>
          <w:color w:val="000000" w:themeColor="text1"/>
          <w:sz w:val="20"/>
          <w:szCs w:val="20"/>
          <w:lang w:val="en"/>
        </w:rPr>
        <w:t>):—</w:t>
      </w:r>
      <w:r w:rsidR="008D2C17" w:rsidRPr="008D2C17">
        <w:rPr>
          <w:rFonts w:ascii="Calibri" w:eastAsia="Calibri" w:hAnsi="Calibri" w:cs="Arial"/>
          <w:sz w:val="20"/>
          <w:szCs w:val="20"/>
        </w:rPr>
        <w:t xml:space="preserve"> </w:t>
      </w:r>
      <w:r w:rsidR="008D2C17" w:rsidRPr="002F4E85">
        <w:rPr>
          <w:rFonts w:ascii="Calibri" w:eastAsia="Calibri" w:hAnsi="Calibri" w:cs="Arial"/>
          <w:sz w:val="20"/>
          <w:szCs w:val="20"/>
        </w:rPr>
        <w:t>(Translated in King James Version as)</w:t>
      </w:r>
      <w:r w:rsidR="008D2C17">
        <w:rPr>
          <w:rFonts w:ascii="Calibri" w:eastAsia="Calibri" w:hAnsi="Calibri" w:cs="Arial"/>
          <w:sz w:val="20"/>
          <w:szCs w:val="20"/>
        </w:rPr>
        <w:t xml:space="preserve"> </w:t>
      </w:r>
      <w:r w:rsidRPr="009A33C4">
        <w:rPr>
          <w:color w:val="000000" w:themeColor="text1"/>
          <w:sz w:val="20"/>
          <w:szCs w:val="20"/>
          <w:lang w:val="en"/>
        </w:rPr>
        <w:t>not believe, disobedient, obey not, unbelieving.</w:t>
      </w:r>
    </w:p>
    <w:p w:rsidR="009A33C4" w:rsidRPr="009A33C4" w:rsidRDefault="009A33C4" w:rsidP="0077733A">
      <w:pPr>
        <w:shd w:val="clear" w:color="auto" w:fill="FFFFF0"/>
        <w:spacing w:after="0" w:line="240" w:lineRule="auto"/>
        <w:ind w:left="1080"/>
        <w:rPr>
          <w:color w:val="000000" w:themeColor="text1"/>
          <w:sz w:val="10"/>
          <w:szCs w:val="10"/>
          <w:lang w:val="en"/>
        </w:rPr>
      </w:pPr>
    </w:p>
    <w:p w:rsidR="00E515B6" w:rsidRDefault="00E515B6" w:rsidP="0077733A">
      <w:pPr>
        <w:shd w:val="clear" w:color="auto" w:fill="FFFFF0"/>
        <w:spacing w:after="0" w:line="240" w:lineRule="auto"/>
        <w:ind w:left="1260"/>
        <w:rPr>
          <w:color w:val="000000" w:themeColor="text1"/>
          <w:sz w:val="20"/>
          <w:szCs w:val="20"/>
          <w:lang w:val="en"/>
        </w:rPr>
      </w:pPr>
      <w:r w:rsidRPr="00B40A9B">
        <w:rPr>
          <w:b/>
          <w:bCs/>
          <w:color w:val="0000FF"/>
          <w:sz w:val="20"/>
          <w:szCs w:val="20"/>
          <w:lang w:val="en"/>
        </w:rPr>
        <w:t>545</w:t>
      </w:r>
      <w:r w:rsidRPr="00B40A9B">
        <w:rPr>
          <w:color w:val="0000FF"/>
          <w:sz w:val="20"/>
          <w:szCs w:val="20"/>
          <w:lang w:val="en"/>
        </w:rPr>
        <w:t xml:space="preserve"> </w:t>
      </w:r>
      <w:r w:rsidRPr="009A33C4">
        <w:rPr>
          <w:color w:val="000000" w:themeColor="text1"/>
          <w:sz w:val="20"/>
          <w:szCs w:val="20"/>
          <w:lang w:val="en"/>
        </w:rPr>
        <w:t xml:space="preserve">- </w:t>
      </w:r>
      <w:r w:rsidRPr="009A33C4">
        <w:rPr>
          <w:b/>
          <w:bCs/>
          <w:color w:val="000000" w:themeColor="text1"/>
          <w:sz w:val="20"/>
          <w:szCs w:val="20"/>
          <w:lang w:val="en"/>
        </w:rPr>
        <w:t>ἀπειθής</w:t>
      </w:r>
      <w:r w:rsidRPr="009A33C4">
        <w:rPr>
          <w:color w:val="000000" w:themeColor="text1"/>
          <w:sz w:val="20"/>
          <w:szCs w:val="20"/>
          <w:lang w:val="en"/>
        </w:rPr>
        <w:t xml:space="preserve"> </w:t>
      </w:r>
      <w:r w:rsidRPr="009A33C4">
        <w:rPr>
          <w:b/>
          <w:bCs/>
          <w:color w:val="000000" w:themeColor="text1"/>
          <w:sz w:val="20"/>
          <w:szCs w:val="20"/>
          <w:lang w:val="en"/>
        </w:rPr>
        <w:t>apeithḗs,</w:t>
      </w:r>
      <w:r w:rsidR="00B40A9B">
        <w:rPr>
          <w:color w:val="000000" w:themeColor="text1"/>
          <w:sz w:val="20"/>
          <w:szCs w:val="20"/>
          <w:lang w:val="en"/>
        </w:rPr>
        <w:t xml:space="preserve"> ap-i-thace'; from </w:t>
      </w:r>
      <w:r w:rsidRPr="009A33C4">
        <w:rPr>
          <w:color w:val="000000" w:themeColor="text1"/>
          <w:sz w:val="20"/>
          <w:szCs w:val="20"/>
          <w:lang w:val="en"/>
        </w:rPr>
        <w:t>1 (as</w:t>
      </w:r>
      <w:r w:rsidR="00B40A9B">
        <w:rPr>
          <w:color w:val="000000" w:themeColor="text1"/>
          <w:sz w:val="20"/>
          <w:szCs w:val="20"/>
          <w:lang w:val="en"/>
        </w:rPr>
        <w:t xml:space="preserve"> a negative particle) and </w:t>
      </w:r>
      <w:r w:rsidRPr="009A33C4">
        <w:rPr>
          <w:color w:val="000000" w:themeColor="text1"/>
          <w:sz w:val="20"/>
          <w:szCs w:val="20"/>
          <w:lang w:val="en"/>
        </w:rPr>
        <w:t xml:space="preserve">3982; </w:t>
      </w:r>
      <w:r w:rsidRPr="00200250">
        <w:rPr>
          <w:color w:val="C00000"/>
          <w:sz w:val="20"/>
          <w:szCs w:val="20"/>
          <w:lang w:val="en"/>
        </w:rPr>
        <w:t>unpersuadable</w:t>
      </w:r>
      <w:r w:rsidRPr="009A33C4">
        <w:rPr>
          <w:color w:val="000000" w:themeColor="text1"/>
          <w:sz w:val="20"/>
          <w:szCs w:val="20"/>
          <w:lang w:val="en"/>
        </w:rPr>
        <w:t xml:space="preserve">, </w:t>
      </w:r>
      <w:r w:rsidRPr="00200250">
        <w:rPr>
          <w:color w:val="C00000"/>
          <w:sz w:val="20"/>
          <w:szCs w:val="20"/>
          <w:lang w:val="en"/>
        </w:rPr>
        <w:t xml:space="preserve">i.e. </w:t>
      </w:r>
      <w:r w:rsidRPr="0077733A">
        <w:rPr>
          <w:b/>
          <w:bCs/>
          <w:color w:val="C00000"/>
          <w:sz w:val="20"/>
          <w:szCs w:val="20"/>
          <w:highlight w:val="yellow"/>
          <w:shd w:val="clear" w:color="auto" w:fill="FFFFCC"/>
          <w:lang w:val="en"/>
        </w:rPr>
        <w:t>contumacious</w:t>
      </w:r>
      <w:r w:rsidRPr="009A33C4">
        <w:rPr>
          <w:color w:val="000000" w:themeColor="text1"/>
          <w:sz w:val="20"/>
          <w:szCs w:val="20"/>
          <w:lang w:val="en"/>
        </w:rPr>
        <w:t>:—</w:t>
      </w:r>
      <w:r w:rsidR="008D2C17" w:rsidRPr="008D2C17">
        <w:rPr>
          <w:rFonts w:ascii="Calibri" w:eastAsia="Calibri" w:hAnsi="Calibri" w:cs="Arial"/>
          <w:sz w:val="20"/>
          <w:szCs w:val="20"/>
        </w:rPr>
        <w:t xml:space="preserve"> </w:t>
      </w:r>
      <w:r w:rsidR="008D2C17" w:rsidRPr="002F4E85">
        <w:rPr>
          <w:rFonts w:ascii="Calibri" w:eastAsia="Calibri" w:hAnsi="Calibri" w:cs="Arial"/>
          <w:sz w:val="20"/>
          <w:szCs w:val="20"/>
        </w:rPr>
        <w:t>(Translated in King James Version as)</w:t>
      </w:r>
      <w:r w:rsidR="008D2C17">
        <w:rPr>
          <w:rFonts w:ascii="Calibri" w:eastAsia="Calibri" w:hAnsi="Calibri" w:cs="Arial"/>
          <w:sz w:val="20"/>
          <w:szCs w:val="20"/>
        </w:rPr>
        <w:t xml:space="preserve"> </w:t>
      </w:r>
      <w:r w:rsidRPr="009A33C4">
        <w:rPr>
          <w:color w:val="000000" w:themeColor="text1"/>
          <w:sz w:val="20"/>
          <w:szCs w:val="20"/>
          <w:lang w:val="en"/>
        </w:rPr>
        <w:t>disobedient.</w:t>
      </w:r>
    </w:p>
    <w:p w:rsidR="009A33C4" w:rsidRPr="009A33C4" w:rsidRDefault="009A33C4" w:rsidP="00FE1094">
      <w:pPr>
        <w:shd w:val="clear" w:color="auto" w:fill="FFFFF0"/>
        <w:spacing w:after="0" w:line="240" w:lineRule="auto"/>
        <w:ind w:left="1260"/>
        <w:rPr>
          <w:color w:val="000000" w:themeColor="text1"/>
          <w:sz w:val="10"/>
          <w:szCs w:val="10"/>
          <w:lang w:val="en"/>
        </w:rPr>
      </w:pPr>
    </w:p>
    <w:p w:rsidR="00E515B6" w:rsidRPr="009A33C4" w:rsidRDefault="00E515B6" w:rsidP="0077733A">
      <w:pPr>
        <w:shd w:val="clear" w:color="auto" w:fill="FFFFF0"/>
        <w:spacing w:after="0" w:line="240" w:lineRule="auto"/>
        <w:ind w:left="1440"/>
        <w:rPr>
          <w:color w:val="000000" w:themeColor="text1"/>
          <w:sz w:val="20"/>
          <w:szCs w:val="20"/>
          <w:lang w:val="en"/>
        </w:rPr>
      </w:pPr>
      <w:r w:rsidRPr="0077733A">
        <w:rPr>
          <w:b/>
          <w:bCs/>
          <w:color w:val="000000" w:themeColor="text1"/>
          <w:sz w:val="20"/>
          <w:szCs w:val="20"/>
          <w:highlight w:val="yellow"/>
          <w:shd w:val="clear" w:color="auto" w:fill="FFFFCC"/>
          <w:lang w:val="en"/>
        </w:rPr>
        <w:t>Contumacious</w:t>
      </w:r>
      <w:r w:rsidRPr="009A33C4">
        <w:rPr>
          <w:b/>
          <w:bCs/>
          <w:color w:val="000000" w:themeColor="text1"/>
          <w:sz w:val="20"/>
          <w:szCs w:val="20"/>
          <w:lang w:val="en"/>
        </w:rPr>
        <w:t xml:space="preserve"> </w:t>
      </w:r>
      <w:r w:rsidRPr="009A33C4">
        <w:rPr>
          <w:color w:val="000000" w:themeColor="text1"/>
          <w:sz w:val="20"/>
          <w:szCs w:val="20"/>
          <w:lang w:val="en"/>
        </w:rPr>
        <w:t>(Dictionary.com)</w:t>
      </w:r>
    </w:p>
    <w:p w:rsidR="00E515B6" w:rsidRPr="009A33C4" w:rsidRDefault="00E515B6" w:rsidP="0077733A">
      <w:pPr>
        <w:shd w:val="clear" w:color="auto" w:fill="FFFFF0"/>
        <w:spacing w:after="0" w:line="240" w:lineRule="auto"/>
        <w:ind w:left="1440"/>
        <w:rPr>
          <w:sz w:val="20"/>
          <w:szCs w:val="20"/>
          <w:lang w:val="en"/>
        </w:rPr>
      </w:pPr>
      <w:r w:rsidRPr="009A33C4">
        <w:rPr>
          <w:i/>
          <w:iCs/>
          <w:sz w:val="20"/>
          <w:szCs w:val="20"/>
          <w:lang w:val="en"/>
        </w:rPr>
        <w:lastRenderedPageBreak/>
        <w:t>adjective</w:t>
      </w:r>
    </w:p>
    <w:p w:rsidR="00E515B6" w:rsidRPr="009A33C4" w:rsidRDefault="00E515B6" w:rsidP="0077733A">
      <w:pPr>
        <w:shd w:val="clear" w:color="auto" w:fill="FFFFF0"/>
        <w:spacing w:after="0" w:line="240" w:lineRule="auto"/>
        <w:ind w:left="1440"/>
        <w:rPr>
          <w:sz w:val="20"/>
          <w:szCs w:val="20"/>
          <w:lang w:val="en"/>
        </w:rPr>
      </w:pPr>
      <w:r w:rsidRPr="009A33C4">
        <w:rPr>
          <w:sz w:val="20"/>
          <w:szCs w:val="20"/>
          <w:lang w:val="en"/>
        </w:rPr>
        <w:t>stubbornly perverse or rebellious; willfully and obstinately disobedient.</w:t>
      </w:r>
    </w:p>
    <w:p w:rsidR="00E515B6" w:rsidRDefault="00E515B6" w:rsidP="009A33C4">
      <w:pPr>
        <w:spacing w:after="0" w:line="240" w:lineRule="auto"/>
        <w:ind w:left="1080"/>
        <w:rPr>
          <w:b/>
          <w:bCs/>
          <w:sz w:val="16"/>
          <w:szCs w:val="16"/>
          <w:lang w:val="en"/>
        </w:rPr>
      </w:pPr>
    </w:p>
    <w:p w:rsidR="00642222" w:rsidRPr="00FE1094" w:rsidRDefault="00D51A7A" w:rsidP="00FE1094">
      <w:pPr>
        <w:shd w:val="clear" w:color="auto" w:fill="FFFFF0"/>
        <w:spacing w:after="0" w:line="240" w:lineRule="auto"/>
        <w:ind w:left="1080"/>
        <w:rPr>
          <w:sz w:val="20"/>
          <w:szCs w:val="20"/>
          <w:lang w:val="en"/>
        </w:rPr>
      </w:pPr>
      <w:r w:rsidRPr="00FE1094">
        <w:rPr>
          <w:b/>
          <w:bCs/>
          <w:color w:val="C00000"/>
          <w:sz w:val="20"/>
          <w:szCs w:val="20"/>
        </w:rPr>
        <w:t xml:space="preserve">Conscience </w:t>
      </w:r>
      <w:r w:rsidR="00642222" w:rsidRPr="00FE1094">
        <w:rPr>
          <w:b/>
          <w:bCs/>
          <w:sz w:val="20"/>
          <w:szCs w:val="20"/>
        </w:rPr>
        <w:t>4893</w:t>
      </w:r>
      <w:r w:rsidRPr="00FE1094">
        <w:rPr>
          <w:b/>
          <w:bCs/>
          <w:sz w:val="20"/>
          <w:szCs w:val="20"/>
          <w:vertAlign w:val="superscript"/>
        </w:rPr>
        <w:t xml:space="preserve"> </w:t>
      </w:r>
      <w:r w:rsidRPr="00FE1094">
        <w:rPr>
          <w:sz w:val="20"/>
          <w:szCs w:val="20"/>
        </w:rPr>
        <w:t xml:space="preserve">– </w:t>
      </w:r>
      <w:r w:rsidR="00FF2C75" w:rsidRPr="00FE1094">
        <w:rPr>
          <w:b/>
          <w:bCs/>
          <w:sz w:val="20"/>
          <w:szCs w:val="20"/>
          <w:lang w:val="en"/>
        </w:rPr>
        <w:t>συνείδησις</w:t>
      </w:r>
      <w:r w:rsidR="00FF2C75" w:rsidRPr="00FE1094">
        <w:rPr>
          <w:sz w:val="20"/>
          <w:szCs w:val="20"/>
          <w:lang w:val="en"/>
        </w:rPr>
        <w:t xml:space="preserve"> </w:t>
      </w:r>
      <w:r w:rsidR="00FF2C75" w:rsidRPr="00FE1094">
        <w:rPr>
          <w:b/>
          <w:bCs/>
          <w:sz w:val="20"/>
          <w:szCs w:val="20"/>
          <w:lang w:val="en"/>
        </w:rPr>
        <w:t>syneídēsis,</w:t>
      </w:r>
      <w:r w:rsidR="00FF2C75" w:rsidRPr="00FE1094">
        <w:rPr>
          <w:sz w:val="20"/>
          <w:szCs w:val="20"/>
          <w:lang w:val="en"/>
        </w:rPr>
        <w:t xml:space="preserve"> soon-i'-day-sis; from a prolonged form of </w:t>
      </w:r>
      <w:r w:rsidR="00FF2C75" w:rsidRPr="00FE1094">
        <w:rPr>
          <w:color w:val="0000FF"/>
          <w:sz w:val="20"/>
          <w:szCs w:val="20"/>
          <w:lang w:val="en"/>
        </w:rPr>
        <w:t>4894</w:t>
      </w:r>
      <w:r w:rsidR="00FF2C75" w:rsidRPr="00FE1094">
        <w:rPr>
          <w:sz w:val="20"/>
          <w:szCs w:val="20"/>
          <w:lang w:val="en"/>
        </w:rPr>
        <w:t xml:space="preserve">; </w:t>
      </w:r>
      <w:r w:rsidR="00FF2C75" w:rsidRPr="00FE1094">
        <w:rPr>
          <w:color w:val="C00000"/>
          <w:sz w:val="20"/>
          <w:szCs w:val="20"/>
          <w:lang w:val="en"/>
        </w:rPr>
        <w:t>co-perception, i.e. moral consciousness</w:t>
      </w:r>
      <w:r w:rsidR="00FF2C75" w:rsidRPr="00FE1094">
        <w:rPr>
          <w:sz w:val="20"/>
          <w:szCs w:val="20"/>
          <w:lang w:val="en"/>
        </w:rPr>
        <w:t>:—</w:t>
      </w:r>
      <w:r w:rsidR="00FF2C75" w:rsidRPr="00FE1094">
        <w:rPr>
          <w:rFonts w:ascii="Calibri" w:eastAsia="Calibri" w:hAnsi="Calibri" w:cs="Arial"/>
          <w:sz w:val="20"/>
          <w:szCs w:val="20"/>
        </w:rPr>
        <w:t xml:space="preserve"> (Translated in King James Version as) </w:t>
      </w:r>
      <w:r w:rsidR="00FF2C75" w:rsidRPr="00FE1094">
        <w:rPr>
          <w:sz w:val="20"/>
          <w:szCs w:val="20"/>
          <w:lang w:val="en"/>
        </w:rPr>
        <w:t>conscience.</w:t>
      </w:r>
    </w:p>
    <w:p w:rsidR="00FF2C75" w:rsidRPr="00FE1094" w:rsidRDefault="00FF2C75" w:rsidP="00FE1094">
      <w:pPr>
        <w:shd w:val="clear" w:color="auto" w:fill="FFFFF0"/>
        <w:spacing w:after="0" w:line="240" w:lineRule="auto"/>
        <w:ind w:left="1080"/>
        <w:rPr>
          <w:b/>
          <w:bCs/>
          <w:sz w:val="10"/>
          <w:szCs w:val="10"/>
          <w:lang w:val="en"/>
        </w:rPr>
      </w:pPr>
    </w:p>
    <w:p w:rsidR="00FF2C75" w:rsidRPr="00FE1094" w:rsidRDefault="00FF2C75" w:rsidP="00FE1094">
      <w:pPr>
        <w:shd w:val="clear" w:color="auto" w:fill="FFFFF0"/>
        <w:spacing w:after="0" w:line="240" w:lineRule="auto"/>
        <w:ind w:left="1260"/>
        <w:rPr>
          <w:sz w:val="20"/>
          <w:szCs w:val="20"/>
          <w:lang w:val="en"/>
        </w:rPr>
      </w:pPr>
      <w:r w:rsidRPr="00FE1094">
        <w:rPr>
          <w:b/>
          <w:bCs/>
          <w:color w:val="0000FF"/>
          <w:sz w:val="20"/>
          <w:szCs w:val="20"/>
          <w:lang w:val="en"/>
        </w:rPr>
        <w:t xml:space="preserve">4894 </w:t>
      </w:r>
      <w:r w:rsidRPr="00FE1094">
        <w:rPr>
          <w:b/>
          <w:bCs/>
          <w:sz w:val="20"/>
          <w:szCs w:val="20"/>
          <w:lang w:val="en"/>
        </w:rPr>
        <w:t xml:space="preserve">- συνείδω syneídō, </w:t>
      </w:r>
      <w:r w:rsidRPr="00FE1094">
        <w:rPr>
          <w:sz w:val="20"/>
          <w:szCs w:val="20"/>
          <w:lang w:val="en"/>
        </w:rPr>
        <w:t xml:space="preserve">soon-i'-do; from 4862 and 1492; </w:t>
      </w:r>
      <w:r w:rsidRPr="00FE1094">
        <w:rPr>
          <w:color w:val="C00000"/>
          <w:sz w:val="20"/>
          <w:szCs w:val="20"/>
          <w:lang w:val="en"/>
        </w:rPr>
        <w:t>to see completely</w:t>
      </w:r>
      <w:r w:rsidRPr="00FE1094">
        <w:rPr>
          <w:sz w:val="20"/>
          <w:szCs w:val="20"/>
          <w:lang w:val="en"/>
        </w:rPr>
        <w:t xml:space="preserve">; used (like its primary) only in two past tenses, </w:t>
      </w:r>
      <w:r w:rsidRPr="00FE1094">
        <w:rPr>
          <w:color w:val="C00000"/>
          <w:sz w:val="20"/>
          <w:szCs w:val="20"/>
          <w:lang w:val="en"/>
        </w:rPr>
        <w:t xml:space="preserve">respectively meaning to understand or become aware, and to be conscious or </w:t>
      </w:r>
      <w:r w:rsidRPr="00FE1094">
        <w:rPr>
          <w:sz w:val="20"/>
          <w:szCs w:val="20"/>
          <w:lang w:val="en"/>
        </w:rPr>
        <w:t>(</w:t>
      </w:r>
      <w:r w:rsidRPr="00FE1094">
        <w:rPr>
          <w:color w:val="C00000"/>
          <w:sz w:val="20"/>
          <w:szCs w:val="20"/>
          <w:lang w:val="en"/>
        </w:rPr>
        <w:t>clandestinely</w:t>
      </w:r>
      <w:r w:rsidRPr="00FE1094">
        <w:rPr>
          <w:sz w:val="20"/>
          <w:szCs w:val="20"/>
          <w:lang w:val="en"/>
        </w:rPr>
        <w:t xml:space="preserve">) </w:t>
      </w:r>
      <w:r w:rsidRPr="00FE1094">
        <w:rPr>
          <w:color w:val="C00000"/>
          <w:sz w:val="20"/>
          <w:szCs w:val="20"/>
          <w:lang w:val="en"/>
        </w:rPr>
        <w:t>informed of</w:t>
      </w:r>
      <w:r w:rsidRPr="00FE1094">
        <w:rPr>
          <w:sz w:val="20"/>
          <w:szCs w:val="20"/>
          <w:lang w:val="en"/>
        </w:rPr>
        <w:t>:—</w:t>
      </w:r>
      <w:r w:rsidRPr="00FE1094">
        <w:rPr>
          <w:rFonts w:ascii="Calibri" w:eastAsia="Calibri" w:hAnsi="Calibri" w:cs="Arial"/>
          <w:sz w:val="20"/>
          <w:szCs w:val="20"/>
        </w:rPr>
        <w:t xml:space="preserve"> (Translated in King James Version as) </w:t>
      </w:r>
      <w:r w:rsidRPr="00FE1094">
        <w:rPr>
          <w:sz w:val="20"/>
          <w:szCs w:val="20"/>
          <w:lang w:val="en"/>
        </w:rPr>
        <w:t>consider, know, be privy, be ware of.</w:t>
      </w:r>
    </w:p>
    <w:p w:rsidR="009B1FCF" w:rsidRPr="00FE1094" w:rsidRDefault="009B1FCF" w:rsidP="009A33C4">
      <w:pPr>
        <w:spacing w:after="0" w:line="240" w:lineRule="auto"/>
        <w:ind w:left="1080"/>
        <w:rPr>
          <w:b/>
          <w:bCs/>
          <w:sz w:val="16"/>
          <w:szCs w:val="16"/>
          <w:lang w:val="en"/>
        </w:rPr>
      </w:pPr>
    </w:p>
    <w:p w:rsidR="009B1FCF" w:rsidRPr="00FE1094" w:rsidRDefault="009B1FCF" w:rsidP="0077733A">
      <w:pPr>
        <w:shd w:val="clear" w:color="auto" w:fill="FFFFF0"/>
        <w:spacing w:after="0" w:line="240" w:lineRule="auto"/>
        <w:ind w:left="1080"/>
        <w:rPr>
          <w:sz w:val="20"/>
          <w:szCs w:val="20"/>
        </w:rPr>
      </w:pPr>
      <w:r w:rsidRPr="00FE1094">
        <w:rPr>
          <w:b/>
          <w:bCs/>
          <w:color w:val="C00000"/>
          <w:sz w:val="20"/>
          <w:szCs w:val="20"/>
        </w:rPr>
        <w:t>Deeds</w:t>
      </w:r>
      <w:r w:rsidR="00AF63E2" w:rsidRPr="00FE1094">
        <w:rPr>
          <w:b/>
          <w:bCs/>
          <w:color w:val="C00000"/>
          <w:sz w:val="20"/>
          <w:szCs w:val="20"/>
        </w:rPr>
        <w:t>/ Works</w:t>
      </w:r>
      <w:r w:rsidRPr="00FE1094">
        <w:rPr>
          <w:b/>
          <w:bCs/>
          <w:color w:val="C00000"/>
          <w:sz w:val="20"/>
          <w:szCs w:val="20"/>
        </w:rPr>
        <w:t xml:space="preserve"> </w:t>
      </w:r>
      <w:r w:rsidRPr="00FE1094">
        <w:rPr>
          <w:b/>
          <w:bCs/>
          <w:sz w:val="20"/>
          <w:szCs w:val="20"/>
        </w:rPr>
        <w:t>2041</w:t>
      </w:r>
      <w:r w:rsidRPr="00FE1094">
        <w:rPr>
          <w:sz w:val="20"/>
          <w:szCs w:val="20"/>
        </w:rPr>
        <w:t xml:space="preserve"> – </w:t>
      </w:r>
      <w:r w:rsidRPr="00FE1094">
        <w:rPr>
          <w:b/>
          <w:bCs/>
          <w:sz w:val="20"/>
          <w:szCs w:val="20"/>
          <w:lang w:val="en"/>
        </w:rPr>
        <w:t>ἔργον</w:t>
      </w:r>
      <w:r w:rsidRPr="00FE1094">
        <w:rPr>
          <w:sz w:val="20"/>
          <w:szCs w:val="20"/>
          <w:lang w:val="en"/>
        </w:rPr>
        <w:t xml:space="preserve"> </w:t>
      </w:r>
      <w:r w:rsidRPr="00FE1094">
        <w:rPr>
          <w:b/>
          <w:bCs/>
          <w:sz w:val="20"/>
          <w:szCs w:val="20"/>
          <w:lang w:val="en"/>
        </w:rPr>
        <w:t>érgon,</w:t>
      </w:r>
      <w:r w:rsidRPr="00FE1094">
        <w:rPr>
          <w:sz w:val="20"/>
          <w:szCs w:val="20"/>
          <w:lang w:val="en"/>
        </w:rPr>
        <w:t xml:space="preserve"> er'-gon; from a primary (but obsolete) ἔργω érgō (</w:t>
      </w:r>
      <w:r w:rsidRPr="00FE1094">
        <w:rPr>
          <w:color w:val="C00000"/>
          <w:sz w:val="20"/>
          <w:szCs w:val="20"/>
          <w:lang w:val="en"/>
        </w:rPr>
        <w:t>to work</w:t>
      </w:r>
      <w:r w:rsidRPr="00FE1094">
        <w:rPr>
          <w:sz w:val="20"/>
          <w:szCs w:val="20"/>
          <w:lang w:val="en"/>
        </w:rPr>
        <w:t xml:space="preserve">); </w:t>
      </w:r>
      <w:r w:rsidRPr="00FE1094">
        <w:rPr>
          <w:color w:val="C00000"/>
          <w:sz w:val="20"/>
          <w:szCs w:val="20"/>
          <w:lang w:val="en"/>
        </w:rPr>
        <w:t>toil</w:t>
      </w:r>
      <w:r w:rsidRPr="00FE1094">
        <w:rPr>
          <w:sz w:val="20"/>
          <w:szCs w:val="20"/>
          <w:lang w:val="en"/>
        </w:rPr>
        <w:t xml:space="preserve"> (</w:t>
      </w:r>
      <w:r w:rsidRPr="00FE1094">
        <w:rPr>
          <w:color w:val="C00000"/>
          <w:sz w:val="20"/>
          <w:szCs w:val="20"/>
          <w:lang w:val="en"/>
        </w:rPr>
        <w:t>as an effort or occupation</w:t>
      </w:r>
      <w:r w:rsidRPr="00FE1094">
        <w:rPr>
          <w:sz w:val="20"/>
          <w:szCs w:val="20"/>
          <w:lang w:val="en"/>
        </w:rPr>
        <w:t xml:space="preserve">); by implication, </w:t>
      </w:r>
      <w:r w:rsidRPr="00FE1094">
        <w:rPr>
          <w:color w:val="C00000"/>
          <w:sz w:val="20"/>
          <w:szCs w:val="20"/>
          <w:lang w:val="en"/>
        </w:rPr>
        <w:t>an act</w:t>
      </w:r>
      <w:r w:rsidRPr="00FE1094">
        <w:rPr>
          <w:sz w:val="20"/>
          <w:szCs w:val="20"/>
          <w:lang w:val="en"/>
        </w:rPr>
        <w:t>: —</w:t>
      </w:r>
      <w:r w:rsidRPr="00FE1094">
        <w:rPr>
          <w:rFonts w:ascii="Calibri" w:eastAsia="Calibri" w:hAnsi="Calibri" w:cs="Arial"/>
          <w:sz w:val="20"/>
          <w:szCs w:val="20"/>
        </w:rPr>
        <w:t xml:space="preserve"> (Translated in King James Version as) </w:t>
      </w:r>
      <w:r w:rsidRPr="00FE1094">
        <w:rPr>
          <w:sz w:val="20"/>
          <w:szCs w:val="20"/>
          <w:lang w:val="en"/>
        </w:rPr>
        <w:t>deed, doing, labour, work.</w:t>
      </w:r>
    </w:p>
    <w:p w:rsidR="009B1FCF" w:rsidRPr="00FE1094" w:rsidRDefault="009B1FCF" w:rsidP="009A33C4">
      <w:pPr>
        <w:spacing w:after="0" w:line="240" w:lineRule="auto"/>
        <w:ind w:left="1080"/>
        <w:rPr>
          <w:b/>
          <w:bCs/>
          <w:sz w:val="16"/>
          <w:szCs w:val="16"/>
        </w:rPr>
      </w:pPr>
    </w:p>
    <w:p w:rsidR="00DD0006" w:rsidRPr="00FE1094" w:rsidRDefault="00DD0006" w:rsidP="00FE1094">
      <w:pPr>
        <w:shd w:val="clear" w:color="auto" w:fill="FFFFF0"/>
        <w:spacing w:after="0" w:line="240" w:lineRule="auto"/>
        <w:ind w:left="1080"/>
        <w:rPr>
          <w:b/>
          <w:bCs/>
          <w:sz w:val="20"/>
          <w:szCs w:val="20"/>
        </w:rPr>
      </w:pPr>
      <w:r w:rsidRPr="00FE1094">
        <w:rPr>
          <w:b/>
          <w:bCs/>
          <w:color w:val="C00000"/>
          <w:sz w:val="20"/>
          <w:szCs w:val="20"/>
        </w:rPr>
        <w:t xml:space="preserve">Faults </w:t>
      </w:r>
      <w:r w:rsidRPr="00FE1094">
        <w:rPr>
          <w:b/>
          <w:bCs/>
          <w:sz w:val="20"/>
          <w:szCs w:val="20"/>
        </w:rPr>
        <w:t xml:space="preserve">264 </w:t>
      </w:r>
      <w:r w:rsidRPr="00FE1094">
        <w:rPr>
          <w:color w:val="000000" w:themeColor="text1"/>
          <w:sz w:val="20"/>
          <w:szCs w:val="20"/>
          <w:shd w:val="clear" w:color="auto" w:fill="FFFFF0"/>
        </w:rPr>
        <w:t xml:space="preserve">– </w:t>
      </w:r>
      <w:r w:rsidR="00065EA8" w:rsidRPr="00FE1094">
        <w:rPr>
          <w:b/>
          <w:bCs/>
          <w:color w:val="000000" w:themeColor="text1"/>
          <w:sz w:val="20"/>
          <w:szCs w:val="20"/>
          <w:shd w:val="clear" w:color="auto" w:fill="FFFFF0"/>
          <w:lang w:val="en"/>
        </w:rPr>
        <w:t>ἁμαρτάνω</w:t>
      </w:r>
      <w:r w:rsidR="00065EA8" w:rsidRPr="00FE1094">
        <w:rPr>
          <w:color w:val="000000" w:themeColor="text1"/>
          <w:sz w:val="20"/>
          <w:szCs w:val="20"/>
          <w:shd w:val="clear" w:color="auto" w:fill="FFFFF0"/>
          <w:lang w:val="en"/>
        </w:rPr>
        <w:t xml:space="preserve"> </w:t>
      </w:r>
      <w:r w:rsidR="00065EA8" w:rsidRPr="00FE1094">
        <w:rPr>
          <w:b/>
          <w:bCs/>
          <w:color w:val="000000" w:themeColor="text1"/>
          <w:sz w:val="20"/>
          <w:szCs w:val="20"/>
          <w:shd w:val="clear" w:color="auto" w:fill="FFFFF0"/>
          <w:lang w:val="en"/>
        </w:rPr>
        <w:t>hamartánō,</w:t>
      </w:r>
      <w:r w:rsidR="00065EA8" w:rsidRPr="00FE1094">
        <w:rPr>
          <w:color w:val="000000" w:themeColor="text1"/>
          <w:sz w:val="20"/>
          <w:szCs w:val="20"/>
          <w:shd w:val="clear" w:color="auto" w:fill="FFFFF0"/>
          <w:lang w:val="en"/>
        </w:rPr>
        <w:t xml:space="preserve"> ham-ar-tan'-o; perhaps from 1 (as a negative particle) and the base of 3313; properly, </w:t>
      </w:r>
      <w:r w:rsidR="00065EA8" w:rsidRPr="00FE1094">
        <w:rPr>
          <w:color w:val="C00000"/>
          <w:sz w:val="20"/>
          <w:szCs w:val="20"/>
          <w:shd w:val="clear" w:color="auto" w:fill="FFFFF0"/>
          <w:lang w:val="en"/>
        </w:rPr>
        <w:t xml:space="preserve">to miss the mark </w:t>
      </w:r>
      <w:r w:rsidR="00065EA8" w:rsidRPr="00FE1094">
        <w:rPr>
          <w:color w:val="000000" w:themeColor="text1"/>
          <w:sz w:val="20"/>
          <w:szCs w:val="20"/>
          <w:shd w:val="clear" w:color="auto" w:fill="FFFFF0"/>
          <w:lang w:val="en"/>
        </w:rPr>
        <w:t>(</w:t>
      </w:r>
      <w:r w:rsidR="00065EA8" w:rsidRPr="00FE1094">
        <w:rPr>
          <w:color w:val="C00000"/>
          <w:sz w:val="20"/>
          <w:szCs w:val="20"/>
          <w:shd w:val="clear" w:color="auto" w:fill="FFFFF0"/>
          <w:lang w:val="en"/>
        </w:rPr>
        <w:t>and so not share in the prize</w:t>
      </w:r>
      <w:r w:rsidR="00065EA8" w:rsidRPr="00FE1094">
        <w:rPr>
          <w:color w:val="000000" w:themeColor="text1"/>
          <w:sz w:val="20"/>
          <w:szCs w:val="20"/>
          <w:shd w:val="clear" w:color="auto" w:fill="FFFFF0"/>
          <w:lang w:val="en"/>
        </w:rPr>
        <w:t xml:space="preserve">), i.e. (figuratively) </w:t>
      </w:r>
      <w:r w:rsidR="00065EA8" w:rsidRPr="00FE1094">
        <w:rPr>
          <w:color w:val="C00000"/>
          <w:sz w:val="20"/>
          <w:szCs w:val="20"/>
          <w:shd w:val="clear" w:color="auto" w:fill="FFFFF0"/>
          <w:lang w:val="en"/>
        </w:rPr>
        <w:t>to err, especially</w:t>
      </w:r>
      <w:r w:rsidR="00065EA8" w:rsidRPr="00FE1094">
        <w:rPr>
          <w:color w:val="000000" w:themeColor="text1"/>
          <w:sz w:val="20"/>
          <w:szCs w:val="20"/>
          <w:shd w:val="clear" w:color="auto" w:fill="FFFFF0"/>
          <w:lang w:val="en"/>
        </w:rPr>
        <w:t xml:space="preserve"> (</w:t>
      </w:r>
      <w:r w:rsidR="00065EA8" w:rsidRPr="00FE1094">
        <w:rPr>
          <w:color w:val="C00000"/>
          <w:sz w:val="20"/>
          <w:szCs w:val="20"/>
          <w:shd w:val="clear" w:color="auto" w:fill="FFFFF0"/>
          <w:lang w:val="en"/>
        </w:rPr>
        <w:t>morally</w:t>
      </w:r>
      <w:r w:rsidR="00065EA8" w:rsidRPr="00FE1094">
        <w:rPr>
          <w:color w:val="000000" w:themeColor="text1"/>
          <w:sz w:val="20"/>
          <w:szCs w:val="20"/>
          <w:shd w:val="clear" w:color="auto" w:fill="FFFFF0"/>
          <w:lang w:val="en"/>
        </w:rPr>
        <w:t xml:space="preserve">) </w:t>
      </w:r>
      <w:r w:rsidR="00065EA8" w:rsidRPr="00FE1094">
        <w:rPr>
          <w:color w:val="C00000"/>
          <w:sz w:val="20"/>
          <w:szCs w:val="20"/>
          <w:shd w:val="clear" w:color="auto" w:fill="FFFFF0"/>
          <w:lang w:val="en"/>
        </w:rPr>
        <w:t xml:space="preserve">to </w:t>
      </w:r>
      <w:r w:rsidR="00FE1094" w:rsidRPr="00FE1094">
        <w:rPr>
          <w:color w:val="C00000"/>
          <w:sz w:val="20"/>
          <w:szCs w:val="20"/>
          <w:shd w:val="clear" w:color="auto" w:fill="FFFFF0"/>
          <w:lang w:val="en"/>
        </w:rPr>
        <w:t>sin</w:t>
      </w:r>
      <w:r w:rsidR="00FE1094" w:rsidRPr="00FE1094">
        <w:rPr>
          <w:color w:val="000000" w:themeColor="text1"/>
          <w:sz w:val="20"/>
          <w:szCs w:val="20"/>
          <w:shd w:val="clear" w:color="auto" w:fill="FFFFF0"/>
          <w:lang w:val="en"/>
        </w:rPr>
        <w:t>: —</w:t>
      </w:r>
      <w:r w:rsidR="00065EA8" w:rsidRPr="00FE1094">
        <w:rPr>
          <w:rFonts w:ascii="Calibri" w:eastAsia="Calibri" w:hAnsi="Calibri" w:cs="Arial"/>
          <w:sz w:val="20"/>
          <w:szCs w:val="20"/>
        </w:rPr>
        <w:t xml:space="preserve"> (Translated in King James Version as) </w:t>
      </w:r>
      <w:r w:rsidR="00065EA8" w:rsidRPr="00FE1094">
        <w:rPr>
          <w:color w:val="000000" w:themeColor="text1"/>
          <w:sz w:val="20"/>
          <w:szCs w:val="20"/>
          <w:shd w:val="clear" w:color="auto" w:fill="FFFFF0"/>
          <w:lang w:val="en"/>
        </w:rPr>
        <w:t>for your faults, offend, sin, trespass.</w:t>
      </w:r>
    </w:p>
    <w:p w:rsidR="00DD0006" w:rsidRPr="00FE1094" w:rsidRDefault="00DD0006" w:rsidP="009A33C4">
      <w:pPr>
        <w:spacing w:after="0" w:line="240" w:lineRule="auto"/>
        <w:ind w:left="1080"/>
        <w:rPr>
          <w:b/>
          <w:bCs/>
          <w:sz w:val="16"/>
          <w:szCs w:val="16"/>
        </w:rPr>
      </w:pPr>
    </w:p>
    <w:p w:rsidR="00642222" w:rsidRPr="00FE1094" w:rsidRDefault="00642222" w:rsidP="00FE1094">
      <w:pPr>
        <w:shd w:val="clear" w:color="auto" w:fill="FFFFF0"/>
        <w:spacing w:after="0" w:line="240" w:lineRule="auto"/>
        <w:ind w:left="1080"/>
        <w:rPr>
          <w:color w:val="000000" w:themeColor="text1"/>
          <w:sz w:val="20"/>
          <w:szCs w:val="20"/>
          <w:shd w:val="clear" w:color="auto" w:fill="FFFFF0"/>
          <w:lang w:val="en"/>
        </w:rPr>
      </w:pPr>
      <w:r w:rsidRPr="00FE1094">
        <w:rPr>
          <w:b/>
          <w:bCs/>
          <w:color w:val="C00000"/>
          <w:sz w:val="20"/>
          <w:szCs w:val="20"/>
        </w:rPr>
        <w:t xml:space="preserve">Fiery trial </w:t>
      </w:r>
      <w:r w:rsidRPr="00FE1094">
        <w:rPr>
          <w:b/>
          <w:bCs/>
          <w:sz w:val="20"/>
          <w:szCs w:val="20"/>
        </w:rPr>
        <w:t xml:space="preserve">4451 </w:t>
      </w:r>
      <w:r w:rsidRPr="00FE1094">
        <w:rPr>
          <w:color w:val="000000" w:themeColor="text1"/>
          <w:sz w:val="20"/>
          <w:szCs w:val="20"/>
          <w:shd w:val="clear" w:color="auto" w:fill="FFFFF0"/>
        </w:rPr>
        <w:t xml:space="preserve">– </w:t>
      </w:r>
      <w:r w:rsidRPr="00FE1094">
        <w:rPr>
          <w:b/>
          <w:bCs/>
          <w:color w:val="000000" w:themeColor="text1"/>
          <w:sz w:val="20"/>
          <w:szCs w:val="20"/>
          <w:shd w:val="clear" w:color="auto" w:fill="FFFFF0"/>
          <w:lang w:val="en"/>
        </w:rPr>
        <w:t>πύρωσις</w:t>
      </w:r>
      <w:r w:rsidRPr="00FE1094">
        <w:rPr>
          <w:color w:val="000000" w:themeColor="text1"/>
          <w:sz w:val="20"/>
          <w:szCs w:val="20"/>
          <w:shd w:val="clear" w:color="auto" w:fill="FFFFF0"/>
          <w:lang w:val="en"/>
        </w:rPr>
        <w:t xml:space="preserve"> </w:t>
      </w:r>
      <w:r w:rsidRPr="00FE1094">
        <w:rPr>
          <w:b/>
          <w:bCs/>
          <w:color w:val="000000" w:themeColor="text1"/>
          <w:sz w:val="20"/>
          <w:szCs w:val="20"/>
          <w:shd w:val="clear" w:color="auto" w:fill="FFFFF0"/>
          <w:lang w:val="en"/>
        </w:rPr>
        <w:t>pýrōsis,</w:t>
      </w:r>
      <w:r w:rsidRPr="00FE1094">
        <w:rPr>
          <w:color w:val="000000" w:themeColor="text1"/>
          <w:sz w:val="20"/>
          <w:szCs w:val="20"/>
          <w:shd w:val="clear" w:color="auto" w:fill="FFFFF0"/>
          <w:lang w:val="en"/>
        </w:rPr>
        <w:t xml:space="preserve"> poo'-ro-sis; from </w:t>
      </w:r>
      <w:r w:rsidRPr="00FE1094">
        <w:rPr>
          <w:color w:val="0000FF"/>
          <w:sz w:val="20"/>
          <w:szCs w:val="20"/>
          <w:shd w:val="clear" w:color="auto" w:fill="FFFFF0"/>
          <w:lang w:val="en"/>
        </w:rPr>
        <w:t>4448</w:t>
      </w:r>
      <w:r w:rsidRPr="00FE1094">
        <w:rPr>
          <w:color w:val="C00000"/>
          <w:sz w:val="20"/>
          <w:szCs w:val="20"/>
          <w:shd w:val="clear" w:color="auto" w:fill="FFFFF0"/>
          <w:lang w:val="en"/>
        </w:rPr>
        <w:t xml:space="preserve">; ignition, i.e. </w:t>
      </w:r>
      <w:r w:rsidRPr="00FE1094">
        <w:rPr>
          <w:color w:val="000000" w:themeColor="text1"/>
          <w:sz w:val="20"/>
          <w:szCs w:val="20"/>
          <w:shd w:val="clear" w:color="auto" w:fill="FFFFF0"/>
          <w:lang w:val="en"/>
        </w:rPr>
        <w:t>(</w:t>
      </w:r>
      <w:r w:rsidRPr="00FE1094">
        <w:rPr>
          <w:color w:val="C00000"/>
          <w:sz w:val="20"/>
          <w:szCs w:val="20"/>
          <w:shd w:val="clear" w:color="auto" w:fill="FFFFF0"/>
          <w:lang w:val="en"/>
        </w:rPr>
        <w:t>specially</w:t>
      </w:r>
      <w:r w:rsidRPr="00FE1094">
        <w:rPr>
          <w:color w:val="000000" w:themeColor="text1"/>
          <w:sz w:val="20"/>
          <w:szCs w:val="20"/>
          <w:shd w:val="clear" w:color="auto" w:fill="FFFFF0"/>
          <w:lang w:val="en"/>
        </w:rPr>
        <w:t xml:space="preserve">), </w:t>
      </w:r>
      <w:r w:rsidRPr="00FE1094">
        <w:rPr>
          <w:color w:val="C00000"/>
          <w:sz w:val="20"/>
          <w:szCs w:val="20"/>
          <w:shd w:val="clear" w:color="auto" w:fill="FFFFF0"/>
          <w:lang w:val="en"/>
        </w:rPr>
        <w:t>smelting</w:t>
      </w:r>
      <w:r w:rsidRPr="00FE1094">
        <w:rPr>
          <w:color w:val="000000" w:themeColor="text1"/>
          <w:sz w:val="20"/>
          <w:szCs w:val="20"/>
          <w:shd w:val="clear" w:color="auto" w:fill="FFFFF0"/>
          <w:lang w:val="en"/>
        </w:rPr>
        <w:t xml:space="preserve"> (figuratively, </w:t>
      </w:r>
      <w:r w:rsidRPr="00FE1094">
        <w:rPr>
          <w:color w:val="C00000"/>
          <w:sz w:val="20"/>
          <w:szCs w:val="20"/>
          <w:shd w:val="clear" w:color="auto" w:fill="FFFFF0"/>
          <w:lang w:val="en"/>
        </w:rPr>
        <w:t>conflagration, calamity as a test</w:t>
      </w:r>
      <w:r w:rsidRPr="00FE1094">
        <w:rPr>
          <w:color w:val="000000" w:themeColor="text1"/>
          <w:sz w:val="20"/>
          <w:szCs w:val="20"/>
          <w:shd w:val="clear" w:color="auto" w:fill="FFFFF0"/>
          <w:lang w:val="en"/>
        </w:rPr>
        <w:t>):—</w:t>
      </w:r>
      <w:r w:rsidRPr="00FE1094">
        <w:rPr>
          <w:rFonts w:ascii="Calibri" w:eastAsia="Calibri" w:hAnsi="Calibri" w:cs="Arial"/>
          <w:sz w:val="20"/>
          <w:szCs w:val="20"/>
        </w:rPr>
        <w:t xml:space="preserve"> (Translated in King James Version as) </w:t>
      </w:r>
      <w:r w:rsidRPr="00FE1094">
        <w:rPr>
          <w:color w:val="000000" w:themeColor="text1"/>
          <w:sz w:val="20"/>
          <w:szCs w:val="20"/>
          <w:shd w:val="clear" w:color="auto" w:fill="FFFFF0"/>
          <w:lang w:val="en"/>
        </w:rPr>
        <w:t>burning, trial.</w:t>
      </w:r>
    </w:p>
    <w:p w:rsidR="00642222" w:rsidRPr="00FE1094" w:rsidRDefault="00642222" w:rsidP="00FE1094">
      <w:pPr>
        <w:shd w:val="clear" w:color="auto" w:fill="FFFFF0"/>
        <w:spacing w:after="0" w:line="240" w:lineRule="auto"/>
        <w:ind w:left="1080"/>
        <w:rPr>
          <w:b/>
          <w:bCs/>
          <w:sz w:val="10"/>
          <w:szCs w:val="10"/>
        </w:rPr>
      </w:pPr>
    </w:p>
    <w:p w:rsidR="00642222" w:rsidRPr="00FE1094" w:rsidRDefault="00642222" w:rsidP="00FE1094">
      <w:pPr>
        <w:shd w:val="clear" w:color="auto" w:fill="FFFFF0"/>
        <w:spacing w:after="0" w:line="240" w:lineRule="auto"/>
        <w:ind w:left="1260"/>
        <w:rPr>
          <w:sz w:val="20"/>
          <w:szCs w:val="20"/>
        </w:rPr>
      </w:pPr>
      <w:r w:rsidRPr="00FE1094">
        <w:rPr>
          <w:b/>
          <w:bCs/>
          <w:color w:val="0000FF"/>
          <w:sz w:val="20"/>
          <w:szCs w:val="20"/>
        </w:rPr>
        <w:t xml:space="preserve">4448 </w:t>
      </w:r>
      <w:r w:rsidRPr="00FE1094">
        <w:rPr>
          <w:b/>
          <w:bCs/>
          <w:sz w:val="20"/>
          <w:szCs w:val="20"/>
        </w:rPr>
        <w:t xml:space="preserve">– </w:t>
      </w:r>
      <w:r w:rsidRPr="00FE1094">
        <w:rPr>
          <w:b/>
          <w:bCs/>
          <w:sz w:val="20"/>
          <w:szCs w:val="20"/>
          <w:lang w:val="en"/>
        </w:rPr>
        <w:t xml:space="preserve">πυρόω pyróō, </w:t>
      </w:r>
      <w:r w:rsidRPr="00FE1094">
        <w:rPr>
          <w:sz w:val="20"/>
          <w:szCs w:val="20"/>
          <w:lang w:val="en"/>
        </w:rPr>
        <w:t xml:space="preserve">poo-ro'-o; from 4442; </w:t>
      </w:r>
      <w:r w:rsidRPr="00FE1094">
        <w:rPr>
          <w:color w:val="C00000"/>
          <w:sz w:val="20"/>
          <w:szCs w:val="20"/>
          <w:lang w:val="en"/>
        </w:rPr>
        <w:t xml:space="preserve">to kindle, i.e. </w:t>
      </w:r>
      <w:r w:rsidRPr="00FE1094">
        <w:rPr>
          <w:sz w:val="20"/>
          <w:szCs w:val="20"/>
          <w:lang w:val="en"/>
        </w:rPr>
        <w:t xml:space="preserve">(passively) </w:t>
      </w:r>
      <w:r w:rsidRPr="00FE1094">
        <w:rPr>
          <w:color w:val="C00000"/>
          <w:sz w:val="20"/>
          <w:szCs w:val="20"/>
          <w:lang w:val="en"/>
        </w:rPr>
        <w:t xml:space="preserve">to be ignited, glow </w:t>
      </w:r>
      <w:r w:rsidRPr="00FE1094">
        <w:rPr>
          <w:sz w:val="20"/>
          <w:szCs w:val="20"/>
          <w:lang w:val="en"/>
        </w:rPr>
        <w:t xml:space="preserve">(literally), </w:t>
      </w:r>
      <w:r w:rsidRPr="00FE1094">
        <w:rPr>
          <w:color w:val="C00000"/>
          <w:sz w:val="20"/>
          <w:szCs w:val="20"/>
          <w:lang w:val="en"/>
        </w:rPr>
        <w:t>be refined</w:t>
      </w:r>
      <w:r w:rsidRPr="00FE1094">
        <w:rPr>
          <w:sz w:val="20"/>
          <w:szCs w:val="20"/>
          <w:lang w:val="en"/>
        </w:rPr>
        <w:t xml:space="preserve"> (by implication), or (figuratively) </w:t>
      </w:r>
      <w:r w:rsidRPr="00FE1094">
        <w:rPr>
          <w:color w:val="C00000"/>
          <w:sz w:val="20"/>
          <w:szCs w:val="20"/>
          <w:lang w:val="en"/>
        </w:rPr>
        <w:t xml:space="preserve">to be inflamed </w:t>
      </w:r>
      <w:r w:rsidRPr="00FE1094">
        <w:rPr>
          <w:sz w:val="20"/>
          <w:szCs w:val="20"/>
          <w:lang w:val="en"/>
        </w:rPr>
        <w:t>(</w:t>
      </w:r>
      <w:r w:rsidRPr="00FE1094">
        <w:rPr>
          <w:color w:val="C00000"/>
          <w:sz w:val="20"/>
          <w:szCs w:val="20"/>
          <w:lang w:val="en"/>
        </w:rPr>
        <w:t>with anger, grief, lust</w:t>
      </w:r>
      <w:r w:rsidRPr="00FE1094">
        <w:rPr>
          <w:sz w:val="20"/>
          <w:szCs w:val="20"/>
          <w:lang w:val="en"/>
        </w:rPr>
        <w:t>):—</w:t>
      </w:r>
      <w:r w:rsidRPr="00FE1094">
        <w:rPr>
          <w:rFonts w:ascii="Calibri" w:eastAsia="Calibri" w:hAnsi="Calibri" w:cs="Arial"/>
          <w:sz w:val="20"/>
          <w:szCs w:val="20"/>
        </w:rPr>
        <w:t xml:space="preserve"> (Translated in King James Version as) </w:t>
      </w:r>
      <w:r w:rsidRPr="00FE1094">
        <w:rPr>
          <w:sz w:val="20"/>
          <w:szCs w:val="20"/>
          <w:lang w:val="en"/>
        </w:rPr>
        <w:t>burn, fiery, be on fire, try.</w:t>
      </w:r>
    </w:p>
    <w:p w:rsidR="00642222" w:rsidRPr="00FE1094" w:rsidRDefault="00642222" w:rsidP="009A33C4">
      <w:pPr>
        <w:spacing w:after="0" w:line="240" w:lineRule="auto"/>
        <w:ind w:left="1080"/>
        <w:rPr>
          <w:b/>
          <w:bCs/>
          <w:sz w:val="16"/>
          <w:szCs w:val="16"/>
        </w:rPr>
      </w:pPr>
    </w:p>
    <w:p w:rsidR="008C2704" w:rsidRPr="00FE1094" w:rsidRDefault="008C2704" w:rsidP="008C2704">
      <w:pPr>
        <w:spacing w:after="0" w:line="240" w:lineRule="auto"/>
        <w:ind w:left="1080"/>
        <w:rPr>
          <w:b/>
          <w:bCs/>
          <w:sz w:val="20"/>
          <w:szCs w:val="20"/>
        </w:rPr>
      </w:pPr>
      <w:r w:rsidRPr="00FE1094">
        <w:rPr>
          <w:b/>
          <w:bCs/>
          <w:color w:val="C00000"/>
          <w:sz w:val="20"/>
          <w:szCs w:val="20"/>
          <w:shd w:val="clear" w:color="auto" w:fill="FFFFF0"/>
        </w:rPr>
        <w:t>Heaviness</w:t>
      </w:r>
      <w:r w:rsidRPr="00FE1094">
        <w:rPr>
          <w:color w:val="C00000"/>
          <w:sz w:val="20"/>
          <w:szCs w:val="20"/>
          <w:shd w:val="clear" w:color="auto" w:fill="FFFFF0"/>
        </w:rPr>
        <w:t xml:space="preserve"> </w:t>
      </w:r>
      <w:r w:rsidRPr="00FE1094">
        <w:rPr>
          <w:b/>
          <w:bCs/>
          <w:sz w:val="20"/>
          <w:szCs w:val="20"/>
          <w:shd w:val="clear" w:color="auto" w:fill="FFFFF0"/>
        </w:rPr>
        <w:t xml:space="preserve">3076 </w:t>
      </w:r>
      <w:r w:rsidRPr="00FE1094">
        <w:rPr>
          <w:color w:val="000000" w:themeColor="text1"/>
          <w:sz w:val="20"/>
          <w:szCs w:val="20"/>
          <w:shd w:val="clear" w:color="auto" w:fill="FFFFF0"/>
        </w:rPr>
        <w:t xml:space="preserve">– </w:t>
      </w:r>
      <w:r w:rsidRPr="00FE1094">
        <w:rPr>
          <w:b/>
          <w:bCs/>
          <w:color w:val="000000" w:themeColor="text1"/>
          <w:sz w:val="20"/>
          <w:szCs w:val="20"/>
          <w:shd w:val="clear" w:color="auto" w:fill="FFFFF0"/>
          <w:lang w:val="en"/>
        </w:rPr>
        <w:t>λυπέω</w:t>
      </w:r>
      <w:r w:rsidRPr="00FE1094">
        <w:rPr>
          <w:color w:val="000000" w:themeColor="text1"/>
          <w:sz w:val="20"/>
          <w:szCs w:val="20"/>
          <w:shd w:val="clear" w:color="auto" w:fill="FFFFF0"/>
          <w:lang w:val="en"/>
        </w:rPr>
        <w:t xml:space="preserve"> </w:t>
      </w:r>
      <w:r w:rsidRPr="00FE1094">
        <w:rPr>
          <w:b/>
          <w:bCs/>
          <w:color w:val="000000" w:themeColor="text1"/>
          <w:sz w:val="20"/>
          <w:szCs w:val="20"/>
          <w:shd w:val="clear" w:color="auto" w:fill="FFFFF0"/>
          <w:lang w:val="en"/>
        </w:rPr>
        <w:t>lypéō,</w:t>
      </w:r>
      <w:r w:rsidRPr="00FE1094">
        <w:rPr>
          <w:color w:val="000000" w:themeColor="text1"/>
          <w:sz w:val="20"/>
          <w:szCs w:val="20"/>
          <w:shd w:val="clear" w:color="auto" w:fill="FFFFF0"/>
          <w:lang w:val="en"/>
        </w:rPr>
        <w:t xml:space="preserve"> loo-peh'-o; from 3077; </w:t>
      </w:r>
      <w:r w:rsidRPr="00FE1094">
        <w:rPr>
          <w:color w:val="C00000"/>
          <w:sz w:val="20"/>
          <w:szCs w:val="20"/>
          <w:shd w:val="clear" w:color="auto" w:fill="FFFFF0"/>
          <w:lang w:val="en"/>
        </w:rPr>
        <w:t>to distress</w:t>
      </w:r>
      <w:r w:rsidRPr="00FE1094">
        <w:rPr>
          <w:color w:val="000000" w:themeColor="text1"/>
          <w:sz w:val="20"/>
          <w:szCs w:val="20"/>
          <w:shd w:val="clear" w:color="auto" w:fill="FFFFF0"/>
          <w:lang w:val="en"/>
        </w:rPr>
        <w:t xml:space="preserve">; reflexively or passively, </w:t>
      </w:r>
      <w:r w:rsidRPr="00FE1094">
        <w:rPr>
          <w:color w:val="C00000"/>
          <w:sz w:val="20"/>
          <w:szCs w:val="20"/>
          <w:shd w:val="clear" w:color="auto" w:fill="FFFFF0"/>
          <w:lang w:val="en"/>
        </w:rPr>
        <w:t>to be sad</w:t>
      </w:r>
      <w:r w:rsidRPr="00FE1094">
        <w:rPr>
          <w:color w:val="000000" w:themeColor="text1"/>
          <w:sz w:val="20"/>
          <w:szCs w:val="20"/>
          <w:shd w:val="clear" w:color="auto" w:fill="FFFFF0"/>
          <w:lang w:val="en"/>
        </w:rPr>
        <w:t>:—</w:t>
      </w:r>
      <w:r w:rsidRPr="00FE1094">
        <w:rPr>
          <w:rFonts w:ascii="Calibri" w:eastAsia="Calibri" w:hAnsi="Calibri" w:cs="Arial"/>
          <w:sz w:val="20"/>
          <w:szCs w:val="20"/>
          <w:shd w:val="clear" w:color="auto" w:fill="FFFFF0"/>
        </w:rPr>
        <w:t xml:space="preserve"> (Translated in King James Version as)</w:t>
      </w:r>
      <w:r w:rsidRPr="00FE1094">
        <w:rPr>
          <w:rFonts w:ascii="Calibri" w:eastAsia="Calibri" w:hAnsi="Calibri" w:cs="Arial"/>
          <w:sz w:val="20"/>
          <w:szCs w:val="20"/>
        </w:rPr>
        <w:t xml:space="preserve"> </w:t>
      </w:r>
      <w:r w:rsidRPr="00FE1094">
        <w:rPr>
          <w:color w:val="000000" w:themeColor="text1"/>
          <w:sz w:val="20"/>
          <w:szCs w:val="20"/>
          <w:shd w:val="clear" w:color="auto" w:fill="FFFFF0"/>
          <w:lang w:val="en"/>
        </w:rPr>
        <w:t>cause grief, grieve, be in heaviness, (be) sorrow(-ful), be (make) sorry.</w:t>
      </w:r>
    </w:p>
    <w:p w:rsidR="008C2704" w:rsidRPr="00FE1094" w:rsidRDefault="008C2704" w:rsidP="009A33C4">
      <w:pPr>
        <w:spacing w:after="0" w:line="240" w:lineRule="auto"/>
        <w:ind w:left="1080"/>
        <w:rPr>
          <w:b/>
          <w:bCs/>
          <w:sz w:val="16"/>
          <w:szCs w:val="16"/>
        </w:rPr>
      </w:pPr>
    </w:p>
    <w:p w:rsidR="003450C5" w:rsidRPr="00FE1094" w:rsidRDefault="00E515B6" w:rsidP="009A33C4">
      <w:pPr>
        <w:spacing w:after="0" w:line="240" w:lineRule="auto"/>
        <w:ind w:left="1080"/>
        <w:rPr>
          <w:color w:val="000000" w:themeColor="text1"/>
          <w:sz w:val="20"/>
          <w:szCs w:val="20"/>
          <w:lang w:val="en"/>
        </w:rPr>
      </w:pPr>
      <w:r w:rsidRPr="00FE1094">
        <w:rPr>
          <w:b/>
          <w:bCs/>
          <w:color w:val="C00000"/>
          <w:sz w:val="20"/>
          <w:szCs w:val="20"/>
          <w:shd w:val="clear" w:color="auto" w:fill="FFFFF0"/>
        </w:rPr>
        <w:t xml:space="preserve">Judge/Judgeth </w:t>
      </w:r>
      <w:r w:rsidRPr="00FE1094">
        <w:rPr>
          <w:b/>
          <w:bCs/>
          <w:sz w:val="20"/>
          <w:szCs w:val="20"/>
          <w:shd w:val="clear" w:color="auto" w:fill="FFFFF0"/>
        </w:rPr>
        <w:t xml:space="preserve">2919 </w:t>
      </w:r>
      <w:r w:rsidRPr="00FE1094">
        <w:rPr>
          <w:color w:val="000000" w:themeColor="text1"/>
          <w:sz w:val="20"/>
          <w:szCs w:val="20"/>
          <w:shd w:val="clear" w:color="auto" w:fill="FFFFF0"/>
        </w:rPr>
        <w:t xml:space="preserve">– </w:t>
      </w:r>
      <w:r w:rsidRPr="00FE1094">
        <w:rPr>
          <w:b/>
          <w:bCs/>
          <w:color w:val="000000" w:themeColor="text1"/>
          <w:sz w:val="20"/>
          <w:szCs w:val="20"/>
          <w:shd w:val="clear" w:color="auto" w:fill="FFFFF0"/>
          <w:lang w:val="en"/>
        </w:rPr>
        <w:t>κρίνω</w:t>
      </w:r>
      <w:r w:rsidRPr="00FE1094">
        <w:rPr>
          <w:color w:val="000000" w:themeColor="text1"/>
          <w:sz w:val="20"/>
          <w:szCs w:val="20"/>
          <w:shd w:val="clear" w:color="auto" w:fill="FFFFF0"/>
          <w:lang w:val="en"/>
        </w:rPr>
        <w:t xml:space="preserve"> </w:t>
      </w:r>
      <w:r w:rsidRPr="00FE1094">
        <w:rPr>
          <w:b/>
          <w:bCs/>
          <w:color w:val="000000" w:themeColor="text1"/>
          <w:sz w:val="20"/>
          <w:szCs w:val="20"/>
          <w:shd w:val="clear" w:color="auto" w:fill="FFFFF0"/>
          <w:lang w:val="en"/>
        </w:rPr>
        <w:t>krínō,</w:t>
      </w:r>
      <w:r w:rsidRPr="00FE1094">
        <w:rPr>
          <w:color w:val="000000" w:themeColor="text1"/>
          <w:sz w:val="20"/>
          <w:szCs w:val="20"/>
          <w:shd w:val="clear" w:color="auto" w:fill="FFFFF0"/>
          <w:lang w:val="en"/>
        </w:rPr>
        <w:t xml:space="preserve"> kree'-no; properly, </w:t>
      </w:r>
      <w:r w:rsidRPr="00FE1094">
        <w:rPr>
          <w:color w:val="C00000"/>
          <w:sz w:val="20"/>
          <w:szCs w:val="20"/>
          <w:shd w:val="clear" w:color="auto" w:fill="FFFFF0"/>
          <w:lang w:val="en"/>
        </w:rPr>
        <w:t xml:space="preserve">to distinguish, i.e. decide </w:t>
      </w:r>
      <w:r w:rsidRPr="00FE1094">
        <w:rPr>
          <w:color w:val="000000" w:themeColor="text1"/>
          <w:sz w:val="20"/>
          <w:szCs w:val="20"/>
          <w:shd w:val="clear" w:color="auto" w:fill="FFFFF0"/>
          <w:lang w:val="en"/>
        </w:rPr>
        <w:t>(</w:t>
      </w:r>
      <w:r w:rsidRPr="00FE1094">
        <w:rPr>
          <w:color w:val="C00000"/>
          <w:sz w:val="20"/>
          <w:szCs w:val="20"/>
          <w:shd w:val="clear" w:color="auto" w:fill="FFFFF0"/>
          <w:lang w:val="en"/>
        </w:rPr>
        <w:t>mentally or judicially</w:t>
      </w:r>
      <w:r w:rsidRPr="00FE1094">
        <w:rPr>
          <w:color w:val="000000" w:themeColor="text1"/>
          <w:sz w:val="20"/>
          <w:szCs w:val="20"/>
          <w:shd w:val="clear" w:color="auto" w:fill="FFFFF0"/>
          <w:lang w:val="en"/>
        </w:rPr>
        <w:t xml:space="preserve">); by implication, </w:t>
      </w:r>
      <w:r w:rsidRPr="00FE1094">
        <w:rPr>
          <w:color w:val="C00000"/>
          <w:sz w:val="20"/>
          <w:szCs w:val="20"/>
          <w:shd w:val="clear" w:color="auto" w:fill="FFFFF0"/>
          <w:lang w:val="en"/>
        </w:rPr>
        <w:t>to try, condemn, punish</w:t>
      </w:r>
      <w:r w:rsidR="00200250" w:rsidRPr="00FE1094">
        <w:rPr>
          <w:color w:val="000000" w:themeColor="text1"/>
          <w:sz w:val="20"/>
          <w:szCs w:val="20"/>
          <w:shd w:val="clear" w:color="auto" w:fill="FFFFF0"/>
          <w:lang w:val="en"/>
        </w:rPr>
        <w:t xml:space="preserve"> </w:t>
      </w:r>
      <w:r w:rsidRPr="00FE1094">
        <w:rPr>
          <w:color w:val="000000" w:themeColor="text1"/>
          <w:sz w:val="20"/>
          <w:szCs w:val="20"/>
          <w:shd w:val="clear" w:color="auto" w:fill="FFFFF0"/>
          <w:lang w:val="en"/>
        </w:rPr>
        <w:t>:—</w:t>
      </w:r>
      <w:r w:rsidR="008D2C17" w:rsidRPr="00FE1094">
        <w:rPr>
          <w:rFonts w:ascii="Calibri" w:eastAsia="Calibri" w:hAnsi="Calibri" w:cs="Arial"/>
          <w:sz w:val="20"/>
          <w:szCs w:val="20"/>
          <w:shd w:val="clear" w:color="auto" w:fill="FFFFF0"/>
        </w:rPr>
        <w:t xml:space="preserve"> (Translated in King James Version as) </w:t>
      </w:r>
      <w:r w:rsidRPr="00FE1094">
        <w:rPr>
          <w:color w:val="000000" w:themeColor="text1"/>
          <w:sz w:val="20"/>
          <w:szCs w:val="20"/>
          <w:shd w:val="clear" w:color="auto" w:fill="FFFFF0"/>
          <w:lang w:val="en"/>
        </w:rPr>
        <w:t>avenge, conclude, condemn, damn, decree, determine, esteem, judge, go to (sue at the) law, ordain, call in question, sentence to, think.</w:t>
      </w:r>
    </w:p>
    <w:p w:rsidR="009A33C4" w:rsidRPr="00FE1094" w:rsidRDefault="009A33C4" w:rsidP="009A33C4">
      <w:pPr>
        <w:spacing w:after="0" w:line="240" w:lineRule="auto"/>
        <w:ind w:left="1080"/>
        <w:rPr>
          <w:b/>
          <w:bCs/>
          <w:sz w:val="16"/>
          <w:szCs w:val="16"/>
        </w:rPr>
      </w:pPr>
    </w:p>
    <w:p w:rsidR="008C2704" w:rsidRPr="00FE1094" w:rsidRDefault="008C2704" w:rsidP="00FE1094">
      <w:pPr>
        <w:shd w:val="clear" w:color="auto" w:fill="FFFFF0"/>
        <w:spacing w:after="0" w:line="240" w:lineRule="auto"/>
        <w:ind w:left="1080"/>
        <w:rPr>
          <w:b/>
          <w:bCs/>
          <w:sz w:val="20"/>
          <w:szCs w:val="20"/>
          <w:vertAlign w:val="superscript"/>
        </w:rPr>
      </w:pPr>
      <w:r w:rsidRPr="00FE1094">
        <w:rPr>
          <w:b/>
          <w:bCs/>
          <w:color w:val="C00000"/>
          <w:sz w:val="20"/>
          <w:szCs w:val="20"/>
        </w:rPr>
        <w:t xml:space="preserve">Manifold </w:t>
      </w:r>
      <w:r w:rsidRPr="00FE1094">
        <w:rPr>
          <w:b/>
          <w:bCs/>
          <w:sz w:val="20"/>
          <w:szCs w:val="20"/>
        </w:rPr>
        <w:t xml:space="preserve">4164 </w:t>
      </w:r>
      <w:r w:rsidRPr="00FE1094">
        <w:rPr>
          <w:color w:val="000000" w:themeColor="text1"/>
          <w:sz w:val="20"/>
          <w:szCs w:val="20"/>
          <w:shd w:val="clear" w:color="auto" w:fill="FFFFF0"/>
        </w:rPr>
        <w:t xml:space="preserve">– </w:t>
      </w:r>
      <w:r w:rsidRPr="00FE1094">
        <w:rPr>
          <w:b/>
          <w:bCs/>
          <w:color w:val="000000" w:themeColor="text1"/>
          <w:sz w:val="20"/>
          <w:szCs w:val="20"/>
          <w:shd w:val="clear" w:color="auto" w:fill="FFFFF0"/>
          <w:lang w:val="en"/>
        </w:rPr>
        <w:t>ποικίλος</w:t>
      </w:r>
      <w:r w:rsidRPr="00FE1094">
        <w:rPr>
          <w:color w:val="000000" w:themeColor="text1"/>
          <w:sz w:val="20"/>
          <w:szCs w:val="20"/>
          <w:shd w:val="clear" w:color="auto" w:fill="FFFFF0"/>
          <w:lang w:val="en"/>
        </w:rPr>
        <w:t xml:space="preserve"> </w:t>
      </w:r>
      <w:r w:rsidRPr="00FE1094">
        <w:rPr>
          <w:b/>
          <w:bCs/>
          <w:color w:val="000000" w:themeColor="text1"/>
          <w:sz w:val="20"/>
          <w:szCs w:val="20"/>
          <w:shd w:val="clear" w:color="auto" w:fill="FFFFF0"/>
          <w:lang w:val="en"/>
        </w:rPr>
        <w:t>poikílos,</w:t>
      </w:r>
      <w:r w:rsidRPr="00FE1094">
        <w:rPr>
          <w:color w:val="000000" w:themeColor="text1"/>
          <w:sz w:val="20"/>
          <w:szCs w:val="20"/>
          <w:shd w:val="clear" w:color="auto" w:fill="FFFFF0"/>
          <w:lang w:val="en"/>
        </w:rPr>
        <w:t xml:space="preserve"> poy-kee'-los; of uncertain derivation; </w:t>
      </w:r>
      <w:r w:rsidRPr="00FE1094">
        <w:rPr>
          <w:color w:val="C00000"/>
          <w:sz w:val="20"/>
          <w:szCs w:val="20"/>
          <w:shd w:val="clear" w:color="auto" w:fill="FFFFF0"/>
          <w:lang w:val="en"/>
        </w:rPr>
        <w:t>motley, i.e. various in character</w:t>
      </w:r>
      <w:r w:rsidRPr="00FE1094">
        <w:rPr>
          <w:color w:val="000000" w:themeColor="text1"/>
          <w:sz w:val="20"/>
          <w:szCs w:val="20"/>
          <w:shd w:val="clear" w:color="auto" w:fill="FFFFF0"/>
          <w:lang w:val="en"/>
        </w:rPr>
        <w:t>: —</w:t>
      </w:r>
      <w:r w:rsidRPr="00FE1094">
        <w:rPr>
          <w:rFonts w:ascii="Calibri" w:eastAsia="Calibri" w:hAnsi="Calibri" w:cs="Arial"/>
          <w:sz w:val="20"/>
          <w:szCs w:val="20"/>
        </w:rPr>
        <w:t xml:space="preserve"> (Translated in King James Version as) </w:t>
      </w:r>
      <w:r w:rsidRPr="00FE1094">
        <w:rPr>
          <w:color w:val="000000" w:themeColor="text1"/>
          <w:sz w:val="20"/>
          <w:szCs w:val="20"/>
          <w:shd w:val="clear" w:color="auto" w:fill="FFFFF0"/>
          <w:lang w:val="en"/>
        </w:rPr>
        <w:t>divers, manifold.</w:t>
      </w:r>
    </w:p>
    <w:p w:rsidR="008C2704" w:rsidRPr="00FE1094" w:rsidRDefault="008C2704" w:rsidP="009A33C4">
      <w:pPr>
        <w:spacing w:after="0" w:line="240" w:lineRule="auto"/>
        <w:ind w:left="1080"/>
        <w:rPr>
          <w:b/>
          <w:bCs/>
          <w:sz w:val="16"/>
          <w:szCs w:val="16"/>
        </w:rPr>
      </w:pPr>
    </w:p>
    <w:p w:rsidR="00B419DB" w:rsidRPr="00FE1094" w:rsidRDefault="00B419DB" w:rsidP="00FE1094">
      <w:pPr>
        <w:shd w:val="clear" w:color="auto" w:fill="FFFFF0"/>
        <w:spacing w:after="0" w:line="240" w:lineRule="auto"/>
        <w:ind w:left="1080"/>
        <w:rPr>
          <w:b/>
          <w:bCs/>
          <w:sz w:val="20"/>
          <w:szCs w:val="20"/>
        </w:rPr>
      </w:pPr>
      <w:r w:rsidRPr="00FE1094">
        <w:rPr>
          <w:b/>
          <w:bCs/>
          <w:color w:val="C00000"/>
          <w:sz w:val="20"/>
          <w:szCs w:val="20"/>
        </w:rPr>
        <w:t xml:space="preserve">Name </w:t>
      </w:r>
      <w:r w:rsidRPr="00FE1094">
        <w:rPr>
          <w:b/>
          <w:bCs/>
          <w:sz w:val="20"/>
          <w:szCs w:val="20"/>
        </w:rPr>
        <w:t xml:space="preserve">3686 </w:t>
      </w:r>
      <w:r w:rsidRPr="00FE1094">
        <w:rPr>
          <w:color w:val="000000" w:themeColor="text1"/>
          <w:sz w:val="20"/>
          <w:szCs w:val="20"/>
          <w:shd w:val="clear" w:color="auto" w:fill="FFFFF0"/>
        </w:rPr>
        <w:t xml:space="preserve">– </w:t>
      </w:r>
      <w:r w:rsidRPr="00FE1094">
        <w:rPr>
          <w:b/>
          <w:bCs/>
          <w:color w:val="000000" w:themeColor="text1"/>
          <w:sz w:val="20"/>
          <w:szCs w:val="20"/>
          <w:shd w:val="clear" w:color="auto" w:fill="FFFFF0"/>
          <w:lang w:val="en"/>
        </w:rPr>
        <w:t>ὄνομα</w:t>
      </w:r>
      <w:r w:rsidRPr="00FE1094">
        <w:rPr>
          <w:color w:val="000000" w:themeColor="text1"/>
          <w:sz w:val="20"/>
          <w:szCs w:val="20"/>
          <w:shd w:val="clear" w:color="auto" w:fill="FFFFF0"/>
          <w:lang w:val="en"/>
        </w:rPr>
        <w:t xml:space="preserve"> </w:t>
      </w:r>
      <w:r w:rsidRPr="00FE1094">
        <w:rPr>
          <w:b/>
          <w:bCs/>
          <w:color w:val="000000" w:themeColor="text1"/>
          <w:sz w:val="20"/>
          <w:szCs w:val="20"/>
          <w:shd w:val="clear" w:color="auto" w:fill="FFFFF0"/>
          <w:lang w:val="en"/>
        </w:rPr>
        <w:t>ónoma,</w:t>
      </w:r>
      <w:r w:rsidRPr="00FE1094">
        <w:rPr>
          <w:color w:val="000000" w:themeColor="text1"/>
          <w:sz w:val="20"/>
          <w:szCs w:val="20"/>
          <w:shd w:val="clear" w:color="auto" w:fill="FFFFF0"/>
          <w:lang w:val="en"/>
        </w:rPr>
        <w:t xml:space="preserve"> on'-om-ah; from a presumed derivative of the base of 1097 (compare 3685); </w:t>
      </w:r>
      <w:r w:rsidRPr="00FE1094">
        <w:rPr>
          <w:color w:val="C00000"/>
          <w:sz w:val="20"/>
          <w:szCs w:val="20"/>
          <w:shd w:val="clear" w:color="auto" w:fill="FFFFF0"/>
          <w:lang w:val="en"/>
        </w:rPr>
        <w:t xml:space="preserve">a "name" </w:t>
      </w:r>
      <w:r w:rsidRPr="00FE1094">
        <w:rPr>
          <w:color w:val="000000" w:themeColor="text1"/>
          <w:sz w:val="20"/>
          <w:szCs w:val="20"/>
          <w:shd w:val="clear" w:color="auto" w:fill="FFFFF0"/>
          <w:lang w:val="en"/>
        </w:rPr>
        <w:t>(literally or figuratively) (</w:t>
      </w:r>
      <w:r w:rsidRPr="00FE1094">
        <w:rPr>
          <w:color w:val="C00000"/>
          <w:sz w:val="20"/>
          <w:szCs w:val="20"/>
          <w:shd w:val="clear" w:color="auto" w:fill="FFFFF0"/>
          <w:lang w:val="en"/>
        </w:rPr>
        <w:t>authority, character</w:t>
      </w:r>
      <w:r w:rsidRPr="00FE1094">
        <w:rPr>
          <w:color w:val="000000" w:themeColor="text1"/>
          <w:sz w:val="20"/>
          <w:szCs w:val="20"/>
          <w:shd w:val="clear" w:color="auto" w:fill="FFFFF0"/>
          <w:lang w:val="en"/>
        </w:rPr>
        <w:t>):—</w:t>
      </w:r>
      <w:r w:rsidR="00437C32" w:rsidRPr="00437C32">
        <w:rPr>
          <w:rFonts w:ascii="Calibri" w:eastAsia="Calibri" w:hAnsi="Calibri" w:cs="Arial"/>
          <w:sz w:val="20"/>
          <w:szCs w:val="20"/>
        </w:rPr>
        <w:t xml:space="preserve"> </w:t>
      </w:r>
      <w:r w:rsidR="00437C32" w:rsidRPr="00FE1094">
        <w:rPr>
          <w:rFonts w:ascii="Calibri" w:eastAsia="Calibri" w:hAnsi="Calibri" w:cs="Arial"/>
          <w:sz w:val="20"/>
          <w:szCs w:val="20"/>
        </w:rPr>
        <w:t xml:space="preserve">(Translated in King James Version as) </w:t>
      </w:r>
      <w:r w:rsidRPr="00FE1094">
        <w:rPr>
          <w:color w:val="000000" w:themeColor="text1"/>
          <w:sz w:val="20"/>
          <w:szCs w:val="20"/>
          <w:shd w:val="clear" w:color="auto" w:fill="FFFFF0"/>
          <w:lang w:val="en"/>
        </w:rPr>
        <w:t>called, (</w:t>
      </w:r>
      <w:r w:rsidRPr="00FE1094">
        <w:rPr>
          <w:b/>
          <w:bCs/>
          <w:color w:val="000000" w:themeColor="text1"/>
          <w:sz w:val="20"/>
          <w:szCs w:val="20"/>
          <w:shd w:val="clear" w:color="auto" w:fill="FFFFF0"/>
          <w:lang w:val="en"/>
        </w:rPr>
        <w:t>+</w:t>
      </w:r>
      <w:r w:rsidRPr="00FE1094">
        <w:rPr>
          <w:color w:val="000000" w:themeColor="text1"/>
          <w:sz w:val="20"/>
          <w:szCs w:val="20"/>
          <w:shd w:val="clear" w:color="auto" w:fill="FFFFF0"/>
          <w:lang w:val="en"/>
        </w:rPr>
        <w:t xml:space="preserve"> sur-)name(-d).</w:t>
      </w:r>
    </w:p>
    <w:p w:rsidR="00B419DB" w:rsidRPr="00FE1094" w:rsidRDefault="00B419DB" w:rsidP="009A33C4">
      <w:pPr>
        <w:spacing w:after="0" w:line="240" w:lineRule="auto"/>
        <w:ind w:left="1080"/>
        <w:rPr>
          <w:b/>
          <w:bCs/>
          <w:sz w:val="16"/>
          <w:szCs w:val="16"/>
        </w:rPr>
      </w:pPr>
    </w:p>
    <w:p w:rsidR="003450C5" w:rsidRPr="00FE1094" w:rsidRDefault="00E515B6" w:rsidP="0077733A">
      <w:pPr>
        <w:shd w:val="clear" w:color="auto" w:fill="FFFFF0"/>
        <w:spacing w:after="0" w:line="240" w:lineRule="auto"/>
        <w:ind w:left="1080"/>
        <w:rPr>
          <w:color w:val="000000" w:themeColor="text1"/>
          <w:sz w:val="20"/>
          <w:szCs w:val="20"/>
          <w:lang w:val="en"/>
        </w:rPr>
      </w:pPr>
      <w:r w:rsidRPr="00FE1094">
        <w:rPr>
          <w:b/>
          <w:bCs/>
          <w:color w:val="C00000"/>
          <w:sz w:val="20"/>
          <w:szCs w:val="20"/>
        </w:rPr>
        <w:t xml:space="preserve">Receiveth </w:t>
      </w:r>
      <w:r w:rsidRPr="00FE1094">
        <w:rPr>
          <w:b/>
          <w:bCs/>
          <w:sz w:val="20"/>
          <w:szCs w:val="20"/>
        </w:rPr>
        <w:t xml:space="preserve">2983 </w:t>
      </w:r>
      <w:r w:rsidRPr="00FE1094">
        <w:rPr>
          <w:color w:val="000000" w:themeColor="text1"/>
          <w:sz w:val="20"/>
          <w:szCs w:val="20"/>
        </w:rPr>
        <w:t xml:space="preserve">– </w:t>
      </w:r>
      <w:r w:rsidRPr="00FE1094">
        <w:rPr>
          <w:b/>
          <w:bCs/>
          <w:color w:val="000000" w:themeColor="text1"/>
          <w:sz w:val="20"/>
          <w:szCs w:val="20"/>
          <w:lang w:val="en"/>
        </w:rPr>
        <w:t>λαμβάνω</w:t>
      </w:r>
      <w:r w:rsidRPr="00FE1094">
        <w:rPr>
          <w:color w:val="000000" w:themeColor="text1"/>
          <w:sz w:val="20"/>
          <w:szCs w:val="20"/>
          <w:lang w:val="en"/>
        </w:rPr>
        <w:t xml:space="preserve"> </w:t>
      </w:r>
      <w:r w:rsidRPr="00FE1094">
        <w:rPr>
          <w:b/>
          <w:bCs/>
          <w:color w:val="000000" w:themeColor="text1"/>
          <w:sz w:val="20"/>
          <w:szCs w:val="20"/>
          <w:lang w:val="en"/>
        </w:rPr>
        <w:t>lambánō,</w:t>
      </w:r>
      <w:r w:rsidRPr="00FE1094">
        <w:rPr>
          <w:color w:val="000000" w:themeColor="text1"/>
          <w:sz w:val="20"/>
          <w:szCs w:val="20"/>
          <w:lang w:val="en"/>
        </w:rPr>
        <w:t xml:space="preserve"> lam-ban'-o; a prolonged form of a primary verb, which is use only as an alternate in certain tenses; </w:t>
      </w:r>
      <w:r w:rsidRPr="00FE1094">
        <w:rPr>
          <w:color w:val="C00000"/>
          <w:sz w:val="20"/>
          <w:szCs w:val="20"/>
          <w:lang w:val="en"/>
        </w:rPr>
        <w:t xml:space="preserve">to take </w:t>
      </w:r>
      <w:r w:rsidRPr="00FE1094">
        <w:rPr>
          <w:color w:val="000000" w:themeColor="text1"/>
          <w:sz w:val="20"/>
          <w:szCs w:val="20"/>
          <w:lang w:val="en"/>
        </w:rPr>
        <w:t xml:space="preserve">(in very many applications, literally and figuratively (properly objective or active, </w:t>
      </w:r>
      <w:r w:rsidRPr="00FE1094">
        <w:rPr>
          <w:color w:val="C00000"/>
          <w:sz w:val="20"/>
          <w:szCs w:val="20"/>
          <w:lang w:val="en"/>
        </w:rPr>
        <w:t>to get hold of</w:t>
      </w:r>
      <w:r w:rsidR="0077733A" w:rsidRPr="00FE1094">
        <w:rPr>
          <w:color w:val="000000" w:themeColor="text1"/>
          <w:sz w:val="20"/>
          <w:szCs w:val="20"/>
          <w:lang w:val="en"/>
        </w:rPr>
        <w:t xml:space="preserve">; whereas </w:t>
      </w:r>
      <w:r w:rsidRPr="00FE1094">
        <w:rPr>
          <w:color w:val="000000" w:themeColor="text1"/>
          <w:sz w:val="20"/>
          <w:szCs w:val="20"/>
          <w:lang w:val="en"/>
        </w:rPr>
        <w:t>1209 is rather subjective or passive,</w:t>
      </w:r>
      <w:r w:rsidR="00B40A9B" w:rsidRPr="00FE1094">
        <w:rPr>
          <w:color w:val="000000" w:themeColor="text1"/>
          <w:sz w:val="20"/>
          <w:szCs w:val="20"/>
          <w:lang w:val="en"/>
        </w:rPr>
        <w:t xml:space="preserve"> to have offered to one; while </w:t>
      </w:r>
      <w:r w:rsidRPr="00FE1094">
        <w:rPr>
          <w:color w:val="000000" w:themeColor="text1"/>
          <w:sz w:val="20"/>
          <w:szCs w:val="20"/>
          <w:lang w:val="en"/>
        </w:rPr>
        <w:t>138 is more violent, to seize or remove)):—</w:t>
      </w:r>
      <w:r w:rsidR="008D2C17" w:rsidRPr="00FE1094">
        <w:rPr>
          <w:rFonts w:ascii="Calibri" w:eastAsia="Calibri" w:hAnsi="Calibri" w:cs="Arial"/>
          <w:sz w:val="20"/>
          <w:szCs w:val="20"/>
        </w:rPr>
        <w:t xml:space="preserve"> (Translated in King James Version as) </w:t>
      </w:r>
      <w:r w:rsidRPr="00FE1094">
        <w:rPr>
          <w:color w:val="000000" w:themeColor="text1"/>
          <w:sz w:val="20"/>
          <w:szCs w:val="20"/>
          <w:lang w:val="en"/>
        </w:rPr>
        <w:t xml:space="preserve">accept, </w:t>
      </w:r>
      <w:r w:rsidRPr="00FE1094">
        <w:rPr>
          <w:b/>
          <w:bCs/>
          <w:color w:val="000000" w:themeColor="text1"/>
          <w:sz w:val="20"/>
          <w:szCs w:val="20"/>
          <w:lang w:val="en"/>
        </w:rPr>
        <w:t>+</w:t>
      </w:r>
      <w:r w:rsidRPr="00FE1094">
        <w:rPr>
          <w:color w:val="000000" w:themeColor="text1"/>
          <w:sz w:val="20"/>
          <w:szCs w:val="20"/>
          <w:lang w:val="en"/>
        </w:rPr>
        <w:t xml:space="preserve"> be amazed, assay, attain, bring, </w:t>
      </w:r>
      <w:r w:rsidRPr="00FE1094">
        <w:rPr>
          <w:b/>
          <w:bCs/>
          <w:color w:val="000000" w:themeColor="text1"/>
          <w:sz w:val="20"/>
          <w:szCs w:val="20"/>
          <w:lang w:val="en"/>
        </w:rPr>
        <w:t>×</w:t>
      </w:r>
      <w:r w:rsidRPr="00FE1094">
        <w:rPr>
          <w:color w:val="000000" w:themeColor="text1"/>
          <w:sz w:val="20"/>
          <w:szCs w:val="20"/>
          <w:lang w:val="en"/>
        </w:rPr>
        <w:t xml:space="preserve"> when I call, catch, come on (X unto), </w:t>
      </w:r>
      <w:r w:rsidRPr="00FE1094">
        <w:rPr>
          <w:b/>
          <w:bCs/>
          <w:color w:val="000000" w:themeColor="text1"/>
          <w:sz w:val="20"/>
          <w:szCs w:val="20"/>
          <w:lang w:val="en"/>
        </w:rPr>
        <w:t>+</w:t>
      </w:r>
      <w:r w:rsidRPr="00FE1094">
        <w:rPr>
          <w:color w:val="000000" w:themeColor="text1"/>
          <w:sz w:val="20"/>
          <w:szCs w:val="20"/>
          <w:lang w:val="en"/>
        </w:rPr>
        <w:t xml:space="preserve"> forget, have, hold, obtain, receive (X after), take (away, up).</w:t>
      </w:r>
    </w:p>
    <w:p w:rsidR="009A33C4" w:rsidRPr="00FE1094" w:rsidRDefault="009A33C4" w:rsidP="0077733A">
      <w:pPr>
        <w:shd w:val="clear" w:color="auto" w:fill="FFFFF0"/>
        <w:spacing w:after="0" w:line="240" w:lineRule="auto"/>
        <w:ind w:left="1080"/>
        <w:rPr>
          <w:color w:val="000000" w:themeColor="text1"/>
          <w:sz w:val="10"/>
          <w:szCs w:val="10"/>
          <w:lang w:val="en"/>
        </w:rPr>
      </w:pPr>
    </w:p>
    <w:p w:rsidR="00E515B6" w:rsidRPr="00FE1094" w:rsidRDefault="00B968C6" w:rsidP="0077733A">
      <w:pPr>
        <w:shd w:val="clear" w:color="auto" w:fill="FFFFF0"/>
        <w:spacing w:after="0" w:line="240" w:lineRule="auto"/>
        <w:ind w:left="1260"/>
        <w:rPr>
          <w:color w:val="000000" w:themeColor="text1"/>
          <w:sz w:val="20"/>
          <w:szCs w:val="20"/>
          <w:lang w:val="en"/>
        </w:rPr>
      </w:pPr>
      <w:hyperlink r:id="rId26" w:history="1">
        <w:r w:rsidR="00E515B6" w:rsidRPr="00506C1B">
          <w:rPr>
            <w:rStyle w:val="Hyperlink"/>
            <w:b/>
            <w:bCs/>
            <w:i/>
            <w:iCs/>
            <w:sz w:val="20"/>
            <w:szCs w:val="20"/>
            <w:lang w:val="en"/>
          </w:rPr>
          <w:t>Thayer's Greek Lexicon</w:t>
        </w:r>
      </w:hyperlink>
      <w:r w:rsidR="00E515B6" w:rsidRPr="00FE1094">
        <w:rPr>
          <w:b/>
          <w:bCs/>
          <w:i/>
          <w:iCs/>
          <w:color w:val="000000" w:themeColor="text1"/>
          <w:sz w:val="20"/>
          <w:szCs w:val="20"/>
          <w:lang w:val="en"/>
        </w:rPr>
        <w:t xml:space="preserve"> </w:t>
      </w:r>
      <w:r w:rsidR="00E515B6" w:rsidRPr="00FE1094">
        <w:rPr>
          <w:color w:val="000000" w:themeColor="text1"/>
          <w:sz w:val="20"/>
          <w:szCs w:val="20"/>
          <w:lang w:val="en"/>
        </w:rPr>
        <w:t>– to take with the hand, lay hold of; to take in order to wear; to put on; to take in the mouth; to take what is one's own, to take to oneself, to make one's own; to associate with one' s self as companion, attendant; to associate with one' s self as companion, attendant; to get possession of, obtain, a thing; to take to oneself, lay hold upon, take possession of, i. e. to appropriate to oneself; to receive what is offered; not to refuse or reject; to take, equivalent to to choose, select; to gain, get, obtain.</w:t>
      </w:r>
    </w:p>
    <w:p w:rsidR="009A33C4" w:rsidRPr="00FE1094" w:rsidRDefault="009A33C4" w:rsidP="009A33C4">
      <w:pPr>
        <w:spacing w:after="0" w:line="240" w:lineRule="auto"/>
        <w:ind w:left="1260"/>
        <w:rPr>
          <w:color w:val="000000" w:themeColor="text1"/>
          <w:sz w:val="16"/>
          <w:szCs w:val="16"/>
          <w:lang w:val="en"/>
        </w:rPr>
      </w:pPr>
    </w:p>
    <w:p w:rsidR="003450C5" w:rsidRPr="00FE1094" w:rsidRDefault="00E515B6" w:rsidP="0077733A">
      <w:pPr>
        <w:shd w:val="clear" w:color="auto" w:fill="FFFFF0"/>
        <w:spacing w:after="0" w:line="240" w:lineRule="auto"/>
        <w:ind w:left="1080"/>
        <w:rPr>
          <w:color w:val="000000" w:themeColor="text1"/>
          <w:sz w:val="20"/>
          <w:szCs w:val="20"/>
          <w:lang w:val="en"/>
        </w:rPr>
      </w:pPr>
      <w:r w:rsidRPr="00FE1094">
        <w:rPr>
          <w:b/>
          <w:bCs/>
          <w:color w:val="C00000"/>
          <w:sz w:val="20"/>
          <w:szCs w:val="20"/>
        </w:rPr>
        <w:t xml:space="preserve">Rejecteth </w:t>
      </w:r>
      <w:r w:rsidRPr="00FE1094">
        <w:rPr>
          <w:b/>
          <w:bCs/>
          <w:sz w:val="20"/>
          <w:szCs w:val="20"/>
        </w:rPr>
        <w:t xml:space="preserve">114 </w:t>
      </w:r>
      <w:r w:rsidRPr="00FE1094">
        <w:rPr>
          <w:color w:val="000000" w:themeColor="text1"/>
          <w:sz w:val="20"/>
          <w:szCs w:val="20"/>
        </w:rPr>
        <w:t xml:space="preserve">– </w:t>
      </w:r>
      <w:r w:rsidRPr="00FE1094">
        <w:rPr>
          <w:b/>
          <w:bCs/>
          <w:color w:val="000000" w:themeColor="text1"/>
          <w:sz w:val="20"/>
          <w:szCs w:val="20"/>
          <w:lang w:val="en"/>
        </w:rPr>
        <w:t>ἀθετέω</w:t>
      </w:r>
      <w:r w:rsidRPr="00FE1094">
        <w:rPr>
          <w:color w:val="000000" w:themeColor="text1"/>
          <w:sz w:val="20"/>
          <w:szCs w:val="20"/>
          <w:lang w:val="en"/>
        </w:rPr>
        <w:t xml:space="preserve"> </w:t>
      </w:r>
      <w:r w:rsidRPr="00FE1094">
        <w:rPr>
          <w:b/>
          <w:bCs/>
          <w:color w:val="000000" w:themeColor="text1"/>
          <w:sz w:val="20"/>
          <w:szCs w:val="20"/>
          <w:lang w:val="en"/>
        </w:rPr>
        <w:t>athetéō,</w:t>
      </w:r>
      <w:r w:rsidRPr="00FE1094">
        <w:rPr>
          <w:color w:val="000000" w:themeColor="text1"/>
          <w:sz w:val="20"/>
          <w:szCs w:val="20"/>
          <w:lang w:val="en"/>
        </w:rPr>
        <w:t xml:space="preserve"> at</w:t>
      </w:r>
      <w:r w:rsidR="0077733A" w:rsidRPr="00FE1094">
        <w:rPr>
          <w:color w:val="000000" w:themeColor="text1"/>
          <w:sz w:val="20"/>
          <w:szCs w:val="20"/>
          <w:lang w:val="en"/>
        </w:rPr>
        <w:t xml:space="preserve">h-et-eh'-o; from a compound of </w:t>
      </w:r>
      <w:r w:rsidRPr="00FE1094">
        <w:rPr>
          <w:color w:val="000000" w:themeColor="text1"/>
          <w:sz w:val="20"/>
          <w:szCs w:val="20"/>
          <w:lang w:val="en"/>
        </w:rPr>
        <w:t>1 (as a negative</w:t>
      </w:r>
      <w:r w:rsidR="0077733A" w:rsidRPr="00FE1094">
        <w:rPr>
          <w:color w:val="000000" w:themeColor="text1"/>
          <w:sz w:val="20"/>
          <w:szCs w:val="20"/>
          <w:lang w:val="en"/>
        </w:rPr>
        <w:t xml:space="preserve"> particle) and a derivative of </w:t>
      </w:r>
      <w:r w:rsidRPr="00FE1094">
        <w:rPr>
          <w:color w:val="000000" w:themeColor="text1"/>
          <w:sz w:val="20"/>
          <w:szCs w:val="20"/>
          <w:lang w:val="en"/>
        </w:rPr>
        <w:t xml:space="preserve">5087; </w:t>
      </w:r>
      <w:r w:rsidRPr="00FE1094">
        <w:rPr>
          <w:color w:val="C00000"/>
          <w:sz w:val="20"/>
          <w:szCs w:val="20"/>
          <w:lang w:val="en"/>
        </w:rPr>
        <w:t xml:space="preserve">to set aside, i.e. </w:t>
      </w:r>
      <w:r w:rsidRPr="00FE1094">
        <w:rPr>
          <w:color w:val="000000" w:themeColor="text1"/>
          <w:sz w:val="20"/>
          <w:szCs w:val="20"/>
          <w:lang w:val="en"/>
        </w:rPr>
        <w:t xml:space="preserve">(by implication) </w:t>
      </w:r>
      <w:r w:rsidRPr="00FE1094">
        <w:rPr>
          <w:color w:val="C00000"/>
          <w:sz w:val="20"/>
          <w:szCs w:val="20"/>
          <w:lang w:val="en"/>
        </w:rPr>
        <w:t>to disesteem, neutralize or violate</w:t>
      </w:r>
      <w:r w:rsidR="00200250" w:rsidRPr="00FE1094">
        <w:rPr>
          <w:color w:val="000000" w:themeColor="text1"/>
          <w:sz w:val="20"/>
          <w:szCs w:val="20"/>
          <w:lang w:val="en"/>
        </w:rPr>
        <w:t xml:space="preserve"> </w:t>
      </w:r>
      <w:r w:rsidRPr="00FE1094">
        <w:rPr>
          <w:color w:val="000000" w:themeColor="text1"/>
          <w:sz w:val="20"/>
          <w:szCs w:val="20"/>
          <w:lang w:val="en"/>
        </w:rPr>
        <w:t>:—</w:t>
      </w:r>
      <w:r w:rsidR="00200250" w:rsidRPr="00FE1094">
        <w:rPr>
          <w:rFonts w:ascii="Calibri" w:eastAsia="Calibri" w:hAnsi="Calibri" w:cs="Arial"/>
          <w:sz w:val="20"/>
          <w:szCs w:val="20"/>
        </w:rPr>
        <w:t xml:space="preserve"> (Translated in King James Version as) </w:t>
      </w:r>
      <w:r w:rsidRPr="00FE1094">
        <w:rPr>
          <w:color w:val="000000" w:themeColor="text1"/>
          <w:sz w:val="20"/>
          <w:szCs w:val="20"/>
          <w:lang w:val="en"/>
        </w:rPr>
        <w:t>cast off, despise, disannul, frustrate, bring to nought, reject.</w:t>
      </w:r>
    </w:p>
    <w:p w:rsidR="009A33C4" w:rsidRPr="00FE1094" w:rsidRDefault="009A33C4" w:rsidP="009A33C4">
      <w:pPr>
        <w:spacing w:after="0" w:line="240" w:lineRule="auto"/>
        <w:ind w:left="1080"/>
        <w:rPr>
          <w:b/>
          <w:bCs/>
          <w:sz w:val="16"/>
          <w:szCs w:val="16"/>
        </w:rPr>
      </w:pPr>
    </w:p>
    <w:p w:rsidR="009B1FCF" w:rsidRPr="00FE1094" w:rsidRDefault="009B1FCF" w:rsidP="00963C3F">
      <w:pPr>
        <w:shd w:val="clear" w:color="auto" w:fill="FFFFF0"/>
        <w:spacing w:after="0" w:line="240" w:lineRule="auto"/>
        <w:ind w:left="1080"/>
        <w:rPr>
          <w:sz w:val="20"/>
          <w:szCs w:val="20"/>
          <w:lang w:val="en"/>
        </w:rPr>
      </w:pPr>
      <w:r w:rsidRPr="00FE1094">
        <w:rPr>
          <w:b/>
          <w:bCs/>
          <w:color w:val="C00000"/>
          <w:sz w:val="20"/>
          <w:szCs w:val="20"/>
        </w:rPr>
        <w:lastRenderedPageBreak/>
        <w:t xml:space="preserve">Reproved </w:t>
      </w:r>
      <w:r w:rsidRPr="00FE1094">
        <w:rPr>
          <w:b/>
          <w:bCs/>
          <w:sz w:val="20"/>
          <w:szCs w:val="20"/>
        </w:rPr>
        <w:t>1651</w:t>
      </w:r>
      <w:r w:rsidRPr="00FE1094">
        <w:rPr>
          <w:sz w:val="20"/>
          <w:szCs w:val="20"/>
        </w:rPr>
        <w:t xml:space="preserve"> – </w:t>
      </w:r>
      <w:r w:rsidRPr="00FE1094">
        <w:rPr>
          <w:b/>
          <w:bCs/>
          <w:sz w:val="20"/>
          <w:szCs w:val="20"/>
          <w:lang w:val="en"/>
        </w:rPr>
        <w:t>ἐλέγχω</w:t>
      </w:r>
      <w:r w:rsidRPr="00FE1094">
        <w:rPr>
          <w:sz w:val="20"/>
          <w:szCs w:val="20"/>
          <w:lang w:val="en"/>
        </w:rPr>
        <w:t xml:space="preserve"> </w:t>
      </w:r>
      <w:r w:rsidRPr="00FE1094">
        <w:rPr>
          <w:b/>
          <w:bCs/>
          <w:sz w:val="20"/>
          <w:szCs w:val="20"/>
          <w:lang w:val="en"/>
        </w:rPr>
        <w:t>elénchō,</w:t>
      </w:r>
      <w:r w:rsidRPr="00FE1094">
        <w:rPr>
          <w:sz w:val="20"/>
          <w:szCs w:val="20"/>
          <w:lang w:val="en"/>
        </w:rPr>
        <w:t xml:space="preserve"> el-eng'-kho; of uncertain affinity; </w:t>
      </w:r>
      <w:r w:rsidRPr="00FE1094">
        <w:rPr>
          <w:color w:val="C00000"/>
          <w:sz w:val="20"/>
          <w:szCs w:val="20"/>
          <w:lang w:val="en"/>
        </w:rPr>
        <w:t xml:space="preserve">to </w:t>
      </w:r>
      <w:r w:rsidRPr="00FE1094">
        <w:rPr>
          <w:color w:val="C00000"/>
          <w:sz w:val="20"/>
          <w:szCs w:val="20"/>
          <w:highlight w:val="yellow"/>
          <w:lang w:val="en"/>
        </w:rPr>
        <w:t>confute</w:t>
      </w:r>
      <w:r w:rsidRPr="00FE1094">
        <w:rPr>
          <w:sz w:val="20"/>
          <w:szCs w:val="20"/>
          <w:lang w:val="en"/>
        </w:rPr>
        <w:t xml:space="preserve">, </w:t>
      </w:r>
      <w:r w:rsidRPr="00FE1094">
        <w:rPr>
          <w:color w:val="C00000"/>
          <w:sz w:val="20"/>
          <w:szCs w:val="20"/>
          <w:lang w:val="en"/>
        </w:rPr>
        <w:t>admonish</w:t>
      </w:r>
      <w:r w:rsidRPr="00FE1094">
        <w:rPr>
          <w:sz w:val="20"/>
          <w:szCs w:val="20"/>
          <w:lang w:val="en"/>
        </w:rPr>
        <w:t xml:space="preserve">: — </w:t>
      </w:r>
      <w:r w:rsidRPr="00FE1094">
        <w:rPr>
          <w:rFonts w:ascii="Calibri" w:eastAsia="Calibri" w:hAnsi="Calibri" w:cs="Arial"/>
          <w:sz w:val="20"/>
          <w:szCs w:val="20"/>
        </w:rPr>
        <w:t xml:space="preserve">(Translated in King James Version as) </w:t>
      </w:r>
      <w:r w:rsidRPr="00FE1094">
        <w:rPr>
          <w:sz w:val="20"/>
          <w:szCs w:val="20"/>
          <w:lang w:val="en"/>
        </w:rPr>
        <w:t>convict, convince, tell a fault, rebuke, reprove.</w:t>
      </w:r>
    </w:p>
    <w:p w:rsidR="009B1FCF" w:rsidRPr="00FE1094" w:rsidRDefault="009B1FCF" w:rsidP="00963C3F">
      <w:pPr>
        <w:shd w:val="clear" w:color="auto" w:fill="FFFFF0"/>
        <w:spacing w:after="0" w:line="240" w:lineRule="auto"/>
        <w:ind w:left="1260"/>
        <w:rPr>
          <w:sz w:val="10"/>
          <w:szCs w:val="10"/>
        </w:rPr>
      </w:pPr>
    </w:p>
    <w:p w:rsidR="009B1FCF" w:rsidRPr="00FE1094" w:rsidRDefault="009B1FCF" w:rsidP="00963C3F">
      <w:pPr>
        <w:shd w:val="clear" w:color="auto" w:fill="FFFFF0"/>
        <w:spacing w:after="0" w:line="240" w:lineRule="auto"/>
        <w:ind w:left="1260"/>
        <w:rPr>
          <w:sz w:val="20"/>
          <w:szCs w:val="20"/>
        </w:rPr>
      </w:pPr>
      <w:r w:rsidRPr="00FE1094">
        <w:rPr>
          <w:b/>
          <w:bCs/>
          <w:sz w:val="20"/>
          <w:szCs w:val="20"/>
          <w:highlight w:val="yellow"/>
          <w:shd w:val="clear" w:color="auto" w:fill="FFFFCC"/>
        </w:rPr>
        <w:t>Confute</w:t>
      </w:r>
      <w:r w:rsidRPr="00FE1094">
        <w:rPr>
          <w:sz w:val="20"/>
          <w:szCs w:val="20"/>
        </w:rPr>
        <w:t xml:space="preserve"> (Dictionary.com)</w:t>
      </w:r>
    </w:p>
    <w:p w:rsidR="009B1FCF" w:rsidRPr="00FE1094" w:rsidRDefault="009B1FCF" w:rsidP="00963C3F">
      <w:pPr>
        <w:shd w:val="clear" w:color="auto" w:fill="FFFFF0"/>
        <w:spacing w:after="0" w:line="240" w:lineRule="auto"/>
        <w:ind w:left="1260"/>
        <w:rPr>
          <w:b/>
          <w:bCs/>
          <w:sz w:val="20"/>
          <w:szCs w:val="20"/>
          <w:lang w:val="en"/>
        </w:rPr>
      </w:pPr>
      <w:r w:rsidRPr="00FE1094">
        <w:rPr>
          <w:i/>
          <w:iCs/>
          <w:sz w:val="20"/>
          <w:szCs w:val="20"/>
          <w:lang w:val="en"/>
        </w:rPr>
        <w:t>verb (used with object),</w:t>
      </w:r>
      <w:r w:rsidRPr="00FE1094">
        <w:rPr>
          <w:sz w:val="20"/>
          <w:szCs w:val="20"/>
          <w:lang w:val="en"/>
        </w:rPr>
        <w:t xml:space="preserve"> con·fut·ed, con·fut·ing.</w:t>
      </w:r>
    </w:p>
    <w:p w:rsidR="009B1FCF" w:rsidRPr="00FE1094" w:rsidRDefault="009B1FCF" w:rsidP="00083A95">
      <w:pPr>
        <w:pStyle w:val="ListParagraph"/>
        <w:numPr>
          <w:ilvl w:val="0"/>
          <w:numId w:val="28"/>
        </w:numPr>
        <w:shd w:val="clear" w:color="auto" w:fill="FFFFF0"/>
        <w:ind w:left="1980"/>
        <w:rPr>
          <w:sz w:val="20"/>
          <w:szCs w:val="20"/>
          <w:lang w:val="en"/>
        </w:rPr>
      </w:pPr>
      <w:r w:rsidRPr="00FE1094">
        <w:rPr>
          <w:sz w:val="20"/>
          <w:szCs w:val="20"/>
          <w:lang w:val="en"/>
        </w:rPr>
        <w:t>To prove to be false, invalid, or defective; disprove: to confute an argument.</w:t>
      </w:r>
    </w:p>
    <w:p w:rsidR="009B1FCF" w:rsidRPr="00FE1094" w:rsidRDefault="009B1FCF" w:rsidP="00083A95">
      <w:pPr>
        <w:pStyle w:val="ListParagraph"/>
        <w:numPr>
          <w:ilvl w:val="0"/>
          <w:numId w:val="28"/>
        </w:numPr>
        <w:shd w:val="clear" w:color="auto" w:fill="FFFFF0"/>
        <w:ind w:left="1980"/>
        <w:rPr>
          <w:sz w:val="20"/>
          <w:szCs w:val="20"/>
          <w:lang w:val="en"/>
        </w:rPr>
      </w:pPr>
      <w:r w:rsidRPr="00FE1094">
        <w:rPr>
          <w:sz w:val="20"/>
          <w:szCs w:val="20"/>
          <w:lang w:val="en"/>
        </w:rPr>
        <w:t>To prove (a person) to be wrong by argument or proof: to confute one's opponent.</w:t>
      </w:r>
    </w:p>
    <w:p w:rsidR="009B1FCF" w:rsidRPr="00FE1094" w:rsidRDefault="009B1FCF" w:rsidP="00083A95">
      <w:pPr>
        <w:pStyle w:val="ListParagraph"/>
        <w:numPr>
          <w:ilvl w:val="0"/>
          <w:numId w:val="28"/>
        </w:numPr>
        <w:shd w:val="clear" w:color="auto" w:fill="FFFFF0"/>
        <w:ind w:left="1980"/>
        <w:rPr>
          <w:sz w:val="20"/>
          <w:szCs w:val="20"/>
          <w:lang w:val="en"/>
        </w:rPr>
      </w:pPr>
      <w:r w:rsidRPr="00FE1094">
        <w:rPr>
          <w:sz w:val="20"/>
          <w:szCs w:val="20"/>
          <w:lang w:val="en"/>
        </w:rPr>
        <w:t>Obsolete. To bring to naught; confound.</w:t>
      </w:r>
    </w:p>
    <w:p w:rsidR="009B1FCF" w:rsidRPr="00FE1094" w:rsidRDefault="009B1FCF" w:rsidP="009A33C4">
      <w:pPr>
        <w:spacing w:after="0" w:line="240" w:lineRule="auto"/>
        <w:ind w:left="1080"/>
        <w:rPr>
          <w:b/>
          <w:bCs/>
          <w:sz w:val="16"/>
          <w:szCs w:val="16"/>
        </w:rPr>
      </w:pPr>
    </w:p>
    <w:p w:rsidR="00127CE4" w:rsidRPr="00FE1094" w:rsidRDefault="00127CE4" w:rsidP="00963C3F">
      <w:pPr>
        <w:shd w:val="clear" w:color="auto" w:fill="FFFFF0"/>
        <w:spacing w:after="0" w:line="240" w:lineRule="auto"/>
        <w:ind w:left="1080"/>
        <w:rPr>
          <w:sz w:val="20"/>
          <w:szCs w:val="20"/>
        </w:rPr>
      </w:pPr>
      <w:r w:rsidRPr="00FE1094">
        <w:rPr>
          <w:b/>
          <w:bCs/>
          <w:color w:val="C00000"/>
          <w:sz w:val="20"/>
          <w:szCs w:val="20"/>
        </w:rPr>
        <w:t xml:space="preserve">Return </w:t>
      </w:r>
      <w:r w:rsidRPr="00FE1094">
        <w:rPr>
          <w:b/>
          <w:bCs/>
          <w:sz w:val="20"/>
          <w:szCs w:val="20"/>
        </w:rPr>
        <w:t xml:space="preserve">1994 – </w:t>
      </w:r>
      <w:r w:rsidRPr="00FE1094">
        <w:rPr>
          <w:b/>
          <w:bCs/>
          <w:sz w:val="20"/>
          <w:szCs w:val="20"/>
          <w:lang w:val="en"/>
        </w:rPr>
        <w:t xml:space="preserve">ἐπιστρέφω epistréphō, </w:t>
      </w:r>
      <w:r w:rsidRPr="00FE1094">
        <w:rPr>
          <w:sz w:val="20"/>
          <w:szCs w:val="20"/>
          <w:lang w:val="en"/>
        </w:rPr>
        <w:t xml:space="preserve">ep-ee-stref'-o; from 1909 and 4762; </w:t>
      </w:r>
      <w:r w:rsidRPr="00FE1094">
        <w:rPr>
          <w:color w:val="C00000"/>
          <w:sz w:val="20"/>
          <w:szCs w:val="20"/>
          <w:lang w:val="en"/>
        </w:rPr>
        <w:t xml:space="preserve">to revert </w:t>
      </w:r>
      <w:r w:rsidRPr="00FE1094">
        <w:rPr>
          <w:sz w:val="20"/>
          <w:szCs w:val="20"/>
          <w:lang w:val="en"/>
        </w:rPr>
        <w:t>(</w:t>
      </w:r>
      <w:r w:rsidRPr="00FE1094">
        <w:rPr>
          <w:color w:val="C00000"/>
          <w:sz w:val="20"/>
          <w:szCs w:val="20"/>
          <w:lang w:val="en"/>
        </w:rPr>
        <w:t>literally, figuratively or morally</w:t>
      </w:r>
      <w:r w:rsidRPr="00FE1094">
        <w:rPr>
          <w:sz w:val="20"/>
          <w:szCs w:val="20"/>
          <w:lang w:val="en"/>
        </w:rPr>
        <w:t>):—</w:t>
      </w:r>
      <w:r w:rsidRPr="00FE1094">
        <w:rPr>
          <w:rFonts w:ascii="Calibri" w:eastAsia="Calibri" w:hAnsi="Calibri" w:cs="Arial"/>
          <w:sz w:val="20"/>
          <w:szCs w:val="20"/>
        </w:rPr>
        <w:t xml:space="preserve"> (Translated in King James Version as) </w:t>
      </w:r>
      <w:r w:rsidRPr="00FE1094">
        <w:rPr>
          <w:sz w:val="20"/>
          <w:szCs w:val="20"/>
          <w:lang w:val="en"/>
        </w:rPr>
        <w:t>come (go) again, convert, (re-)turn (about, again).</w:t>
      </w:r>
    </w:p>
    <w:p w:rsidR="00127CE4" w:rsidRPr="00FE1094" w:rsidRDefault="00127CE4" w:rsidP="009A33C4">
      <w:pPr>
        <w:spacing w:after="0" w:line="240" w:lineRule="auto"/>
        <w:ind w:left="1080"/>
        <w:rPr>
          <w:b/>
          <w:bCs/>
          <w:sz w:val="16"/>
          <w:szCs w:val="16"/>
        </w:rPr>
      </w:pPr>
    </w:p>
    <w:p w:rsidR="00873FC1" w:rsidRPr="00FE1094" w:rsidRDefault="00873FC1" w:rsidP="00873FC1">
      <w:pPr>
        <w:shd w:val="clear" w:color="auto" w:fill="FFFFF0"/>
        <w:spacing w:after="0" w:line="240" w:lineRule="auto"/>
        <w:ind w:left="1080"/>
        <w:rPr>
          <w:color w:val="000000" w:themeColor="text1"/>
          <w:sz w:val="20"/>
          <w:szCs w:val="20"/>
          <w:lang w:val="en"/>
        </w:rPr>
      </w:pPr>
      <w:r w:rsidRPr="00FE1094">
        <w:rPr>
          <w:b/>
          <w:bCs/>
          <w:color w:val="C00000"/>
          <w:sz w:val="20"/>
          <w:szCs w:val="20"/>
        </w:rPr>
        <w:t xml:space="preserve">See </w:t>
      </w:r>
      <w:r w:rsidRPr="00FE1094">
        <w:rPr>
          <w:b/>
          <w:bCs/>
          <w:sz w:val="20"/>
          <w:szCs w:val="20"/>
        </w:rPr>
        <w:t xml:space="preserve">3700 </w:t>
      </w:r>
      <w:r w:rsidRPr="00FE1094">
        <w:rPr>
          <w:color w:val="000000" w:themeColor="text1"/>
          <w:sz w:val="20"/>
          <w:szCs w:val="20"/>
        </w:rPr>
        <w:t xml:space="preserve">– </w:t>
      </w:r>
      <w:r w:rsidRPr="00FE1094">
        <w:rPr>
          <w:b/>
          <w:bCs/>
          <w:color w:val="000000" w:themeColor="text1"/>
          <w:sz w:val="20"/>
          <w:szCs w:val="20"/>
          <w:lang w:val="en"/>
        </w:rPr>
        <w:t>ὀπτάνομαι</w:t>
      </w:r>
      <w:r w:rsidRPr="00FE1094">
        <w:rPr>
          <w:color w:val="000000" w:themeColor="text1"/>
          <w:sz w:val="20"/>
          <w:szCs w:val="20"/>
          <w:lang w:val="en"/>
        </w:rPr>
        <w:t xml:space="preserve"> </w:t>
      </w:r>
      <w:r w:rsidRPr="00FE1094">
        <w:rPr>
          <w:b/>
          <w:bCs/>
          <w:color w:val="000000" w:themeColor="text1"/>
          <w:sz w:val="20"/>
          <w:szCs w:val="20"/>
          <w:lang w:val="en"/>
        </w:rPr>
        <w:t>optánomai,</w:t>
      </w:r>
      <w:r w:rsidRPr="00FE1094">
        <w:rPr>
          <w:color w:val="000000" w:themeColor="text1"/>
          <w:sz w:val="20"/>
          <w:szCs w:val="20"/>
          <w:lang w:val="en"/>
        </w:rPr>
        <w:t xml:space="preserve"> op-tan'-om-ahee; a (middle voice) prolonged form of the primary (middle voice) ὄπτομαι óptomai op'-tom-ahee; which is used for it in certain te</w:t>
      </w:r>
      <w:r w:rsidR="00437C32">
        <w:rPr>
          <w:color w:val="000000" w:themeColor="text1"/>
          <w:sz w:val="20"/>
          <w:szCs w:val="20"/>
          <w:lang w:val="en"/>
        </w:rPr>
        <w:t xml:space="preserve">nses; and both as alternate of </w:t>
      </w:r>
      <w:r w:rsidRPr="00FE1094">
        <w:rPr>
          <w:color w:val="000000" w:themeColor="text1"/>
          <w:sz w:val="20"/>
          <w:szCs w:val="20"/>
          <w:lang w:val="en"/>
        </w:rPr>
        <w:t xml:space="preserve">3708; </w:t>
      </w:r>
      <w:r w:rsidRPr="00FE1094">
        <w:rPr>
          <w:color w:val="C00000"/>
          <w:sz w:val="20"/>
          <w:szCs w:val="20"/>
          <w:lang w:val="en"/>
        </w:rPr>
        <w:t xml:space="preserve">to gaze </w:t>
      </w:r>
      <w:r w:rsidRPr="00FE1094">
        <w:rPr>
          <w:color w:val="000000" w:themeColor="text1"/>
          <w:sz w:val="20"/>
          <w:szCs w:val="20"/>
          <w:lang w:val="en"/>
        </w:rPr>
        <w:t>(</w:t>
      </w:r>
      <w:r w:rsidRPr="00FE1094">
        <w:rPr>
          <w:color w:val="C00000"/>
          <w:sz w:val="20"/>
          <w:szCs w:val="20"/>
          <w:lang w:val="en"/>
        </w:rPr>
        <w:t>i.e. with wide-open eyes, as at something remarkable</w:t>
      </w:r>
      <w:r w:rsidRPr="00FE1094">
        <w:rPr>
          <w:color w:val="000000" w:themeColor="text1"/>
          <w:sz w:val="20"/>
          <w:szCs w:val="20"/>
          <w:lang w:val="en"/>
        </w:rPr>
        <w:t>; and thus differing from 991, which denotes simply voluntary observation; and from 1492, which expresses merely mechanical, passive or casual vision; while 2300, and still more emphatically its intensive 2334, signifies an earnest but more continued inspection; and 4648 a watching from a distance):—</w:t>
      </w:r>
      <w:r w:rsidRPr="00FE1094">
        <w:rPr>
          <w:rFonts w:ascii="Calibri" w:eastAsia="Calibri" w:hAnsi="Calibri" w:cs="Arial"/>
          <w:sz w:val="20"/>
          <w:szCs w:val="20"/>
        </w:rPr>
        <w:t xml:space="preserve"> (Translated in King James Version as) </w:t>
      </w:r>
      <w:r w:rsidRPr="00FE1094">
        <w:rPr>
          <w:color w:val="000000" w:themeColor="text1"/>
          <w:sz w:val="20"/>
          <w:szCs w:val="20"/>
          <w:lang w:val="en"/>
        </w:rPr>
        <w:t>appear, look, see, shew self.</w:t>
      </w:r>
    </w:p>
    <w:p w:rsidR="00873FC1" w:rsidRPr="00FE1094" w:rsidRDefault="00873FC1" w:rsidP="009A33C4">
      <w:pPr>
        <w:spacing w:after="0" w:line="240" w:lineRule="auto"/>
        <w:ind w:left="1080"/>
        <w:rPr>
          <w:b/>
          <w:bCs/>
          <w:sz w:val="16"/>
          <w:szCs w:val="16"/>
          <w:lang w:val="en"/>
        </w:rPr>
      </w:pPr>
    </w:p>
    <w:p w:rsidR="00873FC1" w:rsidRPr="00FE1094" w:rsidRDefault="00873FC1" w:rsidP="00FE1094">
      <w:pPr>
        <w:shd w:val="clear" w:color="auto" w:fill="FFFFF0"/>
        <w:spacing w:after="0" w:line="240" w:lineRule="auto"/>
        <w:ind w:left="1080"/>
        <w:rPr>
          <w:b/>
          <w:bCs/>
          <w:sz w:val="20"/>
          <w:szCs w:val="20"/>
          <w:lang w:val="en"/>
        </w:rPr>
      </w:pPr>
      <w:r w:rsidRPr="00FE1094">
        <w:rPr>
          <w:b/>
          <w:bCs/>
          <w:color w:val="C00000"/>
          <w:sz w:val="20"/>
          <w:szCs w:val="20"/>
          <w:lang w:val="en"/>
        </w:rPr>
        <w:t xml:space="preserve">Seeth </w:t>
      </w:r>
      <w:r w:rsidRPr="00FE1094">
        <w:rPr>
          <w:b/>
          <w:bCs/>
          <w:sz w:val="20"/>
          <w:szCs w:val="20"/>
          <w:lang w:val="en"/>
        </w:rPr>
        <w:t xml:space="preserve">2334 </w:t>
      </w:r>
      <w:r w:rsidRPr="00FE1094">
        <w:rPr>
          <w:color w:val="000000" w:themeColor="text1"/>
          <w:sz w:val="20"/>
          <w:szCs w:val="20"/>
        </w:rPr>
        <w:t xml:space="preserve">– </w:t>
      </w:r>
      <w:r w:rsidRPr="00FE1094">
        <w:rPr>
          <w:b/>
          <w:bCs/>
          <w:color w:val="000000" w:themeColor="text1"/>
          <w:sz w:val="20"/>
          <w:szCs w:val="20"/>
          <w:lang w:val="en"/>
        </w:rPr>
        <w:t>θεωρέω</w:t>
      </w:r>
      <w:r w:rsidRPr="00FE1094">
        <w:rPr>
          <w:color w:val="000000" w:themeColor="text1"/>
          <w:sz w:val="20"/>
          <w:szCs w:val="20"/>
          <w:lang w:val="en"/>
        </w:rPr>
        <w:t xml:space="preserve"> </w:t>
      </w:r>
      <w:r w:rsidRPr="00FE1094">
        <w:rPr>
          <w:b/>
          <w:bCs/>
          <w:color w:val="000000" w:themeColor="text1"/>
          <w:sz w:val="20"/>
          <w:szCs w:val="20"/>
          <w:lang w:val="en"/>
        </w:rPr>
        <w:t>theōréō,</w:t>
      </w:r>
      <w:r w:rsidRPr="00FE1094">
        <w:rPr>
          <w:color w:val="000000" w:themeColor="text1"/>
          <w:sz w:val="20"/>
          <w:szCs w:val="20"/>
          <w:lang w:val="en"/>
        </w:rPr>
        <w:t xml:space="preserve"> theh-o-reh'-o; from a derivative of 2300 (perhaps by addition of 3708); </w:t>
      </w:r>
      <w:r w:rsidRPr="00FE1094">
        <w:rPr>
          <w:color w:val="C00000"/>
          <w:sz w:val="20"/>
          <w:szCs w:val="20"/>
          <w:lang w:val="en"/>
        </w:rPr>
        <w:t xml:space="preserve">to be a spectator of, i.e. discern, </w:t>
      </w:r>
      <w:r w:rsidRPr="00FE1094">
        <w:rPr>
          <w:color w:val="000000" w:themeColor="text1"/>
          <w:sz w:val="20"/>
          <w:szCs w:val="20"/>
          <w:lang w:val="en"/>
        </w:rPr>
        <w:t>(literally, figuratively (</w:t>
      </w:r>
      <w:r w:rsidRPr="00FE1094">
        <w:rPr>
          <w:color w:val="C00000"/>
          <w:sz w:val="20"/>
          <w:szCs w:val="20"/>
          <w:lang w:val="en"/>
        </w:rPr>
        <w:t>experience</w:t>
      </w:r>
      <w:r w:rsidRPr="00FE1094">
        <w:rPr>
          <w:color w:val="000000" w:themeColor="text1"/>
          <w:sz w:val="20"/>
          <w:szCs w:val="20"/>
          <w:lang w:val="en"/>
        </w:rPr>
        <w:t>) or intensively (</w:t>
      </w:r>
      <w:r w:rsidRPr="00FE1094">
        <w:rPr>
          <w:color w:val="C00000"/>
          <w:sz w:val="20"/>
          <w:szCs w:val="20"/>
          <w:lang w:val="en"/>
        </w:rPr>
        <w:t>acknowledge</w:t>
      </w:r>
      <w:r w:rsidRPr="00FE1094">
        <w:rPr>
          <w:color w:val="000000" w:themeColor="text1"/>
          <w:sz w:val="20"/>
          <w:szCs w:val="20"/>
          <w:lang w:val="en"/>
        </w:rPr>
        <w:t xml:space="preserve">)):— </w:t>
      </w:r>
      <w:r w:rsidRPr="00FE1094">
        <w:rPr>
          <w:rFonts w:ascii="Calibri" w:eastAsia="Calibri" w:hAnsi="Calibri" w:cs="Arial"/>
          <w:sz w:val="20"/>
          <w:szCs w:val="20"/>
        </w:rPr>
        <w:t xml:space="preserve">(Translated in King James Version as) </w:t>
      </w:r>
      <w:r w:rsidRPr="00FE1094">
        <w:rPr>
          <w:color w:val="000000" w:themeColor="text1"/>
          <w:sz w:val="20"/>
          <w:szCs w:val="20"/>
          <w:lang w:val="en"/>
        </w:rPr>
        <w:t>behold, consider, look on, perceive, see.</w:t>
      </w:r>
    </w:p>
    <w:p w:rsidR="00873FC1" w:rsidRPr="00FE1094" w:rsidRDefault="00873FC1" w:rsidP="009A33C4">
      <w:pPr>
        <w:spacing w:after="0" w:line="240" w:lineRule="auto"/>
        <w:ind w:left="1080"/>
        <w:rPr>
          <w:b/>
          <w:bCs/>
          <w:sz w:val="16"/>
          <w:szCs w:val="16"/>
        </w:rPr>
      </w:pPr>
    </w:p>
    <w:p w:rsidR="00F421F1" w:rsidRPr="00FE1094" w:rsidRDefault="00E515B6" w:rsidP="00963C3F">
      <w:pPr>
        <w:shd w:val="clear" w:color="auto" w:fill="FFFFF0"/>
        <w:spacing w:after="0" w:line="240" w:lineRule="auto"/>
        <w:ind w:left="1080"/>
        <w:rPr>
          <w:color w:val="000000" w:themeColor="text1"/>
          <w:sz w:val="20"/>
          <w:szCs w:val="20"/>
          <w:lang w:val="en"/>
        </w:rPr>
      </w:pPr>
      <w:r w:rsidRPr="00FE1094">
        <w:rPr>
          <w:b/>
          <w:bCs/>
          <w:color w:val="C00000"/>
          <w:sz w:val="20"/>
          <w:szCs w:val="20"/>
        </w:rPr>
        <w:t xml:space="preserve">Sent </w:t>
      </w:r>
      <w:r w:rsidRPr="00FE1094">
        <w:rPr>
          <w:b/>
          <w:bCs/>
          <w:sz w:val="20"/>
          <w:szCs w:val="20"/>
        </w:rPr>
        <w:t xml:space="preserve">649 </w:t>
      </w:r>
      <w:r w:rsidRPr="00FE1094">
        <w:rPr>
          <w:color w:val="000000" w:themeColor="text1"/>
          <w:sz w:val="20"/>
          <w:szCs w:val="20"/>
        </w:rPr>
        <w:t>–</w:t>
      </w:r>
      <w:r w:rsidR="009A33C4" w:rsidRPr="00FE1094">
        <w:rPr>
          <w:color w:val="000000" w:themeColor="text1"/>
          <w:sz w:val="20"/>
          <w:szCs w:val="20"/>
        </w:rPr>
        <w:t xml:space="preserve"> </w:t>
      </w:r>
      <w:r w:rsidR="009A33C4" w:rsidRPr="00FE1094">
        <w:rPr>
          <w:b/>
          <w:bCs/>
          <w:color w:val="000000" w:themeColor="text1"/>
          <w:sz w:val="20"/>
          <w:szCs w:val="20"/>
          <w:lang w:val="en"/>
        </w:rPr>
        <w:t>ἀποστέλλω</w:t>
      </w:r>
      <w:r w:rsidR="009A33C4" w:rsidRPr="00FE1094">
        <w:rPr>
          <w:color w:val="000000" w:themeColor="text1"/>
          <w:sz w:val="20"/>
          <w:szCs w:val="20"/>
          <w:lang w:val="en"/>
        </w:rPr>
        <w:t xml:space="preserve"> </w:t>
      </w:r>
      <w:r w:rsidR="009A33C4" w:rsidRPr="00FE1094">
        <w:rPr>
          <w:b/>
          <w:bCs/>
          <w:color w:val="000000" w:themeColor="text1"/>
          <w:sz w:val="20"/>
          <w:szCs w:val="20"/>
          <w:lang w:val="en"/>
        </w:rPr>
        <w:t>apostéllō,</w:t>
      </w:r>
      <w:r w:rsidR="00B40A9B" w:rsidRPr="00FE1094">
        <w:rPr>
          <w:color w:val="000000" w:themeColor="text1"/>
          <w:sz w:val="20"/>
          <w:szCs w:val="20"/>
          <w:lang w:val="en"/>
        </w:rPr>
        <w:t xml:space="preserve"> ap-os-tel'-lo; from 575 and </w:t>
      </w:r>
      <w:r w:rsidR="009A33C4" w:rsidRPr="00FE1094">
        <w:rPr>
          <w:color w:val="000000" w:themeColor="text1"/>
          <w:sz w:val="20"/>
          <w:szCs w:val="20"/>
          <w:lang w:val="en"/>
        </w:rPr>
        <w:t xml:space="preserve">4724; </w:t>
      </w:r>
      <w:r w:rsidR="009A33C4" w:rsidRPr="00FE1094">
        <w:rPr>
          <w:color w:val="C00000"/>
          <w:sz w:val="20"/>
          <w:szCs w:val="20"/>
          <w:lang w:val="en"/>
        </w:rPr>
        <w:t xml:space="preserve">set apart, i.e. </w:t>
      </w:r>
      <w:r w:rsidR="009A33C4" w:rsidRPr="00FE1094">
        <w:rPr>
          <w:color w:val="000000" w:themeColor="text1"/>
          <w:sz w:val="20"/>
          <w:szCs w:val="20"/>
          <w:lang w:val="en"/>
        </w:rPr>
        <w:t xml:space="preserve">(by implication) </w:t>
      </w:r>
      <w:r w:rsidR="009A33C4" w:rsidRPr="00FE1094">
        <w:rPr>
          <w:color w:val="C00000"/>
          <w:sz w:val="20"/>
          <w:szCs w:val="20"/>
          <w:lang w:val="en"/>
        </w:rPr>
        <w:t xml:space="preserve">to send out </w:t>
      </w:r>
      <w:r w:rsidR="009A33C4" w:rsidRPr="00FE1094">
        <w:rPr>
          <w:color w:val="000000" w:themeColor="text1"/>
          <w:sz w:val="20"/>
          <w:szCs w:val="20"/>
          <w:lang w:val="en"/>
        </w:rPr>
        <w:t xml:space="preserve">(properly, </w:t>
      </w:r>
      <w:r w:rsidR="009A33C4" w:rsidRPr="00FE1094">
        <w:rPr>
          <w:color w:val="C00000"/>
          <w:sz w:val="20"/>
          <w:szCs w:val="20"/>
          <w:lang w:val="en"/>
        </w:rPr>
        <w:t>on a mission</w:t>
      </w:r>
      <w:r w:rsidR="009A33C4" w:rsidRPr="00FE1094">
        <w:rPr>
          <w:color w:val="000000" w:themeColor="text1"/>
          <w:sz w:val="20"/>
          <w:szCs w:val="20"/>
          <w:lang w:val="en"/>
        </w:rPr>
        <w:t>) literally or figuratively</w:t>
      </w:r>
      <w:r w:rsidR="00873FC1" w:rsidRPr="00FE1094">
        <w:rPr>
          <w:color w:val="000000" w:themeColor="text1"/>
          <w:sz w:val="20"/>
          <w:szCs w:val="20"/>
          <w:lang w:val="en"/>
        </w:rPr>
        <w:t>: —</w:t>
      </w:r>
      <w:r w:rsidR="00200250" w:rsidRPr="00FE1094">
        <w:rPr>
          <w:rFonts w:ascii="Calibri" w:eastAsia="Calibri" w:hAnsi="Calibri" w:cs="Arial"/>
          <w:sz w:val="20"/>
          <w:szCs w:val="20"/>
        </w:rPr>
        <w:t xml:space="preserve"> (Translated in King James Version as) </w:t>
      </w:r>
      <w:r w:rsidR="009A33C4" w:rsidRPr="00FE1094">
        <w:rPr>
          <w:color w:val="000000" w:themeColor="text1"/>
          <w:sz w:val="20"/>
          <w:szCs w:val="20"/>
          <w:lang w:val="en"/>
        </w:rPr>
        <w:t>put in, send (away, forth, out), set (at liberty).</w:t>
      </w:r>
    </w:p>
    <w:p w:rsidR="009A33C4" w:rsidRPr="00FE1094" w:rsidRDefault="009A33C4" w:rsidP="009A33C4">
      <w:pPr>
        <w:spacing w:after="0" w:line="240" w:lineRule="auto"/>
        <w:ind w:left="1080"/>
        <w:rPr>
          <w:b/>
          <w:bCs/>
          <w:sz w:val="16"/>
          <w:szCs w:val="16"/>
        </w:rPr>
      </w:pPr>
    </w:p>
    <w:p w:rsidR="003450C5" w:rsidRPr="00FE1094" w:rsidRDefault="00E515B6" w:rsidP="00963C3F">
      <w:pPr>
        <w:shd w:val="clear" w:color="auto" w:fill="FFFFF0"/>
        <w:spacing w:after="0" w:line="240" w:lineRule="auto"/>
        <w:ind w:left="1080"/>
        <w:rPr>
          <w:color w:val="000000" w:themeColor="text1"/>
          <w:sz w:val="20"/>
          <w:szCs w:val="20"/>
          <w:lang w:val="en"/>
        </w:rPr>
      </w:pPr>
      <w:r w:rsidRPr="00FE1094">
        <w:rPr>
          <w:b/>
          <w:bCs/>
          <w:color w:val="C00000"/>
          <w:sz w:val="20"/>
          <w:szCs w:val="20"/>
        </w:rPr>
        <w:t xml:space="preserve">Sent </w:t>
      </w:r>
      <w:r w:rsidRPr="00FE1094">
        <w:rPr>
          <w:b/>
          <w:bCs/>
          <w:sz w:val="20"/>
          <w:szCs w:val="20"/>
        </w:rPr>
        <w:t xml:space="preserve">3992 </w:t>
      </w:r>
      <w:r w:rsidRPr="00FE1094">
        <w:rPr>
          <w:color w:val="000000" w:themeColor="text1"/>
          <w:sz w:val="20"/>
          <w:szCs w:val="20"/>
        </w:rPr>
        <w:t>–</w:t>
      </w:r>
      <w:r w:rsidR="009A33C4" w:rsidRPr="00FE1094">
        <w:rPr>
          <w:color w:val="000000" w:themeColor="text1"/>
          <w:sz w:val="20"/>
          <w:szCs w:val="20"/>
        </w:rPr>
        <w:t xml:space="preserve"> </w:t>
      </w:r>
      <w:r w:rsidR="009A33C4" w:rsidRPr="00FE1094">
        <w:rPr>
          <w:b/>
          <w:bCs/>
          <w:color w:val="000000" w:themeColor="text1"/>
          <w:sz w:val="20"/>
          <w:szCs w:val="20"/>
          <w:lang w:val="en"/>
        </w:rPr>
        <w:t>πέμπω</w:t>
      </w:r>
      <w:r w:rsidR="009A33C4" w:rsidRPr="00FE1094">
        <w:rPr>
          <w:color w:val="000000" w:themeColor="text1"/>
          <w:sz w:val="20"/>
          <w:szCs w:val="20"/>
          <w:lang w:val="en"/>
        </w:rPr>
        <w:t xml:space="preserve"> </w:t>
      </w:r>
      <w:r w:rsidR="009A33C4" w:rsidRPr="00FE1094">
        <w:rPr>
          <w:b/>
          <w:bCs/>
          <w:color w:val="000000" w:themeColor="text1"/>
          <w:sz w:val="20"/>
          <w:szCs w:val="20"/>
          <w:lang w:val="en"/>
        </w:rPr>
        <w:t>pémpō,</w:t>
      </w:r>
      <w:r w:rsidR="009A33C4" w:rsidRPr="00FE1094">
        <w:rPr>
          <w:color w:val="000000" w:themeColor="text1"/>
          <w:sz w:val="20"/>
          <w:szCs w:val="20"/>
          <w:lang w:val="en"/>
        </w:rPr>
        <w:t xml:space="preserve"> pem'-po; apparently a primary verb; </w:t>
      </w:r>
      <w:r w:rsidR="009A33C4" w:rsidRPr="00FE1094">
        <w:rPr>
          <w:color w:val="C00000"/>
          <w:sz w:val="20"/>
          <w:szCs w:val="20"/>
          <w:lang w:val="en"/>
        </w:rPr>
        <w:t xml:space="preserve">to dispatch </w:t>
      </w:r>
      <w:r w:rsidR="009A33C4" w:rsidRPr="00FE1094">
        <w:rPr>
          <w:color w:val="000000" w:themeColor="text1"/>
          <w:sz w:val="20"/>
          <w:szCs w:val="20"/>
          <w:lang w:val="en"/>
        </w:rPr>
        <w:t>(</w:t>
      </w:r>
      <w:r w:rsidR="009A33C4" w:rsidRPr="00FE1094">
        <w:rPr>
          <w:color w:val="C00000"/>
          <w:sz w:val="20"/>
          <w:szCs w:val="20"/>
          <w:lang w:val="en"/>
        </w:rPr>
        <w:t>from the subjective view or point of departure</w:t>
      </w:r>
      <w:r w:rsidR="009A33C4" w:rsidRPr="00FE1094">
        <w:rPr>
          <w:color w:val="000000" w:themeColor="text1"/>
          <w:sz w:val="20"/>
          <w:szCs w:val="20"/>
          <w:lang w:val="en"/>
        </w:rPr>
        <w:t xml:space="preserve">, whereas ἵημι híēmi (as a stronger form of εἶμι eîmi) refers rather to the objective </w:t>
      </w:r>
      <w:r w:rsidR="00B40A9B" w:rsidRPr="00FE1094">
        <w:rPr>
          <w:color w:val="000000" w:themeColor="text1"/>
          <w:sz w:val="20"/>
          <w:szCs w:val="20"/>
          <w:lang w:val="en"/>
        </w:rPr>
        <w:t xml:space="preserve">point or terminus ad quem, and </w:t>
      </w:r>
      <w:r w:rsidR="009A33C4" w:rsidRPr="00FE1094">
        <w:rPr>
          <w:color w:val="000000" w:themeColor="text1"/>
          <w:sz w:val="20"/>
          <w:szCs w:val="20"/>
          <w:lang w:val="en"/>
        </w:rPr>
        <w:t>4724 denotes properly, the orderly motion involved), especially on a temporary errand; also to transmit, bestow, or wield</w:t>
      </w:r>
      <w:r w:rsidR="007421D3" w:rsidRPr="00FE1094">
        <w:rPr>
          <w:color w:val="000000" w:themeColor="text1"/>
          <w:sz w:val="20"/>
          <w:szCs w:val="20"/>
          <w:lang w:val="en"/>
        </w:rPr>
        <w:t xml:space="preserve"> </w:t>
      </w:r>
      <w:r w:rsidR="009A33C4" w:rsidRPr="00FE1094">
        <w:rPr>
          <w:color w:val="000000" w:themeColor="text1"/>
          <w:sz w:val="20"/>
          <w:szCs w:val="20"/>
          <w:lang w:val="en"/>
        </w:rPr>
        <w:t>:—</w:t>
      </w:r>
      <w:r w:rsidR="00200250" w:rsidRPr="00FE1094">
        <w:rPr>
          <w:rFonts w:ascii="Calibri" w:eastAsia="Calibri" w:hAnsi="Calibri" w:cs="Arial"/>
          <w:sz w:val="20"/>
          <w:szCs w:val="20"/>
        </w:rPr>
        <w:t xml:space="preserve"> (Translated in King James Version as) </w:t>
      </w:r>
      <w:r w:rsidR="009A33C4" w:rsidRPr="00FE1094">
        <w:rPr>
          <w:color w:val="000000" w:themeColor="text1"/>
          <w:sz w:val="20"/>
          <w:szCs w:val="20"/>
          <w:lang w:val="en"/>
        </w:rPr>
        <w:t>send, thrust in.</w:t>
      </w:r>
    </w:p>
    <w:p w:rsidR="009A33C4" w:rsidRPr="00FE1094" w:rsidRDefault="009A33C4" w:rsidP="009A33C4">
      <w:pPr>
        <w:spacing w:after="0" w:line="240" w:lineRule="auto"/>
        <w:ind w:left="1080"/>
        <w:rPr>
          <w:b/>
          <w:bCs/>
          <w:sz w:val="16"/>
          <w:szCs w:val="16"/>
        </w:rPr>
      </w:pPr>
    </w:p>
    <w:p w:rsidR="008C2704" w:rsidRPr="00FE1094" w:rsidRDefault="007421D3" w:rsidP="00FE1094">
      <w:pPr>
        <w:pStyle w:val="ListParagraph"/>
        <w:shd w:val="clear" w:color="auto" w:fill="FFFFF0"/>
        <w:ind w:left="1080"/>
        <w:rPr>
          <w:rFonts w:asciiTheme="minorHAnsi" w:hAnsiTheme="minorHAnsi"/>
          <w:sz w:val="20"/>
          <w:szCs w:val="20"/>
          <w:vertAlign w:val="superscript"/>
        </w:rPr>
      </w:pPr>
      <w:r w:rsidRPr="00FE1094">
        <w:rPr>
          <w:rFonts w:asciiTheme="minorHAnsi" w:hAnsiTheme="minorHAnsi"/>
          <w:b/>
          <w:bCs/>
          <w:color w:val="C00000"/>
          <w:sz w:val="20"/>
          <w:szCs w:val="20"/>
        </w:rPr>
        <w:t>Temptations</w:t>
      </w:r>
      <w:r w:rsidR="008C2704" w:rsidRPr="00FE1094">
        <w:rPr>
          <w:b/>
          <w:bCs/>
          <w:sz w:val="20"/>
          <w:szCs w:val="20"/>
          <w:vertAlign w:val="superscript"/>
        </w:rPr>
        <w:t xml:space="preserve"> </w:t>
      </w:r>
      <w:r w:rsidR="00642222" w:rsidRPr="00FE1094">
        <w:rPr>
          <w:b/>
          <w:bCs/>
          <w:sz w:val="20"/>
          <w:szCs w:val="20"/>
        </w:rPr>
        <w:t xml:space="preserve">/ </w:t>
      </w:r>
      <w:r w:rsidR="00642222" w:rsidRPr="00FE1094">
        <w:rPr>
          <w:rFonts w:asciiTheme="minorHAnsi" w:hAnsiTheme="minorHAnsi"/>
          <w:b/>
          <w:bCs/>
          <w:color w:val="C00000"/>
          <w:sz w:val="20"/>
          <w:szCs w:val="20"/>
        </w:rPr>
        <w:t>Try</w:t>
      </w:r>
      <w:r w:rsidR="00642222" w:rsidRPr="00FE1094">
        <w:rPr>
          <w:b/>
          <w:bCs/>
          <w:color w:val="C00000"/>
          <w:sz w:val="20"/>
          <w:szCs w:val="20"/>
        </w:rPr>
        <w:t xml:space="preserve"> </w:t>
      </w:r>
      <w:r w:rsidR="008C2704" w:rsidRPr="00FE1094">
        <w:rPr>
          <w:rFonts w:asciiTheme="minorHAnsi" w:hAnsiTheme="minorHAnsi"/>
          <w:b/>
          <w:bCs/>
          <w:sz w:val="20"/>
          <w:szCs w:val="20"/>
        </w:rPr>
        <w:t>3986</w:t>
      </w:r>
      <w:r w:rsidRPr="00FE1094">
        <w:rPr>
          <w:b/>
          <w:bCs/>
          <w:sz w:val="20"/>
          <w:szCs w:val="20"/>
        </w:rPr>
        <w:t xml:space="preserve"> – </w:t>
      </w:r>
      <w:r w:rsidRPr="00FE1094">
        <w:rPr>
          <w:b/>
          <w:bCs/>
          <w:sz w:val="20"/>
          <w:szCs w:val="20"/>
          <w:lang w:val="en"/>
        </w:rPr>
        <w:t xml:space="preserve">πειρασμός </w:t>
      </w:r>
      <w:r w:rsidRPr="00FE1094">
        <w:rPr>
          <w:rFonts w:asciiTheme="minorHAnsi" w:hAnsiTheme="minorHAnsi"/>
          <w:b/>
          <w:bCs/>
          <w:sz w:val="20"/>
          <w:szCs w:val="20"/>
          <w:lang w:val="en"/>
        </w:rPr>
        <w:t xml:space="preserve">peirasmós, </w:t>
      </w:r>
      <w:r w:rsidRPr="00FE1094">
        <w:rPr>
          <w:rFonts w:asciiTheme="minorHAnsi" w:hAnsiTheme="minorHAnsi"/>
          <w:sz w:val="20"/>
          <w:szCs w:val="20"/>
          <w:lang w:val="en"/>
        </w:rPr>
        <w:t xml:space="preserve">pi-ras-mos'; from 3985; </w:t>
      </w:r>
      <w:r w:rsidRPr="00FE1094">
        <w:rPr>
          <w:rFonts w:asciiTheme="minorHAnsi" w:hAnsiTheme="minorHAnsi"/>
          <w:color w:val="C00000"/>
          <w:sz w:val="20"/>
          <w:szCs w:val="20"/>
          <w:lang w:val="en"/>
        </w:rPr>
        <w:t xml:space="preserve">a putting to proof </w:t>
      </w:r>
      <w:r w:rsidRPr="00FE1094">
        <w:rPr>
          <w:rFonts w:asciiTheme="minorHAnsi" w:hAnsiTheme="minorHAnsi"/>
          <w:sz w:val="20"/>
          <w:szCs w:val="20"/>
          <w:lang w:val="en"/>
        </w:rPr>
        <w:t>(</w:t>
      </w:r>
      <w:r w:rsidRPr="00FE1094">
        <w:rPr>
          <w:rFonts w:asciiTheme="minorHAnsi" w:hAnsiTheme="minorHAnsi"/>
          <w:color w:val="C00000"/>
          <w:sz w:val="20"/>
          <w:szCs w:val="20"/>
          <w:lang w:val="en"/>
        </w:rPr>
        <w:t xml:space="preserve">by experiment </w:t>
      </w:r>
      <w:r w:rsidRPr="00FE1094">
        <w:rPr>
          <w:rFonts w:asciiTheme="minorHAnsi" w:hAnsiTheme="minorHAnsi"/>
          <w:sz w:val="20"/>
          <w:szCs w:val="20"/>
          <w:lang w:val="en"/>
        </w:rPr>
        <w:t>(</w:t>
      </w:r>
      <w:r w:rsidRPr="00FE1094">
        <w:rPr>
          <w:rFonts w:asciiTheme="minorHAnsi" w:hAnsiTheme="minorHAnsi"/>
          <w:color w:val="C00000"/>
          <w:sz w:val="20"/>
          <w:szCs w:val="20"/>
          <w:lang w:val="en"/>
        </w:rPr>
        <w:t>of good</w:t>
      </w:r>
      <w:r w:rsidRPr="00FE1094">
        <w:rPr>
          <w:rFonts w:asciiTheme="minorHAnsi" w:hAnsiTheme="minorHAnsi"/>
          <w:sz w:val="20"/>
          <w:szCs w:val="20"/>
          <w:lang w:val="en"/>
        </w:rPr>
        <w:t xml:space="preserve">), </w:t>
      </w:r>
      <w:r w:rsidRPr="00FE1094">
        <w:rPr>
          <w:rFonts w:asciiTheme="minorHAnsi" w:hAnsiTheme="minorHAnsi"/>
          <w:color w:val="C00000"/>
          <w:sz w:val="20"/>
          <w:szCs w:val="20"/>
          <w:lang w:val="en"/>
        </w:rPr>
        <w:t xml:space="preserve">experience </w:t>
      </w:r>
      <w:r w:rsidRPr="00FE1094">
        <w:rPr>
          <w:rFonts w:asciiTheme="minorHAnsi" w:hAnsiTheme="minorHAnsi"/>
          <w:sz w:val="20"/>
          <w:szCs w:val="20"/>
          <w:lang w:val="en"/>
        </w:rPr>
        <w:t>(</w:t>
      </w:r>
      <w:r w:rsidRPr="00FE1094">
        <w:rPr>
          <w:rFonts w:asciiTheme="minorHAnsi" w:hAnsiTheme="minorHAnsi"/>
          <w:color w:val="C00000"/>
          <w:sz w:val="20"/>
          <w:szCs w:val="20"/>
          <w:lang w:val="en"/>
        </w:rPr>
        <w:t>of evil</w:t>
      </w:r>
      <w:r w:rsidRPr="00FE1094">
        <w:rPr>
          <w:rFonts w:asciiTheme="minorHAnsi" w:hAnsiTheme="minorHAnsi"/>
          <w:sz w:val="20"/>
          <w:szCs w:val="20"/>
          <w:lang w:val="en"/>
        </w:rPr>
        <w:t xml:space="preserve">), </w:t>
      </w:r>
      <w:r w:rsidRPr="00FE1094">
        <w:rPr>
          <w:rFonts w:asciiTheme="minorHAnsi" w:hAnsiTheme="minorHAnsi"/>
          <w:color w:val="C00000"/>
          <w:sz w:val="20"/>
          <w:szCs w:val="20"/>
          <w:lang w:val="en"/>
        </w:rPr>
        <w:t>solicitation, discipline or provocation</w:t>
      </w:r>
      <w:r w:rsidRPr="00FE1094">
        <w:rPr>
          <w:rFonts w:asciiTheme="minorHAnsi" w:hAnsiTheme="minorHAnsi"/>
          <w:sz w:val="20"/>
          <w:szCs w:val="20"/>
          <w:lang w:val="en"/>
        </w:rPr>
        <w:t xml:space="preserve">); by implication, </w:t>
      </w:r>
      <w:r w:rsidRPr="00FE1094">
        <w:rPr>
          <w:rFonts w:asciiTheme="minorHAnsi" w:hAnsiTheme="minorHAnsi"/>
          <w:color w:val="C00000"/>
          <w:sz w:val="20"/>
          <w:szCs w:val="20"/>
          <w:lang w:val="en"/>
        </w:rPr>
        <w:t>adversity</w:t>
      </w:r>
      <w:r w:rsidRPr="00FE1094">
        <w:rPr>
          <w:rFonts w:asciiTheme="minorHAnsi" w:hAnsiTheme="minorHAnsi"/>
          <w:sz w:val="20"/>
          <w:szCs w:val="20"/>
          <w:lang w:val="en"/>
        </w:rPr>
        <w:t xml:space="preserve"> :— </w:t>
      </w:r>
      <w:r w:rsidRPr="00FE1094">
        <w:rPr>
          <w:rFonts w:asciiTheme="minorHAnsi" w:eastAsia="Calibri" w:hAnsiTheme="minorHAnsi" w:cs="Arial"/>
          <w:sz w:val="20"/>
          <w:szCs w:val="20"/>
        </w:rPr>
        <w:t xml:space="preserve">(Translated in King James Version as) </w:t>
      </w:r>
      <w:r w:rsidRPr="00FE1094">
        <w:rPr>
          <w:rFonts w:asciiTheme="minorHAnsi" w:hAnsiTheme="minorHAnsi"/>
          <w:sz w:val="20"/>
          <w:szCs w:val="20"/>
          <w:lang w:val="en"/>
        </w:rPr>
        <w:t xml:space="preserve"> temptation, × try.</w:t>
      </w:r>
    </w:p>
    <w:p w:rsidR="008C2704" w:rsidRPr="00FE1094" w:rsidRDefault="008C2704" w:rsidP="007421D3">
      <w:pPr>
        <w:pStyle w:val="ListParagraph"/>
        <w:ind w:left="1080"/>
        <w:rPr>
          <w:rFonts w:asciiTheme="minorHAnsi" w:hAnsiTheme="minorHAnsi"/>
          <w:sz w:val="16"/>
          <w:szCs w:val="16"/>
        </w:rPr>
      </w:pPr>
    </w:p>
    <w:p w:rsidR="008C2704" w:rsidRPr="00FE1094" w:rsidRDefault="007421D3" w:rsidP="00FE1094">
      <w:pPr>
        <w:pStyle w:val="ListParagraph"/>
        <w:shd w:val="clear" w:color="auto" w:fill="FFFFF0"/>
        <w:ind w:left="1080"/>
        <w:rPr>
          <w:rFonts w:asciiTheme="minorHAnsi" w:hAnsiTheme="minorHAnsi"/>
          <w:sz w:val="20"/>
          <w:szCs w:val="20"/>
        </w:rPr>
      </w:pPr>
      <w:r w:rsidRPr="00FE1094">
        <w:rPr>
          <w:rFonts w:asciiTheme="minorHAnsi" w:hAnsiTheme="minorHAnsi"/>
          <w:b/>
          <w:bCs/>
          <w:color w:val="C00000"/>
          <w:sz w:val="20"/>
          <w:szCs w:val="20"/>
        </w:rPr>
        <w:t>Trial</w:t>
      </w:r>
      <w:r w:rsidR="008C2704" w:rsidRPr="00FE1094">
        <w:rPr>
          <w:rFonts w:asciiTheme="minorHAnsi" w:hAnsiTheme="minorHAnsi"/>
          <w:b/>
          <w:bCs/>
          <w:color w:val="C00000"/>
          <w:sz w:val="20"/>
          <w:szCs w:val="20"/>
        </w:rPr>
        <w:t xml:space="preserve"> </w:t>
      </w:r>
      <w:r w:rsidR="008C2704" w:rsidRPr="00FE1094">
        <w:rPr>
          <w:rFonts w:asciiTheme="minorHAnsi" w:hAnsiTheme="minorHAnsi"/>
          <w:b/>
          <w:bCs/>
          <w:sz w:val="20"/>
          <w:szCs w:val="20"/>
        </w:rPr>
        <w:t>1383</w:t>
      </w:r>
      <w:r w:rsidRPr="00FE1094">
        <w:rPr>
          <w:b/>
          <w:bCs/>
          <w:sz w:val="20"/>
          <w:szCs w:val="20"/>
        </w:rPr>
        <w:t xml:space="preserve"> – </w:t>
      </w:r>
      <w:r w:rsidRPr="00FE1094">
        <w:rPr>
          <w:b/>
          <w:bCs/>
          <w:sz w:val="20"/>
          <w:szCs w:val="20"/>
          <w:lang w:val="en"/>
        </w:rPr>
        <w:t xml:space="preserve">δοκίμιον dokímion, </w:t>
      </w:r>
      <w:r w:rsidRPr="00FE1094">
        <w:rPr>
          <w:sz w:val="20"/>
          <w:szCs w:val="20"/>
          <w:lang w:val="en"/>
        </w:rPr>
        <w:t xml:space="preserve">dok-im'-ee-on; neuter of a presumed derivative of 1382; </w:t>
      </w:r>
      <w:r w:rsidRPr="00FE1094">
        <w:rPr>
          <w:color w:val="C00000"/>
          <w:sz w:val="20"/>
          <w:szCs w:val="20"/>
          <w:lang w:val="en"/>
        </w:rPr>
        <w:t>a testing</w:t>
      </w:r>
      <w:r w:rsidRPr="00FE1094">
        <w:rPr>
          <w:sz w:val="20"/>
          <w:szCs w:val="20"/>
          <w:lang w:val="en"/>
        </w:rPr>
        <w:t xml:space="preserve">; by implication, </w:t>
      </w:r>
      <w:r w:rsidRPr="00FE1094">
        <w:rPr>
          <w:color w:val="C00000"/>
          <w:sz w:val="20"/>
          <w:szCs w:val="20"/>
          <w:lang w:val="en"/>
        </w:rPr>
        <w:t xml:space="preserve">trustworthiness </w:t>
      </w:r>
      <w:r w:rsidR="00B77D57" w:rsidRPr="00FE1094">
        <w:rPr>
          <w:color w:val="C00000"/>
          <w:sz w:val="20"/>
          <w:szCs w:val="20"/>
          <w:lang w:val="en"/>
        </w:rPr>
        <w:t xml:space="preserve"> </w:t>
      </w:r>
      <w:r w:rsidRPr="00FE1094">
        <w:rPr>
          <w:sz w:val="20"/>
          <w:szCs w:val="20"/>
          <w:lang w:val="en"/>
        </w:rPr>
        <w:t xml:space="preserve">:— </w:t>
      </w:r>
      <w:r w:rsidRPr="00FE1094">
        <w:rPr>
          <w:rFonts w:asciiTheme="minorHAnsi" w:eastAsia="Calibri" w:hAnsiTheme="minorHAnsi" w:cs="Arial"/>
          <w:sz w:val="20"/>
          <w:szCs w:val="20"/>
        </w:rPr>
        <w:t xml:space="preserve">(Translated in King James Version as) </w:t>
      </w:r>
      <w:r w:rsidRPr="00FE1094">
        <w:rPr>
          <w:rFonts w:asciiTheme="minorHAnsi" w:hAnsiTheme="minorHAnsi"/>
          <w:sz w:val="20"/>
          <w:szCs w:val="20"/>
          <w:lang w:val="en"/>
        </w:rPr>
        <w:t xml:space="preserve"> </w:t>
      </w:r>
      <w:r w:rsidRPr="00FE1094">
        <w:rPr>
          <w:sz w:val="20"/>
          <w:szCs w:val="20"/>
          <w:lang w:val="en"/>
        </w:rPr>
        <w:t>trial, trying.</w:t>
      </w:r>
    </w:p>
    <w:p w:rsidR="008C2704" w:rsidRPr="00FE1094" w:rsidRDefault="008C2704" w:rsidP="009A33C4">
      <w:pPr>
        <w:spacing w:after="0" w:line="240" w:lineRule="auto"/>
        <w:ind w:left="1080"/>
        <w:rPr>
          <w:b/>
          <w:bCs/>
          <w:sz w:val="16"/>
          <w:szCs w:val="16"/>
        </w:rPr>
      </w:pPr>
    </w:p>
    <w:p w:rsidR="00E31FD6" w:rsidRPr="00FE1094" w:rsidRDefault="00E31FD6" w:rsidP="00FE1094">
      <w:pPr>
        <w:shd w:val="clear" w:color="auto" w:fill="FFFFF0"/>
        <w:spacing w:after="0" w:line="240" w:lineRule="auto"/>
        <w:ind w:left="1080"/>
        <w:rPr>
          <w:sz w:val="20"/>
          <w:szCs w:val="20"/>
        </w:rPr>
      </w:pPr>
      <w:r w:rsidRPr="00FE1094">
        <w:rPr>
          <w:b/>
          <w:bCs/>
          <w:color w:val="C00000"/>
          <w:sz w:val="20"/>
          <w:szCs w:val="20"/>
        </w:rPr>
        <w:t xml:space="preserve">Vain </w:t>
      </w:r>
      <w:r w:rsidRPr="00FE1094">
        <w:rPr>
          <w:b/>
          <w:bCs/>
          <w:sz w:val="20"/>
          <w:szCs w:val="20"/>
        </w:rPr>
        <w:t xml:space="preserve">2756 – </w:t>
      </w:r>
      <w:r w:rsidRPr="00FE1094">
        <w:rPr>
          <w:b/>
          <w:bCs/>
          <w:sz w:val="20"/>
          <w:szCs w:val="20"/>
          <w:lang w:val="en"/>
        </w:rPr>
        <w:t xml:space="preserve">κενός kenós, ken-os'; </w:t>
      </w:r>
      <w:r w:rsidRPr="00FE1094">
        <w:rPr>
          <w:sz w:val="20"/>
          <w:szCs w:val="20"/>
          <w:lang w:val="en"/>
        </w:rPr>
        <w:t xml:space="preserve">apparently a primary word; </w:t>
      </w:r>
      <w:r w:rsidRPr="00FE1094">
        <w:rPr>
          <w:color w:val="C00000"/>
          <w:sz w:val="20"/>
          <w:szCs w:val="20"/>
          <w:lang w:val="en"/>
        </w:rPr>
        <w:t xml:space="preserve">empty </w:t>
      </w:r>
      <w:r w:rsidRPr="00FE1094">
        <w:rPr>
          <w:sz w:val="20"/>
          <w:szCs w:val="20"/>
          <w:lang w:val="en"/>
        </w:rPr>
        <w:t>(literally or figuratively):—</w:t>
      </w:r>
      <w:r w:rsidR="00B77D57" w:rsidRPr="00FE1094">
        <w:rPr>
          <w:sz w:val="20"/>
          <w:szCs w:val="20"/>
          <w:lang w:val="en"/>
        </w:rPr>
        <w:t xml:space="preserve"> </w:t>
      </w:r>
      <w:r w:rsidR="00B77D57" w:rsidRPr="00FE1094">
        <w:rPr>
          <w:rFonts w:eastAsia="Calibri" w:cs="Arial"/>
          <w:sz w:val="20"/>
          <w:szCs w:val="20"/>
        </w:rPr>
        <w:t xml:space="preserve">(Translated in King James Version as) </w:t>
      </w:r>
      <w:r w:rsidR="00B77D57" w:rsidRPr="00FE1094">
        <w:rPr>
          <w:sz w:val="20"/>
          <w:szCs w:val="20"/>
          <w:lang w:val="en"/>
        </w:rPr>
        <w:t xml:space="preserve"> </w:t>
      </w:r>
      <w:r w:rsidRPr="00FE1094">
        <w:rPr>
          <w:sz w:val="20"/>
          <w:szCs w:val="20"/>
          <w:lang w:val="en"/>
        </w:rPr>
        <w:t>empty, (in) vain.</w:t>
      </w:r>
    </w:p>
    <w:p w:rsidR="00E31FD6" w:rsidRPr="00FE1094" w:rsidRDefault="00E31FD6" w:rsidP="00FE1094">
      <w:pPr>
        <w:shd w:val="clear" w:color="auto" w:fill="FFFFF0"/>
        <w:spacing w:after="0" w:line="240" w:lineRule="auto"/>
        <w:ind w:left="1080"/>
        <w:rPr>
          <w:b/>
          <w:bCs/>
          <w:sz w:val="10"/>
          <w:szCs w:val="10"/>
        </w:rPr>
      </w:pPr>
    </w:p>
    <w:p w:rsidR="00E31FD6" w:rsidRPr="00FE1094" w:rsidRDefault="00B968C6" w:rsidP="00FE1094">
      <w:pPr>
        <w:shd w:val="clear" w:color="auto" w:fill="FFFFF0"/>
        <w:spacing w:after="0" w:line="240" w:lineRule="auto"/>
        <w:ind w:left="1260"/>
        <w:rPr>
          <w:b/>
          <w:bCs/>
          <w:i/>
          <w:iCs/>
          <w:sz w:val="20"/>
          <w:szCs w:val="20"/>
        </w:rPr>
      </w:pPr>
      <w:hyperlink r:id="rId27" w:history="1">
        <w:r w:rsidR="00E31FD6" w:rsidRPr="007269D7">
          <w:rPr>
            <w:rStyle w:val="Hyperlink"/>
            <w:b/>
            <w:bCs/>
            <w:i/>
            <w:iCs/>
            <w:sz w:val="20"/>
            <w:szCs w:val="20"/>
            <w:lang w:val="en"/>
          </w:rPr>
          <w:t>Thayer's Greek Lexicon</w:t>
        </w:r>
      </w:hyperlink>
      <w:r w:rsidR="00E31FD6" w:rsidRPr="00FE1094">
        <w:rPr>
          <w:b/>
          <w:bCs/>
          <w:i/>
          <w:iCs/>
          <w:sz w:val="20"/>
          <w:szCs w:val="20"/>
          <w:lang w:val="en"/>
        </w:rPr>
        <w:t xml:space="preserve"> </w:t>
      </w:r>
      <w:r w:rsidR="00E31FD6" w:rsidRPr="00FE1094">
        <w:rPr>
          <w:color w:val="000000" w:themeColor="text1"/>
          <w:sz w:val="20"/>
          <w:szCs w:val="20"/>
        </w:rPr>
        <w:t xml:space="preserve">– </w:t>
      </w:r>
      <w:r w:rsidR="00E31FD6" w:rsidRPr="00FE1094">
        <w:rPr>
          <w:color w:val="000000" w:themeColor="text1"/>
          <w:sz w:val="20"/>
          <w:szCs w:val="20"/>
          <w:lang w:val="en"/>
        </w:rPr>
        <w:t>empty, vain; devoid of truth; empty-handed; without a gift; destitute of spiritual wealth.</w:t>
      </w:r>
    </w:p>
    <w:p w:rsidR="00E31FD6" w:rsidRPr="00FE1094" w:rsidRDefault="00E31FD6" w:rsidP="009A33C4">
      <w:pPr>
        <w:spacing w:after="0" w:line="240" w:lineRule="auto"/>
        <w:ind w:left="1080"/>
        <w:rPr>
          <w:b/>
          <w:bCs/>
          <w:sz w:val="16"/>
          <w:szCs w:val="16"/>
        </w:rPr>
      </w:pPr>
    </w:p>
    <w:p w:rsidR="00F421F1" w:rsidRPr="00FE1094" w:rsidRDefault="00E515B6" w:rsidP="00963C3F">
      <w:pPr>
        <w:shd w:val="clear" w:color="auto" w:fill="FFFFF0"/>
        <w:spacing w:after="0" w:line="240" w:lineRule="auto"/>
        <w:ind w:left="1080"/>
        <w:jc w:val="both"/>
        <w:rPr>
          <w:sz w:val="20"/>
          <w:szCs w:val="20"/>
        </w:rPr>
      </w:pPr>
      <w:r w:rsidRPr="00FE1094">
        <w:rPr>
          <w:b/>
          <w:bCs/>
          <w:color w:val="C00000"/>
          <w:sz w:val="20"/>
          <w:szCs w:val="20"/>
        </w:rPr>
        <w:t xml:space="preserve">Wrath </w:t>
      </w:r>
      <w:r w:rsidRPr="00FE1094">
        <w:rPr>
          <w:b/>
          <w:bCs/>
          <w:sz w:val="20"/>
          <w:szCs w:val="20"/>
        </w:rPr>
        <w:t>3709</w:t>
      </w:r>
      <w:r w:rsidR="009A33C4" w:rsidRPr="00FE1094">
        <w:rPr>
          <w:b/>
          <w:bCs/>
          <w:sz w:val="20"/>
          <w:szCs w:val="20"/>
        </w:rPr>
        <w:t xml:space="preserve"> </w:t>
      </w:r>
      <w:r w:rsidR="009A33C4" w:rsidRPr="00FE1094">
        <w:rPr>
          <w:color w:val="000000" w:themeColor="text1"/>
          <w:sz w:val="20"/>
          <w:szCs w:val="20"/>
        </w:rPr>
        <w:t xml:space="preserve">– </w:t>
      </w:r>
      <w:r w:rsidR="009A33C4" w:rsidRPr="00FE1094">
        <w:rPr>
          <w:b/>
          <w:bCs/>
          <w:sz w:val="20"/>
          <w:szCs w:val="20"/>
          <w:lang w:val="en"/>
        </w:rPr>
        <w:t xml:space="preserve">ὀργή orgḗ, </w:t>
      </w:r>
      <w:r w:rsidR="00963C3F" w:rsidRPr="00FE1094">
        <w:rPr>
          <w:sz w:val="20"/>
          <w:szCs w:val="20"/>
          <w:lang w:val="en"/>
        </w:rPr>
        <w:t xml:space="preserve">or-gay'; from </w:t>
      </w:r>
      <w:r w:rsidR="009A33C4" w:rsidRPr="00FE1094">
        <w:rPr>
          <w:sz w:val="20"/>
          <w:szCs w:val="20"/>
          <w:lang w:val="en"/>
        </w:rPr>
        <w:t xml:space="preserve">3713; properly, </w:t>
      </w:r>
      <w:r w:rsidR="009A33C4" w:rsidRPr="00FE1094">
        <w:rPr>
          <w:color w:val="C00000"/>
          <w:sz w:val="20"/>
          <w:szCs w:val="20"/>
          <w:lang w:val="en"/>
        </w:rPr>
        <w:t xml:space="preserve">desire </w:t>
      </w:r>
      <w:r w:rsidR="009A33C4" w:rsidRPr="00FE1094">
        <w:rPr>
          <w:sz w:val="20"/>
          <w:szCs w:val="20"/>
          <w:lang w:val="en"/>
        </w:rPr>
        <w:t>(</w:t>
      </w:r>
      <w:r w:rsidR="009A33C4" w:rsidRPr="00FE1094">
        <w:rPr>
          <w:color w:val="C00000"/>
          <w:sz w:val="20"/>
          <w:szCs w:val="20"/>
          <w:lang w:val="en"/>
        </w:rPr>
        <w:t>as a reaching forth or excitement of the mind</w:t>
      </w:r>
      <w:r w:rsidR="009A33C4" w:rsidRPr="00FE1094">
        <w:rPr>
          <w:sz w:val="20"/>
          <w:szCs w:val="20"/>
          <w:lang w:val="en"/>
        </w:rPr>
        <w:t xml:space="preserve">), i.e. (by analogy), </w:t>
      </w:r>
      <w:r w:rsidR="009A33C4" w:rsidRPr="00FE1094">
        <w:rPr>
          <w:color w:val="C00000"/>
          <w:sz w:val="20"/>
          <w:szCs w:val="20"/>
          <w:lang w:val="en"/>
        </w:rPr>
        <w:t xml:space="preserve">violent passion </w:t>
      </w:r>
      <w:r w:rsidR="009A33C4" w:rsidRPr="00FE1094">
        <w:rPr>
          <w:sz w:val="20"/>
          <w:szCs w:val="20"/>
          <w:lang w:val="en"/>
        </w:rPr>
        <w:t>(</w:t>
      </w:r>
      <w:r w:rsidR="009A33C4" w:rsidRPr="00FE1094">
        <w:rPr>
          <w:color w:val="C00000"/>
          <w:sz w:val="20"/>
          <w:szCs w:val="20"/>
          <w:lang w:val="en"/>
        </w:rPr>
        <w:t>ire</w:t>
      </w:r>
      <w:r w:rsidR="009A33C4" w:rsidRPr="00FE1094">
        <w:rPr>
          <w:sz w:val="20"/>
          <w:szCs w:val="20"/>
          <w:lang w:val="en"/>
        </w:rPr>
        <w:t>, or (</w:t>
      </w:r>
      <w:r w:rsidR="009A33C4" w:rsidRPr="00FE1094">
        <w:rPr>
          <w:color w:val="C00000"/>
          <w:sz w:val="20"/>
          <w:szCs w:val="20"/>
          <w:lang w:val="en"/>
        </w:rPr>
        <w:t>justifiable</w:t>
      </w:r>
      <w:r w:rsidR="009A33C4" w:rsidRPr="00FE1094">
        <w:rPr>
          <w:sz w:val="20"/>
          <w:szCs w:val="20"/>
          <w:lang w:val="en"/>
        </w:rPr>
        <w:t xml:space="preserve">) </w:t>
      </w:r>
      <w:r w:rsidR="009A33C4" w:rsidRPr="00FE1094">
        <w:rPr>
          <w:color w:val="C00000"/>
          <w:sz w:val="20"/>
          <w:szCs w:val="20"/>
          <w:lang w:val="en"/>
        </w:rPr>
        <w:t>abhorrence</w:t>
      </w:r>
      <w:r w:rsidR="009A33C4" w:rsidRPr="00FE1094">
        <w:rPr>
          <w:sz w:val="20"/>
          <w:szCs w:val="20"/>
          <w:lang w:val="en"/>
        </w:rPr>
        <w:t xml:space="preserve">); by implication </w:t>
      </w:r>
      <w:r w:rsidR="000A75C0" w:rsidRPr="00FE1094">
        <w:rPr>
          <w:color w:val="C00000"/>
          <w:sz w:val="20"/>
          <w:szCs w:val="20"/>
          <w:lang w:val="en"/>
        </w:rPr>
        <w:t>punishment</w:t>
      </w:r>
      <w:r w:rsidR="000A75C0" w:rsidRPr="00FE1094">
        <w:rPr>
          <w:sz w:val="20"/>
          <w:szCs w:val="20"/>
          <w:lang w:val="en"/>
        </w:rPr>
        <w:t>: —</w:t>
      </w:r>
      <w:r w:rsidR="00200250" w:rsidRPr="00FE1094">
        <w:rPr>
          <w:rFonts w:ascii="Calibri" w:eastAsia="Calibri" w:hAnsi="Calibri" w:cs="Arial"/>
          <w:sz w:val="20"/>
          <w:szCs w:val="20"/>
        </w:rPr>
        <w:t xml:space="preserve"> (Translated in King James Version as) </w:t>
      </w:r>
      <w:r w:rsidR="009A33C4" w:rsidRPr="00FE1094">
        <w:rPr>
          <w:sz w:val="20"/>
          <w:szCs w:val="20"/>
          <w:lang w:val="en"/>
        </w:rPr>
        <w:t>anger, indignation, vengeance, wrath.</w:t>
      </w:r>
    </w:p>
    <w:p w:rsidR="00D45389" w:rsidRDefault="00D45389" w:rsidP="000D4AD5">
      <w:pPr>
        <w:spacing w:after="0" w:line="240" w:lineRule="auto"/>
        <w:rPr>
          <w:sz w:val="23"/>
          <w:szCs w:val="23"/>
        </w:rPr>
      </w:pPr>
    </w:p>
    <w:p w:rsidR="009A33C4" w:rsidRPr="00FE1094" w:rsidRDefault="009A33C4" w:rsidP="000D4AD5">
      <w:pPr>
        <w:spacing w:after="0" w:line="240" w:lineRule="auto"/>
        <w:rPr>
          <w:sz w:val="16"/>
          <w:szCs w:val="16"/>
        </w:rPr>
      </w:pPr>
    </w:p>
    <w:p w:rsidR="00657CFE" w:rsidRDefault="00657CFE" w:rsidP="00657CFE">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Still, there are those who will remind us that Paul said:</w:t>
      </w:r>
    </w:p>
    <w:p w:rsidR="00657CFE" w:rsidRDefault="00657CFE" w:rsidP="00657CFE">
      <w:pPr>
        <w:spacing w:after="0" w:line="240" w:lineRule="auto"/>
        <w:outlineLvl w:val="0"/>
        <w:rPr>
          <w:rFonts w:ascii="Calibri" w:eastAsia="Times New Roman" w:hAnsi="Calibri" w:cs="Times New Roman"/>
          <w:bCs/>
          <w:kern w:val="36"/>
          <w:sz w:val="23"/>
          <w:szCs w:val="23"/>
          <w:lang w:bidi="ar-SA"/>
        </w:rPr>
      </w:pPr>
    </w:p>
    <w:p w:rsidR="00657CFE" w:rsidRPr="00C70AC7" w:rsidRDefault="00657CFE" w:rsidP="007338E0">
      <w:pPr>
        <w:shd w:val="clear" w:color="auto" w:fill="F7FBFB"/>
        <w:spacing w:after="0" w:line="240" w:lineRule="auto"/>
        <w:ind w:left="180"/>
        <w:outlineLvl w:val="0"/>
        <w:rPr>
          <w:rFonts w:ascii="Calibri" w:eastAsia="Times New Roman" w:hAnsi="Calibri" w:cs="Times New Roman"/>
          <w:b/>
          <w:bCs/>
          <w:kern w:val="36"/>
          <w:sz w:val="23"/>
          <w:szCs w:val="23"/>
          <w:lang w:bidi="ar-SA"/>
        </w:rPr>
      </w:pPr>
      <w:r w:rsidRPr="00C70AC7">
        <w:rPr>
          <w:rFonts w:ascii="Calibri" w:eastAsia="Times New Roman" w:hAnsi="Calibri" w:cs="Times New Roman"/>
          <w:b/>
          <w:bCs/>
          <w:kern w:val="36"/>
          <w:sz w:val="23"/>
          <w:szCs w:val="23"/>
          <w:lang w:bidi="ar-SA"/>
        </w:rPr>
        <w:t xml:space="preserve">Romans 10:9-10 </w:t>
      </w:r>
      <w:r>
        <w:rPr>
          <w:rFonts w:ascii="Calibri" w:eastAsia="Times New Roman" w:hAnsi="Calibri" w:cs="Times New Roman"/>
          <w:b/>
          <w:bCs/>
          <w:kern w:val="36"/>
          <w:sz w:val="23"/>
          <w:szCs w:val="23"/>
          <w:lang w:bidi="ar-SA"/>
        </w:rPr>
        <w:t xml:space="preserve"> </w:t>
      </w:r>
    </w:p>
    <w:p w:rsidR="00657CFE" w:rsidRPr="00C70AC7" w:rsidRDefault="00657CFE" w:rsidP="007338E0">
      <w:pPr>
        <w:shd w:val="clear" w:color="auto" w:fill="F7FBFB"/>
        <w:spacing w:after="0" w:line="240" w:lineRule="auto"/>
        <w:ind w:left="180"/>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w:t>
      </w:r>
      <w:r w:rsidRPr="00C70AC7">
        <w:rPr>
          <w:rFonts w:ascii="Calibri" w:eastAsia="Times New Roman" w:hAnsi="Calibri" w:cs="Times New Roman"/>
          <w:bCs/>
          <w:kern w:val="36"/>
          <w:sz w:val="23"/>
          <w:szCs w:val="23"/>
          <w:lang w:bidi="ar-SA"/>
        </w:rPr>
        <w:t xml:space="preserve">That if thou shalt </w:t>
      </w:r>
      <w:r w:rsidRPr="00C70AC7">
        <w:rPr>
          <w:rFonts w:ascii="Calibri" w:eastAsia="Times New Roman" w:hAnsi="Calibri" w:cs="Times New Roman"/>
          <w:bCs/>
          <w:color w:val="C00000"/>
          <w:kern w:val="36"/>
          <w:sz w:val="23"/>
          <w:szCs w:val="23"/>
          <w:lang w:bidi="ar-SA"/>
        </w:rPr>
        <w:t xml:space="preserve">confess </w:t>
      </w:r>
      <w:r w:rsidRPr="002A0849">
        <w:rPr>
          <w:rFonts w:ascii="Calibri" w:eastAsia="Times New Roman" w:hAnsi="Calibri" w:cs="Times New Roman"/>
          <w:bCs/>
          <w:color w:val="000000" w:themeColor="text1"/>
          <w:kern w:val="36"/>
          <w:sz w:val="23"/>
          <w:szCs w:val="23"/>
          <w:vertAlign w:val="superscript"/>
          <w:lang w:bidi="ar-SA"/>
        </w:rPr>
        <w:t>(</w:t>
      </w:r>
      <w:r>
        <w:rPr>
          <w:rFonts w:ascii="Calibri" w:eastAsia="Times New Roman" w:hAnsi="Calibri" w:cs="Times New Roman"/>
          <w:bCs/>
          <w:color w:val="000000" w:themeColor="text1"/>
          <w:kern w:val="36"/>
          <w:sz w:val="23"/>
          <w:szCs w:val="23"/>
          <w:vertAlign w:val="superscript"/>
          <w:lang w:bidi="ar-SA"/>
        </w:rPr>
        <w:t>3670</w:t>
      </w:r>
      <w:r w:rsidRPr="002A0849">
        <w:rPr>
          <w:rFonts w:ascii="Calibri" w:eastAsia="Times New Roman" w:hAnsi="Calibri" w:cs="Times New Roman"/>
          <w:bCs/>
          <w:color w:val="000000" w:themeColor="text1"/>
          <w:kern w:val="36"/>
          <w:sz w:val="23"/>
          <w:szCs w:val="23"/>
          <w:vertAlign w:val="superscript"/>
          <w:lang w:bidi="ar-SA"/>
        </w:rPr>
        <w:t>)</w:t>
      </w:r>
      <w:r w:rsidRPr="002A0849">
        <w:rPr>
          <w:rFonts w:ascii="Calibri" w:eastAsia="Times New Roman" w:hAnsi="Calibri" w:cs="Times New Roman"/>
          <w:bCs/>
          <w:color w:val="000000" w:themeColor="text1"/>
          <w:kern w:val="36"/>
          <w:sz w:val="23"/>
          <w:szCs w:val="23"/>
          <w:lang w:bidi="ar-SA"/>
        </w:rPr>
        <w:t xml:space="preserve"> </w:t>
      </w:r>
      <w:r w:rsidRPr="00C70AC7">
        <w:rPr>
          <w:rFonts w:ascii="Calibri" w:eastAsia="Times New Roman" w:hAnsi="Calibri" w:cs="Times New Roman"/>
          <w:bCs/>
          <w:kern w:val="36"/>
          <w:sz w:val="23"/>
          <w:szCs w:val="23"/>
          <w:lang w:bidi="ar-SA"/>
        </w:rPr>
        <w:t xml:space="preserve">with thy mouth the Lord Jesus, and shalt </w:t>
      </w:r>
      <w:r w:rsidRPr="00C148D8">
        <w:rPr>
          <w:rFonts w:ascii="Calibri" w:eastAsia="Times New Roman" w:hAnsi="Calibri" w:cs="Times New Roman"/>
          <w:bCs/>
          <w:color w:val="0000FF"/>
          <w:kern w:val="36"/>
          <w:sz w:val="23"/>
          <w:szCs w:val="23"/>
          <w:lang w:bidi="ar-SA"/>
        </w:rPr>
        <w:t>believe</w:t>
      </w:r>
      <w:r w:rsidRPr="00C148D8">
        <w:rPr>
          <w:rFonts w:ascii="Calibri" w:eastAsia="Times New Roman" w:hAnsi="Calibri" w:cs="Times New Roman"/>
          <w:bCs/>
          <w:color w:val="C00000"/>
          <w:kern w:val="36"/>
          <w:sz w:val="23"/>
          <w:szCs w:val="23"/>
          <w:lang w:bidi="ar-SA"/>
        </w:rPr>
        <w:t xml:space="preserve"> </w:t>
      </w:r>
      <w:r w:rsidRPr="002A0849">
        <w:rPr>
          <w:rFonts w:ascii="Calibri" w:eastAsia="Times New Roman" w:hAnsi="Calibri" w:cs="Times New Roman"/>
          <w:bCs/>
          <w:color w:val="000000" w:themeColor="text1"/>
          <w:kern w:val="36"/>
          <w:sz w:val="23"/>
          <w:szCs w:val="23"/>
          <w:vertAlign w:val="superscript"/>
          <w:lang w:bidi="ar-SA"/>
        </w:rPr>
        <w:t>(</w:t>
      </w:r>
      <w:r>
        <w:rPr>
          <w:rFonts w:ascii="Calibri" w:eastAsia="Times New Roman" w:hAnsi="Calibri" w:cs="Times New Roman"/>
          <w:bCs/>
          <w:color w:val="000000" w:themeColor="text1"/>
          <w:kern w:val="36"/>
          <w:sz w:val="23"/>
          <w:szCs w:val="23"/>
          <w:vertAlign w:val="superscript"/>
          <w:lang w:bidi="ar-SA"/>
        </w:rPr>
        <w:t>4100</w:t>
      </w:r>
      <w:r w:rsidRPr="002A0849">
        <w:rPr>
          <w:rFonts w:ascii="Calibri" w:eastAsia="Times New Roman" w:hAnsi="Calibri" w:cs="Times New Roman"/>
          <w:bCs/>
          <w:color w:val="000000" w:themeColor="text1"/>
          <w:kern w:val="36"/>
          <w:sz w:val="23"/>
          <w:szCs w:val="23"/>
          <w:vertAlign w:val="superscript"/>
          <w:lang w:bidi="ar-SA"/>
        </w:rPr>
        <w:t>)</w:t>
      </w:r>
      <w:r w:rsidRPr="002A0849">
        <w:rPr>
          <w:rFonts w:ascii="Calibri" w:eastAsia="Times New Roman" w:hAnsi="Calibri" w:cs="Times New Roman"/>
          <w:bCs/>
          <w:color w:val="000000" w:themeColor="text1"/>
          <w:kern w:val="36"/>
          <w:sz w:val="23"/>
          <w:szCs w:val="23"/>
          <w:lang w:bidi="ar-SA"/>
        </w:rPr>
        <w:t xml:space="preserve"> </w:t>
      </w:r>
      <w:r w:rsidRPr="00C70AC7">
        <w:rPr>
          <w:rFonts w:ascii="Calibri" w:eastAsia="Times New Roman" w:hAnsi="Calibri" w:cs="Times New Roman"/>
          <w:bCs/>
          <w:kern w:val="36"/>
          <w:sz w:val="23"/>
          <w:szCs w:val="23"/>
          <w:lang w:bidi="ar-SA"/>
        </w:rPr>
        <w:t>in thine heart that God hath raised him from the dead, thou shalt be saved.</w:t>
      </w:r>
    </w:p>
    <w:p w:rsidR="00657CFE" w:rsidRPr="00C70AC7" w:rsidRDefault="00657CFE" w:rsidP="007338E0">
      <w:pPr>
        <w:shd w:val="clear" w:color="auto" w:fill="F7FBFB"/>
        <w:spacing w:after="0" w:line="240" w:lineRule="auto"/>
        <w:ind w:left="180"/>
        <w:outlineLvl w:val="0"/>
        <w:rPr>
          <w:rFonts w:ascii="Calibri" w:eastAsia="Times New Roman" w:hAnsi="Calibri" w:cs="Times New Roman"/>
          <w:bCs/>
          <w:kern w:val="36"/>
          <w:sz w:val="23"/>
          <w:szCs w:val="23"/>
          <w:lang w:bidi="ar-SA"/>
        </w:rPr>
      </w:pPr>
      <w:r w:rsidRPr="00C70AC7">
        <w:rPr>
          <w:rFonts w:ascii="Calibri" w:eastAsia="Times New Roman" w:hAnsi="Calibri" w:cs="Times New Roman"/>
          <w:bCs/>
          <w:kern w:val="36"/>
          <w:sz w:val="23"/>
          <w:szCs w:val="23"/>
          <w:vertAlign w:val="superscript"/>
          <w:lang w:bidi="ar-SA"/>
        </w:rPr>
        <w:lastRenderedPageBreak/>
        <w:t>10 </w:t>
      </w:r>
      <w:r w:rsidRPr="00B44EB5">
        <w:rPr>
          <w:rFonts w:ascii="Calibri" w:eastAsia="Times New Roman" w:hAnsi="Calibri" w:cs="Times New Roman"/>
          <w:b/>
          <w:kern w:val="36"/>
          <w:sz w:val="23"/>
          <w:szCs w:val="23"/>
          <w:lang w:bidi="ar-SA"/>
        </w:rPr>
        <w:t xml:space="preserve">For </w:t>
      </w:r>
      <w:r w:rsidRPr="007F63FE">
        <w:rPr>
          <w:rFonts w:ascii="Calibri" w:eastAsia="Times New Roman" w:hAnsi="Calibri" w:cs="Times New Roman"/>
          <w:b/>
          <w:kern w:val="36"/>
          <w:sz w:val="23"/>
          <w:szCs w:val="23"/>
          <w:u w:val="single" w:color="FF0000"/>
          <w:lang w:bidi="ar-SA"/>
        </w:rPr>
        <w:t xml:space="preserve">with the heart man </w:t>
      </w:r>
      <w:r w:rsidRPr="007F63FE">
        <w:rPr>
          <w:rFonts w:ascii="Calibri" w:eastAsia="Times New Roman" w:hAnsi="Calibri" w:cs="Times New Roman"/>
          <w:b/>
          <w:color w:val="0000FF"/>
          <w:kern w:val="36"/>
          <w:sz w:val="23"/>
          <w:szCs w:val="23"/>
          <w:u w:val="single" w:color="FF0000"/>
          <w:lang w:bidi="ar-SA"/>
        </w:rPr>
        <w:t>believeth</w:t>
      </w:r>
      <w:r w:rsidRPr="007F63FE">
        <w:rPr>
          <w:rFonts w:ascii="Calibri" w:eastAsia="Times New Roman" w:hAnsi="Calibri" w:cs="Times New Roman"/>
          <w:b/>
          <w:kern w:val="36"/>
          <w:sz w:val="23"/>
          <w:szCs w:val="23"/>
          <w:u w:val="single" w:color="FF0000"/>
          <w:lang w:bidi="ar-SA"/>
        </w:rPr>
        <w:t xml:space="preserve"> </w:t>
      </w:r>
      <w:r w:rsidRPr="007F63FE">
        <w:rPr>
          <w:rFonts w:ascii="Calibri" w:eastAsia="Times New Roman" w:hAnsi="Calibri" w:cs="Times New Roman"/>
          <w:bCs/>
          <w:color w:val="000000" w:themeColor="text1"/>
          <w:kern w:val="36"/>
          <w:sz w:val="23"/>
          <w:szCs w:val="23"/>
          <w:u w:val="single" w:color="FF0000"/>
          <w:vertAlign w:val="superscript"/>
          <w:lang w:bidi="ar-SA"/>
        </w:rPr>
        <w:t>(4100)</w:t>
      </w:r>
      <w:r w:rsidRPr="007F63FE">
        <w:rPr>
          <w:rFonts w:ascii="Calibri" w:eastAsia="Times New Roman" w:hAnsi="Calibri" w:cs="Times New Roman"/>
          <w:bCs/>
          <w:color w:val="000000" w:themeColor="text1"/>
          <w:kern w:val="36"/>
          <w:sz w:val="23"/>
          <w:szCs w:val="23"/>
          <w:u w:val="single" w:color="FF0000"/>
          <w:lang w:bidi="ar-SA"/>
        </w:rPr>
        <w:t xml:space="preserve"> </w:t>
      </w:r>
      <w:r w:rsidRPr="007F63FE">
        <w:rPr>
          <w:rFonts w:ascii="Calibri" w:eastAsia="Times New Roman" w:hAnsi="Calibri" w:cs="Times New Roman"/>
          <w:b/>
          <w:kern w:val="36"/>
          <w:sz w:val="23"/>
          <w:szCs w:val="23"/>
          <w:u w:val="single" w:color="FF0000"/>
          <w:lang w:bidi="ar-SA"/>
        </w:rPr>
        <w:t>unto righteousness</w:t>
      </w:r>
      <w:r w:rsidRPr="00C70AC7">
        <w:rPr>
          <w:rFonts w:ascii="Calibri" w:eastAsia="Times New Roman" w:hAnsi="Calibri" w:cs="Times New Roman"/>
          <w:bCs/>
          <w:kern w:val="36"/>
          <w:sz w:val="23"/>
          <w:szCs w:val="23"/>
          <w:lang w:bidi="ar-SA"/>
        </w:rPr>
        <w:t xml:space="preserve">; and with the mouth </w:t>
      </w:r>
      <w:r w:rsidRPr="00C70AC7">
        <w:rPr>
          <w:rFonts w:ascii="Calibri" w:eastAsia="Times New Roman" w:hAnsi="Calibri" w:cs="Times New Roman"/>
          <w:bCs/>
          <w:color w:val="C00000"/>
          <w:kern w:val="36"/>
          <w:sz w:val="23"/>
          <w:szCs w:val="23"/>
          <w:lang w:bidi="ar-SA"/>
        </w:rPr>
        <w:t xml:space="preserve">confession </w:t>
      </w:r>
      <w:r w:rsidRPr="002A0849">
        <w:rPr>
          <w:rFonts w:ascii="Calibri" w:eastAsia="Times New Roman" w:hAnsi="Calibri" w:cs="Times New Roman"/>
          <w:bCs/>
          <w:color w:val="000000" w:themeColor="text1"/>
          <w:kern w:val="36"/>
          <w:sz w:val="23"/>
          <w:szCs w:val="23"/>
          <w:vertAlign w:val="superscript"/>
          <w:lang w:bidi="ar-SA"/>
        </w:rPr>
        <w:t>(</w:t>
      </w:r>
      <w:r>
        <w:rPr>
          <w:rFonts w:ascii="Calibri" w:eastAsia="Times New Roman" w:hAnsi="Calibri" w:cs="Times New Roman"/>
          <w:bCs/>
          <w:color w:val="000000" w:themeColor="text1"/>
          <w:kern w:val="36"/>
          <w:sz w:val="23"/>
          <w:szCs w:val="23"/>
          <w:vertAlign w:val="superscript"/>
          <w:lang w:bidi="ar-SA"/>
        </w:rPr>
        <w:t>3670</w:t>
      </w:r>
      <w:r w:rsidRPr="002A0849">
        <w:rPr>
          <w:rFonts w:ascii="Calibri" w:eastAsia="Times New Roman" w:hAnsi="Calibri" w:cs="Times New Roman"/>
          <w:bCs/>
          <w:color w:val="000000" w:themeColor="text1"/>
          <w:kern w:val="36"/>
          <w:sz w:val="23"/>
          <w:szCs w:val="23"/>
          <w:vertAlign w:val="superscript"/>
          <w:lang w:bidi="ar-SA"/>
        </w:rPr>
        <w:t>)</w:t>
      </w:r>
      <w:r w:rsidRPr="002A0849">
        <w:rPr>
          <w:rFonts w:ascii="Calibri" w:eastAsia="Times New Roman" w:hAnsi="Calibri" w:cs="Times New Roman"/>
          <w:bCs/>
          <w:color w:val="000000" w:themeColor="text1"/>
          <w:kern w:val="36"/>
          <w:sz w:val="23"/>
          <w:szCs w:val="23"/>
          <w:lang w:bidi="ar-SA"/>
        </w:rPr>
        <w:t xml:space="preserve"> </w:t>
      </w:r>
      <w:r w:rsidRPr="00C70AC7">
        <w:rPr>
          <w:rFonts w:ascii="Calibri" w:eastAsia="Times New Roman" w:hAnsi="Calibri" w:cs="Times New Roman"/>
          <w:bCs/>
          <w:kern w:val="36"/>
          <w:sz w:val="23"/>
          <w:szCs w:val="23"/>
          <w:lang w:bidi="ar-SA"/>
        </w:rPr>
        <w:t>is made unto salvation.</w:t>
      </w:r>
      <w:r>
        <w:rPr>
          <w:rFonts w:ascii="Calibri" w:eastAsia="Times New Roman" w:hAnsi="Calibri" w:cs="Times New Roman"/>
          <w:bCs/>
          <w:kern w:val="36"/>
          <w:sz w:val="23"/>
          <w:szCs w:val="23"/>
          <w:lang w:bidi="ar-SA"/>
        </w:rPr>
        <w:t>”</w:t>
      </w:r>
      <w:r w:rsidRPr="00C70AC7">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657CFE" w:rsidRDefault="00657CFE" w:rsidP="00657CFE">
      <w:pPr>
        <w:spacing w:after="0" w:line="240" w:lineRule="auto"/>
        <w:outlineLvl w:val="0"/>
        <w:rPr>
          <w:rFonts w:ascii="Calibri" w:eastAsia="Times New Roman" w:hAnsi="Calibri" w:cs="Times New Roman"/>
          <w:bCs/>
          <w:kern w:val="36"/>
          <w:sz w:val="23"/>
          <w:szCs w:val="23"/>
          <w:lang w:bidi="ar-SA"/>
        </w:rPr>
      </w:pPr>
    </w:p>
    <w:p w:rsidR="00657CFE" w:rsidRDefault="00657CFE" w:rsidP="00657CFE">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 xml:space="preserve">And I would ask them </w:t>
      </w:r>
      <w:r w:rsidR="00437C32">
        <w:rPr>
          <w:rFonts w:ascii="Calibri" w:eastAsia="Times New Roman" w:hAnsi="Calibri" w:cs="Times New Roman"/>
          <w:bCs/>
          <w:kern w:val="36"/>
          <w:sz w:val="23"/>
          <w:szCs w:val="23"/>
          <w:lang w:bidi="ar-SA"/>
        </w:rPr>
        <w:t xml:space="preserve">to give me </w:t>
      </w:r>
      <w:r>
        <w:rPr>
          <w:rFonts w:ascii="Calibri" w:eastAsia="Times New Roman" w:hAnsi="Calibri" w:cs="Times New Roman"/>
          <w:bCs/>
          <w:kern w:val="36"/>
          <w:sz w:val="23"/>
          <w:szCs w:val="23"/>
          <w:lang w:bidi="ar-SA"/>
        </w:rPr>
        <w:t xml:space="preserve">the Biblical meaning of the word “confess.” </w:t>
      </w:r>
    </w:p>
    <w:p w:rsidR="00437C32" w:rsidRDefault="00437C32" w:rsidP="00657CFE">
      <w:pPr>
        <w:spacing w:after="0" w:line="240" w:lineRule="auto"/>
        <w:outlineLvl w:val="0"/>
        <w:rPr>
          <w:rFonts w:ascii="Calibri" w:eastAsia="Times New Roman" w:hAnsi="Calibri" w:cs="Times New Roman"/>
          <w:bCs/>
          <w:kern w:val="36"/>
          <w:sz w:val="23"/>
          <w:szCs w:val="23"/>
          <w:lang w:bidi="ar-SA"/>
        </w:rPr>
      </w:pPr>
    </w:p>
    <w:p w:rsidR="00657CFE" w:rsidRDefault="00657CFE" w:rsidP="00657CFE">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 xml:space="preserve">According to </w:t>
      </w:r>
      <w:r w:rsidRPr="000E77FF">
        <w:rPr>
          <w:rFonts w:ascii="Calibri" w:eastAsia="Times New Roman" w:hAnsi="Calibri" w:cs="Times New Roman"/>
          <w:b/>
          <w:i/>
          <w:iCs/>
          <w:kern w:val="36"/>
          <w:sz w:val="23"/>
          <w:szCs w:val="23"/>
          <w:lang w:bidi="ar-SA"/>
        </w:rPr>
        <w:t>Strong’s Exhaustive Concordance</w:t>
      </w:r>
      <w:r>
        <w:rPr>
          <w:rFonts w:ascii="Calibri" w:eastAsia="Times New Roman" w:hAnsi="Calibri" w:cs="Times New Roman"/>
          <w:bCs/>
          <w:kern w:val="36"/>
          <w:sz w:val="23"/>
          <w:szCs w:val="23"/>
          <w:lang w:bidi="ar-SA"/>
        </w:rPr>
        <w:t>:</w:t>
      </w:r>
    </w:p>
    <w:p w:rsidR="00657CFE" w:rsidRDefault="00657CFE" w:rsidP="00657CFE">
      <w:pPr>
        <w:spacing w:after="0" w:line="240" w:lineRule="auto"/>
        <w:outlineLvl w:val="0"/>
        <w:rPr>
          <w:rFonts w:ascii="Calibri" w:eastAsia="Times New Roman" w:hAnsi="Calibri" w:cs="Times New Roman"/>
          <w:bCs/>
          <w:kern w:val="36"/>
          <w:sz w:val="23"/>
          <w:szCs w:val="23"/>
          <w:lang w:bidi="ar-SA"/>
        </w:rPr>
      </w:pPr>
    </w:p>
    <w:p w:rsidR="00657CFE" w:rsidRPr="000B7E64" w:rsidRDefault="00657CFE" w:rsidP="00963C3F">
      <w:pPr>
        <w:shd w:val="clear" w:color="auto" w:fill="FFFFF0"/>
        <w:spacing w:after="0" w:line="240" w:lineRule="auto"/>
        <w:ind w:left="360"/>
        <w:outlineLvl w:val="0"/>
        <w:rPr>
          <w:rFonts w:ascii="Calibri" w:eastAsia="Times New Roman" w:hAnsi="Calibri" w:cs="Times New Roman"/>
          <w:bCs/>
          <w:kern w:val="36"/>
          <w:sz w:val="20"/>
          <w:szCs w:val="20"/>
          <w:lang w:bidi="ar-SA"/>
        </w:rPr>
      </w:pPr>
      <w:r w:rsidRPr="00FE1094">
        <w:rPr>
          <w:rFonts w:ascii="Calibri" w:eastAsia="Times New Roman" w:hAnsi="Calibri" w:cs="Times New Roman"/>
          <w:b/>
          <w:color w:val="C00000"/>
          <w:kern w:val="36"/>
          <w:sz w:val="20"/>
          <w:szCs w:val="20"/>
          <w:shd w:val="clear" w:color="auto" w:fill="FFFFF0"/>
          <w:lang w:bidi="ar-SA"/>
        </w:rPr>
        <w:t xml:space="preserve">Confess </w:t>
      </w:r>
      <w:r w:rsidRPr="00FE1094">
        <w:rPr>
          <w:rFonts w:ascii="Calibri" w:eastAsia="Times New Roman" w:hAnsi="Calibri" w:cs="Times New Roman"/>
          <w:b/>
          <w:kern w:val="36"/>
          <w:sz w:val="20"/>
          <w:szCs w:val="20"/>
          <w:shd w:val="clear" w:color="auto" w:fill="FFFFF0"/>
          <w:lang w:bidi="ar-SA"/>
        </w:rPr>
        <w:t>3670</w:t>
      </w:r>
      <w:r w:rsidRPr="00FE1094">
        <w:rPr>
          <w:rFonts w:ascii="Calibri" w:eastAsia="Times New Roman" w:hAnsi="Calibri" w:cs="Times New Roman"/>
          <w:bCs/>
          <w:kern w:val="36"/>
          <w:sz w:val="20"/>
          <w:szCs w:val="20"/>
          <w:shd w:val="clear" w:color="auto" w:fill="FFFFF0"/>
          <w:lang w:bidi="ar-SA"/>
        </w:rPr>
        <w:t xml:space="preserve"> - </w:t>
      </w:r>
      <w:r w:rsidRPr="00FE1094">
        <w:rPr>
          <w:rFonts w:ascii="Calibri" w:eastAsia="Times New Roman" w:hAnsi="Calibri" w:cs="Times New Roman"/>
          <w:b/>
          <w:bCs/>
          <w:kern w:val="36"/>
          <w:sz w:val="20"/>
          <w:szCs w:val="20"/>
          <w:shd w:val="clear" w:color="auto" w:fill="FFFFF0"/>
          <w:lang w:bidi="ar-SA"/>
        </w:rPr>
        <w:t>ὁμολογέω</w:t>
      </w:r>
      <w:r w:rsidRPr="00FE1094">
        <w:rPr>
          <w:rFonts w:ascii="Calibri" w:eastAsia="Times New Roman" w:hAnsi="Calibri" w:cs="Times New Roman"/>
          <w:bCs/>
          <w:kern w:val="36"/>
          <w:sz w:val="20"/>
          <w:szCs w:val="20"/>
          <w:shd w:val="clear" w:color="auto" w:fill="FFFFF0"/>
          <w:lang w:bidi="ar-SA"/>
        </w:rPr>
        <w:t xml:space="preserve"> </w:t>
      </w:r>
      <w:r w:rsidRPr="00FE1094">
        <w:rPr>
          <w:rFonts w:ascii="Calibri" w:eastAsia="Times New Roman" w:hAnsi="Calibri" w:cs="Times New Roman"/>
          <w:b/>
          <w:bCs/>
          <w:kern w:val="36"/>
          <w:sz w:val="20"/>
          <w:szCs w:val="20"/>
          <w:shd w:val="clear" w:color="auto" w:fill="FFFFF0"/>
          <w:lang w:bidi="ar-SA"/>
        </w:rPr>
        <w:t>homologéō,</w:t>
      </w:r>
      <w:r w:rsidRPr="00FE1094">
        <w:rPr>
          <w:rFonts w:ascii="Calibri" w:eastAsia="Times New Roman" w:hAnsi="Calibri" w:cs="Times New Roman"/>
          <w:bCs/>
          <w:kern w:val="36"/>
          <w:sz w:val="20"/>
          <w:szCs w:val="20"/>
          <w:shd w:val="clear" w:color="auto" w:fill="FFFFF0"/>
          <w:lang w:bidi="ar-SA"/>
        </w:rPr>
        <w:t xml:space="preserve"> hom-ol-og-eh'-o; from a compound of the base of </w:t>
      </w:r>
      <w:r w:rsidRPr="00FE1094">
        <w:rPr>
          <w:rFonts w:ascii="Calibri" w:eastAsia="Times New Roman" w:hAnsi="Calibri" w:cs="Times New Roman"/>
          <w:bCs/>
          <w:color w:val="0000FF"/>
          <w:kern w:val="36"/>
          <w:sz w:val="20"/>
          <w:szCs w:val="20"/>
          <w:shd w:val="clear" w:color="auto" w:fill="FFFFF0"/>
          <w:lang w:bidi="ar-SA"/>
        </w:rPr>
        <w:t xml:space="preserve">3674 </w:t>
      </w:r>
      <w:r w:rsidRPr="00FE1094">
        <w:rPr>
          <w:rFonts w:ascii="Calibri" w:eastAsia="Times New Roman" w:hAnsi="Calibri" w:cs="Times New Roman"/>
          <w:bCs/>
          <w:kern w:val="36"/>
          <w:sz w:val="20"/>
          <w:szCs w:val="20"/>
          <w:shd w:val="clear" w:color="auto" w:fill="FFFFF0"/>
          <w:lang w:bidi="ar-SA"/>
        </w:rPr>
        <w:t xml:space="preserve">and </w:t>
      </w:r>
      <w:r w:rsidRPr="00FE1094">
        <w:rPr>
          <w:rFonts w:ascii="Calibri" w:eastAsia="Times New Roman" w:hAnsi="Calibri" w:cs="Times New Roman"/>
          <w:bCs/>
          <w:color w:val="0000FF"/>
          <w:kern w:val="36"/>
          <w:sz w:val="20"/>
          <w:szCs w:val="20"/>
          <w:shd w:val="clear" w:color="auto" w:fill="FFFFF0"/>
          <w:lang w:bidi="ar-SA"/>
        </w:rPr>
        <w:t>3056</w:t>
      </w:r>
      <w:r w:rsidRPr="00FE1094">
        <w:rPr>
          <w:rFonts w:ascii="Calibri" w:eastAsia="Times New Roman" w:hAnsi="Calibri" w:cs="Times New Roman"/>
          <w:bCs/>
          <w:kern w:val="36"/>
          <w:sz w:val="20"/>
          <w:szCs w:val="20"/>
          <w:shd w:val="clear" w:color="auto" w:fill="FFFFF0"/>
          <w:lang w:bidi="ar-SA"/>
        </w:rPr>
        <w:t xml:space="preserve">; to </w:t>
      </w:r>
      <w:r w:rsidRPr="00FE1094">
        <w:rPr>
          <w:rFonts w:ascii="Calibri" w:eastAsia="Times New Roman" w:hAnsi="Calibri" w:cs="Times New Roman"/>
          <w:b/>
          <w:color w:val="C00000"/>
          <w:kern w:val="36"/>
          <w:sz w:val="20"/>
          <w:szCs w:val="20"/>
          <w:highlight w:val="yellow"/>
          <w:shd w:val="clear" w:color="auto" w:fill="FFFFF0"/>
          <w:lang w:bidi="ar-SA"/>
        </w:rPr>
        <w:t>assent</w:t>
      </w:r>
      <w:r w:rsidRPr="00FE1094">
        <w:rPr>
          <w:rFonts w:ascii="Calibri" w:eastAsia="Times New Roman" w:hAnsi="Calibri" w:cs="Times New Roman"/>
          <w:bCs/>
          <w:kern w:val="36"/>
          <w:sz w:val="20"/>
          <w:szCs w:val="20"/>
          <w:shd w:val="clear" w:color="auto" w:fill="FFFFF0"/>
          <w:lang w:bidi="ar-SA"/>
        </w:rPr>
        <w:t xml:space="preserve">, i.e. </w:t>
      </w:r>
      <w:r w:rsidRPr="00FE1094">
        <w:rPr>
          <w:rFonts w:ascii="Calibri" w:eastAsia="Times New Roman" w:hAnsi="Calibri" w:cs="Times New Roman"/>
          <w:b/>
          <w:color w:val="C00000"/>
          <w:kern w:val="36"/>
          <w:sz w:val="20"/>
          <w:szCs w:val="20"/>
          <w:highlight w:val="yellow"/>
          <w:shd w:val="clear" w:color="auto" w:fill="FFFFF0"/>
          <w:lang w:bidi="ar-SA"/>
        </w:rPr>
        <w:t>covenant</w:t>
      </w:r>
      <w:r w:rsidRPr="00FE1094">
        <w:rPr>
          <w:rFonts w:ascii="Calibri" w:eastAsia="Times New Roman" w:hAnsi="Calibri" w:cs="Times New Roman"/>
          <w:bCs/>
          <w:kern w:val="36"/>
          <w:sz w:val="20"/>
          <w:szCs w:val="20"/>
          <w:shd w:val="clear" w:color="auto" w:fill="FFFFF0"/>
          <w:lang w:bidi="ar-SA"/>
        </w:rPr>
        <w:t xml:space="preserve">, </w:t>
      </w:r>
      <w:r w:rsidRPr="00FE1094">
        <w:rPr>
          <w:rFonts w:ascii="Calibri" w:eastAsia="Times New Roman" w:hAnsi="Calibri" w:cs="Times New Roman"/>
          <w:b/>
          <w:color w:val="C00000"/>
          <w:kern w:val="36"/>
          <w:sz w:val="20"/>
          <w:szCs w:val="20"/>
          <w:highlight w:val="yellow"/>
          <w:shd w:val="clear" w:color="auto" w:fill="FFFFF0"/>
          <w:lang w:bidi="ar-SA"/>
        </w:rPr>
        <w:t>acknowledge</w:t>
      </w:r>
      <w:r w:rsidRPr="000B7E64">
        <w:rPr>
          <w:rFonts w:ascii="Calibri" w:eastAsia="Times New Roman" w:hAnsi="Calibri" w:cs="Times New Roman"/>
          <w:bCs/>
          <w:kern w:val="36"/>
          <w:sz w:val="20"/>
          <w:szCs w:val="20"/>
          <w:lang w:bidi="ar-SA"/>
        </w:rPr>
        <w:t>:—</w:t>
      </w:r>
      <w:r w:rsidRPr="002F4E85">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0B7E64">
        <w:rPr>
          <w:rFonts w:ascii="Calibri" w:eastAsia="Times New Roman" w:hAnsi="Calibri" w:cs="Times New Roman"/>
          <w:bCs/>
          <w:kern w:val="36"/>
          <w:sz w:val="20"/>
          <w:szCs w:val="20"/>
          <w:lang w:bidi="ar-SA"/>
        </w:rPr>
        <w:t>con- (pro-)fess, confession is made, give thanks, promise.</w:t>
      </w:r>
    </w:p>
    <w:p w:rsidR="00657CFE" w:rsidRPr="00AE187D" w:rsidRDefault="00657CFE" w:rsidP="00FE1094">
      <w:pPr>
        <w:shd w:val="clear" w:color="auto" w:fill="FFFFF0"/>
        <w:spacing w:after="0" w:line="240" w:lineRule="auto"/>
        <w:ind w:left="360"/>
        <w:outlineLvl w:val="0"/>
        <w:rPr>
          <w:rFonts w:ascii="Calibri" w:eastAsia="Times New Roman" w:hAnsi="Calibri" w:cs="Times New Roman"/>
          <w:bCs/>
          <w:kern w:val="36"/>
          <w:sz w:val="10"/>
          <w:szCs w:val="10"/>
          <w:lang w:bidi="ar-SA"/>
        </w:rPr>
      </w:pPr>
    </w:p>
    <w:p w:rsidR="00657CFE" w:rsidRPr="00EB7925" w:rsidRDefault="00657CFE" w:rsidP="00963C3F">
      <w:pPr>
        <w:shd w:val="clear" w:color="auto" w:fill="FFFFF0"/>
        <w:spacing w:after="0" w:line="240" w:lineRule="auto"/>
        <w:ind w:left="540"/>
        <w:outlineLvl w:val="0"/>
        <w:rPr>
          <w:rFonts w:ascii="Calibri" w:eastAsia="Times New Roman" w:hAnsi="Calibri" w:cs="Times New Roman"/>
          <w:bCs/>
          <w:kern w:val="36"/>
          <w:sz w:val="20"/>
          <w:szCs w:val="20"/>
          <w:lang w:val="en" w:bidi="ar-SA"/>
        </w:rPr>
      </w:pPr>
      <w:r w:rsidRPr="00FB772F">
        <w:rPr>
          <w:rFonts w:ascii="Calibri" w:eastAsia="Times New Roman" w:hAnsi="Calibri" w:cs="Times New Roman"/>
          <w:b/>
          <w:color w:val="0000FF"/>
          <w:kern w:val="36"/>
          <w:sz w:val="20"/>
          <w:szCs w:val="20"/>
          <w:lang w:bidi="ar-SA"/>
        </w:rPr>
        <w:t>3674</w:t>
      </w:r>
      <w:r w:rsidRPr="00FB772F">
        <w:rPr>
          <w:rFonts w:ascii="Calibri" w:eastAsia="Times New Roman" w:hAnsi="Calibri" w:cs="Times New Roman"/>
          <w:bCs/>
          <w:color w:val="0000FF"/>
          <w:kern w:val="36"/>
          <w:sz w:val="20"/>
          <w:szCs w:val="20"/>
          <w:lang w:bidi="ar-SA"/>
        </w:rPr>
        <w:t xml:space="preserve"> </w:t>
      </w:r>
      <w:r w:rsidRPr="00EB7925">
        <w:rPr>
          <w:rFonts w:ascii="Calibri" w:eastAsia="Times New Roman" w:hAnsi="Calibri" w:cs="Times New Roman"/>
          <w:bCs/>
          <w:kern w:val="36"/>
          <w:sz w:val="20"/>
          <w:szCs w:val="20"/>
          <w:lang w:bidi="ar-SA"/>
        </w:rPr>
        <w:t xml:space="preserve">- </w:t>
      </w:r>
      <w:r w:rsidRPr="00EB7925">
        <w:rPr>
          <w:rFonts w:ascii="Calibri" w:eastAsia="Times New Roman" w:hAnsi="Calibri" w:cs="Times New Roman"/>
          <w:b/>
          <w:bCs/>
          <w:kern w:val="36"/>
          <w:sz w:val="20"/>
          <w:szCs w:val="20"/>
          <w:lang w:val="en" w:bidi="ar-SA"/>
        </w:rPr>
        <w:t>ὁμοῦ</w:t>
      </w:r>
      <w:r w:rsidRPr="00EB7925">
        <w:rPr>
          <w:rFonts w:ascii="Calibri" w:eastAsia="Times New Roman" w:hAnsi="Calibri" w:cs="Times New Roman"/>
          <w:bCs/>
          <w:kern w:val="36"/>
          <w:sz w:val="20"/>
          <w:szCs w:val="20"/>
          <w:lang w:val="en" w:bidi="ar-SA"/>
        </w:rPr>
        <w:t xml:space="preserve"> </w:t>
      </w:r>
      <w:r w:rsidRPr="00EB7925">
        <w:rPr>
          <w:rFonts w:ascii="Calibri" w:eastAsia="Times New Roman" w:hAnsi="Calibri" w:cs="Times New Roman"/>
          <w:b/>
          <w:bCs/>
          <w:kern w:val="36"/>
          <w:sz w:val="20"/>
          <w:szCs w:val="20"/>
          <w:lang w:val="en" w:bidi="ar-SA"/>
        </w:rPr>
        <w:t>homoû,</w:t>
      </w:r>
      <w:r w:rsidRPr="00EB7925">
        <w:rPr>
          <w:rFonts w:ascii="Calibri" w:eastAsia="Times New Roman" w:hAnsi="Calibri" w:cs="Times New Roman"/>
          <w:bCs/>
          <w:kern w:val="36"/>
          <w:sz w:val="20"/>
          <w:szCs w:val="20"/>
          <w:lang w:val="en" w:bidi="ar-SA"/>
        </w:rPr>
        <w:t xml:space="preserve"> hom-oo'; genitive case of</w:t>
      </w:r>
      <w:r w:rsidR="00963C3F">
        <w:rPr>
          <w:rFonts w:ascii="Calibri" w:eastAsia="Times New Roman" w:hAnsi="Calibri" w:cs="Times New Roman"/>
          <w:bCs/>
          <w:kern w:val="36"/>
          <w:sz w:val="20"/>
          <w:szCs w:val="20"/>
          <w:lang w:val="en" w:bidi="ar-SA"/>
        </w:rPr>
        <w:t xml:space="preserve"> ὁμός homós (the same; akin to </w:t>
      </w:r>
      <w:r w:rsidRPr="00EB7925">
        <w:rPr>
          <w:rFonts w:ascii="Calibri" w:eastAsia="Times New Roman" w:hAnsi="Calibri" w:cs="Times New Roman"/>
          <w:bCs/>
          <w:kern w:val="36"/>
          <w:sz w:val="20"/>
          <w:szCs w:val="20"/>
          <w:lang w:val="en" w:bidi="ar-SA"/>
        </w:rPr>
        <w:t xml:space="preserve">260) as adverb; </w:t>
      </w:r>
      <w:r w:rsidRPr="00E13FD6">
        <w:rPr>
          <w:rFonts w:ascii="Calibri" w:eastAsia="Times New Roman" w:hAnsi="Calibri" w:cs="Times New Roman"/>
          <w:bCs/>
          <w:color w:val="C00000"/>
          <w:kern w:val="36"/>
          <w:sz w:val="20"/>
          <w:szCs w:val="20"/>
          <w:lang w:val="en" w:bidi="ar-SA"/>
        </w:rPr>
        <w:t>at the same place or time</w:t>
      </w:r>
      <w:r w:rsidRPr="00EB7925">
        <w:rPr>
          <w:rFonts w:ascii="Calibri" w:eastAsia="Times New Roman" w:hAnsi="Calibri" w:cs="Times New Roman"/>
          <w:bCs/>
          <w:kern w:val="36"/>
          <w:sz w:val="20"/>
          <w:szCs w:val="20"/>
          <w:lang w:val="en" w:bidi="ar-SA"/>
        </w:rPr>
        <w:t>:—</w:t>
      </w:r>
      <w:r w:rsidRPr="002F4E85">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EB7925">
        <w:rPr>
          <w:rFonts w:ascii="Calibri" w:eastAsia="Times New Roman" w:hAnsi="Calibri" w:cs="Times New Roman"/>
          <w:bCs/>
          <w:kern w:val="36"/>
          <w:sz w:val="20"/>
          <w:szCs w:val="20"/>
          <w:lang w:val="en" w:bidi="ar-SA"/>
        </w:rPr>
        <w:t>together.</w:t>
      </w:r>
    </w:p>
    <w:p w:rsidR="00657CFE" w:rsidRPr="00AE187D" w:rsidRDefault="00657CFE" w:rsidP="00963C3F">
      <w:pPr>
        <w:shd w:val="clear" w:color="auto" w:fill="FFFFF0"/>
        <w:spacing w:after="0" w:line="240" w:lineRule="auto"/>
        <w:ind w:left="540"/>
        <w:outlineLvl w:val="0"/>
        <w:rPr>
          <w:rFonts w:ascii="Calibri" w:eastAsia="Times New Roman" w:hAnsi="Calibri" w:cs="Times New Roman"/>
          <w:bCs/>
          <w:kern w:val="36"/>
          <w:sz w:val="10"/>
          <w:szCs w:val="10"/>
          <w:lang w:val="en" w:bidi="ar-SA"/>
        </w:rPr>
      </w:pPr>
    </w:p>
    <w:p w:rsidR="00657CFE" w:rsidRPr="00EB7925" w:rsidRDefault="00657CFE" w:rsidP="00963C3F">
      <w:pPr>
        <w:shd w:val="clear" w:color="auto" w:fill="FFFFF0"/>
        <w:spacing w:after="0" w:line="240" w:lineRule="auto"/>
        <w:ind w:left="540"/>
        <w:outlineLvl w:val="0"/>
        <w:rPr>
          <w:rFonts w:ascii="Calibri" w:eastAsia="Times New Roman" w:hAnsi="Calibri" w:cs="Times New Roman"/>
          <w:bCs/>
          <w:kern w:val="36"/>
          <w:sz w:val="20"/>
          <w:szCs w:val="20"/>
          <w:lang w:bidi="ar-SA"/>
        </w:rPr>
      </w:pPr>
      <w:r w:rsidRPr="00FB772F">
        <w:rPr>
          <w:rFonts w:ascii="Calibri" w:eastAsia="Times New Roman" w:hAnsi="Calibri" w:cs="Times New Roman"/>
          <w:b/>
          <w:color w:val="0000FF"/>
          <w:kern w:val="36"/>
          <w:sz w:val="20"/>
          <w:szCs w:val="20"/>
          <w:lang w:val="en" w:bidi="ar-SA"/>
        </w:rPr>
        <w:t>3056</w:t>
      </w:r>
      <w:r w:rsidRPr="00FB772F">
        <w:rPr>
          <w:rFonts w:ascii="Calibri" w:eastAsia="Times New Roman" w:hAnsi="Calibri" w:cs="Times New Roman"/>
          <w:bCs/>
          <w:color w:val="0000FF"/>
          <w:kern w:val="36"/>
          <w:sz w:val="20"/>
          <w:szCs w:val="20"/>
          <w:lang w:val="en" w:bidi="ar-SA"/>
        </w:rPr>
        <w:t xml:space="preserve"> </w:t>
      </w:r>
      <w:r w:rsidRPr="00EB7925">
        <w:rPr>
          <w:rFonts w:ascii="Calibri" w:eastAsia="Times New Roman" w:hAnsi="Calibri" w:cs="Times New Roman"/>
          <w:bCs/>
          <w:kern w:val="36"/>
          <w:sz w:val="20"/>
          <w:szCs w:val="20"/>
          <w:lang w:val="en" w:bidi="ar-SA"/>
        </w:rPr>
        <w:t xml:space="preserve">- </w:t>
      </w:r>
      <w:r w:rsidRPr="00EB7925">
        <w:rPr>
          <w:rFonts w:ascii="Calibri" w:eastAsia="Times New Roman" w:hAnsi="Calibri" w:cs="Times New Roman"/>
          <w:b/>
          <w:bCs/>
          <w:kern w:val="36"/>
          <w:sz w:val="20"/>
          <w:szCs w:val="20"/>
          <w:lang w:val="en" w:bidi="ar-SA"/>
        </w:rPr>
        <w:t>λόγος</w:t>
      </w:r>
      <w:r w:rsidRPr="00EB7925">
        <w:rPr>
          <w:rFonts w:ascii="Calibri" w:eastAsia="Times New Roman" w:hAnsi="Calibri" w:cs="Times New Roman"/>
          <w:bCs/>
          <w:kern w:val="36"/>
          <w:sz w:val="20"/>
          <w:szCs w:val="20"/>
          <w:lang w:val="en" w:bidi="ar-SA"/>
        </w:rPr>
        <w:t xml:space="preserve"> </w:t>
      </w:r>
      <w:r w:rsidRPr="00EB7925">
        <w:rPr>
          <w:rFonts w:ascii="Calibri" w:eastAsia="Times New Roman" w:hAnsi="Calibri" w:cs="Times New Roman"/>
          <w:b/>
          <w:bCs/>
          <w:kern w:val="36"/>
          <w:sz w:val="20"/>
          <w:szCs w:val="20"/>
          <w:lang w:val="en" w:bidi="ar-SA"/>
        </w:rPr>
        <w:t>lógos,</w:t>
      </w:r>
      <w:r w:rsidR="00963C3F">
        <w:rPr>
          <w:rFonts w:ascii="Calibri" w:eastAsia="Times New Roman" w:hAnsi="Calibri" w:cs="Times New Roman"/>
          <w:bCs/>
          <w:kern w:val="36"/>
          <w:sz w:val="20"/>
          <w:szCs w:val="20"/>
          <w:lang w:val="en" w:bidi="ar-SA"/>
        </w:rPr>
        <w:t xml:space="preserve"> log'-os; from </w:t>
      </w:r>
      <w:r w:rsidRPr="00EB7925">
        <w:rPr>
          <w:rFonts w:ascii="Calibri" w:eastAsia="Times New Roman" w:hAnsi="Calibri" w:cs="Times New Roman"/>
          <w:bCs/>
          <w:kern w:val="36"/>
          <w:sz w:val="20"/>
          <w:szCs w:val="20"/>
          <w:lang w:val="en" w:bidi="ar-SA"/>
        </w:rPr>
        <w:t xml:space="preserve">3004; </w:t>
      </w:r>
      <w:r w:rsidRPr="002F4E85">
        <w:rPr>
          <w:rFonts w:ascii="Calibri" w:eastAsia="Times New Roman" w:hAnsi="Calibri" w:cs="Times New Roman"/>
          <w:bCs/>
          <w:color w:val="C00000"/>
          <w:kern w:val="36"/>
          <w:sz w:val="20"/>
          <w:szCs w:val="20"/>
          <w:lang w:val="en" w:bidi="ar-SA"/>
        </w:rPr>
        <w:t xml:space="preserve">something said </w:t>
      </w:r>
      <w:r w:rsidRPr="00EB7925">
        <w:rPr>
          <w:rFonts w:ascii="Calibri" w:eastAsia="Times New Roman" w:hAnsi="Calibri" w:cs="Times New Roman"/>
          <w:bCs/>
          <w:kern w:val="36"/>
          <w:sz w:val="20"/>
          <w:szCs w:val="20"/>
          <w:lang w:val="en" w:bidi="ar-SA"/>
        </w:rPr>
        <w:t>(</w:t>
      </w:r>
      <w:r w:rsidRPr="002F4E85">
        <w:rPr>
          <w:rFonts w:ascii="Calibri" w:eastAsia="Times New Roman" w:hAnsi="Calibri" w:cs="Times New Roman"/>
          <w:bCs/>
          <w:color w:val="C00000"/>
          <w:kern w:val="36"/>
          <w:sz w:val="20"/>
          <w:szCs w:val="20"/>
          <w:lang w:val="en" w:bidi="ar-SA"/>
        </w:rPr>
        <w:t>including the thought</w:t>
      </w:r>
      <w:r w:rsidRPr="00EB7925">
        <w:rPr>
          <w:rFonts w:ascii="Calibri" w:eastAsia="Times New Roman" w:hAnsi="Calibri" w:cs="Times New Roman"/>
          <w:bCs/>
          <w:kern w:val="36"/>
          <w:sz w:val="20"/>
          <w:szCs w:val="20"/>
          <w:lang w:val="en" w:bidi="ar-SA"/>
        </w:rPr>
        <w:t xml:space="preserve">); </w:t>
      </w:r>
      <w:r w:rsidRPr="002F4E85">
        <w:rPr>
          <w:rFonts w:ascii="Calibri" w:eastAsia="Times New Roman" w:hAnsi="Calibri" w:cs="Times New Roman"/>
          <w:bCs/>
          <w:color w:val="C00000"/>
          <w:kern w:val="36"/>
          <w:sz w:val="20"/>
          <w:szCs w:val="20"/>
          <w:lang w:val="en" w:bidi="ar-SA"/>
        </w:rPr>
        <w:t xml:space="preserve">by implication, a topic </w:t>
      </w:r>
      <w:r w:rsidRPr="00EB7925">
        <w:rPr>
          <w:rFonts w:ascii="Calibri" w:eastAsia="Times New Roman" w:hAnsi="Calibri" w:cs="Times New Roman"/>
          <w:bCs/>
          <w:kern w:val="36"/>
          <w:sz w:val="20"/>
          <w:szCs w:val="20"/>
          <w:lang w:val="en" w:bidi="ar-SA"/>
        </w:rPr>
        <w:t>(</w:t>
      </w:r>
      <w:r w:rsidRPr="002F4E85">
        <w:rPr>
          <w:rFonts w:ascii="Calibri" w:eastAsia="Times New Roman" w:hAnsi="Calibri" w:cs="Times New Roman"/>
          <w:bCs/>
          <w:color w:val="C00000"/>
          <w:kern w:val="36"/>
          <w:sz w:val="20"/>
          <w:szCs w:val="20"/>
          <w:lang w:val="en" w:bidi="ar-SA"/>
        </w:rPr>
        <w:t>subject of discourse</w:t>
      </w:r>
      <w:r w:rsidRPr="00EB7925">
        <w:rPr>
          <w:rFonts w:ascii="Calibri" w:eastAsia="Times New Roman" w:hAnsi="Calibri" w:cs="Times New Roman"/>
          <w:bCs/>
          <w:kern w:val="36"/>
          <w:sz w:val="20"/>
          <w:szCs w:val="20"/>
          <w:lang w:val="en" w:bidi="ar-SA"/>
        </w:rPr>
        <w:t xml:space="preserve">), </w:t>
      </w:r>
      <w:r w:rsidRPr="002F4E85">
        <w:rPr>
          <w:rFonts w:ascii="Calibri" w:eastAsia="Times New Roman" w:hAnsi="Calibri" w:cs="Times New Roman"/>
          <w:bCs/>
          <w:color w:val="C00000"/>
          <w:kern w:val="36"/>
          <w:sz w:val="20"/>
          <w:szCs w:val="20"/>
          <w:lang w:val="en" w:bidi="ar-SA"/>
        </w:rPr>
        <w:t xml:space="preserve">also reasoning </w:t>
      </w:r>
      <w:r w:rsidRPr="00EB7925">
        <w:rPr>
          <w:rFonts w:ascii="Calibri" w:eastAsia="Times New Roman" w:hAnsi="Calibri" w:cs="Times New Roman"/>
          <w:bCs/>
          <w:kern w:val="36"/>
          <w:sz w:val="20"/>
          <w:szCs w:val="20"/>
          <w:lang w:val="en" w:bidi="ar-SA"/>
        </w:rPr>
        <w:t>(</w:t>
      </w:r>
      <w:r w:rsidRPr="002F4E85">
        <w:rPr>
          <w:rFonts w:ascii="Calibri" w:eastAsia="Times New Roman" w:hAnsi="Calibri" w:cs="Times New Roman"/>
          <w:bCs/>
          <w:color w:val="C00000"/>
          <w:kern w:val="36"/>
          <w:sz w:val="20"/>
          <w:szCs w:val="20"/>
          <w:lang w:val="en" w:bidi="ar-SA"/>
        </w:rPr>
        <w:t>the mental faculty</w:t>
      </w:r>
      <w:r w:rsidRPr="00EB7925">
        <w:rPr>
          <w:rFonts w:ascii="Calibri" w:eastAsia="Times New Roman" w:hAnsi="Calibri" w:cs="Times New Roman"/>
          <w:bCs/>
          <w:kern w:val="36"/>
          <w:sz w:val="20"/>
          <w:szCs w:val="20"/>
          <w:lang w:val="en" w:bidi="ar-SA"/>
        </w:rPr>
        <w:t xml:space="preserve">) </w:t>
      </w:r>
      <w:r w:rsidRPr="002F4E85">
        <w:rPr>
          <w:rFonts w:ascii="Calibri" w:eastAsia="Times New Roman" w:hAnsi="Calibri" w:cs="Times New Roman"/>
          <w:bCs/>
          <w:color w:val="C00000"/>
          <w:kern w:val="36"/>
          <w:sz w:val="20"/>
          <w:szCs w:val="20"/>
          <w:lang w:val="en" w:bidi="ar-SA"/>
        </w:rPr>
        <w:t>or motive</w:t>
      </w:r>
      <w:r w:rsidRPr="00EB7925">
        <w:rPr>
          <w:rFonts w:ascii="Calibri" w:eastAsia="Times New Roman" w:hAnsi="Calibri" w:cs="Times New Roman"/>
          <w:bCs/>
          <w:kern w:val="36"/>
          <w:sz w:val="20"/>
          <w:szCs w:val="20"/>
          <w:lang w:val="en" w:bidi="ar-SA"/>
        </w:rPr>
        <w:t xml:space="preserve">; by extension, </w:t>
      </w:r>
      <w:r w:rsidRPr="002F4E85">
        <w:rPr>
          <w:rFonts w:ascii="Calibri" w:eastAsia="Times New Roman" w:hAnsi="Calibri" w:cs="Times New Roman"/>
          <w:bCs/>
          <w:color w:val="C00000"/>
          <w:kern w:val="36"/>
          <w:sz w:val="20"/>
          <w:szCs w:val="20"/>
          <w:lang w:val="en" w:bidi="ar-SA"/>
        </w:rPr>
        <w:t>a computation</w:t>
      </w:r>
      <w:r w:rsidRPr="00EB7925">
        <w:rPr>
          <w:rFonts w:ascii="Calibri" w:eastAsia="Times New Roman" w:hAnsi="Calibri" w:cs="Times New Roman"/>
          <w:bCs/>
          <w:kern w:val="36"/>
          <w:sz w:val="20"/>
          <w:szCs w:val="20"/>
          <w:lang w:val="en" w:bidi="ar-SA"/>
        </w:rPr>
        <w:t xml:space="preserve">; specially, (with the article in John) </w:t>
      </w:r>
      <w:r w:rsidRPr="002F4E85">
        <w:rPr>
          <w:rFonts w:ascii="Calibri" w:eastAsia="Times New Roman" w:hAnsi="Calibri" w:cs="Times New Roman"/>
          <w:bCs/>
          <w:color w:val="C00000"/>
          <w:kern w:val="36"/>
          <w:sz w:val="20"/>
          <w:szCs w:val="20"/>
          <w:lang w:val="en" w:bidi="ar-SA"/>
        </w:rPr>
        <w:t xml:space="preserve">the Divine Expression </w:t>
      </w:r>
      <w:r w:rsidRPr="00EB7925">
        <w:rPr>
          <w:rFonts w:ascii="Calibri" w:eastAsia="Times New Roman" w:hAnsi="Calibri" w:cs="Times New Roman"/>
          <w:bCs/>
          <w:kern w:val="36"/>
          <w:sz w:val="20"/>
          <w:szCs w:val="20"/>
          <w:lang w:val="en" w:bidi="ar-SA"/>
        </w:rPr>
        <w:t>(i</w:t>
      </w:r>
      <w:r w:rsidRPr="002F4E85">
        <w:rPr>
          <w:rFonts w:ascii="Calibri" w:eastAsia="Times New Roman" w:hAnsi="Calibri" w:cs="Times New Roman"/>
          <w:bCs/>
          <w:color w:val="C00000"/>
          <w:kern w:val="36"/>
          <w:sz w:val="20"/>
          <w:szCs w:val="20"/>
          <w:lang w:val="en" w:bidi="ar-SA"/>
        </w:rPr>
        <w:t>.e. Christ</w:t>
      </w:r>
      <w:r w:rsidRPr="00EB7925">
        <w:rPr>
          <w:rFonts w:ascii="Calibri" w:eastAsia="Times New Roman" w:hAnsi="Calibri" w:cs="Times New Roman"/>
          <w:bCs/>
          <w:kern w:val="36"/>
          <w:sz w:val="20"/>
          <w:szCs w:val="20"/>
          <w:lang w:val="en" w:bidi="ar-SA"/>
        </w:rPr>
        <w:t>):—</w:t>
      </w:r>
      <w:r w:rsidRPr="002F4E85">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EB7925">
        <w:rPr>
          <w:rFonts w:ascii="Calibri" w:eastAsia="Times New Roman" w:hAnsi="Calibri" w:cs="Times New Roman"/>
          <w:bCs/>
          <w:kern w:val="36"/>
          <w:sz w:val="20"/>
          <w:szCs w:val="20"/>
          <w:lang w:val="en" w:bidi="ar-SA"/>
        </w:rPr>
        <w:t xml:space="preserve">account, cause, communication, </w:t>
      </w:r>
      <w:r w:rsidRPr="00EB7925">
        <w:rPr>
          <w:rFonts w:ascii="Calibri" w:eastAsia="Times New Roman" w:hAnsi="Calibri" w:cs="Times New Roman"/>
          <w:b/>
          <w:bCs/>
          <w:kern w:val="36"/>
          <w:sz w:val="20"/>
          <w:szCs w:val="20"/>
          <w:lang w:val="en" w:bidi="ar-SA"/>
        </w:rPr>
        <w:t>×</w:t>
      </w:r>
      <w:r w:rsidRPr="00EB7925">
        <w:rPr>
          <w:rFonts w:ascii="Calibri" w:eastAsia="Times New Roman" w:hAnsi="Calibri" w:cs="Times New Roman"/>
          <w:bCs/>
          <w:kern w:val="36"/>
          <w:sz w:val="20"/>
          <w:szCs w:val="20"/>
          <w:lang w:val="en" w:bidi="ar-SA"/>
        </w:rPr>
        <w:t xml:space="preserve"> concerning, doctrine, fame, </w:t>
      </w:r>
      <w:r w:rsidRPr="00EB7925">
        <w:rPr>
          <w:rFonts w:ascii="Calibri" w:eastAsia="Times New Roman" w:hAnsi="Calibri" w:cs="Times New Roman"/>
          <w:b/>
          <w:bCs/>
          <w:kern w:val="36"/>
          <w:sz w:val="20"/>
          <w:szCs w:val="20"/>
          <w:lang w:val="en" w:bidi="ar-SA"/>
        </w:rPr>
        <w:t>×</w:t>
      </w:r>
      <w:r w:rsidRPr="00EB7925">
        <w:rPr>
          <w:rFonts w:ascii="Calibri" w:eastAsia="Times New Roman" w:hAnsi="Calibri" w:cs="Times New Roman"/>
          <w:bCs/>
          <w:kern w:val="36"/>
          <w:sz w:val="20"/>
          <w:szCs w:val="20"/>
          <w:lang w:val="en" w:bidi="ar-SA"/>
        </w:rPr>
        <w:t xml:space="preserve"> have to do, intent, matter, mouth, preaching, question, reason, </w:t>
      </w:r>
      <w:r w:rsidRPr="00EB7925">
        <w:rPr>
          <w:rFonts w:ascii="Calibri" w:eastAsia="Times New Roman" w:hAnsi="Calibri" w:cs="Times New Roman"/>
          <w:b/>
          <w:bCs/>
          <w:kern w:val="36"/>
          <w:sz w:val="20"/>
          <w:szCs w:val="20"/>
          <w:lang w:val="en" w:bidi="ar-SA"/>
        </w:rPr>
        <w:t>+</w:t>
      </w:r>
      <w:r w:rsidRPr="00EB7925">
        <w:rPr>
          <w:rFonts w:ascii="Calibri" w:eastAsia="Times New Roman" w:hAnsi="Calibri" w:cs="Times New Roman"/>
          <w:bCs/>
          <w:kern w:val="36"/>
          <w:sz w:val="20"/>
          <w:szCs w:val="20"/>
          <w:lang w:val="en" w:bidi="ar-SA"/>
        </w:rPr>
        <w:t xml:space="preserve"> reckon, remove, say(-ing), shew, </w:t>
      </w:r>
      <w:r w:rsidRPr="00EB7925">
        <w:rPr>
          <w:rFonts w:ascii="Calibri" w:eastAsia="Times New Roman" w:hAnsi="Calibri" w:cs="Times New Roman"/>
          <w:b/>
          <w:bCs/>
          <w:kern w:val="36"/>
          <w:sz w:val="20"/>
          <w:szCs w:val="20"/>
          <w:lang w:val="en" w:bidi="ar-SA"/>
        </w:rPr>
        <w:t>×</w:t>
      </w:r>
      <w:r w:rsidRPr="00EB7925">
        <w:rPr>
          <w:rFonts w:ascii="Calibri" w:eastAsia="Times New Roman" w:hAnsi="Calibri" w:cs="Times New Roman"/>
          <w:bCs/>
          <w:kern w:val="36"/>
          <w:sz w:val="20"/>
          <w:szCs w:val="20"/>
          <w:lang w:val="en" w:bidi="ar-SA"/>
        </w:rPr>
        <w:t xml:space="preserve"> speaker, speech, talk, thing, </w:t>
      </w:r>
      <w:r w:rsidRPr="00EB7925">
        <w:rPr>
          <w:rFonts w:ascii="Calibri" w:eastAsia="Times New Roman" w:hAnsi="Calibri" w:cs="Times New Roman"/>
          <w:b/>
          <w:bCs/>
          <w:kern w:val="36"/>
          <w:sz w:val="20"/>
          <w:szCs w:val="20"/>
          <w:lang w:val="en" w:bidi="ar-SA"/>
        </w:rPr>
        <w:t>+</w:t>
      </w:r>
      <w:r w:rsidRPr="00EB7925">
        <w:rPr>
          <w:rFonts w:ascii="Calibri" w:eastAsia="Times New Roman" w:hAnsi="Calibri" w:cs="Times New Roman"/>
          <w:bCs/>
          <w:kern w:val="36"/>
          <w:sz w:val="20"/>
          <w:szCs w:val="20"/>
          <w:lang w:val="en" w:bidi="ar-SA"/>
        </w:rPr>
        <w:t xml:space="preserve"> none of these things move me, tidings, treatise, utterance, word, work.</w:t>
      </w:r>
    </w:p>
    <w:p w:rsidR="00657CFE" w:rsidRPr="00AE187D" w:rsidRDefault="00657CFE" w:rsidP="00963C3F">
      <w:pPr>
        <w:shd w:val="clear" w:color="auto" w:fill="FFFFF0"/>
        <w:spacing w:after="0" w:line="240" w:lineRule="auto"/>
        <w:ind w:left="540"/>
        <w:outlineLvl w:val="0"/>
        <w:rPr>
          <w:rFonts w:ascii="Calibri" w:eastAsia="Times New Roman" w:hAnsi="Calibri" w:cs="Times New Roman"/>
          <w:bCs/>
          <w:kern w:val="36"/>
          <w:sz w:val="10"/>
          <w:szCs w:val="10"/>
          <w:lang w:bidi="ar-SA"/>
        </w:rPr>
      </w:pPr>
    </w:p>
    <w:p w:rsidR="00657CFE" w:rsidRPr="00EB7925" w:rsidRDefault="00B968C6" w:rsidP="00963C3F">
      <w:pPr>
        <w:shd w:val="clear" w:color="auto" w:fill="FFFFF0"/>
        <w:spacing w:after="0" w:line="240" w:lineRule="auto"/>
        <w:ind w:left="540"/>
        <w:outlineLvl w:val="0"/>
        <w:rPr>
          <w:rFonts w:ascii="Calibri" w:hAnsi="Calibri" w:cs="Arial"/>
          <w:color w:val="0A0A0A"/>
          <w:sz w:val="20"/>
          <w:szCs w:val="20"/>
          <w:lang w:val="en"/>
        </w:rPr>
      </w:pPr>
      <w:hyperlink r:id="rId28" w:history="1">
        <w:r w:rsidR="00657CFE" w:rsidRPr="001401F7">
          <w:rPr>
            <w:rStyle w:val="Hyperlink"/>
            <w:rFonts w:ascii="Calibri" w:hAnsi="Calibri" w:cs="Arial"/>
            <w:b/>
            <w:bCs/>
            <w:i/>
            <w:iCs/>
            <w:sz w:val="20"/>
            <w:szCs w:val="20"/>
            <w:lang w:val="en"/>
          </w:rPr>
          <w:t>Thayer's Greek Lexicon</w:t>
        </w:r>
      </w:hyperlink>
      <w:r w:rsidR="00657CFE" w:rsidRPr="00EB7925">
        <w:rPr>
          <w:rFonts w:ascii="Calibri" w:hAnsi="Calibri" w:cs="Arial"/>
          <w:color w:val="0A0A0A"/>
          <w:sz w:val="20"/>
          <w:szCs w:val="20"/>
          <w:lang w:val="en"/>
        </w:rPr>
        <w:t xml:space="preserve"> - to say the same thing as another, i. e. to agree with, assent; to concede, a. not to refuse, i. e. to promise.</w:t>
      </w:r>
    </w:p>
    <w:p w:rsidR="00657CFE" w:rsidRPr="00AE187D" w:rsidRDefault="00657CFE" w:rsidP="00963C3F">
      <w:pPr>
        <w:shd w:val="clear" w:color="auto" w:fill="FFFFF0"/>
        <w:spacing w:after="0" w:line="240" w:lineRule="auto"/>
        <w:ind w:left="540"/>
        <w:outlineLvl w:val="0"/>
        <w:rPr>
          <w:rFonts w:ascii="Arial" w:hAnsi="Arial" w:cs="Arial"/>
          <w:color w:val="0A0A0A"/>
          <w:sz w:val="16"/>
          <w:szCs w:val="16"/>
          <w:lang w:val="en"/>
        </w:rPr>
      </w:pPr>
    </w:p>
    <w:p w:rsidR="00657CFE" w:rsidRPr="00EB7925" w:rsidRDefault="00657CFE" w:rsidP="00963C3F">
      <w:pPr>
        <w:shd w:val="clear" w:color="auto" w:fill="FFFFF0"/>
        <w:spacing w:after="0" w:line="240" w:lineRule="auto"/>
        <w:ind w:left="540"/>
        <w:outlineLvl w:val="0"/>
        <w:rPr>
          <w:rFonts w:ascii="Calibri" w:eastAsia="Times New Roman" w:hAnsi="Calibri" w:cs="Times New Roman"/>
          <w:bCs/>
          <w:kern w:val="36"/>
          <w:sz w:val="20"/>
          <w:szCs w:val="20"/>
          <w:lang w:bidi="ar-SA"/>
        </w:rPr>
      </w:pPr>
      <w:r w:rsidRPr="00963C3F">
        <w:rPr>
          <w:rFonts w:ascii="Calibri" w:eastAsia="Times New Roman" w:hAnsi="Calibri" w:cs="Times New Roman"/>
          <w:b/>
          <w:kern w:val="36"/>
          <w:sz w:val="20"/>
          <w:szCs w:val="20"/>
          <w:highlight w:val="yellow"/>
          <w:shd w:val="clear" w:color="auto" w:fill="FFFFCC"/>
          <w:lang w:bidi="ar-SA"/>
        </w:rPr>
        <w:t>Assent</w:t>
      </w:r>
      <w:r w:rsidRPr="00AE187D">
        <w:rPr>
          <w:rFonts w:ascii="Calibri" w:eastAsia="Times New Roman" w:hAnsi="Calibri" w:cs="Times New Roman"/>
          <w:bCs/>
          <w:kern w:val="36"/>
          <w:sz w:val="20"/>
          <w:szCs w:val="20"/>
          <w:u w:val="single" w:color="C00000"/>
          <w:lang w:bidi="ar-SA"/>
        </w:rPr>
        <w:t xml:space="preserve"> </w:t>
      </w:r>
      <w:r w:rsidRPr="00EB7925">
        <w:rPr>
          <w:rFonts w:ascii="Calibri" w:eastAsia="Times New Roman" w:hAnsi="Calibri" w:cs="Times New Roman"/>
          <w:bCs/>
          <w:kern w:val="36"/>
          <w:sz w:val="20"/>
          <w:szCs w:val="20"/>
          <w:lang w:bidi="ar-SA"/>
        </w:rPr>
        <w:t>(Dictionary.com)</w:t>
      </w:r>
    </w:p>
    <w:p w:rsidR="00657CFE" w:rsidRPr="00EB7925" w:rsidRDefault="00657CFE" w:rsidP="00963C3F">
      <w:pPr>
        <w:shd w:val="clear" w:color="auto" w:fill="FFFFF0"/>
        <w:spacing w:after="0" w:line="240" w:lineRule="auto"/>
        <w:ind w:left="540"/>
        <w:outlineLvl w:val="0"/>
        <w:rPr>
          <w:rFonts w:ascii="Calibri" w:eastAsia="Times New Roman" w:hAnsi="Calibri" w:cs="Times New Roman"/>
          <w:b/>
          <w:bCs/>
          <w:kern w:val="36"/>
          <w:sz w:val="20"/>
          <w:szCs w:val="20"/>
          <w:lang w:val="en" w:bidi="ar-SA"/>
        </w:rPr>
      </w:pPr>
      <w:r w:rsidRPr="00EB7925">
        <w:rPr>
          <w:rFonts w:ascii="Calibri" w:eastAsia="Times New Roman" w:hAnsi="Calibri" w:cs="Times New Roman"/>
          <w:bCs/>
          <w:i/>
          <w:iCs/>
          <w:kern w:val="36"/>
          <w:sz w:val="20"/>
          <w:szCs w:val="20"/>
          <w:lang w:val="en" w:bidi="ar-SA"/>
        </w:rPr>
        <w:t>verb (used without object)</w:t>
      </w:r>
    </w:p>
    <w:p w:rsidR="00657CFE" w:rsidRPr="00EB7925" w:rsidRDefault="00657CFE" w:rsidP="00083A95">
      <w:pPr>
        <w:pStyle w:val="ListParagraph"/>
        <w:numPr>
          <w:ilvl w:val="0"/>
          <w:numId w:val="7"/>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 xml:space="preserve">to agree or concur; subscribe to (often followed by </w:t>
      </w:r>
      <w:r w:rsidRPr="00EB7925">
        <w:rPr>
          <w:rFonts w:ascii="Calibri" w:hAnsi="Calibri"/>
          <w:bCs/>
          <w:i/>
          <w:iCs/>
          <w:kern w:val="36"/>
          <w:sz w:val="20"/>
          <w:szCs w:val="20"/>
          <w:lang w:val="en"/>
        </w:rPr>
        <w:t>to</w:t>
      </w:r>
      <w:r w:rsidRPr="00EB7925">
        <w:rPr>
          <w:rFonts w:ascii="Calibri" w:hAnsi="Calibri"/>
          <w:bCs/>
          <w:kern w:val="36"/>
          <w:sz w:val="20"/>
          <w:szCs w:val="20"/>
          <w:lang w:val="en"/>
        </w:rPr>
        <w:t xml:space="preserve">): </w:t>
      </w:r>
      <w:r w:rsidRPr="00EB7925">
        <w:rPr>
          <w:rFonts w:ascii="Calibri" w:hAnsi="Calibri"/>
          <w:bCs/>
          <w:i/>
          <w:iCs/>
          <w:kern w:val="36"/>
          <w:sz w:val="20"/>
          <w:szCs w:val="20"/>
          <w:lang w:val="en"/>
        </w:rPr>
        <w:t>to assent to a statement</w:t>
      </w:r>
      <w:r w:rsidRPr="00EB7925">
        <w:rPr>
          <w:rFonts w:ascii="Calibri" w:hAnsi="Calibri"/>
          <w:bCs/>
          <w:kern w:val="36"/>
          <w:sz w:val="20"/>
          <w:szCs w:val="20"/>
          <w:lang w:val="en"/>
        </w:rPr>
        <w:t>.</w:t>
      </w:r>
    </w:p>
    <w:p w:rsidR="00657CFE" w:rsidRPr="00EB7925" w:rsidRDefault="00657CFE" w:rsidP="00083A95">
      <w:pPr>
        <w:pStyle w:val="ListParagraph"/>
        <w:numPr>
          <w:ilvl w:val="0"/>
          <w:numId w:val="7"/>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 xml:space="preserve">to give in; yield; concede: </w:t>
      </w:r>
      <w:r w:rsidRPr="00EB7925">
        <w:rPr>
          <w:rFonts w:ascii="Calibri" w:hAnsi="Calibri"/>
          <w:bCs/>
          <w:i/>
          <w:iCs/>
          <w:kern w:val="36"/>
          <w:sz w:val="20"/>
          <w:szCs w:val="20"/>
          <w:lang w:val="en"/>
        </w:rPr>
        <w:t>Assenting to his demands, I did as I was told.</w:t>
      </w:r>
    </w:p>
    <w:p w:rsidR="00657CFE" w:rsidRPr="00EB7925" w:rsidRDefault="00657CFE" w:rsidP="00963C3F">
      <w:pPr>
        <w:shd w:val="clear" w:color="auto" w:fill="FFFFF0"/>
        <w:spacing w:after="0" w:line="240" w:lineRule="auto"/>
        <w:ind w:left="540"/>
        <w:outlineLvl w:val="0"/>
        <w:rPr>
          <w:rFonts w:ascii="Calibri" w:eastAsia="Times New Roman" w:hAnsi="Calibri" w:cs="Times New Roman"/>
          <w:b/>
          <w:bCs/>
          <w:kern w:val="36"/>
          <w:sz w:val="20"/>
          <w:szCs w:val="20"/>
          <w:lang w:val="en" w:bidi="ar-SA"/>
        </w:rPr>
      </w:pPr>
      <w:r w:rsidRPr="00EB7925">
        <w:rPr>
          <w:rFonts w:ascii="Calibri" w:eastAsia="Times New Roman" w:hAnsi="Calibri" w:cs="Times New Roman"/>
          <w:bCs/>
          <w:i/>
          <w:iCs/>
          <w:kern w:val="36"/>
          <w:sz w:val="20"/>
          <w:szCs w:val="20"/>
          <w:lang w:val="en" w:bidi="ar-SA"/>
        </w:rPr>
        <w:t>noun</w:t>
      </w:r>
    </w:p>
    <w:p w:rsidR="00657CFE" w:rsidRPr="00EB7925" w:rsidRDefault="00657CFE" w:rsidP="00083A95">
      <w:pPr>
        <w:pStyle w:val="ListParagraph"/>
        <w:numPr>
          <w:ilvl w:val="0"/>
          <w:numId w:val="7"/>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agreement, as to a proposal; concurrence.</w:t>
      </w:r>
    </w:p>
    <w:p w:rsidR="00657CFE" w:rsidRPr="00EB7925" w:rsidRDefault="00657CFE" w:rsidP="00083A95">
      <w:pPr>
        <w:pStyle w:val="ListParagraph"/>
        <w:numPr>
          <w:ilvl w:val="0"/>
          <w:numId w:val="7"/>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acquiescence; compliance.</w:t>
      </w:r>
    </w:p>
    <w:p w:rsidR="00657CFE" w:rsidRPr="00AE187D" w:rsidRDefault="00657CFE" w:rsidP="00963C3F">
      <w:pPr>
        <w:shd w:val="clear" w:color="auto" w:fill="FFFFF0"/>
        <w:spacing w:after="0" w:line="240" w:lineRule="auto"/>
        <w:ind w:left="540"/>
        <w:outlineLvl w:val="0"/>
        <w:rPr>
          <w:rFonts w:ascii="Calibri" w:hAnsi="Calibri"/>
          <w:b/>
          <w:kern w:val="36"/>
          <w:sz w:val="16"/>
          <w:szCs w:val="16"/>
          <w:lang w:val="en"/>
        </w:rPr>
      </w:pPr>
    </w:p>
    <w:p w:rsidR="00657CFE" w:rsidRPr="00EB7925" w:rsidRDefault="00657CFE" w:rsidP="00963C3F">
      <w:pPr>
        <w:shd w:val="clear" w:color="auto" w:fill="FFFFF0"/>
        <w:spacing w:after="0" w:line="240" w:lineRule="auto"/>
        <w:ind w:left="540"/>
        <w:outlineLvl w:val="0"/>
        <w:rPr>
          <w:rFonts w:ascii="Calibri" w:hAnsi="Calibri"/>
          <w:bCs/>
          <w:kern w:val="36"/>
          <w:sz w:val="20"/>
          <w:szCs w:val="20"/>
          <w:lang w:val="en"/>
        </w:rPr>
      </w:pPr>
      <w:r w:rsidRPr="00963C3F">
        <w:rPr>
          <w:rFonts w:ascii="Calibri" w:hAnsi="Calibri"/>
          <w:b/>
          <w:kern w:val="36"/>
          <w:sz w:val="20"/>
          <w:szCs w:val="20"/>
          <w:highlight w:val="yellow"/>
          <w:shd w:val="clear" w:color="auto" w:fill="FFFFCC"/>
          <w:lang w:val="en"/>
        </w:rPr>
        <w:t>Covenant</w:t>
      </w:r>
      <w:r w:rsidRPr="00EB7925">
        <w:rPr>
          <w:rFonts w:ascii="Calibri" w:hAnsi="Calibri"/>
          <w:bCs/>
          <w:kern w:val="36"/>
          <w:sz w:val="20"/>
          <w:szCs w:val="20"/>
          <w:lang w:val="en"/>
        </w:rPr>
        <w:t xml:space="preserve"> </w:t>
      </w:r>
      <w:r w:rsidRPr="00EB7925">
        <w:rPr>
          <w:rFonts w:ascii="Calibri" w:eastAsia="Times New Roman" w:hAnsi="Calibri" w:cs="Times New Roman"/>
          <w:bCs/>
          <w:kern w:val="36"/>
          <w:sz w:val="20"/>
          <w:szCs w:val="20"/>
          <w:lang w:bidi="ar-SA"/>
        </w:rPr>
        <w:t>(Dictionary.com)</w:t>
      </w:r>
    </w:p>
    <w:p w:rsidR="00657CFE" w:rsidRPr="00EB7925" w:rsidRDefault="00657CFE" w:rsidP="00963C3F">
      <w:pPr>
        <w:shd w:val="clear" w:color="auto" w:fill="FFFFF0"/>
        <w:spacing w:after="0" w:line="240" w:lineRule="auto"/>
        <w:ind w:left="540"/>
        <w:outlineLvl w:val="0"/>
        <w:rPr>
          <w:rFonts w:ascii="Calibri" w:hAnsi="Calibri"/>
          <w:b/>
          <w:bCs/>
          <w:kern w:val="36"/>
          <w:sz w:val="20"/>
          <w:szCs w:val="20"/>
          <w:lang w:val="en"/>
        </w:rPr>
      </w:pPr>
      <w:r w:rsidRPr="00EB7925">
        <w:rPr>
          <w:rFonts w:ascii="Calibri" w:hAnsi="Calibri"/>
          <w:bCs/>
          <w:i/>
          <w:iCs/>
          <w:kern w:val="36"/>
          <w:sz w:val="20"/>
          <w:szCs w:val="20"/>
          <w:lang w:val="en"/>
        </w:rPr>
        <w:t>noun</w:t>
      </w:r>
    </w:p>
    <w:p w:rsidR="00657CFE" w:rsidRPr="00EB7925" w:rsidRDefault="00657CFE" w:rsidP="00083A95">
      <w:pPr>
        <w:pStyle w:val="ListParagraph"/>
        <w:numPr>
          <w:ilvl w:val="0"/>
          <w:numId w:val="10"/>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an agreement, usually formal, between two or more persons to do or not do something specified.</w:t>
      </w:r>
    </w:p>
    <w:p w:rsidR="00657CFE" w:rsidRPr="00EB7925" w:rsidRDefault="00657CFE" w:rsidP="00083A95">
      <w:pPr>
        <w:pStyle w:val="ListParagraph"/>
        <w:numPr>
          <w:ilvl w:val="0"/>
          <w:numId w:val="10"/>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Law. an incidental clause in such an agreement.</w:t>
      </w:r>
    </w:p>
    <w:p w:rsidR="00657CFE" w:rsidRPr="00EB7925" w:rsidRDefault="00657CFE" w:rsidP="00083A95">
      <w:pPr>
        <w:pStyle w:val="ListParagraph"/>
        <w:numPr>
          <w:ilvl w:val="0"/>
          <w:numId w:val="10"/>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Ecclesiastical. a solemn agreement between the members of a church to act together in harmony with the precepts of the gospel.</w:t>
      </w:r>
    </w:p>
    <w:p w:rsidR="00657CFE" w:rsidRPr="00AE187D" w:rsidRDefault="00657CFE" w:rsidP="00963C3F">
      <w:pPr>
        <w:shd w:val="clear" w:color="auto" w:fill="FFFFF0"/>
        <w:spacing w:after="0" w:line="240" w:lineRule="auto"/>
        <w:ind w:left="540"/>
        <w:outlineLvl w:val="0"/>
        <w:rPr>
          <w:rFonts w:ascii="Calibri" w:hAnsi="Calibri"/>
          <w:bCs/>
          <w:kern w:val="36"/>
          <w:sz w:val="10"/>
          <w:szCs w:val="10"/>
          <w:lang w:val="en"/>
        </w:rPr>
      </w:pPr>
    </w:p>
    <w:p w:rsidR="00657CFE" w:rsidRPr="00EB7925" w:rsidRDefault="00657CFE" w:rsidP="00963C3F">
      <w:pPr>
        <w:shd w:val="clear" w:color="auto" w:fill="FFFFF0"/>
        <w:spacing w:after="0" w:line="240" w:lineRule="auto"/>
        <w:ind w:left="900"/>
        <w:outlineLvl w:val="0"/>
        <w:rPr>
          <w:rFonts w:ascii="Calibri" w:hAnsi="Calibri"/>
          <w:bCs/>
          <w:kern w:val="36"/>
          <w:sz w:val="20"/>
          <w:szCs w:val="20"/>
          <w:lang w:val="en"/>
        </w:rPr>
      </w:pPr>
      <w:r w:rsidRPr="00EB7925">
        <w:rPr>
          <w:rFonts w:ascii="Calibri" w:hAnsi="Calibri"/>
          <w:bCs/>
          <w:kern w:val="36"/>
          <w:sz w:val="20"/>
          <w:szCs w:val="20"/>
          <w:lang w:val="en"/>
        </w:rPr>
        <w:t xml:space="preserve">Bible. </w:t>
      </w:r>
    </w:p>
    <w:p w:rsidR="00657CFE" w:rsidRPr="00EB7925" w:rsidRDefault="00657CFE" w:rsidP="00083A95">
      <w:pPr>
        <w:numPr>
          <w:ilvl w:val="0"/>
          <w:numId w:val="8"/>
        </w:numPr>
        <w:shd w:val="clear" w:color="auto" w:fill="FFFFF0"/>
        <w:spacing w:after="0" w:line="240" w:lineRule="auto"/>
        <w:ind w:left="1260"/>
        <w:outlineLvl w:val="0"/>
        <w:rPr>
          <w:rFonts w:ascii="Calibri" w:hAnsi="Calibri"/>
          <w:bCs/>
          <w:kern w:val="36"/>
          <w:sz w:val="20"/>
          <w:szCs w:val="20"/>
          <w:lang w:val="en"/>
        </w:rPr>
      </w:pPr>
      <w:r w:rsidRPr="00EB7925">
        <w:rPr>
          <w:rFonts w:ascii="Calibri" w:hAnsi="Calibri"/>
          <w:bCs/>
          <w:kern w:val="36"/>
          <w:sz w:val="20"/>
          <w:szCs w:val="20"/>
          <w:lang w:val="en"/>
        </w:rPr>
        <w:t>the conditional promises made to humanity by God, as revealed in Scripture.</w:t>
      </w:r>
    </w:p>
    <w:p w:rsidR="00657CFE" w:rsidRPr="00EB7925" w:rsidRDefault="00657CFE" w:rsidP="00083A95">
      <w:pPr>
        <w:numPr>
          <w:ilvl w:val="0"/>
          <w:numId w:val="8"/>
        </w:numPr>
        <w:shd w:val="clear" w:color="auto" w:fill="FFFFF0"/>
        <w:spacing w:after="0" w:line="240" w:lineRule="auto"/>
        <w:ind w:left="1260"/>
        <w:outlineLvl w:val="0"/>
        <w:rPr>
          <w:rFonts w:ascii="Calibri" w:hAnsi="Calibri"/>
          <w:bCs/>
          <w:kern w:val="36"/>
          <w:sz w:val="20"/>
          <w:szCs w:val="20"/>
          <w:lang w:val="en"/>
        </w:rPr>
      </w:pPr>
      <w:r w:rsidRPr="00EB7925">
        <w:rPr>
          <w:rFonts w:ascii="Calibri" w:hAnsi="Calibri"/>
          <w:bCs/>
          <w:kern w:val="36"/>
          <w:sz w:val="20"/>
          <w:szCs w:val="20"/>
          <w:lang w:val="en"/>
        </w:rPr>
        <w:t>the agreement between God and the ancient Israelites, in which God promised to protect them if they kept His law and were faithful to Him.</w:t>
      </w:r>
    </w:p>
    <w:p w:rsidR="00657CFE" w:rsidRPr="00AE187D" w:rsidRDefault="00657CFE" w:rsidP="00963C3F">
      <w:pPr>
        <w:shd w:val="clear" w:color="auto" w:fill="FFFFF0"/>
        <w:spacing w:after="0" w:line="240" w:lineRule="auto"/>
        <w:ind w:left="540"/>
        <w:outlineLvl w:val="0"/>
        <w:rPr>
          <w:rFonts w:ascii="Calibri" w:hAnsi="Calibri"/>
          <w:bCs/>
          <w:kern w:val="36"/>
          <w:sz w:val="10"/>
          <w:szCs w:val="10"/>
          <w:lang w:val="en"/>
        </w:rPr>
      </w:pPr>
    </w:p>
    <w:p w:rsidR="00657CFE" w:rsidRPr="00EB7925" w:rsidRDefault="00657CFE" w:rsidP="00963C3F">
      <w:pPr>
        <w:shd w:val="clear" w:color="auto" w:fill="FFFFF0"/>
        <w:spacing w:after="0" w:line="240" w:lineRule="auto"/>
        <w:ind w:left="900"/>
        <w:outlineLvl w:val="0"/>
        <w:rPr>
          <w:rFonts w:ascii="Calibri" w:hAnsi="Calibri"/>
          <w:bCs/>
          <w:kern w:val="36"/>
          <w:sz w:val="20"/>
          <w:szCs w:val="20"/>
          <w:lang w:val="en"/>
        </w:rPr>
      </w:pPr>
      <w:r w:rsidRPr="00EB7925">
        <w:rPr>
          <w:rFonts w:ascii="Calibri" w:hAnsi="Calibri"/>
          <w:bCs/>
          <w:kern w:val="36"/>
          <w:sz w:val="20"/>
          <w:szCs w:val="20"/>
          <w:lang w:val="en"/>
        </w:rPr>
        <w:t xml:space="preserve">Law. </w:t>
      </w:r>
    </w:p>
    <w:p w:rsidR="00657CFE" w:rsidRPr="00EB7925" w:rsidRDefault="00657CFE" w:rsidP="00083A95">
      <w:pPr>
        <w:numPr>
          <w:ilvl w:val="0"/>
          <w:numId w:val="9"/>
        </w:numPr>
        <w:shd w:val="clear" w:color="auto" w:fill="FFFFF0"/>
        <w:spacing w:after="0" w:line="240" w:lineRule="auto"/>
        <w:ind w:left="1260"/>
        <w:outlineLvl w:val="0"/>
        <w:rPr>
          <w:rFonts w:ascii="Calibri" w:hAnsi="Calibri"/>
          <w:bCs/>
          <w:kern w:val="36"/>
          <w:sz w:val="20"/>
          <w:szCs w:val="20"/>
          <w:lang w:val="en"/>
        </w:rPr>
      </w:pPr>
      <w:r w:rsidRPr="00EB7925">
        <w:rPr>
          <w:rFonts w:ascii="Calibri" w:hAnsi="Calibri"/>
          <w:bCs/>
          <w:kern w:val="36"/>
          <w:sz w:val="20"/>
          <w:szCs w:val="20"/>
          <w:lang w:val="en"/>
        </w:rPr>
        <w:t>a formal agreement of legal validity, especially one under seal.</w:t>
      </w:r>
    </w:p>
    <w:p w:rsidR="00657CFE" w:rsidRPr="00EB7925" w:rsidRDefault="00657CFE" w:rsidP="00083A95">
      <w:pPr>
        <w:numPr>
          <w:ilvl w:val="0"/>
          <w:numId w:val="9"/>
        </w:numPr>
        <w:shd w:val="clear" w:color="auto" w:fill="FFFFF0"/>
        <w:spacing w:after="0" w:line="240" w:lineRule="auto"/>
        <w:ind w:left="1260"/>
        <w:outlineLvl w:val="0"/>
        <w:rPr>
          <w:rFonts w:ascii="Calibri" w:hAnsi="Calibri"/>
          <w:bCs/>
          <w:kern w:val="36"/>
          <w:sz w:val="20"/>
          <w:szCs w:val="20"/>
          <w:lang w:val="en"/>
        </w:rPr>
      </w:pPr>
      <w:r w:rsidRPr="00EB7925">
        <w:rPr>
          <w:rFonts w:ascii="Calibri" w:hAnsi="Calibri"/>
          <w:bCs/>
          <w:kern w:val="36"/>
          <w:sz w:val="20"/>
          <w:szCs w:val="20"/>
          <w:lang w:val="en"/>
        </w:rPr>
        <w:t>an early English form of action in suits involving sealed contracts.</w:t>
      </w:r>
    </w:p>
    <w:p w:rsidR="00657CFE" w:rsidRPr="00AE187D" w:rsidRDefault="00657CFE" w:rsidP="00963C3F">
      <w:pPr>
        <w:shd w:val="clear" w:color="auto" w:fill="FFFFF0"/>
        <w:spacing w:after="0" w:line="240" w:lineRule="auto"/>
        <w:ind w:left="540"/>
        <w:outlineLvl w:val="0"/>
        <w:rPr>
          <w:rFonts w:ascii="Calibri" w:eastAsia="Times New Roman" w:hAnsi="Calibri" w:cs="Times New Roman"/>
          <w:b/>
          <w:kern w:val="36"/>
          <w:sz w:val="16"/>
          <w:szCs w:val="16"/>
          <w:lang w:bidi="ar-SA"/>
        </w:rPr>
      </w:pPr>
    </w:p>
    <w:p w:rsidR="00657CFE" w:rsidRPr="00EB7925" w:rsidRDefault="00657CFE" w:rsidP="00963C3F">
      <w:pPr>
        <w:shd w:val="clear" w:color="auto" w:fill="FFFFF0"/>
        <w:spacing w:after="0" w:line="240" w:lineRule="auto"/>
        <w:ind w:left="540"/>
        <w:outlineLvl w:val="0"/>
        <w:rPr>
          <w:rFonts w:ascii="Calibri" w:hAnsi="Calibri"/>
          <w:bCs/>
          <w:kern w:val="36"/>
          <w:sz w:val="20"/>
          <w:szCs w:val="20"/>
          <w:lang w:val="en"/>
        </w:rPr>
      </w:pPr>
      <w:r w:rsidRPr="00963C3F">
        <w:rPr>
          <w:rFonts w:ascii="Calibri" w:eastAsia="Times New Roman" w:hAnsi="Calibri" w:cs="Times New Roman"/>
          <w:b/>
          <w:kern w:val="36"/>
          <w:sz w:val="20"/>
          <w:szCs w:val="20"/>
          <w:highlight w:val="yellow"/>
          <w:shd w:val="clear" w:color="auto" w:fill="FFFFCC"/>
          <w:lang w:bidi="ar-SA"/>
        </w:rPr>
        <w:t>Acknowledge</w:t>
      </w:r>
      <w:r w:rsidRPr="00EB7925">
        <w:rPr>
          <w:rFonts w:ascii="Calibri" w:eastAsia="Times New Roman" w:hAnsi="Calibri" w:cs="Times New Roman"/>
          <w:b/>
          <w:kern w:val="36"/>
          <w:sz w:val="20"/>
          <w:szCs w:val="20"/>
          <w:lang w:bidi="ar-SA"/>
        </w:rPr>
        <w:t xml:space="preserve"> </w:t>
      </w:r>
      <w:r w:rsidRPr="00EB7925">
        <w:rPr>
          <w:rFonts w:ascii="Calibri" w:eastAsia="Times New Roman" w:hAnsi="Calibri" w:cs="Times New Roman"/>
          <w:bCs/>
          <w:kern w:val="36"/>
          <w:sz w:val="20"/>
          <w:szCs w:val="20"/>
          <w:lang w:bidi="ar-SA"/>
        </w:rPr>
        <w:t>(Dictionary.com)</w:t>
      </w:r>
    </w:p>
    <w:p w:rsidR="00657CFE" w:rsidRPr="00EB7925" w:rsidRDefault="00657CFE" w:rsidP="00963C3F">
      <w:pPr>
        <w:shd w:val="clear" w:color="auto" w:fill="FFFFF0"/>
        <w:spacing w:after="0" w:line="240" w:lineRule="auto"/>
        <w:ind w:left="540"/>
        <w:outlineLvl w:val="0"/>
        <w:rPr>
          <w:rFonts w:ascii="Calibri" w:hAnsi="Calibri"/>
          <w:b/>
          <w:bCs/>
          <w:kern w:val="36"/>
          <w:sz w:val="20"/>
          <w:szCs w:val="20"/>
          <w:lang w:val="en"/>
        </w:rPr>
      </w:pPr>
      <w:r w:rsidRPr="00EB7925">
        <w:rPr>
          <w:rFonts w:ascii="Calibri" w:hAnsi="Calibri"/>
          <w:bCs/>
          <w:i/>
          <w:iCs/>
          <w:kern w:val="36"/>
          <w:sz w:val="20"/>
          <w:szCs w:val="20"/>
          <w:lang w:val="en"/>
        </w:rPr>
        <w:t xml:space="preserve">verb  </w:t>
      </w:r>
    </w:p>
    <w:p w:rsidR="00657CFE" w:rsidRPr="00EB7925" w:rsidRDefault="00657CFE" w:rsidP="00083A95">
      <w:pPr>
        <w:pStyle w:val="ListParagraph"/>
        <w:numPr>
          <w:ilvl w:val="0"/>
          <w:numId w:val="11"/>
        </w:numPr>
        <w:shd w:val="clear" w:color="auto" w:fill="FFFFF0"/>
        <w:ind w:left="1260"/>
        <w:outlineLvl w:val="0"/>
        <w:rPr>
          <w:rFonts w:ascii="Calibri" w:hAnsi="Calibri"/>
          <w:bCs/>
          <w:i/>
          <w:iCs/>
          <w:kern w:val="36"/>
          <w:sz w:val="20"/>
          <w:szCs w:val="20"/>
          <w:lang w:val="en"/>
        </w:rPr>
      </w:pPr>
      <w:r w:rsidRPr="00EB7925">
        <w:rPr>
          <w:rFonts w:ascii="Calibri" w:hAnsi="Calibri"/>
          <w:bCs/>
          <w:kern w:val="36"/>
          <w:sz w:val="20"/>
          <w:szCs w:val="20"/>
          <w:lang w:val="en"/>
        </w:rPr>
        <w:t xml:space="preserve">to admit to be real or true; recognize the existence, truth, or fact of: </w:t>
      </w:r>
      <w:r w:rsidRPr="00EB7925">
        <w:rPr>
          <w:rFonts w:ascii="Calibri" w:hAnsi="Calibri"/>
          <w:bCs/>
          <w:i/>
          <w:iCs/>
          <w:kern w:val="36"/>
          <w:sz w:val="20"/>
          <w:szCs w:val="20"/>
          <w:lang w:val="en"/>
        </w:rPr>
        <w:t>to acknowledge one's mistakes.</w:t>
      </w:r>
    </w:p>
    <w:p w:rsidR="00657CFE" w:rsidRPr="00EB7925" w:rsidRDefault="00657CFE" w:rsidP="00083A95">
      <w:pPr>
        <w:pStyle w:val="ListParagraph"/>
        <w:numPr>
          <w:ilvl w:val="0"/>
          <w:numId w:val="11"/>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 xml:space="preserve">to show or express recognition or realization of: </w:t>
      </w:r>
      <w:r w:rsidRPr="00EB7925">
        <w:rPr>
          <w:rFonts w:ascii="Calibri" w:hAnsi="Calibri"/>
          <w:bCs/>
          <w:i/>
          <w:iCs/>
          <w:kern w:val="36"/>
          <w:sz w:val="20"/>
          <w:szCs w:val="20"/>
          <w:lang w:val="en"/>
        </w:rPr>
        <w:t>to acknowledge an acquaintance by nodding</w:t>
      </w:r>
      <w:r w:rsidRPr="00EB7925">
        <w:rPr>
          <w:rFonts w:ascii="Calibri" w:hAnsi="Calibri"/>
          <w:bCs/>
          <w:kern w:val="36"/>
          <w:sz w:val="20"/>
          <w:szCs w:val="20"/>
          <w:lang w:val="en"/>
        </w:rPr>
        <w:t>.</w:t>
      </w:r>
    </w:p>
    <w:p w:rsidR="00657CFE" w:rsidRPr="00EB7925" w:rsidRDefault="00657CFE" w:rsidP="00083A95">
      <w:pPr>
        <w:pStyle w:val="ListParagraph"/>
        <w:numPr>
          <w:ilvl w:val="0"/>
          <w:numId w:val="11"/>
        </w:numPr>
        <w:shd w:val="clear" w:color="auto" w:fill="FFFFF0"/>
        <w:ind w:left="1260"/>
        <w:outlineLvl w:val="0"/>
        <w:rPr>
          <w:rFonts w:ascii="Calibri" w:hAnsi="Calibri"/>
          <w:bCs/>
          <w:i/>
          <w:iCs/>
          <w:kern w:val="36"/>
          <w:sz w:val="20"/>
          <w:szCs w:val="20"/>
          <w:lang w:val="en"/>
        </w:rPr>
      </w:pPr>
      <w:r w:rsidRPr="00EB7925">
        <w:rPr>
          <w:rFonts w:ascii="Calibri" w:hAnsi="Calibri"/>
          <w:bCs/>
          <w:kern w:val="36"/>
          <w:sz w:val="20"/>
          <w:szCs w:val="20"/>
          <w:lang w:val="en"/>
        </w:rPr>
        <w:t xml:space="preserve">to recognize the authority, validity, or claims of: </w:t>
      </w:r>
      <w:r w:rsidRPr="00EB7925">
        <w:rPr>
          <w:rFonts w:ascii="Calibri" w:hAnsi="Calibri"/>
          <w:bCs/>
          <w:i/>
          <w:iCs/>
          <w:kern w:val="36"/>
          <w:sz w:val="20"/>
          <w:szCs w:val="20"/>
          <w:lang w:val="en"/>
        </w:rPr>
        <w:t>The students acknowledged the authority of the student council.</w:t>
      </w:r>
    </w:p>
    <w:p w:rsidR="00657CFE" w:rsidRPr="00EB7925" w:rsidRDefault="00657CFE" w:rsidP="00083A95">
      <w:pPr>
        <w:pStyle w:val="ListParagraph"/>
        <w:numPr>
          <w:ilvl w:val="0"/>
          <w:numId w:val="11"/>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 xml:space="preserve">to show or express appreciation or gratitude for: </w:t>
      </w:r>
      <w:r w:rsidRPr="00EB7925">
        <w:rPr>
          <w:rFonts w:ascii="Calibri" w:hAnsi="Calibri"/>
          <w:bCs/>
          <w:i/>
          <w:iCs/>
          <w:kern w:val="36"/>
          <w:sz w:val="20"/>
          <w:szCs w:val="20"/>
          <w:lang w:val="en"/>
        </w:rPr>
        <w:t>to acknowledge a favor</w:t>
      </w:r>
      <w:r w:rsidRPr="00EB7925">
        <w:rPr>
          <w:rFonts w:ascii="Calibri" w:hAnsi="Calibri"/>
          <w:bCs/>
          <w:kern w:val="36"/>
          <w:sz w:val="20"/>
          <w:szCs w:val="20"/>
          <w:lang w:val="en"/>
        </w:rPr>
        <w:t>.</w:t>
      </w:r>
    </w:p>
    <w:p w:rsidR="00657CFE" w:rsidRPr="00EB7925" w:rsidRDefault="00657CFE" w:rsidP="00083A95">
      <w:pPr>
        <w:pStyle w:val="ListParagraph"/>
        <w:numPr>
          <w:ilvl w:val="0"/>
          <w:numId w:val="11"/>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 xml:space="preserve">to indicate or make known the receipt of: </w:t>
      </w:r>
      <w:r w:rsidRPr="00EB7925">
        <w:rPr>
          <w:rFonts w:ascii="Calibri" w:hAnsi="Calibri"/>
          <w:bCs/>
          <w:i/>
          <w:iCs/>
          <w:kern w:val="36"/>
          <w:sz w:val="20"/>
          <w:szCs w:val="20"/>
          <w:lang w:val="en"/>
        </w:rPr>
        <w:t>to acknowledge a letter</w:t>
      </w:r>
      <w:r w:rsidRPr="00EB7925">
        <w:rPr>
          <w:rFonts w:ascii="Calibri" w:hAnsi="Calibri"/>
          <w:bCs/>
          <w:kern w:val="36"/>
          <w:sz w:val="20"/>
          <w:szCs w:val="20"/>
          <w:lang w:val="en"/>
        </w:rPr>
        <w:t>.</w:t>
      </w:r>
    </w:p>
    <w:p w:rsidR="00657CFE" w:rsidRPr="00EB7925" w:rsidRDefault="00657CFE" w:rsidP="00083A95">
      <w:pPr>
        <w:pStyle w:val="ListParagraph"/>
        <w:numPr>
          <w:ilvl w:val="0"/>
          <w:numId w:val="11"/>
        </w:numPr>
        <w:shd w:val="clear" w:color="auto" w:fill="FFFFF0"/>
        <w:ind w:left="1260"/>
        <w:outlineLvl w:val="0"/>
        <w:rPr>
          <w:rFonts w:ascii="Calibri" w:hAnsi="Calibri"/>
          <w:bCs/>
          <w:kern w:val="36"/>
          <w:sz w:val="20"/>
          <w:szCs w:val="20"/>
          <w:lang w:val="en"/>
        </w:rPr>
      </w:pPr>
      <w:r w:rsidRPr="00EB7925">
        <w:rPr>
          <w:rFonts w:ascii="Calibri" w:hAnsi="Calibri"/>
          <w:bCs/>
          <w:kern w:val="36"/>
          <w:sz w:val="20"/>
          <w:szCs w:val="20"/>
          <w:lang w:val="en"/>
        </w:rPr>
        <w:t xml:space="preserve">to take notice of or reply to: </w:t>
      </w:r>
      <w:r w:rsidRPr="00EB7925">
        <w:rPr>
          <w:rFonts w:ascii="Calibri" w:hAnsi="Calibri"/>
          <w:bCs/>
          <w:i/>
          <w:iCs/>
          <w:kern w:val="36"/>
          <w:sz w:val="20"/>
          <w:szCs w:val="20"/>
          <w:lang w:val="en"/>
        </w:rPr>
        <w:t>to acknowledge a greeting</w:t>
      </w:r>
      <w:r w:rsidRPr="00EB7925">
        <w:rPr>
          <w:rFonts w:ascii="Calibri" w:hAnsi="Calibri"/>
          <w:bCs/>
          <w:kern w:val="36"/>
          <w:sz w:val="20"/>
          <w:szCs w:val="20"/>
          <w:lang w:val="en"/>
        </w:rPr>
        <w:t>.</w:t>
      </w:r>
    </w:p>
    <w:p w:rsidR="00657CFE" w:rsidRDefault="00657CFE" w:rsidP="00347CD2">
      <w:pPr>
        <w:spacing w:after="0" w:line="240" w:lineRule="auto"/>
        <w:outlineLvl w:val="0"/>
        <w:rPr>
          <w:rFonts w:ascii="Calibri" w:hAnsi="Calibri"/>
          <w:bCs/>
          <w:kern w:val="36"/>
          <w:sz w:val="23"/>
          <w:szCs w:val="23"/>
          <w:lang w:val="en"/>
        </w:rPr>
      </w:pPr>
      <w:r>
        <w:rPr>
          <w:rFonts w:ascii="Calibri" w:hAnsi="Calibri"/>
          <w:bCs/>
          <w:kern w:val="36"/>
          <w:sz w:val="23"/>
          <w:szCs w:val="23"/>
          <w:lang w:val="en"/>
        </w:rPr>
        <w:lastRenderedPageBreak/>
        <w:t>If I apply this to Romans 10:9-10, the expanded meaning of “</w:t>
      </w:r>
      <w:r>
        <w:rPr>
          <w:rFonts w:ascii="Calibri" w:hAnsi="Calibri"/>
          <w:b/>
          <w:kern w:val="36"/>
          <w:sz w:val="23"/>
          <w:szCs w:val="23"/>
          <w:lang w:val="en"/>
        </w:rPr>
        <w:t>C</w:t>
      </w:r>
      <w:r w:rsidRPr="000E77FF">
        <w:rPr>
          <w:rFonts w:ascii="Calibri" w:hAnsi="Calibri"/>
          <w:b/>
          <w:kern w:val="36"/>
          <w:sz w:val="23"/>
          <w:szCs w:val="23"/>
          <w:lang w:val="en"/>
        </w:rPr>
        <w:t>onfess</w:t>
      </w:r>
      <w:r>
        <w:rPr>
          <w:rFonts w:ascii="Calibri" w:hAnsi="Calibri"/>
          <w:bCs/>
          <w:kern w:val="36"/>
          <w:sz w:val="23"/>
          <w:szCs w:val="23"/>
          <w:lang w:val="en"/>
        </w:rPr>
        <w:t xml:space="preserve">” is to </w:t>
      </w:r>
      <w:r>
        <w:rPr>
          <w:rFonts w:ascii="Calibri" w:hAnsi="Calibri"/>
          <w:b/>
          <w:kern w:val="36"/>
          <w:sz w:val="23"/>
          <w:szCs w:val="23"/>
          <w:lang w:val="en"/>
        </w:rPr>
        <w:t>A</w:t>
      </w:r>
      <w:r w:rsidRPr="002A0849">
        <w:rPr>
          <w:rFonts w:ascii="Calibri" w:hAnsi="Calibri"/>
          <w:b/>
          <w:kern w:val="36"/>
          <w:sz w:val="23"/>
          <w:szCs w:val="23"/>
          <w:lang w:val="en"/>
        </w:rPr>
        <w:t>ssent</w:t>
      </w:r>
      <w:r>
        <w:rPr>
          <w:rFonts w:ascii="Calibri" w:hAnsi="Calibri"/>
          <w:bCs/>
          <w:kern w:val="36"/>
          <w:sz w:val="23"/>
          <w:szCs w:val="23"/>
          <w:lang w:val="en"/>
        </w:rPr>
        <w:t xml:space="preserve"> (</w:t>
      </w:r>
      <w:r w:rsidRPr="00B44EB5">
        <w:rPr>
          <w:rFonts w:ascii="Calibri" w:eastAsia="Times New Roman" w:hAnsi="Calibri" w:cs="Times New Roman"/>
          <w:bCs/>
          <w:kern w:val="36"/>
          <w:sz w:val="23"/>
          <w:szCs w:val="23"/>
          <w:lang w:val="en" w:bidi="ar-SA"/>
        </w:rPr>
        <w:t>to agree</w:t>
      </w:r>
      <w:r>
        <w:rPr>
          <w:rFonts w:ascii="Calibri" w:eastAsia="Times New Roman" w:hAnsi="Calibri" w:cs="Times New Roman"/>
          <w:bCs/>
          <w:kern w:val="36"/>
          <w:sz w:val="23"/>
          <w:szCs w:val="23"/>
          <w:lang w:val="en" w:bidi="ar-SA"/>
        </w:rPr>
        <w:t xml:space="preserve">, </w:t>
      </w:r>
      <w:r w:rsidRPr="00B44EB5">
        <w:rPr>
          <w:rFonts w:ascii="Calibri" w:eastAsia="Times New Roman" w:hAnsi="Calibri" w:cs="Times New Roman"/>
          <w:bCs/>
          <w:kern w:val="36"/>
          <w:sz w:val="23"/>
          <w:szCs w:val="23"/>
          <w:lang w:val="en" w:bidi="ar-SA"/>
        </w:rPr>
        <w:t>yield</w:t>
      </w:r>
      <w:r>
        <w:rPr>
          <w:rFonts w:ascii="Calibri" w:eastAsia="Times New Roman" w:hAnsi="Calibri" w:cs="Times New Roman"/>
          <w:bCs/>
          <w:kern w:val="36"/>
          <w:sz w:val="23"/>
          <w:szCs w:val="23"/>
          <w:lang w:val="en" w:bidi="ar-SA"/>
        </w:rPr>
        <w:t xml:space="preserve"> to, and comply with); </w:t>
      </w:r>
      <w:r>
        <w:rPr>
          <w:rFonts w:ascii="Calibri" w:eastAsia="Times New Roman" w:hAnsi="Calibri" w:cs="Times New Roman"/>
          <w:b/>
          <w:kern w:val="36"/>
          <w:sz w:val="23"/>
          <w:szCs w:val="23"/>
          <w:lang w:val="en" w:bidi="ar-SA"/>
        </w:rPr>
        <w:t>C</w:t>
      </w:r>
      <w:r w:rsidRPr="002A0849">
        <w:rPr>
          <w:rFonts w:ascii="Calibri" w:eastAsia="Times New Roman" w:hAnsi="Calibri" w:cs="Times New Roman"/>
          <w:b/>
          <w:kern w:val="36"/>
          <w:sz w:val="23"/>
          <w:szCs w:val="23"/>
          <w:lang w:val="en" w:bidi="ar-SA"/>
        </w:rPr>
        <w:t>ovenant</w:t>
      </w:r>
      <w:r>
        <w:rPr>
          <w:rFonts w:ascii="Calibri" w:eastAsia="Times New Roman" w:hAnsi="Calibri" w:cs="Times New Roman"/>
          <w:bCs/>
          <w:kern w:val="36"/>
          <w:sz w:val="23"/>
          <w:szCs w:val="23"/>
          <w:lang w:val="en" w:bidi="ar-SA"/>
        </w:rPr>
        <w:t xml:space="preserve"> (</w:t>
      </w:r>
      <w:r w:rsidR="00127CE4">
        <w:rPr>
          <w:rFonts w:ascii="Calibri" w:eastAsia="Times New Roman" w:hAnsi="Calibri" w:cs="Times New Roman"/>
          <w:bCs/>
          <w:kern w:val="36"/>
          <w:sz w:val="23"/>
          <w:szCs w:val="23"/>
          <w:lang w:val="en" w:bidi="ar-SA"/>
        </w:rPr>
        <w:t xml:space="preserve">enter into </w:t>
      </w:r>
      <w:r w:rsidRPr="00B44EB5">
        <w:rPr>
          <w:rFonts w:ascii="Calibri" w:hAnsi="Calibri"/>
          <w:bCs/>
          <w:kern w:val="36"/>
          <w:sz w:val="23"/>
          <w:szCs w:val="23"/>
          <w:lang w:val="en"/>
        </w:rPr>
        <w:t>a formal agreement of legal validity</w:t>
      </w:r>
      <w:r>
        <w:rPr>
          <w:rFonts w:ascii="Calibri" w:hAnsi="Calibri"/>
          <w:bCs/>
          <w:kern w:val="36"/>
          <w:sz w:val="23"/>
          <w:szCs w:val="23"/>
          <w:lang w:val="en"/>
        </w:rPr>
        <w:t xml:space="preserve"> between YAH and the </w:t>
      </w:r>
      <w:r w:rsidR="00347CD2">
        <w:rPr>
          <w:rFonts w:ascii="Calibri" w:hAnsi="Calibri"/>
          <w:bCs/>
          <w:kern w:val="36"/>
          <w:sz w:val="23"/>
          <w:szCs w:val="23"/>
          <w:lang w:val="en"/>
        </w:rPr>
        <w:t>one making the confession</w:t>
      </w:r>
      <w:r>
        <w:rPr>
          <w:rFonts w:ascii="Calibri" w:hAnsi="Calibri"/>
          <w:bCs/>
          <w:kern w:val="36"/>
          <w:sz w:val="23"/>
          <w:szCs w:val="23"/>
          <w:lang w:val="en"/>
        </w:rPr>
        <w:t xml:space="preserve">); and </w:t>
      </w:r>
      <w:r>
        <w:rPr>
          <w:rFonts w:ascii="Calibri" w:hAnsi="Calibri"/>
          <w:b/>
          <w:kern w:val="36"/>
          <w:sz w:val="23"/>
          <w:szCs w:val="23"/>
          <w:lang w:val="en"/>
        </w:rPr>
        <w:t>A</w:t>
      </w:r>
      <w:r w:rsidRPr="002A0849">
        <w:rPr>
          <w:rFonts w:ascii="Calibri" w:hAnsi="Calibri"/>
          <w:b/>
          <w:kern w:val="36"/>
          <w:sz w:val="23"/>
          <w:szCs w:val="23"/>
          <w:lang w:val="en"/>
        </w:rPr>
        <w:t>cknowledge</w:t>
      </w:r>
      <w:r>
        <w:rPr>
          <w:rFonts w:ascii="Calibri" w:hAnsi="Calibri"/>
          <w:bCs/>
          <w:kern w:val="36"/>
          <w:sz w:val="23"/>
          <w:szCs w:val="23"/>
          <w:lang w:val="en"/>
        </w:rPr>
        <w:t xml:space="preserve"> (</w:t>
      </w:r>
      <w:r w:rsidRPr="007F63FE">
        <w:rPr>
          <w:rFonts w:ascii="Calibri" w:hAnsi="Calibri"/>
          <w:bCs/>
          <w:kern w:val="36"/>
          <w:sz w:val="23"/>
          <w:szCs w:val="23"/>
          <w:lang w:val="en"/>
        </w:rPr>
        <w:t>recognize the existence, truth, or fact of</w:t>
      </w:r>
      <w:r w:rsidR="00347CD2">
        <w:rPr>
          <w:rFonts w:ascii="Calibri" w:hAnsi="Calibri"/>
          <w:bCs/>
          <w:kern w:val="36"/>
          <w:sz w:val="23"/>
          <w:szCs w:val="23"/>
          <w:lang w:val="en"/>
        </w:rPr>
        <w:t>;</w:t>
      </w:r>
      <w:r>
        <w:rPr>
          <w:rFonts w:ascii="Calibri" w:hAnsi="Calibri"/>
          <w:bCs/>
          <w:kern w:val="36"/>
          <w:sz w:val="23"/>
          <w:szCs w:val="23"/>
          <w:lang w:val="en"/>
        </w:rPr>
        <w:t xml:space="preserve"> </w:t>
      </w:r>
      <w:r w:rsidRPr="007F63FE">
        <w:rPr>
          <w:rFonts w:ascii="Calibri" w:hAnsi="Calibri"/>
          <w:bCs/>
          <w:kern w:val="36"/>
          <w:sz w:val="23"/>
          <w:szCs w:val="23"/>
          <w:lang w:val="en"/>
        </w:rPr>
        <w:t xml:space="preserve">recognize the authority, validity, </w:t>
      </w:r>
      <w:r w:rsidR="00347CD2">
        <w:rPr>
          <w:rFonts w:ascii="Calibri" w:hAnsi="Calibri"/>
          <w:bCs/>
          <w:kern w:val="36"/>
          <w:sz w:val="23"/>
          <w:szCs w:val="23"/>
          <w:lang w:val="en"/>
        </w:rPr>
        <w:t>and</w:t>
      </w:r>
      <w:r w:rsidRPr="007F63FE">
        <w:rPr>
          <w:rFonts w:ascii="Calibri" w:hAnsi="Calibri"/>
          <w:bCs/>
          <w:kern w:val="36"/>
          <w:sz w:val="23"/>
          <w:szCs w:val="23"/>
          <w:lang w:val="en"/>
        </w:rPr>
        <w:t xml:space="preserve"> claims of</w:t>
      </w:r>
      <w:r w:rsidR="00347CD2">
        <w:rPr>
          <w:rFonts w:ascii="Calibri" w:hAnsi="Calibri"/>
          <w:bCs/>
          <w:kern w:val="36"/>
          <w:sz w:val="23"/>
          <w:szCs w:val="23"/>
          <w:lang w:val="en"/>
        </w:rPr>
        <w:t>; and</w:t>
      </w:r>
      <w:r w:rsidRPr="002A0849">
        <w:rPr>
          <w:rFonts w:ascii="Calibri" w:hAnsi="Calibri"/>
          <w:bCs/>
          <w:kern w:val="36"/>
          <w:sz w:val="23"/>
          <w:szCs w:val="23"/>
          <w:lang w:val="en"/>
        </w:rPr>
        <w:t xml:space="preserve"> </w:t>
      </w:r>
      <w:r w:rsidRPr="007F63FE">
        <w:rPr>
          <w:rFonts w:ascii="Calibri" w:hAnsi="Calibri"/>
          <w:bCs/>
          <w:kern w:val="36"/>
          <w:sz w:val="23"/>
          <w:szCs w:val="23"/>
          <w:lang w:val="en"/>
        </w:rPr>
        <w:t>show or express appreciation or gratitude for</w:t>
      </w:r>
      <w:r>
        <w:rPr>
          <w:rFonts w:ascii="Calibri" w:hAnsi="Calibri"/>
          <w:bCs/>
          <w:kern w:val="36"/>
          <w:sz w:val="23"/>
          <w:szCs w:val="23"/>
          <w:lang w:val="en"/>
        </w:rPr>
        <w:t>).</w:t>
      </w:r>
    </w:p>
    <w:p w:rsidR="00347CD2" w:rsidRPr="00B44EB5" w:rsidRDefault="00347CD2" w:rsidP="00347CD2">
      <w:pPr>
        <w:spacing w:after="0" w:line="240" w:lineRule="auto"/>
        <w:outlineLvl w:val="0"/>
        <w:rPr>
          <w:rFonts w:ascii="Calibri" w:hAnsi="Calibri"/>
          <w:bCs/>
          <w:kern w:val="36"/>
          <w:sz w:val="23"/>
          <w:szCs w:val="23"/>
          <w:lang w:val="en"/>
        </w:rPr>
      </w:pPr>
    </w:p>
    <w:p w:rsidR="00657CFE" w:rsidRDefault="00657CFE" w:rsidP="00386732">
      <w:pPr>
        <w:spacing w:after="0" w:line="240" w:lineRule="auto"/>
        <w:outlineLvl w:val="0"/>
        <w:rPr>
          <w:rFonts w:ascii="Calibri" w:eastAsia="Times New Roman" w:hAnsi="Calibri" w:cs="Times New Roman"/>
          <w:bCs/>
          <w:kern w:val="36"/>
          <w:sz w:val="23"/>
          <w:szCs w:val="23"/>
          <w:lang w:bidi="ar-SA"/>
        </w:rPr>
      </w:pPr>
      <w:r>
        <w:rPr>
          <w:rFonts w:ascii="Calibri" w:eastAsia="Times New Roman" w:hAnsi="Calibri" w:cs="Times New Roman"/>
          <w:bCs/>
          <w:kern w:val="36"/>
          <w:sz w:val="23"/>
          <w:szCs w:val="23"/>
          <w:lang w:bidi="ar-SA"/>
        </w:rPr>
        <w:t>So which is right? Do we receive eternal life just by claiming a belief in Christ and His sac</w:t>
      </w:r>
      <w:r w:rsidR="00386732">
        <w:rPr>
          <w:rFonts w:ascii="Calibri" w:eastAsia="Times New Roman" w:hAnsi="Calibri" w:cs="Times New Roman"/>
          <w:bCs/>
          <w:kern w:val="36"/>
          <w:sz w:val="23"/>
          <w:szCs w:val="23"/>
          <w:lang w:bidi="ar-SA"/>
        </w:rPr>
        <w:t>rifice for us or is there more to it</w:t>
      </w:r>
      <w:r>
        <w:rPr>
          <w:rFonts w:ascii="Calibri" w:eastAsia="Times New Roman" w:hAnsi="Calibri" w:cs="Times New Roman"/>
          <w:bCs/>
          <w:kern w:val="36"/>
          <w:sz w:val="23"/>
          <w:szCs w:val="23"/>
          <w:lang w:bidi="ar-SA"/>
        </w:rPr>
        <w:t>?</w:t>
      </w:r>
    </w:p>
    <w:p w:rsidR="00657CFE" w:rsidRDefault="00657CFE" w:rsidP="000D4AD5">
      <w:pPr>
        <w:spacing w:after="0" w:line="240" w:lineRule="auto"/>
        <w:rPr>
          <w:sz w:val="23"/>
          <w:szCs w:val="23"/>
        </w:rPr>
      </w:pPr>
    </w:p>
    <w:p w:rsidR="00EA6E57" w:rsidRPr="00EA6E57" w:rsidRDefault="00127CE4" w:rsidP="00442326">
      <w:pPr>
        <w:spacing w:after="0" w:line="240" w:lineRule="auto"/>
        <w:rPr>
          <w:color w:val="000000" w:themeColor="text1"/>
          <w:sz w:val="23"/>
          <w:szCs w:val="23"/>
        </w:rPr>
      </w:pPr>
      <w:r>
        <w:rPr>
          <w:color w:val="000000" w:themeColor="text1"/>
          <w:sz w:val="23"/>
          <w:szCs w:val="23"/>
        </w:rPr>
        <w:t>No</w:t>
      </w:r>
      <w:r w:rsidR="00442326">
        <w:rPr>
          <w:color w:val="000000" w:themeColor="text1"/>
          <w:sz w:val="23"/>
          <w:szCs w:val="23"/>
        </w:rPr>
        <w:t>w</w:t>
      </w:r>
      <w:r>
        <w:rPr>
          <w:color w:val="000000" w:themeColor="text1"/>
          <w:sz w:val="23"/>
          <w:szCs w:val="23"/>
        </w:rPr>
        <w:t xml:space="preserve"> l</w:t>
      </w:r>
      <w:r w:rsidR="00224082">
        <w:rPr>
          <w:color w:val="000000" w:themeColor="text1"/>
          <w:sz w:val="23"/>
          <w:szCs w:val="23"/>
        </w:rPr>
        <w:t>et</w:t>
      </w:r>
      <w:r w:rsidR="0066752A">
        <w:rPr>
          <w:color w:val="000000" w:themeColor="text1"/>
          <w:sz w:val="23"/>
          <w:szCs w:val="23"/>
        </w:rPr>
        <w:t>’</w:t>
      </w:r>
      <w:r>
        <w:rPr>
          <w:color w:val="000000" w:themeColor="text1"/>
          <w:sz w:val="23"/>
          <w:szCs w:val="23"/>
        </w:rPr>
        <w:t>s</w:t>
      </w:r>
      <w:r w:rsidR="00224082">
        <w:rPr>
          <w:color w:val="000000" w:themeColor="text1"/>
          <w:sz w:val="23"/>
          <w:szCs w:val="23"/>
        </w:rPr>
        <w:t xml:space="preserve"> back up and learn more about what </w:t>
      </w:r>
      <w:r w:rsidR="00D81E4C">
        <w:rPr>
          <w:color w:val="000000" w:themeColor="text1"/>
          <w:sz w:val="23"/>
          <w:szCs w:val="23"/>
        </w:rPr>
        <w:t>it means to</w:t>
      </w:r>
      <w:r w:rsidR="00224082">
        <w:rPr>
          <w:color w:val="000000" w:themeColor="text1"/>
          <w:sz w:val="23"/>
          <w:szCs w:val="23"/>
        </w:rPr>
        <w:t xml:space="preserve"> “</w:t>
      </w:r>
      <w:r w:rsidR="00200250">
        <w:rPr>
          <w:color w:val="000000" w:themeColor="text1"/>
          <w:sz w:val="23"/>
          <w:szCs w:val="23"/>
        </w:rPr>
        <w:t>Enter Ye In</w:t>
      </w:r>
      <w:r w:rsidR="00224082">
        <w:rPr>
          <w:color w:val="000000" w:themeColor="text1"/>
          <w:sz w:val="23"/>
          <w:szCs w:val="23"/>
        </w:rPr>
        <w:t>.”</w:t>
      </w:r>
    </w:p>
    <w:p w:rsidR="0038393E" w:rsidRDefault="0038393E" w:rsidP="00F60BF2">
      <w:pPr>
        <w:spacing w:after="0" w:line="240" w:lineRule="auto"/>
        <w:rPr>
          <w:color w:val="000000" w:themeColor="text1"/>
          <w:sz w:val="23"/>
          <w:szCs w:val="23"/>
        </w:rPr>
      </w:pPr>
    </w:p>
    <w:p w:rsidR="001613FB" w:rsidRDefault="001613FB" w:rsidP="00F60BF2">
      <w:pPr>
        <w:spacing w:after="0" w:line="240" w:lineRule="auto"/>
        <w:rPr>
          <w:color w:val="000000" w:themeColor="text1"/>
          <w:sz w:val="23"/>
          <w:szCs w:val="23"/>
        </w:rPr>
      </w:pPr>
    </w:p>
    <w:p w:rsidR="001613FB" w:rsidRDefault="001613FB" w:rsidP="00F60BF2">
      <w:pPr>
        <w:spacing w:after="0" w:line="240" w:lineRule="auto"/>
        <w:rPr>
          <w:color w:val="000000" w:themeColor="text1"/>
          <w:sz w:val="23"/>
          <w:szCs w:val="23"/>
        </w:rPr>
      </w:pPr>
    </w:p>
    <w:p w:rsidR="001613FB" w:rsidRDefault="001613FB" w:rsidP="00F60BF2">
      <w:pPr>
        <w:spacing w:after="0" w:line="240" w:lineRule="auto"/>
        <w:rPr>
          <w:color w:val="000000" w:themeColor="text1"/>
          <w:sz w:val="23"/>
          <w:szCs w:val="23"/>
        </w:rPr>
      </w:pPr>
    </w:p>
    <w:p w:rsidR="001613FB" w:rsidRDefault="001613FB" w:rsidP="00F60BF2">
      <w:pPr>
        <w:spacing w:after="0" w:line="240" w:lineRule="auto"/>
        <w:rPr>
          <w:color w:val="000000" w:themeColor="text1"/>
          <w:sz w:val="23"/>
          <w:szCs w:val="23"/>
        </w:rPr>
      </w:pPr>
    </w:p>
    <w:p w:rsidR="0038393E" w:rsidRPr="00FE1094" w:rsidRDefault="0038393E" w:rsidP="0038393E">
      <w:pPr>
        <w:spacing w:after="0" w:line="240" w:lineRule="auto"/>
        <w:jc w:val="center"/>
        <w:rPr>
          <w:rFonts w:asciiTheme="majorHAnsi" w:hAnsiTheme="majorHAnsi"/>
          <w:b/>
          <w:bCs/>
          <w:color w:val="C00000"/>
          <w:sz w:val="28"/>
          <w:szCs w:val="28"/>
        </w:rPr>
      </w:pPr>
      <w:bookmarkStart w:id="2" w:name="enter"/>
      <w:r w:rsidRPr="00FE1094">
        <w:rPr>
          <w:rFonts w:asciiTheme="majorHAnsi" w:hAnsiTheme="majorHAnsi"/>
          <w:b/>
          <w:bCs/>
          <w:color w:val="C00000"/>
          <w:sz w:val="28"/>
          <w:szCs w:val="28"/>
        </w:rPr>
        <w:t>“Enter Ye In”</w:t>
      </w:r>
    </w:p>
    <w:bookmarkEnd w:id="2"/>
    <w:p w:rsidR="0038393E" w:rsidRDefault="0038393E" w:rsidP="00AB4E9B">
      <w:pPr>
        <w:spacing w:after="0" w:line="240" w:lineRule="auto"/>
        <w:rPr>
          <w:sz w:val="23"/>
          <w:szCs w:val="23"/>
        </w:rPr>
      </w:pPr>
    </w:p>
    <w:p w:rsidR="00AB4E9B" w:rsidRPr="00AB4E9B" w:rsidRDefault="00AB4E9B" w:rsidP="00AB4E9B">
      <w:pPr>
        <w:spacing w:after="0" w:line="240" w:lineRule="auto"/>
        <w:rPr>
          <w:sz w:val="23"/>
          <w:szCs w:val="23"/>
        </w:rPr>
      </w:pPr>
    </w:p>
    <w:p w:rsidR="00AB4E9B" w:rsidRDefault="00AB4E9B" w:rsidP="00AB4E9B">
      <w:pPr>
        <w:spacing w:after="0" w:line="240" w:lineRule="auto"/>
        <w:rPr>
          <w:sz w:val="23"/>
          <w:szCs w:val="23"/>
        </w:rPr>
      </w:pPr>
      <w:r w:rsidRPr="00AB4E9B">
        <w:rPr>
          <w:sz w:val="23"/>
          <w:szCs w:val="23"/>
        </w:rPr>
        <w:t>Following are related passages on how we are to enter in</w:t>
      </w:r>
      <w:r w:rsidR="00D81E4C">
        <w:rPr>
          <w:sz w:val="23"/>
          <w:szCs w:val="23"/>
        </w:rPr>
        <w:t>to life</w:t>
      </w:r>
      <w:r w:rsidRPr="00AB4E9B">
        <w:rPr>
          <w:sz w:val="23"/>
          <w:szCs w:val="23"/>
        </w:rPr>
        <w:t>.</w:t>
      </w:r>
    </w:p>
    <w:p w:rsidR="00D81E4C" w:rsidRDefault="00D81E4C" w:rsidP="00AB4E9B">
      <w:pPr>
        <w:spacing w:after="0" w:line="240" w:lineRule="auto"/>
        <w:rPr>
          <w:sz w:val="23"/>
          <w:szCs w:val="23"/>
        </w:rPr>
      </w:pPr>
    </w:p>
    <w:p w:rsidR="002E0149" w:rsidRDefault="002E0149" w:rsidP="00AB4E9B">
      <w:pPr>
        <w:spacing w:after="0" w:line="240" w:lineRule="auto"/>
        <w:rPr>
          <w:sz w:val="23"/>
          <w:szCs w:val="23"/>
        </w:rPr>
      </w:pPr>
    </w:p>
    <w:p w:rsidR="00B16CDD" w:rsidRPr="00B16CDD" w:rsidRDefault="00B16CDD" w:rsidP="00083A95">
      <w:pPr>
        <w:pStyle w:val="ListParagraph"/>
        <w:numPr>
          <w:ilvl w:val="0"/>
          <w:numId w:val="13"/>
        </w:numPr>
        <w:ind w:left="360"/>
        <w:rPr>
          <w:b/>
          <w:bCs/>
          <w:color w:val="0000FF"/>
          <w:sz w:val="23"/>
          <w:szCs w:val="23"/>
        </w:rPr>
      </w:pPr>
      <w:bookmarkStart w:id="3" w:name="commandments"/>
      <w:r w:rsidRPr="00B16CDD">
        <w:rPr>
          <w:b/>
          <w:bCs/>
          <w:color w:val="0000FF"/>
          <w:sz w:val="23"/>
          <w:szCs w:val="23"/>
        </w:rPr>
        <w:t>Keep the Commandments</w:t>
      </w:r>
    </w:p>
    <w:bookmarkEnd w:id="3"/>
    <w:p w:rsidR="00B16CDD" w:rsidRPr="00B16CDD" w:rsidRDefault="00B16CDD" w:rsidP="00B16CDD">
      <w:pPr>
        <w:pStyle w:val="ListParagraph"/>
        <w:ind w:left="360"/>
        <w:rPr>
          <w:sz w:val="23"/>
          <w:szCs w:val="23"/>
        </w:rPr>
      </w:pPr>
    </w:p>
    <w:p w:rsidR="00D81E4C" w:rsidRPr="00AB4E9B" w:rsidRDefault="00D81E4C" w:rsidP="00347CD2">
      <w:pPr>
        <w:spacing w:after="0" w:line="240" w:lineRule="auto"/>
        <w:rPr>
          <w:sz w:val="23"/>
          <w:szCs w:val="23"/>
        </w:rPr>
      </w:pPr>
      <w:r>
        <w:rPr>
          <w:sz w:val="23"/>
          <w:szCs w:val="23"/>
        </w:rPr>
        <w:t>In Part 1 of th</w:t>
      </w:r>
      <w:r w:rsidR="00347CD2">
        <w:rPr>
          <w:sz w:val="23"/>
          <w:szCs w:val="23"/>
        </w:rPr>
        <w:t>is</w:t>
      </w:r>
      <w:r>
        <w:rPr>
          <w:sz w:val="23"/>
          <w:szCs w:val="23"/>
        </w:rPr>
        <w:t xml:space="preserve"> study, we learned that it is imperative that we keep YAH</w:t>
      </w:r>
      <w:r w:rsidR="00CC381C">
        <w:rPr>
          <w:sz w:val="23"/>
          <w:szCs w:val="23"/>
        </w:rPr>
        <w:t>’s</w:t>
      </w:r>
      <w:r>
        <w:rPr>
          <w:sz w:val="23"/>
          <w:szCs w:val="23"/>
        </w:rPr>
        <w:t xml:space="preserve"> (</w:t>
      </w:r>
      <w:r w:rsidR="00B16CDD">
        <w:rPr>
          <w:sz w:val="23"/>
          <w:szCs w:val="23"/>
        </w:rPr>
        <w:t>the L</w:t>
      </w:r>
      <w:r w:rsidR="00CC381C" w:rsidRPr="00CC381C">
        <w:rPr>
          <w:smallCaps/>
          <w:sz w:val="23"/>
          <w:szCs w:val="23"/>
        </w:rPr>
        <w:t>ord</w:t>
      </w:r>
      <w:r>
        <w:rPr>
          <w:sz w:val="23"/>
          <w:szCs w:val="23"/>
        </w:rPr>
        <w:t xml:space="preserve">) </w:t>
      </w:r>
      <w:r w:rsidRPr="00B16CDD">
        <w:rPr>
          <w:sz w:val="23"/>
          <w:szCs w:val="23"/>
        </w:rPr>
        <w:t>commandments</w:t>
      </w:r>
      <w:r>
        <w:rPr>
          <w:sz w:val="23"/>
          <w:szCs w:val="23"/>
        </w:rPr>
        <w:t>.</w:t>
      </w:r>
    </w:p>
    <w:p w:rsidR="00AB4E9B" w:rsidRDefault="00AB4E9B" w:rsidP="00AB4E9B">
      <w:pPr>
        <w:spacing w:after="0" w:line="240" w:lineRule="auto"/>
        <w:rPr>
          <w:sz w:val="23"/>
          <w:szCs w:val="23"/>
        </w:rPr>
      </w:pPr>
    </w:p>
    <w:p w:rsidR="00F6186D" w:rsidRPr="00AB4E9B" w:rsidRDefault="00F6186D" w:rsidP="00367DF4">
      <w:pPr>
        <w:shd w:val="clear" w:color="auto" w:fill="F7FBFB"/>
        <w:spacing w:after="0" w:line="240" w:lineRule="auto"/>
        <w:rPr>
          <w:b/>
          <w:bCs/>
          <w:sz w:val="23"/>
          <w:szCs w:val="23"/>
        </w:rPr>
      </w:pPr>
      <w:r w:rsidRPr="00AB4E9B">
        <w:rPr>
          <w:b/>
          <w:bCs/>
          <w:sz w:val="23"/>
          <w:szCs w:val="23"/>
        </w:rPr>
        <w:t xml:space="preserve">Matthew 19:16-19 </w:t>
      </w:r>
      <w:r w:rsidR="00645E8C">
        <w:rPr>
          <w:b/>
          <w:bCs/>
          <w:sz w:val="23"/>
          <w:szCs w:val="23"/>
        </w:rPr>
        <w:t xml:space="preserve"> </w:t>
      </w:r>
    </w:p>
    <w:p w:rsidR="00F6186D" w:rsidRPr="00AB4E9B" w:rsidRDefault="00367DF4" w:rsidP="00367DF4">
      <w:pPr>
        <w:shd w:val="clear" w:color="auto" w:fill="F7FBFB"/>
        <w:spacing w:after="0" w:line="240" w:lineRule="auto"/>
        <w:rPr>
          <w:sz w:val="23"/>
          <w:szCs w:val="23"/>
        </w:rPr>
      </w:pPr>
      <w:r>
        <w:rPr>
          <w:sz w:val="23"/>
          <w:szCs w:val="23"/>
        </w:rPr>
        <w:t>“</w:t>
      </w:r>
      <w:r w:rsidR="00F6186D" w:rsidRPr="00AB4E9B">
        <w:rPr>
          <w:sz w:val="23"/>
          <w:szCs w:val="23"/>
        </w:rPr>
        <w:t>And, behold, one came and said unto him, Good Master, what good thing shall I do, that I may have eternal life?</w:t>
      </w:r>
    </w:p>
    <w:p w:rsidR="00F6186D" w:rsidRPr="00AB4E9B" w:rsidRDefault="00F6186D" w:rsidP="00AA4BF9">
      <w:pPr>
        <w:shd w:val="clear" w:color="auto" w:fill="F7FBFB"/>
        <w:spacing w:after="0" w:line="240" w:lineRule="auto"/>
        <w:rPr>
          <w:sz w:val="23"/>
          <w:szCs w:val="23"/>
        </w:rPr>
      </w:pPr>
      <w:r w:rsidRPr="00AB4E9B">
        <w:rPr>
          <w:sz w:val="23"/>
          <w:szCs w:val="23"/>
          <w:vertAlign w:val="superscript"/>
        </w:rPr>
        <w:t>17 </w:t>
      </w:r>
      <w:r w:rsidRPr="00AB4E9B">
        <w:rPr>
          <w:sz w:val="23"/>
          <w:szCs w:val="23"/>
        </w:rPr>
        <w:t>And he said unto him, Why callest thou me good? there is none good but one, that is, God</w:t>
      </w:r>
      <w:r w:rsidRPr="00AA4BF9">
        <w:rPr>
          <w:sz w:val="23"/>
          <w:szCs w:val="23"/>
          <w:u w:val="single" w:color="FF0000"/>
        </w:rPr>
        <w:t xml:space="preserve">: </w:t>
      </w:r>
      <w:r w:rsidRPr="00AA4BF9">
        <w:rPr>
          <w:b/>
          <w:bCs/>
          <w:sz w:val="23"/>
          <w:szCs w:val="23"/>
          <w:u w:val="single" w:color="FF0000"/>
        </w:rPr>
        <w:t xml:space="preserve">but if thou wilt </w:t>
      </w:r>
      <w:r w:rsidRPr="00AA4BF9">
        <w:rPr>
          <w:b/>
          <w:bCs/>
          <w:color w:val="0000FF"/>
          <w:sz w:val="23"/>
          <w:szCs w:val="23"/>
          <w:u w:val="single" w:color="FF0000"/>
        </w:rPr>
        <w:t>enter</w:t>
      </w:r>
      <w:r w:rsidR="00AA4BF9">
        <w:rPr>
          <w:b/>
          <w:bCs/>
          <w:color w:val="0000FF"/>
          <w:sz w:val="23"/>
          <w:szCs w:val="23"/>
          <w:u w:val="single" w:color="FF0000"/>
        </w:rPr>
        <w:t xml:space="preserve"> </w:t>
      </w:r>
      <w:r w:rsidR="00AA4BF9" w:rsidRPr="00AA4BF9">
        <w:rPr>
          <w:rFonts w:eastAsia="Calibri" w:cs="Arial"/>
          <w:color w:val="000000" w:themeColor="text1"/>
          <w:sz w:val="23"/>
          <w:szCs w:val="23"/>
          <w:u w:val="single" w:color="FF0000"/>
          <w:vertAlign w:val="superscript"/>
        </w:rPr>
        <w:t xml:space="preserve">(1525) </w:t>
      </w:r>
      <w:r w:rsidRPr="00AA4BF9">
        <w:rPr>
          <w:b/>
          <w:bCs/>
          <w:sz w:val="23"/>
          <w:szCs w:val="23"/>
          <w:u w:val="single" w:color="FF0000"/>
        </w:rPr>
        <w:t>into life, keep the commandments</w:t>
      </w:r>
      <w:r w:rsidRPr="00AA4BF9">
        <w:rPr>
          <w:b/>
          <w:bCs/>
          <w:sz w:val="23"/>
          <w:szCs w:val="23"/>
        </w:rPr>
        <w:t>.</w:t>
      </w:r>
    </w:p>
    <w:p w:rsidR="00F6186D" w:rsidRPr="00AB4E9B" w:rsidRDefault="00F6186D" w:rsidP="00367DF4">
      <w:pPr>
        <w:shd w:val="clear" w:color="auto" w:fill="F7FBFB"/>
        <w:spacing w:after="0" w:line="240" w:lineRule="auto"/>
        <w:rPr>
          <w:sz w:val="23"/>
          <w:szCs w:val="23"/>
        </w:rPr>
      </w:pPr>
      <w:r w:rsidRPr="00AB4E9B">
        <w:rPr>
          <w:sz w:val="23"/>
          <w:szCs w:val="23"/>
          <w:vertAlign w:val="superscript"/>
        </w:rPr>
        <w:t>18 </w:t>
      </w:r>
      <w:r w:rsidRPr="00AB4E9B">
        <w:rPr>
          <w:sz w:val="23"/>
          <w:szCs w:val="23"/>
        </w:rPr>
        <w:t>He saith unto him, Which? Jesus said, Thou shalt do no murder, Thou shalt not commit adultery, Thou shalt not steal, Thou shalt not bear false witness,</w:t>
      </w:r>
    </w:p>
    <w:p w:rsidR="00F6186D" w:rsidRPr="00AB4E9B" w:rsidRDefault="00F6186D" w:rsidP="00367DF4">
      <w:pPr>
        <w:shd w:val="clear" w:color="auto" w:fill="F7FBFB"/>
        <w:spacing w:after="0" w:line="240" w:lineRule="auto"/>
        <w:rPr>
          <w:sz w:val="23"/>
          <w:szCs w:val="23"/>
        </w:rPr>
      </w:pPr>
      <w:r w:rsidRPr="00AB4E9B">
        <w:rPr>
          <w:sz w:val="23"/>
          <w:szCs w:val="23"/>
          <w:vertAlign w:val="superscript"/>
        </w:rPr>
        <w:t>19 </w:t>
      </w:r>
      <w:r w:rsidRPr="00AB4E9B">
        <w:rPr>
          <w:sz w:val="23"/>
          <w:szCs w:val="23"/>
        </w:rPr>
        <w:t>Honour thy father and thy mother: and, Thou shalt love thy neighbour as thyself.</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F6186D" w:rsidRPr="00AB4E9B" w:rsidRDefault="00F6186D" w:rsidP="00AB4E9B">
      <w:pPr>
        <w:spacing w:after="0" w:line="240" w:lineRule="auto"/>
        <w:rPr>
          <w:sz w:val="23"/>
          <w:szCs w:val="23"/>
        </w:rPr>
      </w:pPr>
    </w:p>
    <w:p w:rsidR="00AB4E9B" w:rsidRPr="00AB4E9B" w:rsidRDefault="00AB4E9B" w:rsidP="00367DF4">
      <w:pPr>
        <w:shd w:val="clear" w:color="auto" w:fill="F7FBFB"/>
        <w:spacing w:after="0" w:line="240" w:lineRule="auto"/>
        <w:rPr>
          <w:b/>
          <w:bCs/>
          <w:sz w:val="23"/>
          <w:szCs w:val="23"/>
        </w:rPr>
      </w:pPr>
      <w:r w:rsidRPr="00AB4E9B">
        <w:rPr>
          <w:b/>
          <w:bCs/>
          <w:sz w:val="23"/>
          <w:szCs w:val="23"/>
        </w:rPr>
        <w:t xml:space="preserve">Matthew 5:17-20 </w:t>
      </w:r>
      <w:r w:rsidR="00645E8C">
        <w:rPr>
          <w:b/>
          <w:bCs/>
          <w:sz w:val="23"/>
          <w:szCs w:val="23"/>
        </w:rPr>
        <w:t xml:space="preserve"> </w:t>
      </w:r>
    </w:p>
    <w:p w:rsidR="00AB4E9B" w:rsidRPr="00AB4E9B" w:rsidRDefault="00367DF4" w:rsidP="00367DF4">
      <w:pPr>
        <w:shd w:val="clear" w:color="auto" w:fill="F7FBFB"/>
        <w:spacing w:after="0" w:line="240" w:lineRule="auto"/>
        <w:rPr>
          <w:sz w:val="23"/>
          <w:szCs w:val="23"/>
        </w:rPr>
      </w:pPr>
      <w:r>
        <w:rPr>
          <w:sz w:val="23"/>
          <w:szCs w:val="23"/>
        </w:rPr>
        <w:t>“</w:t>
      </w:r>
      <w:r w:rsidR="00AB4E9B" w:rsidRPr="00AB4E9B">
        <w:rPr>
          <w:sz w:val="23"/>
          <w:szCs w:val="23"/>
        </w:rPr>
        <w:t>Think not that I am come to destroy the law, or the prophets: I am not come to destroy, but to fulfil.</w:t>
      </w:r>
    </w:p>
    <w:p w:rsidR="00AB4E9B" w:rsidRPr="00AB4E9B" w:rsidRDefault="00AB4E9B" w:rsidP="00367DF4">
      <w:pPr>
        <w:shd w:val="clear" w:color="auto" w:fill="F7FBFB"/>
        <w:spacing w:after="0" w:line="240" w:lineRule="auto"/>
        <w:rPr>
          <w:sz w:val="23"/>
          <w:szCs w:val="23"/>
        </w:rPr>
      </w:pPr>
      <w:r w:rsidRPr="00AB4E9B">
        <w:rPr>
          <w:sz w:val="23"/>
          <w:szCs w:val="23"/>
          <w:vertAlign w:val="superscript"/>
        </w:rPr>
        <w:t>18 </w:t>
      </w:r>
      <w:r w:rsidRPr="00AB4E9B">
        <w:rPr>
          <w:sz w:val="23"/>
          <w:szCs w:val="23"/>
        </w:rPr>
        <w:t>For verily I say unto you, Till heaven and earth pass, one jot or one tittle shall in no wise pass from the law, till all be fulfilled.</w:t>
      </w:r>
    </w:p>
    <w:p w:rsidR="00AB4E9B" w:rsidRPr="00AB4E9B" w:rsidRDefault="00AB4E9B" w:rsidP="00313D0F">
      <w:pPr>
        <w:shd w:val="clear" w:color="auto" w:fill="F7FBFB"/>
        <w:spacing w:after="0" w:line="240" w:lineRule="auto"/>
        <w:rPr>
          <w:sz w:val="23"/>
          <w:szCs w:val="23"/>
        </w:rPr>
      </w:pPr>
      <w:r w:rsidRPr="00AB4E9B">
        <w:rPr>
          <w:sz w:val="23"/>
          <w:szCs w:val="23"/>
          <w:vertAlign w:val="superscript"/>
        </w:rPr>
        <w:t>19 </w:t>
      </w:r>
      <w:r w:rsidRPr="00AB4E9B">
        <w:rPr>
          <w:sz w:val="23"/>
          <w:szCs w:val="23"/>
        </w:rPr>
        <w:t xml:space="preserve">Whosoever therefore shall break one of these least commandments, and shall teach men so, he shall be called the least in the </w:t>
      </w:r>
      <w:r w:rsidRPr="00313D0F">
        <w:rPr>
          <w:color w:val="C00000"/>
          <w:sz w:val="23"/>
          <w:szCs w:val="23"/>
        </w:rPr>
        <w:t xml:space="preserve">kingdom </w:t>
      </w:r>
      <w:r w:rsidR="00313D0F" w:rsidRPr="00313D0F">
        <w:rPr>
          <w:rFonts w:eastAsia="Calibri" w:cs="Arial"/>
          <w:color w:val="000000" w:themeColor="text1"/>
          <w:sz w:val="23"/>
          <w:szCs w:val="23"/>
          <w:vertAlign w:val="superscript"/>
        </w:rPr>
        <w:t>(</w:t>
      </w:r>
      <w:r w:rsidR="00313D0F">
        <w:rPr>
          <w:rFonts w:eastAsia="Calibri" w:cs="Arial"/>
          <w:color w:val="000000" w:themeColor="text1"/>
          <w:sz w:val="23"/>
          <w:szCs w:val="23"/>
          <w:vertAlign w:val="superscript"/>
        </w:rPr>
        <w:t>932</w:t>
      </w:r>
      <w:r w:rsidR="00313D0F" w:rsidRPr="00313D0F">
        <w:rPr>
          <w:rFonts w:eastAsia="Calibri" w:cs="Arial"/>
          <w:color w:val="000000" w:themeColor="text1"/>
          <w:sz w:val="23"/>
          <w:szCs w:val="23"/>
          <w:vertAlign w:val="superscript"/>
        </w:rPr>
        <w:t xml:space="preserve">) </w:t>
      </w:r>
      <w:r w:rsidRPr="00313D0F">
        <w:rPr>
          <w:sz w:val="23"/>
          <w:szCs w:val="23"/>
        </w:rPr>
        <w:t>of</w:t>
      </w:r>
      <w:r w:rsidRPr="00AB4E9B">
        <w:rPr>
          <w:sz w:val="23"/>
          <w:szCs w:val="23"/>
        </w:rPr>
        <w:t xml:space="preserve"> heaven: but whosoever shall do and teach them, the same shall be called great in the </w:t>
      </w:r>
      <w:r w:rsidRPr="00313D0F">
        <w:rPr>
          <w:color w:val="C00000"/>
          <w:sz w:val="23"/>
          <w:szCs w:val="23"/>
        </w:rPr>
        <w:t xml:space="preserve">kingdom </w:t>
      </w:r>
      <w:r w:rsidR="00313D0F" w:rsidRPr="00313D0F">
        <w:rPr>
          <w:rFonts w:eastAsia="Calibri" w:cs="Arial"/>
          <w:color w:val="000000" w:themeColor="text1"/>
          <w:sz w:val="23"/>
          <w:szCs w:val="23"/>
          <w:vertAlign w:val="superscript"/>
        </w:rPr>
        <w:t>(</w:t>
      </w:r>
      <w:r w:rsidR="00313D0F">
        <w:rPr>
          <w:rFonts w:eastAsia="Calibri" w:cs="Arial"/>
          <w:color w:val="000000" w:themeColor="text1"/>
          <w:sz w:val="23"/>
          <w:szCs w:val="23"/>
          <w:vertAlign w:val="superscript"/>
        </w:rPr>
        <w:t>932</w:t>
      </w:r>
      <w:r w:rsidR="00313D0F" w:rsidRPr="00313D0F">
        <w:rPr>
          <w:rFonts w:eastAsia="Calibri" w:cs="Arial"/>
          <w:color w:val="000000" w:themeColor="text1"/>
          <w:sz w:val="23"/>
          <w:szCs w:val="23"/>
          <w:vertAlign w:val="superscript"/>
        </w:rPr>
        <w:t xml:space="preserve">) </w:t>
      </w:r>
      <w:r w:rsidRPr="00AB4E9B">
        <w:rPr>
          <w:sz w:val="23"/>
          <w:szCs w:val="23"/>
        </w:rPr>
        <w:t>of heaven.</w:t>
      </w:r>
    </w:p>
    <w:p w:rsidR="00AB4E9B" w:rsidRPr="00AB4E9B" w:rsidRDefault="00AB4E9B" w:rsidP="00FE1094">
      <w:pPr>
        <w:shd w:val="clear" w:color="auto" w:fill="F7FBFB"/>
        <w:spacing w:after="0" w:line="240" w:lineRule="auto"/>
        <w:rPr>
          <w:sz w:val="23"/>
          <w:szCs w:val="23"/>
        </w:rPr>
      </w:pPr>
      <w:r w:rsidRPr="00AB4E9B">
        <w:rPr>
          <w:sz w:val="23"/>
          <w:szCs w:val="23"/>
          <w:vertAlign w:val="superscript"/>
        </w:rPr>
        <w:t>20 </w:t>
      </w:r>
      <w:r w:rsidRPr="00AB4E9B">
        <w:rPr>
          <w:sz w:val="23"/>
          <w:szCs w:val="23"/>
        </w:rPr>
        <w:t xml:space="preserve">For I say unto you, </w:t>
      </w:r>
      <w:r w:rsidRPr="00AB4E9B">
        <w:rPr>
          <w:b/>
          <w:bCs/>
          <w:sz w:val="23"/>
          <w:szCs w:val="23"/>
        </w:rPr>
        <w:t xml:space="preserve">That except your </w:t>
      </w:r>
      <w:r w:rsidRPr="00B16CDD">
        <w:rPr>
          <w:b/>
          <w:bCs/>
          <w:color w:val="C00000"/>
          <w:sz w:val="23"/>
          <w:szCs w:val="23"/>
        </w:rPr>
        <w:t xml:space="preserve">righteousness </w:t>
      </w:r>
      <w:r w:rsidR="00FE1094" w:rsidRPr="00313D0F">
        <w:rPr>
          <w:rFonts w:eastAsia="Calibri" w:cs="Arial"/>
          <w:color w:val="000000" w:themeColor="text1"/>
          <w:sz w:val="23"/>
          <w:szCs w:val="23"/>
          <w:vertAlign w:val="superscript"/>
        </w:rPr>
        <w:t>(</w:t>
      </w:r>
      <w:r w:rsidR="00FE1094">
        <w:rPr>
          <w:rFonts w:eastAsia="Calibri" w:cs="Arial"/>
          <w:color w:val="000000" w:themeColor="text1"/>
          <w:sz w:val="23"/>
          <w:szCs w:val="23"/>
          <w:vertAlign w:val="superscript"/>
        </w:rPr>
        <w:t>1343</w:t>
      </w:r>
      <w:r w:rsidR="00FE1094" w:rsidRPr="00313D0F">
        <w:rPr>
          <w:rFonts w:eastAsia="Calibri" w:cs="Arial"/>
          <w:color w:val="000000" w:themeColor="text1"/>
          <w:sz w:val="23"/>
          <w:szCs w:val="23"/>
          <w:vertAlign w:val="superscript"/>
        </w:rPr>
        <w:t xml:space="preserve">) </w:t>
      </w:r>
      <w:r w:rsidRPr="00AB4E9B">
        <w:rPr>
          <w:b/>
          <w:bCs/>
          <w:sz w:val="23"/>
          <w:szCs w:val="23"/>
        </w:rPr>
        <w:t xml:space="preserve">shall exceed the righteousness of the scribes and Pharisees, </w:t>
      </w:r>
      <w:r w:rsidRPr="00AB4E9B">
        <w:rPr>
          <w:b/>
          <w:bCs/>
          <w:sz w:val="23"/>
          <w:szCs w:val="23"/>
          <w:u w:val="single" w:color="FF0000"/>
        </w:rPr>
        <w:t xml:space="preserve">ye shall in no case </w:t>
      </w:r>
      <w:r w:rsidRPr="00AA4BF9">
        <w:rPr>
          <w:b/>
          <w:bCs/>
          <w:color w:val="0000FF"/>
          <w:sz w:val="23"/>
          <w:szCs w:val="23"/>
          <w:u w:val="single" w:color="FF0000"/>
        </w:rPr>
        <w:t>enter</w:t>
      </w:r>
      <w:r w:rsidR="00AA4BF9" w:rsidRPr="00AA4BF9">
        <w:rPr>
          <w:b/>
          <w:bCs/>
          <w:color w:val="0000FF"/>
          <w:sz w:val="23"/>
          <w:szCs w:val="23"/>
          <w:u w:val="single" w:color="FF0000"/>
        </w:rPr>
        <w:t xml:space="preserve"> </w:t>
      </w:r>
      <w:r w:rsidR="00AA4BF9" w:rsidRPr="00AA4BF9">
        <w:rPr>
          <w:rFonts w:eastAsia="Calibri" w:cs="Arial"/>
          <w:color w:val="000000" w:themeColor="text1"/>
          <w:sz w:val="23"/>
          <w:szCs w:val="23"/>
          <w:u w:val="single" w:color="FF0000"/>
          <w:vertAlign w:val="superscript"/>
        </w:rPr>
        <w:t xml:space="preserve">(1525) </w:t>
      </w:r>
      <w:r w:rsidRPr="00AB4E9B">
        <w:rPr>
          <w:b/>
          <w:bCs/>
          <w:sz w:val="23"/>
          <w:szCs w:val="23"/>
          <w:u w:val="single" w:color="FF0000"/>
        </w:rPr>
        <w:t xml:space="preserve"> into the </w:t>
      </w:r>
      <w:r w:rsidRPr="00313D0F">
        <w:rPr>
          <w:b/>
          <w:bCs/>
          <w:color w:val="C00000"/>
          <w:sz w:val="23"/>
          <w:szCs w:val="23"/>
          <w:u w:val="single" w:color="FF0000"/>
        </w:rPr>
        <w:t xml:space="preserve">kingdom </w:t>
      </w:r>
      <w:r w:rsidR="00313D0F" w:rsidRPr="00313D0F">
        <w:rPr>
          <w:rFonts w:eastAsia="Calibri" w:cs="Arial"/>
          <w:color w:val="000000" w:themeColor="text1"/>
          <w:sz w:val="23"/>
          <w:szCs w:val="23"/>
          <w:u w:val="single" w:color="FF0000"/>
          <w:vertAlign w:val="superscript"/>
        </w:rPr>
        <w:t xml:space="preserve">(932)  </w:t>
      </w:r>
      <w:r w:rsidRPr="00313D0F">
        <w:rPr>
          <w:b/>
          <w:bCs/>
          <w:sz w:val="23"/>
          <w:szCs w:val="23"/>
          <w:u w:val="single" w:color="FF0000"/>
        </w:rPr>
        <w:t>of</w:t>
      </w:r>
      <w:r w:rsidRPr="00AB4E9B">
        <w:rPr>
          <w:b/>
          <w:bCs/>
          <w:sz w:val="23"/>
          <w:szCs w:val="23"/>
          <w:u w:val="single" w:color="FF0000"/>
        </w:rPr>
        <w:t xml:space="preserve"> heaven</w:t>
      </w:r>
      <w:r w:rsidRPr="00AB4E9B">
        <w:rPr>
          <w:sz w:val="23"/>
          <w:szCs w:val="23"/>
        </w:rPr>
        <w:t>.</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AB4E9B" w:rsidRDefault="00AB4E9B" w:rsidP="00AB4E9B">
      <w:pPr>
        <w:spacing w:after="0" w:line="240" w:lineRule="auto"/>
        <w:rPr>
          <w:sz w:val="23"/>
          <w:szCs w:val="23"/>
        </w:rPr>
      </w:pPr>
    </w:p>
    <w:p w:rsidR="00313D0F" w:rsidRPr="00313D0F" w:rsidRDefault="00313D0F" w:rsidP="00963C3F">
      <w:pPr>
        <w:shd w:val="clear" w:color="auto" w:fill="FFFFF0"/>
        <w:spacing w:after="0" w:line="240" w:lineRule="auto"/>
        <w:ind w:left="180"/>
        <w:rPr>
          <w:color w:val="000000" w:themeColor="text1"/>
          <w:sz w:val="20"/>
          <w:szCs w:val="20"/>
          <w:lang w:val="en"/>
        </w:rPr>
      </w:pPr>
      <w:r w:rsidRPr="00313D0F">
        <w:rPr>
          <w:b/>
          <w:bCs/>
          <w:color w:val="C00000"/>
          <w:sz w:val="20"/>
          <w:szCs w:val="20"/>
        </w:rPr>
        <w:t xml:space="preserve">Kingdom </w:t>
      </w:r>
      <w:r w:rsidRPr="00313D0F">
        <w:rPr>
          <w:rFonts w:eastAsia="Calibri" w:cs="Arial"/>
          <w:b/>
          <w:bCs/>
          <w:color w:val="000000" w:themeColor="text1"/>
          <w:sz w:val="20"/>
          <w:szCs w:val="20"/>
        </w:rPr>
        <w:t xml:space="preserve">932 </w:t>
      </w:r>
      <w:r w:rsidRPr="00313D0F">
        <w:rPr>
          <w:color w:val="000000" w:themeColor="text1"/>
          <w:sz w:val="20"/>
          <w:szCs w:val="20"/>
        </w:rPr>
        <w:t xml:space="preserve">– </w:t>
      </w:r>
      <w:r w:rsidRPr="00313D0F">
        <w:rPr>
          <w:b/>
          <w:bCs/>
          <w:color w:val="000000" w:themeColor="text1"/>
          <w:sz w:val="20"/>
          <w:szCs w:val="20"/>
          <w:lang w:val="en"/>
        </w:rPr>
        <w:t>βασιλεία</w:t>
      </w:r>
      <w:r w:rsidRPr="00313D0F">
        <w:rPr>
          <w:color w:val="000000" w:themeColor="text1"/>
          <w:sz w:val="20"/>
          <w:szCs w:val="20"/>
          <w:lang w:val="en"/>
        </w:rPr>
        <w:t xml:space="preserve"> </w:t>
      </w:r>
      <w:r w:rsidRPr="00313D0F">
        <w:rPr>
          <w:b/>
          <w:bCs/>
          <w:color w:val="000000" w:themeColor="text1"/>
          <w:sz w:val="20"/>
          <w:szCs w:val="20"/>
          <w:lang w:val="en"/>
        </w:rPr>
        <w:t>basileía,</w:t>
      </w:r>
      <w:r w:rsidRPr="00313D0F">
        <w:rPr>
          <w:color w:val="000000" w:themeColor="text1"/>
          <w:sz w:val="20"/>
          <w:szCs w:val="20"/>
          <w:lang w:val="en"/>
        </w:rPr>
        <w:t xml:space="preserve"> bas-il-i'-ah; from </w:t>
      </w:r>
      <w:r w:rsidRPr="00313D0F">
        <w:rPr>
          <w:color w:val="0000FF"/>
          <w:sz w:val="20"/>
          <w:szCs w:val="20"/>
          <w:lang w:val="en"/>
        </w:rPr>
        <w:t>935</w:t>
      </w:r>
      <w:r w:rsidRPr="00313D0F">
        <w:rPr>
          <w:color w:val="000000" w:themeColor="text1"/>
          <w:sz w:val="20"/>
          <w:szCs w:val="20"/>
          <w:lang w:val="en"/>
        </w:rPr>
        <w:t>; properly</w:t>
      </w:r>
      <w:r w:rsidRPr="00313D0F">
        <w:rPr>
          <w:color w:val="C00000"/>
          <w:sz w:val="20"/>
          <w:szCs w:val="20"/>
          <w:lang w:val="en"/>
        </w:rPr>
        <w:t xml:space="preserve">, royalty, i.e. </w:t>
      </w:r>
      <w:r w:rsidRPr="00313D0F">
        <w:rPr>
          <w:color w:val="000000" w:themeColor="text1"/>
          <w:sz w:val="20"/>
          <w:szCs w:val="20"/>
          <w:lang w:val="en"/>
        </w:rPr>
        <w:t xml:space="preserve">(abstractly) </w:t>
      </w:r>
      <w:r w:rsidRPr="00313D0F">
        <w:rPr>
          <w:color w:val="C00000"/>
          <w:sz w:val="20"/>
          <w:szCs w:val="20"/>
          <w:lang w:val="en"/>
        </w:rPr>
        <w:t xml:space="preserve">rule, or </w:t>
      </w:r>
      <w:r w:rsidRPr="00313D0F">
        <w:rPr>
          <w:color w:val="000000" w:themeColor="text1"/>
          <w:sz w:val="20"/>
          <w:szCs w:val="20"/>
          <w:lang w:val="en"/>
        </w:rPr>
        <w:t xml:space="preserve">(concretely) </w:t>
      </w:r>
      <w:r w:rsidRPr="00313D0F">
        <w:rPr>
          <w:color w:val="C00000"/>
          <w:sz w:val="20"/>
          <w:szCs w:val="20"/>
          <w:lang w:val="en"/>
        </w:rPr>
        <w:t xml:space="preserve">a realm </w:t>
      </w:r>
      <w:r w:rsidRPr="00313D0F">
        <w:rPr>
          <w:color w:val="000000" w:themeColor="text1"/>
          <w:sz w:val="20"/>
          <w:szCs w:val="20"/>
          <w:lang w:val="en"/>
        </w:rPr>
        <w:t>(literally or figuratively):—</w:t>
      </w:r>
      <w:r w:rsidRPr="00313D0F">
        <w:rPr>
          <w:rFonts w:ascii="Times New Roman" w:eastAsia="Times New Roman" w:hAnsi="Times New Roman" w:cs="Times New Roman"/>
          <w:sz w:val="20"/>
          <w:szCs w:val="20"/>
          <w:lang w:bidi="ar-SA"/>
        </w:rPr>
        <w:t xml:space="preserve"> </w:t>
      </w:r>
      <w:r w:rsidRPr="0059433F">
        <w:rPr>
          <w:rFonts w:ascii="Times New Roman" w:eastAsia="Times New Roman" w:hAnsi="Times New Roman" w:cs="Times New Roman"/>
          <w:sz w:val="20"/>
          <w:szCs w:val="20"/>
          <w:lang w:bidi="ar-SA"/>
        </w:rPr>
        <w:t xml:space="preserve">(Translated in King James Version as) </w:t>
      </w:r>
      <w:r w:rsidRPr="00313D0F">
        <w:rPr>
          <w:color w:val="000000" w:themeColor="text1"/>
          <w:sz w:val="20"/>
          <w:szCs w:val="20"/>
          <w:lang w:val="en"/>
        </w:rPr>
        <w:t xml:space="preserve">kingdom, </w:t>
      </w:r>
      <w:r w:rsidRPr="00313D0F">
        <w:rPr>
          <w:b/>
          <w:bCs/>
          <w:color w:val="000000" w:themeColor="text1"/>
          <w:sz w:val="20"/>
          <w:szCs w:val="20"/>
          <w:lang w:val="en"/>
        </w:rPr>
        <w:t>+</w:t>
      </w:r>
      <w:r w:rsidRPr="00313D0F">
        <w:rPr>
          <w:color w:val="000000" w:themeColor="text1"/>
          <w:sz w:val="20"/>
          <w:szCs w:val="20"/>
          <w:lang w:val="en"/>
        </w:rPr>
        <w:t xml:space="preserve"> reign.</w:t>
      </w:r>
    </w:p>
    <w:p w:rsidR="00313D0F" w:rsidRPr="00313D0F" w:rsidRDefault="00313D0F" w:rsidP="00963C3F">
      <w:pPr>
        <w:shd w:val="clear" w:color="auto" w:fill="FFFFF0"/>
        <w:spacing w:after="0" w:line="240" w:lineRule="auto"/>
        <w:ind w:left="180"/>
        <w:rPr>
          <w:color w:val="000000" w:themeColor="text1"/>
          <w:sz w:val="10"/>
          <w:szCs w:val="10"/>
          <w:lang w:val="en"/>
        </w:rPr>
      </w:pPr>
    </w:p>
    <w:p w:rsidR="00313D0F" w:rsidRPr="00313D0F" w:rsidRDefault="00313D0F" w:rsidP="00963C3F">
      <w:pPr>
        <w:shd w:val="clear" w:color="auto" w:fill="FFFFF0"/>
        <w:spacing w:after="0" w:line="240" w:lineRule="auto"/>
        <w:ind w:left="360"/>
        <w:rPr>
          <w:color w:val="000000" w:themeColor="text1"/>
          <w:sz w:val="20"/>
          <w:szCs w:val="20"/>
          <w:lang w:val="en"/>
        </w:rPr>
      </w:pPr>
      <w:r w:rsidRPr="00FB772F">
        <w:rPr>
          <w:b/>
          <w:bCs/>
          <w:color w:val="0000FF"/>
          <w:sz w:val="20"/>
          <w:szCs w:val="20"/>
          <w:lang w:val="en"/>
        </w:rPr>
        <w:t>935</w:t>
      </w:r>
      <w:r w:rsidRPr="00FB772F">
        <w:rPr>
          <w:color w:val="0000FF"/>
          <w:sz w:val="20"/>
          <w:szCs w:val="20"/>
          <w:lang w:val="en"/>
        </w:rPr>
        <w:t xml:space="preserve"> </w:t>
      </w:r>
      <w:r w:rsidRPr="00313D0F">
        <w:rPr>
          <w:color w:val="000000" w:themeColor="text1"/>
          <w:sz w:val="20"/>
          <w:szCs w:val="20"/>
          <w:lang w:val="en"/>
        </w:rPr>
        <w:t xml:space="preserve">– </w:t>
      </w:r>
      <w:r w:rsidRPr="00313D0F">
        <w:rPr>
          <w:b/>
          <w:bCs/>
          <w:color w:val="000000" w:themeColor="text1"/>
          <w:sz w:val="20"/>
          <w:szCs w:val="20"/>
          <w:lang w:val="en"/>
        </w:rPr>
        <w:t>βασιλεύς</w:t>
      </w:r>
      <w:r w:rsidRPr="00313D0F">
        <w:rPr>
          <w:color w:val="000000" w:themeColor="text1"/>
          <w:sz w:val="20"/>
          <w:szCs w:val="20"/>
          <w:lang w:val="en"/>
        </w:rPr>
        <w:t xml:space="preserve"> </w:t>
      </w:r>
      <w:r w:rsidRPr="00313D0F">
        <w:rPr>
          <w:b/>
          <w:bCs/>
          <w:color w:val="000000" w:themeColor="text1"/>
          <w:sz w:val="20"/>
          <w:szCs w:val="20"/>
          <w:lang w:val="en"/>
        </w:rPr>
        <w:t>basileús,</w:t>
      </w:r>
      <w:r w:rsidRPr="00313D0F">
        <w:rPr>
          <w:color w:val="000000" w:themeColor="text1"/>
          <w:sz w:val="20"/>
          <w:szCs w:val="20"/>
          <w:lang w:val="en"/>
        </w:rPr>
        <w:t xml:space="preserve"> bas-il-yooce'; probably from 939 (</w:t>
      </w:r>
      <w:r w:rsidRPr="00313D0F">
        <w:rPr>
          <w:color w:val="C00000"/>
          <w:sz w:val="20"/>
          <w:szCs w:val="20"/>
          <w:lang w:val="en"/>
        </w:rPr>
        <w:t>through the notion of a foundation of power</w:t>
      </w:r>
      <w:r w:rsidRPr="00313D0F">
        <w:rPr>
          <w:color w:val="000000" w:themeColor="text1"/>
          <w:sz w:val="20"/>
          <w:szCs w:val="20"/>
          <w:lang w:val="en"/>
        </w:rPr>
        <w:t xml:space="preserve">); </w:t>
      </w:r>
      <w:r w:rsidRPr="00313D0F">
        <w:rPr>
          <w:color w:val="C00000"/>
          <w:sz w:val="20"/>
          <w:szCs w:val="20"/>
          <w:lang w:val="en"/>
        </w:rPr>
        <w:t xml:space="preserve">a sovereign </w:t>
      </w:r>
      <w:r w:rsidRPr="00313D0F">
        <w:rPr>
          <w:color w:val="000000" w:themeColor="text1"/>
          <w:sz w:val="20"/>
          <w:szCs w:val="20"/>
          <w:lang w:val="en"/>
        </w:rPr>
        <w:t>(abstractly, relatively, or figuratively):—</w:t>
      </w:r>
      <w:r w:rsidRPr="00313D0F">
        <w:rPr>
          <w:rFonts w:ascii="Times New Roman" w:eastAsia="Times New Roman" w:hAnsi="Times New Roman" w:cs="Times New Roman"/>
          <w:sz w:val="20"/>
          <w:szCs w:val="20"/>
          <w:lang w:bidi="ar-SA"/>
        </w:rPr>
        <w:t xml:space="preserve"> </w:t>
      </w:r>
      <w:r w:rsidRPr="0059433F">
        <w:rPr>
          <w:rFonts w:ascii="Times New Roman" w:eastAsia="Times New Roman" w:hAnsi="Times New Roman" w:cs="Times New Roman"/>
          <w:sz w:val="20"/>
          <w:szCs w:val="20"/>
          <w:lang w:bidi="ar-SA"/>
        </w:rPr>
        <w:t xml:space="preserve">(Translated in King James Version as) </w:t>
      </w:r>
      <w:r w:rsidRPr="00313D0F">
        <w:rPr>
          <w:color w:val="000000" w:themeColor="text1"/>
          <w:sz w:val="20"/>
          <w:szCs w:val="20"/>
          <w:lang w:val="en"/>
        </w:rPr>
        <w:t>king.</w:t>
      </w:r>
    </w:p>
    <w:p w:rsidR="00313D0F" w:rsidRPr="00313D0F" w:rsidRDefault="00313D0F" w:rsidP="00AB4E9B">
      <w:pPr>
        <w:spacing w:after="0" w:line="240" w:lineRule="auto"/>
        <w:rPr>
          <w:sz w:val="16"/>
          <w:szCs w:val="16"/>
        </w:rPr>
      </w:pPr>
    </w:p>
    <w:p w:rsidR="00B16CDD" w:rsidRPr="00B16CDD" w:rsidRDefault="00B16CDD" w:rsidP="00963C3F">
      <w:pPr>
        <w:shd w:val="clear" w:color="auto" w:fill="FFFFF0"/>
        <w:spacing w:after="0" w:line="240" w:lineRule="auto"/>
        <w:ind w:left="180"/>
        <w:rPr>
          <w:color w:val="C00000"/>
          <w:sz w:val="20"/>
          <w:szCs w:val="20"/>
        </w:rPr>
      </w:pPr>
      <w:r w:rsidRPr="00B16CDD">
        <w:rPr>
          <w:b/>
          <w:bCs/>
          <w:color w:val="C00000"/>
          <w:sz w:val="20"/>
          <w:szCs w:val="20"/>
        </w:rPr>
        <w:lastRenderedPageBreak/>
        <w:t xml:space="preserve">Righteousness </w:t>
      </w:r>
      <w:r w:rsidRPr="00B16CDD">
        <w:rPr>
          <w:b/>
          <w:bCs/>
          <w:color w:val="000000" w:themeColor="text1"/>
          <w:sz w:val="20"/>
          <w:szCs w:val="20"/>
        </w:rPr>
        <w:t xml:space="preserve">1343 </w:t>
      </w:r>
      <w:r w:rsidRPr="00B16CDD">
        <w:rPr>
          <w:color w:val="000000" w:themeColor="text1"/>
          <w:sz w:val="20"/>
          <w:szCs w:val="20"/>
        </w:rPr>
        <w:t>–</w:t>
      </w:r>
      <w:r w:rsidRPr="00B16CDD">
        <w:rPr>
          <w:b/>
          <w:bCs/>
          <w:color w:val="000000" w:themeColor="text1"/>
          <w:sz w:val="20"/>
          <w:szCs w:val="20"/>
        </w:rPr>
        <w:t xml:space="preserve"> </w:t>
      </w:r>
      <w:r w:rsidRPr="00B16CDD">
        <w:rPr>
          <w:b/>
          <w:bCs/>
          <w:color w:val="000000" w:themeColor="text1"/>
          <w:sz w:val="20"/>
          <w:szCs w:val="20"/>
          <w:lang w:val="en"/>
        </w:rPr>
        <w:t xml:space="preserve">δικαιοσύνη dikaiosýnē, dik-ah-yos-oo'-nay; </w:t>
      </w:r>
      <w:r w:rsidRPr="00B16CDD">
        <w:rPr>
          <w:color w:val="000000" w:themeColor="text1"/>
          <w:sz w:val="20"/>
          <w:szCs w:val="20"/>
          <w:lang w:val="en"/>
        </w:rPr>
        <w:t xml:space="preserve">from 1342; </w:t>
      </w:r>
      <w:r w:rsidRPr="00B16CDD">
        <w:rPr>
          <w:color w:val="C00000"/>
          <w:sz w:val="20"/>
          <w:szCs w:val="20"/>
          <w:lang w:val="en"/>
        </w:rPr>
        <w:t>equity</w:t>
      </w:r>
      <w:r w:rsidRPr="00B16CDD">
        <w:rPr>
          <w:color w:val="000000" w:themeColor="text1"/>
          <w:sz w:val="20"/>
          <w:szCs w:val="20"/>
          <w:lang w:val="en"/>
        </w:rPr>
        <w:t xml:space="preserve"> (</w:t>
      </w:r>
      <w:r w:rsidRPr="00B16CDD">
        <w:rPr>
          <w:color w:val="C00000"/>
          <w:sz w:val="20"/>
          <w:szCs w:val="20"/>
          <w:lang w:val="en"/>
        </w:rPr>
        <w:t>of character or act</w:t>
      </w:r>
      <w:r w:rsidRPr="00B16CDD">
        <w:rPr>
          <w:color w:val="000000" w:themeColor="text1"/>
          <w:sz w:val="20"/>
          <w:szCs w:val="20"/>
          <w:lang w:val="en"/>
        </w:rPr>
        <w:t xml:space="preserve">); </w:t>
      </w:r>
      <w:r w:rsidRPr="00B16CDD">
        <w:rPr>
          <w:color w:val="C00000"/>
          <w:sz w:val="20"/>
          <w:szCs w:val="20"/>
          <w:lang w:val="en"/>
        </w:rPr>
        <w:t>specially</w:t>
      </w:r>
      <w:r w:rsidRPr="00B16CDD">
        <w:rPr>
          <w:color w:val="000000" w:themeColor="text1"/>
          <w:sz w:val="20"/>
          <w:szCs w:val="20"/>
          <w:lang w:val="en"/>
        </w:rPr>
        <w:t xml:space="preserve"> (</w:t>
      </w:r>
      <w:r w:rsidRPr="00B16CDD">
        <w:rPr>
          <w:color w:val="C00000"/>
          <w:sz w:val="20"/>
          <w:szCs w:val="20"/>
          <w:lang w:val="en"/>
        </w:rPr>
        <w:t>Christian</w:t>
      </w:r>
      <w:r w:rsidRPr="00B16CDD">
        <w:rPr>
          <w:color w:val="000000" w:themeColor="text1"/>
          <w:sz w:val="20"/>
          <w:szCs w:val="20"/>
          <w:lang w:val="en"/>
        </w:rPr>
        <w:t xml:space="preserve">) </w:t>
      </w:r>
      <w:r w:rsidRPr="00B16CDD">
        <w:rPr>
          <w:color w:val="C00000"/>
          <w:sz w:val="20"/>
          <w:szCs w:val="20"/>
          <w:lang w:val="en"/>
        </w:rPr>
        <w:t>justification</w:t>
      </w:r>
      <w:r w:rsidRPr="00B16CDD">
        <w:rPr>
          <w:color w:val="000000" w:themeColor="text1"/>
          <w:sz w:val="20"/>
          <w:szCs w:val="20"/>
          <w:lang w:val="en"/>
        </w:rPr>
        <w:t>:—</w:t>
      </w:r>
      <w:r w:rsidRPr="00B16CDD">
        <w:rPr>
          <w:rFonts w:ascii="Times New Roman" w:eastAsia="Times New Roman" w:hAnsi="Times New Roman" w:cs="Times New Roman"/>
          <w:sz w:val="20"/>
          <w:szCs w:val="20"/>
          <w:lang w:bidi="ar-SA"/>
        </w:rPr>
        <w:t xml:space="preserve"> </w:t>
      </w:r>
      <w:r w:rsidRPr="0059433F">
        <w:rPr>
          <w:rFonts w:ascii="Times New Roman" w:eastAsia="Times New Roman" w:hAnsi="Times New Roman" w:cs="Times New Roman"/>
          <w:sz w:val="20"/>
          <w:szCs w:val="20"/>
          <w:lang w:bidi="ar-SA"/>
        </w:rPr>
        <w:t xml:space="preserve">(Translated in King James Version as) </w:t>
      </w:r>
      <w:r w:rsidRPr="00B16CDD">
        <w:rPr>
          <w:color w:val="000000" w:themeColor="text1"/>
          <w:sz w:val="20"/>
          <w:szCs w:val="20"/>
          <w:lang w:val="en"/>
        </w:rPr>
        <w:t>righteousness.</w:t>
      </w:r>
    </w:p>
    <w:p w:rsidR="00B16CDD" w:rsidRPr="00313862" w:rsidRDefault="00B16CDD" w:rsidP="00963C3F">
      <w:pPr>
        <w:shd w:val="clear" w:color="auto" w:fill="FFFFF0"/>
        <w:spacing w:after="0" w:line="240" w:lineRule="auto"/>
        <w:ind w:left="180"/>
        <w:rPr>
          <w:sz w:val="10"/>
          <w:szCs w:val="10"/>
        </w:rPr>
      </w:pPr>
    </w:p>
    <w:p w:rsidR="00B16CDD" w:rsidRPr="00B16CDD" w:rsidRDefault="00B968C6" w:rsidP="00963C3F">
      <w:pPr>
        <w:shd w:val="clear" w:color="auto" w:fill="FFFFF0"/>
        <w:spacing w:after="0" w:line="240" w:lineRule="auto"/>
        <w:ind w:left="360"/>
        <w:rPr>
          <w:sz w:val="20"/>
          <w:szCs w:val="20"/>
          <w:lang w:val="en"/>
        </w:rPr>
      </w:pPr>
      <w:hyperlink r:id="rId29" w:history="1">
        <w:r w:rsidR="00B16CDD" w:rsidRPr="001401F7">
          <w:rPr>
            <w:rStyle w:val="Hyperlink"/>
            <w:b/>
            <w:bCs/>
            <w:i/>
            <w:iCs/>
            <w:sz w:val="20"/>
            <w:szCs w:val="20"/>
            <w:lang w:val="en"/>
          </w:rPr>
          <w:t>Thayer's Greek Lexicon</w:t>
        </w:r>
      </w:hyperlink>
      <w:r w:rsidR="00B16CDD" w:rsidRPr="00B16CDD">
        <w:rPr>
          <w:sz w:val="20"/>
          <w:szCs w:val="20"/>
          <w:lang w:val="en"/>
        </w:rPr>
        <w:t xml:space="preserve"> </w:t>
      </w:r>
      <w:r w:rsidR="00B16CDD" w:rsidRPr="00B16CDD">
        <w:rPr>
          <w:color w:val="000000" w:themeColor="text1"/>
          <w:sz w:val="20"/>
          <w:szCs w:val="20"/>
        </w:rPr>
        <w:t xml:space="preserve">– </w:t>
      </w:r>
      <w:r w:rsidR="00B16CDD" w:rsidRPr="00B16CDD">
        <w:rPr>
          <w:color w:val="000000" w:themeColor="text1"/>
          <w:sz w:val="20"/>
          <w:szCs w:val="20"/>
          <w:lang w:val="en"/>
        </w:rPr>
        <w:t>the virtue or quality or state of one who is; state of him who is such as he ought to be, righteousness; the condition acceptable to God.</w:t>
      </w:r>
    </w:p>
    <w:p w:rsidR="00437C32" w:rsidRDefault="00437C32" w:rsidP="00437C32">
      <w:pPr>
        <w:pStyle w:val="ListParagraph"/>
        <w:rPr>
          <w:rFonts w:asciiTheme="minorHAnsi" w:hAnsiTheme="minorHAnsi"/>
          <w:sz w:val="23"/>
          <w:szCs w:val="23"/>
        </w:rPr>
      </w:pPr>
    </w:p>
    <w:p w:rsidR="00AB4E9B" w:rsidRDefault="00AB4E9B" w:rsidP="00083A95">
      <w:pPr>
        <w:pStyle w:val="ListParagraph"/>
        <w:numPr>
          <w:ilvl w:val="0"/>
          <w:numId w:val="6"/>
        </w:numPr>
        <w:rPr>
          <w:rFonts w:asciiTheme="minorHAnsi" w:hAnsiTheme="minorHAnsi"/>
          <w:sz w:val="23"/>
          <w:szCs w:val="23"/>
        </w:rPr>
      </w:pPr>
      <w:r w:rsidRPr="00AB4E9B">
        <w:rPr>
          <w:rFonts w:asciiTheme="minorHAnsi" w:hAnsiTheme="minorHAnsi"/>
          <w:sz w:val="23"/>
          <w:szCs w:val="23"/>
        </w:rPr>
        <w:t xml:space="preserve">Verse 20 – the scribes and Pharisees kept their oral law, known as “the traditions of the elders.” Today, these </w:t>
      </w:r>
      <w:r>
        <w:rPr>
          <w:rFonts w:asciiTheme="minorHAnsi" w:hAnsiTheme="minorHAnsi"/>
          <w:sz w:val="23"/>
          <w:szCs w:val="23"/>
        </w:rPr>
        <w:t xml:space="preserve">man made </w:t>
      </w:r>
      <w:r w:rsidRPr="00AB4E9B">
        <w:rPr>
          <w:rFonts w:asciiTheme="minorHAnsi" w:hAnsiTheme="minorHAnsi"/>
          <w:sz w:val="23"/>
          <w:szCs w:val="23"/>
        </w:rPr>
        <w:t xml:space="preserve">traditions are referred to as the </w:t>
      </w:r>
      <w:r>
        <w:rPr>
          <w:rFonts w:asciiTheme="minorHAnsi" w:hAnsiTheme="minorHAnsi"/>
          <w:sz w:val="23"/>
          <w:szCs w:val="23"/>
        </w:rPr>
        <w:t>“</w:t>
      </w:r>
      <w:r w:rsidRPr="00AB4E9B">
        <w:rPr>
          <w:rFonts w:asciiTheme="minorHAnsi" w:hAnsiTheme="minorHAnsi"/>
          <w:sz w:val="23"/>
          <w:szCs w:val="23"/>
        </w:rPr>
        <w:t>Talmud.”</w:t>
      </w:r>
      <w:r>
        <w:rPr>
          <w:rFonts w:asciiTheme="minorHAnsi" w:hAnsiTheme="minorHAnsi"/>
          <w:sz w:val="23"/>
          <w:szCs w:val="23"/>
        </w:rPr>
        <w:t xml:space="preserve"> In addition, the scribes and Pharisees of yesteryear are now referred to as </w:t>
      </w:r>
      <w:r w:rsidR="00AA4BF9">
        <w:rPr>
          <w:rFonts w:asciiTheme="minorHAnsi" w:hAnsiTheme="minorHAnsi"/>
          <w:sz w:val="23"/>
          <w:szCs w:val="23"/>
        </w:rPr>
        <w:t xml:space="preserve">Talmudic </w:t>
      </w:r>
      <w:r>
        <w:rPr>
          <w:rFonts w:asciiTheme="minorHAnsi" w:hAnsiTheme="minorHAnsi"/>
          <w:sz w:val="23"/>
          <w:szCs w:val="23"/>
        </w:rPr>
        <w:t>rabbis.</w:t>
      </w:r>
    </w:p>
    <w:p w:rsidR="00D92B78" w:rsidRPr="00D92B78" w:rsidRDefault="00D92B78" w:rsidP="00D92B78">
      <w:pPr>
        <w:spacing w:after="0" w:line="240" w:lineRule="auto"/>
        <w:rPr>
          <w:sz w:val="16"/>
          <w:szCs w:val="16"/>
        </w:rPr>
      </w:pPr>
    </w:p>
    <w:p w:rsidR="00D92B78" w:rsidRDefault="00D92B78" w:rsidP="00C45392">
      <w:pPr>
        <w:spacing w:after="0" w:line="240" w:lineRule="auto"/>
        <w:ind w:left="720"/>
        <w:rPr>
          <w:sz w:val="23"/>
          <w:szCs w:val="23"/>
        </w:rPr>
      </w:pPr>
      <w:r>
        <w:rPr>
          <w:sz w:val="23"/>
          <w:szCs w:val="23"/>
        </w:rPr>
        <w:t>Like the scribes</w:t>
      </w:r>
      <w:r w:rsidR="002E0149">
        <w:rPr>
          <w:sz w:val="23"/>
          <w:szCs w:val="23"/>
        </w:rPr>
        <w:t>,</w:t>
      </w:r>
      <w:r>
        <w:rPr>
          <w:sz w:val="23"/>
          <w:szCs w:val="23"/>
        </w:rPr>
        <w:t xml:space="preserve"> Pharisees</w:t>
      </w:r>
      <w:r w:rsidR="002E0149">
        <w:rPr>
          <w:sz w:val="23"/>
          <w:szCs w:val="23"/>
        </w:rPr>
        <w:t xml:space="preserve"> and Talmudic Rabbis</w:t>
      </w:r>
      <w:r w:rsidR="00D53DA8">
        <w:rPr>
          <w:sz w:val="23"/>
          <w:szCs w:val="23"/>
        </w:rPr>
        <w:t>;</w:t>
      </w:r>
      <w:r>
        <w:rPr>
          <w:sz w:val="23"/>
          <w:szCs w:val="23"/>
        </w:rPr>
        <w:t xml:space="preserve"> </w:t>
      </w:r>
      <w:r w:rsidR="00D53DA8">
        <w:rPr>
          <w:sz w:val="23"/>
          <w:szCs w:val="23"/>
        </w:rPr>
        <w:t>there are also</w:t>
      </w:r>
      <w:r>
        <w:rPr>
          <w:sz w:val="23"/>
          <w:szCs w:val="23"/>
        </w:rPr>
        <w:t xml:space="preserve"> </w:t>
      </w:r>
      <w:r w:rsidR="00D53DA8">
        <w:rPr>
          <w:sz w:val="23"/>
          <w:szCs w:val="23"/>
        </w:rPr>
        <w:t xml:space="preserve">countless </w:t>
      </w:r>
      <w:r>
        <w:rPr>
          <w:sz w:val="23"/>
          <w:szCs w:val="23"/>
        </w:rPr>
        <w:t>Christian</w:t>
      </w:r>
      <w:r w:rsidR="00FE1094">
        <w:rPr>
          <w:sz w:val="23"/>
          <w:szCs w:val="23"/>
        </w:rPr>
        <w:t xml:space="preserve"> and Catholic</w:t>
      </w:r>
      <w:r>
        <w:rPr>
          <w:sz w:val="23"/>
          <w:szCs w:val="23"/>
        </w:rPr>
        <w:t xml:space="preserve"> </w:t>
      </w:r>
      <w:r w:rsidR="00C45392">
        <w:rPr>
          <w:sz w:val="23"/>
          <w:szCs w:val="23"/>
        </w:rPr>
        <w:t>church leaders</w:t>
      </w:r>
      <w:r>
        <w:rPr>
          <w:sz w:val="23"/>
          <w:szCs w:val="23"/>
        </w:rPr>
        <w:t xml:space="preserve"> </w:t>
      </w:r>
      <w:r w:rsidR="00D53DA8">
        <w:rPr>
          <w:sz w:val="23"/>
          <w:szCs w:val="23"/>
        </w:rPr>
        <w:t>who require</w:t>
      </w:r>
      <w:r>
        <w:rPr>
          <w:sz w:val="23"/>
          <w:szCs w:val="23"/>
        </w:rPr>
        <w:t xml:space="preserve"> </w:t>
      </w:r>
      <w:r w:rsidR="00D53DA8">
        <w:rPr>
          <w:sz w:val="23"/>
          <w:szCs w:val="23"/>
        </w:rPr>
        <w:t>their congregants to</w:t>
      </w:r>
      <w:r>
        <w:rPr>
          <w:sz w:val="23"/>
          <w:szCs w:val="23"/>
        </w:rPr>
        <w:t xml:space="preserve"> follow their commandments</w:t>
      </w:r>
      <w:r w:rsidR="00D53DA8">
        <w:rPr>
          <w:sz w:val="23"/>
          <w:szCs w:val="23"/>
        </w:rPr>
        <w:t xml:space="preserve">, </w:t>
      </w:r>
      <w:r>
        <w:rPr>
          <w:sz w:val="23"/>
          <w:szCs w:val="23"/>
        </w:rPr>
        <w:t>doctrines</w:t>
      </w:r>
      <w:r w:rsidR="00D53DA8">
        <w:rPr>
          <w:sz w:val="23"/>
          <w:szCs w:val="23"/>
        </w:rPr>
        <w:t>,</w:t>
      </w:r>
      <w:r>
        <w:rPr>
          <w:sz w:val="23"/>
          <w:szCs w:val="23"/>
        </w:rPr>
        <w:t xml:space="preserve"> and traditions</w:t>
      </w:r>
      <w:r w:rsidR="00347CD2">
        <w:rPr>
          <w:sz w:val="23"/>
          <w:szCs w:val="23"/>
        </w:rPr>
        <w:t>, without question,</w:t>
      </w:r>
      <w:r>
        <w:rPr>
          <w:sz w:val="23"/>
          <w:szCs w:val="23"/>
        </w:rPr>
        <w:t xml:space="preserve"> instead of the commandments of Y</w:t>
      </w:r>
      <w:r w:rsidR="00313D0F">
        <w:rPr>
          <w:sz w:val="23"/>
          <w:szCs w:val="23"/>
        </w:rPr>
        <w:t>ehowah</w:t>
      </w:r>
      <w:r>
        <w:rPr>
          <w:sz w:val="23"/>
          <w:szCs w:val="23"/>
        </w:rPr>
        <w:t xml:space="preserve"> and </w:t>
      </w:r>
      <w:r w:rsidR="00313D0F">
        <w:rPr>
          <w:sz w:val="23"/>
          <w:szCs w:val="23"/>
        </w:rPr>
        <w:t>Yehoshua</w:t>
      </w:r>
      <w:r>
        <w:rPr>
          <w:sz w:val="23"/>
          <w:szCs w:val="23"/>
        </w:rPr>
        <w:t>.</w:t>
      </w:r>
    </w:p>
    <w:p w:rsidR="00D92B78" w:rsidRDefault="00D92B78" w:rsidP="00D92B78">
      <w:pPr>
        <w:spacing w:after="0" w:line="240" w:lineRule="auto"/>
        <w:ind w:left="360"/>
        <w:rPr>
          <w:sz w:val="23"/>
          <w:szCs w:val="23"/>
        </w:rPr>
      </w:pPr>
    </w:p>
    <w:p w:rsidR="00F5238D" w:rsidRDefault="00F5238D" w:rsidP="00D92B78">
      <w:pPr>
        <w:spacing w:after="0" w:line="240" w:lineRule="auto"/>
        <w:ind w:left="360"/>
        <w:rPr>
          <w:sz w:val="23"/>
          <w:szCs w:val="23"/>
        </w:rPr>
      </w:pPr>
      <w:r>
        <w:rPr>
          <w:sz w:val="23"/>
          <w:szCs w:val="23"/>
        </w:rPr>
        <w:tab/>
        <w:t>Christ had this to say to the Pharisees:</w:t>
      </w:r>
    </w:p>
    <w:p w:rsidR="00F5238D" w:rsidRDefault="00F5238D" w:rsidP="00D92B78">
      <w:pPr>
        <w:spacing w:after="0" w:line="240" w:lineRule="auto"/>
        <w:ind w:left="360"/>
        <w:rPr>
          <w:sz w:val="23"/>
          <w:szCs w:val="23"/>
        </w:rPr>
      </w:pPr>
    </w:p>
    <w:p w:rsidR="00C45392" w:rsidRPr="00C45392" w:rsidRDefault="00C45392" w:rsidP="0066752A">
      <w:pPr>
        <w:shd w:val="clear" w:color="auto" w:fill="F7FBFB"/>
        <w:spacing w:after="0" w:line="240" w:lineRule="auto"/>
        <w:ind w:left="900"/>
        <w:rPr>
          <w:b/>
          <w:bCs/>
          <w:sz w:val="23"/>
          <w:szCs w:val="23"/>
        </w:rPr>
      </w:pPr>
      <w:r w:rsidRPr="00C45392">
        <w:rPr>
          <w:b/>
          <w:bCs/>
          <w:sz w:val="23"/>
          <w:szCs w:val="23"/>
        </w:rPr>
        <w:t xml:space="preserve">Mark 7:6-13 </w:t>
      </w:r>
    </w:p>
    <w:p w:rsidR="00C45392" w:rsidRPr="00C45392" w:rsidRDefault="00C45392" w:rsidP="0066752A">
      <w:pPr>
        <w:shd w:val="clear" w:color="auto" w:fill="F7FBFB"/>
        <w:spacing w:after="0" w:line="240" w:lineRule="auto"/>
        <w:ind w:left="900"/>
        <w:rPr>
          <w:b/>
          <w:bCs/>
          <w:sz w:val="23"/>
          <w:szCs w:val="23"/>
        </w:rPr>
      </w:pPr>
      <w:r>
        <w:rPr>
          <w:sz w:val="23"/>
          <w:szCs w:val="23"/>
        </w:rPr>
        <w:t>“</w:t>
      </w:r>
      <w:r w:rsidRPr="00C45392">
        <w:rPr>
          <w:sz w:val="23"/>
          <w:szCs w:val="23"/>
        </w:rPr>
        <w:t>He answered and said unto them, Well hath Esaias</w:t>
      </w:r>
      <w:r w:rsidR="00347CD2">
        <w:rPr>
          <w:sz w:val="23"/>
          <w:szCs w:val="23"/>
        </w:rPr>
        <w:t xml:space="preserve"> (Isaiah)</w:t>
      </w:r>
      <w:r w:rsidRPr="00C45392">
        <w:rPr>
          <w:sz w:val="23"/>
          <w:szCs w:val="23"/>
        </w:rPr>
        <w:t xml:space="preserve"> prophesied of you hypocrites, as it is written, </w:t>
      </w:r>
      <w:r w:rsidRPr="00C45392">
        <w:rPr>
          <w:b/>
          <w:bCs/>
          <w:sz w:val="23"/>
          <w:szCs w:val="23"/>
        </w:rPr>
        <w:t>This people honoureth me with their lips, but their heart is far from me.</w:t>
      </w:r>
    </w:p>
    <w:p w:rsidR="00C45392" w:rsidRPr="00C45392" w:rsidRDefault="00C45392" w:rsidP="0066752A">
      <w:pPr>
        <w:shd w:val="clear" w:color="auto" w:fill="F7FBFB"/>
        <w:spacing w:after="0" w:line="240" w:lineRule="auto"/>
        <w:ind w:left="900"/>
        <w:rPr>
          <w:b/>
          <w:bCs/>
          <w:sz w:val="23"/>
          <w:szCs w:val="23"/>
        </w:rPr>
      </w:pPr>
      <w:r w:rsidRPr="00C45392">
        <w:rPr>
          <w:b/>
          <w:bCs/>
          <w:sz w:val="23"/>
          <w:szCs w:val="23"/>
          <w:vertAlign w:val="superscript"/>
        </w:rPr>
        <w:t>7 </w:t>
      </w:r>
      <w:r w:rsidRPr="00C45392">
        <w:rPr>
          <w:b/>
          <w:bCs/>
          <w:sz w:val="23"/>
          <w:szCs w:val="23"/>
        </w:rPr>
        <w:t xml:space="preserve">Howbeit in </w:t>
      </w:r>
      <w:r w:rsidRPr="00C45392">
        <w:rPr>
          <w:b/>
          <w:bCs/>
          <w:color w:val="C00000"/>
          <w:sz w:val="23"/>
          <w:szCs w:val="23"/>
        </w:rPr>
        <w:t xml:space="preserve">vain </w:t>
      </w:r>
      <w:r w:rsidRPr="00313D0F">
        <w:rPr>
          <w:rFonts w:eastAsia="Calibri" w:cs="Arial"/>
          <w:color w:val="000000" w:themeColor="text1"/>
          <w:sz w:val="23"/>
          <w:szCs w:val="23"/>
          <w:vertAlign w:val="superscript"/>
        </w:rPr>
        <w:t>(</w:t>
      </w:r>
      <w:r>
        <w:rPr>
          <w:rFonts w:eastAsia="Calibri" w:cs="Arial"/>
          <w:color w:val="000000" w:themeColor="text1"/>
          <w:sz w:val="23"/>
          <w:szCs w:val="23"/>
          <w:vertAlign w:val="superscript"/>
        </w:rPr>
        <w:t>3155</w:t>
      </w:r>
      <w:r w:rsidRPr="00313D0F">
        <w:rPr>
          <w:rFonts w:eastAsia="Calibri" w:cs="Arial"/>
          <w:color w:val="000000" w:themeColor="text1"/>
          <w:sz w:val="23"/>
          <w:szCs w:val="23"/>
          <w:vertAlign w:val="superscript"/>
        </w:rPr>
        <w:t xml:space="preserve">) </w:t>
      </w:r>
      <w:r w:rsidRPr="00C45392">
        <w:rPr>
          <w:b/>
          <w:bCs/>
          <w:sz w:val="23"/>
          <w:szCs w:val="23"/>
        </w:rPr>
        <w:t xml:space="preserve">do they </w:t>
      </w:r>
      <w:r w:rsidRPr="00C45392">
        <w:rPr>
          <w:b/>
          <w:bCs/>
          <w:color w:val="C00000"/>
          <w:sz w:val="23"/>
          <w:szCs w:val="23"/>
        </w:rPr>
        <w:t xml:space="preserve">worship </w:t>
      </w:r>
      <w:r w:rsidRPr="00313D0F">
        <w:rPr>
          <w:rFonts w:eastAsia="Calibri" w:cs="Arial"/>
          <w:color w:val="000000" w:themeColor="text1"/>
          <w:sz w:val="23"/>
          <w:szCs w:val="23"/>
          <w:vertAlign w:val="superscript"/>
        </w:rPr>
        <w:t>(</w:t>
      </w:r>
      <w:r>
        <w:rPr>
          <w:rFonts w:eastAsia="Calibri" w:cs="Arial"/>
          <w:color w:val="000000" w:themeColor="text1"/>
          <w:sz w:val="23"/>
          <w:szCs w:val="23"/>
          <w:vertAlign w:val="superscript"/>
        </w:rPr>
        <w:t>4576</w:t>
      </w:r>
      <w:r w:rsidRPr="00313D0F">
        <w:rPr>
          <w:rFonts w:eastAsia="Calibri" w:cs="Arial"/>
          <w:color w:val="000000" w:themeColor="text1"/>
          <w:sz w:val="23"/>
          <w:szCs w:val="23"/>
          <w:vertAlign w:val="superscript"/>
        </w:rPr>
        <w:t xml:space="preserve">) </w:t>
      </w:r>
      <w:r w:rsidRPr="00C45392">
        <w:rPr>
          <w:b/>
          <w:bCs/>
          <w:sz w:val="23"/>
          <w:szCs w:val="23"/>
        </w:rPr>
        <w:t>me, teaching for doctrines the commandments of men.</w:t>
      </w:r>
    </w:p>
    <w:p w:rsidR="00C45392" w:rsidRPr="00C45392" w:rsidRDefault="00C45392" w:rsidP="0066752A">
      <w:pPr>
        <w:shd w:val="clear" w:color="auto" w:fill="F7FBFB"/>
        <w:spacing w:after="0" w:line="240" w:lineRule="auto"/>
        <w:ind w:left="900"/>
        <w:rPr>
          <w:sz w:val="23"/>
          <w:szCs w:val="23"/>
        </w:rPr>
      </w:pPr>
      <w:r w:rsidRPr="00C45392">
        <w:rPr>
          <w:b/>
          <w:bCs/>
          <w:sz w:val="23"/>
          <w:szCs w:val="23"/>
          <w:vertAlign w:val="superscript"/>
        </w:rPr>
        <w:t>8 </w:t>
      </w:r>
      <w:r w:rsidRPr="00C45392">
        <w:rPr>
          <w:b/>
          <w:bCs/>
          <w:sz w:val="23"/>
          <w:szCs w:val="23"/>
        </w:rPr>
        <w:t>For laying aside the commandment of God, ye hold the tradition of men</w:t>
      </w:r>
      <w:r w:rsidRPr="00C45392">
        <w:rPr>
          <w:sz w:val="23"/>
          <w:szCs w:val="23"/>
        </w:rPr>
        <w:t>, as the washing of pots and cups: and many other such like things ye do.</w:t>
      </w:r>
    </w:p>
    <w:p w:rsidR="00C45392" w:rsidRPr="00C45392" w:rsidRDefault="00C45392" w:rsidP="0066752A">
      <w:pPr>
        <w:shd w:val="clear" w:color="auto" w:fill="F7FBFB"/>
        <w:spacing w:after="0" w:line="240" w:lineRule="auto"/>
        <w:ind w:left="900"/>
        <w:rPr>
          <w:sz w:val="23"/>
          <w:szCs w:val="23"/>
        </w:rPr>
      </w:pPr>
      <w:r w:rsidRPr="00C45392">
        <w:rPr>
          <w:sz w:val="23"/>
          <w:szCs w:val="23"/>
          <w:vertAlign w:val="superscript"/>
        </w:rPr>
        <w:t>9 </w:t>
      </w:r>
      <w:r w:rsidRPr="00C45392">
        <w:rPr>
          <w:sz w:val="23"/>
          <w:szCs w:val="23"/>
        </w:rPr>
        <w:t>And he said unto them, Full well ye reject the commandment of God, that ye may keep your own tradition.</w:t>
      </w:r>
    </w:p>
    <w:p w:rsidR="00C45392" w:rsidRPr="00C45392" w:rsidRDefault="00C45392" w:rsidP="0066752A">
      <w:pPr>
        <w:shd w:val="clear" w:color="auto" w:fill="F7FBFB"/>
        <w:spacing w:after="0" w:line="240" w:lineRule="auto"/>
        <w:ind w:left="900"/>
        <w:rPr>
          <w:sz w:val="23"/>
          <w:szCs w:val="23"/>
        </w:rPr>
      </w:pPr>
      <w:r w:rsidRPr="00C45392">
        <w:rPr>
          <w:sz w:val="23"/>
          <w:szCs w:val="23"/>
          <w:vertAlign w:val="superscript"/>
        </w:rPr>
        <w:t>10 </w:t>
      </w:r>
      <w:r w:rsidRPr="00C45392">
        <w:rPr>
          <w:sz w:val="23"/>
          <w:szCs w:val="23"/>
        </w:rPr>
        <w:t>For Moses said, Honour thy father and thy mother; and, Whoso curseth father or mother, let him die the death:</w:t>
      </w:r>
    </w:p>
    <w:p w:rsidR="00C45392" w:rsidRPr="00C45392" w:rsidRDefault="00C45392" w:rsidP="0066752A">
      <w:pPr>
        <w:shd w:val="clear" w:color="auto" w:fill="F7FBFB"/>
        <w:spacing w:after="0" w:line="240" w:lineRule="auto"/>
        <w:ind w:left="900"/>
        <w:rPr>
          <w:sz w:val="23"/>
          <w:szCs w:val="23"/>
        </w:rPr>
      </w:pPr>
      <w:r w:rsidRPr="00C45392">
        <w:rPr>
          <w:sz w:val="23"/>
          <w:szCs w:val="23"/>
          <w:vertAlign w:val="superscript"/>
        </w:rPr>
        <w:t>11 </w:t>
      </w:r>
      <w:r w:rsidRPr="00C45392">
        <w:rPr>
          <w:sz w:val="23"/>
          <w:szCs w:val="23"/>
        </w:rPr>
        <w:t>But ye say, If a man shall say to his father or mother, It is Corban, that is to say, a gift, by whatsoever thou mightest be profited by me; he shall be free.</w:t>
      </w:r>
    </w:p>
    <w:p w:rsidR="00C45392" w:rsidRPr="00C45392" w:rsidRDefault="00C45392" w:rsidP="0066752A">
      <w:pPr>
        <w:shd w:val="clear" w:color="auto" w:fill="F7FBFB"/>
        <w:spacing w:after="0" w:line="240" w:lineRule="auto"/>
        <w:ind w:left="900"/>
        <w:rPr>
          <w:sz w:val="23"/>
          <w:szCs w:val="23"/>
        </w:rPr>
      </w:pPr>
      <w:r w:rsidRPr="00C45392">
        <w:rPr>
          <w:sz w:val="23"/>
          <w:szCs w:val="23"/>
          <w:vertAlign w:val="superscript"/>
        </w:rPr>
        <w:t>12 </w:t>
      </w:r>
      <w:r w:rsidRPr="00C45392">
        <w:rPr>
          <w:sz w:val="23"/>
          <w:szCs w:val="23"/>
        </w:rPr>
        <w:t>And ye suffer him no more to do ought for his father or his mother;</w:t>
      </w:r>
    </w:p>
    <w:p w:rsidR="00C45392" w:rsidRPr="00C45392" w:rsidRDefault="00C45392" w:rsidP="0066752A">
      <w:pPr>
        <w:shd w:val="clear" w:color="auto" w:fill="F7FBFB"/>
        <w:spacing w:after="0" w:line="240" w:lineRule="auto"/>
        <w:ind w:left="900"/>
        <w:rPr>
          <w:sz w:val="23"/>
          <w:szCs w:val="23"/>
        </w:rPr>
      </w:pPr>
      <w:r w:rsidRPr="00C45392">
        <w:rPr>
          <w:sz w:val="23"/>
          <w:szCs w:val="23"/>
          <w:vertAlign w:val="superscript"/>
        </w:rPr>
        <w:t>13 </w:t>
      </w:r>
      <w:r w:rsidRPr="00C45392">
        <w:rPr>
          <w:sz w:val="23"/>
          <w:szCs w:val="23"/>
        </w:rPr>
        <w:t>Making the word of God of none effect through your tradition, which ye have delivered: and many such like things do ye.</w:t>
      </w:r>
      <w:r>
        <w:rPr>
          <w:sz w:val="23"/>
          <w:szCs w:val="23"/>
        </w:rPr>
        <w:t>”</w:t>
      </w:r>
      <w:r w:rsidRPr="00C45392">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w:t>
      </w:r>
      <w:r>
        <w:rPr>
          <w:rFonts w:asciiTheme="majorBidi" w:eastAsia="Calibri" w:hAnsiTheme="majorBidi" w:cstheme="majorBidi"/>
          <w:b/>
          <w:bCs/>
          <w:color w:val="000000" w:themeColor="text1"/>
          <w:sz w:val="16"/>
          <w:szCs w:val="16"/>
        </w:rPr>
        <w:t>KJV</w:t>
      </w:r>
      <w:r w:rsidRPr="00643B5A">
        <w:rPr>
          <w:rFonts w:asciiTheme="majorBidi" w:eastAsia="Calibri" w:hAnsiTheme="majorBidi" w:cstheme="majorBidi"/>
          <w:b/>
          <w:bCs/>
          <w:color w:val="000000" w:themeColor="text1"/>
          <w:sz w:val="16"/>
          <w:szCs w:val="16"/>
        </w:rPr>
        <w:t>)</w:t>
      </w:r>
    </w:p>
    <w:p w:rsidR="00C45392" w:rsidRDefault="00C45392" w:rsidP="00D92B78">
      <w:pPr>
        <w:spacing w:after="0" w:line="240" w:lineRule="auto"/>
        <w:ind w:left="360"/>
        <w:rPr>
          <w:sz w:val="23"/>
          <w:szCs w:val="23"/>
        </w:rPr>
      </w:pPr>
    </w:p>
    <w:p w:rsidR="007C6667" w:rsidRDefault="007C6667" w:rsidP="00083A95">
      <w:pPr>
        <w:pStyle w:val="ListParagraph"/>
        <w:numPr>
          <w:ilvl w:val="0"/>
          <w:numId w:val="14"/>
        </w:numPr>
        <w:rPr>
          <w:rFonts w:asciiTheme="minorHAnsi" w:hAnsiTheme="minorHAnsi"/>
          <w:sz w:val="23"/>
          <w:szCs w:val="23"/>
        </w:rPr>
      </w:pPr>
      <w:r w:rsidRPr="007C6667">
        <w:rPr>
          <w:rFonts w:asciiTheme="minorHAnsi" w:hAnsiTheme="minorHAnsi"/>
          <w:sz w:val="23"/>
          <w:szCs w:val="23"/>
        </w:rPr>
        <w:t>Verses</w:t>
      </w:r>
      <w:r>
        <w:rPr>
          <w:rFonts w:asciiTheme="minorHAnsi" w:hAnsiTheme="minorHAnsi"/>
          <w:sz w:val="23"/>
          <w:szCs w:val="23"/>
        </w:rPr>
        <w:t xml:space="preserve"> 6-7 – The quote is from Isaiah 29:13</w:t>
      </w:r>
    </w:p>
    <w:p w:rsidR="00E4559A" w:rsidRDefault="00E4559A" w:rsidP="007C6667">
      <w:pPr>
        <w:spacing w:after="0" w:line="240" w:lineRule="auto"/>
        <w:rPr>
          <w:sz w:val="23"/>
          <w:szCs w:val="23"/>
        </w:rPr>
      </w:pPr>
    </w:p>
    <w:p w:rsidR="007C6667" w:rsidRDefault="007C6667" w:rsidP="007C6667">
      <w:pPr>
        <w:shd w:val="clear" w:color="auto" w:fill="F7FBFB"/>
        <w:spacing w:after="0" w:line="240" w:lineRule="auto"/>
        <w:ind w:left="1620"/>
        <w:rPr>
          <w:b/>
          <w:bCs/>
          <w:sz w:val="23"/>
          <w:szCs w:val="23"/>
        </w:rPr>
      </w:pPr>
      <w:r w:rsidRPr="007C6667">
        <w:rPr>
          <w:b/>
          <w:bCs/>
          <w:sz w:val="23"/>
          <w:szCs w:val="23"/>
        </w:rPr>
        <w:t xml:space="preserve">Isaiah 29:13 </w:t>
      </w:r>
    </w:p>
    <w:p w:rsidR="007C6667" w:rsidRPr="007C6667" w:rsidRDefault="007C6667" w:rsidP="00C45392">
      <w:pPr>
        <w:shd w:val="clear" w:color="auto" w:fill="F7FBFB"/>
        <w:spacing w:after="0" w:line="240" w:lineRule="auto"/>
        <w:ind w:left="1620"/>
        <w:rPr>
          <w:sz w:val="23"/>
          <w:szCs w:val="23"/>
        </w:rPr>
      </w:pPr>
      <w:r>
        <w:rPr>
          <w:sz w:val="23"/>
          <w:szCs w:val="23"/>
        </w:rPr>
        <w:t>“</w:t>
      </w:r>
      <w:r w:rsidRPr="007C6667">
        <w:rPr>
          <w:sz w:val="23"/>
          <w:szCs w:val="23"/>
        </w:rPr>
        <w:t xml:space="preserve">Wherefore the Lord said, Forasmuch as this people draw near me with their mouth, and with their lips do honour me, but have removed their heart far from me, and their </w:t>
      </w:r>
      <w:r w:rsidRPr="00C45392">
        <w:rPr>
          <w:color w:val="C00000"/>
          <w:sz w:val="23"/>
          <w:szCs w:val="23"/>
        </w:rPr>
        <w:t xml:space="preserve">fear </w:t>
      </w:r>
      <w:r w:rsidR="00C45392" w:rsidRPr="00313D0F">
        <w:rPr>
          <w:rFonts w:eastAsia="Calibri" w:cs="Arial"/>
          <w:color w:val="000000" w:themeColor="text1"/>
          <w:sz w:val="23"/>
          <w:szCs w:val="23"/>
          <w:vertAlign w:val="superscript"/>
        </w:rPr>
        <w:t>(</w:t>
      </w:r>
      <w:r w:rsidR="00C45392">
        <w:rPr>
          <w:rFonts w:eastAsia="Calibri" w:cs="Arial"/>
          <w:color w:val="000000" w:themeColor="text1"/>
          <w:sz w:val="23"/>
          <w:szCs w:val="23"/>
          <w:vertAlign w:val="superscript"/>
        </w:rPr>
        <w:t>3374</w:t>
      </w:r>
      <w:r w:rsidR="00B73D46" w:rsidRPr="00313D0F">
        <w:rPr>
          <w:rFonts w:eastAsia="Calibri" w:cs="Arial"/>
          <w:color w:val="000000" w:themeColor="text1"/>
          <w:sz w:val="23"/>
          <w:szCs w:val="23"/>
          <w:vertAlign w:val="superscript"/>
        </w:rPr>
        <w:t xml:space="preserve">) </w:t>
      </w:r>
      <w:r w:rsidR="00B73D46" w:rsidRPr="00C45392">
        <w:rPr>
          <w:b/>
          <w:bCs/>
          <w:sz w:val="23"/>
          <w:szCs w:val="23"/>
        </w:rPr>
        <w:t>toward</w:t>
      </w:r>
      <w:r w:rsidRPr="007C6667">
        <w:rPr>
          <w:sz w:val="23"/>
          <w:szCs w:val="23"/>
        </w:rPr>
        <w:t xml:space="preserve"> me is taught by the precept of men:</w:t>
      </w:r>
      <w:r>
        <w:rPr>
          <w:sz w:val="23"/>
          <w:szCs w:val="23"/>
        </w:rPr>
        <w:t>”</w:t>
      </w:r>
      <w:r w:rsidRPr="007C6667">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7C6667" w:rsidRDefault="007C6667" w:rsidP="00A8422A">
      <w:pPr>
        <w:spacing w:after="0" w:line="240" w:lineRule="auto"/>
        <w:rPr>
          <w:sz w:val="23"/>
          <w:szCs w:val="23"/>
        </w:rPr>
      </w:pPr>
    </w:p>
    <w:p w:rsidR="00347CD2" w:rsidRDefault="00347CD2" w:rsidP="00347CD2">
      <w:pPr>
        <w:pStyle w:val="ListParagraph"/>
        <w:numPr>
          <w:ilvl w:val="0"/>
          <w:numId w:val="26"/>
        </w:numPr>
        <w:rPr>
          <w:rFonts w:asciiTheme="minorHAnsi" w:hAnsiTheme="minorHAnsi"/>
          <w:sz w:val="23"/>
          <w:szCs w:val="23"/>
        </w:rPr>
      </w:pPr>
      <w:r w:rsidRPr="00347CD2">
        <w:rPr>
          <w:rFonts w:asciiTheme="minorHAnsi" w:hAnsiTheme="minorHAnsi"/>
          <w:sz w:val="23"/>
          <w:szCs w:val="23"/>
        </w:rPr>
        <w:t xml:space="preserve">Verses 10 – 13 </w:t>
      </w:r>
      <w:r>
        <w:rPr>
          <w:rFonts w:asciiTheme="minorHAnsi" w:hAnsiTheme="minorHAnsi"/>
          <w:sz w:val="23"/>
          <w:szCs w:val="23"/>
        </w:rPr>
        <w:t>– Is referring to the fifth commandment.</w:t>
      </w:r>
    </w:p>
    <w:p w:rsidR="00347CD2" w:rsidRDefault="00347CD2" w:rsidP="00347CD2">
      <w:pPr>
        <w:spacing w:after="0" w:line="240" w:lineRule="auto"/>
        <w:rPr>
          <w:sz w:val="23"/>
          <w:szCs w:val="23"/>
        </w:rPr>
      </w:pPr>
    </w:p>
    <w:p w:rsidR="00347CD2" w:rsidRPr="00347CD2" w:rsidRDefault="00347CD2" w:rsidP="00347CD2">
      <w:pPr>
        <w:shd w:val="clear" w:color="auto" w:fill="F7FBFB"/>
        <w:spacing w:after="0" w:line="240" w:lineRule="auto"/>
        <w:ind w:left="1620"/>
        <w:rPr>
          <w:b/>
          <w:bCs/>
          <w:sz w:val="23"/>
          <w:szCs w:val="23"/>
        </w:rPr>
      </w:pPr>
      <w:r w:rsidRPr="00347CD2">
        <w:rPr>
          <w:b/>
          <w:bCs/>
          <w:sz w:val="23"/>
          <w:szCs w:val="23"/>
        </w:rPr>
        <w:t xml:space="preserve">Exodus 20:12 </w:t>
      </w:r>
    </w:p>
    <w:p w:rsidR="00347CD2" w:rsidRPr="00347CD2" w:rsidRDefault="00347CD2" w:rsidP="00347CD2">
      <w:pPr>
        <w:shd w:val="clear" w:color="auto" w:fill="F7FBFB"/>
        <w:spacing w:after="0" w:line="240" w:lineRule="auto"/>
        <w:ind w:left="1620"/>
        <w:rPr>
          <w:sz w:val="23"/>
          <w:szCs w:val="23"/>
        </w:rPr>
      </w:pPr>
      <w:r>
        <w:rPr>
          <w:sz w:val="23"/>
          <w:szCs w:val="23"/>
        </w:rPr>
        <w:t>“</w:t>
      </w:r>
      <w:r w:rsidRPr="00347CD2">
        <w:rPr>
          <w:sz w:val="23"/>
          <w:szCs w:val="23"/>
        </w:rPr>
        <w:t>Honour thy father and thy mother: that thy days may be long upon the land which the Lord thy God giveth thee.</w:t>
      </w:r>
      <w:r>
        <w:rPr>
          <w:sz w:val="23"/>
          <w:szCs w:val="23"/>
        </w:rPr>
        <w:t>”</w:t>
      </w:r>
      <w:r w:rsidRPr="00347CD2">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347CD2" w:rsidRPr="00347CD2" w:rsidRDefault="00347CD2" w:rsidP="00347CD2">
      <w:pPr>
        <w:rPr>
          <w:sz w:val="23"/>
          <w:szCs w:val="23"/>
        </w:rPr>
      </w:pPr>
    </w:p>
    <w:p w:rsidR="00347CD2" w:rsidRDefault="00347CD2" w:rsidP="00A8422A">
      <w:pPr>
        <w:spacing w:after="0" w:line="240" w:lineRule="auto"/>
        <w:rPr>
          <w:sz w:val="23"/>
          <w:szCs w:val="23"/>
        </w:rPr>
      </w:pPr>
    </w:p>
    <w:p w:rsidR="00C45392" w:rsidRPr="00B73D46" w:rsidRDefault="00CA1CD7" w:rsidP="00CA1CD7">
      <w:pPr>
        <w:shd w:val="clear" w:color="auto" w:fill="FFFFF0"/>
        <w:spacing w:after="0" w:line="240" w:lineRule="auto"/>
        <w:ind w:left="1080"/>
        <w:rPr>
          <w:b/>
          <w:bCs/>
          <w:color w:val="C00000"/>
          <w:sz w:val="20"/>
          <w:szCs w:val="20"/>
        </w:rPr>
      </w:pPr>
      <w:r w:rsidRPr="00B73D46">
        <w:rPr>
          <w:b/>
          <w:bCs/>
          <w:color w:val="C00000"/>
          <w:sz w:val="20"/>
          <w:szCs w:val="20"/>
        </w:rPr>
        <w:lastRenderedPageBreak/>
        <w:t xml:space="preserve">Fear </w:t>
      </w:r>
      <w:r w:rsidR="00C45392" w:rsidRPr="00B73D46">
        <w:rPr>
          <w:rFonts w:eastAsia="Calibri" w:cs="Arial"/>
          <w:b/>
          <w:bCs/>
          <w:color w:val="000000" w:themeColor="text1"/>
          <w:sz w:val="20"/>
          <w:szCs w:val="20"/>
        </w:rPr>
        <w:t xml:space="preserve">3374 </w:t>
      </w:r>
      <w:r w:rsidR="00C45392" w:rsidRPr="00B73D46">
        <w:rPr>
          <w:sz w:val="20"/>
          <w:szCs w:val="20"/>
        </w:rPr>
        <w:t xml:space="preserve">– </w:t>
      </w:r>
      <w:r w:rsidR="00C45392" w:rsidRPr="00B73D46">
        <w:rPr>
          <w:rFonts w:asciiTheme="majorBidi" w:hAnsiTheme="majorBidi" w:cstheme="majorBidi"/>
          <w:b/>
          <w:bCs/>
          <w:sz w:val="20"/>
          <w:szCs w:val="20"/>
          <w:rtl/>
        </w:rPr>
        <w:t>יִרְאָה</w:t>
      </w:r>
      <w:r w:rsidR="00C45392" w:rsidRPr="00B73D46">
        <w:rPr>
          <w:sz w:val="20"/>
          <w:szCs w:val="20"/>
          <w:rtl/>
        </w:rPr>
        <w:t xml:space="preserve"> </w:t>
      </w:r>
      <w:r w:rsidR="00B73D46" w:rsidRPr="00B73D46">
        <w:rPr>
          <w:sz w:val="20"/>
          <w:szCs w:val="20"/>
        </w:rPr>
        <w:t xml:space="preserve"> </w:t>
      </w:r>
      <w:r w:rsidR="00C45392" w:rsidRPr="00B73D46">
        <w:rPr>
          <w:b/>
          <w:bCs/>
          <w:sz w:val="20"/>
          <w:szCs w:val="20"/>
          <w:lang w:val="en"/>
        </w:rPr>
        <w:t>yirʼâh,</w:t>
      </w:r>
      <w:r w:rsidR="00C45392" w:rsidRPr="00B73D46">
        <w:rPr>
          <w:sz w:val="20"/>
          <w:szCs w:val="20"/>
          <w:lang w:val="en"/>
        </w:rPr>
        <w:t xml:space="preserve"> yir-aw'; feminine of 3373; </w:t>
      </w:r>
      <w:r w:rsidR="00C45392" w:rsidRPr="00B73D46">
        <w:rPr>
          <w:color w:val="C00000"/>
          <w:sz w:val="20"/>
          <w:szCs w:val="20"/>
          <w:lang w:val="en"/>
        </w:rPr>
        <w:t xml:space="preserve">fear </w:t>
      </w:r>
      <w:r w:rsidR="00C45392" w:rsidRPr="00B73D46">
        <w:rPr>
          <w:sz w:val="20"/>
          <w:szCs w:val="20"/>
          <w:lang w:val="en"/>
        </w:rPr>
        <w:t xml:space="preserve">(also used as infinitive); </w:t>
      </w:r>
      <w:r w:rsidR="00C45392" w:rsidRPr="00B73D46">
        <w:rPr>
          <w:color w:val="C00000"/>
          <w:sz w:val="20"/>
          <w:szCs w:val="20"/>
          <w:lang w:val="en"/>
        </w:rPr>
        <w:t>morally, reverence</w:t>
      </w:r>
      <w:r w:rsidR="00C45392" w:rsidRPr="00B73D46">
        <w:rPr>
          <w:sz w:val="20"/>
          <w:szCs w:val="20"/>
          <w:lang w:val="en"/>
        </w:rPr>
        <w:t>:—</w:t>
      </w:r>
      <w:r w:rsidR="00B73D46" w:rsidRPr="00B73D46">
        <w:rPr>
          <w:rFonts w:ascii="Times New Roman" w:eastAsia="Times New Roman" w:hAnsi="Times New Roman" w:cs="Times New Roman"/>
          <w:sz w:val="20"/>
          <w:szCs w:val="20"/>
          <w:lang w:bidi="ar-SA"/>
        </w:rPr>
        <w:t xml:space="preserve"> </w:t>
      </w:r>
      <w:r w:rsidR="00B73D46" w:rsidRPr="0059433F">
        <w:rPr>
          <w:rFonts w:ascii="Times New Roman" w:eastAsia="Times New Roman" w:hAnsi="Times New Roman" w:cs="Times New Roman"/>
          <w:sz w:val="20"/>
          <w:szCs w:val="20"/>
          <w:lang w:bidi="ar-SA"/>
        </w:rPr>
        <w:t xml:space="preserve">(Translated in King James Version as) </w:t>
      </w:r>
      <w:r w:rsidR="00C45392" w:rsidRPr="00B73D46">
        <w:rPr>
          <w:b/>
          <w:bCs/>
          <w:sz w:val="20"/>
          <w:szCs w:val="20"/>
          <w:lang w:val="en"/>
        </w:rPr>
        <w:t>×</w:t>
      </w:r>
      <w:r w:rsidR="00C45392" w:rsidRPr="00B73D46">
        <w:rPr>
          <w:sz w:val="20"/>
          <w:szCs w:val="20"/>
          <w:lang w:val="en"/>
        </w:rPr>
        <w:t xml:space="preserve"> dreadful, </w:t>
      </w:r>
      <w:r w:rsidR="00C45392" w:rsidRPr="00B73D46">
        <w:rPr>
          <w:b/>
          <w:bCs/>
          <w:sz w:val="20"/>
          <w:szCs w:val="20"/>
          <w:lang w:val="en"/>
        </w:rPr>
        <w:t>×</w:t>
      </w:r>
      <w:r w:rsidR="00C45392" w:rsidRPr="00B73D46">
        <w:rPr>
          <w:sz w:val="20"/>
          <w:szCs w:val="20"/>
          <w:lang w:val="en"/>
        </w:rPr>
        <w:t xml:space="preserve"> exceedingly, fear(-fulness).</w:t>
      </w:r>
    </w:p>
    <w:p w:rsidR="00C45392" w:rsidRPr="00CA1CD7" w:rsidRDefault="00C45392" w:rsidP="00B73D46">
      <w:pPr>
        <w:spacing w:after="0" w:line="240" w:lineRule="auto"/>
        <w:ind w:left="1080"/>
        <w:rPr>
          <w:b/>
          <w:bCs/>
          <w:color w:val="C00000"/>
          <w:sz w:val="16"/>
          <w:szCs w:val="16"/>
        </w:rPr>
      </w:pPr>
    </w:p>
    <w:p w:rsidR="00A8422A" w:rsidRPr="00B73D46" w:rsidRDefault="00CA1CD7" w:rsidP="00CA1CD7">
      <w:pPr>
        <w:shd w:val="clear" w:color="auto" w:fill="FFFFF0"/>
        <w:spacing w:after="0" w:line="240" w:lineRule="auto"/>
        <w:ind w:left="1080"/>
        <w:rPr>
          <w:rFonts w:eastAsia="Calibri" w:cs="Arial"/>
          <w:b/>
          <w:bCs/>
          <w:color w:val="000000" w:themeColor="text1"/>
          <w:sz w:val="20"/>
          <w:szCs w:val="20"/>
        </w:rPr>
      </w:pPr>
      <w:r w:rsidRPr="00B73D46">
        <w:rPr>
          <w:b/>
          <w:bCs/>
          <w:color w:val="C00000"/>
          <w:sz w:val="20"/>
          <w:szCs w:val="20"/>
        </w:rPr>
        <w:t xml:space="preserve">Vain </w:t>
      </w:r>
      <w:r w:rsidR="00C45392" w:rsidRPr="00B73D46">
        <w:rPr>
          <w:rFonts w:eastAsia="Calibri" w:cs="Arial"/>
          <w:b/>
          <w:bCs/>
          <w:color w:val="000000" w:themeColor="text1"/>
          <w:sz w:val="20"/>
          <w:szCs w:val="20"/>
        </w:rPr>
        <w:t xml:space="preserve">3155 </w:t>
      </w:r>
      <w:r w:rsidR="00C45392" w:rsidRPr="00B73D46">
        <w:rPr>
          <w:color w:val="000000" w:themeColor="text1"/>
          <w:sz w:val="20"/>
          <w:szCs w:val="20"/>
        </w:rPr>
        <w:t>–</w:t>
      </w:r>
      <w:r w:rsidR="00B73D46" w:rsidRPr="00B73D46">
        <w:rPr>
          <w:color w:val="000000" w:themeColor="text1"/>
          <w:sz w:val="20"/>
          <w:szCs w:val="20"/>
        </w:rPr>
        <w:t xml:space="preserve"> </w:t>
      </w:r>
      <w:r w:rsidR="00B73D46" w:rsidRPr="00B73D46">
        <w:rPr>
          <w:b/>
          <w:bCs/>
          <w:color w:val="000000" w:themeColor="text1"/>
          <w:sz w:val="20"/>
          <w:szCs w:val="20"/>
          <w:lang w:val="en"/>
        </w:rPr>
        <w:t>μάτην</w:t>
      </w:r>
      <w:r w:rsidR="00B73D46" w:rsidRPr="00B73D46">
        <w:rPr>
          <w:color w:val="000000" w:themeColor="text1"/>
          <w:sz w:val="20"/>
          <w:szCs w:val="20"/>
          <w:lang w:val="en"/>
        </w:rPr>
        <w:t xml:space="preserve"> </w:t>
      </w:r>
      <w:r w:rsidR="00B73D46" w:rsidRPr="00B73D46">
        <w:rPr>
          <w:b/>
          <w:bCs/>
          <w:color w:val="000000" w:themeColor="text1"/>
          <w:sz w:val="20"/>
          <w:szCs w:val="20"/>
          <w:lang w:val="en"/>
        </w:rPr>
        <w:t>mátēn,</w:t>
      </w:r>
      <w:r w:rsidR="00B73D46" w:rsidRPr="00B73D46">
        <w:rPr>
          <w:color w:val="000000" w:themeColor="text1"/>
          <w:sz w:val="20"/>
          <w:szCs w:val="20"/>
          <w:lang w:val="en"/>
        </w:rPr>
        <w:t xml:space="preserve"> mat'-ane; accusative case of a derivative of the base of 3145 (</w:t>
      </w:r>
      <w:r w:rsidR="00B73D46" w:rsidRPr="00B73D46">
        <w:rPr>
          <w:color w:val="C00000"/>
          <w:sz w:val="20"/>
          <w:szCs w:val="20"/>
          <w:lang w:val="en"/>
        </w:rPr>
        <w:t>through the idea of tentative manipulation, i.e. unsuccessful search, or else of punishment</w:t>
      </w:r>
      <w:r w:rsidR="00B73D46" w:rsidRPr="00B73D46">
        <w:rPr>
          <w:color w:val="000000" w:themeColor="text1"/>
          <w:sz w:val="20"/>
          <w:szCs w:val="20"/>
          <w:lang w:val="en"/>
        </w:rPr>
        <w:t xml:space="preserve">); </w:t>
      </w:r>
      <w:r w:rsidR="00B73D46" w:rsidRPr="00B73D46">
        <w:rPr>
          <w:color w:val="C00000"/>
          <w:sz w:val="20"/>
          <w:szCs w:val="20"/>
          <w:lang w:val="en"/>
        </w:rPr>
        <w:t xml:space="preserve">folly, i.e. </w:t>
      </w:r>
      <w:r w:rsidR="00B73D46" w:rsidRPr="00B73D46">
        <w:rPr>
          <w:color w:val="000000" w:themeColor="text1"/>
          <w:sz w:val="20"/>
          <w:szCs w:val="20"/>
          <w:lang w:val="en"/>
        </w:rPr>
        <w:t>(adverbially</w:t>
      </w:r>
      <w:r w:rsidR="00B73D46" w:rsidRPr="00B73D46">
        <w:rPr>
          <w:color w:val="C00000"/>
          <w:sz w:val="20"/>
          <w:szCs w:val="20"/>
          <w:lang w:val="en"/>
        </w:rPr>
        <w:t>) to no purpose</w:t>
      </w:r>
      <w:r w:rsidR="00B73D46">
        <w:rPr>
          <w:color w:val="000000" w:themeColor="text1"/>
          <w:sz w:val="20"/>
          <w:szCs w:val="20"/>
          <w:lang w:val="en"/>
        </w:rPr>
        <w:t xml:space="preserve"> </w:t>
      </w:r>
      <w:r w:rsidR="00B73D46" w:rsidRPr="00B73D46">
        <w:rPr>
          <w:color w:val="000000" w:themeColor="text1"/>
          <w:sz w:val="20"/>
          <w:szCs w:val="20"/>
          <w:lang w:val="en"/>
        </w:rPr>
        <w:t>:—</w:t>
      </w:r>
      <w:r w:rsidR="00B73D46" w:rsidRPr="00B73D46">
        <w:rPr>
          <w:rFonts w:ascii="Times New Roman" w:eastAsia="Times New Roman" w:hAnsi="Times New Roman" w:cs="Times New Roman"/>
          <w:sz w:val="20"/>
          <w:szCs w:val="20"/>
          <w:lang w:bidi="ar-SA"/>
        </w:rPr>
        <w:t xml:space="preserve"> </w:t>
      </w:r>
      <w:r w:rsidR="00B73D46" w:rsidRPr="0059433F">
        <w:rPr>
          <w:rFonts w:ascii="Times New Roman" w:eastAsia="Times New Roman" w:hAnsi="Times New Roman" w:cs="Times New Roman"/>
          <w:sz w:val="20"/>
          <w:szCs w:val="20"/>
          <w:lang w:bidi="ar-SA"/>
        </w:rPr>
        <w:t xml:space="preserve">(Translated in King James Version as) </w:t>
      </w:r>
      <w:r w:rsidR="00B73D46" w:rsidRPr="00B73D46">
        <w:rPr>
          <w:color w:val="000000" w:themeColor="text1"/>
          <w:sz w:val="20"/>
          <w:szCs w:val="20"/>
          <w:lang w:val="en"/>
        </w:rPr>
        <w:t>in vain.</w:t>
      </w:r>
    </w:p>
    <w:p w:rsidR="00C45392" w:rsidRPr="00CA1CD7" w:rsidRDefault="00C45392" w:rsidP="00B73D46">
      <w:pPr>
        <w:spacing w:after="0" w:line="240" w:lineRule="auto"/>
        <w:ind w:left="1080"/>
        <w:rPr>
          <w:rFonts w:eastAsia="Calibri" w:cs="Arial"/>
          <w:b/>
          <w:bCs/>
          <w:color w:val="000000" w:themeColor="text1"/>
          <w:sz w:val="16"/>
          <w:szCs w:val="16"/>
        </w:rPr>
      </w:pPr>
    </w:p>
    <w:p w:rsidR="00C45392" w:rsidRPr="00B73D46" w:rsidRDefault="00CA1CD7" w:rsidP="00CA1CD7">
      <w:pPr>
        <w:shd w:val="clear" w:color="auto" w:fill="FFFFF0"/>
        <w:spacing w:after="0" w:line="240" w:lineRule="auto"/>
        <w:ind w:left="1080"/>
        <w:rPr>
          <w:b/>
          <w:bCs/>
          <w:sz w:val="20"/>
          <w:szCs w:val="20"/>
        </w:rPr>
      </w:pPr>
      <w:r w:rsidRPr="00B73D46">
        <w:rPr>
          <w:b/>
          <w:bCs/>
          <w:color w:val="C00000"/>
          <w:sz w:val="20"/>
          <w:szCs w:val="20"/>
        </w:rPr>
        <w:t xml:space="preserve">Worship </w:t>
      </w:r>
      <w:r w:rsidR="00C45392" w:rsidRPr="00B73D46">
        <w:rPr>
          <w:rFonts w:eastAsia="Calibri" w:cs="Arial"/>
          <w:b/>
          <w:bCs/>
          <w:color w:val="000000" w:themeColor="text1"/>
          <w:sz w:val="20"/>
          <w:szCs w:val="20"/>
        </w:rPr>
        <w:t xml:space="preserve">4576 </w:t>
      </w:r>
      <w:r w:rsidR="00C45392" w:rsidRPr="00B73D46">
        <w:rPr>
          <w:color w:val="000000" w:themeColor="text1"/>
          <w:sz w:val="20"/>
          <w:szCs w:val="20"/>
        </w:rPr>
        <w:t>–</w:t>
      </w:r>
      <w:r w:rsidR="00B73D46" w:rsidRPr="00B73D46">
        <w:rPr>
          <w:color w:val="000000" w:themeColor="text1"/>
          <w:sz w:val="20"/>
          <w:szCs w:val="20"/>
        </w:rPr>
        <w:t xml:space="preserve"> </w:t>
      </w:r>
      <w:r w:rsidR="00B73D46" w:rsidRPr="00B73D46">
        <w:rPr>
          <w:b/>
          <w:bCs/>
          <w:color w:val="000000" w:themeColor="text1"/>
          <w:sz w:val="20"/>
          <w:szCs w:val="20"/>
          <w:lang w:val="en"/>
        </w:rPr>
        <w:t>σέβομαι</w:t>
      </w:r>
      <w:r w:rsidR="00B73D46" w:rsidRPr="00B73D46">
        <w:rPr>
          <w:color w:val="000000" w:themeColor="text1"/>
          <w:sz w:val="20"/>
          <w:szCs w:val="20"/>
          <w:lang w:val="en"/>
        </w:rPr>
        <w:t xml:space="preserve"> </w:t>
      </w:r>
      <w:r w:rsidR="00B73D46" w:rsidRPr="00B73D46">
        <w:rPr>
          <w:b/>
          <w:bCs/>
          <w:color w:val="000000" w:themeColor="text1"/>
          <w:sz w:val="20"/>
          <w:szCs w:val="20"/>
          <w:lang w:val="en"/>
        </w:rPr>
        <w:t>sébomai,</w:t>
      </w:r>
      <w:r w:rsidR="00B73D46" w:rsidRPr="00B73D46">
        <w:rPr>
          <w:color w:val="000000" w:themeColor="text1"/>
          <w:sz w:val="20"/>
          <w:szCs w:val="20"/>
          <w:lang w:val="en"/>
        </w:rPr>
        <w:t xml:space="preserve"> seb'-om-ahee; middle voice of an apparently primary verb; </w:t>
      </w:r>
      <w:r w:rsidR="00B73D46" w:rsidRPr="00B73D46">
        <w:rPr>
          <w:color w:val="C00000"/>
          <w:sz w:val="20"/>
          <w:szCs w:val="20"/>
          <w:lang w:val="en"/>
        </w:rPr>
        <w:t>to revere, i.e. adore</w:t>
      </w:r>
      <w:r w:rsidR="00B73D46">
        <w:rPr>
          <w:color w:val="000000" w:themeColor="text1"/>
          <w:sz w:val="20"/>
          <w:szCs w:val="20"/>
          <w:lang w:val="en"/>
        </w:rPr>
        <w:t xml:space="preserve"> </w:t>
      </w:r>
      <w:r w:rsidR="00B73D46" w:rsidRPr="00B73D46">
        <w:rPr>
          <w:color w:val="000000" w:themeColor="text1"/>
          <w:sz w:val="20"/>
          <w:szCs w:val="20"/>
          <w:lang w:val="en"/>
        </w:rPr>
        <w:t>:—</w:t>
      </w:r>
      <w:r w:rsidR="00B73D46" w:rsidRPr="00B73D46">
        <w:rPr>
          <w:rFonts w:ascii="Times New Roman" w:eastAsia="Times New Roman" w:hAnsi="Times New Roman" w:cs="Times New Roman"/>
          <w:sz w:val="20"/>
          <w:szCs w:val="20"/>
          <w:lang w:bidi="ar-SA"/>
        </w:rPr>
        <w:t xml:space="preserve"> </w:t>
      </w:r>
      <w:r w:rsidR="00B73D46" w:rsidRPr="0059433F">
        <w:rPr>
          <w:rFonts w:ascii="Times New Roman" w:eastAsia="Times New Roman" w:hAnsi="Times New Roman" w:cs="Times New Roman"/>
          <w:sz w:val="20"/>
          <w:szCs w:val="20"/>
          <w:lang w:bidi="ar-SA"/>
        </w:rPr>
        <w:t xml:space="preserve">(Translated in King James Version as) </w:t>
      </w:r>
      <w:r w:rsidR="00B73D46" w:rsidRPr="00B73D46">
        <w:rPr>
          <w:color w:val="000000" w:themeColor="text1"/>
          <w:sz w:val="20"/>
          <w:szCs w:val="20"/>
          <w:lang w:val="en"/>
        </w:rPr>
        <w:t>devout, religious, worship.</w:t>
      </w:r>
    </w:p>
    <w:p w:rsidR="00A8422A" w:rsidRDefault="00A8422A" w:rsidP="00A8422A">
      <w:pPr>
        <w:spacing w:after="0" w:line="240" w:lineRule="auto"/>
        <w:rPr>
          <w:sz w:val="23"/>
          <w:szCs w:val="23"/>
        </w:rPr>
      </w:pPr>
    </w:p>
    <w:p w:rsidR="00347CD2" w:rsidRDefault="00347CD2" w:rsidP="00A8422A">
      <w:pPr>
        <w:spacing w:after="0" w:line="240" w:lineRule="auto"/>
        <w:rPr>
          <w:sz w:val="23"/>
          <w:szCs w:val="23"/>
        </w:rPr>
      </w:pPr>
    </w:p>
    <w:p w:rsidR="00347CD2" w:rsidRDefault="00347CD2" w:rsidP="00A8422A">
      <w:pPr>
        <w:spacing w:after="0" w:line="240" w:lineRule="auto"/>
        <w:rPr>
          <w:sz w:val="23"/>
          <w:szCs w:val="23"/>
        </w:rPr>
      </w:pPr>
    </w:p>
    <w:p w:rsidR="00347CD2" w:rsidRDefault="00347CD2" w:rsidP="00A8422A">
      <w:pPr>
        <w:spacing w:after="0" w:line="240" w:lineRule="auto"/>
        <w:rPr>
          <w:sz w:val="23"/>
          <w:szCs w:val="23"/>
        </w:rPr>
      </w:pPr>
    </w:p>
    <w:p w:rsidR="00A660D3" w:rsidRPr="00B16CDD" w:rsidRDefault="00A660D3" w:rsidP="00083A95">
      <w:pPr>
        <w:pStyle w:val="ListParagraph"/>
        <w:numPr>
          <w:ilvl w:val="0"/>
          <w:numId w:val="13"/>
        </w:numPr>
        <w:ind w:left="360"/>
        <w:rPr>
          <w:b/>
          <w:bCs/>
          <w:color w:val="0000FF"/>
          <w:sz w:val="23"/>
          <w:szCs w:val="23"/>
        </w:rPr>
      </w:pPr>
      <w:bookmarkStart w:id="4" w:name="born_again"/>
      <w:r>
        <w:rPr>
          <w:b/>
          <w:bCs/>
          <w:color w:val="0000FF"/>
          <w:sz w:val="23"/>
          <w:szCs w:val="23"/>
        </w:rPr>
        <w:t xml:space="preserve">Must Be Born Again </w:t>
      </w:r>
    </w:p>
    <w:bookmarkEnd w:id="4"/>
    <w:p w:rsidR="00D92B78" w:rsidRPr="007C6667" w:rsidRDefault="00D92B78" w:rsidP="00D92B78">
      <w:pPr>
        <w:spacing w:after="0" w:line="240" w:lineRule="auto"/>
        <w:ind w:left="360"/>
        <w:rPr>
          <w:sz w:val="23"/>
          <w:szCs w:val="23"/>
        </w:rPr>
      </w:pPr>
    </w:p>
    <w:p w:rsidR="008415D8" w:rsidRPr="00AB4E9B" w:rsidRDefault="008415D8" w:rsidP="00367DF4">
      <w:pPr>
        <w:shd w:val="clear" w:color="auto" w:fill="F7FBFB"/>
        <w:spacing w:after="0" w:line="240" w:lineRule="auto"/>
        <w:rPr>
          <w:b/>
          <w:bCs/>
          <w:sz w:val="23"/>
          <w:szCs w:val="23"/>
        </w:rPr>
      </w:pPr>
      <w:r w:rsidRPr="00AB4E9B">
        <w:rPr>
          <w:b/>
          <w:bCs/>
          <w:sz w:val="23"/>
          <w:szCs w:val="23"/>
        </w:rPr>
        <w:t xml:space="preserve">John 3:3-8 </w:t>
      </w:r>
      <w:r w:rsidR="00645E8C">
        <w:rPr>
          <w:b/>
          <w:bCs/>
          <w:sz w:val="23"/>
          <w:szCs w:val="23"/>
        </w:rPr>
        <w:t xml:space="preserve"> </w:t>
      </w:r>
    </w:p>
    <w:p w:rsidR="008415D8" w:rsidRPr="00AB4E9B" w:rsidRDefault="00367DF4" w:rsidP="00367DF4">
      <w:pPr>
        <w:shd w:val="clear" w:color="auto" w:fill="F7FBFB"/>
        <w:spacing w:after="0" w:line="240" w:lineRule="auto"/>
        <w:rPr>
          <w:sz w:val="23"/>
          <w:szCs w:val="23"/>
        </w:rPr>
      </w:pPr>
      <w:r>
        <w:rPr>
          <w:sz w:val="23"/>
          <w:szCs w:val="23"/>
        </w:rPr>
        <w:t>“</w:t>
      </w:r>
      <w:r w:rsidR="008415D8" w:rsidRPr="00AB4E9B">
        <w:rPr>
          <w:sz w:val="23"/>
          <w:szCs w:val="23"/>
        </w:rPr>
        <w:t xml:space="preserve">Jesus answered and said unto him, Verily, verily, I say unto thee, </w:t>
      </w:r>
      <w:r w:rsidR="008415D8" w:rsidRPr="00AA4BF9">
        <w:rPr>
          <w:b/>
          <w:bCs/>
          <w:sz w:val="23"/>
          <w:szCs w:val="23"/>
        </w:rPr>
        <w:t xml:space="preserve">Except a man be born again, he cannot see the </w:t>
      </w:r>
      <w:r w:rsidR="008415D8" w:rsidRPr="00313D0F">
        <w:rPr>
          <w:b/>
          <w:bCs/>
          <w:color w:val="0000FF"/>
          <w:sz w:val="23"/>
          <w:szCs w:val="23"/>
        </w:rPr>
        <w:t>kingdom</w:t>
      </w:r>
      <w:r w:rsidR="008415D8" w:rsidRPr="00AA4BF9">
        <w:rPr>
          <w:b/>
          <w:bCs/>
          <w:sz w:val="23"/>
          <w:szCs w:val="23"/>
        </w:rPr>
        <w:t xml:space="preserve"> </w:t>
      </w:r>
      <w:r w:rsidR="00313D0F" w:rsidRPr="00313D0F">
        <w:rPr>
          <w:rFonts w:eastAsia="Calibri" w:cs="Arial"/>
          <w:color w:val="000000" w:themeColor="text1"/>
          <w:sz w:val="23"/>
          <w:szCs w:val="23"/>
          <w:vertAlign w:val="superscript"/>
        </w:rPr>
        <w:t>(</w:t>
      </w:r>
      <w:r w:rsidR="00313D0F">
        <w:rPr>
          <w:rFonts w:eastAsia="Calibri" w:cs="Arial"/>
          <w:color w:val="000000" w:themeColor="text1"/>
          <w:sz w:val="23"/>
          <w:szCs w:val="23"/>
          <w:vertAlign w:val="superscript"/>
        </w:rPr>
        <w:t>932</w:t>
      </w:r>
      <w:r w:rsidR="00313D0F" w:rsidRPr="00313D0F">
        <w:rPr>
          <w:rFonts w:eastAsia="Calibri" w:cs="Arial"/>
          <w:color w:val="000000" w:themeColor="text1"/>
          <w:sz w:val="23"/>
          <w:szCs w:val="23"/>
          <w:vertAlign w:val="superscript"/>
        </w:rPr>
        <w:t xml:space="preserve">) </w:t>
      </w:r>
      <w:r w:rsidR="008415D8" w:rsidRPr="00AA4BF9">
        <w:rPr>
          <w:b/>
          <w:bCs/>
          <w:sz w:val="23"/>
          <w:szCs w:val="23"/>
        </w:rPr>
        <w:t>of God</w:t>
      </w:r>
      <w:r w:rsidR="008415D8" w:rsidRPr="008415D8">
        <w:rPr>
          <w:b/>
          <w:bCs/>
          <w:sz w:val="23"/>
          <w:szCs w:val="23"/>
        </w:rPr>
        <w:t>.</w:t>
      </w:r>
    </w:p>
    <w:p w:rsidR="008415D8" w:rsidRPr="00AB4E9B" w:rsidRDefault="008415D8" w:rsidP="00367DF4">
      <w:pPr>
        <w:shd w:val="clear" w:color="auto" w:fill="F7FBFB"/>
        <w:spacing w:after="0" w:line="240" w:lineRule="auto"/>
        <w:rPr>
          <w:sz w:val="23"/>
          <w:szCs w:val="23"/>
        </w:rPr>
      </w:pPr>
      <w:r w:rsidRPr="00AB4E9B">
        <w:rPr>
          <w:sz w:val="23"/>
          <w:szCs w:val="23"/>
          <w:vertAlign w:val="superscript"/>
        </w:rPr>
        <w:t>4 </w:t>
      </w:r>
      <w:r w:rsidRPr="00AB4E9B">
        <w:rPr>
          <w:sz w:val="23"/>
          <w:szCs w:val="23"/>
        </w:rPr>
        <w:t>Nicodemus saith unto him, How can a man be born when he is old? can he enter the second time into his mother's womb, and be born?</w:t>
      </w:r>
    </w:p>
    <w:p w:rsidR="008415D8" w:rsidRPr="00AB4E9B" w:rsidRDefault="008415D8" w:rsidP="00367DF4">
      <w:pPr>
        <w:shd w:val="clear" w:color="auto" w:fill="F7FBFB"/>
        <w:spacing w:after="0" w:line="240" w:lineRule="auto"/>
        <w:rPr>
          <w:sz w:val="23"/>
          <w:szCs w:val="23"/>
        </w:rPr>
      </w:pPr>
      <w:r w:rsidRPr="00AB4E9B">
        <w:rPr>
          <w:sz w:val="23"/>
          <w:szCs w:val="23"/>
          <w:vertAlign w:val="superscript"/>
        </w:rPr>
        <w:t>5 </w:t>
      </w:r>
      <w:r w:rsidRPr="00AB4E9B">
        <w:rPr>
          <w:sz w:val="23"/>
          <w:szCs w:val="23"/>
        </w:rPr>
        <w:t>Jesus answered, Verily, verily, I say unto thee</w:t>
      </w:r>
      <w:r w:rsidRPr="00AA4BF9">
        <w:rPr>
          <w:sz w:val="23"/>
          <w:szCs w:val="23"/>
          <w:u w:val="single" w:color="FF0000"/>
        </w:rPr>
        <w:t xml:space="preserve">, </w:t>
      </w:r>
      <w:r w:rsidRPr="00AA4BF9">
        <w:rPr>
          <w:b/>
          <w:bCs/>
          <w:sz w:val="23"/>
          <w:szCs w:val="23"/>
          <w:u w:val="single" w:color="FF0000"/>
        </w:rPr>
        <w:t xml:space="preserve">Except a man be born of water and of the Spirit, he cannot </w:t>
      </w:r>
      <w:r w:rsidRPr="00AA4BF9">
        <w:rPr>
          <w:b/>
          <w:bCs/>
          <w:color w:val="0000FF"/>
          <w:sz w:val="23"/>
          <w:szCs w:val="23"/>
          <w:u w:val="single" w:color="FF0000"/>
        </w:rPr>
        <w:t>enter</w:t>
      </w:r>
      <w:r w:rsidRPr="00AA4BF9">
        <w:rPr>
          <w:b/>
          <w:bCs/>
          <w:sz w:val="23"/>
          <w:szCs w:val="23"/>
          <w:u w:val="single" w:color="FF0000"/>
        </w:rPr>
        <w:t xml:space="preserve"> </w:t>
      </w:r>
      <w:r w:rsidR="000A1EB0" w:rsidRPr="00AA4BF9">
        <w:rPr>
          <w:rFonts w:eastAsia="Calibri" w:cs="Arial"/>
          <w:color w:val="000000" w:themeColor="text1"/>
          <w:sz w:val="23"/>
          <w:szCs w:val="23"/>
          <w:u w:val="single" w:color="FF0000"/>
          <w:vertAlign w:val="superscript"/>
        </w:rPr>
        <w:t>(1525)</w:t>
      </w:r>
      <w:r w:rsidR="000A1EB0" w:rsidRPr="00AA4BF9">
        <w:rPr>
          <w:sz w:val="23"/>
          <w:szCs w:val="23"/>
          <w:u w:val="single" w:color="FF0000"/>
        </w:rPr>
        <w:t xml:space="preserve"> </w:t>
      </w:r>
      <w:r w:rsidRPr="00AA4BF9">
        <w:rPr>
          <w:b/>
          <w:bCs/>
          <w:sz w:val="23"/>
          <w:szCs w:val="23"/>
          <w:u w:val="single" w:color="FF0000"/>
        </w:rPr>
        <w:t xml:space="preserve">into the </w:t>
      </w:r>
      <w:r w:rsidRPr="00313D0F">
        <w:rPr>
          <w:b/>
          <w:bCs/>
          <w:color w:val="0000FF"/>
          <w:sz w:val="23"/>
          <w:szCs w:val="23"/>
          <w:u w:val="single" w:color="FF0000"/>
        </w:rPr>
        <w:t xml:space="preserve">kingdom </w:t>
      </w:r>
      <w:r w:rsidR="00313D0F" w:rsidRPr="00313D0F">
        <w:rPr>
          <w:rFonts w:eastAsia="Calibri" w:cs="Arial"/>
          <w:color w:val="000000" w:themeColor="text1"/>
          <w:sz w:val="23"/>
          <w:szCs w:val="23"/>
          <w:u w:val="single" w:color="FF0000"/>
          <w:vertAlign w:val="superscript"/>
        </w:rPr>
        <w:t xml:space="preserve">(932) </w:t>
      </w:r>
      <w:r w:rsidRPr="00313D0F">
        <w:rPr>
          <w:b/>
          <w:bCs/>
          <w:sz w:val="23"/>
          <w:szCs w:val="23"/>
          <w:u w:val="single" w:color="FF0000"/>
        </w:rPr>
        <w:t>of God</w:t>
      </w:r>
      <w:r w:rsidRPr="008415D8">
        <w:rPr>
          <w:b/>
          <w:bCs/>
          <w:sz w:val="23"/>
          <w:szCs w:val="23"/>
        </w:rPr>
        <w:t>.</w:t>
      </w:r>
    </w:p>
    <w:p w:rsidR="008415D8" w:rsidRPr="00AB4E9B" w:rsidRDefault="008415D8" w:rsidP="00367DF4">
      <w:pPr>
        <w:shd w:val="clear" w:color="auto" w:fill="F7FBFB"/>
        <w:spacing w:after="0" w:line="240" w:lineRule="auto"/>
        <w:rPr>
          <w:sz w:val="23"/>
          <w:szCs w:val="23"/>
        </w:rPr>
      </w:pPr>
      <w:r w:rsidRPr="00AB4E9B">
        <w:rPr>
          <w:sz w:val="23"/>
          <w:szCs w:val="23"/>
          <w:vertAlign w:val="superscript"/>
        </w:rPr>
        <w:t>6 </w:t>
      </w:r>
      <w:r w:rsidRPr="00AB4E9B">
        <w:rPr>
          <w:sz w:val="23"/>
          <w:szCs w:val="23"/>
        </w:rPr>
        <w:t>That which is born of the flesh is flesh; and that which is born of the Spirit is spirit.</w:t>
      </w:r>
    </w:p>
    <w:p w:rsidR="008415D8" w:rsidRPr="00AB4E9B" w:rsidRDefault="008415D8" w:rsidP="00367DF4">
      <w:pPr>
        <w:shd w:val="clear" w:color="auto" w:fill="F7FBFB"/>
        <w:spacing w:after="0" w:line="240" w:lineRule="auto"/>
        <w:rPr>
          <w:sz w:val="23"/>
          <w:szCs w:val="23"/>
        </w:rPr>
      </w:pPr>
      <w:r w:rsidRPr="00AB4E9B">
        <w:rPr>
          <w:sz w:val="23"/>
          <w:szCs w:val="23"/>
          <w:vertAlign w:val="superscript"/>
        </w:rPr>
        <w:t>7 </w:t>
      </w:r>
      <w:r w:rsidRPr="00AB4E9B">
        <w:rPr>
          <w:sz w:val="23"/>
          <w:szCs w:val="23"/>
        </w:rPr>
        <w:t>Marvel not that I said unto thee, Ye must be born again.</w:t>
      </w:r>
    </w:p>
    <w:p w:rsidR="008415D8" w:rsidRPr="00AB4E9B" w:rsidRDefault="008415D8" w:rsidP="00367DF4">
      <w:pPr>
        <w:shd w:val="clear" w:color="auto" w:fill="F7FBFB"/>
        <w:spacing w:after="0" w:line="240" w:lineRule="auto"/>
        <w:rPr>
          <w:sz w:val="23"/>
          <w:szCs w:val="23"/>
        </w:rPr>
      </w:pPr>
      <w:r w:rsidRPr="00AB4E9B">
        <w:rPr>
          <w:sz w:val="23"/>
          <w:szCs w:val="23"/>
          <w:vertAlign w:val="superscript"/>
        </w:rPr>
        <w:t>8 </w:t>
      </w:r>
      <w:r w:rsidRPr="00AB4E9B">
        <w:rPr>
          <w:sz w:val="23"/>
          <w:szCs w:val="23"/>
        </w:rPr>
        <w:t>The wind bloweth where it listeth, and thou hearest the sound thereof, but canst not tell whence it cometh, and whither it goeth: so is every one that is born of the Spirit.</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D81E4C" w:rsidRDefault="00D81E4C" w:rsidP="00AB4E9B">
      <w:pPr>
        <w:spacing w:after="0" w:line="240" w:lineRule="auto"/>
        <w:rPr>
          <w:sz w:val="23"/>
          <w:szCs w:val="23"/>
        </w:rPr>
      </w:pPr>
    </w:p>
    <w:p w:rsidR="002211F2" w:rsidRPr="00857069" w:rsidRDefault="00857069" w:rsidP="00857069">
      <w:pPr>
        <w:pStyle w:val="ListParagraph"/>
        <w:numPr>
          <w:ilvl w:val="0"/>
          <w:numId w:val="26"/>
        </w:numPr>
        <w:ind w:left="720"/>
        <w:rPr>
          <w:rFonts w:asciiTheme="minorHAnsi" w:hAnsiTheme="minorHAnsi"/>
          <w:sz w:val="23"/>
          <w:szCs w:val="23"/>
        </w:rPr>
      </w:pPr>
      <w:r w:rsidRPr="00857069">
        <w:rPr>
          <w:rFonts w:asciiTheme="minorHAnsi" w:hAnsiTheme="minorHAnsi"/>
          <w:sz w:val="23"/>
          <w:szCs w:val="23"/>
        </w:rPr>
        <w:t>Verse 5 –</w:t>
      </w:r>
      <w:r>
        <w:rPr>
          <w:rFonts w:asciiTheme="minorHAnsi" w:hAnsiTheme="minorHAnsi"/>
          <w:sz w:val="23"/>
          <w:szCs w:val="23"/>
        </w:rPr>
        <w:t xml:space="preserve"> I believe this speaks of the two Baptisms. One by water and one in the Holy Spirit.</w:t>
      </w:r>
    </w:p>
    <w:p w:rsidR="00857069" w:rsidRPr="00857069" w:rsidRDefault="00857069" w:rsidP="00857069">
      <w:pPr>
        <w:pStyle w:val="ListParagraph"/>
        <w:rPr>
          <w:sz w:val="23"/>
          <w:szCs w:val="23"/>
        </w:rPr>
      </w:pPr>
    </w:p>
    <w:p w:rsidR="00313D0F" w:rsidRDefault="00313D0F" w:rsidP="00AB4E9B">
      <w:pPr>
        <w:spacing w:after="0" w:line="240" w:lineRule="auto"/>
        <w:rPr>
          <w:sz w:val="23"/>
          <w:szCs w:val="23"/>
        </w:rPr>
      </w:pPr>
    </w:p>
    <w:p w:rsidR="00857069" w:rsidRDefault="00857069" w:rsidP="00AB4E9B">
      <w:pPr>
        <w:spacing w:after="0" w:line="240" w:lineRule="auto"/>
        <w:rPr>
          <w:sz w:val="23"/>
          <w:szCs w:val="23"/>
        </w:rPr>
      </w:pPr>
    </w:p>
    <w:p w:rsidR="00313D0F" w:rsidRDefault="00313D0F" w:rsidP="00AB4E9B">
      <w:pPr>
        <w:spacing w:after="0" w:line="240" w:lineRule="auto"/>
        <w:rPr>
          <w:sz w:val="23"/>
          <w:szCs w:val="23"/>
        </w:rPr>
      </w:pPr>
    </w:p>
    <w:p w:rsidR="00A660D3" w:rsidRPr="00B16CDD" w:rsidRDefault="00F04C8E" w:rsidP="00083A95">
      <w:pPr>
        <w:pStyle w:val="ListParagraph"/>
        <w:numPr>
          <w:ilvl w:val="0"/>
          <w:numId w:val="13"/>
        </w:numPr>
        <w:ind w:left="360"/>
        <w:rPr>
          <w:b/>
          <w:bCs/>
          <w:color w:val="0000FF"/>
          <w:sz w:val="23"/>
          <w:szCs w:val="23"/>
        </w:rPr>
      </w:pPr>
      <w:bookmarkStart w:id="5" w:name="god_will"/>
      <w:r>
        <w:rPr>
          <w:b/>
          <w:bCs/>
          <w:color w:val="0000FF"/>
          <w:sz w:val="23"/>
          <w:szCs w:val="23"/>
        </w:rPr>
        <w:t>Do the Will of  God</w:t>
      </w:r>
    </w:p>
    <w:bookmarkEnd w:id="5"/>
    <w:p w:rsidR="00A660D3" w:rsidRDefault="00A660D3" w:rsidP="00AB4E9B">
      <w:pPr>
        <w:spacing w:after="0" w:line="240" w:lineRule="auto"/>
        <w:rPr>
          <w:sz w:val="23"/>
          <w:szCs w:val="23"/>
        </w:rPr>
      </w:pPr>
    </w:p>
    <w:p w:rsidR="008415D8" w:rsidRPr="000755A8" w:rsidRDefault="008415D8" w:rsidP="00AB4E9B">
      <w:pPr>
        <w:spacing w:after="0" w:line="240" w:lineRule="auto"/>
        <w:rPr>
          <w:sz w:val="20"/>
          <w:szCs w:val="20"/>
        </w:rPr>
      </w:pPr>
    </w:p>
    <w:p w:rsidR="00AB4E9B" w:rsidRPr="00AB4E9B" w:rsidRDefault="00AB4E9B" w:rsidP="00367DF4">
      <w:pPr>
        <w:shd w:val="clear" w:color="auto" w:fill="F7FBFB"/>
        <w:spacing w:after="0" w:line="240" w:lineRule="auto"/>
        <w:rPr>
          <w:b/>
          <w:bCs/>
          <w:sz w:val="23"/>
          <w:szCs w:val="23"/>
        </w:rPr>
      </w:pPr>
      <w:r w:rsidRPr="00AB4E9B">
        <w:rPr>
          <w:b/>
          <w:bCs/>
          <w:sz w:val="23"/>
          <w:szCs w:val="23"/>
        </w:rPr>
        <w:t xml:space="preserve">Matthew 7:21 </w:t>
      </w:r>
      <w:r w:rsidR="00645E8C">
        <w:rPr>
          <w:b/>
          <w:bCs/>
          <w:sz w:val="23"/>
          <w:szCs w:val="23"/>
        </w:rPr>
        <w:t xml:space="preserve"> </w:t>
      </w:r>
    </w:p>
    <w:p w:rsidR="00AB4E9B" w:rsidRDefault="00367DF4" w:rsidP="000755A8">
      <w:pPr>
        <w:shd w:val="clear" w:color="auto" w:fill="F7FBFB"/>
        <w:spacing w:after="0" w:line="240" w:lineRule="auto"/>
        <w:rPr>
          <w:sz w:val="23"/>
          <w:szCs w:val="23"/>
        </w:rPr>
      </w:pPr>
      <w:r>
        <w:rPr>
          <w:sz w:val="23"/>
          <w:szCs w:val="23"/>
        </w:rPr>
        <w:t>“</w:t>
      </w:r>
      <w:r w:rsidR="00AB4E9B" w:rsidRPr="00AB4E9B">
        <w:rPr>
          <w:sz w:val="23"/>
          <w:szCs w:val="23"/>
        </w:rPr>
        <w:t xml:space="preserve">Not every one that saith unto me, Lord, Lord, shall </w:t>
      </w:r>
      <w:r w:rsidR="00AB4E9B" w:rsidRPr="00A47A1E">
        <w:rPr>
          <w:b/>
          <w:bCs/>
          <w:color w:val="0000FF"/>
          <w:sz w:val="23"/>
          <w:szCs w:val="23"/>
        </w:rPr>
        <w:t>enter</w:t>
      </w:r>
      <w:r w:rsidR="00A47A1E" w:rsidRPr="00A47A1E">
        <w:rPr>
          <w:b/>
          <w:bCs/>
          <w:color w:val="0000FF"/>
          <w:sz w:val="23"/>
          <w:szCs w:val="23"/>
        </w:rPr>
        <w:t xml:space="preserve"> </w:t>
      </w:r>
      <w:r w:rsidR="00A47A1E" w:rsidRPr="00A47A1E">
        <w:rPr>
          <w:rFonts w:eastAsia="Calibri" w:cs="Arial"/>
          <w:color w:val="000000" w:themeColor="text1"/>
          <w:sz w:val="23"/>
          <w:szCs w:val="23"/>
          <w:vertAlign w:val="superscript"/>
        </w:rPr>
        <w:t xml:space="preserve">(1525) </w:t>
      </w:r>
      <w:r w:rsidR="00A47A1E" w:rsidRPr="00A47A1E">
        <w:rPr>
          <w:b/>
          <w:bCs/>
          <w:color w:val="0000FF"/>
          <w:sz w:val="23"/>
          <w:szCs w:val="23"/>
        </w:rPr>
        <w:t>into</w:t>
      </w:r>
      <w:r w:rsidR="00AB4E9B" w:rsidRPr="00AB7F82">
        <w:rPr>
          <w:b/>
          <w:bCs/>
          <w:sz w:val="23"/>
          <w:szCs w:val="23"/>
        </w:rPr>
        <w:t xml:space="preserve"> the </w:t>
      </w:r>
      <w:r w:rsidR="00AB4E9B" w:rsidRPr="000E0AF7">
        <w:rPr>
          <w:b/>
          <w:bCs/>
          <w:color w:val="0000FF"/>
          <w:sz w:val="23"/>
          <w:szCs w:val="23"/>
        </w:rPr>
        <w:t>kingdom</w:t>
      </w:r>
      <w:r w:rsidR="00AB4E9B" w:rsidRPr="00AB7F82">
        <w:rPr>
          <w:b/>
          <w:bCs/>
          <w:sz w:val="23"/>
          <w:szCs w:val="23"/>
        </w:rPr>
        <w:t xml:space="preserve">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0E0AF7" w:rsidRPr="00313D0F">
        <w:rPr>
          <w:rFonts w:eastAsia="Calibri" w:cs="Arial"/>
          <w:color w:val="000000" w:themeColor="text1"/>
          <w:sz w:val="23"/>
          <w:szCs w:val="23"/>
          <w:vertAlign w:val="superscript"/>
        </w:rPr>
        <w:t xml:space="preserve">) </w:t>
      </w:r>
      <w:r w:rsidR="00AB4E9B" w:rsidRPr="00AB7F82">
        <w:rPr>
          <w:b/>
          <w:bCs/>
          <w:sz w:val="23"/>
          <w:szCs w:val="23"/>
        </w:rPr>
        <w:t>of heaven</w:t>
      </w:r>
      <w:r w:rsidR="00AB4E9B" w:rsidRPr="00AB4E9B">
        <w:rPr>
          <w:sz w:val="23"/>
          <w:szCs w:val="23"/>
        </w:rPr>
        <w:t xml:space="preserve">; but </w:t>
      </w:r>
      <w:r w:rsidR="00AB4E9B" w:rsidRPr="00A8422A">
        <w:rPr>
          <w:b/>
          <w:bCs/>
          <w:sz w:val="23"/>
          <w:szCs w:val="23"/>
          <w:u w:val="single" w:color="FF0000"/>
        </w:rPr>
        <w:t xml:space="preserve">he that doeth the </w:t>
      </w:r>
      <w:r w:rsidR="00AB4E9B" w:rsidRPr="000755A8">
        <w:rPr>
          <w:b/>
          <w:bCs/>
          <w:color w:val="C00000"/>
          <w:sz w:val="23"/>
          <w:szCs w:val="23"/>
          <w:u w:val="single" w:color="FF0000"/>
        </w:rPr>
        <w:t xml:space="preserve">will </w:t>
      </w:r>
      <w:r w:rsidR="000755A8" w:rsidRPr="000755A8">
        <w:rPr>
          <w:rFonts w:eastAsia="Calibri" w:cs="Arial"/>
          <w:color w:val="000000" w:themeColor="text1"/>
          <w:sz w:val="23"/>
          <w:szCs w:val="23"/>
          <w:u w:val="single" w:color="FF0000"/>
          <w:vertAlign w:val="superscript"/>
        </w:rPr>
        <w:t xml:space="preserve">(2307) </w:t>
      </w:r>
      <w:r w:rsidR="00AB4E9B" w:rsidRPr="000755A8">
        <w:rPr>
          <w:b/>
          <w:bCs/>
          <w:sz w:val="23"/>
          <w:szCs w:val="23"/>
          <w:u w:val="single" w:color="FF0000"/>
        </w:rPr>
        <w:t>of my</w:t>
      </w:r>
      <w:r w:rsidR="00AB4E9B" w:rsidRPr="00A8422A">
        <w:rPr>
          <w:b/>
          <w:bCs/>
          <w:sz w:val="23"/>
          <w:szCs w:val="23"/>
          <w:u w:val="single" w:color="FF0000"/>
        </w:rPr>
        <w:t xml:space="preserve"> Father which is in heaven</w:t>
      </w:r>
      <w:r w:rsidR="00AB4E9B" w:rsidRPr="00AB4E9B">
        <w:rPr>
          <w:sz w:val="23"/>
          <w:szCs w:val="23"/>
        </w:rPr>
        <w:t>.</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2C0806" w:rsidRDefault="002C0806" w:rsidP="00AB4E9B">
      <w:pPr>
        <w:spacing w:after="0" w:line="240" w:lineRule="auto"/>
        <w:rPr>
          <w:sz w:val="23"/>
          <w:szCs w:val="23"/>
        </w:rPr>
      </w:pPr>
    </w:p>
    <w:p w:rsidR="000A1EB0" w:rsidRPr="00C3143A" w:rsidRDefault="000A1EB0" w:rsidP="003A6B62">
      <w:pPr>
        <w:shd w:val="clear" w:color="auto" w:fill="FFFFF0"/>
        <w:spacing w:after="0" w:line="240" w:lineRule="auto"/>
        <w:ind w:left="180"/>
        <w:rPr>
          <w:color w:val="000000" w:themeColor="text1"/>
          <w:sz w:val="20"/>
          <w:szCs w:val="20"/>
        </w:rPr>
      </w:pPr>
      <w:r w:rsidRPr="00C3143A">
        <w:rPr>
          <w:b/>
          <w:bCs/>
          <w:color w:val="C00000"/>
          <w:sz w:val="20"/>
          <w:szCs w:val="20"/>
        </w:rPr>
        <w:t xml:space="preserve">Will </w:t>
      </w:r>
      <w:r w:rsidRPr="00C3143A">
        <w:rPr>
          <w:b/>
          <w:bCs/>
          <w:color w:val="000000" w:themeColor="text1"/>
          <w:sz w:val="20"/>
          <w:szCs w:val="20"/>
        </w:rPr>
        <w:t xml:space="preserve">2307 </w:t>
      </w:r>
      <w:r w:rsidRPr="00C3143A">
        <w:rPr>
          <w:color w:val="000000" w:themeColor="text1"/>
          <w:sz w:val="20"/>
          <w:szCs w:val="20"/>
        </w:rPr>
        <w:t xml:space="preserve">- </w:t>
      </w:r>
      <w:r w:rsidR="00C3143A" w:rsidRPr="00C3143A">
        <w:rPr>
          <w:color w:val="000000" w:themeColor="text1"/>
          <w:sz w:val="20"/>
          <w:szCs w:val="20"/>
        </w:rPr>
        <w:t xml:space="preserve">θέλημα thélēma, thel'-ay-mah; from the prolonged form of </w:t>
      </w:r>
      <w:r w:rsidR="00C3143A" w:rsidRPr="00C3143A">
        <w:rPr>
          <w:color w:val="0000FF"/>
          <w:sz w:val="20"/>
          <w:szCs w:val="20"/>
        </w:rPr>
        <w:t>2309</w:t>
      </w:r>
      <w:r w:rsidR="00C3143A" w:rsidRPr="00C3143A">
        <w:rPr>
          <w:color w:val="000000" w:themeColor="text1"/>
          <w:sz w:val="20"/>
          <w:szCs w:val="20"/>
        </w:rPr>
        <w:t xml:space="preserve">; </w:t>
      </w:r>
      <w:r w:rsidR="00C3143A" w:rsidRPr="00A47A1E">
        <w:rPr>
          <w:color w:val="C00000"/>
          <w:sz w:val="20"/>
          <w:szCs w:val="20"/>
        </w:rPr>
        <w:t xml:space="preserve">a determination </w:t>
      </w:r>
      <w:r w:rsidR="00C3143A" w:rsidRPr="00C3143A">
        <w:rPr>
          <w:color w:val="000000" w:themeColor="text1"/>
          <w:sz w:val="20"/>
          <w:szCs w:val="20"/>
        </w:rPr>
        <w:t>(</w:t>
      </w:r>
      <w:r w:rsidR="00C3143A" w:rsidRPr="00A47A1E">
        <w:rPr>
          <w:color w:val="C00000"/>
          <w:sz w:val="20"/>
          <w:szCs w:val="20"/>
        </w:rPr>
        <w:t>properly, the thing</w:t>
      </w:r>
      <w:r w:rsidR="00C3143A" w:rsidRPr="00C3143A">
        <w:rPr>
          <w:color w:val="000000" w:themeColor="text1"/>
          <w:sz w:val="20"/>
          <w:szCs w:val="20"/>
        </w:rPr>
        <w:t>), i.e. (</w:t>
      </w:r>
      <w:r w:rsidR="00C3143A" w:rsidRPr="00A47A1E">
        <w:rPr>
          <w:color w:val="C00000"/>
          <w:sz w:val="20"/>
          <w:szCs w:val="20"/>
        </w:rPr>
        <w:t>actively</w:t>
      </w:r>
      <w:r w:rsidR="00C3143A" w:rsidRPr="00C3143A">
        <w:rPr>
          <w:color w:val="000000" w:themeColor="text1"/>
          <w:sz w:val="20"/>
          <w:szCs w:val="20"/>
        </w:rPr>
        <w:t xml:space="preserve">) </w:t>
      </w:r>
      <w:r w:rsidR="00C3143A" w:rsidRPr="00A47A1E">
        <w:rPr>
          <w:color w:val="C00000"/>
          <w:sz w:val="20"/>
          <w:szCs w:val="20"/>
        </w:rPr>
        <w:t xml:space="preserve">choice </w:t>
      </w:r>
      <w:r w:rsidR="00C3143A" w:rsidRPr="00C3143A">
        <w:rPr>
          <w:color w:val="000000" w:themeColor="text1"/>
          <w:sz w:val="20"/>
          <w:szCs w:val="20"/>
        </w:rPr>
        <w:t>(</w:t>
      </w:r>
      <w:r w:rsidR="00C3143A" w:rsidRPr="00A47A1E">
        <w:rPr>
          <w:color w:val="C00000"/>
          <w:sz w:val="20"/>
          <w:szCs w:val="20"/>
        </w:rPr>
        <w:t>specially, purpose, decree</w:t>
      </w:r>
      <w:r w:rsidR="00C3143A" w:rsidRPr="00C3143A">
        <w:rPr>
          <w:color w:val="000000" w:themeColor="text1"/>
          <w:sz w:val="20"/>
          <w:szCs w:val="20"/>
        </w:rPr>
        <w:t xml:space="preserve">; abstractly, </w:t>
      </w:r>
      <w:r w:rsidR="00C3143A" w:rsidRPr="00A47A1E">
        <w:rPr>
          <w:color w:val="C00000"/>
          <w:sz w:val="20"/>
          <w:szCs w:val="20"/>
        </w:rPr>
        <w:t>volition</w:t>
      </w:r>
      <w:r w:rsidR="00C3143A" w:rsidRPr="00C3143A">
        <w:rPr>
          <w:color w:val="000000" w:themeColor="text1"/>
          <w:sz w:val="20"/>
          <w:szCs w:val="20"/>
        </w:rPr>
        <w:t xml:space="preserve">) or (passively) </w:t>
      </w:r>
      <w:r w:rsidR="00C3143A" w:rsidRPr="00A47A1E">
        <w:rPr>
          <w:color w:val="C00000"/>
          <w:sz w:val="20"/>
          <w:szCs w:val="20"/>
        </w:rPr>
        <w:t>inclination</w:t>
      </w:r>
      <w:r w:rsidR="00C3143A" w:rsidRPr="00C3143A">
        <w:rPr>
          <w:color w:val="000000" w:themeColor="text1"/>
          <w:sz w:val="20"/>
          <w:szCs w:val="20"/>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C3143A" w:rsidRPr="00C3143A">
        <w:rPr>
          <w:color w:val="000000" w:themeColor="text1"/>
          <w:sz w:val="20"/>
          <w:szCs w:val="20"/>
        </w:rPr>
        <w:t>desire, pleasure, will.</w:t>
      </w:r>
    </w:p>
    <w:p w:rsidR="00C3143A" w:rsidRPr="00313862" w:rsidRDefault="00C3143A" w:rsidP="003A6B62">
      <w:pPr>
        <w:shd w:val="clear" w:color="auto" w:fill="FFFFF0"/>
        <w:spacing w:after="0" w:line="240" w:lineRule="auto"/>
        <w:ind w:left="180"/>
        <w:rPr>
          <w:color w:val="000000" w:themeColor="text1"/>
          <w:sz w:val="10"/>
          <w:szCs w:val="10"/>
        </w:rPr>
      </w:pPr>
    </w:p>
    <w:p w:rsidR="00C3143A" w:rsidRPr="00C3143A" w:rsidRDefault="00C3143A" w:rsidP="003A6B62">
      <w:pPr>
        <w:shd w:val="clear" w:color="auto" w:fill="FFFFF0"/>
        <w:spacing w:after="0" w:line="240" w:lineRule="auto"/>
        <w:ind w:left="360"/>
        <w:rPr>
          <w:color w:val="000000" w:themeColor="text1"/>
          <w:sz w:val="20"/>
          <w:szCs w:val="20"/>
        </w:rPr>
      </w:pPr>
      <w:r w:rsidRPr="00FB772F">
        <w:rPr>
          <w:b/>
          <w:bCs/>
          <w:color w:val="0000FF"/>
          <w:sz w:val="20"/>
          <w:szCs w:val="20"/>
        </w:rPr>
        <w:t>2309</w:t>
      </w:r>
      <w:r w:rsidRPr="00FB772F">
        <w:rPr>
          <w:color w:val="0000FF"/>
          <w:sz w:val="20"/>
          <w:szCs w:val="20"/>
        </w:rPr>
        <w:t xml:space="preserve"> </w:t>
      </w:r>
      <w:r w:rsidRPr="00C3143A">
        <w:rPr>
          <w:color w:val="000000" w:themeColor="text1"/>
          <w:sz w:val="20"/>
          <w:szCs w:val="20"/>
        </w:rPr>
        <w:t xml:space="preserve">- θέλω thélō, thel'-o; apparently strengthened from the alternate form of 138; </w:t>
      </w:r>
      <w:r w:rsidRPr="00A47A1E">
        <w:rPr>
          <w:color w:val="C00000"/>
          <w:sz w:val="20"/>
          <w:szCs w:val="20"/>
        </w:rPr>
        <w:t xml:space="preserve">to determine </w:t>
      </w:r>
      <w:r w:rsidRPr="00C3143A">
        <w:rPr>
          <w:color w:val="000000" w:themeColor="text1"/>
          <w:sz w:val="20"/>
          <w:szCs w:val="20"/>
        </w:rPr>
        <w:t xml:space="preserve">(as an active option from subjective impulse; whereas 1014 properly denotes rather a passive acquiescence in objective considerations), i.e. </w:t>
      </w:r>
      <w:r w:rsidRPr="00A47A1E">
        <w:rPr>
          <w:color w:val="C00000"/>
          <w:sz w:val="20"/>
          <w:szCs w:val="20"/>
        </w:rPr>
        <w:t xml:space="preserve">choose or prefer </w:t>
      </w:r>
      <w:r w:rsidRPr="00C3143A">
        <w:rPr>
          <w:color w:val="000000" w:themeColor="text1"/>
          <w:sz w:val="20"/>
          <w:szCs w:val="20"/>
        </w:rPr>
        <w:t xml:space="preserve">(literally or figuratively); by implication, </w:t>
      </w:r>
      <w:r w:rsidRPr="00A47A1E">
        <w:rPr>
          <w:color w:val="C00000"/>
          <w:sz w:val="20"/>
          <w:szCs w:val="20"/>
        </w:rPr>
        <w:t xml:space="preserve">to wish, i.e. be inclined to </w:t>
      </w:r>
      <w:r w:rsidRPr="00C3143A">
        <w:rPr>
          <w:color w:val="000000" w:themeColor="text1"/>
          <w:sz w:val="20"/>
          <w:szCs w:val="20"/>
        </w:rPr>
        <w:t xml:space="preserve">(sometimes adverbially, gladly); impersonally for the future tense, </w:t>
      </w:r>
      <w:r w:rsidRPr="00A47A1E">
        <w:rPr>
          <w:color w:val="C00000"/>
          <w:sz w:val="20"/>
          <w:szCs w:val="20"/>
        </w:rPr>
        <w:t>to be about to; by Hebraism, to delight in</w:t>
      </w:r>
      <w:r w:rsidRPr="00C3143A">
        <w:rPr>
          <w:color w:val="000000" w:themeColor="text1"/>
          <w:sz w:val="20"/>
          <w:szCs w:val="20"/>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Pr="00C3143A">
        <w:rPr>
          <w:color w:val="000000" w:themeColor="text1"/>
          <w:sz w:val="20"/>
          <w:szCs w:val="20"/>
        </w:rPr>
        <w:t>desire, be disposed (forward), intend, list, love, mean, please, have rather, (be) will (have, -ling, - ling(-ly)).</w:t>
      </w:r>
    </w:p>
    <w:p w:rsidR="000A1EB0" w:rsidRDefault="000A1EB0" w:rsidP="00AB4E9B">
      <w:pPr>
        <w:spacing w:after="0" w:line="240" w:lineRule="auto"/>
        <w:rPr>
          <w:sz w:val="23"/>
          <w:szCs w:val="23"/>
        </w:rPr>
      </w:pPr>
    </w:p>
    <w:p w:rsidR="00857069" w:rsidRDefault="00857069" w:rsidP="00AB4E9B">
      <w:pPr>
        <w:spacing w:after="0" w:line="240" w:lineRule="auto"/>
        <w:rPr>
          <w:sz w:val="23"/>
          <w:szCs w:val="23"/>
        </w:rPr>
      </w:pPr>
    </w:p>
    <w:p w:rsidR="002C0806" w:rsidRPr="00A47A1E" w:rsidRDefault="002C0806" w:rsidP="00083A95">
      <w:pPr>
        <w:pStyle w:val="ListParagraph"/>
        <w:numPr>
          <w:ilvl w:val="0"/>
          <w:numId w:val="6"/>
        </w:numPr>
        <w:rPr>
          <w:rFonts w:asciiTheme="minorHAnsi" w:hAnsiTheme="minorHAnsi"/>
          <w:sz w:val="23"/>
          <w:szCs w:val="23"/>
        </w:rPr>
      </w:pPr>
      <w:r w:rsidRPr="00A47A1E">
        <w:rPr>
          <w:rFonts w:asciiTheme="minorHAnsi" w:hAnsiTheme="minorHAnsi"/>
          <w:sz w:val="23"/>
          <w:szCs w:val="23"/>
        </w:rPr>
        <w:lastRenderedPageBreak/>
        <w:t>The Kingdom of heaven, or the kingdom of God, is synonymous with eternal life.</w:t>
      </w:r>
    </w:p>
    <w:p w:rsidR="00AB4E9B" w:rsidRDefault="00AB4E9B" w:rsidP="00AB4E9B">
      <w:pPr>
        <w:spacing w:after="0" w:line="240" w:lineRule="auto"/>
        <w:rPr>
          <w:sz w:val="23"/>
          <w:szCs w:val="23"/>
        </w:rPr>
      </w:pPr>
    </w:p>
    <w:p w:rsidR="00A8422A" w:rsidRPr="00712B66" w:rsidRDefault="00A8422A" w:rsidP="00A8422A">
      <w:pPr>
        <w:spacing w:after="0" w:line="240" w:lineRule="auto"/>
        <w:ind w:left="720"/>
        <w:rPr>
          <w:rFonts w:asciiTheme="majorHAnsi" w:hAnsiTheme="majorHAnsi"/>
          <w:b/>
          <w:bCs/>
          <w:color w:val="C00000"/>
          <w:sz w:val="23"/>
          <w:szCs w:val="23"/>
        </w:rPr>
      </w:pPr>
      <w:r w:rsidRPr="00712B66">
        <w:rPr>
          <w:rFonts w:asciiTheme="majorHAnsi" w:hAnsiTheme="majorHAnsi"/>
          <w:b/>
          <w:bCs/>
          <w:color w:val="C00000"/>
          <w:sz w:val="23"/>
          <w:szCs w:val="23"/>
        </w:rPr>
        <w:t>Example #1</w:t>
      </w:r>
    </w:p>
    <w:p w:rsidR="00A8422A" w:rsidRPr="00A47A1E" w:rsidRDefault="00A8422A" w:rsidP="00AB4E9B">
      <w:pPr>
        <w:spacing w:after="0" w:line="240" w:lineRule="auto"/>
        <w:rPr>
          <w:sz w:val="23"/>
          <w:szCs w:val="23"/>
        </w:rPr>
      </w:pPr>
    </w:p>
    <w:p w:rsidR="00CD0E83" w:rsidRPr="00A47A1E" w:rsidRDefault="00CD0E83" w:rsidP="00367DF4">
      <w:pPr>
        <w:shd w:val="clear" w:color="auto" w:fill="F7FBFB"/>
        <w:spacing w:after="0" w:line="240" w:lineRule="auto"/>
        <w:ind w:left="900"/>
        <w:rPr>
          <w:b/>
          <w:bCs/>
          <w:sz w:val="23"/>
          <w:szCs w:val="23"/>
        </w:rPr>
      </w:pPr>
      <w:r w:rsidRPr="00A47A1E">
        <w:rPr>
          <w:b/>
          <w:bCs/>
          <w:sz w:val="23"/>
          <w:szCs w:val="23"/>
        </w:rPr>
        <w:t xml:space="preserve">Mark 9:43-47 </w:t>
      </w:r>
      <w:r w:rsidR="00645E8C" w:rsidRPr="00A47A1E">
        <w:rPr>
          <w:b/>
          <w:bCs/>
          <w:sz w:val="23"/>
          <w:szCs w:val="23"/>
        </w:rPr>
        <w:t xml:space="preserve"> </w:t>
      </w:r>
    </w:p>
    <w:p w:rsidR="00CD0E83" w:rsidRPr="00A47A1E" w:rsidRDefault="00367DF4" w:rsidP="00367DF4">
      <w:pPr>
        <w:shd w:val="clear" w:color="auto" w:fill="F7FBFB"/>
        <w:spacing w:after="0" w:line="240" w:lineRule="auto"/>
        <w:ind w:left="900"/>
        <w:rPr>
          <w:sz w:val="23"/>
          <w:szCs w:val="23"/>
        </w:rPr>
      </w:pPr>
      <w:r w:rsidRPr="00A47A1E">
        <w:rPr>
          <w:sz w:val="23"/>
          <w:szCs w:val="23"/>
        </w:rPr>
        <w:t>“</w:t>
      </w:r>
      <w:r w:rsidR="00CD0E83" w:rsidRPr="00A47A1E">
        <w:rPr>
          <w:sz w:val="23"/>
          <w:szCs w:val="23"/>
        </w:rPr>
        <w:t xml:space="preserve">And if thy hand offend thee, cut it off: it is better for thee to </w:t>
      </w:r>
      <w:r w:rsidR="00CD0E83" w:rsidRPr="00A47A1E">
        <w:rPr>
          <w:b/>
          <w:bCs/>
          <w:color w:val="0000FF"/>
          <w:sz w:val="23"/>
          <w:szCs w:val="23"/>
          <w:u w:val="single" w:color="FF0000"/>
        </w:rPr>
        <w:t xml:space="preserve">enter </w:t>
      </w:r>
      <w:r w:rsidR="00C3143A" w:rsidRPr="00A47A1E">
        <w:rPr>
          <w:rFonts w:eastAsia="Calibri" w:cs="Arial"/>
          <w:color w:val="000000" w:themeColor="text1"/>
          <w:sz w:val="23"/>
          <w:szCs w:val="23"/>
          <w:u w:val="single" w:color="FF0000"/>
          <w:vertAlign w:val="superscript"/>
        </w:rPr>
        <w:t>(1525)</w:t>
      </w:r>
      <w:r w:rsidR="00C3143A" w:rsidRPr="00A47A1E">
        <w:rPr>
          <w:b/>
          <w:bCs/>
          <w:sz w:val="23"/>
          <w:szCs w:val="23"/>
          <w:u w:val="single" w:color="FF0000"/>
        </w:rPr>
        <w:t xml:space="preserve"> into</w:t>
      </w:r>
      <w:r w:rsidR="00CD0E83" w:rsidRPr="00A47A1E">
        <w:rPr>
          <w:b/>
          <w:bCs/>
          <w:sz w:val="23"/>
          <w:szCs w:val="23"/>
          <w:u w:val="single" w:color="FF0000"/>
        </w:rPr>
        <w:t xml:space="preserve"> life</w:t>
      </w:r>
      <w:r w:rsidR="00CD0E83" w:rsidRPr="00A47A1E">
        <w:rPr>
          <w:sz w:val="23"/>
          <w:szCs w:val="23"/>
        </w:rPr>
        <w:t xml:space="preserve"> maimed, than having two hands to go into hell, into the fire that never shall be quenched:</w:t>
      </w:r>
    </w:p>
    <w:p w:rsidR="00CD0E83" w:rsidRPr="00A47A1E" w:rsidRDefault="00CD0E83" w:rsidP="00367DF4">
      <w:pPr>
        <w:shd w:val="clear" w:color="auto" w:fill="F7FBFB"/>
        <w:spacing w:after="0" w:line="240" w:lineRule="auto"/>
        <w:ind w:left="900"/>
        <w:rPr>
          <w:sz w:val="23"/>
          <w:szCs w:val="23"/>
        </w:rPr>
      </w:pPr>
      <w:r w:rsidRPr="00A47A1E">
        <w:rPr>
          <w:sz w:val="23"/>
          <w:szCs w:val="23"/>
          <w:vertAlign w:val="superscript"/>
        </w:rPr>
        <w:t>44 </w:t>
      </w:r>
      <w:r w:rsidRPr="00A47A1E">
        <w:rPr>
          <w:sz w:val="23"/>
          <w:szCs w:val="23"/>
        </w:rPr>
        <w:t>Where their worm dieth not, and the fire is not quenched.</w:t>
      </w:r>
    </w:p>
    <w:p w:rsidR="00CD0E83" w:rsidRPr="00A47A1E" w:rsidRDefault="00CD0E83" w:rsidP="00712B66">
      <w:pPr>
        <w:shd w:val="clear" w:color="auto" w:fill="F7FBFB"/>
        <w:spacing w:after="0" w:line="240" w:lineRule="auto"/>
        <w:ind w:left="900"/>
        <w:rPr>
          <w:sz w:val="23"/>
          <w:szCs w:val="23"/>
        </w:rPr>
      </w:pPr>
      <w:r w:rsidRPr="00A47A1E">
        <w:rPr>
          <w:sz w:val="23"/>
          <w:szCs w:val="23"/>
          <w:vertAlign w:val="superscript"/>
        </w:rPr>
        <w:t>45 </w:t>
      </w:r>
      <w:r w:rsidRPr="00A47A1E">
        <w:rPr>
          <w:sz w:val="23"/>
          <w:szCs w:val="23"/>
        </w:rPr>
        <w:t xml:space="preserve">And if thy foot offend thee, cut it off: it is better for thee to enter </w:t>
      </w:r>
      <w:r w:rsidRPr="00A47A1E">
        <w:rPr>
          <w:color w:val="C00000"/>
          <w:sz w:val="23"/>
          <w:szCs w:val="23"/>
        </w:rPr>
        <w:t xml:space="preserve">halt </w:t>
      </w:r>
      <w:r w:rsidR="00712B66" w:rsidRPr="00712B66">
        <w:rPr>
          <w:rFonts w:eastAsia="Calibri" w:cs="Arial"/>
          <w:color w:val="000000" w:themeColor="text1"/>
          <w:sz w:val="23"/>
          <w:szCs w:val="23"/>
          <w:vertAlign w:val="superscript"/>
        </w:rPr>
        <w:t>(</w:t>
      </w:r>
      <w:r w:rsidR="00712B66">
        <w:rPr>
          <w:rFonts w:eastAsia="Calibri" w:cs="Arial"/>
          <w:color w:val="000000" w:themeColor="text1"/>
          <w:sz w:val="23"/>
          <w:szCs w:val="23"/>
          <w:vertAlign w:val="superscript"/>
        </w:rPr>
        <w:t>5560</w:t>
      </w:r>
      <w:r w:rsidR="00712B66" w:rsidRPr="00712B66">
        <w:rPr>
          <w:rFonts w:eastAsia="Calibri" w:cs="Arial"/>
          <w:color w:val="000000" w:themeColor="text1"/>
          <w:sz w:val="23"/>
          <w:szCs w:val="23"/>
          <w:vertAlign w:val="superscript"/>
        </w:rPr>
        <w:t>)</w:t>
      </w:r>
      <w:r w:rsidR="00712B66" w:rsidRPr="00712B66">
        <w:rPr>
          <w:b/>
          <w:bCs/>
          <w:sz w:val="23"/>
          <w:szCs w:val="23"/>
        </w:rPr>
        <w:t xml:space="preserve"> </w:t>
      </w:r>
      <w:r w:rsidRPr="00712B66">
        <w:rPr>
          <w:sz w:val="23"/>
          <w:szCs w:val="23"/>
        </w:rPr>
        <w:t>i</w:t>
      </w:r>
      <w:r w:rsidRPr="00A47A1E">
        <w:rPr>
          <w:sz w:val="23"/>
          <w:szCs w:val="23"/>
        </w:rPr>
        <w:t>nto life, than having two feet to be cast into hell, into the fire that never shall be quenched:</w:t>
      </w:r>
    </w:p>
    <w:p w:rsidR="00CD0E83" w:rsidRPr="00A47A1E" w:rsidRDefault="00CD0E83" w:rsidP="00367DF4">
      <w:pPr>
        <w:shd w:val="clear" w:color="auto" w:fill="F7FBFB"/>
        <w:spacing w:after="0" w:line="240" w:lineRule="auto"/>
        <w:ind w:left="900"/>
        <w:rPr>
          <w:sz w:val="23"/>
          <w:szCs w:val="23"/>
        </w:rPr>
      </w:pPr>
      <w:r w:rsidRPr="00A47A1E">
        <w:rPr>
          <w:sz w:val="23"/>
          <w:szCs w:val="23"/>
          <w:vertAlign w:val="superscript"/>
        </w:rPr>
        <w:t>46 </w:t>
      </w:r>
      <w:r w:rsidRPr="00A47A1E">
        <w:rPr>
          <w:sz w:val="23"/>
          <w:szCs w:val="23"/>
        </w:rPr>
        <w:t>Where their worm dieth not, and the fire is not quenched.</w:t>
      </w:r>
    </w:p>
    <w:p w:rsidR="00CD0E83" w:rsidRPr="00A47A1E" w:rsidRDefault="00CD0E83" w:rsidP="00367DF4">
      <w:pPr>
        <w:shd w:val="clear" w:color="auto" w:fill="F7FBFB"/>
        <w:spacing w:after="0" w:line="240" w:lineRule="auto"/>
        <w:ind w:left="900"/>
        <w:rPr>
          <w:sz w:val="23"/>
          <w:szCs w:val="23"/>
        </w:rPr>
      </w:pPr>
      <w:r w:rsidRPr="00A47A1E">
        <w:rPr>
          <w:sz w:val="23"/>
          <w:szCs w:val="23"/>
          <w:vertAlign w:val="superscript"/>
        </w:rPr>
        <w:t>47 </w:t>
      </w:r>
      <w:r w:rsidRPr="00A47A1E">
        <w:rPr>
          <w:sz w:val="23"/>
          <w:szCs w:val="23"/>
        </w:rPr>
        <w:t xml:space="preserve">And if thine eye offend thee, pluck it out: it is better for thee to </w:t>
      </w:r>
      <w:r w:rsidRPr="00A47A1E">
        <w:rPr>
          <w:b/>
          <w:bCs/>
          <w:color w:val="0000FF"/>
          <w:sz w:val="23"/>
          <w:szCs w:val="23"/>
          <w:u w:val="single" w:color="FF0000"/>
        </w:rPr>
        <w:t xml:space="preserve">enter </w:t>
      </w:r>
      <w:r w:rsidR="00C3143A" w:rsidRPr="00A47A1E">
        <w:rPr>
          <w:rFonts w:eastAsia="Calibri" w:cs="Arial"/>
          <w:color w:val="000000" w:themeColor="text1"/>
          <w:sz w:val="23"/>
          <w:szCs w:val="23"/>
          <w:u w:val="single" w:color="FF0000"/>
          <w:vertAlign w:val="superscript"/>
        </w:rPr>
        <w:t>(1525)</w:t>
      </w:r>
      <w:r w:rsidR="00C3143A" w:rsidRPr="00A47A1E">
        <w:rPr>
          <w:b/>
          <w:bCs/>
          <w:sz w:val="23"/>
          <w:szCs w:val="23"/>
          <w:u w:val="single" w:color="FF0000"/>
        </w:rPr>
        <w:t xml:space="preserve"> </w:t>
      </w:r>
      <w:r w:rsidRPr="00A47A1E">
        <w:rPr>
          <w:b/>
          <w:bCs/>
          <w:sz w:val="23"/>
          <w:szCs w:val="23"/>
          <w:u w:val="single" w:color="FF0000"/>
        </w:rPr>
        <w:t xml:space="preserve">into the </w:t>
      </w:r>
      <w:r w:rsidRPr="000E0AF7">
        <w:rPr>
          <w:b/>
          <w:bCs/>
          <w:color w:val="0000FF"/>
          <w:sz w:val="23"/>
          <w:szCs w:val="23"/>
          <w:u w:val="single" w:color="FF0000"/>
        </w:rPr>
        <w:t>kingdom</w:t>
      </w:r>
      <w:r w:rsidR="000E0AF7">
        <w:rPr>
          <w:b/>
          <w:bCs/>
          <w:color w:val="0000FF"/>
          <w:sz w:val="23"/>
          <w:szCs w:val="23"/>
          <w:u w:val="single" w:color="FF0000"/>
        </w:rPr>
        <w:t xml:space="preserve"> </w:t>
      </w:r>
      <w:r w:rsidR="000E0AF7" w:rsidRPr="000E0AF7">
        <w:rPr>
          <w:rFonts w:eastAsia="Calibri" w:cs="Arial"/>
          <w:color w:val="000000" w:themeColor="text1"/>
          <w:sz w:val="23"/>
          <w:szCs w:val="23"/>
          <w:u w:val="single" w:color="FF0000"/>
          <w:vertAlign w:val="superscript"/>
        </w:rPr>
        <w:t xml:space="preserve">(932) </w:t>
      </w:r>
      <w:r w:rsidRPr="000E0AF7">
        <w:rPr>
          <w:b/>
          <w:bCs/>
          <w:sz w:val="23"/>
          <w:szCs w:val="23"/>
          <w:u w:val="single" w:color="FF0000"/>
        </w:rPr>
        <w:t xml:space="preserve"> of God</w:t>
      </w:r>
      <w:r w:rsidRPr="00A47A1E">
        <w:rPr>
          <w:sz w:val="23"/>
          <w:szCs w:val="23"/>
        </w:rPr>
        <w:t xml:space="preserve"> with one eye, than having two eyes to be cast into hell fire:</w:t>
      </w:r>
      <w:r w:rsidR="00645E8C" w:rsidRPr="00A47A1E">
        <w:rPr>
          <w:sz w:val="23"/>
          <w:szCs w:val="23"/>
        </w:rPr>
        <w:t>”</w:t>
      </w:r>
      <w:r w:rsidR="00645E8C" w:rsidRPr="00A47A1E">
        <w:rPr>
          <w:rFonts w:eastAsia="Calibri" w:cstheme="majorBidi"/>
          <w:b/>
          <w:bCs/>
          <w:color w:val="000000" w:themeColor="text1"/>
          <w:sz w:val="16"/>
          <w:szCs w:val="16"/>
        </w:rPr>
        <w:t xml:space="preserve"> </w:t>
      </w:r>
      <w:r w:rsidR="00645E8C" w:rsidRPr="007338E0">
        <w:rPr>
          <w:rFonts w:asciiTheme="majorBidi" w:eastAsia="Calibri" w:hAnsiTheme="majorBidi" w:cstheme="majorBidi"/>
          <w:b/>
          <w:bCs/>
          <w:color w:val="000000" w:themeColor="text1"/>
          <w:sz w:val="16"/>
          <w:szCs w:val="16"/>
        </w:rPr>
        <w:t>(KJV)</w:t>
      </w:r>
    </w:p>
    <w:p w:rsidR="00CD0E83" w:rsidRPr="005F2C2E" w:rsidRDefault="00CD0E83" w:rsidP="003A6B62">
      <w:pPr>
        <w:shd w:val="clear" w:color="auto" w:fill="FFFFF0"/>
        <w:spacing w:after="0" w:line="240" w:lineRule="auto"/>
        <w:ind w:left="1080"/>
        <w:rPr>
          <w:sz w:val="20"/>
          <w:szCs w:val="20"/>
        </w:rPr>
      </w:pPr>
      <w:r w:rsidRPr="005F2C2E">
        <w:rPr>
          <w:b/>
          <w:bCs/>
          <w:color w:val="C00000"/>
          <w:sz w:val="20"/>
          <w:szCs w:val="20"/>
        </w:rPr>
        <w:t xml:space="preserve">Halt </w:t>
      </w:r>
      <w:r w:rsidRPr="005F2C2E">
        <w:rPr>
          <w:b/>
          <w:bCs/>
          <w:sz w:val="20"/>
          <w:szCs w:val="20"/>
        </w:rPr>
        <w:t>5560</w:t>
      </w:r>
      <w:r w:rsidRPr="005F2C2E">
        <w:rPr>
          <w:sz w:val="20"/>
          <w:szCs w:val="20"/>
        </w:rPr>
        <w:t xml:space="preserve"> – </w:t>
      </w:r>
      <w:r w:rsidRPr="005F2C2E">
        <w:rPr>
          <w:b/>
          <w:bCs/>
          <w:sz w:val="20"/>
          <w:szCs w:val="20"/>
          <w:lang w:val="en"/>
        </w:rPr>
        <w:t>χωλός</w:t>
      </w:r>
      <w:r w:rsidRPr="005F2C2E">
        <w:rPr>
          <w:sz w:val="20"/>
          <w:szCs w:val="20"/>
          <w:lang w:val="en"/>
        </w:rPr>
        <w:t xml:space="preserve"> </w:t>
      </w:r>
      <w:r w:rsidRPr="005F2C2E">
        <w:rPr>
          <w:b/>
          <w:bCs/>
          <w:sz w:val="20"/>
          <w:szCs w:val="20"/>
          <w:lang w:val="en"/>
        </w:rPr>
        <w:t>chōlós,</w:t>
      </w:r>
      <w:r w:rsidRPr="005F2C2E">
        <w:rPr>
          <w:sz w:val="20"/>
          <w:szCs w:val="20"/>
          <w:lang w:val="en"/>
        </w:rPr>
        <w:t xml:space="preserve"> kho-los'; apparently a primary word</w:t>
      </w:r>
      <w:r w:rsidRPr="002F4E85">
        <w:rPr>
          <w:color w:val="C00000"/>
          <w:sz w:val="20"/>
          <w:szCs w:val="20"/>
          <w:lang w:val="en"/>
        </w:rPr>
        <w:t>; "halt", i.e. limping</w:t>
      </w:r>
      <w:r w:rsidR="002F4E85" w:rsidRPr="005F2C2E">
        <w:rPr>
          <w:sz w:val="20"/>
          <w:szCs w:val="20"/>
          <w:lang w:val="en"/>
        </w:rPr>
        <w:t>: —</w:t>
      </w:r>
      <w:r w:rsidR="005F2C2E" w:rsidRPr="005F2C2E">
        <w:rPr>
          <w:sz w:val="20"/>
          <w:szCs w:val="20"/>
        </w:rPr>
        <w:t xml:space="preserve"> (Translated in King James Version as) </w:t>
      </w:r>
      <w:r w:rsidRPr="005F2C2E">
        <w:rPr>
          <w:sz w:val="20"/>
          <w:szCs w:val="20"/>
          <w:lang w:val="en"/>
        </w:rPr>
        <w:t>cripple, halt, lame.</w:t>
      </w:r>
    </w:p>
    <w:p w:rsidR="00CD0E83" w:rsidRDefault="00CD0E83" w:rsidP="00AB4E9B">
      <w:pPr>
        <w:spacing w:after="0" w:line="240" w:lineRule="auto"/>
        <w:rPr>
          <w:sz w:val="23"/>
          <w:szCs w:val="23"/>
        </w:rPr>
      </w:pPr>
    </w:p>
    <w:p w:rsidR="00A8422A" w:rsidRPr="000E0AF7" w:rsidRDefault="00A8422A" w:rsidP="00AB4E9B">
      <w:pPr>
        <w:spacing w:after="0" w:line="240" w:lineRule="auto"/>
        <w:rPr>
          <w:color w:val="0000FF"/>
          <w:sz w:val="23"/>
          <w:szCs w:val="23"/>
        </w:rPr>
      </w:pPr>
    </w:p>
    <w:p w:rsidR="00A8422A" w:rsidRPr="00712B66" w:rsidRDefault="00A8422A" w:rsidP="00A8422A">
      <w:pPr>
        <w:spacing w:after="0" w:line="240" w:lineRule="auto"/>
        <w:ind w:left="720"/>
        <w:rPr>
          <w:rFonts w:asciiTheme="majorHAnsi" w:hAnsiTheme="majorHAnsi"/>
          <w:b/>
          <w:bCs/>
          <w:color w:val="C00000"/>
          <w:sz w:val="23"/>
          <w:szCs w:val="23"/>
        </w:rPr>
      </w:pPr>
      <w:r w:rsidRPr="00712B66">
        <w:rPr>
          <w:rFonts w:asciiTheme="majorHAnsi" w:hAnsiTheme="majorHAnsi"/>
          <w:b/>
          <w:bCs/>
          <w:color w:val="C00000"/>
          <w:sz w:val="23"/>
          <w:szCs w:val="23"/>
        </w:rPr>
        <w:t>Example #2</w:t>
      </w:r>
    </w:p>
    <w:p w:rsidR="00A8422A" w:rsidRDefault="00A8422A" w:rsidP="00AB4E9B">
      <w:pPr>
        <w:spacing w:after="0" w:line="240" w:lineRule="auto"/>
        <w:rPr>
          <w:sz w:val="23"/>
          <w:szCs w:val="23"/>
        </w:rPr>
      </w:pPr>
    </w:p>
    <w:p w:rsidR="001A1E30" w:rsidRPr="001A1E30" w:rsidRDefault="001A1E30" w:rsidP="00367DF4">
      <w:pPr>
        <w:shd w:val="clear" w:color="auto" w:fill="F7FBFB"/>
        <w:spacing w:after="0" w:line="240" w:lineRule="auto"/>
        <w:ind w:left="900"/>
        <w:rPr>
          <w:b/>
          <w:bCs/>
          <w:sz w:val="23"/>
          <w:szCs w:val="23"/>
        </w:rPr>
      </w:pPr>
      <w:r w:rsidRPr="001A1E30">
        <w:rPr>
          <w:b/>
          <w:bCs/>
          <w:sz w:val="23"/>
          <w:szCs w:val="23"/>
        </w:rPr>
        <w:t xml:space="preserve">Matthew 13:41-43 </w:t>
      </w:r>
      <w:r w:rsidR="00645E8C">
        <w:rPr>
          <w:b/>
          <w:bCs/>
          <w:sz w:val="23"/>
          <w:szCs w:val="23"/>
        </w:rPr>
        <w:t xml:space="preserve"> </w:t>
      </w:r>
    </w:p>
    <w:p w:rsidR="001A1E30" w:rsidRPr="001A1E30" w:rsidRDefault="00367DF4" w:rsidP="00367DF4">
      <w:pPr>
        <w:shd w:val="clear" w:color="auto" w:fill="F7FBFB"/>
        <w:spacing w:after="0" w:line="240" w:lineRule="auto"/>
        <w:ind w:left="900"/>
        <w:rPr>
          <w:sz w:val="23"/>
          <w:szCs w:val="23"/>
        </w:rPr>
      </w:pPr>
      <w:r>
        <w:rPr>
          <w:sz w:val="23"/>
          <w:szCs w:val="23"/>
        </w:rPr>
        <w:t>“</w:t>
      </w:r>
      <w:r w:rsidR="001A1E30" w:rsidRPr="001A1E30">
        <w:rPr>
          <w:sz w:val="23"/>
          <w:szCs w:val="23"/>
        </w:rPr>
        <w:t xml:space="preserve">The Son of man shall send forth his angels, and they shall gather out of his </w:t>
      </w:r>
      <w:r w:rsidR="001A1E30" w:rsidRPr="000E0AF7">
        <w:rPr>
          <w:color w:val="0000FF"/>
          <w:sz w:val="23"/>
          <w:szCs w:val="23"/>
        </w:rPr>
        <w:t xml:space="preserve">kingdom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0E0AF7" w:rsidRPr="00313D0F">
        <w:rPr>
          <w:rFonts w:eastAsia="Calibri" w:cs="Arial"/>
          <w:color w:val="000000" w:themeColor="text1"/>
          <w:sz w:val="23"/>
          <w:szCs w:val="23"/>
          <w:vertAlign w:val="superscript"/>
        </w:rPr>
        <w:t xml:space="preserve">) </w:t>
      </w:r>
      <w:r w:rsidR="001A1E30" w:rsidRPr="001A1E30">
        <w:rPr>
          <w:sz w:val="23"/>
          <w:szCs w:val="23"/>
        </w:rPr>
        <w:t>all things that offend, and them which do iniquity;</w:t>
      </w:r>
    </w:p>
    <w:p w:rsidR="001A1E30" w:rsidRPr="001A1E30" w:rsidRDefault="001A1E30" w:rsidP="00367DF4">
      <w:pPr>
        <w:shd w:val="clear" w:color="auto" w:fill="F7FBFB"/>
        <w:spacing w:after="0" w:line="240" w:lineRule="auto"/>
        <w:ind w:left="900"/>
        <w:rPr>
          <w:sz w:val="23"/>
          <w:szCs w:val="23"/>
        </w:rPr>
      </w:pPr>
      <w:r w:rsidRPr="001A1E30">
        <w:rPr>
          <w:sz w:val="23"/>
          <w:szCs w:val="23"/>
          <w:vertAlign w:val="superscript"/>
        </w:rPr>
        <w:t>42 </w:t>
      </w:r>
      <w:r w:rsidRPr="001A1E30">
        <w:rPr>
          <w:sz w:val="23"/>
          <w:szCs w:val="23"/>
        </w:rPr>
        <w:t>And shall cast them into a furnace of fire: there shall be wailing and gnashing of teeth.</w:t>
      </w:r>
    </w:p>
    <w:p w:rsidR="001A1E30" w:rsidRPr="001A1E30" w:rsidRDefault="001A1E30" w:rsidP="00367DF4">
      <w:pPr>
        <w:shd w:val="clear" w:color="auto" w:fill="F7FBFB"/>
        <w:spacing w:after="0" w:line="240" w:lineRule="auto"/>
        <w:ind w:left="900"/>
        <w:rPr>
          <w:sz w:val="23"/>
          <w:szCs w:val="23"/>
        </w:rPr>
      </w:pPr>
      <w:r w:rsidRPr="001A1E30">
        <w:rPr>
          <w:sz w:val="23"/>
          <w:szCs w:val="23"/>
          <w:vertAlign w:val="superscript"/>
        </w:rPr>
        <w:t>43 </w:t>
      </w:r>
      <w:r w:rsidRPr="001A1E30">
        <w:rPr>
          <w:sz w:val="23"/>
          <w:szCs w:val="23"/>
        </w:rPr>
        <w:t xml:space="preserve">Then shall </w:t>
      </w:r>
      <w:r w:rsidRPr="001A1E30">
        <w:rPr>
          <w:b/>
          <w:bCs/>
          <w:sz w:val="23"/>
          <w:szCs w:val="23"/>
          <w:u w:val="single" w:color="FF0000"/>
        </w:rPr>
        <w:t xml:space="preserve">the righteous shine forth as the sun in the </w:t>
      </w:r>
      <w:r w:rsidRPr="000E0AF7">
        <w:rPr>
          <w:b/>
          <w:bCs/>
          <w:color w:val="0000FF"/>
          <w:sz w:val="23"/>
          <w:szCs w:val="23"/>
          <w:u w:val="single" w:color="FF0000"/>
        </w:rPr>
        <w:t xml:space="preserve">kingdom </w:t>
      </w:r>
      <w:r w:rsidR="000E0AF7" w:rsidRPr="000E0AF7">
        <w:rPr>
          <w:rFonts w:eastAsia="Calibri" w:cs="Arial"/>
          <w:color w:val="000000" w:themeColor="text1"/>
          <w:sz w:val="23"/>
          <w:szCs w:val="23"/>
          <w:u w:val="single" w:color="FF0000"/>
          <w:vertAlign w:val="superscript"/>
        </w:rPr>
        <w:t xml:space="preserve">(932) </w:t>
      </w:r>
      <w:r w:rsidRPr="000E0AF7">
        <w:rPr>
          <w:b/>
          <w:bCs/>
          <w:sz w:val="23"/>
          <w:szCs w:val="23"/>
          <w:u w:val="single" w:color="FF0000"/>
        </w:rPr>
        <w:t>of their</w:t>
      </w:r>
      <w:r w:rsidRPr="001A1E30">
        <w:rPr>
          <w:b/>
          <w:bCs/>
          <w:sz w:val="23"/>
          <w:szCs w:val="23"/>
          <w:u w:val="single" w:color="FF0000"/>
        </w:rPr>
        <w:t xml:space="preserve"> Father</w:t>
      </w:r>
      <w:r w:rsidRPr="001A1E30">
        <w:rPr>
          <w:sz w:val="23"/>
          <w:szCs w:val="23"/>
        </w:rPr>
        <w:t>. Who hath ears to hear, let him hear.</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2C0806" w:rsidRDefault="002C0806" w:rsidP="001A1E30">
      <w:pPr>
        <w:spacing w:after="0" w:line="240" w:lineRule="auto"/>
        <w:ind w:left="900"/>
        <w:rPr>
          <w:sz w:val="23"/>
          <w:szCs w:val="23"/>
        </w:rPr>
      </w:pPr>
    </w:p>
    <w:p w:rsidR="001A1E30" w:rsidRPr="001A1E30" w:rsidRDefault="001A1E30" w:rsidP="00367DF4">
      <w:pPr>
        <w:shd w:val="clear" w:color="auto" w:fill="F7FBFB"/>
        <w:spacing w:after="0" w:line="240" w:lineRule="auto"/>
        <w:ind w:left="900"/>
        <w:rPr>
          <w:b/>
          <w:bCs/>
          <w:sz w:val="23"/>
          <w:szCs w:val="23"/>
        </w:rPr>
      </w:pPr>
      <w:r w:rsidRPr="001A1E30">
        <w:rPr>
          <w:b/>
          <w:bCs/>
          <w:sz w:val="23"/>
          <w:szCs w:val="23"/>
        </w:rPr>
        <w:t xml:space="preserve">Matthew 25:41-46 </w:t>
      </w:r>
      <w:r w:rsidR="00645E8C">
        <w:rPr>
          <w:b/>
          <w:bCs/>
          <w:sz w:val="23"/>
          <w:szCs w:val="23"/>
        </w:rPr>
        <w:t xml:space="preserve"> </w:t>
      </w:r>
    </w:p>
    <w:p w:rsidR="001A1E30" w:rsidRPr="001A1E30" w:rsidRDefault="00367DF4" w:rsidP="00367DF4">
      <w:pPr>
        <w:shd w:val="clear" w:color="auto" w:fill="F7FBFB"/>
        <w:spacing w:after="0" w:line="240" w:lineRule="auto"/>
        <w:ind w:left="900"/>
        <w:rPr>
          <w:sz w:val="23"/>
          <w:szCs w:val="23"/>
        </w:rPr>
      </w:pPr>
      <w:r>
        <w:rPr>
          <w:sz w:val="23"/>
          <w:szCs w:val="23"/>
        </w:rPr>
        <w:t>”</w:t>
      </w:r>
      <w:r w:rsidR="001A1E30" w:rsidRPr="001A1E30">
        <w:rPr>
          <w:sz w:val="23"/>
          <w:szCs w:val="23"/>
        </w:rPr>
        <w:t>Then shall he say also unto them on the left hand, Depart from me, ye cursed, into everlasting fire, prepared for the devil and his angels:</w:t>
      </w:r>
    </w:p>
    <w:p w:rsidR="001A1E30" w:rsidRPr="001A1E30" w:rsidRDefault="001A1E30" w:rsidP="00367DF4">
      <w:pPr>
        <w:shd w:val="clear" w:color="auto" w:fill="F7FBFB"/>
        <w:spacing w:after="0" w:line="240" w:lineRule="auto"/>
        <w:ind w:left="900"/>
        <w:rPr>
          <w:sz w:val="23"/>
          <w:szCs w:val="23"/>
        </w:rPr>
      </w:pPr>
      <w:r w:rsidRPr="001A1E30">
        <w:rPr>
          <w:sz w:val="23"/>
          <w:szCs w:val="23"/>
          <w:vertAlign w:val="superscript"/>
        </w:rPr>
        <w:t>42 </w:t>
      </w:r>
      <w:r w:rsidRPr="001A1E30">
        <w:rPr>
          <w:sz w:val="23"/>
          <w:szCs w:val="23"/>
        </w:rPr>
        <w:t>For I was an hungred, and ye gave me no meat: I was thirsty, and ye gave me no drink:</w:t>
      </w:r>
    </w:p>
    <w:p w:rsidR="001A1E30" w:rsidRPr="001A1E30" w:rsidRDefault="001A1E30" w:rsidP="00367DF4">
      <w:pPr>
        <w:shd w:val="clear" w:color="auto" w:fill="F7FBFB"/>
        <w:spacing w:after="0" w:line="240" w:lineRule="auto"/>
        <w:ind w:left="900"/>
        <w:rPr>
          <w:sz w:val="23"/>
          <w:szCs w:val="23"/>
        </w:rPr>
      </w:pPr>
      <w:r w:rsidRPr="001A1E30">
        <w:rPr>
          <w:sz w:val="23"/>
          <w:szCs w:val="23"/>
          <w:vertAlign w:val="superscript"/>
        </w:rPr>
        <w:t>43 </w:t>
      </w:r>
      <w:r w:rsidRPr="001A1E30">
        <w:rPr>
          <w:sz w:val="23"/>
          <w:szCs w:val="23"/>
        </w:rPr>
        <w:t>I was a stranger, and ye took me not in: naked, and ye clothed me not: sick, and in prison, and ye visited me not.</w:t>
      </w:r>
    </w:p>
    <w:p w:rsidR="001A1E30" w:rsidRPr="001A1E30" w:rsidRDefault="001A1E30" w:rsidP="00367DF4">
      <w:pPr>
        <w:shd w:val="clear" w:color="auto" w:fill="F7FBFB"/>
        <w:spacing w:after="0" w:line="240" w:lineRule="auto"/>
        <w:ind w:left="900"/>
        <w:rPr>
          <w:sz w:val="23"/>
          <w:szCs w:val="23"/>
        </w:rPr>
      </w:pPr>
      <w:r w:rsidRPr="001A1E30">
        <w:rPr>
          <w:sz w:val="23"/>
          <w:szCs w:val="23"/>
          <w:vertAlign w:val="superscript"/>
        </w:rPr>
        <w:t>44 </w:t>
      </w:r>
      <w:r w:rsidRPr="001A1E30">
        <w:rPr>
          <w:sz w:val="23"/>
          <w:szCs w:val="23"/>
        </w:rPr>
        <w:t>Then shall they also answer him, saying, Lord, when saw we thee an hungred, or athirst, or a stranger, or naked, or sick, or in prison, and did not minister unto thee?</w:t>
      </w:r>
    </w:p>
    <w:p w:rsidR="001A1E30" w:rsidRPr="001A1E30" w:rsidRDefault="001A1E30" w:rsidP="00367DF4">
      <w:pPr>
        <w:shd w:val="clear" w:color="auto" w:fill="F7FBFB"/>
        <w:spacing w:after="0" w:line="240" w:lineRule="auto"/>
        <w:ind w:left="900"/>
        <w:rPr>
          <w:sz w:val="23"/>
          <w:szCs w:val="23"/>
        </w:rPr>
      </w:pPr>
      <w:r w:rsidRPr="001A1E30">
        <w:rPr>
          <w:sz w:val="23"/>
          <w:szCs w:val="23"/>
          <w:vertAlign w:val="superscript"/>
        </w:rPr>
        <w:t>45 </w:t>
      </w:r>
      <w:r w:rsidRPr="001A1E30">
        <w:rPr>
          <w:sz w:val="23"/>
          <w:szCs w:val="23"/>
        </w:rPr>
        <w:t>Then shall he answer them, saying, Verily I say unto you, Inasmuch as ye did it not to one of the least of these, ye did it not to me.</w:t>
      </w:r>
    </w:p>
    <w:p w:rsidR="001A1E30" w:rsidRDefault="001A1E30" w:rsidP="00367DF4">
      <w:pPr>
        <w:shd w:val="clear" w:color="auto" w:fill="F7FBFB"/>
        <w:spacing w:after="0" w:line="240" w:lineRule="auto"/>
        <w:ind w:left="900"/>
        <w:rPr>
          <w:rFonts w:asciiTheme="majorBidi" w:eastAsia="Calibri" w:hAnsiTheme="majorBidi" w:cstheme="majorBidi"/>
          <w:b/>
          <w:bCs/>
          <w:color w:val="000000" w:themeColor="text1"/>
          <w:sz w:val="16"/>
          <w:szCs w:val="16"/>
        </w:rPr>
      </w:pPr>
      <w:r w:rsidRPr="001A1E30">
        <w:rPr>
          <w:sz w:val="23"/>
          <w:szCs w:val="23"/>
          <w:vertAlign w:val="superscript"/>
        </w:rPr>
        <w:t>46 </w:t>
      </w:r>
      <w:r w:rsidRPr="001A1E30">
        <w:rPr>
          <w:sz w:val="23"/>
          <w:szCs w:val="23"/>
        </w:rPr>
        <w:t xml:space="preserve">And these shall go away into everlasting punishment: but </w:t>
      </w:r>
      <w:r w:rsidRPr="001A1E30">
        <w:rPr>
          <w:b/>
          <w:bCs/>
          <w:sz w:val="23"/>
          <w:szCs w:val="23"/>
          <w:u w:val="single" w:color="FF0000"/>
        </w:rPr>
        <w:t>the righteous into life eternal</w:t>
      </w:r>
      <w:r w:rsidRPr="001A1E30">
        <w:rPr>
          <w:sz w:val="23"/>
          <w:szCs w:val="23"/>
        </w:rPr>
        <w:t>.</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7338E0" w:rsidRDefault="007338E0" w:rsidP="007338E0">
      <w:pPr>
        <w:spacing w:after="0" w:line="240" w:lineRule="auto"/>
        <w:ind w:left="900"/>
        <w:rPr>
          <w:rFonts w:asciiTheme="majorBidi" w:eastAsia="Calibri" w:hAnsiTheme="majorBidi" w:cstheme="majorBidi"/>
          <w:b/>
          <w:bCs/>
          <w:color w:val="000000" w:themeColor="text1"/>
          <w:sz w:val="16"/>
          <w:szCs w:val="16"/>
        </w:rPr>
      </w:pPr>
    </w:p>
    <w:p w:rsidR="007338E0" w:rsidRDefault="007338E0" w:rsidP="007338E0">
      <w:pPr>
        <w:spacing w:after="0" w:line="240" w:lineRule="auto"/>
        <w:ind w:left="900"/>
        <w:rPr>
          <w:rFonts w:asciiTheme="majorBidi" w:eastAsia="Calibri" w:hAnsiTheme="majorBidi" w:cstheme="majorBidi"/>
          <w:b/>
          <w:bCs/>
          <w:color w:val="000000" w:themeColor="text1"/>
          <w:sz w:val="16"/>
          <w:szCs w:val="16"/>
        </w:rPr>
      </w:pPr>
    </w:p>
    <w:p w:rsidR="007338E0" w:rsidRPr="001A1E30" w:rsidRDefault="007338E0" w:rsidP="007338E0">
      <w:pPr>
        <w:spacing w:after="0" w:line="240" w:lineRule="auto"/>
        <w:ind w:left="900"/>
        <w:rPr>
          <w:sz w:val="23"/>
          <w:szCs w:val="23"/>
        </w:rPr>
      </w:pPr>
    </w:p>
    <w:p w:rsidR="00D81E4C" w:rsidRPr="00A8422A" w:rsidRDefault="00712B66" w:rsidP="00083A95">
      <w:pPr>
        <w:pStyle w:val="ListParagraph"/>
        <w:numPr>
          <w:ilvl w:val="0"/>
          <w:numId w:val="6"/>
        </w:numPr>
        <w:rPr>
          <w:sz w:val="23"/>
          <w:szCs w:val="23"/>
        </w:rPr>
      </w:pPr>
      <w:r>
        <w:rPr>
          <w:rFonts w:asciiTheme="minorHAnsi" w:hAnsiTheme="minorHAnsi"/>
          <w:sz w:val="23"/>
          <w:szCs w:val="23"/>
        </w:rPr>
        <w:t>Following is a short list of passages detailing the will of the Father.</w:t>
      </w:r>
    </w:p>
    <w:p w:rsidR="00A8422A" w:rsidRPr="00712B66" w:rsidRDefault="00A8422A" w:rsidP="00A8422A">
      <w:pPr>
        <w:pStyle w:val="ListParagraph"/>
        <w:rPr>
          <w:rFonts w:asciiTheme="minorHAnsi" w:hAnsiTheme="minorHAnsi"/>
          <w:sz w:val="28"/>
          <w:szCs w:val="28"/>
        </w:rPr>
      </w:pPr>
    </w:p>
    <w:p w:rsidR="00A8422A" w:rsidRPr="00F83F88" w:rsidRDefault="00F83F88" w:rsidP="00083A95">
      <w:pPr>
        <w:pStyle w:val="ListParagraph"/>
        <w:numPr>
          <w:ilvl w:val="0"/>
          <w:numId w:val="31"/>
        </w:numPr>
        <w:ind w:left="1080"/>
        <w:rPr>
          <w:rFonts w:asciiTheme="majorHAnsi" w:hAnsiTheme="majorHAnsi"/>
          <w:b/>
          <w:bCs/>
          <w:color w:val="C00000"/>
          <w:sz w:val="23"/>
          <w:szCs w:val="23"/>
        </w:rPr>
      </w:pPr>
      <w:r>
        <w:rPr>
          <w:rFonts w:asciiTheme="majorHAnsi" w:hAnsiTheme="majorHAnsi"/>
          <w:b/>
          <w:bCs/>
          <w:color w:val="C00000"/>
          <w:sz w:val="23"/>
          <w:szCs w:val="23"/>
        </w:rPr>
        <w:t>Baptism</w:t>
      </w:r>
    </w:p>
    <w:p w:rsidR="005E2AA6" w:rsidRPr="004D6946" w:rsidRDefault="005E2AA6" w:rsidP="004D6946">
      <w:pPr>
        <w:pStyle w:val="ListParagraph"/>
        <w:rPr>
          <w:sz w:val="23"/>
          <w:szCs w:val="23"/>
        </w:rPr>
      </w:pPr>
    </w:p>
    <w:p w:rsidR="00D81E4C" w:rsidRPr="00D81E4C" w:rsidRDefault="00D81E4C" w:rsidP="00367DF4">
      <w:pPr>
        <w:shd w:val="clear" w:color="auto" w:fill="F7FBFB"/>
        <w:spacing w:after="0" w:line="240" w:lineRule="auto"/>
        <w:ind w:left="900"/>
        <w:rPr>
          <w:b/>
          <w:bCs/>
          <w:sz w:val="23"/>
          <w:szCs w:val="23"/>
        </w:rPr>
      </w:pPr>
      <w:r w:rsidRPr="00D81E4C">
        <w:rPr>
          <w:b/>
          <w:bCs/>
          <w:sz w:val="23"/>
          <w:szCs w:val="23"/>
        </w:rPr>
        <w:t xml:space="preserve">Matthew 21:25-32 </w:t>
      </w:r>
      <w:r w:rsidR="00645E8C">
        <w:rPr>
          <w:b/>
          <w:bCs/>
          <w:sz w:val="23"/>
          <w:szCs w:val="23"/>
        </w:rPr>
        <w:t xml:space="preserve"> </w:t>
      </w:r>
    </w:p>
    <w:p w:rsidR="00D81E4C" w:rsidRPr="00D81E4C" w:rsidRDefault="00367DF4" w:rsidP="00367DF4">
      <w:pPr>
        <w:shd w:val="clear" w:color="auto" w:fill="F7FBFB"/>
        <w:spacing w:after="0" w:line="240" w:lineRule="auto"/>
        <w:ind w:left="900"/>
        <w:rPr>
          <w:sz w:val="23"/>
          <w:szCs w:val="23"/>
        </w:rPr>
      </w:pPr>
      <w:r>
        <w:rPr>
          <w:sz w:val="23"/>
          <w:szCs w:val="23"/>
        </w:rPr>
        <w:t>“</w:t>
      </w:r>
      <w:r w:rsidR="00D81E4C" w:rsidRPr="00A8422A">
        <w:rPr>
          <w:b/>
          <w:bCs/>
          <w:sz w:val="23"/>
          <w:szCs w:val="23"/>
          <w:u w:val="single" w:color="FF0000"/>
        </w:rPr>
        <w:t>The baptism of John, whence was it? from heaven, or of men</w:t>
      </w:r>
      <w:r w:rsidR="00D81E4C" w:rsidRPr="007D7A9D">
        <w:rPr>
          <w:b/>
          <w:bCs/>
          <w:sz w:val="23"/>
          <w:szCs w:val="23"/>
        </w:rPr>
        <w:t>?</w:t>
      </w:r>
      <w:r w:rsidR="00D81E4C" w:rsidRPr="00D81E4C">
        <w:rPr>
          <w:sz w:val="23"/>
          <w:szCs w:val="23"/>
        </w:rPr>
        <w:t xml:space="preserve"> And they reasoned with themselves, saying, If we shall say, From heaven; he will say unto us, Why did ye not then believe him?</w:t>
      </w:r>
    </w:p>
    <w:p w:rsidR="00D81E4C" w:rsidRPr="00D81E4C" w:rsidRDefault="00D81E4C" w:rsidP="00367DF4">
      <w:pPr>
        <w:shd w:val="clear" w:color="auto" w:fill="F7FBFB"/>
        <w:spacing w:after="0" w:line="240" w:lineRule="auto"/>
        <w:ind w:left="900"/>
        <w:rPr>
          <w:sz w:val="23"/>
          <w:szCs w:val="23"/>
        </w:rPr>
      </w:pPr>
      <w:r w:rsidRPr="00D81E4C">
        <w:rPr>
          <w:sz w:val="23"/>
          <w:szCs w:val="23"/>
          <w:vertAlign w:val="superscript"/>
        </w:rPr>
        <w:lastRenderedPageBreak/>
        <w:t>26 </w:t>
      </w:r>
      <w:r w:rsidRPr="00D81E4C">
        <w:rPr>
          <w:sz w:val="23"/>
          <w:szCs w:val="23"/>
        </w:rPr>
        <w:t>But if we shall say, Of men; we fear the people; for all hold John as a prophet.</w:t>
      </w:r>
    </w:p>
    <w:p w:rsidR="00D81E4C" w:rsidRPr="00D81E4C" w:rsidRDefault="00D81E4C" w:rsidP="00367DF4">
      <w:pPr>
        <w:shd w:val="clear" w:color="auto" w:fill="F7FBFB"/>
        <w:spacing w:after="0" w:line="240" w:lineRule="auto"/>
        <w:ind w:left="900"/>
        <w:rPr>
          <w:sz w:val="23"/>
          <w:szCs w:val="23"/>
        </w:rPr>
      </w:pPr>
      <w:r w:rsidRPr="00D81E4C">
        <w:rPr>
          <w:sz w:val="23"/>
          <w:szCs w:val="23"/>
          <w:vertAlign w:val="superscript"/>
        </w:rPr>
        <w:t>27 </w:t>
      </w:r>
      <w:r w:rsidRPr="00D81E4C">
        <w:rPr>
          <w:sz w:val="23"/>
          <w:szCs w:val="23"/>
        </w:rPr>
        <w:t>And they answered Jesus, and said, We cannot tell. And he said unto them, Neither tell I you by what authority I do these things.</w:t>
      </w:r>
    </w:p>
    <w:p w:rsidR="00D81E4C" w:rsidRPr="00D81E4C" w:rsidRDefault="00D81E4C" w:rsidP="00367DF4">
      <w:pPr>
        <w:shd w:val="clear" w:color="auto" w:fill="F7FBFB"/>
        <w:spacing w:after="0" w:line="240" w:lineRule="auto"/>
        <w:ind w:left="900"/>
        <w:rPr>
          <w:sz w:val="23"/>
          <w:szCs w:val="23"/>
        </w:rPr>
      </w:pPr>
      <w:r w:rsidRPr="00D81E4C">
        <w:rPr>
          <w:sz w:val="23"/>
          <w:szCs w:val="23"/>
          <w:vertAlign w:val="superscript"/>
        </w:rPr>
        <w:t>28 </w:t>
      </w:r>
      <w:r w:rsidRPr="00D81E4C">
        <w:rPr>
          <w:sz w:val="23"/>
          <w:szCs w:val="23"/>
        </w:rPr>
        <w:t>But what think ye? A certain man had two sons; and he came to the first, and said, Son, go work to day in my vineyard.</w:t>
      </w:r>
    </w:p>
    <w:p w:rsidR="00D81E4C" w:rsidRPr="00D81E4C" w:rsidRDefault="00D81E4C" w:rsidP="00367DF4">
      <w:pPr>
        <w:shd w:val="clear" w:color="auto" w:fill="F7FBFB"/>
        <w:spacing w:after="0" w:line="240" w:lineRule="auto"/>
        <w:ind w:left="900"/>
        <w:rPr>
          <w:sz w:val="23"/>
          <w:szCs w:val="23"/>
        </w:rPr>
      </w:pPr>
      <w:r w:rsidRPr="00D81E4C">
        <w:rPr>
          <w:sz w:val="23"/>
          <w:szCs w:val="23"/>
          <w:vertAlign w:val="superscript"/>
        </w:rPr>
        <w:t>29 </w:t>
      </w:r>
      <w:r w:rsidRPr="00D81E4C">
        <w:rPr>
          <w:sz w:val="23"/>
          <w:szCs w:val="23"/>
        </w:rPr>
        <w:t xml:space="preserve">He answered and said, I will not: but </w:t>
      </w:r>
      <w:r w:rsidRPr="00A8422A">
        <w:rPr>
          <w:b/>
          <w:bCs/>
          <w:sz w:val="23"/>
          <w:szCs w:val="23"/>
          <w:u w:val="single" w:color="FF0000"/>
        </w:rPr>
        <w:t xml:space="preserve">afterward he </w:t>
      </w:r>
      <w:r w:rsidRPr="00712B66">
        <w:rPr>
          <w:b/>
          <w:bCs/>
          <w:color w:val="C00000"/>
          <w:sz w:val="23"/>
          <w:szCs w:val="23"/>
          <w:u w:val="single" w:color="FF0000"/>
        </w:rPr>
        <w:t>repented</w:t>
      </w:r>
      <w:r w:rsidR="00712B66" w:rsidRPr="00712B66">
        <w:rPr>
          <w:color w:val="C00000"/>
          <w:sz w:val="23"/>
          <w:szCs w:val="23"/>
        </w:rPr>
        <w:t>,</w:t>
      </w:r>
      <w:r w:rsidR="00712B66" w:rsidRPr="00712B66">
        <w:rPr>
          <w:sz w:val="23"/>
          <w:szCs w:val="23"/>
          <w:vertAlign w:val="superscript"/>
        </w:rPr>
        <w:t xml:space="preserve"> (3338)</w:t>
      </w:r>
      <w:r w:rsidRPr="00D81E4C">
        <w:rPr>
          <w:sz w:val="23"/>
          <w:szCs w:val="23"/>
        </w:rPr>
        <w:t xml:space="preserve"> and went.</w:t>
      </w:r>
    </w:p>
    <w:p w:rsidR="00D81E4C" w:rsidRPr="00D81E4C" w:rsidRDefault="00D81E4C" w:rsidP="00367DF4">
      <w:pPr>
        <w:shd w:val="clear" w:color="auto" w:fill="F7FBFB"/>
        <w:spacing w:after="0" w:line="240" w:lineRule="auto"/>
        <w:ind w:left="900"/>
        <w:rPr>
          <w:sz w:val="23"/>
          <w:szCs w:val="23"/>
        </w:rPr>
      </w:pPr>
      <w:r w:rsidRPr="00D81E4C">
        <w:rPr>
          <w:sz w:val="23"/>
          <w:szCs w:val="23"/>
          <w:vertAlign w:val="superscript"/>
        </w:rPr>
        <w:t>30 </w:t>
      </w:r>
      <w:r w:rsidRPr="00D81E4C">
        <w:rPr>
          <w:sz w:val="23"/>
          <w:szCs w:val="23"/>
        </w:rPr>
        <w:t>And he came to the second, and said likewise. And he answered and said, I go, sir: and went not.</w:t>
      </w:r>
    </w:p>
    <w:p w:rsidR="00D81E4C" w:rsidRPr="00D81E4C" w:rsidRDefault="00D81E4C" w:rsidP="00367DF4">
      <w:pPr>
        <w:shd w:val="clear" w:color="auto" w:fill="F7FBFB"/>
        <w:spacing w:after="0" w:line="240" w:lineRule="auto"/>
        <w:ind w:left="900"/>
        <w:rPr>
          <w:sz w:val="23"/>
          <w:szCs w:val="23"/>
        </w:rPr>
      </w:pPr>
      <w:r w:rsidRPr="00D81E4C">
        <w:rPr>
          <w:sz w:val="23"/>
          <w:szCs w:val="23"/>
          <w:vertAlign w:val="superscript"/>
        </w:rPr>
        <w:t>31 </w:t>
      </w:r>
      <w:r w:rsidRPr="007D7A9D">
        <w:rPr>
          <w:b/>
          <w:bCs/>
          <w:sz w:val="23"/>
          <w:szCs w:val="23"/>
        </w:rPr>
        <w:t>Whether of them twain did the will of his father</w:t>
      </w:r>
      <w:r w:rsidRPr="00D81E4C">
        <w:rPr>
          <w:sz w:val="23"/>
          <w:szCs w:val="23"/>
        </w:rPr>
        <w:t xml:space="preserve">? They say unto him, The first. Jesus saith unto them, Verily I say unto you, That the publicans and the harlots go into the </w:t>
      </w:r>
      <w:r w:rsidRPr="000E0AF7">
        <w:rPr>
          <w:color w:val="0000FF"/>
          <w:sz w:val="23"/>
          <w:szCs w:val="23"/>
        </w:rPr>
        <w:t>kingdom</w:t>
      </w:r>
      <w:r w:rsidRPr="000E0AF7">
        <w:rPr>
          <w:sz w:val="23"/>
          <w:szCs w:val="23"/>
        </w:rPr>
        <w:t xml:space="preserve">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0E0AF7" w:rsidRPr="00313D0F">
        <w:rPr>
          <w:rFonts w:eastAsia="Calibri" w:cs="Arial"/>
          <w:color w:val="000000" w:themeColor="text1"/>
          <w:sz w:val="23"/>
          <w:szCs w:val="23"/>
          <w:vertAlign w:val="superscript"/>
        </w:rPr>
        <w:t xml:space="preserve">) </w:t>
      </w:r>
      <w:r w:rsidRPr="00D81E4C">
        <w:rPr>
          <w:sz w:val="23"/>
          <w:szCs w:val="23"/>
        </w:rPr>
        <w:t>of God before you.</w:t>
      </w:r>
    </w:p>
    <w:p w:rsidR="00D81E4C" w:rsidRPr="00D81E4C" w:rsidRDefault="00D81E4C" w:rsidP="00712B66">
      <w:pPr>
        <w:shd w:val="clear" w:color="auto" w:fill="F7FBFB"/>
        <w:spacing w:after="0" w:line="240" w:lineRule="auto"/>
        <w:ind w:left="900"/>
        <w:rPr>
          <w:sz w:val="23"/>
          <w:szCs w:val="23"/>
        </w:rPr>
      </w:pPr>
      <w:r w:rsidRPr="00D81E4C">
        <w:rPr>
          <w:sz w:val="23"/>
          <w:szCs w:val="23"/>
          <w:vertAlign w:val="superscript"/>
        </w:rPr>
        <w:t>32 </w:t>
      </w:r>
      <w:r w:rsidRPr="00D81E4C">
        <w:rPr>
          <w:sz w:val="23"/>
          <w:szCs w:val="23"/>
        </w:rPr>
        <w:t xml:space="preserve">For John came unto you in the way of righteousness, and ye </w:t>
      </w:r>
      <w:r w:rsidRPr="00712B66">
        <w:rPr>
          <w:color w:val="0000FF"/>
          <w:sz w:val="23"/>
          <w:szCs w:val="23"/>
        </w:rPr>
        <w:t xml:space="preserve">believed </w:t>
      </w:r>
      <w:r w:rsidR="00712B66" w:rsidRPr="00712B66">
        <w:rPr>
          <w:sz w:val="23"/>
          <w:szCs w:val="23"/>
          <w:vertAlign w:val="superscript"/>
        </w:rPr>
        <w:t xml:space="preserve"> (</w:t>
      </w:r>
      <w:r w:rsidR="00712B66">
        <w:rPr>
          <w:sz w:val="23"/>
          <w:szCs w:val="23"/>
          <w:vertAlign w:val="superscript"/>
        </w:rPr>
        <w:t>4100</w:t>
      </w:r>
      <w:r w:rsidR="00712B66" w:rsidRPr="00712B66">
        <w:rPr>
          <w:sz w:val="23"/>
          <w:szCs w:val="23"/>
          <w:vertAlign w:val="superscript"/>
        </w:rPr>
        <w:t>)</w:t>
      </w:r>
      <w:r w:rsidR="00712B66" w:rsidRPr="00D81E4C">
        <w:rPr>
          <w:sz w:val="23"/>
          <w:szCs w:val="23"/>
        </w:rPr>
        <w:t xml:space="preserve"> </w:t>
      </w:r>
      <w:r w:rsidRPr="00D81E4C">
        <w:rPr>
          <w:sz w:val="23"/>
          <w:szCs w:val="23"/>
        </w:rPr>
        <w:t xml:space="preserve">him not: but the publicans and the harlots </w:t>
      </w:r>
      <w:r w:rsidRPr="003D3249">
        <w:rPr>
          <w:color w:val="0000FF"/>
          <w:sz w:val="23"/>
          <w:szCs w:val="23"/>
        </w:rPr>
        <w:t xml:space="preserve">believed </w:t>
      </w:r>
      <w:r w:rsidR="003D3249" w:rsidRPr="00712B66">
        <w:rPr>
          <w:sz w:val="23"/>
          <w:szCs w:val="23"/>
          <w:vertAlign w:val="superscript"/>
        </w:rPr>
        <w:t>(</w:t>
      </w:r>
      <w:r w:rsidR="003D3249">
        <w:rPr>
          <w:sz w:val="23"/>
          <w:szCs w:val="23"/>
          <w:vertAlign w:val="superscript"/>
        </w:rPr>
        <w:t>4100</w:t>
      </w:r>
      <w:r w:rsidR="003D3249" w:rsidRPr="00712B66">
        <w:rPr>
          <w:sz w:val="23"/>
          <w:szCs w:val="23"/>
          <w:vertAlign w:val="superscript"/>
        </w:rPr>
        <w:t>)</w:t>
      </w:r>
      <w:r w:rsidR="003D3249" w:rsidRPr="00D81E4C">
        <w:rPr>
          <w:sz w:val="23"/>
          <w:szCs w:val="23"/>
        </w:rPr>
        <w:t xml:space="preserve"> </w:t>
      </w:r>
      <w:r w:rsidRPr="00D81E4C">
        <w:rPr>
          <w:sz w:val="23"/>
          <w:szCs w:val="23"/>
        </w:rPr>
        <w:t xml:space="preserve">him: and ye, when ye had seen it, </w:t>
      </w:r>
      <w:r w:rsidRPr="003D3249">
        <w:rPr>
          <w:color w:val="C00000"/>
          <w:sz w:val="23"/>
          <w:szCs w:val="23"/>
        </w:rPr>
        <w:t xml:space="preserve">repented </w:t>
      </w:r>
      <w:r w:rsidR="003D3249" w:rsidRPr="00712B66">
        <w:rPr>
          <w:sz w:val="23"/>
          <w:szCs w:val="23"/>
          <w:vertAlign w:val="superscript"/>
        </w:rPr>
        <w:t>(3338)</w:t>
      </w:r>
      <w:r w:rsidR="003D3249" w:rsidRPr="00D81E4C">
        <w:rPr>
          <w:sz w:val="23"/>
          <w:szCs w:val="23"/>
        </w:rPr>
        <w:t xml:space="preserve"> </w:t>
      </w:r>
      <w:r w:rsidRPr="00D81E4C">
        <w:rPr>
          <w:sz w:val="23"/>
          <w:szCs w:val="23"/>
        </w:rPr>
        <w:t xml:space="preserve">not afterward, that ye might </w:t>
      </w:r>
      <w:r w:rsidRPr="003D3249">
        <w:rPr>
          <w:color w:val="0000FF"/>
          <w:sz w:val="23"/>
          <w:szCs w:val="23"/>
        </w:rPr>
        <w:t xml:space="preserve">believe </w:t>
      </w:r>
      <w:r w:rsidR="003D3249" w:rsidRPr="00712B66">
        <w:rPr>
          <w:sz w:val="23"/>
          <w:szCs w:val="23"/>
          <w:vertAlign w:val="superscript"/>
        </w:rPr>
        <w:t>(</w:t>
      </w:r>
      <w:r w:rsidR="003D3249">
        <w:rPr>
          <w:sz w:val="23"/>
          <w:szCs w:val="23"/>
          <w:vertAlign w:val="superscript"/>
        </w:rPr>
        <w:t>4100</w:t>
      </w:r>
      <w:r w:rsidR="003D3249" w:rsidRPr="00712B66">
        <w:rPr>
          <w:sz w:val="23"/>
          <w:szCs w:val="23"/>
          <w:vertAlign w:val="superscript"/>
        </w:rPr>
        <w:t>)</w:t>
      </w:r>
      <w:r w:rsidR="003D3249" w:rsidRPr="00D81E4C">
        <w:rPr>
          <w:sz w:val="23"/>
          <w:szCs w:val="23"/>
        </w:rPr>
        <w:t xml:space="preserve"> </w:t>
      </w:r>
      <w:r w:rsidRPr="00D81E4C">
        <w:rPr>
          <w:sz w:val="23"/>
          <w:szCs w:val="23"/>
        </w:rPr>
        <w:t>him.</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D81E4C" w:rsidRDefault="00D81E4C" w:rsidP="00D81E4C">
      <w:pPr>
        <w:spacing w:after="0" w:line="240" w:lineRule="auto"/>
        <w:rPr>
          <w:sz w:val="23"/>
          <w:szCs w:val="23"/>
        </w:rPr>
      </w:pPr>
    </w:p>
    <w:p w:rsidR="007070E4" w:rsidRPr="003D3249" w:rsidRDefault="00CA1CD7" w:rsidP="00CA1CD7">
      <w:pPr>
        <w:shd w:val="clear" w:color="auto" w:fill="FFFFF0"/>
        <w:spacing w:after="0" w:line="240" w:lineRule="auto"/>
        <w:ind w:left="1080"/>
        <w:rPr>
          <w:sz w:val="20"/>
          <w:szCs w:val="20"/>
        </w:rPr>
      </w:pPr>
      <w:r w:rsidRPr="003D3249">
        <w:rPr>
          <w:b/>
          <w:bCs/>
          <w:color w:val="C00000"/>
          <w:sz w:val="20"/>
          <w:szCs w:val="20"/>
        </w:rPr>
        <w:t>Repented</w:t>
      </w:r>
      <w:r w:rsidRPr="003D3249">
        <w:rPr>
          <w:sz w:val="20"/>
          <w:szCs w:val="20"/>
          <w:vertAlign w:val="superscript"/>
        </w:rPr>
        <w:t xml:space="preserve"> </w:t>
      </w:r>
      <w:r w:rsidR="007070E4" w:rsidRPr="003D3249">
        <w:rPr>
          <w:b/>
          <w:bCs/>
          <w:sz w:val="20"/>
          <w:szCs w:val="20"/>
        </w:rPr>
        <w:t>3338</w:t>
      </w:r>
      <w:r w:rsidR="003D3249" w:rsidRPr="003D3249">
        <w:rPr>
          <w:b/>
          <w:bCs/>
          <w:sz w:val="20"/>
          <w:szCs w:val="20"/>
        </w:rPr>
        <w:t xml:space="preserve"> </w:t>
      </w:r>
      <w:r w:rsidR="003D3249" w:rsidRPr="003D3249">
        <w:rPr>
          <w:sz w:val="20"/>
          <w:szCs w:val="20"/>
        </w:rPr>
        <w:t xml:space="preserve">– </w:t>
      </w:r>
      <w:r w:rsidR="003D3249" w:rsidRPr="003D3249">
        <w:rPr>
          <w:b/>
          <w:bCs/>
          <w:sz w:val="20"/>
          <w:szCs w:val="20"/>
          <w:lang w:val="en"/>
        </w:rPr>
        <w:t>μεταμέλλομαι</w:t>
      </w:r>
      <w:r w:rsidR="003D3249" w:rsidRPr="003D3249">
        <w:rPr>
          <w:sz w:val="20"/>
          <w:szCs w:val="20"/>
          <w:lang w:val="en"/>
        </w:rPr>
        <w:t xml:space="preserve"> </w:t>
      </w:r>
      <w:r w:rsidR="003D3249" w:rsidRPr="003D3249">
        <w:rPr>
          <w:b/>
          <w:bCs/>
          <w:sz w:val="20"/>
          <w:szCs w:val="20"/>
          <w:lang w:val="en"/>
        </w:rPr>
        <w:t>metaméllomai,</w:t>
      </w:r>
      <w:r w:rsidR="003D3249" w:rsidRPr="003D3249">
        <w:rPr>
          <w:sz w:val="20"/>
          <w:szCs w:val="20"/>
          <w:lang w:val="en"/>
        </w:rPr>
        <w:t xml:space="preserve"> met-am-el'-lom-ahee; from 3326 and the middle voice of 3199; </w:t>
      </w:r>
      <w:r w:rsidR="003D3249" w:rsidRPr="003D3249">
        <w:rPr>
          <w:color w:val="C00000"/>
          <w:sz w:val="20"/>
          <w:szCs w:val="20"/>
          <w:lang w:val="en"/>
        </w:rPr>
        <w:t>to care afterwards, i.e. regret</w:t>
      </w:r>
      <w:r w:rsidR="00857069" w:rsidRPr="003D3249">
        <w:rPr>
          <w:sz w:val="20"/>
          <w:szCs w:val="20"/>
          <w:lang w:val="en"/>
        </w:rPr>
        <w:t>: —</w:t>
      </w:r>
      <w:r w:rsidR="003D3249" w:rsidRPr="003D3249">
        <w:rPr>
          <w:sz w:val="20"/>
          <w:szCs w:val="20"/>
        </w:rPr>
        <w:t xml:space="preserve"> </w:t>
      </w:r>
      <w:r w:rsidR="003D3249" w:rsidRPr="005F2C2E">
        <w:rPr>
          <w:sz w:val="20"/>
          <w:szCs w:val="20"/>
        </w:rPr>
        <w:t xml:space="preserve">(Translated in King James Version as) </w:t>
      </w:r>
      <w:r w:rsidR="003D3249" w:rsidRPr="003D3249">
        <w:rPr>
          <w:sz w:val="20"/>
          <w:szCs w:val="20"/>
          <w:lang w:val="en"/>
        </w:rPr>
        <w:t>repent (self).</w:t>
      </w:r>
    </w:p>
    <w:p w:rsidR="007070E4" w:rsidRDefault="007070E4" w:rsidP="00D81E4C">
      <w:pPr>
        <w:spacing w:after="0" w:line="240" w:lineRule="auto"/>
        <w:rPr>
          <w:sz w:val="23"/>
          <w:szCs w:val="23"/>
        </w:rPr>
      </w:pPr>
    </w:p>
    <w:p w:rsidR="007D7A9D" w:rsidRPr="007D7A9D" w:rsidRDefault="007D7A9D" w:rsidP="00083A95">
      <w:pPr>
        <w:pStyle w:val="ListParagraph"/>
        <w:numPr>
          <w:ilvl w:val="0"/>
          <w:numId w:val="6"/>
        </w:numPr>
        <w:ind w:left="1440"/>
        <w:rPr>
          <w:rFonts w:asciiTheme="minorHAnsi" w:hAnsiTheme="minorHAnsi"/>
          <w:sz w:val="23"/>
          <w:szCs w:val="23"/>
        </w:rPr>
      </w:pPr>
      <w:r w:rsidRPr="007D7A9D">
        <w:rPr>
          <w:rFonts w:asciiTheme="minorHAnsi" w:hAnsiTheme="minorHAnsi"/>
          <w:sz w:val="23"/>
          <w:szCs w:val="23"/>
        </w:rPr>
        <w:t xml:space="preserve">What is the above passage telling us? It is the will of the Father that we be baptized in water. </w:t>
      </w:r>
    </w:p>
    <w:p w:rsidR="00D81E4C" w:rsidRDefault="00D81E4C" w:rsidP="00D81E4C">
      <w:pPr>
        <w:spacing w:after="0" w:line="240" w:lineRule="auto"/>
        <w:rPr>
          <w:sz w:val="23"/>
          <w:szCs w:val="23"/>
        </w:rPr>
      </w:pPr>
    </w:p>
    <w:p w:rsidR="0078643D" w:rsidRDefault="0078643D" w:rsidP="0078643D">
      <w:pPr>
        <w:spacing w:after="0" w:line="240" w:lineRule="auto"/>
        <w:ind w:left="1440"/>
        <w:rPr>
          <w:sz w:val="23"/>
          <w:szCs w:val="23"/>
        </w:rPr>
      </w:pPr>
      <w:r>
        <w:rPr>
          <w:sz w:val="23"/>
          <w:szCs w:val="23"/>
        </w:rPr>
        <w:t>Baptism is from the Father:</w:t>
      </w:r>
    </w:p>
    <w:p w:rsidR="0078643D" w:rsidRDefault="0078643D" w:rsidP="0078643D">
      <w:pPr>
        <w:spacing w:after="0" w:line="240" w:lineRule="auto"/>
        <w:rPr>
          <w:sz w:val="23"/>
          <w:szCs w:val="23"/>
        </w:rPr>
      </w:pPr>
    </w:p>
    <w:p w:rsidR="0078643D" w:rsidRPr="0078643D" w:rsidRDefault="0078643D" w:rsidP="0078643D">
      <w:pPr>
        <w:shd w:val="clear" w:color="auto" w:fill="F7FBFB"/>
        <w:spacing w:after="0" w:line="240" w:lineRule="auto"/>
        <w:ind w:left="1620"/>
        <w:rPr>
          <w:b/>
          <w:bCs/>
          <w:sz w:val="23"/>
          <w:szCs w:val="23"/>
        </w:rPr>
      </w:pPr>
      <w:r w:rsidRPr="0078643D">
        <w:rPr>
          <w:b/>
          <w:bCs/>
          <w:sz w:val="23"/>
          <w:szCs w:val="23"/>
        </w:rPr>
        <w:t xml:space="preserve">Luke 7:29-30 </w:t>
      </w:r>
    </w:p>
    <w:p w:rsidR="0078643D" w:rsidRPr="0078643D" w:rsidRDefault="0078643D" w:rsidP="0078643D">
      <w:pPr>
        <w:shd w:val="clear" w:color="auto" w:fill="F7FBFB"/>
        <w:spacing w:after="0" w:line="240" w:lineRule="auto"/>
        <w:ind w:left="1620"/>
        <w:rPr>
          <w:sz w:val="23"/>
          <w:szCs w:val="23"/>
        </w:rPr>
      </w:pPr>
      <w:r>
        <w:rPr>
          <w:sz w:val="23"/>
          <w:szCs w:val="23"/>
        </w:rPr>
        <w:t>“</w:t>
      </w:r>
      <w:r w:rsidRPr="0078643D">
        <w:rPr>
          <w:sz w:val="23"/>
          <w:szCs w:val="23"/>
        </w:rPr>
        <w:t>And all the people that heard him, and the publicans, justified God, being baptized with the baptism of John.</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t>30 </w:t>
      </w:r>
      <w:r w:rsidRPr="0078643D">
        <w:rPr>
          <w:sz w:val="23"/>
          <w:szCs w:val="23"/>
        </w:rPr>
        <w:t>But the Pharisees and lawyers rejected the counsel of God against themselves, being not baptized of him.</w:t>
      </w:r>
      <w:r>
        <w:rPr>
          <w:sz w:val="23"/>
          <w:szCs w:val="23"/>
        </w:rPr>
        <w:t>”</w:t>
      </w:r>
      <w:r w:rsidRPr="0078643D">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78643D" w:rsidRDefault="0078643D" w:rsidP="0078643D">
      <w:pPr>
        <w:spacing w:after="0" w:line="240" w:lineRule="auto"/>
        <w:rPr>
          <w:sz w:val="23"/>
          <w:szCs w:val="23"/>
        </w:rPr>
      </w:pPr>
    </w:p>
    <w:p w:rsidR="007D7A9D" w:rsidRPr="007D7A9D" w:rsidRDefault="007D7A9D" w:rsidP="00367DF4">
      <w:pPr>
        <w:shd w:val="clear" w:color="auto" w:fill="F7FBFB"/>
        <w:spacing w:after="0" w:line="240" w:lineRule="auto"/>
        <w:ind w:left="1620"/>
        <w:rPr>
          <w:b/>
          <w:bCs/>
          <w:sz w:val="23"/>
          <w:szCs w:val="23"/>
        </w:rPr>
      </w:pPr>
      <w:r w:rsidRPr="007D7A9D">
        <w:rPr>
          <w:b/>
          <w:bCs/>
          <w:sz w:val="23"/>
          <w:szCs w:val="23"/>
        </w:rPr>
        <w:t xml:space="preserve">Matthew 3:13-16 </w:t>
      </w:r>
      <w:r w:rsidR="00645E8C">
        <w:rPr>
          <w:b/>
          <w:bCs/>
          <w:sz w:val="23"/>
          <w:szCs w:val="23"/>
        </w:rPr>
        <w:t xml:space="preserve"> </w:t>
      </w:r>
    </w:p>
    <w:p w:rsidR="007D7A9D" w:rsidRPr="007D7A9D" w:rsidRDefault="00367DF4" w:rsidP="00367DF4">
      <w:pPr>
        <w:shd w:val="clear" w:color="auto" w:fill="F7FBFB"/>
        <w:spacing w:after="0" w:line="240" w:lineRule="auto"/>
        <w:ind w:left="1620"/>
        <w:rPr>
          <w:sz w:val="23"/>
          <w:szCs w:val="23"/>
        </w:rPr>
      </w:pPr>
      <w:r>
        <w:rPr>
          <w:sz w:val="23"/>
          <w:szCs w:val="23"/>
        </w:rPr>
        <w:t>“</w:t>
      </w:r>
      <w:r w:rsidR="007D7A9D" w:rsidRPr="007D7A9D">
        <w:rPr>
          <w:sz w:val="23"/>
          <w:szCs w:val="23"/>
        </w:rPr>
        <w:t>Then cometh Jesus from Galilee to Jordan unto John, to be baptized of him.</w:t>
      </w:r>
    </w:p>
    <w:p w:rsidR="007D7A9D" w:rsidRPr="007D7A9D" w:rsidRDefault="007D7A9D" w:rsidP="00367DF4">
      <w:pPr>
        <w:shd w:val="clear" w:color="auto" w:fill="F7FBFB"/>
        <w:spacing w:after="0" w:line="240" w:lineRule="auto"/>
        <w:ind w:left="1620"/>
        <w:rPr>
          <w:sz w:val="23"/>
          <w:szCs w:val="23"/>
        </w:rPr>
      </w:pPr>
      <w:r w:rsidRPr="007D7A9D">
        <w:rPr>
          <w:sz w:val="23"/>
          <w:szCs w:val="23"/>
          <w:vertAlign w:val="superscript"/>
        </w:rPr>
        <w:t>14 </w:t>
      </w:r>
      <w:r w:rsidRPr="007D7A9D">
        <w:rPr>
          <w:sz w:val="23"/>
          <w:szCs w:val="23"/>
        </w:rPr>
        <w:t>But John forbad him, saying, I have need to be baptized of thee, and comest thou to me?</w:t>
      </w:r>
    </w:p>
    <w:p w:rsidR="007D7A9D" w:rsidRPr="007D7A9D" w:rsidRDefault="007D7A9D" w:rsidP="00367DF4">
      <w:pPr>
        <w:shd w:val="clear" w:color="auto" w:fill="F7FBFB"/>
        <w:spacing w:after="0" w:line="240" w:lineRule="auto"/>
        <w:ind w:left="1620"/>
        <w:rPr>
          <w:sz w:val="23"/>
          <w:szCs w:val="23"/>
        </w:rPr>
      </w:pPr>
      <w:r w:rsidRPr="007D7A9D">
        <w:rPr>
          <w:sz w:val="23"/>
          <w:szCs w:val="23"/>
          <w:vertAlign w:val="superscript"/>
        </w:rPr>
        <w:t>15 </w:t>
      </w:r>
      <w:r w:rsidRPr="007D7A9D">
        <w:rPr>
          <w:sz w:val="23"/>
          <w:szCs w:val="23"/>
        </w:rPr>
        <w:t xml:space="preserve">And Jesus answering said unto him, Suffer it to be so now: </w:t>
      </w:r>
      <w:r w:rsidRPr="001F11EA">
        <w:rPr>
          <w:b/>
          <w:bCs/>
          <w:sz w:val="23"/>
          <w:szCs w:val="23"/>
        </w:rPr>
        <w:t>for thus it becometh us to fulfil all righteousness</w:t>
      </w:r>
      <w:r w:rsidRPr="007D7A9D">
        <w:rPr>
          <w:sz w:val="23"/>
          <w:szCs w:val="23"/>
        </w:rPr>
        <w:t>. Then he suffered him.</w:t>
      </w:r>
    </w:p>
    <w:p w:rsidR="007D7A9D" w:rsidRPr="007D7A9D" w:rsidRDefault="007D7A9D" w:rsidP="00367DF4">
      <w:pPr>
        <w:shd w:val="clear" w:color="auto" w:fill="F7FBFB"/>
        <w:spacing w:after="0" w:line="240" w:lineRule="auto"/>
        <w:ind w:left="1620"/>
        <w:rPr>
          <w:sz w:val="23"/>
          <w:szCs w:val="23"/>
        </w:rPr>
      </w:pPr>
      <w:r w:rsidRPr="007D7A9D">
        <w:rPr>
          <w:sz w:val="23"/>
          <w:szCs w:val="23"/>
          <w:vertAlign w:val="superscript"/>
        </w:rPr>
        <w:t>16 </w:t>
      </w:r>
      <w:r w:rsidRPr="00857069">
        <w:rPr>
          <w:b/>
          <w:bCs/>
          <w:sz w:val="23"/>
          <w:szCs w:val="23"/>
        </w:rPr>
        <w:t>And Jesus, when he was baptized</w:t>
      </w:r>
      <w:r w:rsidRPr="007D7A9D">
        <w:rPr>
          <w:sz w:val="23"/>
          <w:szCs w:val="23"/>
        </w:rPr>
        <w:t>, went up straightway out of the water: and, lo, the heavens were opened unto him, and he saw the Spirit of God descending like a dove, and lighting upon him:</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D81E4C" w:rsidRDefault="00D81E4C" w:rsidP="00D81E4C">
      <w:pPr>
        <w:spacing w:after="0" w:line="240" w:lineRule="auto"/>
        <w:rPr>
          <w:sz w:val="23"/>
          <w:szCs w:val="23"/>
        </w:rPr>
      </w:pPr>
    </w:p>
    <w:p w:rsidR="0078643D" w:rsidRDefault="0078643D" w:rsidP="0078643D">
      <w:pPr>
        <w:spacing w:after="0" w:line="240" w:lineRule="auto"/>
        <w:ind w:left="1440"/>
        <w:rPr>
          <w:sz w:val="23"/>
          <w:szCs w:val="23"/>
        </w:rPr>
      </w:pPr>
      <w:r>
        <w:rPr>
          <w:sz w:val="23"/>
          <w:szCs w:val="23"/>
        </w:rPr>
        <w:t>Repentance has also been granted to us by the Father:</w:t>
      </w:r>
    </w:p>
    <w:p w:rsidR="0078643D" w:rsidRDefault="0078643D" w:rsidP="00D81E4C">
      <w:pPr>
        <w:spacing w:after="0" w:line="240" w:lineRule="auto"/>
        <w:rPr>
          <w:sz w:val="23"/>
          <w:szCs w:val="23"/>
        </w:rPr>
      </w:pPr>
    </w:p>
    <w:p w:rsidR="0078643D" w:rsidRPr="0078643D" w:rsidRDefault="0078643D" w:rsidP="0078643D">
      <w:pPr>
        <w:shd w:val="clear" w:color="auto" w:fill="F7FBFB"/>
        <w:spacing w:after="0" w:line="240" w:lineRule="auto"/>
        <w:ind w:left="1620"/>
        <w:rPr>
          <w:b/>
          <w:bCs/>
          <w:sz w:val="23"/>
          <w:szCs w:val="23"/>
        </w:rPr>
      </w:pPr>
      <w:r w:rsidRPr="0078643D">
        <w:rPr>
          <w:b/>
          <w:bCs/>
          <w:sz w:val="23"/>
          <w:szCs w:val="23"/>
        </w:rPr>
        <w:t xml:space="preserve">Matthew 3:1-8 </w:t>
      </w:r>
    </w:p>
    <w:p w:rsidR="0078643D" w:rsidRPr="0078643D" w:rsidRDefault="0078643D" w:rsidP="0078643D">
      <w:pPr>
        <w:shd w:val="clear" w:color="auto" w:fill="F7FBFB"/>
        <w:spacing w:after="0" w:line="240" w:lineRule="auto"/>
        <w:ind w:left="1620"/>
        <w:rPr>
          <w:sz w:val="23"/>
          <w:szCs w:val="23"/>
        </w:rPr>
      </w:pPr>
      <w:r>
        <w:rPr>
          <w:sz w:val="23"/>
          <w:szCs w:val="23"/>
        </w:rPr>
        <w:t>“</w:t>
      </w:r>
      <w:r w:rsidRPr="0078643D">
        <w:rPr>
          <w:sz w:val="23"/>
          <w:szCs w:val="23"/>
        </w:rPr>
        <w:t>In those days came John the Baptist, preaching in the wilderness of Judaea,</w:t>
      </w:r>
    </w:p>
    <w:p w:rsidR="0078643D" w:rsidRPr="0078643D" w:rsidRDefault="0078643D" w:rsidP="003D3249">
      <w:pPr>
        <w:shd w:val="clear" w:color="auto" w:fill="F7FBFB"/>
        <w:spacing w:after="0" w:line="240" w:lineRule="auto"/>
        <w:ind w:left="1620"/>
        <w:rPr>
          <w:sz w:val="23"/>
          <w:szCs w:val="23"/>
        </w:rPr>
      </w:pPr>
      <w:r w:rsidRPr="0078643D">
        <w:rPr>
          <w:sz w:val="23"/>
          <w:szCs w:val="23"/>
          <w:vertAlign w:val="superscript"/>
        </w:rPr>
        <w:t>2 </w:t>
      </w:r>
      <w:r w:rsidRPr="0078643D">
        <w:rPr>
          <w:sz w:val="23"/>
          <w:szCs w:val="23"/>
        </w:rPr>
        <w:t xml:space="preserve">And saying, </w:t>
      </w:r>
      <w:r w:rsidRPr="003D3249">
        <w:rPr>
          <w:color w:val="C00000"/>
          <w:sz w:val="23"/>
          <w:szCs w:val="23"/>
        </w:rPr>
        <w:t xml:space="preserve">Repent </w:t>
      </w:r>
      <w:r w:rsidR="003D3249" w:rsidRPr="00712B66">
        <w:rPr>
          <w:sz w:val="23"/>
          <w:szCs w:val="23"/>
          <w:vertAlign w:val="superscript"/>
        </w:rPr>
        <w:t>(</w:t>
      </w:r>
      <w:r w:rsidR="003D3249">
        <w:rPr>
          <w:sz w:val="23"/>
          <w:szCs w:val="23"/>
          <w:vertAlign w:val="superscript"/>
        </w:rPr>
        <w:t>3340</w:t>
      </w:r>
      <w:r w:rsidR="003D3249" w:rsidRPr="00712B66">
        <w:rPr>
          <w:sz w:val="23"/>
          <w:szCs w:val="23"/>
          <w:vertAlign w:val="superscript"/>
        </w:rPr>
        <w:t>)</w:t>
      </w:r>
      <w:r w:rsidR="003D3249" w:rsidRPr="00D81E4C">
        <w:rPr>
          <w:sz w:val="23"/>
          <w:szCs w:val="23"/>
        </w:rPr>
        <w:t xml:space="preserve"> </w:t>
      </w:r>
      <w:r w:rsidRPr="0078643D">
        <w:rPr>
          <w:sz w:val="23"/>
          <w:szCs w:val="23"/>
        </w:rPr>
        <w:t xml:space="preserve">ye: for the </w:t>
      </w:r>
      <w:r w:rsidRPr="000E0AF7">
        <w:rPr>
          <w:color w:val="0000FF"/>
          <w:sz w:val="23"/>
          <w:szCs w:val="23"/>
        </w:rPr>
        <w:t>kingdom</w:t>
      </w:r>
      <w:r w:rsidRPr="000E0AF7">
        <w:rPr>
          <w:sz w:val="23"/>
          <w:szCs w:val="23"/>
        </w:rPr>
        <w:t xml:space="preserve">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3D3249" w:rsidRPr="00313D0F">
        <w:rPr>
          <w:rFonts w:eastAsia="Calibri" w:cs="Arial"/>
          <w:color w:val="000000" w:themeColor="text1"/>
          <w:sz w:val="23"/>
          <w:szCs w:val="23"/>
          <w:vertAlign w:val="superscript"/>
        </w:rPr>
        <w:t xml:space="preserve">) </w:t>
      </w:r>
      <w:r w:rsidR="003D3249">
        <w:rPr>
          <w:rFonts w:eastAsia="Calibri" w:cs="Arial"/>
          <w:color w:val="000000" w:themeColor="text1"/>
          <w:sz w:val="23"/>
          <w:szCs w:val="23"/>
          <w:vertAlign w:val="superscript"/>
        </w:rPr>
        <w:t>of</w:t>
      </w:r>
      <w:r w:rsidRPr="0078643D">
        <w:rPr>
          <w:sz w:val="23"/>
          <w:szCs w:val="23"/>
        </w:rPr>
        <w:t xml:space="preserve"> heaven is at hand.</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t>3 </w:t>
      </w:r>
      <w:r w:rsidRPr="0078643D">
        <w:rPr>
          <w:sz w:val="23"/>
          <w:szCs w:val="23"/>
        </w:rPr>
        <w:t>For this is he that was spoken of by the prophet Esaias, saying, The voice of one crying in the wilderness, Prepare ye the way of the Lord, make his paths straight.</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t>4 </w:t>
      </w:r>
      <w:r w:rsidRPr="0078643D">
        <w:rPr>
          <w:sz w:val="23"/>
          <w:szCs w:val="23"/>
        </w:rPr>
        <w:t>And the same John had his raiment of camel's hair, and a leathern girdle about his loins; and his meat was locusts and wild honey.</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lastRenderedPageBreak/>
        <w:t>5 </w:t>
      </w:r>
      <w:r w:rsidRPr="0078643D">
        <w:rPr>
          <w:sz w:val="23"/>
          <w:szCs w:val="23"/>
        </w:rPr>
        <w:t>Then went out to him Jerusalem, and all Judaea, and all the region round about Jordan,</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t>6 </w:t>
      </w:r>
      <w:r w:rsidRPr="00185FE3">
        <w:rPr>
          <w:b/>
          <w:bCs/>
          <w:sz w:val="23"/>
          <w:szCs w:val="23"/>
        </w:rPr>
        <w:t>And were baptized of him in Jordan, confessing their sins</w:t>
      </w:r>
      <w:r w:rsidRPr="0078643D">
        <w:rPr>
          <w:sz w:val="23"/>
          <w:szCs w:val="23"/>
        </w:rPr>
        <w:t>.</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t>7 </w:t>
      </w:r>
      <w:r w:rsidRPr="0078643D">
        <w:rPr>
          <w:sz w:val="23"/>
          <w:szCs w:val="23"/>
        </w:rPr>
        <w:t>But when he saw many of the Pharisees and Sadducees come to his baptism, he said unto them, O generation of vipers, who hath warned you to flee from the wrath to come?</w:t>
      </w:r>
    </w:p>
    <w:p w:rsidR="0078643D" w:rsidRPr="0078643D" w:rsidRDefault="0078643D" w:rsidP="003D3249">
      <w:pPr>
        <w:shd w:val="clear" w:color="auto" w:fill="F7FBFB"/>
        <w:spacing w:after="0" w:line="240" w:lineRule="auto"/>
        <w:ind w:left="1620"/>
        <w:rPr>
          <w:sz w:val="23"/>
          <w:szCs w:val="23"/>
        </w:rPr>
      </w:pPr>
      <w:r w:rsidRPr="0078643D">
        <w:rPr>
          <w:sz w:val="23"/>
          <w:szCs w:val="23"/>
          <w:vertAlign w:val="superscript"/>
        </w:rPr>
        <w:t>8 </w:t>
      </w:r>
      <w:r w:rsidRPr="00185FE3">
        <w:rPr>
          <w:b/>
          <w:bCs/>
          <w:sz w:val="23"/>
          <w:szCs w:val="23"/>
        </w:rPr>
        <w:t xml:space="preserve">Bring forth therefore fruits meet for </w:t>
      </w:r>
      <w:r w:rsidRPr="003D3249">
        <w:rPr>
          <w:b/>
          <w:bCs/>
          <w:color w:val="C00000"/>
          <w:sz w:val="23"/>
          <w:szCs w:val="23"/>
        </w:rPr>
        <w:t>repentance</w:t>
      </w:r>
      <w:r w:rsidRPr="0078643D">
        <w:rPr>
          <w:sz w:val="23"/>
          <w:szCs w:val="23"/>
        </w:rPr>
        <w:t>:</w:t>
      </w:r>
      <w:r>
        <w:rPr>
          <w:sz w:val="23"/>
          <w:szCs w:val="23"/>
        </w:rPr>
        <w:t>”</w:t>
      </w:r>
      <w:r w:rsidR="003D3249" w:rsidRPr="003D3249">
        <w:rPr>
          <w:sz w:val="23"/>
          <w:szCs w:val="23"/>
          <w:vertAlign w:val="superscript"/>
        </w:rPr>
        <w:t xml:space="preserve"> </w:t>
      </w:r>
      <w:r w:rsidR="003D3249" w:rsidRPr="00712B66">
        <w:rPr>
          <w:sz w:val="23"/>
          <w:szCs w:val="23"/>
          <w:vertAlign w:val="superscript"/>
        </w:rPr>
        <w:t>(</w:t>
      </w:r>
      <w:r w:rsidR="003D3249">
        <w:rPr>
          <w:sz w:val="23"/>
          <w:szCs w:val="23"/>
          <w:vertAlign w:val="superscript"/>
        </w:rPr>
        <w:t>3341</w:t>
      </w:r>
      <w:r w:rsidR="0066752A" w:rsidRPr="00712B66">
        <w:rPr>
          <w:sz w:val="23"/>
          <w:szCs w:val="23"/>
          <w:vertAlign w:val="superscript"/>
        </w:rPr>
        <w:t>)</w:t>
      </w:r>
      <w:r w:rsidR="0066752A" w:rsidRPr="00D81E4C">
        <w:rPr>
          <w:sz w:val="23"/>
          <w:szCs w:val="23"/>
        </w:rPr>
        <w:t xml:space="preserve"> </w:t>
      </w:r>
      <w:r w:rsidR="0066752A" w:rsidRPr="0078643D">
        <w:rPr>
          <w:rFonts w:asciiTheme="majorBidi" w:eastAsia="Calibri" w:hAnsiTheme="majorBidi" w:cstheme="majorBidi"/>
          <w:b/>
          <w:bCs/>
          <w:color w:val="000000" w:themeColor="text1"/>
          <w:sz w:val="16"/>
          <w:szCs w:val="16"/>
        </w:rPr>
        <w:t>(</w:t>
      </w:r>
      <w:r w:rsidRPr="00643B5A">
        <w:rPr>
          <w:rFonts w:asciiTheme="majorBidi" w:eastAsia="Calibri" w:hAnsiTheme="majorBidi" w:cstheme="majorBidi"/>
          <w:b/>
          <w:bCs/>
          <w:color w:val="000000" w:themeColor="text1"/>
          <w:sz w:val="16"/>
          <w:szCs w:val="16"/>
        </w:rPr>
        <w:t>KJV)</w:t>
      </w:r>
    </w:p>
    <w:p w:rsidR="0078643D" w:rsidRDefault="0078643D" w:rsidP="00D81E4C">
      <w:pPr>
        <w:spacing w:after="0" w:line="240" w:lineRule="auto"/>
        <w:rPr>
          <w:sz w:val="23"/>
          <w:szCs w:val="23"/>
        </w:rPr>
      </w:pPr>
    </w:p>
    <w:p w:rsidR="003D3249" w:rsidRPr="00950692" w:rsidRDefault="003D3249" w:rsidP="003D3249">
      <w:pPr>
        <w:pStyle w:val="ListParagraph"/>
        <w:shd w:val="clear" w:color="auto" w:fill="FFFFF0"/>
        <w:ind w:left="2700"/>
        <w:rPr>
          <w:color w:val="000000" w:themeColor="text1"/>
          <w:sz w:val="10"/>
          <w:szCs w:val="10"/>
        </w:rPr>
      </w:pPr>
    </w:p>
    <w:p w:rsidR="003D3249" w:rsidRDefault="003D3249" w:rsidP="003D3249">
      <w:pPr>
        <w:pStyle w:val="ListParagraph"/>
        <w:shd w:val="clear" w:color="auto" w:fill="FFFFF0"/>
        <w:ind w:left="1800"/>
        <w:rPr>
          <w:rFonts w:asciiTheme="minorHAnsi" w:hAnsiTheme="minorHAnsi"/>
          <w:color w:val="000000" w:themeColor="text1"/>
          <w:sz w:val="20"/>
          <w:szCs w:val="20"/>
          <w:lang w:val="en"/>
        </w:rPr>
      </w:pPr>
      <w:r w:rsidRPr="007C7777">
        <w:rPr>
          <w:rFonts w:asciiTheme="minorHAnsi" w:hAnsiTheme="minorHAnsi"/>
          <w:b/>
          <w:bCs/>
          <w:color w:val="C00000"/>
          <w:sz w:val="20"/>
          <w:szCs w:val="20"/>
        </w:rPr>
        <w:t>Repent</w:t>
      </w:r>
      <w:r>
        <w:rPr>
          <w:rFonts w:asciiTheme="minorHAnsi" w:hAnsiTheme="minorHAnsi"/>
          <w:b/>
          <w:bCs/>
          <w:color w:val="C00000"/>
          <w:sz w:val="20"/>
          <w:szCs w:val="20"/>
        </w:rPr>
        <w:t xml:space="preserve"> </w:t>
      </w:r>
      <w:r w:rsidRPr="00CA1CD7">
        <w:rPr>
          <w:rFonts w:asciiTheme="minorHAnsi" w:hAnsiTheme="minorHAnsi"/>
          <w:b/>
          <w:bCs/>
          <w:color w:val="0000FF"/>
          <w:sz w:val="20"/>
          <w:szCs w:val="20"/>
        </w:rPr>
        <w:t>3340</w:t>
      </w:r>
      <w:r w:rsidRPr="00CA1CD7">
        <w:rPr>
          <w:color w:val="0000FF"/>
          <w:sz w:val="20"/>
          <w:szCs w:val="20"/>
        </w:rPr>
        <w:t xml:space="preserve"> </w:t>
      </w:r>
      <w:r>
        <w:rPr>
          <w:color w:val="000000" w:themeColor="text1"/>
          <w:sz w:val="20"/>
          <w:szCs w:val="20"/>
        </w:rPr>
        <w:t xml:space="preserve">– </w:t>
      </w:r>
      <w:r w:rsidRPr="00AA2D02">
        <w:rPr>
          <w:b/>
          <w:bCs/>
          <w:color w:val="000000" w:themeColor="text1"/>
          <w:sz w:val="20"/>
          <w:szCs w:val="20"/>
          <w:lang w:val="en"/>
        </w:rPr>
        <w:t>μετανοέω</w:t>
      </w:r>
      <w:r w:rsidRPr="00AA2D02">
        <w:rPr>
          <w:color w:val="000000" w:themeColor="text1"/>
          <w:sz w:val="20"/>
          <w:szCs w:val="20"/>
          <w:lang w:val="en"/>
        </w:rPr>
        <w:t xml:space="preserve"> </w:t>
      </w:r>
      <w:r w:rsidRPr="00AA2D02">
        <w:rPr>
          <w:b/>
          <w:bCs/>
          <w:color w:val="000000" w:themeColor="text1"/>
          <w:sz w:val="20"/>
          <w:szCs w:val="20"/>
          <w:lang w:val="en"/>
        </w:rPr>
        <w:t>metanoéō</w:t>
      </w:r>
      <w:r w:rsidRPr="00AA2D02">
        <w:rPr>
          <w:rFonts w:asciiTheme="minorHAnsi" w:hAnsiTheme="minorHAnsi"/>
          <w:b/>
          <w:bCs/>
          <w:color w:val="000000" w:themeColor="text1"/>
          <w:sz w:val="20"/>
          <w:szCs w:val="20"/>
          <w:lang w:val="en"/>
        </w:rPr>
        <w:t>,</w:t>
      </w:r>
      <w:r w:rsidRPr="00AA2D02">
        <w:rPr>
          <w:rFonts w:asciiTheme="minorHAnsi" w:hAnsiTheme="minorHAnsi"/>
          <w:color w:val="000000" w:themeColor="text1"/>
          <w:sz w:val="20"/>
          <w:szCs w:val="20"/>
          <w:lang w:val="en"/>
        </w:rPr>
        <w:t xml:space="preserve"> met-an-o-eh'-o; from 3326 and 3539; </w:t>
      </w:r>
      <w:r w:rsidRPr="007C7777">
        <w:rPr>
          <w:rFonts w:asciiTheme="minorHAnsi" w:hAnsiTheme="minorHAnsi"/>
          <w:color w:val="C00000"/>
          <w:sz w:val="20"/>
          <w:szCs w:val="20"/>
          <w:lang w:val="en"/>
        </w:rPr>
        <w:t xml:space="preserve">to think differently or afterwards, i.e. reconsider </w:t>
      </w:r>
      <w:r w:rsidRPr="00AA2D02">
        <w:rPr>
          <w:rFonts w:asciiTheme="minorHAnsi" w:hAnsiTheme="minorHAnsi"/>
          <w:color w:val="000000" w:themeColor="text1"/>
          <w:sz w:val="20"/>
          <w:szCs w:val="20"/>
          <w:lang w:val="en"/>
        </w:rPr>
        <w:t>(</w:t>
      </w:r>
      <w:r w:rsidRPr="007C7777">
        <w:rPr>
          <w:rFonts w:asciiTheme="minorHAnsi" w:hAnsiTheme="minorHAnsi"/>
          <w:color w:val="C00000"/>
          <w:sz w:val="20"/>
          <w:szCs w:val="20"/>
          <w:lang w:val="en"/>
        </w:rPr>
        <w:t>morally, feel compunction</w:t>
      </w:r>
      <w:r w:rsidRPr="00AA2D02">
        <w:rPr>
          <w:rFonts w:asciiTheme="minorHAnsi" w:hAnsiTheme="minorHAnsi"/>
          <w:color w:val="000000" w:themeColor="text1"/>
          <w:sz w:val="20"/>
          <w:szCs w:val="20"/>
          <w:lang w:val="en"/>
        </w:rPr>
        <w:t>):—</w:t>
      </w:r>
      <w:r w:rsidRPr="007C7777">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AA2D02">
        <w:rPr>
          <w:rFonts w:asciiTheme="minorHAnsi" w:hAnsiTheme="minorHAnsi"/>
          <w:color w:val="000000" w:themeColor="text1"/>
          <w:sz w:val="20"/>
          <w:szCs w:val="20"/>
          <w:lang w:val="en"/>
        </w:rPr>
        <w:t>repent.</w:t>
      </w:r>
    </w:p>
    <w:p w:rsidR="003D3249" w:rsidRPr="003D3249" w:rsidRDefault="003D3249" w:rsidP="00E459B6">
      <w:pPr>
        <w:pStyle w:val="ListParagraph"/>
        <w:ind w:left="1800"/>
        <w:rPr>
          <w:rFonts w:asciiTheme="minorHAnsi" w:hAnsiTheme="minorHAnsi"/>
          <w:color w:val="000000" w:themeColor="text1"/>
          <w:sz w:val="16"/>
          <w:szCs w:val="16"/>
          <w:lang w:val="en"/>
        </w:rPr>
      </w:pPr>
    </w:p>
    <w:p w:rsidR="003D3249" w:rsidRPr="00471CEE" w:rsidRDefault="003D3249" w:rsidP="003D3249">
      <w:pPr>
        <w:pStyle w:val="ListParagraph"/>
        <w:shd w:val="clear" w:color="auto" w:fill="FFFFF0"/>
        <w:ind w:left="1800"/>
        <w:rPr>
          <w:rFonts w:asciiTheme="minorHAnsi" w:hAnsiTheme="minorHAnsi"/>
          <w:color w:val="000000" w:themeColor="text1"/>
          <w:sz w:val="20"/>
          <w:szCs w:val="20"/>
          <w:lang w:val="en"/>
        </w:rPr>
      </w:pPr>
      <w:r w:rsidRPr="007C7777">
        <w:rPr>
          <w:rFonts w:asciiTheme="minorHAnsi" w:hAnsiTheme="minorHAnsi"/>
          <w:b/>
          <w:bCs/>
          <w:color w:val="C00000"/>
          <w:sz w:val="20"/>
          <w:szCs w:val="20"/>
        </w:rPr>
        <w:t>Repentance</w:t>
      </w:r>
      <w:r w:rsidRPr="00471CEE">
        <w:rPr>
          <w:rFonts w:asciiTheme="minorHAnsi" w:hAnsiTheme="minorHAnsi"/>
          <w:color w:val="C00000"/>
          <w:sz w:val="20"/>
          <w:szCs w:val="20"/>
        </w:rPr>
        <w:t xml:space="preserve"> </w:t>
      </w:r>
      <w:r w:rsidRPr="00CA1CD7">
        <w:rPr>
          <w:rFonts w:asciiTheme="minorHAnsi" w:hAnsiTheme="minorHAnsi"/>
          <w:b/>
          <w:bCs/>
          <w:sz w:val="20"/>
          <w:szCs w:val="20"/>
        </w:rPr>
        <w:t>3341</w:t>
      </w:r>
      <w:r w:rsidRPr="00471CEE">
        <w:rPr>
          <w:b/>
          <w:bCs/>
          <w:sz w:val="20"/>
          <w:szCs w:val="20"/>
        </w:rPr>
        <w:t xml:space="preserve"> </w:t>
      </w:r>
      <w:r w:rsidRPr="00471CEE">
        <w:rPr>
          <w:color w:val="000000" w:themeColor="text1"/>
          <w:sz w:val="20"/>
          <w:szCs w:val="20"/>
        </w:rPr>
        <w:t xml:space="preserve">– </w:t>
      </w:r>
      <w:r w:rsidRPr="00471CEE">
        <w:rPr>
          <w:b/>
          <w:bCs/>
          <w:color w:val="000000" w:themeColor="text1"/>
          <w:sz w:val="20"/>
          <w:szCs w:val="20"/>
          <w:lang w:val="en"/>
        </w:rPr>
        <w:t>μετάνοια</w:t>
      </w:r>
      <w:r w:rsidRPr="00471CEE">
        <w:rPr>
          <w:color w:val="000000" w:themeColor="text1"/>
          <w:sz w:val="20"/>
          <w:szCs w:val="20"/>
          <w:lang w:val="en"/>
        </w:rPr>
        <w:t xml:space="preserve"> </w:t>
      </w:r>
      <w:r w:rsidRPr="00471CEE">
        <w:rPr>
          <w:b/>
          <w:bCs/>
          <w:color w:val="000000" w:themeColor="text1"/>
          <w:sz w:val="20"/>
          <w:szCs w:val="20"/>
          <w:lang w:val="en"/>
        </w:rPr>
        <w:t>metánoia,</w:t>
      </w:r>
      <w:r w:rsidRPr="00471CEE">
        <w:rPr>
          <w:color w:val="000000" w:themeColor="text1"/>
          <w:sz w:val="20"/>
          <w:szCs w:val="20"/>
          <w:lang w:val="en"/>
        </w:rPr>
        <w:t xml:space="preserve"> </w:t>
      </w:r>
      <w:r w:rsidRPr="00471CEE">
        <w:rPr>
          <w:rFonts w:asciiTheme="minorHAnsi" w:hAnsiTheme="minorHAnsi"/>
          <w:color w:val="000000" w:themeColor="text1"/>
          <w:sz w:val="20"/>
          <w:szCs w:val="20"/>
          <w:lang w:val="en"/>
        </w:rPr>
        <w:t xml:space="preserve">met-an'-oy-ah; from </w:t>
      </w:r>
      <w:r w:rsidRPr="00471CEE">
        <w:rPr>
          <w:rFonts w:asciiTheme="minorHAnsi" w:hAnsiTheme="minorHAnsi"/>
          <w:color w:val="0000FF"/>
          <w:sz w:val="20"/>
          <w:szCs w:val="20"/>
          <w:lang w:val="en"/>
        </w:rPr>
        <w:t>3340</w:t>
      </w:r>
      <w:r w:rsidRPr="00471CEE">
        <w:rPr>
          <w:rFonts w:asciiTheme="minorHAnsi" w:hAnsiTheme="minorHAnsi"/>
          <w:color w:val="000000" w:themeColor="text1"/>
          <w:sz w:val="20"/>
          <w:szCs w:val="20"/>
          <w:lang w:val="en"/>
        </w:rPr>
        <w:t xml:space="preserve">; (subjectively) </w:t>
      </w:r>
      <w:r w:rsidRPr="007C7777">
        <w:rPr>
          <w:rFonts w:asciiTheme="minorHAnsi" w:hAnsiTheme="minorHAnsi"/>
          <w:color w:val="C00000"/>
          <w:sz w:val="20"/>
          <w:szCs w:val="20"/>
          <w:lang w:val="en"/>
        </w:rPr>
        <w:t xml:space="preserve">compunction </w:t>
      </w:r>
      <w:r w:rsidRPr="00471CEE">
        <w:rPr>
          <w:rFonts w:asciiTheme="minorHAnsi" w:hAnsiTheme="minorHAnsi"/>
          <w:color w:val="000000" w:themeColor="text1"/>
          <w:sz w:val="20"/>
          <w:szCs w:val="20"/>
          <w:lang w:val="en"/>
        </w:rPr>
        <w:t>(</w:t>
      </w:r>
      <w:r w:rsidRPr="007C7777">
        <w:rPr>
          <w:rFonts w:asciiTheme="minorHAnsi" w:hAnsiTheme="minorHAnsi"/>
          <w:color w:val="C00000"/>
          <w:sz w:val="20"/>
          <w:szCs w:val="20"/>
          <w:lang w:val="en"/>
        </w:rPr>
        <w:t>for guilt, including reformation</w:t>
      </w:r>
      <w:r w:rsidRPr="00471CEE">
        <w:rPr>
          <w:rFonts w:asciiTheme="minorHAnsi" w:hAnsiTheme="minorHAnsi"/>
          <w:color w:val="000000" w:themeColor="text1"/>
          <w:sz w:val="20"/>
          <w:szCs w:val="20"/>
          <w:lang w:val="en"/>
        </w:rPr>
        <w:t xml:space="preserve">); by implication, </w:t>
      </w:r>
      <w:r w:rsidRPr="007C7777">
        <w:rPr>
          <w:rFonts w:asciiTheme="minorHAnsi" w:hAnsiTheme="minorHAnsi"/>
          <w:color w:val="C00000"/>
          <w:sz w:val="20"/>
          <w:szCs w:val="20"/>
          <w:lang w:val="en"/>
        </w:rPr>
        <w:t xml:space="preserve">reversal </w:t>
      </w:r>
      <w:r w:rsidRPr="00471CEE">
        <w:rPr>
          <w:rFonts w:asciiTheme="minorHAnsi" w:hAnsiTheme="minorHAnsi"/>
          <w:color w:val="000000" w:themeColor="text1"/>
          <w:sz w:val="20"/>
          <w:szCs w:val="20"/>
          <w:lang w:val="en"/>
        </w:rPr>
        <w:t>(</w:t>
      </w:r>
      <w:r w:rsidRPr="007C7777">
        <w:rPr>
          <w:rFonts w:asciiTheme="minorHAnsi" w:hAnsiTheme="minorHAnsi"/>
          <w:color w:val="C00000"/>
          <w:sz w:val="20"/>
          <w:szCs w:val="20"/>
          <w:lang w:val="en"/>
        </w:rPr>
        <w:t xml:space="preserve">of </w:t>
      </w:r>
      <w:r w:rsidRPr="00471CEE">
        <w:rPr>
          <w:rFonts w:asciiTheme="minorHAnsi" w:hAnsiTheme="minorHAnsi"/>
          <w:color w:val="000000" w:themeColor="text1"/>
          <w:sz w:val="20"/>
          <w:szCs w:val="20"/>
          <w:lang w:val="en"/>
        </w:rPr>
        <w:t>(</w:t>
      </w:r>
      <w:r w:rsidRPr="007C7777">
        <w:rPr>
          <w:rFonts w:asciiTheme="minorHAnsi" w:hAnsiTheme="minorHAnsi"/>
          <w:color w:val="C00000"/>
          <w:sz w:val="20"/>
          <w:szCs w:val="20"/>
          <w:lang w:val="en"/>
        </w:rPr>
        <w:t>another's</w:t>
      </w:r>
      <w:r w:rsidRPr="00471CEE">
        <w:rPr>
          <w:rFonts w:asciiTheme="minorHAnsi" w:hAnsiTheme="minorHAnsi"/>
          <w:color w:val="000000" w:themeColor="text1"/>
          <w:sz w:val="20"/>
          <w:szCs w:val="20"/>
          <w:lang w:val="en"/>
        </w:rPr>
        <w:t xml:space="preserve">) </w:t>
      </w:r>
      <w:r w:rsidRPr="007C7777">
        <w:rPr>
          <w:rFonts w:asciiTheme="minorHAnsi" w:hAnsiTheme="minorHAnsi"/>
          <w:color w:val="C00000"/>
          <w:sz w:val="20"/>
          <w:szCs w:val="20"/>
          <w:lang w:val="en"/>
        </w:rPr>
        <w:t>decision</w:t>
      </w:r>
      <w:r w:rsidRPr="00471CEE">
        <w:rPr>
          <w:rFonts w:asciiTheme="minorHAnsi" w:hAnsiTheme="minorHAnsi"/>
          <w:color w:val="000000" w:themeColor="text1"/>
          <w:sz w:val="20"/>
          <w:szCs w:val="20"/>
          <w:lang w:val="en"/>
        </w:rPr>
        <w:t>):—</w:t>
      </w:r>
      <w:r w:rsidRPr="00471CEE">
        <w:rPr>
          <w:color w:val="000000" w:themeColor="text1"/>
          <w:sz w:val="20"/>
          <w:szCs w:val="20"/>
        </w:rPr>
        <w:t xml:space="preserve"> </w:t>
      </w:r>
      <w:r w:rsidRPr="007B2771">
        <w:rPr>
          <w:color w:val="000000" w:themeColor="text1"/>
          <w:sz w:val="20"/>
          <w:szCs w:val="20"/>
        </w:rPr>
        <w:t xml:space="preserve">(Translated in King James Version as) </w:t>
      </w:r>
      <w:r w:rsidRPr="00471CEE">
        <w:rPr>
          <w:rFonts w:asciiTheme="minorHAnsi" w:hAnsiTheme="minorHAnsi"/>
          <w:color w:val="000000" w:themeColor="text1"/>
          <w:sz w:val="20"/>
          <w:szCs w:val="20"/>
          <w:lang w:val="en"/>
        </w:rPr>
        <w:t>repentance.</w:t>
      </w:r>
    </w:p>
    <w:p w:rsidR="003D3249" w:rsidRPr="003D3249" w:rsidRDefault="003D3249" w:rsidP="0066752A">
      <w:pPr>
        <w:pStyle w:val="ListParagraph"/>
        <w:ind w:left="2880"/>
        <w:rPr>
          <w:color w:val="000000" w:themeColor="text1"/>
          <w:sz w:val="20"/>
          <w:szCs w:val="20"/>
          <w:lang w:val="en"/>
        </w:rPr>
      </w:pPr>
    </w:p>
    <w:p w:rsidR="003A6B62" w:rsidRDefault="003A6B62" w:rsidP="00D81E4C">
      <w:pPr>
        <w:spacing w:after="0" w:line="240" w:lineRule="auto"/>
        <w:rPr>
          <w:sz w:val="23"/>
          <w:szCs w:val="23"/>
        </w:rPr>
      </w:pPr>
    </w:p>
    <w:p w:rsidR="0078643D" w:rsidRPr="0078643D" w:rsidRDefault="0078643D" w:rsidP="0078643D">
      <w:pPr>
        <w:shd w:val="clear" w:color="auto" w:fill="F7FBFB"/>
        <w:spacing w:after="0" w:line="240" w:lineRule="auto"/>
        <w:ind w:left="1620"/>
        <w:rPr>
          <w:b/>
          <w:bCs/>
          <w:sz w:val="23"/>
          <w:szCs w:val="23"/>
        </w:rPr>
      </w:pPr>
      <w:r w:rsidRPr="0078643D">
        <w:rPr>
          <w:b/>
          <w:bCs/>
          <w:sz w:val="23"/>
          <w:szCs w:val="23"/>
        </w:rPr>
        <w:t xml:space="preserve">John 1:32-34 </w:t>
      </w:r>
    </w:p>
    <w:p w:rsidR="0078643D" w:rsidRPr="0078643D" w:rsidRDefault="0078643D" w:rsidP="0078643D">
      <w:pPr>
        <w:shd w:val="clear" w:color="auto" w:fill="F7FBFB"/>
        <w:spacing w:after="0" w:line="240" w:lineRule="auto"/>
        <w:ind w:left="1620"/>
        <w:rPr>
          <w:sz w:val="23"/>
          <w:szCs w:val="23"/>
        </w:rPr>
      </w:pPr>
      <w:r>
        <w:rPr>
          <w:sz w:val="23"/>
          <w:szCs w:val="23"/>
        </w:rPr>
        <w:t>“</w:t>
      </w:r>
      <w:r w:rsidRPr="0078643D">
        <w:rPr>
          <w:sz w:val="23"/>
          <w:szCs w:val="23"/>
        </w:rPr>
        <w:t>And John bare record, saying, I saw the Spirit descending from heaven like a dove, and it abode upon him.</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t>33 </w:t>
      </w:r>
      <w:r w:rsidRPr="0078643D">
        <w:rPr>
          <w:sz w:val="23"/>
          <w:szCs w:val="23"/>
        </w:rPr>
        <w:t xml:space="preserve">And I knew him not: but </w:t>
      </w:r>
      <w:r w:rsidRPr="00185FE3">
        <w:rPr>
          <w:b/>
          <w:bCs/>
          <w:sz w:val="23"/>
          <w:szCs w:val="23"/>
        </w:rPr>
        <w:t>he that sent me to baptize with water</w:t>
      </w:r>
      <w:r w:rsidRPr="0078643D">
        <w:rPr>
          <w:sz w:val="23"/>
          <w:szCs w:val="23"/>
        </w:rPr>
        <w:t>, the same said unto me, Upon whom thou shalt see the Spirit descending, and remaining on him, the same is he which baptizeth with the Holy Ghost.</w:t>
      </w:r>
    </w:p>
    <w:p w:rsidR="0078643D" w:rsidRPr="0078643D" w:rsidRDefault="0078643D" w:rsidP="0078643D">
      <w:pPr>
        <w:shd w:val="clear" w:color="auto" w:fill="F7FBFB"/>
        <w:spacing w:after="0" w:line="240" w:lineRule="auto"/>
        <w:ind w:left="1620"/>
        <w:rPr>
          <w:sz w:val="23"/>
          <w:szCs w:val="23"/>
        </w:rPr>
      </w:pPr>
      <w:r w:rsidRPr="0078643D">
        <w:rPr>
          <w:sz w:val="23"/>
          <w:szCs w:val="23"/>
          <w:vertAlign w:val="superscript"/>
        </w:rPr>
        <w:t>34 </w:t>
      </w:r>
      <w:r w:rsidRPr="0078643D">
        <w:rPr>
          <w:sz w:val="23"/>
          <w:szCs w:val="23"/>
        </w:rPr>
        <w:t>And I saw, and bare record that this is the Son of God.</w:t>
      </w:r>
      <w:r>
        <w:rPr>
          <w:sz w:val="23"/>
          <w:szCs w:val="23"/>
        </w:rPr>
        <w:t>”</w:t>
      </w:r>
      <w:r w:rsidRPr="0078643D">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78643D" w:rsidRDefault="0078643D" w:rsidP="00D81E4C">
      <w:pPr>
        <w:spacing w:after="0" w:line="240" w:lineRule="auto"/>
        <w:rPr>
          <w:sz w:val="23"/>
          <w:szCs w:val="23"/>
        </w:rPr>
      </w:pPr>
    </w:p>
    <w:p w:rsidR="00185FE3" w:rsidRDefault="00185FE3" w:rsidP="00083A95">
      <w:pPr>
        <w:pStyle w:val="ListParagraph"/>
        <w:numPr>
          <w:ilvl w:val="0"/>
          <w:numId w:val="26"/>
        </w:numPr>
        <w:ind w:left="2160"/>
        <w:rPr>
          <w:rFonts w:asciiTheme="minorHAnsi" w:hAnsiTheme="minorHAnsi"/>
          <w:sz w:val="23"/>
          <w:szCs w:val="23"/>
        </w:rPr>
      </w:pPr>
      <w:r w:rsidRPr="00185FE3">
        <w:rPr>
          <w:rFonts w:asciiTheme="minorHAnsi" w:hAnsiTheme="minorHAnsi"/>
          <w:sz w:val="23"/>
          <w:szCs w:val="23"/>
        </w:rPr>
        <w:t>There are two Baptisms.</w:t>
      </w:r>
    </w:p>
    <w:p w:rsidR="00185FE3" w:rsidRDefault="0066752A" w:rsidP="00083A95">
      <w:pPr>
        <w:pStyle w:val="ListParagraph"/>
        <w:numPr>
          <w:ilvl w:val="0"/>
          <w:numId w:val="29"/>
        </w:numPr>
        <w:rPr>
          <w:rFonts w:asciiTheme="minorHAnsi" w:hAnsiTheme="minorHAnsi"/>
          <w:sz w:val="23"/>
          <w:szCs w:val="23"/>
        </w:rPr>
      </w:pPr>
      <w:r>
        <w:rPr>
          <w:rFonts w:asciiTheme="minorHAnsi" w:hAnsiTheme="minorHAnsi"/>
          <w:sz w:val="23"/>
          <w:szCs w:val="23"/>
        </w:rPr>
        <w:t xml:space="preserve">In </w:t>
      </w:r>
      <w:r w:rsidR="00185FE3">
        <w:rPr>
          <w:rFonts w:asciiTheme="minorHAnsi" w:hAnsiTheme="minorHAnsi"/>
          <w:sz w:val="23"/>
          <w:szCs w:val="23"/>
        </w:rPr>
        <w:t>Water</w:t>
      </w:r>
    </w:p>
    <w:p w:rsidR="00185FE3" w:rsidRDefault="00A25A6F" w:rsidP="00083A95">
      <w:pPr>
        <w:pStyle w:val="ListParagraph"/>
        <w:numPr>
          <w:ilvl w:val="0"/>
          <w:numId w:val="29"/>
        </w:numPr>
        <w:rPr>
          <w:rFonts w:asciiTheme="minorHAnsi" w:hAnsiTheme="minorHAnsi"/>
          <w:sz w:val="23"/>
          <w:szCs w:val="23"/>
        </w:rPr>
      </w:pPr>
      <w:r>
        <w:rPr>
          <w:rFonts w:asciiTheme="minorHAnsi" w:hAnsiTheme="minorHAnsi"/>
          <w:sz w:val="23"/>
          <w:szCs w:val="23"/>
        </w:rPr>
        <w:t>In the Holy Spirit. And it is Christ who does the baptizing in the Spirit.</w:t>
      </w:r>
    </w:p>
    <w:p w:rsidR="00A25A6F" w:rsidRDefault="00A25A6F" w:rsidP="00A25A6F">
      <w:pPr>
        <w:spacing w:after="0" w:line="240" w:lineRule="auto"/>
        <w:rPr>
          <w:b/>
          <w:bCs/>
          <w:sz w:val="23"/>
          <w:szCs w:val="23"/>
        </w:rPr>
      </w:pPr>
    </w:p>
    <w:p w:rsidR="00A25A6F" w:rsidRPr="00A25A6F" w:rsidRDefault="00A25A6F" w:rsidP="00A25A6F">
      <w:pPr>
        <w:shd w:val="clear" w:color="auto" w:fill="F7FBFB"/>
        <w:spacing w:after="0" w:line="240" w:lineRule="auto"/>
        <w:ind w:left="2340"/>
        <w:rPr>
          <w:b/>
          <w:bCs/>
          <w:sz w:val="23"/>
          <w:szCs w:val="23"/>
        </w:rPr>
      </w:pPr>
      <w:r w:rsidRPr="00A25A6F">
        <w:rPr>
          <w:b/>
          <w:bCs/>
          <w:sz w:val="23"/>
          <w:szCs w:val="23"/>
        </w:rPr>
        <w:t xml:space="preserve">Matthew 3:11 </w:t>
      </w:r>
    </w:p>
    <w:p w:rsidR="00A25A6F" w:rsidRPr="00A25A6F" w:rsidRDefault="00A25A6F" w:rsidP="00A25A6F">
      <w:pPr>
        <w:shd w:val="clear" w:color="auto" w:fill="F7FBFB"/>
        <w:spacing w:after="0" w:line="240" w:lineRule="auto"/>
        <w:ind w:left="2340"/>
        <w:rPr>
          <w:sz w:val="23"/>
          <w:szCs w:val="23"/>
        </w:rPr>
      </w:pPr>
      <w:r>
        <w:rPr>
          <w:sz w:val="23"/>
          <w:szCs w:val="23"/>
        </w:rPr>
        <w:t>“</w:t>
      </w:r>
      <w:r w:rsidRPr="00A25A6F">
        <w:rPr>
          <w:sz w:val="23"/>
          <w:szCs w:val="23"/>
          <w:vertAlign w:val="superscript"/>
        </w:rPr>
        <w:t> </w:t>
      </w:r>
      <w:r w:rsidRPr="00A25A6F">
        <w:rPr>
          <w:sz w:val="23"/>
          <w:szCs w:val="23"/>
        </w:rPr>
        <w:t xml:space="preserve">I indeed baptize you with water unto repentance. but he that cometh after me is mightier than I, whose shoes I am not worthy to bear: </w:t>
      </w:r>
      <w:r w:rsidRPr="0066752A">
        <w:rPr>
          <w:b/>
          <w:bCs/>
          <w:sz w:val="23"/>
          <w:szCs w:val="23"/>
          <w:u w:val="single" w:color="FF0000"/>
        </w:rPr>
        <w:t>he shall baptize you with the Holy Ghost, and with fire</w:t>
      </w:r>
      <w:r w:rsidRPr="00A25A6F">
        <w:rPr>
          <w:sz w:val="23"/>
          <w:szCs w:val="23"/>
        </w:rPr>
        <w:t>:</w:t>
      </w:r>
      <w:r>
        <w:rPr>
          <w:sz w:val="23"/>
          <w:szCs w:val="23"/>
        </w:rPr>
        <w:t>”</w:t>
      </w:r>
      <w:r w:rsidRPr="00A25A6F">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A25A6F" w:rsidRDefault="00A25A6F" w:rsidP="00A25A6F">
      <w:pPr>
        <w:spacing w:after="0" w:line="240" w:lineRule="auto"/>
        <w:ind w:left="2160"/>
        <w:rPr>
          <w:sz w:val="23"/>
          <w:szCs w:val="23"/>
        </w:rPr>
      </w:pPr>
    </w:p>
    <w:p w:rsidR="00A25A6F" w:rsidRDefault="00A25A6F" w:rsidP="00A25A6F">
      <w:pPr>
        <w:spacing w:after="0" w:line="240" w:lineRule="auto"/>
        <w:ind w:left="2160"/>
        <w:rPr>
          <w:sz w:val="23"/>
          <w:szCs w:val="23"/>
        </w:rPr>
      </w:pPr>
      <w:r>
        <w:rPr>
          <w:sz w:val="23"/>
          <w:szCs w:val="23"/>
        </w:rPr>
        <w:t>Both Baptisms are required by all.</w:t>
      </w:r>
    </w:p>
    <w:p w:rsidR="00A25A6F" w:rsidRDefault="00A25A6F" w:rsidP="00A25A6F">
      <w:pPr>
        <w:spacing w:after="0" w:line="240" w:lineRule="auto"/>
        <w:rPr>
          <w:sz w:val="23"/>
          <w:szCs w:val="23"/>
        </w:rPr>
      </w:pPr>
    </w:p>
    <w:p w:rsidR="00A25A6F" w:rsidRPr="00AB4E9B" w:rsidRDefault="00A25A6F" w:rsidP="00A25A6F">
      <w:pPr>
        <w:shd w:val="clear" w:color="auto" w:fill="F7FBFB"/>
        <w:spacing w:after="0" w:line="240" w:lineRule="auto"/>
        <w:ind w:left="2340"/>
        <w:rPr>
          <w:b/>
          <w:bCs/>
          <w:sz w:val="23"/>
          <w:szCs w:val="23"/>
        </w:rPr>
      </w:pPr>
      <w:r w:rsidRPr="00AB4E9B">
        <w:rPr>
          <w:b/>
          <w:bCs/>
          <w:sz w:val="23"/>
          <w:szCs w:val="23"/>
        </w:rPr>
        <w:t>John 3:</w:t>
      </w:r>
      <w:r>
        <w:rPr>
          <w:b/>
          <w:bCs/>
          <w:sz w:val="23"/>
          <w:szCs w:val="23"/>
        </w:rPr>
        <w:t>5</w:t>
      </w:r>
    </w:p>
    <w:p w:rsidR="00A25A6F" w:rsidRPr="00AB4E9B" w:rsidRDefault="00A25A6F" w:rsidP="00A25A6F">
      <w:pPr>
        <w:shd w:val="clear" w:color="auto" w:fill="F7FBFB"/>
        <w:spacing w:after="0" w:line="240" w:lineRule="auto"/>
        <w:ind w:left="2340"/>
        <w:rPr>
          <w:sz w:val="23"/>
          <w:szCs w:val="23"/>
        </w:rPr>
      </w:pPr>
      <w:r>
        <w:rPr>
          <w:sz w:val="23"/>
          <w:szCs w:val="23"/>
        </w:rPr>
        <w:t>“</w:t>
      </w:r>
      <w:r w:rsidRPr="00AB4E9B">
        <w:rPr>
          <w:sz w:val="23"/>
          <w:szCs w:val="23"/>
        </w:rPr>
        <w:t>Jesus answered, Verily, verily, I say unto thee</w:t>
      </w:r>
      <w:r w:rsidRPr="00AA4BF9">
        <w:rPr>
          <w:sz w:val="23"/>
          <w:szCs w:val="23"/>
          <w:u w:val="single" w:color="FF0000"/>
        </w:rPr>
        <w:t xml:space="preserve">, </w:t>
      </w:r>
      <w:r w:rsidRPr="00AA4BF9">
        <w:rPr>
          <w:b/>
          <w:bCs/>
          <w:sz w:val="23"/>
          <w:szCs w:val="23"/>
          <w:u w:val="single" w:color="FF0000"/>
        </w:rPr>
        <w:t xml:space="preserve">Except a man be born of water and of the Spirit, he cannot </w:t>
      </w:r>
      <w:r w:rsidRPr="00AA4BF9">
        <w:rPr>
          <w:b/>
          <w:bCs/>
          <w:color w:val="0000FF"/>
          <w:sz w:val="23"/>
          <w:szCs w:val="23"/>
          <w:u w:val="single" w:color="FF0000"/>
        </w:rPr>
        <w:t>enter</w:t>
      </w:r>
      <w:r w:rsidRPr="00AA4BF9">
        <w:rPr>
          <w:b/>
          <w:bCs/>
          <w:sz w:val="23"/>
          <w:szCs w:val="23"/>
          <w:u w:val="single" w:color="FF0000"/>
        </w:rPr>
        <w:t xml:space="preserve"> </w:t>
      </w:r>
      <w:r w:rsidRPr="00AA4BF9">
        <w:rPr>
          <w:rFonts w:eastAsia="Calibri" w:cs="Arial"/>
          <w:color w:val="000000" w:themeColor="text1"/>
          <w:sz w:val="23"/>
          <w:szCs w:val="23"/>
          <w:u w:val="single" w:color="FF0000"/>
          <w:vertAlign w:val="superscript"/>
        </w:rPr>
        <w:t>(1525)</w:t>
      </w:r>
      <w:r w:rsidRPr="00AA4BF9">
        <w:rPr>
          <w:sz w:val="23"/>
          <w:szCs w:val="23"/>
          <w:u w:val="single" w:color="FF0000"/>
        </w:rPr>
        <w:t xml:space="preserve"> </w:t>
      </w:r>
      <w:r w:rsidRPr="00AA4BF9">
        <w:rPr>
          <w:b/>
          <w:bCs/>
          <w:sz w:val="23"/>
          <w:szCs w:val="23"/>
          <w:u w:val="single" w:color="FF0000"/>
        </w:rPr>
        <w:t xml:space="preserve">into the </w:t>
      </w:r>
      <w:r w:rsidRPr="000E0AF7">
        <w:rPr>
          <w:b/>
          <w:bCs/>
          <w:color w:val="0000FF"/>
          <w:sz w:val="23"/>
          <w:szCs w:val="23"/>
          <w:u w:val="single" w:color="FF0000"/>
        </w:rPr>
        <w:t>kingdom</w:t>
      </w:r>
      <w:r w:rsidRPr="00AA4BF9">
        <w:rPr>
          <w:b/>
          <w:bCs/>
          <w:sz w:val="23"/>
          <w:szCs w:val="23"/>
          <w:u w:val="single" w:color="FF0000"/>
        </w:rPr>
        <w:t xml:space="preserve"> </w:t>
      </w:r>
      <w:r w:rsidR="000E0AF7" w:rsidRPr="000E0AF7">
        <w:rPr>
          <w:rFonts w:eastAsia="Calibri" w:cs="Arial"/>
          <w:color w:val="000000" w:themeColor="text1"/>
          <w:sz w:val="23"/>
          <w:szCs w:val="23"/>
          <w:u w:val="single" w:color="FF0000"/>
          <w:vertAlign w:val="superscript"/>
        </w:rPr>
        <w:t xml:space="preserve">(932) </w:t>
      </w:r>
      <w:r w:rsidRPr="000E0AF7">
        <w:rPr>
          <w:b/>
          <w:bCs/>
          <w:sz w:val="23"/>
          <w:szCs w:val="23"/>
          <w:u w:val="single" w:color="FF0000"/>
        </w:rPr>
        <w:t>of God</w:t>
      </w:r>
      <w:r w:rsidRPr="008415D8">
        <w:rPr>
          <w:b/>
          <w:bCs/>
          <w:sz w:val="23"/>
          <w:szCs w:val="23"/>
        </w:rPr>
        <w:t>.</w:t>
      </w:r>
      <w:r w:rsidRPr="00A25A6F">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A25A6F" w:rsidRPr="00A25A6F" w:rsidRDefault="00A25A6F" w:rsidP="00A25A6F">
      <w:pPr>
        <w:spacing w:after="0" w:line="240" w:lineRule="auto"/>
        <w:rPr>
          <w:sz w:val="23"/>
          <w:szCs w:val="23"/>
        </w:rPr>
      </w:pPr>
    </w:p>
    <w:p w:rsidR="0078643D" w:rsidRDefault="00A25A6F" w:rsidP="00F22BB2">
      <w:pPr>
        <w:spacing w:after="0" w:line="240" w:lineRule="auto"/>
        <w:ind w:left="2160"/>
        <w:rPr>
          <w:sz w:val="23"/>
          <w:szCs w:val="23"/>
        </w:rPr>
      </w:pPr>
      <w:r>
        <w:rPr>
          <w:sz w:val="23"/>
          <w:szCs w:val="23"/>
        </w:rPr>
        <w:t>Following is an example that shows us that though Cornelius</w:t>
      </w:r>
      <w:r w:rsidR="00857069">
        <w:rPr>
          <w:sz w:val="23"/>
          <w:szCs w:val="23"/>
        </w:rPr>
        <w:t xml:space="preserve"> (a Gentile)</w:t>
      </w:r>
      <w:r>
        <w:rPr>
          <w:sz w:val="23"/>
          <w:szCs w:val="23"/>
        </w:rPr>
        <w:t xml:space="preserve"> and his household first received the baptism in the Holy Spirit</w:t>
      </w:r>
      <w:r w:rsidR="00F22BB2">
        <w:rPr>
          <w:sz w:val="23"/>
          <w:szCs w:val="23"/>
        </w:rPr>
        <w:t>;</w:t>
      </w:r>
      <w:r>
        <w:rPr>
          <w:sz w:val="23"/>
          <w:szCs w:val="23"/>
        </w:rPr>
        <w:t xml:space="preserve"> they were later baptized in water.</w:t>
      </w:r>
    </w:p>
    <w:p w:rsidR="00A25A6F" w:rsidRDefault="00A25A6F" w:rsidP="00A25A6F">
      <w:pPr>
        <w:spacing w:after="0" w:line="240" w:lineRule="auto"/>
        <w:rPr>
          <w:sz w:val="23"/>
          <w:szCs w:val="23"/>
        </w:rPr>
      </w:pPr>
    </w:p>
    <w:p w:rsidR="00F22BB2" w:rsidRPr="00F22BB2" w:rsidRDefault="00F22BB2" w:rsidP="00F22BB2">
      <w:pPr>
        <w:shd w:val="clear" w:color="auto" w:fill="F7FBFB"/>
        <w:spacing w:after="0" w:line="240" w:lineRule="auto"/>
        <w:ind w:left="2340"/>
        <w:rPr>
          <w:b/>
          <w:bCs/>
          <w:sz w:val="23"/>
          <w:szCs w:val="23"/>
        </w:rPr>
      </w:pPr>
      <w:r w:rsidRPr="00F22BB2">
        <w:rPr>
          <w:b/>
          <w:bCs/>
          <w:sz w:val="23"/>
          <w:szCs w:val="23"/>
        </w:rPr>
        <w:t xml:space="preserve">Acts 10:22-48 </w:t>
      </w:r>
    </w:p>
    <w:p w:rsidR="00F22BB2" w:rsidRPr="00F22BB2" w:rsidRDefault="00F22BB2" w:rsidP="00F22BB2">
      <w:pPr>
        <w:shd w:val="clear" w:color="auto" w:fill="F7FBFB"/>
        <w:spacing w:after="0" w:line="240" w:lineRule="auto"/>
        <w:ind w:left="2340"/>
        <w:rPr>
          <w:sz w:val="23"/>
          <w:szCs w:val="23"/>
        </w:rPr>
      </w:pPr>
      <w:r>
        <w:rPr>
          <w:sz w:val="23"/>
          <w:szCs w:val="23"/>
        </w:rPr>
        <w:t>“</w:t>
      </w:r>
      <w:r w:rsidRPr="00F22BB2">
        <w:rPr>
          <w:sz w:val="23"/>
          <w:szCs w:val="23"/>
        </w:rPr>
        <w:t xml:space="preserve">And they said, </w:t>
      </w:r>
      <w:r w:rsidRPr="00F22BB2">
        <w:rPr>
          <w:b/>
          <w:bCs/>
          <w:sz w:val="23"/>
          <w:szCs w:val="23"/>
        </w:rPr>
        <w:t>Cornelius the centurion, a just man, and one that feareth God, and of good report among all the nation of the Jews</w:t>
      </w:r>
      <w:r w:rsidRPr="00F22BB2">
        <w:rPr>
          <w:sz w:val="23"/>
          <w:szCs w:val="23"/>
        </w:rPr>
        <w:t>, was warned from God by an holy angel to send for thee into his house, and to hear words of thee.</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lastRenderedPageBreak/>
        <w:t>23 </w:t>
      </w:r>
      <w:r w:rsidRPr="00F22BB2">
        <w:rPr>
          <w:sz w:val="23"/>
          <w:szCs w:val="23"/>
        </w:rPr>
        <w:t>Then called he them in, and lodged them. And on the morrow Peter went away with them, and certain brethren from Joppa accompanied him.</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24 </w:t>
      </w:r>
      <w:r w:rsidRPr="00F22BB2">
        <w:rPr>
          <w:sz w:val="23"/>
          <w:szCs w:val="23"/>
        </w:rPr>
        <w:t>And the morrow after they entered into Caesarea. And Cornelius waited for them, and he had called together his kinsmen and near friends.</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25 </w:t>
      </w:r>
      <w:r w:rsidRPr="00F22BB2">
        <w:rPr>
          <w:sz w:val="23"/>
          <w:szCs w:val="23"/>
        </w:rPr>
        <w:t>And as Peter was coming in, Cornelius met him, and fell down at his feet, and worshipped him.</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26 </w:t>
      </w:r>
      <w:r w:rsidRPr="00F22BB2">
        <w:rPr>
          <w:sz w:val="23"/>
          <w:szCs w:val="23"/>
        </w:rPr>
        <w:t>But Peter took him up, saying, Stand up; I myself also am a man.</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27 </w:t>
      </w:r>
      <w:r w:rsidRPr="00F22BB2">
        <w:rPr>
          <w:sz w:val="23"/>
          <w:szCs w:val="23"/>
        </w:rPr>
        <w:t>And as he talked with him, he went in, and found many that were come together.</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28 </w:t>
      </w:r>
      <w:r w:rsidRPr="00F22BB2">
        <w:rPr>
          <w:sz w:val="23"/>
          <w:szCs w:val="23"/>
        </w:rPr>
        <w:t>And he said unto them, Ye know how that it is an unlawful thing for a man that is a Jew to keep company, or come unto one of another nation; but God hath shewed me that I should not call any man common or unclean.</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29 </w:t>
      </w:r>
      <w:r w:rsidRPr="00F22BB2">
        <w:rPr>
          <w:sz w:val="23"/>
          <w:szCs w:val="23"/>
        </w:rPr>
        <w:t>Therefore came I unto you without gainsaying, as soon as I was sent for: I ask therefore for what intent ye have sent for me?</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30 </w:t>
      </w:r>
      <w:r w:rsidRPr="00F22BB2">
        <w:rPr>
          <w:sz w:val="23"/>
          <w:szCs w:val="23"/>
        </w:rPr>
        <w:t>And Cornelius said, Four days ago I was fasting until this hour; and at the ninth hour I prayed in my house, and, behold, a man stood before me in bright clothing,</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31 </w:t>
      </w:r>
      <w:r w:rsidRPr="00F22BB2">
        <w:rPr>
          <w:sz w:val="23"/>
          <w:szCs w:val="23"/>
        </w:rPr>
        <w:t>And said, Cornelius, thy prayer is heard, and thine alms are had in remembrance in the sight of God.</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32 </w:t>
      </w:r>
      <w:r w:rsidRPr="00F22BB2">
        <w:rPr>
          <w:sz w:val="23"/>
          <w:szCs w:val="23"/>
        </w:rPr>
        <w:t>Send therefore to Joppa, and call hither Simon, whose surname is Peter; he is lodged in the house of one Simon a tanner by the sea side: who, when he cometh, shall speak unto thee.</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33 </w:t>
      </w:r>
      <w:r w:rsidRPr="00F22BB2">
        <w:rPr>
          <w:sz w:val="23"/>
          <w:szCs w:val="23"/>
        </w:rPr>
        <w:t>Immediately therefore I sent to thee; and thou hast well done that thou art come. Now therefore are we all here present before God, to hear all things that are commanded thee of God.</w:t>
      </w:r>
    </w:p>
    <w:p w:rsidR="00F22BB2" w:rsidRPr="00F22BB2" w:rsidRDefault="00F22BB2" w:rsidP="00F22BB2">
      <w:pPr>
        <w:shd w:val="clear" w:color="auto" w:fill="F7FBFB"/>
        <w:spacing w:after="0" w:line="240" w:lineRule="auto"/>
        <w:ind w:left="2340"/>
        <w:rPr>
          <w:b/>
          <w:bCs/>
          <w:sz w:val="23"/>
          <w:szCs w:val="23"/>
        </w:rPr>
      </w:pPr>
      <w:r w:rsidRPr="00F22BB2">
        <w:rPr>
          <w:sz w:val="23"/>
          <w:szCs w:val="23"/>
          <w:vertAlign w:val="superscript"/>
        </w:rPr>
        <w:t>34 </w:t>
      </w:r>
      <w:r w:rsidRPr="00F22BB2">
        <w:rPr>
          <w:b/>
          <w:bCs/>
          <w:sz w:val="23"/>
          <w:szCs w:val="23"/>
        </w:rPr>
        <w:t>Then Peter opened his mouth, and said, Of a truth I perceive that God is no respecter of persons:</w:t>
      </w:r>
    </w:p>
    <w:p w:rsidR="00F22BB2" w:rsidRPr="00F22BB2" w:rsidRDefault="00F22BB2" w:rsidP="001654C4">
      <w:pPr>
        <w:shd w:val="clear" w:color="auto" w:fill="F7FBFB"/>
        <w:spacing w:after="0" w:line="240" w:lineRule="auto"/>
        <w:ind w:left="2340"/>
        <w:rPr>
          <w:b/>
          <w:bCs/>
          <w:sz w:val="23"/>
          <w:szCs w:val="23"/>
          <w:u w:val="single" w:color="FF0000"/>
        </w:rPr>
      </w:pPr>
      <w:r w:rsidRPr="00F22BB2">
        <w:rPr>
          <w:b/>
          <w:bCs/>
          <w:sz w:val="23"/>
          <w:szCs w:val="23"/>
          <w:vertAlign w:val="superscript"/>
        </w:rPr>
        <w:t>35 </w:t>
      </w:r>
      <w:r w:rsidRPr="00F22BB2">
        <w:rPr>
          <w:b/>
          <w:bCs/>
          <w:sz w:val="23"/>
          <w:szCs w:val="23"/>
          <w:u w:val="single" w:color="FF0000"/>
        </w:rPr>
        <w:t>But in every nation he that feareth him</w:t>
      </w:r>
      <w:r w:rsidRPr="00F22BB2">
        <w:rPr>
          <w:b/>
          <w:bCs/>
          <w:sz w:val="23"/>
          <w:szCs w:val="23"/>
        </w:rPr>
        <w:t xml:space="preserve">, and </w:t>
      </w:r>
      <w:r w:rsidRPr="00F22BB2">
        <w:rPr>
          <w:b/>
          <w:bCs/>
          <w:color w:val="C00000"/>
          <w:sz w:val="23"/>
          <w:szCs w:val="23"/>
          <w:u w:val="single" w:color="FF0000"/>
        </w:rPr>
        <w:t xml:space="preserve">worketh </w:t>
      </w:r>
      <w:r w:rsidRPr="00F22BB2">
        <w:rPr>
          <w:color w:val="000000" w:themeColor="text1"/>
          <w:sz w:val="23"/>
          <w:szCs w:val="23"/>
          <w:u w:val="single" w:color="FF0000"/>
          <w:vertAlign w:val="superscript"/>
        </w:rPr>
        <w:t>(2038)</w:t>
      </w:r>
      <w:r>
        <w:rPr>
          <w:color w:val="000000" w:themeColor="text1"/>
          <w:sz w:val="23"/>
          <w:szCs w:val="23"/>
          <w:u w:val="single" w:color="FF0000"/>
        </w:rPr>
        <w:t xml:space="preserve"> </w:t>
      </w:r>
      <w:r w:rsidRPr="00F22BB2">
        <w:rPr>
          <w:b/>
          <w:bCs/>
          <w:sz w:val="23"/>
          <w:szCs w:val="23"/>
          <w:u w:val="single" w:color="FF0000"/>
        </w:rPr>
        <w:t>righteousness</w:t>
      </w:r>
      <w:r w:rsidRPr="00F22BB2">
        <w:rPr>
          <w:b/>
          <w:bCs/>
          <w:sz w:val="23"/>
          <w:szCs w:val="23"/>
        </w:rPr>
        <w:t xml:space="preserve">, </w:t>
      </w:r>
      <w:r w:rsidRPr="00F22BB2">
        <w:rPr>
          <w:b/>
          <w:bCs/>
          <w:sz w:val="23"/>
          <w:szCs w:val="23"/>
          <w:u w:val="single" w:color="FF0000"/>
        </w:rPr>
        <w:t xml:space="preserve">is </w:t>
      </w:r>
      <w:r w:rsidRPr="00F22BB2">
        <w:rPr>
          <w:b/>
          <w:bCs/>
          <w:color w:val="C00000"/>
          <w:sz w:val="23"/>
          <w:szCs w:val="23"/>
          <w:u w:val="single" w:color="FF0000"/>
        </w:rPr>
        <w:t xml:space="preserve">accepted </w:t>
      </w:r>
      <w:r w:rsidRPr="00F22BB2">
        <w:rPr>
          <w:color w:val="000000" w:themeColor="text1"/>
          <w:sz w:val="23"/>
          <w:szCs w:val="23"/>
          <w:u w:val="single" w:color="FF0000"/>
          <w:vertAlign w:val="superscript"/>
        </w:rPr>
        <w:t>(</w:t>
      </w:r>
      <w:r w:rsidR="001654C4">
        <w:rPr>
          <w:color w:val="000000" w:themeColor="text1"/>
          <w:sz w:val="23"/>
          <w:szCs w:val="23"/>
          <w:u w:val="single" w:color="FF0000"/>
          <w:vertAlign w:val="superscript"/>
        </w:rPr>
        <w:t>1184</w:t>
      </w:r>
      <w:r w:rsidRPr="00F22BB2">
        <w:rPr>
          <w:color w:val="000000" w:themeColor="text1"/>
          <w:sz w:val="23"/>
          <w:szCs w:val="23"/>
          <w:u w:val="single" w:color="FF0000"/>
          <w:vertAlign w:val="superscript"/>
        </w:rPr>
        <w:t>)</w:t>
      </w:r>
      <w:r>
        <w:rPr>
          <w:color w:val="000000" w:themeColor="text1"/>
          <w:sz w:val="23"/>
          <w:szCs w:val="23"/>
          <w:u w:val="single" w:color="FF0000"/>
        </w:rPr>
        <w:t xml:space="preserve"> </w:t>
      </w:r>
      <w:r w:rsidRPr="00F22BB2">
        <w:rPr>
          <w:b/>
          <w:bCs/>
          <w:sz w:val="23"/>
          <w:szCs w:val="23"/>
          <w:u w:val="single" w:color="FF0000"/>
        </w:rPr>
        <w:t>with him.</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36 </w:t>
      </w:r>
      <w:r w:rsidRPr="00F22BB2">
        <w:rPr>
          <w:sz w:val="23"/>
          <w:szCs w:val="23"/>
        </w:rPr>
        <w:t>The word which God sent unto the children of Israel, preaching peace by Jesus Christ: (he is Lord of all:)</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37 </w:t>
      </w:r>
      <w:r w:rsidRPr="00F22BB2">
        <w:rPr>
          <w:sz w:val="23"/>
          <w:szCs w:val="23"/>
        </w:rPr>
        <w:t>That word, I say, ye know, which was published throughout all Judaea, and began from Galilee, after the baptism which John preached;</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38 </w:t>
      </w:r>
      <w:r w:rsidRPr="00F22BB2">
        <w:rPr>
          <w:sz w:val="23"/>
          <w:szCs w:val="23"/>
        </w:rPr>
        <w:t>How God anointed Jesus of Nazareth with the Holy Ghost and with power: who went about doing good, and healing all that were oppressed of the devil; for God was with him.</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39 </w:t>
      </w:r>
      <w:r w:rsidRPr="00F22BB2">
        <w:rPr>
          <w:sz w:val="23"/>
          <w:szCs w:val="23"/>
        </w:rPr>
        <w:t>And we are witnesses of all things which he did both in the land of the Jews, and in Jerusalem; whom they slew and hanged on a tree:</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40 </w:t>
      </w:r>
      <w:r w:rsidRPr="00F22BB2">
        <w:rPr>
          <w:sz w:val="23"/>
          <w:szCs w:val="23"/>
        </w:rPr>
        <w:t>Him God raised up the third day, and shewed him openly;</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41 </w:t>
      </w:r>
      <w:r w:rsidRPr="00F22BB2">
        <w:rPr>
          <w:sz w:val="23"/>
          <w:szCs w:val="23"/>
        </w:rPr>
        <w:t>Not to all the people, but unto witnesses chosen before God, even to us, who did eat and drink with him after he rose from the dead.</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42 </w:t>
      </w:r>
      <w:r w:rsidRPr="0066752A">
        <w:rPr>
          <w:b/>
          <w:bCs/>
          <w:sz w:val="23"/>
          <w:szCs w:val="23"/>
        </w:rPr>
        <w:t>And he commanded us to preach unto the people, and to testify that it is he which was ordained of God to be the Judge of quick and dead</w:t>
      </w:r>
      <w:r w:rsidRPr="00F22BB2">
        <w:rPr>
          <w:sz w:val="23"/>
          <w:szCs w:val="23"/>
        </w:rPr>
        <w:t>.</w:t>
      </w:r>
    </w:p>
    <w:p w:rsidR="00F22BB2" w:rsidRPr="00F22BB2" w:rsidRDefault="00F22BB2" w:rsidP="00857069">
      <w:pPr>
        <w:shd w:val="clear" w:color="auto" w:fill="F7FBFB"/>
        <w:spacing w:after="0" w:line="240" w:lineRule="auto"/>
        <w:ind w:left="2340"/>
        <w:rPr>
          <w:sz w:val="23"/>
          <w:szCs w:val="23"/>
        </w:rPr>
      </w:pPr>
      <w:r w:rsidRPr="00F22BB2">
        <w:rPr>
          <w:sz w:val="23"/>
          <w:szCs w:val="23"/>
          <w:vertAlign w:val="superscript"/>
        </w:rPr>
        <w:t>43 </w:t>
      </w:r>
      <w:r w:rsidRPr="00F22BB2">
        <w:rPr>
          <w:sz w:val="23"/>
          <w:szCs w:val="23"/>
        </w:rPr>
        <w:t xml:space="preserve">To him give all the prophets witness, that through his name whosoever </w:t>
      </w:r>
      <w:r w:rsidRPr="0066752A">
        <w:rPr>
          <w:color w:val="0000FF"/>
          <w:sz w:val="23"/>
          <w:szCs w:val="23"/>
        </w:rPr>
        <w:t xml:space="preserve">believeth </w:t>
      </w:r>
      <w:r w:rsidR="0066752A" w:rsidRPr="0066752A">
        <w:rPr>
          <w:color w:val="000000" w:themeColor="text1"/>
          <w:sz w:val="23"/>
          <w:szCs w:val="23"/>
          <w:vertAlign w:val="superscript"/>
        </w:rPr>
        <w:t>(</w:t>
      </w:r>
      <w:r w:rsidR="00857069">
        <w:rPr>
          <w:color w:val="000000" w:themeColor="text1"/>
          <w:sz w:val="23"/>
          <w:szCs w:val="23"/>
          <w:vertAlign w:val="superscript"/>
        </w:rPr>
        <w:t>4100</w:t>
      </w:r>
      <w:r w:rsidR="0066752A" w:rsidRPr="0066752A">
        <w:rPr>
          <w:color w:val="000000" w:themeColor="text1"/>
          <w:sz w:val="23"/>
          <w:szCs w:val="23"/>
          <w:vertAlign w:val="superscript"/>
        </w:rPr>
        <w:t>)</w:t>
      </w:r>
      <w:r w:rsidR="0066752A" w:rsidRPr="0066752A">
        <w:rPr>
          <w:color w:val="000000" w:themeColor="text1"/>
          <w:sz w:val="23"/>
          <w:szCs w:val="23"/>
        </w:rPr>
        <w:t xml:space="preserve"> </w:t>
      </w:r>
      <w:r w:rsidRPr="0066752A">
        <w:rPr>
          <w:sz w:val="23"/>
          <w:szCs w:val="23"/>
        </w:rPr>
        <w:t>in</w:t>
      </w:r>
      <w:r w:rsidRPr="00F22BB2">
        <w:rPr>
          <w:sz w:val="23"/>
          <w:szCs w:val="23"/>
        </w:rPr>
        <w:t xml:space="preserve"> him shall receive </w:t>
      </w:r>
      <w:r w:rsidRPr="0066752A">
        <w:rPr>
          <w:color w:val="C00000"/>
          <w:sz w:val="23"/>
          <w:szCs w:val="23"/>
        </w:rPr>
        <w:t xml:space="preserve">remission </w:t>
      </w:r>
      <w:r w:rsidR="00BA696C" w:rsidRPr="0066752A">
        <w:rPr>
          <w:color w:val="000000" w:themeColor="text1"/>
          <w:sz w:val="23"/>
          <w:szCs w:val="23"/>
          <w:vertAlign w:val="superscript"/>
        </w:rPr>
        <w:t>(</w:t>
      </w:r>
      <w:r w:rsidR="00BA696C">
        <w:rPr>
          <w:color w:val="000000" w:themeColor="text1"/>
          <w:sz w:val="23"/>
          <w:szCs w:val="23"/>
          <w:vertAlign w:val="superscript"/>
        </w:rPr>
        <w:t>859</w:t>
      </w:r>
      <w:r w:rsidR="00BA696C" w:rsidRPr="0066752A">
        <w:rPr>
          <w:color w:val="000000" w:themeColor="text1"/>
          <w:sz w:val="23"/>
          <w:szCs w:val="23"/>
          <w:vertAlign w:val="superscript"/>
        </w:rPr>
        <w:t>)</w:t>
      </w:r>
      <w:r w:rsidR="00BA696C" w:rsidRPr="0066752A">
        <w:rPr>
          <w:color w:val="000000" w:themeColor="text1"/>
          <w:sz w:val="23"/>
          <w:szCs w:val="23"/>
        </w:rPr>
        <w:t xml:space="preserve"> </w:t>
      </w:r>
      <w:r w:rsidRPr="00F22BB2">
        <w:rPr>
          <w:sz w:val="23"/>
          <w:szCs w:val="23"/>
        </w:rPr>
        <w:t>of sins.</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44 </w:t>
      </w:r>
      <w:r w:rsidRPr="00F22BB2">
        <w:rPr>
          <w:sz w:val="23"/>
          <w:szCs w:val="23"/>
        </w:rPr>
        <w:t>While Peter yet spake these words, the Holy Ghost fell on all them which heard the word.</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lastRenderedPageBreak/>
        <w:t>45 </w:t>
      </w:r>
      <w:r w:rsidRPr="00F22BB2">
        <w:rPr>
          <w:sz w:val="23"/>
          <w:szCs w:val="23"/>
        </w:rPr>
        <w:t>And they of the circumcision which believed were astonished, as many as came with Peter, because that on the Gentiles also was poured out the gift of the Holy Ghost.</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46 </w:t>
      </w:r>
      <w:r w:rsidRPr="00F22BB2">
        <w:rPr>
          <w:sz w:val="23"/>
          <w:szCs w:val="23"/>
        </w:rPr>
        <w:t>For they heard them speak with tongues, and magnify God. Then answered Peter,</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47 </w:t>
      </w:r>
      <w:r w:rsidRPr="00F22BB2">
        <w:rPr>
          <w:sz w:val="23"/>
          <w:szCs w:val="23"/>
        </w:rPr>
        <w:t>Can any man forbid water, that these should not be baptized, which have received the Holy Ghost as well as we?</w:t>
      </w:r>
    </w:p>
    <w:p w:rsidR="00F22BB2" w:rsidRPr="00F22BB2" w:rsidRDefault="00F22BB2" w:rsidP="00F22BB2">
      <w:pPr>
        <w:shd w:val="clear" w:color="auto" w:fill="F7FBFB"/>
        <w:spacing w:after="0" w:line="240" w:lineRule="auto"/>
        <w:ind w:left="2340"/>
        <w:rPr>
          <w:sz w:val="23"/>
          <w:szCs w:val="23"/>
        </w:rPr>
      </w:pPr>
      <w:r w:rsidRPr="00F22BB2">
        <w:rPr>
          <w:sz w:val="23"/>
          <w:szCs w:val="23"/>
          <w:vertAlign w:val="superscript"/>
        </w:rPr>
        <w:t>48 </w:t>
      </w:r>
      <w:r w:rsidRPr="00F22BB2">
        <w:rPr>
          <w:sz w:val="23"/>
          <w:szCs w:val="23"/>
        </w:rPr>
        <w:t>And he commanded them to be baptized in the name of the Lord. Then prayed they him to tarry certain days.</w:t>
      </w:r>
      <w:r>
        <w:rPr>
          <w:sz w:val="23"/>
          <w:szCs w:val="23"/>
        </w:rPr>
        <w:t>”</w:t>
      </w:r>
      <w:r w:rsidRPr="00F22BB2">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F22BB2" w:rsidRDefault="00F22BB2" w:rsidP="00A25A6F">
      <w:pPr>
        <w:spacing w:after="0" w:line="240" w:lineRule="auto"/>
        <w:rPr>
          <w:sz w:val="23"/>
          <w:szCs w:val="23"/>
        </w:rPr>
      </w:pPr>
    </w:p>
    <w:p w:rsidR="001654C4" w:rsidRPr="00FB772F" w:rsidRDefault="001654C4" w:rsidP="003A6B62">
      <w:pPr>
        <w:shd w:val="clear" w:color="auto" w:fill="FFFFF0"/>
        <w:spacing w:after="0" w:line="240" w:lineRule="auto"/>
        <w:ind w:left="2520"/>
        <w:rPr>
          <w:color w:val="000000" w:themeColor="text1"/>
          <w:sz w:val="20"/>
          <w:szCs w:val="20"/>
          <w:lang w:val="en"/>
        </w:rPr>
      </w:pPr>
      <w:r w:rsidRPr="00FB772F">
        <w:rPr>
          <w:b/>
          <w:bCs/>
          <w:color w:val="C00000"/>
          <w:sz w:val="20"/>
          <w:szCs w:val="20"/>
        </w:rPr>
        <w:t xml:space="preserve">Accepted </w:t>
      </w:r>
      <w:r w:rsidRPr="00FB772F">
        <w:rPr>
          <w:b/>
          <w:bCs/>
          <w:color w:val="000000" w:themeColor="text1"/>
          <w:sz w:val="20"/>
          <w:szCs w:val="20"/>
        </w:rPr>
        <w:t xml:space="preserve">1184 </w:t>
      </w:r>
      <w:r w:rsidRPr="00FB772F">
        <w:rPr>
          <w:color w:val="000000" w:themeColor="text1"/>
          <w:sz w:val="20"/>
          <w:szCs w:val="20"/>
        </w:rPr>
        <w:t xml:space="preserve">– </w:t>
      </w:r>
      <w:r w:rsidRPr="00FB772F">
        <w:rPr>
          <w:b/>
          <w:bCs/>
          <w:color w:val="000000" w:themeColor="text1"/>
          <w:sz w:val="20"/>
          <w:szCs w:val="20"/>
          <w:lang w:val="en"/>
        </w:rPr>
        <w:t>δεκτός</w:t>
      </w:r>
      <w:r w:rsidRPr="00FB772F">
        <w:rPr>
          <w:color w:val="000000" w:themeColor="text1"/>
          <w:sz w:val="20"/>
          <w:szCs w:val="20"/>
          <w:lang w:val="en"/>
        </w:rPr>
        <w:t xml:space="preserve"> </w:t>
      </w:r>
      <w:r w:rsidRPr="00FB772F">
        <w:rPr>
          <w:b/>
          <w:bCs/>
          <w:color w:val="000000" w:themeColor="text1"/>
          <w:sz w:val="20"/>
          <w:szCs w:val="20"/>
          <w:lang w:val="en"/>
        </w:rPr>
        <w:t>dektós,</w:t>
      </w:r>
      <w:r w:rsidRPr="00FB772F">
        <w:rPr>
          <w:color w:val="000000" w:themeColor="text1"/>
          <w:sz w:val="20"/>
          <w:szCs w:val="20"/>
          <w:lang w:val="en"/>
        </w:rPr>
        <w:t xml:space="preserve"> dek-tos'; from 1209; </w:t>
      </w:r>
      <w:r w:rsidRPr="00FB772F">
        <w:rPr>
          <w:color w:val="C00000"/>
          <w:sz w:val="20"/>
          <w:szCs w:val="20"/>
          <w:lang w:val="en"/>
        </w:rPr>
        <w:t>approved</w:t>
      </w:r>
      <w:r w:rsidRPr="00FB772F">
        <w:rPr>
          <w:color w:val="000000" w:themeColor="text1"/>
          <w:sz w:val="20"/>
          <w:szCs w:val="20"/>
          <w:lang w:val="en"/>
        </w:rPr>
        <w:t xml:space="preserve">; (figuratively) </w:t>
      </w:r>
      <w:r w:rsidRPr="00FB772F">
        <w:rPr>
          <w:color w:val="C00000"/>
          <w:sz w:val="20"/>
          <w:szCs w:val="20"/>
          <w:highlight w:val="yellow"/>
          <w:shd w:val="clear" w:color="auto" w:fill="FFFFCC"/>
          <w:lang w:val="en"/>
        </w:rPr>
        <w:t>propitious</w:t>
      </w:r>
      <w:r w:rsidR="0066752A" w:rsidRPr="00FB772F">
        <w:rPr>
          <w:color w:val="000000" w:themeColor="text1"/>
          <w:sz w:val="20"/>
          <w:szCs w:val="20"/>
          <w:lang w:val="en"/>
        </w:rPr>
        <w:t>: —</w:t>
      </w:r>
      <w:r w:rsidRPr="00FB772F">
        <w:rPr>
          <w:rFonts w:ascii="Calibri" w:eastAsia="Calibri" w:hAnsi="Calibri" w:cs="Arial"/>
          <w:sz w:val="20"/>
          <w:szCs w:val="20"/>
        </w:rPr>
        <w:t xml:space="preserve"> (Translated in King James Version as) </w:t>
      </w:r>
      <w:r w:rsidRPr="00FB772F">
        <w:rPr>
          <w:color w:val="000000" w:themeColor="text1"/>
          <w:sz w:val="20"/>
          <w:szCs w:val="20"/>
          <w:lang w:val="en"/>
        </w:rPr>
        <w:t>accepted(-table).</w:t>
      </w:r>
    </w:p>
    <w:p w:rsidR="001654C4" w:rsidRPr="00FB772F" w:rsidRDefault="001654C4" w:rsidP="003A6B62">
      <w:pPr>
        <w:shd w:val="clear" w:color="auto" w:fill="FFFFF0"/>
        <w:tabs>
          <w:tab w:val="left" w:pos="3546"/>
        </w:tabs>
        <w:spacing w:after="0" w:line="240" w:lineRule="auto"/>
        <w:ind w:left="2520"/>
        <w:rPr>
          <w:b/>
          <w:bCs/>
          <w:color w:val="C00000"/>
          <w:sz w:val="20"/>
          <w:szCs w:val="20"/>
        </w:rPr>
      </w:pPr>
      <w:r w:rsidRPr="00FB772F">
        <w:rPr>
          <w:b/>
          <w:bCs/>
          <w:color w:val="C00000"/>
          <w:sz w:val="20"/>
          <w:szCs w:val="20"/>
        </w:rPr>
        <w:tab/>
      </w:r>
    </w:p>
    <w:p w:rsidR="001654C4" w:rsidRDefault="001654C4" w:rsidP="003A6B62">
      <w:pPr>
        <w:shd w:val="clear" w:color="auto" w:fill="FFFFF0"/>
        <w:spacing w:after="0" w:line="240" w:lineRule="auto"/>
        <w:ind w:left="2700"/>
        <w:rPr>
          <w:color w:val="000000" w:themeColor="text1"/>
          <w:sz w:val="20"/>
          <w:szCs w:val="20"/>
        </w:rPr>
      </w:pPr>
      <w:r w:rsidRPr="00FB772F">
        <w:rPr>
          <w:b/>
          <w:bCs/>
          <w:color w:val="000000" w:themeColor="text1"/>
          <w:sz w:val="20"/>
          <w:szCs w:val="20"/>
          <w:highlight w:val="yellow"/>
          <w:shd w:val="clear" w:color="auto" w:fill="FFFFCC"/>
        </w:rPr>
        <w:t>Propitious</w:t>
      </w:r>
      <w:r w:rsidRPr="00FB772F">
        <w:rPr>
          <w:color w:val="000000" w:themeColor="text1"/>
          <w:sz w:val="20"/>
          <w:szCs w:val="20"/>
        </w:rPr>
        <w:t xml:space="preserve"> (Dictionary.com</w:t>
      </w:r>
      <w:r w:rsidRPr="001654C4">
        <w:rPr>
          <w:color w:val="000000" w:themeColor="text1"/>
          <w:sz w:val="20"/>
          <w:szCs w:val="20"/>
        </w:rPr>
        <w:t>)</w:t>
      </w:r>
    </w:p>
    <w:p w:rsidR="001654C4" w:rsidRPr="001654C4" w:rsidRDefault="001654C4" w:rsidP="003A6B62">
      <w:pPr>
        <w:shd w:val="clear" w:color="auto" w:fill="FFFFF0"/>
        <w:spacing w:after="0" w:line="240" w:lineRule="auto"/>
        <w:ind w:left="2700"/>
        <w:rPr>
          <w:b/>
          <w:bCs/>
          <w:color w:val="000000" w:themeColor="text1"/>
          <w:sz w:val="20"/>
          <w:szCs w:val="20"/>
          <w:lang w:val="en"/>
        </w:rPr>
      </w:pPr>
      <w:r w:rsidRPr="001654C4">
        <w:rPr>
          <w:i/>
          <w:iCs/>
          <w:color w:val="000000" w:themeColor="text1"/>
          <w:sz w:val="20"/>
          <w:szCs w:val="20"/>
          <w:lang w:val="en"/>
        </w:rPr>
        <w:t>adjective</w:t>
      </w:r>
    </w:p>
    <w:p w:rsidR="001654C4" w:rsidRPr="003A6B62" w:rsidRDefault="001654C4" w:rsidP="00083A95">
      <w:pPr>
        <w:pStyle w:val="ListParagraph"/>
        <w:numPr>
          <w:ilvl w:val="0"/>
          <w:numId w:val="30"/>
        </w:numPr>
        <w:shd w:val="clear" w:color="auto" w:fill="FFFFF0"/>
        <w:rPr>
          <w:rFonts w:asciiTheme="minorHAnsi" w:hAnsiTheme="minorHAnsi"/>
          <w:color w:val="000000" w:themeColor="text1"/>
          <w:sz w:val="20"/>
          <w:szCs w:val="20"/>
          <w:lang w:val="en"/>
        </w:rPr>
      </w:pPr>
      <w:r w:rsidRPr="003A6B62">
        <w:rPr>
          <w:rFonts w:asciiTheme="minorHAnsi" w:hAnsiTheme="minorHAnsi"/>
          <w:color w:val="000000" w:themeColor="text1"/>
          <w:sz w:val="20"/>
          <w:szCs w:val="20"/>
          <w:lang w:val="en"/>
        </w:rPr>
        <w:t xml:space="preserve">Presenting favorable conditions; favorable: </w:t>
      </w:r>
      <w:r w:rsidRPr="003A6B62">
        <w:rPr>
          <w:rFonts w:asciiTheme="minorHAnsi" w:hAnsiTheme="minorHAnsi"/>
          <w:i/>
          <w:iCs/>
          <w:color w:val="000000" w:themeColor="text1"/>
          <w:sz w:val="20"/>
          <w:szCs w:val="20"/>
          <w:lang w:val="en"/>
        </w:rPr>
        <w:t>propitious weather.</w:t>
      </w:r>
    </w:p>
    <w:p w:rsidR="001654C4" w:rsidRPr="003A6B62" w:rsidRDefault="001654C4" w:rsidP="00083A95">
      <w:pPr>
        <w:pStyle w:val="ListParagraph"/>
        <w:numPr>
          <w:ilvl w:val="0"/>
          <w:numId w:val="30"/>
        </w:numPr>
        <w:shd w:val="clear" w:color="auto" w:fill="FFFFF0"/>
        <w:rPr>
          <w:rFonts w:asciiTheme="minorHAnsi" w:hAnsiTheme="minorHAnsi"/>
          <w:color w:val="000000" w:themeColor="text1"/>
          <w:sz w:val="20"/>
          <w:szCs w:val="20"/>
          <w:lang w:val="en"/>
        </w:rPr>
      </w:pPr>
      <w:r w:rsidRPr="003A6B62">
        <w:rPr>
          <w:rFonts w:asciiTheme="minorHAnsi" w:hAnsiTheme="minorHAnsi"/>
          <w:color w:val="000000" w:themeColor="text1"/>
          <w:sz w:val="20"/>
          <w:szCs w:val="20"/>
          <w:lang w:val="en"/>
        </w:rPr>
        <w:t xml:space="preserve">Indicative of favor; auspicious: </w:t>
      </w:r>
      <w:r w:rsidRPr="003A6B62">
        <w:rPr>
          <w:rFonts w:asciiTheme="minorHAnsi" w:hAnsiTheme="minorHAnsi"/>
          <w:i/>
          <w:iCs/>
          <w:color w:val="000000" w:themeColor="text1"/>
          <w:sz w:val="20"/>
          <w:szCs w:val="20"/>
          <w:lang w:val="en"/>
        </w:rPr>
        <w:t>propitious omens.</w:t>
      </w:r>
    </w:p>
    <w:p w:rsidR="001654C4" w:rsidRPr="003A6B62" w:rsidRDefault="001654C4" w:rsidP="00083A95">
      <w:pPr>
        <w:pStyle w:val="ListParagraph"/>
        <w:numPr>
          <w:ilvl w:val="0"/>
          <w:numId w:val="30"/>
        </w:numPr>
        <w:shd w:val="clear" w:color="auto" w:fill="FFFFF0"/>
        <w:rPr>
          <w:rFonts w:asciiTheme="minorHAnsi" w:hAnsiTheme="minorHAnsi"/>
          <w:color w:val="000000" w:themeColor="text1"/>
          <w:sz w:val="20"/>
          <w:szCs w:val="20"/>
          <w:lang w:val="en"/>
        </w:rPr>
      </w:pPr>
      <w:r w:rsidRPr="003A6B62">
        <w:rPr>
          <w:rFonts w:asciiTheme="minorHAnsi" w:hAnsiTheme="minorHAnsi"/>
          <w:color w:val="000000" w:themeColor="text1"/>
          <w:sz w:val="20"/>
          <w:szCs w:val="20"/>
          <w:lang w:val="en"/>
        </w:rPr>
        <w:t xml:space="preserve">Favorably inclined; disposed to bestow favors or forgive: </w:t>
      </w:r>
      <w:r w:rsidRPr="003A6B62">
        <w:rPr>
          <w:rFonts w:asciiTheme="minorHAnsi" w:hAnsiTheme="minorHAnsi"/>
          <w:i/>
          <w:iCs/>
          <w:color w:val="000000" w:themeColor="text1"/>
          <w:sz w:val="20"/>
          <w:szCs w:val="20"/>
          <w:lang w:val="en"/>
        </w:rPr>
        <w:t>propitious gods.</w:t>
      </w:r>
    </w:p>
    <w:p w:rsidR="001654C4" w:rsidRPr="00857069" w:rsidRDefault="001654C4" w:rsidP="001654C4">
      <w:pPr>
        <w:spacing w:after="0" w:line="240" w:lineRule="auto"/>
        <w:ind w:left="2700"/>
        <w:rPr>
          <w:color w:val="000000" w:themeColor="text1"/>
          <w:sz w:val="16"/>
          <w:szCs w:val="16"/>
          <w:lang w:val="en"/>
        </w:rPr>
      </w:pPr>
    </w:p>
    <w:p w:rsidR="00BA696C" w:rsidRPr="00BA696C" w:rsidRDefault="00BA696C" w:rsidP="00BA696C">
      <w:pPr>
        <w:shd w:val="clear" w:color="auto" w:fill="FFFFF0"/>
        <w:spacing w:after="0" w:line="240" w:lineRule="auto"/>
        <w:ind w:left="2520"/>
        <w:rPr>
          <w:b/>
          <w:bCs/>
          <w:color w:val="000000" w:themeColor="text1"/>
          <w:sz w:val="20"/>
          <w:szCs w:val="20"/>
          <w:lang w:val="en"/>
        </w:rPr>
      </w:pPr>
      <w:r w:rsidRPr="00BA696C">
        <w:rPr>
          <w:b/>
          <w:bCs/>
          <w:color w:val="C00000"/>
          <w:sz w:val="20"/>
          <w:szCs w:val="20"/>
        </w:rPr>
        <w:t xml:space="preserve">Remission </w:t>
      </w:r>
      <w:r w:rsidRPr="00BA696C">
        <w:rPr>
          <w:b/>
          <w:bCs/>
          <w:color w:val="000000" w:themeColor="text1"/>
          <w:sz w:val="20"/>
          <w:szCs w:val="20"/>
        </w:rPr>
        <w:t xml:space="preserve">859 </w:t>
      </w:r>
      <w:r w:rsidRPr="00BA696C">
        <w:rPr>
          <w:color w:val="000000" w:themeColor="text1"/>
          <w:sz w:val="20"/>
          <w:szCs w:val="20"/>
        </w:rPr>
        <w:t xml:space="preserve">– </w:t>
      </w:r>
      <w:r w:rsidRPr="00BA696C">
        <w:rPr>
          <w:b/>
          <w:bCs/>
          <w:color w:val="000000" w:themeColor="text1"/>
          <w:sz w:val="20"/>
          <w:szCs w:val="20"/>
          <w:lang w:val="en"/>
        </w:rPr>
        <w:t>ἄφεσις</w:t>
      </w:r>
      <w:r w:rsidRPr="00BA696C">
        <w:rPr>
          <w:color w:val="000000" w:themeColor="text1"/>
          <w:sz w:val="20"/>
          <w:szCs w:val="20"/>
          <w:lang w:val="en"/>
        </w:rPr>
        <w:t xml:space="preserve"> </w:t>
      </w:r>
      <w:r w:rsidRPr="00BA696C">
        <w:rPr>
          <w:b/>
          <w:bCs/>
          <w:color w:val="000000" w:themeColor="text1"/>
          <w:sz w:val="20"/>
          <w:szCs w:val="20"/>
          <w:lang w:val="en"/>
        </w:rPr>
        <w:t>áphesis,</w:t>
      </w:r>
      <w:r w:rsidRPr="00BA696C">
        <w:rPr>
          <w:color w:val="000000" w:themeColor="text1"/>
          <w:sz w:val="20"/>
          <w:szCs w:val="20"/>
          <w:lang w:val="en"/>
        </w:rPr>
        <w:t xml:space="preserve"> af'-es-is; from 863; </w:t>
      </w:r>
      <w:r w:rsidRPr="00BA696C">
        <w:rPr>
          <w:color w:val="C00000"/>
          <w:sz w:val="20"/>
          <w:szCs w:val="20"/>
          <w:lang w:val="en"/>
        </w:rPr>
        <w:t>freedom</w:t>
      </w:r>
      <w:r w:rsidRPr="00BA696C">
        <w:rPr>
          <w:color w:val="000000" w:themeColor="text1"/>
          <w:sz w:val="20"/>
          <w:szCs w:val="20"/>
          <w:lang w:val="en"/>
        </w:rPr>
        <w:t xml:space="preserve">; (figuratively) </w:t>
      </w:r>
      <w:r w:rsidRPr="00BA696C">
        <w:rPr>
          <w:color w:val="C00000"/>
          <w:sz w:val="20"/>
          <w:szCs w:val="20"/>
          <w:lang w:val="en"/>
        </w:rPr>
        <w:t>pardon</w:t>
      </w:r>
      <w:r w:rsidRPr="00BA696C">
        <w:rPr>
          <w:color w:val="000000" w:themeColor="text1"/>
          <w:sz w:val="20"/>
          <w:szCs w:val="20"/>
          <w:lang w:val="en"/>
        </w:rPr>
        <w:t>: —</w:t>
      </w:r>
      <w:r w:rsidRPr="00BA696C">
        <w:rPr>
          <w:rFonts w:ascii="Calibri" w:eastAsia="Calibri" w:hAnsi="Calibri" w:cs="Arial"/>
          <w:sz w:val="20"/>
          <w:szCs w:val="20"/>
        </w:rPr>
        <w:t xml:space="preserve"> </w:t>
      </w:r>
      <w:r w:rsidRPr="000768E9">
        <w:rPr>
          <w:rFonts w:ascii="Calibri" w:eastAsia="Calibri" w:hAnsi="Calibri" w:cs="Arial"/>
          <w:sz w:val="20"/>
          <w:szCs w:val="20"/>
        </w:rPr>
        <w:t xml:space="preserve">(Translated in King James Version as) </w:t>
      </w:r>
      <w:r w:rsidRPr="00BA696C">
        <w:rPr>
          <w:color w:val="000000" w:themeColor="text1"/>
          <w:sz w:val="20"/>
          <w:szCs w:val="20"/>
          <w:lang w:val="en"/>
        </w:rPr>
        <w:t>deliverance, forgiveness, liberty, remission.</w:t>
      </w:r>
    </w:p>
    <w:p w:rsidR="00BA696C" w:rsidRPr="00BA696C" w:rsidRDefault="00BA696C" w:rsidP="001654C4">
      <w:pPr>
        <w:spacing w:after="0" w:line="240" w:lineRule="auto"/>
        <w:ind w:left="2700"/>
        <w:rPr>
          <w:color w:val="000000" w:themeColor="text1"/>
          <w:sz w:val="16"/>
          <w:szCs w:val="16"/>
          <w:lang w:val="en"/>
        </w:rPr>
      </w:pPr>
    </w:p>
    <w:p w:rsidR="00F22BB2" w:rsidRPr="001654C4" w:rsidRDefault="00F22BB2" w:rsidP="007E45D4">
      <w:pPr>
        <w:shd w:val="clear" w:color="auto" w:fill="FFFFF0"/>
        <w:spacing w:after="0" w:line="240" w:lineRule="auto"/>
        <w:ind w:left="2520"/>
        <w:rPr>
          <w:sz w:val="20"/>
          <w:szCs w:val="20"/>
        </w:rPr>
      </w:pPr>
      <w:r w:rsidRPr="001654C4">
        <w:rPr>
          <w:b/>
          <w:bCs/>
          <w:color w:val="C00000"/>
          <w:sz w:val="20"/>
          <w:szCs w:val="20"/>
        </w:rPr>
        <w:t xml:space="preserve">Worketh </w:t>
      </w:r>
      <w:r w:rsidRPr="001654C4">
        <w:rPr>
          <w:b/>
          <w:bCs/>
          <w:color w:val="000000" w:themeColor="text1"/>
          <w:sz w:val="20"/>
          <w:szCs w:val="20"/>
        </w:rPr>
        <w:t>2038</w:t>
      </w:r>
      <w:r w:rsidRPr="001654C4">
        <w:rPr>
          <w:color w:val="000000" w:themeColor="text1"/>
          <w:sz w:val="20"/>
          <w:szCs w:val="20"/>
          <w:vertAlign w:val="superscript"/>
        </w:rPr>
        <w:t xml:space="preserve"> </w:t>
      </w:r>
      <w:r w:rsidRPr="001654C4">
        <w:rPr>
          <w:color w:val="000000" w:themeColor="text1"/>
          <w:sz w:val="20"/>
          <w:szCs w:val="20"/>
        </w:rPr>
        <w:t>–</w:t>
      </w:r>
      <w:r w:rsidRPr="001654C4">
        <w:rPr>
          <w:color w:val="000000" w:themeColor="text1"/>
          <w:sz w:val="20"/>
          <w:szCs w:val="20"/>
          <w:u w:val="single" w:color="FF0000"/>
        </w:rPr>
        <w:t xml:space="preserve"> </w:t>
      </w:r>
      <w:r w:rsidRPr="001654C4">
        <w:rPr>
          <w:b/>
          <w:bCs/>
          <w:sz w:val="20"/>
          <w:szCs w:val="20"/>
          <w:lang w:val="en"/>
        </w:rPr>
        <w:t>ἐργάζομαι</w:t>
      </w:r>
      <w:r w:rsidRPr="001654C4">
        <w:rPr>
          <w:sz w:val="20"/>
          <w:szCs w:val="20"/>
          <w:lang w:val="en"/>
        </w:rPr>
        <w:t xml:space="preserve"> </w:t>
      </w:r>
      <w:r w:rsidRPr="001654C4">
        <w:rPr>
          <w:b/>
          <w:bCs/>
          <w:sz w:val="20"/>
          <w:szCs w:val="20"/>
          <w:lang w:val="en"/>
        </w:rPr>
        <w:t>ergázomai,</w:t>
      </w:r>
      <w:r w:rsidRPr="001654C4">
        <w:rPr>
          <w:sz w:val="20"/>
          <w:szCs w:val="20"/>
          <w:lang w:val="en"/>
        </w:rPr>
        <w:t xml:space="preserve"> er-gad'-zom-ahee; middle voice from </w:t>
      </w:r>
      <w:r w:rsidRPr="001654C4">
        <w:rPr>
          <w:color w:val="0000FF"/>
          <w:sz w:val="20"/>
          <w:szCs w:val="20"/>
          <w:lang w:val="en"/>
        </w:rPr>
        <w:t>2041</w:t>
      </w:r>
      <w:r w:rsidRPr="001654C4">
        <w:rPr>
          <w:sz w:val="20"/>
          <w:szCs w:val="20"/>
          <w:lang w:val="en"/>
        </w:rPr>
        <w:t xml:space="preserve">; </w:t>
      </w:r>
      <w:r w:rsidRPr="001654C4">
        <w:rPr>
          <w:color w:val="C00000"/>
          <w:sz w:val="20"/>
          <w:szCs w:val="20"/>
          <w:lang w:val="en"/>
        </w:rPr>
        <w:t xml:space="preserve">to toil </w:t>
      </w:r>
      <w:r w:rsidRPr="001654C4">
        <w:rPr>
          <w:sz w:val="20"/>
          <w:szCs w:val="20"/>
          <w:lang w:val="en"/>
        </w:rPr>
        <w:t>(</w:t>
      </w:r>
      <w:r w:rsidRPr="001654C4">
        <w:rPr>
          <w:color w:val="C00000"/>
          <w:sz w:val="20"/>
          <w:szCs w:val="20"/>
          <w:lang w:val="en"/>
        </w:rPr>
        <w:t>as a task, occupation, etc.</w:t>
      </w:r>
      <w:r w:rsidRPr="001654C4">
        <w:rPr>
          <w:sz w:val="20"/>
          <w:szCs w:val="20"/>
          <w:lang w:val="en"/>
        </w:rPr>
        <w:t xml:space="preserve">), (by implication) </w:t>
      </w:r>
      <w:r w:rsidRPr="001654C4">
        <w:rPr>
          <w:color w:val="C00000"/>
          <w:sz w:val="20"/>
          <w:szCs w:val="20"/>
          <w:lang w:val="en"/>
        </w:rPr>
        <w:t>effect, be engaged in or with, etc</w:t>
      </w:r>
      <w:r w:rsidRPr="001654C4">
        <w:rPr>
          <w:sz w:val="20"/>
          <w:szCs w:val="20"/>
          <w:lang w:val="en"/>
        </w:rPr>
        <w:t>.:—</w:t>
      </w:r>
      <w:r w:rsidR="001654C4" w:rsidRPr="001654C4">
        <w:rPr>
          <w:rFonts w:ascii="Calibri" w:eastAsia="Calibri" w:hAnsi="Calibri" w:cs="Arial"/>
          <w:sz w:val="20"/>
          <w:szCs w:val="20"/>
        </w:rPr>
        <w:t xml:space="preserve"> </w:t>
      </w:r>
      <w:r w:rsidR="001654C4" w:rsidRPr="000768E9">
        <w:rPr>
          <w:rFonts w:ascii="Calibri" w:eastAsia="Calibri" w:hAnsi="Calibri" w:cs="Arial"/>
          <w:sz w:val="20"/>
          <w:szCs w:val="20"/>
        </w:rPr>
        <w:t xml:space="preserve">(Translated in King James Version as) </w:t>
      </w:r>
      <w:r w:rsidRPr="001654C4">
        <w:rPr>
          <w:sz w:val="20"/>
          <w:szCs w:val="20"/>
          <w:lang w:val="en"/>
        </w:rPr>
        <w:t>commit, do, labor for, minister about, trade (by), work.</w:t>
      </w:r>
    </w:p>
    <w:p w:rsidR="00A25A6F" w:rsidRPr="00194363" w:rsidRDefault="00A25A6F" w:rsidP="007E45D4">
      <w:pPr>
        <w:shd w:val="clear" w:color="auto" w:fill="FFFFF0"/>
        <w:spacing w:after="0" w:line="240" w:lineRule="auto"/>
        <w:ind w:left="2520"/>
        <w:rPr>
          <w:sz w:val="10"/>
          <w:szCs w:val="10"/>
        </w:rPr>
      </w:pPr>
    </w:p>
    <w:p w:rsidR="001654C4" w:rsidRPr="007E45D4" w:rsidRDefault="001654C4" w:rsidP="00083A95">
      <w:pPr>
        <w:pStyle w:val="ListParagraph"/>
        <w:numPr>
          <w:ilvl w:val="0"/>
          <w:numId w:val="26"/>
        </w:numPr>
        <w:shd w:val="clear" w:color="auto" w:fill="FFFFF0"/>
        <w:ind w:left="3240"/>
        <w:rPr>
          <w:rFonts w:asciiTheme="minorHAnsi" w:hAnsiTheme="minorHAnsi"/>
          <w:sz w:val="20"/>
          <w:szCs w:val="20"/>
        </w:rPr>
      </w:pPr>
      <w:r w:rsidRPr="007E45D4">
        <w:rPr>
          <w:rFonts w:asciiTheme="minorHAnsi" w:hAnsiTheme="minorHAnsi"/>
          <w:b/>
          <w:bCs/>
          <w:sz w:val="20"/>
          <w:szCs w:val="20"/>
        </w:rPr>
        <w:t>2041</w:t>
      </w:r>
      <w:r w:rsidRPr="007E45D4">
        <w:rPr>
          <w:rFonts w:asciiTheme="minorHAnsi" w:hAnsiTheme="minorHAnsi"/>
          <w:sz w:val="20"/>
          <w:szCs w:val="20"/>
        </w:rPr>
        <w:t xml:space="preserve"> – see page 17</w:t>
      </w:r>
    </w:p>
    <w:p w:rsidR="00F22BB2" w:rsidRDefault="00F22BB2" w:rsidP="00A25A6F">
      <w:pPr>
        <w:spacing w:after="0" w:line="240" w:lineRule="auto"/>
        <w:rPr>
          <w:sz w:val="23"/>
          <w:szCs w:val="23"/>
        </w:rPr>
      </w:pPr>
    </w:p>
    <w:p w:rsidR="007D7A9D" w:rsidRPr="007D7A9D" w:rsidRDefault="007D7A9D" w:rsidP="00857069">
      <w:pPr>
        <w:pStyle w:val="ListParagraph"/>
        <w:numPr>
          <w:ilvl w:val="0"/>
          <w:numId w:val="6"/>
        </w:numPr>
        <w:ind w:left="2160"/>
        <w:rPr>
          <w:rFonts w:asciiTheme="minorHAnsi" w:hAnsiTheme="minorHAnsi"/>
          <w:sz w:val="23"/>
          <w:szCs w:val="23"/>
        </w:rPr>
      </w:pPr>
      <w:r w:rsidRPr="007D7A9D">
        <w:rPr>
          <w:rFonts w:asciiTheme="minorHAnsi" w:hAnsiTheme="minorHAnsi"/>
          <w:sz w:val="23"/>
          <w:szCs w:val="23"/>
        </w:rPr>
        <w:t xml:space="preserve">For more on the importance of </w:t>
      </w:r>
      <w:r w:rsidR="00857069">
        <w:rPr>
          <w:rFonts w:asciiTheme="minorHAnsi" w:hAnsiTheme="minorHAnsi"/>
          <w:sz w:val="23"/>
          <w:szCs w:val="23"/>
        </w:rPr>
        <w:t>the</w:t>
      </w:r>
      <w:r w:rsidR="006F4039">
        <w:rPr>
          <w:rFonts w:asciiTheme="minorHAnsi" w:hAnsiTheme="minorHAnsi"/>
          <w:sz w:val="23"/>
          <w:szCs w:val="23"/>
        </w:rPr>
        <w:t xml:space="preserve"> two</w:t>
      </w:r>
      <w:r w:rsidRPr="007D7A9D">
        <w:rPr>
          <w:rFonts w:asciiTheme="minorHAnsi" w:hAnsiTheme="minorHAnsi"/>
          <w:sz w:val="23"/>
          <w:szCs w:val="23"/>
        </w:rPr>
        <w:t xml:space="preserve"> </w:t>
      </w:r>
      <w:r w:rsidR="006F4039" w:rsidRPr="007D7A9D">
        <w:rPr>
          <w:rFonts w:asciiTheme="minorHAnsi" w:hAnsiTheme="minorHAnsi"/>
          <w:sz w:val="23"/>
          <w:szCs w:val="23"/>
        </w:rPr>
        <w:t>baptisms</w:t>
      </w:r>
      <w:r w:rsidRPr="007D7A9D">
        <w:rPr>
          <w:rFonts w:asciiTheme="minorHAnsi" w:hAnsiTheme="minorHAnsi"/>
          <w:sz w:val="23"/>
          <w:szCs w:val="23"/>
        </w:rPr>
        <w:t>, r</w:t>
      </w:r>
      <w:r>
        <w:rPr>
          <w:rFonts w:asciiTheme="minorHAnsi" w:hAnsiTheme="minorHAnsi"/>
          <w:sz w:val="23"/>
          <w:szCs w:val="23"/>
        </w:rPr>
        <w:t xml:space="preserve">efer to Disciples Project Bible </w:t>
      </w:r>
      <w:r w:rsidR="004D6946">
        <w:rPr>
          <w:rFonts w:asciiTheme="minorHAnsi" w:hAnsiTheme="minorHAnsi"/>
          <w:sz w:val="23"/>
          <w:szCs w:val="23"/>
        </w:rPr>
        <w:t>s</w:t>
      </w:r>
      <w:r>
        <w:rPr>
          <w:rFonts w:asciiTheme="minorHAnsi" w:hAnsiTheme="minorHAnsi"/>
          <w:sz w:val="23"/>
          <w:szCs w:val="23"/>
        </w:rPr>
        <w:t xml:space="preserve">tudy </w:t>
      </w:r>
      <w:hyperlink r:id="rId30" w:history="1">
        <w:r w:rsidRPr="00857069">
          <w:rPr>
            <w:rStyle w:val="Hyperlink"/>
            <w:rFonts w:asciiTheme="minorHAnsi" w:hAnsiTheme="minorHAnsi"/>
            <w:sz w:val="23"/>
            <w:szCs w:val="23"/>
          </w:rPr>
          <w:t>Instructions for Life</w:t>
        </w:r>
      </w:hyperlink>
      <w:r>
        <w:rPr>
          <w:rFonts w:asciiTheme="minorHAnsi" w:hAnsiTheme="minorHAnsi"/>
          <w:sz w:val="23"/>
          <w:szCs w:val="23"/>
        </w:rPr>
        <w:t>.</w:t>
      </w:r>
      <w:r w:rsidRPr="007D7A9D">
        <w:rPr>
          <w:rFonts w:asciiTheme="minorHAnsi" w:hAnsiTheme="minorHAnsi"/>
          <w:sz w:val="23"/>
          <w:szCs w:val="23"/>
        </w:rPr>
        <w:t xml:space="preserve">  </w:t>
      </w:r>
    </w:p>
    <w:p w:rsidR="002F1E0B" w:rsidRDefault="002F1E0B" w:rsidP="00D81E4C">
      <w:pPr>
        <w:spacing w:after="0" w:line="240" w:lineRule="auto"/>
        <w:rPr>
          <w:sz w:val="23"/>
          <w:szCs w:val="23"/>
        </w:rPr>
      </w:pPr>
    </w:p>
    <w:p w:rsidR="006F4039" w:rsidRDefault="006F4039" w:rsidP="00D81E4C">
      <w:pPr>
        <w:spacing w:after="0" w:line="240" w:lineRule="auto"/>
        <w:rPr>
          <w:sz w:val="23"/>
          <w:szCs w:val="23"/>
        </w:rPr>
      </w:pPr>
    </w:p>
    <w:p w:rsidR="006F4039" w:rsidRDefault="006F4039" w:rsidP="00D81E4C">
      <w:pPr>
        <w:spacing w:after="0" w:line="240" w:lineRule="auto"/>
        <w:rPr>
          <w:sz w:val="23"/>
          <w:szCs w:val="23"/>
        </w:rPr>
      </w:pPr>
    </w:p>
    <w:p w:rsidR="006F4039" w:rsidRPr="00F83F88" w:rsidRDefault="006F4039" w:rsidP="00083A95">
      <w:pPr>
        <w:pStyle w:val="ListParagraph"/>
        <w:numPr>
          <w:ilvl w:val="0"/>
          <w:numId w:val="31"/>
        </w:numPr>
        <w:ind w:left="1080"/>
        <w:rPr>
          <w:rFonts w:asciiTheme="majorHAnsi" w:hAnsiTheme="majorHAnsi"/>
          <w:b/>
          <w:bCs/>
          <w:color w:val="C00000"/>
          <w:sz w:val="23"/>
          <w:szCs w:val="23"/>
        </w:rPr>
      </w:pPr>
      <w:r>
        <w:rPr>
          <w:rFonts w:asciiTheme="majorHAnsi" w:hAnsiTheme="majorHAnsi"/>
          <w:b/>
          <w:bCs/>
          <w:color w:val="C00000"/>
          <w:sz w:val="23"/>
          <w:szCs w:val="23"/>
        </w:rPr>
        <w:t>Follow the Doctrine of Christ</w:t>
      </w:r>
    </w:p>
    <w:p w:rsidR="00F83F88" w:rsidRDefault="00F83F88" w:rsidP="00D81E4C">
      <w:pPr>
        <w:spacing w:after="0" w:line="240" w:lineRule="auto"/>
        <w:rPr>
          <w:sz w:val="23"/>
          <w:szCs w:val="23"/>
        </w:rPr>
      </w:pPr>
    </w:p>
    <w:p w:rsidR="00C026F1" w:rsidRPr="00C026F1" w:rsidRDefault="00C026F1" w:rsidP="00367DF4">
      <w:pPr>
        <w:shd w:val="clear" w:color="auto" w:fill="F7FBFB"/>
        <w:spacing w:after="0" w:line="240" w:lineRule="auto"/>
        <w:ind w:left="900"/>
        <w:rPr>
          <w:b/>
          <w:bCs/>
          <w:sz w:val="23"/>
          <w:szCs w:val="23"/>
        </w:rPr>
      </w:pPr>
      <w:r w:rsidRPr="00C026F1">
        <w:rPr>
          <w:b/>
          <w:bCs/>
          <w:sz w:val="23"/>
          <w:szCs w:val="23"/>
        </w:rPr>
        <w:t xml:space="preserve">John 7:16-17 </w:t>
      </w:r>
      <w:r w:rsidR="00645E8C">
        <w:rPr>
          <w:b/>
          <w:bCs/>
          <w:sz w:val="23"/>
          <w:szCs w:val="23"/>
        </w:rPr>
        <w:t xml:space="preserve"> </w:t>
      </w:r>
    </w:p>
    <w:p w:rsidR="00C026F1" w:rsidRPr="00C026F1" w:rsidRDefault="00367DF4" w:rsidP="008B13F3">
      <w:pPr>
        <w:shd w:val="clear" w:color="auto" w:fill="F7FBFB"/>
        <w:spacing w:after="0" w:line="240" w:lineRule="auto"/>
        <w:ind w:left="900"/>
        <w:rPr>
          <w:sz w:val="23"/>
          <w:szCs w:val="23"/>
        </w:rPr>
      </w:pPr>
      <w:r>
        <w:rPr>
          <w:sz w:val="23"/>
          <w:szCs w:val="23"/>
        </w:rPr>
        <w:t>“</w:t>
      </w:r>
      <w:r w:rsidR="00C026F1" w:rsidRPr="00C026F1">
        <w:rPr>
          <w:sz w:val="23"/>
          <w:szCs w:val="23"/>
        </w:rPr>
        <w:t xml:space="preserve">Jesus answered them, and said, </w:t>
      </w:r>
      <w:r w:rsidR="00C026F1" w:rsidRPr="00690D20">
        <w:rPr>
          <w:b/>
          <w:bCs/>
          <w:sz w:val="23"/>
          <w:szCs w:val="23"/>
        </w:rPr>
        <w:t xml:space="preserve">My </w:t>
      </w:r>
      <w:r w:rsidR="00C026F1" w:rsidRPr="00FC69D8">
        <w:rPr>
          <w:b/>
          <w:bCs/>
          <w:color w:val="C00000"/>
          <w:sz w:val="23"/>
          <w:szCs w:val="23"/>
        </w:rPr>
        <w:t xml:space="preserve">doctrine </w:t>
      </w:r>
      <w:r w:rsidR="00FC69D8" w:rsidRPr="00FC69D8">
        <w:rPr>
          <w:sz w:val="23"/>
          <w:szCs w:val="23"/>
          <w:vertAlign w:val="superscript"/>
        </w:rPr>
        <w:t xml:space="preserve">(1322) </w:t>
      </w:r>
      <w:r w:rsidR="00C026F1" w:rsidRPr="00690D20">
        <w:rPr>
          <w:b/>
          <w:bCs/>
          <w:sz w:val="23"/>
          <w:szCs w:val="23"/>
        </w:rPr>
        <w:t xml:space="preserve">is not mine, but his that </w:t>
      </w:r>
      <w:r w:rsidR="00C026F1" w:rsidRPr="008B13F3">
        <w:rPr>
          <w:b/>
          <w:bCs/>
          <w:color w:val="0000FF"/>
          <w:sz w:val="23"/>
          <w:szCs w:val="23"/>
        </w:rPr>
        <w:t>sent</w:t>
      </w:r>
      <w:r w:rsidR="00C026F1" w:rsidRPr="00690D20">
        <w:rPr>
          <w:b/>
          <w:bCs/>
          <w:sz w:val="23"/>
          <w:szCs w:val="23"/>
        </w:rPr>
        <w:t xml:space="preserve"> </w:t>
      </w:r>
      <w:r w:rsidR="008B13F3" w:rsidRPr="00FC69D8">
        <w:rPr>
          <w:sz w:val="23"/>
          <w:szCs w:val="23"/>
          <w:vertAlign w:val="superscript"/>
        </w:rPr>
        <w:t>(</w:t>
      </w:r>
      <w:r w:rsidR="008B13F3">
        <w:rPr>
          <w:sz w:val="23"/>
          <w:szCs w:val="23"/>
          <w:vertAlign w:val="superscript"/>
        </w:rPr>
        <w:t>3992</w:t>
      </w:r>
      <w:r w:rsidR="008B13F3" w:rsidRPr="00FC69D8">
        <w:rPr>
          <w:sz w:val="23"/>
          <w:szCs w:val="23"/>
          <w:vertAlign w:val="superscript"/>
        </w:rPr>
        <w:t xml:space="preserve">) </w:t>
      </w:r>
      <w:r w:rsidR="00C026F1" w:rsidRPr="00690D20">
        <w:rPr>
          <w:b/>
          <w:bCs/>
          <w:sz w:val="23"/>
          <w:szCs w:val="23"/>
        </w:rPr>
        <w:t>me</w:t>
      </w:r>
      <w:r w:rsidR="00C026F1" w:rsidRPr="00C026F1">
        <w:rPr>
          <w:sz w:val="23"/>
          <w:szCs w:val="23"/>
        </w:rPr>
        <w:t>.</w:t>
      </w:r>
    </w:p>
    <w:p w:rsidR="00C026F1" w:rsidRPr="00C026F1" w:rsidRDefault="00C026F1" w:rsidP="00367DF4">
      <w:pPr>
        <w:shd w:val="clear" w:color="auto" w:fill="F7FBFB"/>
        <w:spacing w:after="0" w:line="240" w:lineRule="auto"/>
        <w:ind w:left="900"/>
        <w:rPr>
          <w:sz w:val="23"/>
          <w:szCs w:val="23"/>
        </w:rPr>
      </w:pPr>
      <w:r w:rsidRPr="00C026F1">
        <w:rPr>
          <w:sz w:val="23"/>
          <w:szCs w:val="23"/>
          <w:vertAlign w:val="superscript"/>
        </w:rPr>
        <w:t>17 </w:t>
      </w:r>
      <w:r w:rsidRPr="00690D20">
        <w:rPr>
          <w:b/>
          <w:bCs/>
          <w:sz w:val="23"/>
          <w:szCs w:val="23"/>
          <w:u w:val="single" w:color="FF0000"/>
        </w:rPr>
        <w:t xml:space="preserve">If any man will do his will, he shall know of the </w:t>
      </w:r>
      <w:r w:rsidRPr="00FC69D8">
        <w:rPr>
          <w:b/>
          <w:bCs/>
          <w:color w:val="C00000"/>
          <w:sz w:val="23"/>
          <w:szCs w:val="23"/>
          <w:u w:val="single" w:color="FF0000"/>
        </w:rPr>
        <w:t>doctrine</w:t>
      </w:r>
      <w:r w:rsidRPr="00C026F1">
        <w:rPr>
          <w:sz w:val="23"/>
          <w:szCs w:val="23"/>
        </w:rPr>
        <w:t>,</w:t>
      </w:r>
      <w:r w:rsidR="00FC69D8" w:rsidRPr="00FC69D8">
        <w:rPr>
          <w:sz w:val="23"/>
          <w:szCs w:val="23"/>
          <w:vertAlign w:val="superscript"/>
        </w:rPr>
        <w:t>(1322)</w:t>
      </w:r>
      <w:r w:rsidRPr="00FC69D8">
        <w:rPr>
          <w:sz w:val="23"/>
          <w:szCs w:val="23"/>
          <w:vertAlign w:val="superscript"/>
        </w:rPr>
        <w:t xml:space="preserve"> </w:t>
      </w:r>
      <w:r w:rsidRPr="00C026F1">
        <w:rPr>
          <w:sz w:val="23"/>
          <w:szCs w:val="23"/>
        </w:rPr>
        <w:t>whether it be of God, or whether I speak of myself.</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C026F1" w:rsidRDefault="00C026F1" w:rsidP="00D81E4C">
      <w:pPr>
        <w:spacing w:after="0" w:line="240" w:lineRule="auto"/>
        <w:rPr>
          <w:sz w:val="23"/>
          <w:szCs w:val="23"/>
        </w:rPr>
      </w:pPr>
    </w:p>
    <w:p w:rsidR="00FC69D8" w:rsidRPr="004D6946" w:rsidRDefault="00FC69D8" w:rsidP="007E45D4">
      <w:pPr>
        <w:shd w:val="clear" w:color="auto" w:fill="FFFFF0"/>
        <w:spacing w:after="0" w:line="240" w:lineRule="auto"/>
        <w:ind w:left="1080"/>
        <w:rPr>
          <w:sz w:val="20"/>
          <w:szCs w:val="20"/>
        </w:rPr>
      </w:pPr>
      <w:r w:rsidRPr="004D6946">
        <w:rPr>
          <w:b/>
          <w:bCs/>
          <w:color w:val="C00000"/>
          <w:sz w:val="20"/>
          <w:szCs w:val="20"/>
        </w:rPr>
        <w:t xml:space="preserve">Doctrine </w:t>
      </w:r>
      <w:r w:rsidRPr="004D6946">
        <w:rPr>
          <w:b/>
          <w:bCs/>
          <w:sz w:val="20"/>
          <w:szCs w:val="20"/>
        </w:rPr>
        <w:t>1322</w:t>
      </w:r>
      <w:r w:rsidRPr="004D6946">
        <w:rPr>
          <w:sz w:val="20"/>
          <w:szCs w:val="20"/>
        </w:rPr>
        <w:t xml:space="preserve"> </w:t>
      </w:r>
      <w:r w:rsidR="00F22BB2" w:rsidRPr="004D6946">
        <w:rPr>
          <w:color w:val="000000" w:themeColor="text1"/>
          <w:sz w:val="20"/>
          <w:szCs w:val="20"/>
        </w:rPr>
        <w:t>–</w:t>
      </w:r>
      <w:r w:rsidRPr="004D6946">
        <w:rPr>
          <w:sz w:val="20"/>
          <w:szCs w:val="20"/>
        </w:rPr>
        <w:t xml:space="preserve"> διδαχή didachḗ, did-akh-ay'; from </w:t>
      </w:r>
      <w:r w:rsidRPr="004D6946">
        <w:rPr>
          <w:color w:val="0000FF"/>
          <w:sz w:val="20"/>
          <w:szCs w:val="20"/>
        </w:rPr>
        <w:t>1321</w:t>
      </w:r>
      <w:r w:rsidRPr="004D6946">
        <w:rPr>
          <w:sz w:val="20"/>
          <w:szCs w:val="20"/>
        </w:rPr>
        <w:t xml:space="preserve">; </w:t>
      </w:r>
      <w:r w:rsidRPr="00B973D5">
        <w:rPr>
          <w:color w:val="C00000"/>
          <w:sz w:val="20"/>
          <w:szCs w:val="20"/>
        </w:rPr>
        <w:t xml:space="preserve">instruction </w:t>
      </w:r>
      <w:r w:rsidRPr="004D6946">
        <w:rPr>
          <w:sz w:val="20"/>
          <w:szCs w:val="20"/>
        </w:rPr>
        <w:t>(</w:t>
      </w:r>
      <w:r w:rsidRPr="00B973D5">
        <w:rPr>
          <w:color w:val="C00000"/>
          <w:sz w:val="20"/>
          <w:szCs w:val="20"/>
        </w:rPr>
        <w:t>the act or the matter</w:t>
      </w:r>
      <w:r w:rsidRPr="004D6946">
        <w:rPr>
          <w:sz w:val="20"/>
          <w:szCs w:val="20"/>
        </w:rPr>
        <w:t>):—</w:t>
      </w:r>
      <w:r w:rsidR="00B973D5" w:rsidRPr="00B973D5">
        <w:rPr>
          <w:sz w:val="20"/>
          <w:szCs w:val="20"/>
        </w:rPr>
        <w:t xml:space="preserve"> </w:t>
      </w:r>
      <w:r w:rsidR="00B973D5" w:rsidRPr="005F2C2E">
        <w:rPr>
          <w:sz w:val="20"/>
          <w:szCs w:val="20"/>
        </w:rPr>
        <w:t xml:space="preserve">(Translated in King James Version as) </w:t>
      </w:r>
      <w:r w:rsidRPr="004D6946">
        <w:rPr>
          <w:sz w:val="20"/>
          <w:szCs w:val="20"/>
        </w:rPr>
        <w:t>doctrine, hath been taught.</w:t>
      </w:r>
    </w:p>
    <w:p w:rsidR="00FC69D8" w:rsidRPr="00313862" w:rsidRDefault="00FC69D8" w:rsidP="007E45D4">
      <w:pPr>
        <w:shd w:val="clear" w:color="auto" w:fill="FFFFF0"/>
        <w:spacing w:after="0" w:line="240" w:lineRule="auto"/>
        <w:ind w:left="1080"/>
        <w:rPr>
          <w:sz w:val="10"/>
          <w:szCs w:val="10"/>
        </w:rPr>
      </w:pPr>
    </w:p>
    <w:p w:rsidR="00FC69D8" w:rsidRPr="004D6946" w:rsidRDefault="00FC69D8" w:rsidP="007E45D4">
      <w:pPr>
        <w:shd w:val="clear" w:color="auto" w:fill="FFFFF0"/>
        <w:spacing w:after="0" w:line="240" w:lineRule="auto"/>
        <w:ind w:left="1260"/>
        <w:rPr>
          <w:sz w:val="20"/>
          <w:szCs w:val="20"/>
        </w:rPr>
      </w:pPr>
      <w:r w:rsidRPr="00FB772F">
        <w:rPr>
          <w:b/>
          <w:bCs/>
          <w:color w:val="0000FF"/>
          <w:sz w:val="20"/>
          <w:szCs w:val="20"/>
        </w:rPr>
        <w:t>1321</w:t>
      </w:r>
      <w:r w:rsidRPr="00FB772F">
        <w:rPr>
          <w:color w:val="0000FF"/>
          <w:sz w:val="20"/>
          <w:szCs w:val="20"/>
        </w:rPr>
        <w:t xml:space="preserve"> </w:t>
      </w:r>
      <w:r w:rsidR="00F22BB2" w:rsidRPr="004D6946">
        <w:rPr>
          <w:color w:val="000000" w:themeColor="text1"/>
          <w:sz w:val="20"/>
          <w:szCs w:val="20"/>
        </w:rPr>
        <w:t>–</w:t>
      </w:r>
      <w:r w:rsidRPr="004D6946">
        <w:rPr>
          <w:sz w:val="20"/>
          <w:szCs w:val="20"/>
        </w:rPr>
        <w:t xml:space="preserve"> διδάσκω didáskō, did-as'-ko; a prolonged (causative) form of a primary verb δάω dáō (</w:t>
      </w:r>
      <w:r w:rsidRPr="00B973D5">
        <w:rPr>
          <w:color w:val="C00000"/>
          <w:sz w:val="20"/>
          <w:szCs w:val="20"/>
        </w:rPr>
        <w:t>to learn</w:t>
      </w:r>
      <w:r w:rsidRPr="004D6946">
        <w:rPr>
          <w:sz w:val="20"/>
          <w:szCs w:val="20"/>
        </w:rPr>
        <w:t xml:space="preserve">); </w:t>
      </w:r>
      <w:r w:rsidRPr="00B973D5">
        <w:rPr>
          <w:color w:val="C00000"/>
          <w:sz w:val="20"/>
          <w:szCs w:val="20"/>
        </w:rPr>
        <w:t>to teach</w:t>
      </w:r>
      <w:r w:rsidRPr="004D6946">
        <w:rPr>
          <w:sz w:val="20"/>
          <w:szCs w:val="20"/>
        </w:rPr>
        <w:t xml:space="preserve"> (in the same broad application):—</w:t>
      </w:r>
      <w:r w:rsidR="00B973D5" w:rsidRPr="00B973D5">
        <w:rPr>
          <w:sz w:val="20"/>
          <w:szCs w:val="20"/>
        </w:rPr>
        <w:t xml:space="preserve"> </w:t>
      </w:r>
      <w:r w:rsidR="00B973D5" w:rsidRPr="005F2C2E">
        <w:rPr>
          <w:sz w:val="20"/>
          <w:szCs w:val="20"/>
        </w:rPr>
        <w:t xml:space="preserve">(Translated in King James Version as) </w:t>
      </w:r>
      <w:r w:rsidRPr="004D6946">
        <w:rPr>
          <w:sz w:val="20"/>
          <w:szCs w:val="20"/>
        </w:rPr>
        <w:t>teach.</w:t>
      </w:r>
    </w:p>
    <w:p w:rsidR="00FC69D8" w:rsidRDefault="00FC69D8" w:rsidP="00D81E4C">
      <w:pPr>
        <w:spacing w:after="0" w:line="240" w:lineRule="auto"/>
        <w:rPr>
          <w:sz w:val="23"/>
          <w:szCs w:val="23"/>
        </w:rPr>
      </w:pPr>
    </w:p>
    <w:p w:rsidR="00690D20" w:rsidRPr="00690D20" w:rsidRDefault="00690D20" w:rsidP="00083A95">
      <w:pPr>
        <w:pStyle w:val="ListParagraph"/>
        <w:numPr>
          <w:ilvl w:val="0"/>
          <w:numId w:val="6"/>
        </w:numPr>
        <w:ind w:left="1440"/>
        <w:rPr>
          <w:rFonts w:asciiTheme="minorHAnsi" w:hAnsiTheme="minorHAnsi"/>
          <w:sz w:val="23"/>
          <w:szCs w:val="23"/>
        </w:rPr>
      </w:pPr>
      <w:r w:rsidRPr="00690D20">
        <w:rPr>
          <w:rFonts w:asciiTheme="minorHAnsi" w:hAnsiTheme="minorHAnsi"/>
          <w:sz w:val="23"/>
          <w:szCs w:val="23"/>
        </w:rPr>
        <w:t>Who sent Christ?</w:t>
      </w:r>
    </w:p>
    <w:p w:rsidR="00690D20" w:rsidRDefault="00690D20" w:rsidP="00D81E4C">
      <w:pPr>
        <w:spacing w:after="0" w:line="240" w:lineRule="auto"/>
        <w:rPr>
          <w:sz w:val="23"/>
          <w:szCs w:val="23"/>
        </w:rPr>
      </w:pPr>
    </w:p>
    <w:p w:rsidR="00857069" w:rsidRDefault="00857069" w:rsidP="00D81E4C">
      <w:pPr>
        <w:spacing w:after="0" w:line="240" w:lineRule="auto"/>
        <w:rPr>
          <w:sz w:val="23"/>
          <w:szCs w:val="23"/>
        </w:rPr>
      </w:pPr>
    </w:p>
    <w:p w:rsidR="00857069" w:rsidRDefault="00857069" w:rsidP="00D81E4C">
      <w:pPr>
        <w:spacing w:after="0" w:line="240" w:lineRule="auto"/>
        <w:rPr>
          <w:sz w:val="23"/>
          <w:szCs w:val="23"/>
        </w:rPr>
      </w:pPr>
    </w:p>
    <w:p w:rsidR="00690D20" w:rsidRPr="00690D20" w:rsidRDefault="00690D20" w:rsidP="00367DF4">
      <w:pPr>
        <w:shd w:val="clear" w:color="auto" w:fill="F7FBFB"/>
        <w:spacing w:after="0" w:line="240" w:lineRule="auto"/>
        <w:ind w:left="1620"/>
        <w:rPr>
          <w:b/>
          <w:bCs/>
          <w:sz w:val="23"/>
          <w:szCs w:val="23"/>
        </w:rPr>
      </w:pPr>
      <w:r w:rsidRPr="00690D20">
        <w:rPr>
          <w:b/>
          <w:bCs/>
          <w:sz w:val="23"/>
          <w:szCs w:val="23"/>
        </w:rPr>
        <w:lastRenderedPageBreak/>
        <w:t xml:space="preserve">John 14:23-24 </w:t>
      </w:r>
      <w:r w:rsidR="00645E8C">
        <w:rPr>
          <w:b/>
          <w:bCs/>
          <w:sz w:val="23"/>
          <w:szCs w:val="23"/>
        </w:rPr>
        <w:t xml:space="preserve"> </w:t>
      </w:r>
    </w:p>
    <w:p w:rsidR="00690D20" w:rsidRPr="00690D20" w:rsidRDefault="004F30C2" w:rsidP="00367DF4">
      <w:pPr>
        <w:shd w:val="clear" w:color="auto" w:fill="F7FBFB"/>
        <w:spacing w:after="0" w:line="240" w:lineRule="auto"/>
        <w:ind w:left="1620"/>
        <w:rPr>
          <w:sz w:val="23"/>
          <w:szCs w:val="23"/>
        </w:rPr>
      </w:pPr>
      <w:r>
        <w:rPr>
          <w:sz w:val="23"/>
          <w:szCs w:val="23"/>
        </w:rPr>
        <w:t>“</w:t>
      </w:r>
      <w:r w:rsidR="00690D20" w:rsidRPr="00690D20">
        <w:rPr>
          <w:sz w:val="23"/>
          <w:szCs w:val="23"/>
        </w:rPr>
        <w:t xml:space="preserve">Jesus answered and said unto him, </w:t>
      </w:r>
      <w:r w:rsidR="00690D20" w:rsidRPr="002F1E0B">
        <w:rPr>
          <w:b/>
          <w:bCs/>
          <w:sz w:val="23"/>
          <w:szCs w:val="23"/>
          <w:u w:val="single" w:color="FF0000"/>
        </w:rPr>
        <w:t xml:space="preserve">If a man love me, he will </w:t>
      </w:r>
      <w:r w:rsidR="00690D20" w:rsidRPr="002F1E0B">
        <w:rPr>
          <w:b/>
          <w:bCs/>
          <w:color w:val="C00000"/>
          <w:sz w:val="23"/>
          <w:szCs w:val="23"/>
          <w:u w:val="single" w:color="FF0000"/>
        </w:rPr>
        <w:t>keep</w:t>
      </w:r>
      <w:r w:rsidR="004D6946" w:rsidRPr="002F1E0B">
        <w:rPr>
          <w:b/>
          <w:bCs/>
          <w:color w:val="C00000"/>
          <w:sz w:val="23"/>
          <w:szCs w:val="23"/>
          <w:u w:val="single" w:color="FF0000"/>
        </w:rPr>
        <w:t xml:space="preserve"> </w:t>
      </w:r>
      <w:r w:rsidR="004D6946" w:rsidRPr="002F1E0B">
        <w:rPr>
          <w:b/>
          <w:bCs/>
          <w:color w:val="000000" w:themeColor="text1"/>
          <w:sz w:val="23"/>
          <w:szCs w:val="23"/>
          <w:u w:val="single" w:color="FF0000"/>
          <w:vertAlign w:val="superscript"/>
        </w:rPr>
        <w:t>(5083)</w:t>
      </w:r>
      <w:r w:rsidR="00690D20" w:rsidRPr="002F1E0B">
        <w:rPr>
          <w:b/>
          <w:bCs/>
          <w:color w:val="C00000"/>
          <w:sz w:val="23"/>
          <w:szCs w:val="23"/>
          <w:u w:val="single" w:color="FF0000"/>
        </w:rPr>
        <w:t xml:space="preserve"> </w:t>
      </w:r>
      <w:r w:rsidR="00690D20" w:rsidRPr="002F1E0B">
        <w:rPr>
          <w:b/>
          <w:bCs/>
          <w:sz w:val="23"/>
          <w:szCs w:val="23"/>
          <w:u w:val="single" w:color="FF0000"/>
        </w:rPr>
        <w:t>my words</w:t>
      </w:r>
      <w:r w:rsidR="00690D20" w:rsidRPr="00690D20">
        <w:rPr>
          <w:sz w:val="23"/>
          <w:szCs w:val="23"/>
        </w:rPr>
        <w:t xml:space="preserve">: and my Father will love him, and </w:t>
      </w:r>
      <w:r w:rsidR="00690D20" w:rsidRPr="008B13F3">
        <w:rPr>
          <w:b/>
          <w:bCs/>
          <w:sz w:val="23"/>
          <w:szCs w:val="23"/>
          <w:highlight w:val="yellow"/>
        </w:rPr>
        <w:t>we</w:t>
      </w:r>
      <w:r w:rsidR="00690D20" w:rsidRPr="00690D20">
        <w:rPr>
          <w:sz w:val="23"/>
          <w:szCs w:val="23"/>
        </w:rPr>
        <w:t xml:space="preserve"> will come unto him, and make </w:t>
      </w:r>
      <w:r w:rsidR="00690D20" w:rsidRPr="008B13F3">
        <w:rPr>
          <w:b/>
          <w:bCs/>
          <w:sz w:val="23"/>
          <w:szCs w:val="23"/>
          <w:highlight w:val="yellow"/>
        </w:rPr>
        <w:t>our</w:t>
      </w:r>
      <w:r w:rsidR="00690D20" w:rsidRPr="00690D20">
        <w:rPr>
          <w:sz w:val="23"/>
          <w:szCs w:val="23"/>
        </w:rPr>
        <w:t xml:space="preserve"> abode with him.</w:t>
      </w:r>
    </w:p>
    <w:p w:rsidR="00690D20" w:rsidRPr="00690D20" w:rsidRDefault="00690D20" w:rsidP="008B13F3">
      <w:pPr>
        <w:shd w:val="clear" w:color="auto" w:fill="F7FBFB"/>
        <w:spacing w:after="0" w:line="240" w:lineRule="auto"/>
        <w:ind w:left="1620"/>
        <w:rPr>
          <w:sz w:val="23"/>
          <w:szCs w:val="23"/>
        </w:rPr>
      </w:pPr>
      <w:r w:rsidRPr="002F1E0B">
        <w:rPr>
          <w:b/>
          <w:bCs/>
          <w:sz w:val="23"/>
          <w:szCs w:val="23"/>
          <w:u w:val="single" w:color="FF0000"/>
          <w:vertAlign w:val="superscript"/>
        </w:rPr>
        <w:t>24 </w:t>
      </w:r>
      <w:r w:rsidRPr="002F1E0B">
        <w:rPr>
          <w:b/>
          <w:bCs/>
          <w:sz w:val="23"/>
          <w:szCs w:val="23"/>
          <w:u w:val="single" w:color="FF0000"/>
        </w:rPr>
        <w:t xml:space="preserve">He that loveth me not </w:t>
      </w:r>
      <w:r w:rsidRPr="002F1E0B">
        <w:rPr>
          <w:b/>
          <w:bCs/>
          <w:color w:val="C00000"/>
          <w:sz w:val="23"/>
          <w:szCs w:val="23"/>
          <w:u w:val="single" w:color="FF0000"/>
        </w:rPr>
        <w:t xml:space="preserve">keepeth </w:t>
      </w:r>
      <w:r w:rsidR="004D6946" w:rsidRPr="002F1E0B">
        <w:rPr>
          <w:b/>
          <w:bCs/>
          <w:color w:val="000000" w:themeColor="text1"/>
          <w:sz w:val="23"/>
          <w:szCs w:val="23"/>
          <w:u w:val="single" w:color="FF0000"/>
          <w:vertAlign w:val="superscript"/>
        </w:rPr>
        <w:t xml:space="preserve">(5083) </w:t>
      </w:r>
      <w:r w:rsidRPr="002F1E0B">
        <w:rPr>
          <w:b/>
          <w:bCs/>
          <w:sz w:val="23"/>
          <w:szCs w:val="23"/>
          <w:u w:val="single" w:color="FF0000"/>
        </w:rPr>
        <w:t>not my sayings</w:t>
      </w:r>
      <w:r w:rsidRPr="00690D20">
        <w:rPr>
          <w:sz w:val="23"/>
          <w:szCs w:val="23"/>
        </w:rPr>
        <w:t xml:space="preserve">: and </w:t>
      </w:r>
      <w:r w:rsidRPr="00690D20">
        <w:rPr>
          <w:b/>
          <w:bCs/>
          <w:sz w:val="23"/>
          <w:szCs w:val="23"/>
          <w:u w:val="single" w:color="FF0000"/>
        </w:rPr>
        <w:t xml:space="preserve">the word which ye hear is not mine, but the Father's which </w:t>
      </w:r>
      <w:r w:rsidRPr="008B13F3">
        <w:rPr>
          <w:b/>
          <w:bCs/>
          <w:color w:val="0000FF"/>
          <w:sz w:val="23"/>
          <w:szCs w:val="23"/>
          <w:u w:val="single" w:color="FF0000"/>
        </w:rPr>
        <w:t xml:space="preserve">sent </w:t>
      </w:r>
      <w:r w:rsidR="008B13F3" w:rsidRPr="002F1E0B">
        <w:rPr>
          <w:b/>
          <w:bCs/>
          <w:color w:val="000000" w:themeColor="text1"/>
          <w:sz w:val="23"/>
          <w:szCs w:val="23"/>
          <w:u w:val="single" w:color="FF0000"/>
          <w:vertAlign w:val="superscript"/>
        </w:rPr>
        <w:t>(</w:t>
      </w:r>
      <w:r w:rsidR="008B13F3">
        <w:rPr>
          <w:b/>
          <w:bCs/>
          <w:color w:val="000000" w:themeColor="text1"/>
          <w:sz w:val="23"/>
          <w:szCs w:val="23"/>
          <w:u w:val="single" w:color="FF0000"/>
          <w:vertAlign w:val="superscript"/>
        </w:rPr>
        <w:t>3992</w:t>
      </w:r>
      <w:r w:rsidR="008B13F3" w:rsidRPr="002F1E0B">
        <w:rPr>
          <w:b/>
          <w:bCs/>
          <w:color w:val="000000" w:themeColor="text1"/>
          <w:sz w:val="23"/>
          <w:szCs w:val="23"/>
          <w:u w:val="single" w:color="FF0000"/>
          <w:vertAlign w:val="superscript"/>
        </w:rPr>
        <w:t>)</w:t>
      </w:r>
      <w:r w:rsidR="008B13F3" w:rsidRPr="002F1E0B">
        <w:rPr>
          <w:b/>
          <w:bCs/>
          <w:color w:val="C00000"/>
          <w:sz w:val="23"/>
          <w:szCs w:val="23"/>
          <w:u w:val="single" w:color="FF0000"/>
        </w:rPr>
        <w:t xml:space="preserve"> </w:t>
      </w:r>
      <w:r w:rsidRPr="00690D20">
        <w:rPr>
          <w:b/>
          <w:bCs/>
          <w:sz w:val="23"/>
          <w:szCs w:val="23"/>
          <w:u w:val="single" w:color="FF0000"/>
        </w:rPr>
        <w:t>me</w:t>
      </w:r>
      <w:r w:rsidRPr="00690D20">
        <w:rPr>
          <w:sz w:val="23"/>
          <w:szCs w:val="23"/>
        </w:rPr>
        <w:t>.</w:t>
      </w:r>
      <w:r w:rsidR="00645E8C">
        <w:rPr>
          <w:sz w:val="23"/>
          <w:szCs w:val="23"/>
        </w:rPr>
        <w:t>”</w:t>
      </w:r>
      <w:r w:rsidR="00645E8C" w:rsidRPr="00645E8C">
        <w:rPr>
          <w:rFonts w:asciiTheme="majorBidi" w:eastAsia="Calibri" w:hAnsiTheme="majorBidi" w:cstheme="majorBidi"/>
          <w:b/>
          <w:bCs/>
          <w:color w:val="000000" w:themeColor="text1"/>
          <w:sz w:val="16"/>
          <w:szCs w:val="16"/>
        </w:rPr>
        <w:t xml:space="preserve"> </w:t>
      </w:r>
      <w:r w:rsidR="00645E8C" w:rsidRPr="00643B5A">
        <w:rPr>
          <w:rFonts w:asciiTheme="majorBidi" w:eastAsia="Calibri" w:hAnsiTheme="majorBidi" w:cstheme="majorBidi"/>
          <w:b/>
          <w:bCs/>
          <w:color w:val="000000" w:themeColor="text1"/>
          <w:sz w:val="16"/>
          <w:szCs w:val="16"/>
        </w:rPr>
        <w:t>(KJV)</w:t>
      </w:r>
    </w:p>
    <w:p w:rsidR="00690D20" w:rsidRDefault="00690D20" w:rsidP="00D81E4C">
      <w:pPr>
        <w:spacing w:after="0" w:line="240" w:lineRule="auto"/>
        <w:rPr>
          <w:sz w:val="23"/>
          <w:szCs w:val="23"/>
        </w:rPr>
      </w:pPr>
    </w:p>
    <w:p w:rsidR="00E42711" w:rsidRPr="00E42711" w:rsidRDefault="00E42711" w:rsidP="00083A95">
      <w:pPr>
        <w:pStyle w:val="ListParagraph"/>
        <w:numPr>
          <w:ilvl w:val="0"/>
          <w:numId w:val="14"/>
        </w:numPr>
        <w:ind w:left="2160"/>
        <w:rPr>
          <w:rFonts w:asciiTheme="minorHAnsi" w:hAnsiTheme="minorHAnsi"/>
          <w:sz w:val="23"/>
          <w:szCs w:val="23"/>
        </w:rPr>
      </w:pPr>
      <w:r w:rsidRPr="00E42711">
        <w:rPr>
          <w:rFonts w:asciiTheme="minorHAnsi" w:hAnsiTheme="minorHAnsi"/>
          <w:sz w:val="23"/>
          <w:szCs w:val="23"/>
        </w:rPr>
        <w:t xml:space="preserve">It is the will of </w:t>
      </w:r>
      <w:r>
        <w:rPr>
          <w:rFonts w:asciiTheme="minorHAnsi" w:hAnsiTheme="minorHAnsi"/>
          <w:sz w:val="23"/>
          <w:szCs w:val="23"/>
        </w:rPr>
        <w:t>the Father that we follow the doctrines or instructions that He gave Christ to give to us.</w:t>
      </w:r>
    </w:p>
    <w:p w:rsidR="00E42711" w:rsidRPr="006F4039" w:rsidRDefault="00E42711" w:rsidP="006F4039">
      <w:pPr>
        <w:spacing w:after="0" w:line="240" w:lineRule="auto"/>
        <w:rPr>
          <w:sz w:val="18"/>
          <w:szCs w:val="18"/>
        </w:rPr>
      </w:pPr>
    </w:p>
    <w:p w:rsidR="00690D20" w:rsidRDefault="00FC69D8" w:rsidP="006F4039">
      <w:pPr>
        <w:shd w:val="clear" w:color="auto" w:fill="FFFFF0"/>
        <w:spacing w:after="0" w:line="240" w:lineRule="auto"/>
        <w:ind w:left="1800"/>
        <w:rPr>
          <w:color w:val="000000" w:themeColor="text1"/>
          <w:sz w:val="20"/>
          <w:szCs w:val="20"/>
          <w:lang w:val="en"/>
        </w:rPr>
      </w:pPr>
      <w:r w:rsidRPr="004D6946">
        <w:rPr>
          <w:b/>
          <w:bCs/>
          <w:color w:val="C00000"/>
          <w:sz w:val="20"/>
          <w:szCs w:val="20"/>
        </w:rPr>
        <w:t xml:space="preserve">Keep </w:t>
      </w:r>
      <w:r w:rsidRPr="004D6946">
        <w:rPr>
          <w:b/>
          <w:bCs/>
          <w:color w:val="000000" w:themeColor="text1"/>
          <w:sz w:val="20"/>
          <w:szCs w:val="20"/>
        </w:rPr>
        <w:t>5083</w:t>
      </w:r>
      <w:r w:rsidRPr="004D6946">
        <w:rPr>
          <w:color w:val="000000" w:themeColor="text1"/>
          <w:sz w:val="20"/>
          <w:szCs w:val="20"/>
        </w:rPr>
        <w:t xml:space="preserve"> – </w:t>
      </w:r>
      <w:r w:rsidR="004D6946" w:rsidRPr="004D6946">
        <w:rPr>
          <w:b/>
          <w:bCs/>
          <w:color w:val="000000" w:themeColor="text1"/>
          <w:sz w:val="20"/>
          <w:szCs w:val="20"/>
          <w:lang w:val="en"/>
        </w:rPr>
        <w:t>τηρέω</w:t>
      </w:r>
      <w:r w:rsidR="004D6946" w:rsidRPr="004D6946">
        <w:rPr>
          <w:color w:val="000000" w:themeColor="text1"/>
          <w:sz w:val="20"/>
          <w:szCs w:val="20"/>
          <w:lang w:val="en"/>
        </w:rPr>
        <w:t xml:space="preserve"> </w:t>
      </w:r>
      <w:r w:rsidR="004D6946" w:rsidRPr="004D6946">
        <w:rPr>
          <w:b/>
          <w:bCs/>
          <w:color w:val="000000" w:themeColor="text1"/>
          <w:sz w:val="20"/>
          <w:szCs w:val="20"/>
          <w:lang w:val="en"/>
        </w:rPr>
        <w:t>tēréō,</w:t>
      </w:r>
      <w:r w:rsidR="004D6946" w:rsidRPr="004D6946">
        <w:rPr>
          <w:color w:val="000000" w:themeColor="text1"/>
          <w:sz w:val="20"/>
          <w:szCs w:val="20"/>
          <w:lang w:val="en"/>
        </w:rPr>
        <w:t xml:space="preserve"> tay-reh'-o; from τερός terós (a watch; perhaps akin to 2334); </w:t>
      </w:r>
      <w:r w:rsidR="004D6946" w:rsidRPr="004D6946">
        <w:rPr>
          <w:color w:val="C00000"/>
          <w:sz w:val="20"/>
          <w:szCs w:val="20"/>
          <w:lang w:val="en"/>
        </w:rPr>
        <w:t xml:space="preserve">to guard </w:t>
      </w:r>
      <w:r w:rsidR="004D6946" w:rsidRPr="004D6946">
        <w:rPr>
          <w:color w:val="000000" w:themeColor="text1"/>
          <w:sz w:val="20"/>
          <w:szCs w:val="20"/>
          <w:lang w:val="en"/>
        </w:rPr>
        <w:t>(</w:t>
      </w:r>
      <w:r w:rsidR="004D6946" w:rsidRPr="004D6946">
        <w:rPr>
          <w:color w:val="C00000"/>
          <w:sz w:val="20"/>
          <w:szCs w:val="20"/>
          <w:lang w:val="en"/>
        </w:rPr>
        <w:t>from loss or injury, properly, by keeping the eye upon</w:t>
      </w:r>
      <w:r w:rsidR="007E45D4">
        <w:rPr>
          <w:color w:val="000000" w:themeColor="text1"/>
          <w:sz w:val="20"/>
          <w:szCs w:val="20"/>
          <w:lang w:val="en"/>
        </w:rPr>
        <w:t xml:space="preserve">; and thus differing from </w:t>
      </w:r>
      <w:r w:rsidR="004D6946" w:rsidRPr="004D6946">
        <w:rPr>
          <w:color w:val="000000" w:themeColor="text1"/>
          <w:sz w:val="20"/>
          <w:szCs w:val="20"/>
          <w:lang w:val="en"/>
        </w:rPr>
        <w:t>442, which is properly</w:t>
      </w:r>
      <w:r w:rsidR="007E45D4">
        <w:rPr>
          <w:color w:val="000000" w:themeColor="text1"/>
          <w:sz w:val="20"/>
          <w:szCs w:val="20"/>
          <w:lang w:val="en"/>
        </w:rPr>
        <w:t xml:space="preserve"> to prevent escaping; and from </w:t>
      </w:r>
      <w:r w:rsidR="004D6946" w:rsidRPr="004D6946">
        <w:rPr>
          <w:color w:val="000000" w:themeColor="text1"/>
          <w:sz w:val="20"/>
          <w:szCs w:val="20"/>
          <w:lang w:val="en"/>
        </w:rPr>
        <w:t xml:space="preserve">892, which implies a fortress or full military lines of apparatus), i.e. to note (a prophecy; figuratively, to fulfil a command); by implication, to detain (in custody; figuratively, to maintain); by extension, </w:t>
      </w:r>
      <w:r w:rsidR="004D6946" w:rsidRPr="004D6946">
        <w:rPr>
          <w:color w:val="C00000"/>
          <w:sz w:val="20"/>
          <w:szCs w:val="20"/>
          <w:lang w:val="en"/>
        </w:rPr>
        <w:t xml:space="preserve">to withhold </w:t>
      </w:r>
      <w:r w:rsidR="004D6946" w:rsidRPr="004D6946">
        <w:rPr>
          <w:color w:val="000000" w:themeColor="text1"/>
          <w:sz w:val="20"/>
          <w:szCs w:val="20"/>
          <w:lang w:val="en"/>
        </w:rPr>
        <w:t>(</w:t>
      </w:r>
      <w:r w:rsidR="004D6946" w:rsidRPr="004D6946">
        <w:rPr>
          <w:color w:val="C00000"/>
          <w:sz w:val="20"/>
          <w:szCs w:val="20"/>
          <w:lang w:val="en"/>
        </w:rPr>
        <w:t>for personal ends</w:t>
      </w:r>
      <w:r w:rsidR="004D6946" w:rsidRPr="004D6946">
        <w:rPr>
          <w:color w:val="000000" w:themeColor="text1"/>
          <w:sz w:val="20"/>
          <w:szCs w:val="20"/>
          <w:lang w:val="en"/>
        </w:rPr>
        <w:t xml:space="preserve">; figuratively, </w:t>
      </w:r>
      <w:r w:rsidR="004D6946" w:rsidRPr="004D6946">
        <w:rPr>
          <w:color w:val="C00000"/>
          <w:sz w:val="20"/>
          <w:szCs w:val="20"/>
          <w:lang w:val="en"/>
        </w:rPr>
        <w:t>to keep unmarried</w:t>
      </w:r>
      <w:r w:rsidR="004D6946">
        <w:rPr>
          <w:color w:val="000000" w:themeColor="text1"/>
          <w:sz w:val="20"/>
          <w:szCs w:val="20"/>
          <w:lang w:val="en"/>
        </w:rPr>
        <w:t>)</w:t>
      </w:r>
      <w:r w:rsidR="004D6946" w:rsidRPr="004D6946">
        <w:rPr>
          <w:color w:val="000000" w:themeColor="text1"/>
          <w:sz w:val="20"/>
          <w:szCs w:val="20"/>
          <w:lang w:val="en"/>
        </w:rPr>
        <w:t>:—</w:t>
      </w:r>
      <w:r w:rsidR="00B973D5" w:rsidRPr="00B973D5">
        <w:rPr>
          <w:sz w:val="20"/>
          <w:szCs w:val="20"/>
        </w:rPr>
        <w:t xml:space="preserve"> </w:t>
      </w:r>
      <w:r w:rsidR="00B973D5" w:rsidRPr="005F2C2E">
        <w:rPr>
          <w:sz w:val="20"/>
          <w:szCs w:val="20"/>
        </w:rPr>
        <w:t xml:space="preserve">(Translated in King James Version as) </w:t>
      </w:r>
      <w:r w:rsidR="004D6946" w:rsidRPr="004D6946">
        <w:rPr>
          <w:color w:val="000000" w:themeColor="text1"/>
          <w:sz w:val="20"/>
          <w:szCs w:val="20"/>
          <w:lang w:val="en"/>
        </w:rPr>
        <w:t>hold fast, keep(- er), (pre-, re-)serve, watch.</w:t>
      </w:r>
    </w:p>
    <w:p w:rsidR="00857069" w:rsidRDefault="00857069" w:rsidP="00857069">
      <w:pPr>
        <w:spacing w:after="0" w:line="240" w:lineRule="auto"/>
        <w:ind w:left="1800"/>
        <w:rPr>
          <w:color w:val="000000" w:themeColor="text1"/>
          <w:sz w:val="20"/>
          <w:szCs w:val="20"/>
        </w:rPr>
      </w:pPr>
    </w:p>
    <w:p w:rsidR="00857069" w:rsidRDefault="00857069" w:rsidP="00857069">
      <w:pPr>
        <w:spacing w:after="0" w:line="240" w:lineRule="auto"/>
        <w:ind w:left="1800"/>
        <w:rPr>
          <w:color w:val="000000" w:themeColor="text1"/>
          <w:sz w:val="20"/>
          <w:szCs w:val="20"/>
        </w:rPr>
      </w:pPr>
    </w:p>
    <w:p w:rsidR="00857069" w:rsidRDefault="00857069" w:rsidP="00857069">
      <w:pPr>
        <w:spacing w:after="0" w:line="240" w:lineRule="auto"/>
        <w:ind w:left="1800"/>
        <w:rPr>
          <w:color w:val="000000" w:themeColor="text1"/>
          <w:sz w:val="20"/>
          <w:szCs w:val="20"/>
        </w:rPr>
      </w:pPr>
    </w:p>
    <w:p w:rsidR="00857069" w:rsidRPr="004D6946" w:rsidRDefault="00857069" w:rsidP="00857069">
      <w:pPr>
        <w:spacing w:after="0" w:line="240" w:lineRule="auto"/>
        <w:ind w:left="1800"/>
        <w:rPr>
          <w:color w:val="000000" w:themeColor="text1"/>
          <w:sz w:val="20"/>
          <w:szCs w:val="20"/>
        </w:rPr>
      </w:pPr>
    </w:p>
    <w:p w:rsidR="006F4039" w:rsidRPr="00F83F88" w:rsidRDefault="006F4039" w:rsidP="00083A95">
      <w:pPr>
        <w:pStyle w:val="ListParagraph"/>
        <w:numPr>
          <w:ilvl w:val="0"/>
          <w:numId w:val="31"/>
        </w:numPr>
        <w:ind w:left="1080"/>
        <w:rPr>
          <w:rFonts w:asciiTheme="majorHAnsi" w:hAnsiTheme="majorHAnsi"/>
          <w:b/>
          <w:bCs/>
          <w:color w:val="C00000"/>
          <w:sz w:val="23"/>
          <w:szCs w:val="23"/>
        </w:rPr>
      </w:pPr>
      <w:r>
        <w:rPr>
          <w:rFonts w:asciiTheme="majorHAnsi" w:hAnsiTheme="majorHAnsi"/>
          <w:b/>
          <w:bCs/>
          <w:color w:val="C00000"/>
          <w:sz w:val="23"/>
          <w:szCs w:val="23"/>
        </w:rPr>
        <w:t>Abstain from All Forms of Lust</w:t>
      </w:r>
    </w:p>
    <w:p w:rsidR="00FC69D8" w:rsidRDefault="00FC69D8" w:rsidP="00D81E4C">
      <w:pPr>
        <w:spacing w:after="0" w:line="240" w:lineRule="auto"/>
        <w:rPr>
          <w:color w:val="000000" w:themeColor="text1"/>
          <w:sz w:val="23"/>
          <w:szCs w:val="23"/>
        </w:rPr>
      </w:pPr>
    </w:p>
    <w:p w:rsidR="00C026F1" w:rsidRPr="00C026F1" w:rsidRDefault="00C026F1" w:rsidP="005E2AA6">
      <w:pPr>
        <w:shd w:val="clear" w:color="auto" w:fill="F7FBFB"/>
        <w:spacing w:after="0" w:line="240" w:lineRule="auto"/>
        <w:ind w:left="907"/>
        <w:rPr>
          <w:b/>
          <w:bCs/>
          <w:sz w:val="23"/>
          <w:szCs w:val="23"/>
        </w:rPr>
      </w:pPr>
      <w:r w:rsidRPr="00C026F1">
        <w:rPr>
          <w:b/>
          <w:bCs/>
          <w:sz w:val="23"/>
          <w:szCs w:val="23"/>
        </w:rPr>
        <w:t xml:space="preserve">1 Thessalonians 4:3-5 </w:t>
      </w:r>
      <w:r w:rsidR="0085765E">
        <w:rPr>
          <w:b/>
          <w:bCs/>
          <w:sz w:val="23"/>
          <w:szCs w:val="23"/>
        </w:rPr>
        <w:t xml:space="preserve"> </w:t>
      </w:r>
    </w:p>
    <w:p w:rsidR="00C026F1" w:rsidRPr="00C026F1" w:rsidRDefault="00367DF4" w:rsidP="005E2AA6">
      <w:pPr>
        <w:shd w:val="clear" w:color="auto" w:fill="F7FBFB"/>
        <w:spacing w:after="0" w:line="240" w:lineRule="auto"/>
        <w:ind w:left="907"/>
        <w:rPr>
          <w:sz w:val="23"/>
          <w:szCs w:val="23"/>
        </w:rPr>
      </w:pPr>
      <w:r>
        <w:rPr>
          <w:sz w:val="23"/>
          <w:szCs w:val="23"/>
        </w:rPr>
        <w:t>“</w:t>
      </w:r>
      <w:r w:rsidR="00C026F1" w:rsidRPr="001F11EA">
        <w:rPr>
          <w:b/>
          <w:bCs/>
          <w:sz w:val="23"/>
          <w:szCs w:val="23"/>
        </w:rPr>
        <w:t>For this is the will of God</w:t>
      </w:r>
      <w:r w:rsidR="00C026F1" w:rsidRPr="00C026F1">
        <w:rPr>
          <w:sz w:val="23"/>
          <w:szCs w:val="23"/>
        </w:rPr>
        <w:t xml:space="preserve">, </w:t>
      </w:r>
      <w:r w:rsidR="00C026F1" w:rsidRPr="001F11EA">
        <w:rPr>
          <w:b/>
          <w:bCs/>
          <w:sz w:val="23"/>
          <w:szCs w:val="23"/>
        </w:rPr>
        <w:t xml:space="preserve">even your </w:t>
      </w:r>
      <w:r w:rsidR="00C026F1" w:rsidRPr="004D6946">
        <w:rPr>
          <w:b/>
          <w:bCs/>
          <w:color w:val="C00000"/>
          <w:sz w:val="23"/>
          <w:szCs w:val="23"/>
        </w:rPr>
        <w:t>sanctification</w:t>
      </w:r>
      <w:r w:rsidR="00C026F1" w:rsidRPr="00C026F1">
        <w:rPr>
          <w:sz w:val="23"/>
          <w:szCs w:val="23"/>
        </w:rPr>
        <w:t xml:space="preserve">, </w:t>
      </w:r>
      <w:r w:rsidR="00A86188" w:rsidRPr="004D6946">
        <w:rPr>
          <w:color w:val="000000" w:themeColor="text1"/>
          <w:sz w:val="23"/>
          <w:szCs w:val="23"/>
          <w:vertAlign w:val="superscript"/>
        </w:rPr>
        <w:t>(</w:t>
      </w:r>
      <w:r w:rsidR="00A86188">
        <w:rPr>
          <w:color w:val="000000" w:themeColor="text1"/>
          <w:sz w:val="23"/>
          <w:szCs w:val="23"/>
          <w:vertAlign w:val="superscript"/>
        </w:rPr>
        <w:t>38</w:t>
      </w:r>
      <w:r w:rsidR="00A86188" w:rsidRPr="004D6946">
        <w:rPr>
          <w:color w:val="000000" w:themeColor="text1"/>
          <w:sz w:val="23"/>
          <w:szCs w:val="23"/>
          <w:vertAlign w:val="superscript"/>
        </w:rPr>
        <w:t>)</w:t>
      </w:r>
      <w:r w:rsidR="00A86188">
        <w:rPr>
          <w:color w:val="000000" w:themeColor="text1"/>
          <w:sz w:val="23"/>
          <w:szCs w:val="23"/>
          <w:vertAlign w:val="superscript"/>
        </w:rPr>
        <w:t xml:space="preserve"> </w:t>
      </w:r>
      <w:r w:rsidR="00C026F1" w:rsidRPr="00C026F1">
        <w:rPr>
          <w:sz w:val="23"/>
          <w:szCs w:val="23"/>
        </w:rPr>
        <w:t xml:space="preserve">that ye should abstain from </w:t>
      </w:r>
      <w:r w:rsidR="00C026F1" w:rsidRPr="00B973D5">
        <w:rPr>
          <w:color w:val="C00000"/>
          <w:sz w:val="23"/>
          <w:szCs w:val="23"/>
        </w:rPr>
        <w:t>fornication</w:t>
      </w:r>
      <w:r w:rsidR="00C026F1" w:rsidRPr="00C026F1">
        <w:rPr>
          <w:sz w:val="23"/>
          <w:szCs w:val="23"/>
        </w:rPr>
        <w:t>:</w:t>
      </w:r>
      <w:r w:rsidR="00A86188" w:rsidRPr="00A86188">
        <w:rPr>
          <w:color w:val="000000" w:themeColor="text1"/>
          <w:sz w:val="23"/>
          <w:szCs w:val="23"/>
          <w:vertAlign w:val="superscript"/>
        </w:rPr>
        <w:t xml:space="preserve"> </w:t>
      </w:r>
      <w:r w:rsidR="00A86188" w:rsidRPr="004D6946">
        <w:rPr>
          <w:color w:val="000000" w:themeColor="text1"/>
          <w:sz w:val="23"/>
          <w:szCs w:val="23"/>
          <w:vertAlign w:val="superscript"/>
        </w:rPr>
        <w:t>(</w:t>
      </w:r>
      <w:r w:rsidR="00A86188">
        <w:rPr>
          <w:color w:val="000000" w:themeColor="text1"/>
          <w:sz w:val="23"/>
          <w:szCs w:val="23"/>
          <w:vertAlign w:val="superscript"/>
        </w:rPr>
        <w:t>4202</w:t>
      </w:r>
      <w:r w:rsidR="00A86188" w:rsidRPr="004D6946">
        <w:rPr>
          <w:color w:val="000000" w:themeColor="text1"/>
          <w:sz w:val="23"/>
          <w:szCs w:val="23"/>
          <w:vertAlign w:val="superscript"/>
        </w:rPr>
        <w:t>)</w:t>
      </w:r>
    </w:p>
    <w:p w:rsidR="00C026F1" w:rsidRPr="00C026F1" w:rsidRDefault="00C026F1" w:rsidP="005E2AA6">
      <w:pPr>
        <w:shd w:val="clear" w:color="auto" w:fill="F7FBFB"/>
        <w:spacing w:after="0" w:line="240" w:lineRule="auto"/>
        <w:ind w:left="907"/>
        <w:rPr>
          <w:sz w:val="23"/>
          <w:szCs w:val="23"/>
        </w:rPr>
      </w:pPr>
      <w:r w:rsidRPr="00C026F1">
        <w:rPr>
          <w:sz w:val="23"/>
          <w:szCs w:val="23"/>
          <w:vertAlign w:val="superscript"/>
        </w:rPr>
        <w:t>4 </w:t>
      </w:r>
      <w:r w:rsidRPr="00C026F1">
        <w:rPr>
          <w:sz w:val="23"/>
          <w:szCs w:val="23"/>
        </w:rPr>
        <w:t xml:space="preserve">That every one of you should know how to possess his vessel in </w:t>
      </w:r>
      <w:r w:rsidRPr="00B973D5">
        <w:rPr>
          <w:color w:val="C00000"/>
          <w:sz w:val="23"/>
          <w:szCs w:val="23"/>
        </w:rPr>
        <w:t xml:space="preserve">sanctification </w:t>
      </w:r>
      <w:r w:rsidR="00A86188" w:rsidRPr="004D6946">
        <w:rPr>
          <w:color w:val="000000" w:themeColor="text1"/>
          <w:sz w:val="23"/>
          <w:szCs w:val="23"/>
          <w:vertAlign w:val="superscript"/>
        </w:rPr>
        <w:t>(</w:t>
      </w:r>
      <w:r w:rsidR="00A86188">
        <w:rPr>
          <w:color w:val="000000" w:themeColor="text1"/>
          <w:sz w:val="23"/>
          <w:szCs w:val="23"/>
          <w:vertAlign w:val="superscript"/>
        </w:rPr>
        <w:t>38</w:t>
      </w:r>
      <w:r w:rsidR="00A86188" w:rsidRPr="004D6946">
        <w:rPr>
          <w:color w:val="000000" w:themeColor="text1"/>
          <w:sz w:val="23"/>
          <w:szCs w:val="23"/>
          <w:vertAlign w:val="superscript"/>
        </w:rPr>
        <w:t>)</w:t>
      </w:r>
      <w:r w:rsidR="00A86188">
        <w:rPr>
          <w:color w:val="000000" w:themeColor="text1"/>
          <w:sz w:val="23"/>
          <w:szCs w:val="23"/>
          <w:vertAlign w:val="superscript"/>
        </w:rPr>
        <w:t xml:space="preserve"> </w:t>
      </w:r>
      <w:r w:rsidRPr="00C026F1">
        <w:rPr>
          <w:sz w:val="23"/>
          <w:szCs w:val="23"/>
        </w:rPr>
        <w:t xml:space="preserve">and </w:t>
      </w:r>
      <w:r w:rsidR="00B973D5" w:rsidRPr="00B973D5">
        <w:rPr>
          <w:color w:val="C00000"/>
          <w:sz w:val="23"/>
          <w:szCs w:val="23"/>
        </w:rPr>
        <w:t>hono</w:t>
      </w:r>
      <w:r w:rsidR="00B973D5">
        <w:rPr>
          <w:color w:val="C00000"/>
          <w:sz w:val="23"/>
          <w:szCs w:val="23"/>
        </w:rPr>
        <w:t>u</w:t>
      </w:r>
      <w:r w:rsidR="00B973D5" w:rsidRPr="00B973D5">
        <w:rPr>
          <w:color w:val="C00000"/>
          <w:sz w:val="23"/>
          <w:szCs w:val="23"/>
        </w:rPr>
        <w:t>r</w:t>
      </w:r>
      <w:r w:rsidRPr="00C026F1">
        <w:rPr>
          <w:sz w:val="23"/>
          <w:szCs w:val="23"/>
        </w:rPr>
        <w:t>;</w:t>
      </w:r>
      <w:r w:rsidR="00A86188" w:rsidRPr="00A86188">
        <w:rPr>
          <w:color w:val="000000" w:themeColor="text1"/>
          <w:sz w:val="23"/>
          <w:szCs w:val="23"/>
          <w:vertAlign w:val="superscript"/>
        </w:rPr>
        <w:t xml:space="preserve"> </w:t>
      </w:r>
      <w:r w:rsidR="00A86188" w:rsidRPr="004D6946">
        <w:rPr>
          <w:color w:val="000000" w:themeColor="text1"/>
          <w:sz w:val="23"/>
          <w:szCs w:val="23"/>
          <w:vertAlign w:val="superscript"/>
        </w:rPr>
        <w:t>(</w:t>
      </w:r>
      <w:r w:rsidR="00A86188">
        <w:rPr>
          <w:color w:val="000000" w:themeColor="text1"/>
          <w:sz w:val="23"/>
          <w:szCs w:val="23"/>
          <w:vertAlign w:val="superscript"/>
        </w:rPr>
        <w:t>5092</w:t>
      </w:r>
      <w:r w:rsidR="00A86188" w:rsidRPr="004D6946">
        <w:rPr>
          <w:color w:val="000000" w:themeColor="text1"/>
          <w:sz w:val="23"/>
          <w:szCs w:val="23"/>
          <w:vertAlign w:val="superscript"/>
        </w:rPr>
        <w:t>)</w:t>
      </w:r>
    </w:p>
    <w:p w:rsidR="00C026F1" w:rsidRPr="00C026F1" w:rsidRDefault="00C026F1" w:rsidP="008B13F3">
      <w:pPr>
        <w:shd w:val="clear" w:color="auto" w:fill="F7FBFB"/>
        <w:spacing w:after="0" w:line="240" w:lineRule="auto"/>
        <w:ind w:left="907"/>
        <w:rPr>
          <w:sz w:val="23"/>
          <w:szCs w:val="23"/>
        </w:rPr>
      </w:pPr>
      <w:r w:rsidRPr="00C026F1">
        <w:rPr>
          <w:sz w:val="23"/>
          <w:szCs w:val="23"/>
          <w:vertAlign w:val="superscript"/>
        </w:rPr>
        <w:t>5 </w:t>
      </w:r>
      <w:r w:rsidRPr="00C026F1">
        <w:rPr>
          <w:sz w:val="23"/>
          <w:szCs w:val="23"/>
        </w:rPr>
        <w:t xml:space="preserve">Not in the </w:t>
      </w:r>
      <w:r w:rsidRPr="008B13F3">
        <w:rPr>
          <w:color w:val="C00000"/>
          <w:sz w:val="23"/>
          <w:szCs w:val="23"/>
        </w:rPr>
        <w:t xml:space="preserve">lust </w:t>
      </w:r>
      <w:r w:rsidR="008B13F3" w:rsidRPr="004D6946">
        <w:rPr>
          <w:color w:val="000000" w:themeColor="text1"/>
          <w:sz w:val="23"/>
          <w:szCs w:val="23"/>
          <w:vertAlign w:val="superscript"/>
        </w:rPr>
        <w:t>(</w:t>
      </w:r>
      <w:r w:rsidR="008B13F3">
        <w:rPr>
          <w:color w:val="000000" w:themeColor="text1"/>
          <w:sz w:val="23"/>
          <w:szCs w:val="23"/>
          <w:vertAlign w:val="superscript"/>
        </w:rPr>
        <w:t>3806</w:t>
      </w:r>
      <w:r w:rsidR="008B13F3" w:rsidRPr="004D6946">
        <w:rPr>
          <w:color w:val="000000" w:themeColor="text1"/>
          <w:sz w:val="23"/>
          <w:szCs w:val="23"/>
          <w:vertAlign w:val="superscript"/>
        </w:rPr>
        <w:t>)</w:t>
      </w:r>
      <w:r w:rsidR="008B13F3">
        <w:rPr>
          <w:color w:val="000000" w:themeColor="text1"/>
          <w:sz w:val="23"/>
          <w:szCs w:val="23"/>
          <w:vertAlign w:val="superscript"/>
        </w:rPr>
        <w:t xml:space="preserve"> </w:t>
      </w:r>
      <w:r w:rsidRPr="00C026F1">
        <w:rPr>
          <w:sz w:val="23"/>
          <w:szCs w:val="23"/>
        </w:rPr>
        <w:t xml:space="preserve">of </w:t>
      </w:r>
      <w:r w:rsidRPr="00B973D5">
        <w:rPr>
          <w:color w:val="C00000"/>
          <w:sz w:val="23"/>
          <w:szCs w:val="23"/>
        </w:rPr>
        <w:t>concupiscence</w:t>
      </w:r>
      <w:r w:rsidRPr="00C026F1">
        <w:rPr>
          <w:sz w:val="23"/>
          <w:szCs w:val="23"/>
        </w:rPr>
        <w:t xml:space="preserve">, </w:t>
      </w:r>
      <w:r w:rsidR="00A86188" w:rsidRPr="004D6946">
        <w:rPr>
          <w:color w:val="000000" w:themeColor="text1"/>
          <w:sz w:val="23"/>
          <w:szCs w:val="23"/>
          <w:vertAlign w:val="superscript"/>
        </w:rPr>
        <w:t>(</w:t>
      </w:r>
      <w:r w:rsidR="00A86188">
        <w:rPr>
          <w:color w:val="000000" w:themeColor="text1"/>
          <w:sz w:val="23"/>
          <w:szCs w:val="23"/>
          <w:vertAlign w:val="superscript"/>
        </w:rPr>
        <w:t>1939</w:t>
      </w:r>
      <w:r w:rsidR="00A86188" w:rsidRPr="004D6946">
        <w:rPr>
          <w:color w:val="000000" w:themeColor="text1"/>
          <w:sz w:val="23"/>
          <w:szCs w:val="23"/>
          <w:vertAlign w:val="superscript"/>
        </w:rPr>
        <w:t>)</w:t>
      </w:r>
      <w:r w:rsidR="00A86188">
        <w:rPr>
          <w:color w:val="000000" w:themeColor="text1"/>
          <w:sz w:val="23"/>
          <w:szCs w:val="23"/>
          <w:vertAlign w:val="superscript"/>
        </w:rPr>
        <w:t xml:space="preserve"> </w:t>
      </w:r>
      <w:r w:rsidRPr="00C026F1">
        <w:rPr>
          <w:sz w:val="23"/>
          <w:szCs w:val="23"/>
        </w:rPr>
        <w:t>even as the Gentiles which know not God:</w:t>
      </w:r>
      <w:r w:rsidR="0085765E">
        <w:rPr>
          <w:sz w:val="23"/>
          <w:szCs w:val="23"/>
        </w:rPr>
        <w:t>”</w:t>
      </w:r>
      <w:r w:rsidR="0085765E" w:rsidRPr="0085765E">
        <w:rPr>
          <w:rFonts w:asciiTheme="majorBidi" w:eastAsia="Calibri" w:hAnsiTheme="majorBidi" w:cstheme="majorBidi"/>
          <w:b/>
          <w:bCs/>
          <w:color w:val="000000" w:themeColor="text1"/>
          <w:sz w:val="16"/>
          <w:szCs w:val="16"/>
        </w:rPr>
        <w:t xml:space="preserve"> </w:t>
      </w:r>
      <w:r w:rsidR="0085765E" w:rsidRPr="00643B5A">
        <w:rPr>
          <w:rFonts w:asciiTheme="majorBidi" w:eastAsia="Calibri" w:hAnsiTheme="majorBidi" w:cstheme="majorBidi"/>
          <w:b/>
          <w:bCs/>
          <w:color w:val="000000" w:themeColor="text1"/>
          <w:sz w:val="16"/>
          <w:szCs w:val="16"/>
        </w:rPr>
        <w:t>(KJV)</w:t>
      </w:r>
    </w:p>
    <w:p w:rsidR="007D7A9D" w:rsidRDefault="007D7A9D" w:rsidP="00D81E4C">
      <w:pPr>
        <w:spacing w:after="0" w:line="240" w:lineRule="auto"/>
        <w:rPr>
          <w:sz w:val="23"/>
          <w:szCs w:val="23"/>
        </w:rPr>
      </w:pPr>
    </w:p>
    <w:p w:rsidR="00B973D5" w:rsidRPr="00503165" w:rsidRDefault="00B973D5" w:rsidP="007E45D4">
      <w:pPr>
        <w:shd w:val="clear" w:color="auto" w:fill="FFFFF0"/>
        <w:spacing w:after="0" w:line="240" w:lineRule="auto"/>
        <w:ind w:left="1080"/>
        <w:rPr>
          <w:b/>
          <w:bCs/>
          <w:color w:val="000000" w:themeColor="text1"/>
          <w:sz w:val="20"/>
          <w:szCs w:val="20"/>
        </w:rPr>
      </w:pPr>
      <w:r w:rsidRPr="00503165">
        <w:rPr>
          <w:b/>
          <w:bCs/>
          <w:color w:val="C00000"/>
          <w:sz w:val="20"/>
          <w:szCs w:val="20"/>
        </w:rPr>
        <w:t xml:space="preserve">Concupiscence </w:t>
      </w:r>
      <w:r w:rsidRPr="00503165">
        <w:rPr>
          <w:b/>
          <w:bCs/>
          <w:color w:val="000000" w:themeColor="text1"/>
          <w:sz w:val="20"/>
          <w:szCs w:val="20"/>
        </w:rPr>
        <w:t xml:space="preserve">1939 </w:t>
      </w:r>
      <w:r w:rsidRPr="00503165">
        <w:rPr>
          <w:color w:val="000000" w:themeColor="text1"/>
          <w:sz w:val="20"/>
          <w:szCs w:val="20"/>
        </w:rPr>
        <w:t xml:space="preserve">– </w:t>
      </w:r>
      <w:r w:rsidRPr="00503165">
        <w:rPr>
          <w:b/>
          <w:bCs/>
          <w:color w:val="000000" w:themeColor="text1"/>
          <w:sz w:val="20"/>
          <w:szCs w:val="20"/>
          <w:lang w:val="en"/>
        </w:rPr>
        <w:t>ἐπιθυμία</w:t>
      </w:r>
      <w:r w:rsidRPr="00503165">
        <w:rPr>
          <w:color w:val="000000" w:themeColor="text1"/>
          <w:sz w:val="20"/>
          <w:szCs w:val="20"/>
          <w:lang w:val="en"/>
        </w:rPr>
        <w:t xml:space="preserve"> </w:t>
      </w:r>
      <w:r w:rsidRPr="00503165">
        <w:rPr>
          <w:b/>
          <w:bCs/>
          <w:color w:val="000000" w:themeColor="text1"/>
          <w:sz w:val="20"/>
          <w:szCs w:val="20"/>
          <w:lang w:val="en"/>
        </w:rPr>
        <w:t>epithymía,</w:t>
      </w:r>
      <w:r w:rsidRPr="00503165">
        <w:rPr>
          <w:color w:val="000000" w:themeColor="text1"/>
          <w:sz w:val="20"/>
          <w:szCs w:val="20"/>
          <w:lang w:val="en"/>
        </w:rPr>
        <w:t xml:space="preserve"> ep-ee-thoo-mee'-ah; from </w:t>
      </w:r>
      <w:r w:rsidRPr="00503165">
        <w:rPr>
          <w:color w:val="0000FF"/>
          <w:sz w:val="20"/>
          <w:szCs w:val="20"/>
          <w:lang w:val="en"/>
        </w:rPr>
        <w:t>1937</w:t>
      </w:r>
      <w:r w:rsidRPr="00503165">
        <w:rPr>
          <w:color w:val="000000" w:themeColor="text1"/>
          <w:sz w:val="20"/>
          <w:szCs w:val="20"/>
          <w:lang w:val="en"/>
        </w:rPr>
        <w:t xml:space="preserve">; </w:t>
      </w:r>
      <w:r w:rsidRPr="00503165">
        <w:rPr>
          <w:color w:val="C00000"/>
          <w:sz w:val="20"/>
          <w:szCs w:val="20"/>
          <w:lang w:val="en"/>
        </w:rPr>
        <w:t xml:space="preserve">a longing </w:t>
      </w:r>
      <w:r w:rsidRPr="00503165">
        <w:rPr>
          <w:color w:val="000000" w:themeColor="text1"/>
          <w:sz w:val="20"/>
          <w:szCs w:val="20"/>
          <w:lang w:val="en"/>
        </w:rPr>
        <w:t>(</w:t>
      </w:r>
      <w:r w:rsidRPr="00503165">
        <w:rPr>
          <w:color w:val="C00000"/>
          <w:sz w:val="20"/>
          <w:szCs w:val="20"/>
          <w:lang w:val="en"/>
        </w:rPr>
        <w:t>especially for what is forbidden</w:t>
      </w:r>
      <w:r w:rsidRPr="00503165">
        <w:rPr>
          <w:color w:val="000000" w:themeColor="text1"/>
          <w:sz w:val="20"/>
          <w:szCs w:val="20"/>
          <w:lang w:val="en"/>
        </w:rPr>
        <w:t>):—</w:t>
      </w:r>
      <w:r w:rsidR="00503165" w:rsidRPr="00503165">
        <w:rPr>
          <w:sz w:val="20"/>
          <w:szCs w:val="20"/>
        </w:rPr>
        <w:t xml:space="preserve"> </w:t>
      </w:r>
      <w:r w:rsidR="00503165" w:rsidRPr="005F2C2E">
        <w:rPr>
          <w:sz w:val="20"/>
          <w:szCs w:val="20"/>
        </w:rPr>
        <w:t xml:space="preserve">(Translated in King James Version as) </w:t>
      </w:r>
      <w:r w:rsidRPr="00503165">
        <w:rPr>
          <w:color w:val="000000" w:themeColor="text1"/>
          <w:sz w:val="20"/>
          <w:szCs w:val="20"/>
          <w:lang w:val="en"/>
        </w:rPr>
        <w:t>concupiscence, desire, lust (after).</w:t>
      </w:r>
    </w:p>
    <w:p w:rsidR="00B973D5" w:rsidRPr="00313862" w:rsidRDefault="00B973D5" w:rsidP="007E45D4">
      <w:pPr>
        <w:shd w:val="clear" w:color="auto" w:fill="FFFFF0"/>
        <w:spacing w:after="0" w:line="240" w:lineRule="auto"/>
        <w:ind w:left="1080"/>
        <w:rPr>
          <w:color w:val="C00000"/>
          <w:sz w:val="10"/>
          <w:szCs w:val="10"/>
        </w:rPr>
      </w:pPr>
    </w:p>
    <w:p w:rsidR="00B973D5" w:rsidRPr="00503165" w:rsidRDefault="00B973D5" w:rsidP="007E45D4">
      <w:pPr>
        <w:shd w:val="clear" w:color="auto" w:fill="FFFFF0"/>
        <w:spacing w:after="0" w:line="240" w:lineRule="auto"/>
        <w:ind w:left="1260"/>
        <w:rPr>
          <w:color w:val="000000" w:themeColor="text1"/>
          <w:sz w:val="20"/>
          <w:szCs w:val="20"/>
          <w:lang w:val="en"/>
        </w:rPr>
      </w:pPr>
      <w:r w:rsidRPr="00FB772F">
        <w:rPr>
          <w:b/>
          <w:bCs/>
          <w:color w:val="0000FF"/>
          <w:sz w:val="20"/>
          <w:szCs w:val="20"/>
          <w:lang w:val="en"/>
        </w:rPr>
        <w:t xml:space="preserve">1937 </w:t>
      </w:r>
      <w:r w:rsidRPr="00503165">
        <w:rPr>
          <w:b/>
          <w:bCs/>
          <w:color w:val="000000" w:themeColor="text1"/>
          <w:sz w:val="20"/>
          <w:szCs w:val="20"/>
          <w:lang w:val="en"/>
        </w:rPr>
        <w:t>- ἐπιθυμέω</w:t>
      </w:r>
      <w:r w:rsidRPr="00503165">
        <w:rPr>
          <w:color w:val="000000" w:themeColor="text1"/>
          <w:sz w:val="20"/>
          <w:szCs w:val="20"/>
          <w:lang w:val="en"/>
        </w:rPr>
        <w:t xml:space="preserve"> </w:t>
      </w:r>
      <w:r w:rsidRPr="00503165">
        <w:rPr>
          <w:b/>
          <w:bCs/>
          <w:color w:val="000000" w:themeColor="text1"/>
          <w:sz w:val="20"/>
          <w:szCs w:val="20"/>
          <w:lang w:val="en"/>
        </w:rPr>
        <w:t>epithyméō,</w:t>
      </w:r>
      <w:r w:rsidRPr="00503165">
        <w:rPr>
          <w:color w:val="000000" w:themeColor="text1"/>
          <w:sz w:val="20"/>
          <w:szCs w:val="20"/>
          <w:lang w:val="en"/>
        </w:rPr>
        <w:t xml:space="preserve"> ep-ee-thoo-meh'-o; from 1909 and 2372; </w:t>
      </w:r>
      <w:r w:rsidRPr="00503165">
        <w:rPr>
          <w:color w:val="C00000"/>
          <w:sz w:val="20"/>
          <w:szCs w:val="20"/>
          <w:lang w:val="en"/>
        </w:rPr>
        <w:t>to set the heart upon, i.e. long for</w:t>
      </w:r>
      <w:r w:rsidRPr="00503165">
        <w:rPr>
          <w:color w:val="000000" w:themeColor="text1"/>
          <w:sz w:val="20"/>
          <w:szCs w:val="20"/>
          <w:lang w:val="en"/>
        </w:rPr>
        <w:t xml:space="preserve"> (</w:t>
      </w:r>
      <w:r w:rsidRPr="00503165">
        <w:rPr>
          <w:color w:val="C00000"/>
          <w:sz w:val="20"/>
          <w:szCs w:val="20"/>
          <w:lang w:val="en"/>
        </w:rPr>
        <w:t>rightfully or otherwise</w:t>
      </w:r>
      <w:r w:rsidRPr="00503165">
        <w:rPr>
          <w:color w:val="000000" w:themeColor="text1"/>
          <w:sz w:val="20"/>
          <w:szCs w:val="20"/>
          <w:lang w:val="en"/>
        </w:rPr>
        <w:t>):—</w:t>
      </w:r>
      <w:r w:rsidR="00503165" w:rsidRPr="00503165">
        <w:rPr>
          <w:sz w:val="20"/>
          <w:szCs w:val="20"/>
        </w:rPr>
        <w:t xml:space="preserve"> </w:t>
      </w:r>
      <w:r w:rsidR="00503165" w:rsidRPr="005F2C2E">
        <w:rPr>
          <w:sz w:val="20"/>
          <w:szCs w:val="20"/>
        </w:rPr>
        <w:t xml:space="preserve">(Translated in King James Version as) </w:t>
      </w:r>
      <w:r w:rsidRPr="00503165">
        <w:rPr>
          <w:color w:val="000000" w:themeColor="text1"/>
          <w:sz w:val="20"/>
          <w:szCs w:val="20"/>
          <w:lang w:val="en"/>
        </w:rPr>
        <w:t>covet, desire, would fain, lust (after).</w:t>
      </w:r>
    </w:p>
    <w:p w:rsidR="00B973D5" w:rsidRDefault="00B973D5" w:rsidP="00503165">
      <w:pPr>
        <w:spacing w:after="0" w:line="240" w:lineRule="auto"/>
        <w:ind w:left="1080"/>
        <w:rPr>
          <w:color w:val="000000" w:themeColor="text1"/>
          <w:sz w:val="16"/>
          <w:szCs w:val="16"/>
        </w:rPr>
      </w:pPr>
    </w:p>
    <w:p w:rsidR="002620A7" w:rsidRPr="002620A7" w:rsidRDefault="002620A7" w:rsidP="00083A95">
      <w:pPr>
        <w:pStyle w:val="ListParagraph"/>
        <w:numPr>
          <w:ilvl w:val="0"/>
          <w:numId w:val="26"/>
        </w:numPr>
        <w:rPr>
          <w:rFonts w:asciiTheme="minorHAnsi" w:hAnsiTheme="minorHAnsi"/>
          <w:color w:val="000000" w:themeColor="text1"/>
          <w:sz w:val="20"/>
          <w:szCs w:val="20"/>
        </w:rPr>
      </w:pPr>
      <w:r>
        <w:rPr>
          <w:rFonts w:asciiTheme="minorHAnsi" w:hAnsiTheme="minorHAnsi"/>
          <w:color w:val="000000" w:themeColor="text1"/>
          <w:sz w:val="20"/>
          <w:szCs w:val="20"/>
        </w:rPr>
        <w:t>“</w:t>
      </w:r>
      <w:r w:rsidRPr="002620A7">
        <w:rPr>
          <w:rFonts w:asciiTheme="minorHAnsi" w:hAnsiTheme="minorHAnsi"/>
          <w:color w:val="000000" w:themeColor="text1"/>
          <w:sz w:val="20"/>
          <w:szCs w:val="20"/>
        </w:rPr>
        <w:t>Concupiscence</w:t>
      </w:r>
      <w:r w:rsidR="007269D7">
        <w:rPr>
          <w:rFonts w:asciiTheme="minorHAnsi" w:hAnsiTheme="minorHAnsi"/>
          <w:color w:val="000000" w:themeColor="text1"/>
          <w:sz w:val="20"/>
          <w:szCs w:val="20"/>
        </w:rPr>
        <w:t xml:space="preserve">” </w:t>
      </w:r>
      <w:r w:rsidR="007269D7" w:rsidRPr="002620A7">
        <w:rPr>
          <w:rFonts w:asciiTheme="minorHAnsi" w:hAnsiTheme="minorHAnsi"/>
          <w:color w:val="000000" w:themeColor="text1"/>
          <w:sz w:val="20"/>
          <w:szCs w:val="20"/>
        </w:rPr>
        <w:t>also</w:t>
      </w:r>
      <w:r w:rsidRPr="002620A7">
        <w:rPr>
          <w:rFonts w:asciiTheme="minorHAnsi" w:hAnsiTheme="minorHAnsi"/>
          <w:color w:val="000000" w:themeColor="text1"/>
          <w:sz w:val="20"/>
          <w:szCs w:val="20"/>
        </w:rPr>
        <w:t xml:space="preserve"> translated as “Lust.” See page 30.</w:t>
      </w:r>
    </w:p>
    <w:p w:rsidR="002620A7" w:rsidRPr="002620A7" w:rsidRDefault="002620A7" w:rsidP="002620A7">
      <w:pPr>
        <w:pStyle w:val="ListParagraph"/>
        <w:ind w:left="1440"/>
        <w:rPr>
          <w:color w:val="000000" w:themeColor="text1"/>
          <w:sz w:val="16"/>
          <w:szCs w:val="16"/>
        </w:rPr>
      </w:pPr>
    </w:p>
    <w:p w:rsidR="00B973D5" w:rsidRPr="00503165" w:rsidRDefault="00B973D5" w:rsidP="007E45D4">
      <w:pPr>
        <w:shd w:val="clear" w:color="auto" w:fill="FFFFF0"/>
        <w:spacing w:after="0" w:line="240" w:lineRule="auto"/>
        <w:ind w:left="1080"/>
        <w:rPr>
          <w:b/>
          <w:bCs/>
          <w:color w:val="C00000"/>
          <w:sz w:val="20"/>
          <w:szCs w:val="20"/>
        </w:rPr>
      </w:pPr>
      <w:r w:rsidRPr="00503165">
        <w:rPr>
          <w:b/>
          <w:bCs/>
          <w:color w:val="C00000"/>
          <w:sz w:val="20"/>
          <w:szCs w:val="20"/>
        </w:rPr>
        <w:t xml:space="preserve">Fornication </w:t>
      </w:r>
      <w:r w:rsidRPr="00503165">
        <w:rPr>
          <w:b/>
          <w:bCs/>
          <w:color w:val="000000" w:themeColor="text1"/>
          <w:sz w:val="20"/>
          <w:szCs w:val="20"/>
        </w:rPr>
        <w:t xml:space="preserve">4202 </w:t>
      </w:r>
      <w:r w:rsidRPr="00503165">
        <w:rPr>
          <w:color w:val="000000" w:themeColor="text1"/>
          <w:sz w:val="20"/>
          <w:szCs w:val="20"/>
        </w:rPr>
        <w:t xml:space="preserve">– </w:t>
      </w:r>
      <w:r w:rsidRPr="00503165">
        <w:rPr>
          <w:b/>
          <w:bCs/>
          <w:color w:val="000000" w:themeColor="text1"/>
          <w:sz w:val="20"/>
          <w:szCs w:val="20"/>
          <w:lang w:val="en"/>
        </w:rPr>
        <w:t>πορνεία</w:t>
      </w:r>
      <w:r w:rsidRPr="00503165">
        <w:rPr>
          <w:color w:val="000000" w:themeColor="text1"/>
          <w:sz w:val="20"/>
          <w:szCs w:val="20"/>
          <w:lang w:val="en"/>
        </w:rPr>
        <w:t xml:space="preserve"> </w:t>
      </w:r>
      <w:r w:rsidRPr="00503165">
        <w:rPr>
          <w:b/>
          <w:bCs/>
          <w:color w:val="000000" w:themeColor="text1"/>
          <w:sz w:val="20"/>
          <w:szCs w:val="20"/>
          <w:lang w:val="en"/>
        </w:rPr>
        <w:t>porneía,</w:t>
      </w:r>
      <w:r w:rsidRPr="00503165">
        <w:rPr>
          <w:color w:val="000000" w:themeColor="text1"/>
          <w:sz w:val="20"/>
          <w:szCs w:val="20"/>
          <w:lang w:val="en"/>
        </w:rPr>
        <w:t xml:space="preserve"> por-ni'-ah; from </w:t>
      </w:r>
      <w:r w:rsidRPr="00503165">
        <w:rPr>
          <w:color w:val="0000FF"/>
          <w:sz w:val="20"/>
          <w:szCs w:val="20"/>
          <w:lang w:val="en"/>
        </w:rPr>
        <w:t>4203</w:t>
      </w:r>
      <w:r w:rsidRPr="00503165">
        <w:rPr>
          <w:color w:val="000000" w:themeColor="text1"/>
          <w:sz w:val="20"/>
          <w:szCs w:val="20"/>
          <w:lang w:val="en"/>
        </w:rPr>
        <w:t xml:space="preserve">; </w:t>
      </w:r>
      <w:r w:rsidRPr="00503165">
        <w:rPr>
          <w:color w:val="C00000"/>
          <w:sz w:val="20"/>
          <w:szCs w:val="20"/>
          <w:lang w:val="en"/>
        </w:rPr>
        <w:t>harlotry</w:t>
      </w:r>
      <w:r w:rsidRPr="00503165">
        <w:rPr>
          <w:color w:val="000000" w:themeColor="text1"/>
          <w:sz w:val="20"/>
          <w:szCs w:val="20"/>
          <w:lang w:val="en"/>
        </w:rPr>
        <w:t xml:space="preserve"> (</w:t>
      </w:r>
      <w:r w:rsidRPr="00503165">
        <w:rPr>
          <w:color w:val="C00000"/>
          <w:sz w:val="20"/>
          <w:szCs w:val="20"/>
          <w:lang w:val="en"/>
        </w:rPr>
        <w:t>including adultery and incest</w:t>
      </w:r>
      <w:r w:rsidRPr="00503165">
        <w:rPr>
          <w:color w:val="000000" w:themeColor="text1"/>
          <w:sz w:val="20"/>
          <w:szCs w:val="20"/>
          <w:lang w:val="en"/>
        </w:rPr>
        <w:t xml:space="preserve">); figuratively, </w:t>
      </w:r>
      <w:r w:rsidRPr="00503165">
        <w:rPr>
          <w:color w:val="C00000"/>
          <w:sz w:val="20"/>
          <w:szCs w:val="20"/>
          <w:lang w:val="en"/>
        </w:rPr>
        <w:t>idolatry</w:t>
      </w:r>
      <w:r w:rsidR="00503165" w:rsidRPr="00503165">
        <w:rPr>
          <w:color w:val="000000" w:themeColor="text1"/>
          <w:sz w:val="20"/>
          <w:szCs w:val="20"/>
          <w:lang w:val="en"/>
        </w:rPr>
        <w:t>: —</w:t>
      </w:r>
      <w:r w:rsidR="00503165" w:rsidRPr="00503165">
        <w:rPr>
          <w:sz w:val="20"/>
          <w:szCs w:val="20"/>
        </w:rPr>
        <w:t xml:space="preserve"> </w:t>
      </w:r>
      <w:r w:rsidR="00503165" w:rsidRPr="005F2C2E">
        <w:rPr>
          <w:sz w:val="20"/>
          <w:szCs w:val="20"/>
        </w:rPr>
        <w:t xml:space="preserve">(Translated in King James Version as) </w:t>
      </w:r>
      <w:r w:rsidRPr="00503165">
        <w:rPr>
          <w:color w:val="000000" w:themeColor="text1"/>
          <w:sz w:val="20"/>
          <w:szCs w:val="20"/>
          <w:lang w:val="en"/>
        </w:rPr>
        <w:t>fornication.</w:t>
      </w:r>
    </w:p>
    <w:p w:rsidR="00B973D5" w:rsidRPr="00313862" w:rsidRDefault="00B973D5" w:rsidP="007E45D4">
      <w:pPr>
        <w:shd w:val="clear" w:color="auto" w:fill="FFFFF0"/>
        <w:spacing w:after="0" w:line="240" w:lineRule="auto"/>
        <w:ind w:left="1080"/>
        <w:rPr>
          <w:color w:val="C00000"/>
          <w:sz w:val="10"/>
          <w:szCs w:val="10"/>
        </w:rPr>
      </w:pPr>
    </w:p>
    <w:p w:rsidR="00B973D5" w:rsidRPr="00503165" w:rsidRDefault="00B973D5" w:rsidP="007E45D4">
      <w:pPr>
        <w:shd w:val="clear" w:color="auto" w:fill="FFFFF0"/>
        <w:spacing w:after="0" w:line="240" w:lineRule="auto"/>
        <w:ind w:left="1260"/>
        <w:rPr>
          <w:color w:val="000000" w:themeColor="text1"/>
          <w:sz w:val="20"/>
          <w:szCs w:val="20"/>
          <w:lang w:val="en"/>
        </w:rPr>
      </w:pPr>
      <w:r w:rsidRPr="00FB772F">
        <w:rPr>
          <w:b/>
          <w:bCs/>
          <w:color w:val="0000FF"/>
          <w:sz w:val="20"/>
          <w:szCs w:val="20"/>
        </w:rPr>
        <w:t>4203</w:t>
      </w:r>
      <w:r w:rsidRPr="00FB772F">
        <w:rPr>
          <w:color w:val="0000FF"/>
          <w:sz w:val="20"/>
          <w:szCs w:val="20"/>
        </w:rPr>
        <w:t xml:space="preserve"> </w:t>
      </w:r>
      <w:r w:rsidRPr="00503165">
        <w:rPr>
          <w:color w:val="000000" w:themeColor="text1"/>
          <w:sz w:val="20"/>
          <w:szCs w:val="20"/>
        </w:rPr>
        <w:t xml:space="preserve">– </w:t>
      </w:r>
      <w:r w:rsidRPr="00503165">
        <w:rPr>
          <w:b/>
          <w:bCs/>
          <w:color w:val="000000" w:themeColor="text1"/>
          <w:sz w:val="20"/>
          <w:szCs w:val="20"/>
          <w:lang w:val="en"/>
        </w:rPr>
        <w:t>πορνεύω</w:t>
      </w:r>
      <w:r w:rsidRPr="00503165">
        <w:rPr>
          <w:color w:val="000000" w:themeColor="text1"/>
          <w:sz w:val="20"/>
          <w:szCs w:val="20"/>
          <w:lang w:val="en"/>
        </w:rPr>
        <w:t xml:space="preserve"> </w:t>
      </w:r>
      <w:r w:rsidRPr="00503165">
        <w:rPr>
          <w:b/>
          <w:bCs/>
          <w:color w:val="000000" w:themeColor="text1"/>
          <w:sz w:val="20"/>
          <w:szCs w:val="20"/>
          <w:lang w:val="en"/>
        </w:rPr>
        <w:t>porneúō,</w:t>
      </w:r>
      <w:r w:rsidRPr="00503165">
        <w:rPr>
          <w:color w:val="000000" w:themeColor="text1"/>
          <w:sz w:val="20"/>
          <w:szCs w:val="20"/>
          <w:lang w:val="en"/>
        </w:rPr>
        <w:t xml:space="preserve"> porn-yoo'-o; from 4204; </w:t>
      </w:r>
      <w:r w:rsidRPr="00503165">
        <w:rPr>
          <w:color w:val="C00000"/>
          <w:sz w:val="20"/>
          <w:szCs w:val="20"/>
          <w:lang w:val="en"/>
        </w:rPr>
        <w:t>to act the harlot, i.e.</w:t>
      </w:r>
      <w:r w:rsidRPr="00503165">
        <w:rPr>
          <w:color w:val="000000" w:themeColor="text1"/>
          <w:sz w:val="20"/>
          <w:szCs w:val="20"/>
          <w:lang w:val="en"/>
        </w:rPr>
        <w:t xml:space="preserve"> (literally</w:t>
      </w:r>
      <w:r w:rsidRPr="00503165">
        <w:rPr>
          <w:color w:val="C00000"/>
          <w:sz w:val="20"/>
          <w:szCs w:val="20"/>
          <w:lang w:val="en"/>
        </w:rPr>
        <w:t xml:space="preserve">) indulge unlawful lust </w:t>
      </w:r>
      <w:r w:rsidRPr="00503165">
        <w:rPr>
          <w:color w:val="000000" w:themeColor="text1"/>
          <w:sz w:val="20"/>
          <w:szCs w:val="20"/>
          <w:lang w:val="en"/>
        </w:rPr>
        <w:t>(</w:t>
      </w:r>
      <w:r w:rsidRPr="00503165">
        <w:rPr>
          <w:color w:val="C00000"/>
          <w:sz w:val="20"/>
          <w:szCs w:val="20"/>
          <w:lang w:val="en"/>
        </w:rPr>
        <w:t>of either sex</w:t>
      </w:r>
      <w:r w:rsidRPr="00503165">
        <w:rPr>
          <w:color w:val="000000" w:themeColor="text1"/>
          <w:sz w:val="20"/>
          <w:szCs w:val="20"/>
          <w:lang w:val="en"/>
        </w:rPr>
        <w:t xml:space="preserve">), or (figuratively) </w:t>
      </w:r>
      <w:r w:rsidRPr="00503165">
        <w:rPr>
          <w:color w:val="C00000"/>
          <w:sz w:val="20"/>
          <w:szCs w:val="20"/>
          <w:lang w:val="en"/>
        </w:rPr>
        <w:t>practise idolatry</w:t>
      </w:r>
      <w:r w:rsidRPr="00503165">
        <w:rPr>
          <w:color w:val="000000" w:themeColor="text1"/>
          <w:sz w:val="20"/>
          <w:szCs w:val="20"/>
          <w:lang w:val="en"/>
        </w:rPr>
        <w:t>:—</w:t>
      </w:r>
      <w:r w:rsidR="00503165" w:rsidRPr="00503165">
        <w:rPr>
          <w:sz w:val="20"/>
          <w:szCs w:val="20"/>
        </w:rPr>
        <w:t xml:space="preserve"> </w:t>
      </w:r>
      <w:r w:rsidR="00503165" w:rsidRPr="005F2C2E">
        <w:rPr>
          <w:sz w:val="20"/>
          <w:szCs w:val="20"/>
        </w:rPr>
        <w:t xml:space="preserve">(Translated in King James Version as) </w:t>
      </w:r>
      <w:r w:rsidRPr="00503165">
        <w:rPr>
          <w:color w:val="000000" w:themeColor="text1"/>
          <w:sz w:val="20"/>
          <w:szCs w:val="20"/>
          <w:lang w:val="en"/>
        </w:rPr>
        <w:t>commit (fornication).</w:t>
      </w:r>
    </w:p>
    <w:p w:rsidR="00503165" w:rsidRPr="00313862" w:rsidRDefault="00503165" w:rsidP="007E45D4">
      <w:pPr>
        <w:shd w:val="clear" w:color="auto" w:fill="FFFFF0"/>
        <w:spacing w:after="0" w:line="240" w:lineRule="auto"/>
        <w:ind w:left="1080"/>
        <w:rPr>
          <w:color w:val="000000" w:themeColor="text1"/>
          <w:sz w:val="10"/>
          <w:szCs w:val="10"/>
          <w:lang w:val="en"/>
        </w:rPr>
      </w:pPr>
    </w:p>
    <w:p w:rsidR="00503165" w:rsidRPr="00125DE0" w:rsidRDefault="00B968C6" w:rsidP="007E45D4">
      <w:pPr>
        <w:shd w:val="clear" w:color="auto" w:fill="FFFFF0"/>
        <w:spacing w:after="0" w:line="240" w:lineRule="auto"/>
        <w:ind w:left="1260"/>
        <w:rPr>
          <w:b/>
          <w:bCs/>
          <w:i/>
          <w:iCs/>
          <w:color w:val="000000" w:themeColor="text1"/>
          <w:sz w:val="20"/>
          <w:szCs w:val="20"/>
        </w:rPr>
      </w:pPr>
      <w:hyperlink r:id="rId31" w:history="1">
        <w:r w:rsidR="00503165" w:rsidRPr="001401F7">
          <w:rPr>
            <w:rStyle w:val="Hyperlink"/>
            <w:b/>
            <w:bCs/>
            <w:i/>
            <w:iCs/>
            <w:sz w:val="20"/>
            <w:szCs w:val="20"/>
            <w:lang w:val="en"/>
          </w:rPr>
          <w:t>Thayer's Greek Lexicon</w:t>
        </w:r>
      </w:hyperlink>
      <w:r w:rsidR="00503165" w:rsidRPr="00125DE0">
        <w:rPr>
          <w:b/>
          <w:bCs/>
          <w:i/>
          <w:iCs/>
          <w:color w:val="000000" w:themeColor="text1"/>
          <w:sz w:val="20"/>
          <w:szCs w:val="20"/>
          <w:lang w:val="en"/>
        </w:rPr>
        <w:t xml:space="preserve"> </w:t>
      </w:r>
      <w:r w:rsidR="00125DE0" w:rsidRPr="00503165">
        <w:rPr>
          <w:color w:val="000000" w:themeColor="text1"/>
          <w:sz w:val="20"/>
          <w:szCs w:val="20"/>
        </w:rPr>
        <w:t>–</w:t>
      </w:r>
      <w:r w:rsidR="00125DE0">
        <w:rPr>
          <w:color w:val="000000" w:themeColor="text1"/>
          <w:sz w:val="20"/>
          <w:szCs w:val="20"/>
        </w:rPr>
        <w:t xml:space="preserve"> </w:t>
      </w:r>
      <w:r w:rsidR="00125DE0" w:rsidRPr="00125DE0">
        <w:rPr>
          <w:color w:val="000000" w:themeColor="text1"/>
          <w:sz w:val="20"/>
          <w:szCs w:val="20"/>
          <w:lang w:val="en"/>
        </w:rPr>
        <w:t>to prostitute one's body to the lust of another</w:t>
      </w:r>
      <w:r w:rsidR="00125DE0">
        <w:rPr>
          <w:color w:val="000000" w:themeColor="text1"/>
          <w:sz w:val="20"/>
          <w:szCs w:val="20"/>
          <w:lang w:val="en"/>
        </w:rPr>
        <w:t xml:space="preserve">; </w:t>
      </w:r>
      <w:r w:rsidR="00125DE0" w:rsidRPr="00125DE0">
        <w:rPr>
          <w:color w:val="000000" w:themeColor="text1"/>
          <w:sz w:val="20"/>
          <w:szCs w:val="20"/>
          <w:lang w:val="en"/>
        </w:rPr>
        <w:t>to give oneself to unlawful sexual intercourse; to commit fornication</w:t>
      </w:r>
      <w:r w:rsidR="00125DE0">
        <w:rPr>
          <w:color w:val="000000" w:themeColor="text1"/>
          <w:sz w:val="20"/>
          <w:szCs w:val="20"/>
          <w:lang w:val="en"/>
        </w:rPr>
        <w:t xml:space="preserve">; </w:t>
      </w:r>
      <w:r w:rsidR="00125DE0" w:rsidRPr="00125DE0">
        <w:rPr>
          <w:color w:val="000000" w:themeColor="text1"/>
          <w:sz w:val="20"/>
          <w:szCs w:val="20"/>
          <w:lang w:val="en"/>
        </w:rPr>
        <w:t>to be given to idolatry, to worship idols</w:t>
      </w:r>
      <w:r w:rsidR="00125DE0">
        <w:rPr>
          <w:color w:val="000000" w:themeColor="text1"/>
          <w:sz w:val="20"/>
          <w:szCs w:val="20"/>
          <w:lang w:val="en"/>
        </w:rPr>
        <w:t xml:space="preserve">; </w:t>
      </w:r>
      <w:r w:rsidR="00125DE0" w:rsidRPr="00125DE0">
        <w:rPr>
          <w:color w:val="000000" w:themeColor="text1"/>
          <w:sz w:val="20"/>
          <w:szCs w:val="20"/>
          <w:lang w:val="en"/>
        </w:rPr>
        <w:t>to permit oneself to be drawn away by another into idolatry</w:t>
      </w:r>
      <w:r w:rsidR="00125DE0">
        <w:rPr>
          <w:color w:val="000000" w:themeColor="text1"/>
          <w:sz w:val="20"/>
          <w:szCs w:val="20"/>
          <w:lang w:val="en"/>
        </w:rPr>
        <w:t>.</w:t>
      </w:r>
    </w:p>
    <w:p w:rsidR="00B973D5" w:rsidRPr="00313862" w:rsidRDefault="00B973D5" w:rsidP="00503165">
      <w:pPr>
        <w:spacing w:after="0" w:line="240" w:lineRule="auto"/>
        <w:ind w:left="1080"/>
        <w:rPr>
          <w:color w:val="000000" w:themeColor="text1"/>
          <w:sz w:val="16"/>
          <w:szCs w:val="16"/>
        </w:rPr>
      </w:pPr>
    </w:p>
    <w:p w:rsidR="00B973D5" w:rsidRPr="00503165" w:rsidRDefault="00B973D5" w:rsidP="007E45D4">
      <w:pPr>
        <w:shd w:val="clear" w:color="auto" w:fill="FFFFF0"/>
        <w:spacing w:after="0" w:line="240" w:lineRule="auto"/>
        <w:ind w:left="1080"/>
        <w:rPr>
          <w:b/>
          <w:bCs/>
          <w:color w:val="000000" w:themeColor="text1"/>
          <w:sz w:val="20"/>
          <w:szCs w:val="20"/>
        </w:rPr>
      </w:pPr>
      <w:r w:rsidRPr="00503165">
        <w:rPr>
          <w:b/>
          <w:bCs/>
          <w:color w:val="C00000"/>
          <w:sz w:val="20"/>
          <w:szCs w:val="20"/>
        </w:rPr>
        <w:t xml:space="preserve">Honour </w:t>
      </w:r>
      <w:r w:rsidRPr="00503165">
        <w:rPr>
          <w:b/>
          <w:bCs/>
          <w:color w:val="000000" w:themeColor="text1"/>
          <w:sz w:val="20"/>
          <w:szCs w:val="20"/>
        </w:rPr>
        <w:t xml:space="preserve">5092 </w:t>
      </w:r>
      <w:r w:rsidRPr="00503165">
        <w:rPr>
          <w:color w:val="000000" w:themeColor="text1"/>
          <w:sz w:val="20"/>
          <w:szCs w:val="20"/>
        </w:rPr>
        <w:t>–</w:t>
      </w:r>
      <w:r w:rsidR="00503165" w:rsidRPr="00503165">
        <w:rPr>
          <w:color w:val="000000" w:themeColor="text1"/>
          <w:sz w:val="20"/>
          <w:szCs w:val="20"/>
        </w:rPr>
        <w:t xml:space="preserve"> </w:t>
      </w:r>
      <w:r w:rsidR="00503165" w:rsidRPr="00503165">
        <w:rPr>
          <w:b/>
          <w:bCs/>
          <w:color w:val="000000" w:themeColor="text1"/>
          <w:sz w:val="20"/>
          <w:szCs w:val="20"/>
          <w:lang w:val="en"/>
        </w:rPr>
        <w:t>τιμή</w:t>
      </w:r>
      <w:r w:rsidR="00503165" w:rsidRPr="00503165">
        <w:rPr>
          <w:color w:val="000000" w:themeColor="text1"/>
          <w:sz w:val="20"/>
          <w:szCs w:val="20"/>
          <w:lang w:val="en"/>
        </w:rPr>
        <w:t xml:space="preserve"> </w:t>
      </w:r>
      <w:r w:rsidR="00503165" w:rsidRPr="00503165">
        <w:rPr>
          <w:b/>
          <w:bCs/>
          <w:color w:val="000000" w:themeColor="text1"/>
          <w:sz w:val="20"/>
          <w:szCs w:val="20"/>
          <w:lang w:val="en"/>
        </w:rPr>
        <w:t>timḗ,</w:t>
      </w:r>
      <w:r w:rsidR="00503165" w:rsidRPr="00503165">
        <w:rPr>
          <w:color w:val="000000" w:themeColor="text1"/>
          <w:sz w:val="20"/>
          <w:szCs w:val="20"/>
          <w:lang w:val="en"/>
        </w:rPr>
        <w:t xml:space="preserve"> tee-may'; from 5099; </w:t>
      </w:r>
      <w:r w:rsidR="00503165" w:rsidRPr="00503165">
        <w:rPr>
          <w:color w:val="C00000"/>
          <w:sz w:val="20"/>
          <w:szCs w:val="20"/>
          <w:lang w:val="en"/>
        </w:rPr>
        <w:t>a value, i.e. money paid</w:t>
      </w:r>
      <w:r w:rsidR="00503165" w:rsidRPr="00503165">
        <w:rPr>
          <w:color w:val="000000" w:themeColor="text1"/>
          <w:sz w:val="20"/>
          <w:szCs w:val="20"/>
          <w:lang w:val="en"/>
        </w:rPr>
        <w:t xml:space="preserve">, or (concretely and collectively) </w:t>
      </w:r>
      <w:r w:rsidR="00503165" w:rsidRPr="00503165">
        <w:rPr>
          <w:color w:val="C00000"/>
          <w:sz w:val="20"/>
          <w:szCs w:val="20"/>
          <w:lang w:val="en"/>
        </w:rPr>
        <w:t>valuables</w:t>
      </w:r>
      <w:r w:rsidR="00503165" w:rsidRPr="00503165">
        <w:rPr>
          <w:color w:val="000000" w:themeColor="text1"/>
          <w:sz w:val="20"/>
          <w:szCs w:val="20"/>
          <w:lang w:val="en"/>
        </w:rPr>
        <w:t xml:space="preserve">; by analogy, </w:t>
      </w:r>
      <w:r w:rsidR="00503165" w:rsidRPr="00503165">
        <w:rPr>
          <w:color w:val="C00000"/>
          <w:sz w:val="20"/>
          <w:szCs w:val="20"/>
          <w:lang w:val="en"/>
        </w:rPr>
        <w:t xml:space="preserve">esteem </w:t>
      </w:r>
      <w:r w:rsidR="00503165" w:rsidRPr="00503165">
        <w:rPr>
          <w:color w:val="000000" w:themeColor="text1"/>
          <w:sz w:val="20"/>
          <w:szCs w:val="20"/>
          <w:lang w:val="en"/>
        </w:rPr>
        <w:t>(</w:t>
      </w:r>
      <w:r w:rsidR="00503165" w:rsidRPr="00503165">
        <w:rPr>
          <w:color w:val="C00000"/>
          <w:sz w:val="20"/>
          <w:szCs w:val="20"/>
          <w:lang w:val="en"/>
        </w:rPr>
        <w:t>especially of the highest degree</w:t>
      </w:r>
      <w:r w:rsidR="00503165" w:rsidRPr="00503165">
        <w:rPr>
          <w:color w:val="000000" w:themeColor="text1"/>
          <w:sz w:val="20"/>
          <w:szCs w:val="20"/>
          <w:lang w:val="en"/>
        </w:rPr>
        <w:t xml:space="preserve">), </w:t>
      </w:r>
      <w:r w:rsidR="00503165" w:rsidRPr="00503165">
        <w:rPr>
          <w:color w:val="C00000"/>
          <w:sz w:val="20"/>
          <w:szCs w:val="20"/>
          <w:lang w:val="en"/>
        </w:rPr>
        <w:t>or the dignity itself</w:t>
      </w:r>
      <w:r w:rsidR="00503165" w:rsidRPr="00503165">
        <w:rPr>
          <w:color w:val="000000" w:themeColor="text1"/>
          <w:sz w:val="20"/>
          <w:szCs w:val="20"/>
          <w:lang w:val="en"/>
        </w:rPr>
        <w:t>: —</w:t>
      </w:r>
      <w:r w:rsidR="00503165" w:rsidRPr="00503165">
        <w:rPr>
          <w:sz w:val="20"/>
          <w:szCs w:val="20"/>
        </w:rPr>
        <w:t xml:space="preserve"> </w:t>
      </w:r>
      <w:r w:rsidR="00503165" w:rsidRPr="005F2C2E">
        <w:rPr>
          <w:sz w:val="20"/>
          <w:szCs w:val="20"/>
        </w:rPr>
        <w:t xml:space="preserve">(Translated in King James Version as) </w:t>
      </w:r>
      <w:r w:rsidR="00503165" w:rsidRPr="00503165">
        <w:rPr>
          <w:color w:val="000000" w:themeColor="text1"/>
          <w:sz w:val="20"/>
          <w:szCs w:val="20"/>
          <w:lang w:val="en"/>
        </w:rPr>
        <w:t>honour, precious, price, some.</w:t>
      </w:r>
    </w:p>
    <w:p w:rsidR="00B973D5" w:rsidRDefault="00B973D5" w:rsidP="00503165">
      <w:pPr>
        <w:spacing w:after="0" w:line="240" w:lineRule="auto"/>
        <w:ind w:left="1080"/>
        <w:rPr>
          <w:b/>
          <w:bCs/>
          <w:color w:val="C00000"/>
          <w:sz w:val="16"/>
          <w:szCs w:val="16"/>
        </w:rPr>
      </w:pPr>
    </w:p>
    <w:p w:rsidR="008B13F3" w:rsidRPr="007064B7" w:rsidRDefault="008B13F3" w:rsidP="008B13F3">
      <w:pPr>
        <w:shd w:val="clear" w:color="auto" w:fill="FFFFF0"/>
        <w:spacing w:after="0" w:line="240" w:lineRule="auto"/>
        <w:ind w:left="1080"/>
        <w:rPr>
          <w:b/>
          <w:bCs/>
          <w:sz w:val="20"/>
          <w:szCs w:val="20"/>
        </w:rPr>
      </w:pPr>
      <w:r w:rsidRPr="008B13F3">
        <w:rPr>
          <w:rFonts w:ascii="Calibri" w:eastAsia="Calibri" w:hAnsi="Calibri" w:cs="Arial"/>
          <w:b/>
          <w:bCs/>
          <w:color w:val="C00000"/>
          <w:sz w:val="20"/>
          <w:szCs w:val="20"/>
          <w:lang w:val="en"/>
        </w:rPr>
        <w:lastRenderedPageBreak/>
        <w:t xml:space="preserve">Lust </w:t>
      </w:r>
      <w:r w:rsidRPr="008B13F3">
        <w:rPr>
          <w:rFonts w:ascii="Calibri" w:eastAsia="Calibri" w:hAnsi="Calibri" w:cs="Arial"/>
          <w:b/>
          <w:bCs/>
          <w:color w:val="000000" w:themeColor="text1"/>
          <w:sz w:val="20"/>
          <w:szCs w:val="20"/>
          <w:lang w:val="en"/>
        </w:rPr>
        <w:t>3806</w:t>
      </w:r>
      <w:r w:rsidRPr="008B13F3">
        <w:rPr>
          <w:rFonts w:ascii="Calibri" w:eastAsia="Calibri" w:hAnsi="Calibri" w:cs="Arial"/>
          <w:color w:val="000000" w:themeColor="text1"/>
          <w:sz w:val="20"/>
          <w:szCs w:val="20"/>
          <w:lang w:val="en"/>
        </w:rPr>
        <w:t xml:space="preserve"> </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πάθος</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páthos,</w:t>
      </w:r>
      <w:r w:rsidRPr="007064B7">
        <w:rPr>
          <w:rFonts w:ascii="Calibri" w:eastAsia="Calibri" w:hAnsi="Calibri" w:cs="Arial"/>
          <w:sz w:val="20"/>
          <w:szCs w:val="20"/>
          <w:lang w:val="en"/>
        </w:rPr>
        <w:t xml:space="preserve"> path'-os; from the alternate of 3958; properly, </w:t>
      </w:r>
      <w:r w:rsidRPr="0001541F">
        <w:rPr>
          <w:rFonts w:ascii="Calibri" w:eastAsia="Calibri" w:hAnsi="Calibri" w:cs="Arial"/>
          <w:color w:val="C00000"/>
          <w:sz w:val="20"/>
          <w:szCs w:val="20"/>
          <w:lang w:val="en"/>
        </w:rPr>
        <w:t>suffering ("</w:t>
      </w:r>
      <w:r w:rsidRPr="005865F7">
        <w:rPr>
          <w:rFonts w:ascii="Calibri" w:eastAsia="Calibri" w:hAnsi="Calibri" w:cs="Arial"/>
          <w:color w:val="C00000"/>
          <w:sz w:val="20"/>
          <w:szCs w:val="20"/>
          <w:highlight w:val="yellow"/>
          <w:lang w:val="en"/>
        </w:rPr>
        <w:t>pathos</w:t>
      </w:r>
      <w:r w:rsidRPr="0001541F">
        <w:rPr>
          <w:rFonts w:ascii="Calibri" w:eastAsia="Calibri" w:hAnsi="Calibri" w:cs="Arial"/>
          <w:color w:val="C00000"/>
          <w:sz w:val="20"/>
          <w:szCs w:val="20"/>
          <w:lang w:val="en"/>
        </w:rPr>
        <w:t>"</w:t>
      </w:r>
      <w:r w:rsidRPr="007064B7">
        <w:rPr>
          <w:rFonts w:ascii="Calibri" w:eastAsia="Calibri" w:hAnsi="Calibri" w:cs="Arial"/>
          <w:sz w:val="20"/>
          <w:szCs w:val="20"/>
          <w:lang w:val="en"/>
        </w:rPr>
        <w:t>), i.e. (subjectively</w:t>
      </w:r>
      <w:r w:rsidRPr="0001541F">
        <w:rPr>
          <w:rFonts w:ascii="Calibri" w:eastAsia="Calibri" w:hAnsi="Calibri" w:cs="Arial"/>
          <w:color w:val="C00000"/>
          <w:sz w:val="20"/>
          <w:szCs w:val="20"/>
          <w:lang w:val="en"/>
        </w:rPr>
        <w:t>) a passion</w:t>
      </w:r>
      <w:r w:rsidRPr="007064B7">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 xml:space="preserve">especially </w:t>
      </w:r>
      <w:r w:rsidRPr="005865F7">
        <w:rPr>
          <w:rFonts w:ascii="Calibri" w:eastAsia="Calibri" w:hAnsi="Calibri" w:cs="Arial"/>
          <w:b/>
          <w:bCs/>
          <w:color w:val="C00000"/>
          <w:sz w:val="20"/>
          <w:szCs w:val="20"/>
          <w:highlight w:val="yellow"/>
          <w:lang w:val="en"/>
        </w:rPr>
        <w:t>concupiscence</w:t>
      </w:r>
      <w:r w:rsidRPr="007064B7">
        <w:rPr>
          <w:rFonts w:ascii="Calibri" w:eastAsia="Calibri" w:hAnsi="Calibri" w:cs="Arial"/>
          <w:sz w:val="20"/>
          <w:szCs w:val="20"/>
          <w:lang w:val="en"/>
        </w:rPr>
        <w:t>):—</w:t>
      </w:r>
      <w:r w:rsidRPr="00702AEA">
        <w:rPr>
          <w:sz w:val="20"/>
          <w:szCs w:val="20"/>
        </w:rPr>
        <w:t xml:space="preserve"> </w:t>
      </w:r>
      <w:r w:rsidRPr="00E67E22">
        <w:rPr>
          <w:sz w:val="20"/>
          <w:szCs w:val="20"/>
        </w:rPr>
        <w:t>(Translated in King James Version as)</w:t>
      </w:r>
      <w:r w:rsidRPr="007064B7">
        <w:rPr>
          <w:rFonts w:ascii="Calibri" w:eastAsia="Calibri" w:hAnsi="Calibri" w:cs="Arial"/>
          <w:sz w:val="20"/>
          <w:szCs w:val="20"/>
          <w:lang w:val="en"/>
        </w:rPr>
        <w:t xml:space="preserve"> (inordinate) affection, lust.</w:t>
      </w:r>
    </w:p>
    <w:p w:rsidR="008B13F3" w:rsidRPr="00313862" w:rsidRDefault="008B13F3" w:rsidP="009F2186">
      <w:pPr>
        <w:shd w:val="clear" w:color="auto" w:fill="FFFFF0"/>
        <w:spacing w:after="0" w:line="240" w:lineRule="auto"/>
        <w:ind w:left="1080"/>
        <w:rPr>
          <w:sz w:val="10"/>
          <w:szCs w:val="10"/>
        </w:rPr>
      </w:pPr>
    </w:p>
    <w:p w:rsidR="008B13F3" w:rsidRDefault="008B13F3" w:rsidP="008B13F3">
      <w:pPr>
        <w:shd w:val="clear" w:color="auto" w:fill="FFFFF0"/>
        <w:spacing w:after="0" w:line="240" w:lineRule="auto"/>
        <w:ind w:left="1260"/>
        <w:rPr>
          <w:rFonts w:cs="Arial"/>
          <w:sz w:val="20"/>
          <w:szCs w:val="20"/>
          <w:lang w:val="en"/>
        </w:rPr>
      </w:pPr>
      <w:r w:rsidRPr="005865F7">
        <w:rPr>
          <w:b/>
          <w:bCs/>
          <w:color w:val="000000" w:themeColor="text1"/>
          <w:sz w:val="20"/>
          <w:szCs w:val="20"/>
          <w:highlight w:val="yellow"/>
          <w:u w:val="single" w:color="C00000"/>
        </w:rPr>
        <w:t>Concupiscence</w:t>
      </w:r>
      <w:r w:rsidRPr="00313862">
        <w:rPr>
          <w:color w:val="000000" w:themeColor="text1"/>
          <w:sz w:val="20"/>
          <w:szCs w:val="20"/>
        </w:rPr>
        <w:t xml:space="preserve"> </w:t>
      </w:r>
      <w:r>
        <w:rPr>
          <w:sz w:val="20"/>
          <w:szCs w:val="20"/>
        </w:rPr>
        <w:t xml:space="preserve">(Dictionary.com) </w:t>
      </w:r>
    </w:p>
    <w:p w:rsidR="008B13F3" w:rsidRPr="00B93784" w:rsidRDefault="008B13F3" w:rsidP="008B13F3">
      <w:pPr>
        <w:shd w:val="clear" w:color="auto" w:fill="FFFFF0"/>
        <w:spacing w:after="0" w:line="240" w:lineRule="auto"/>
        <w:ind w:left="1260"/>
        <w:rPr>
          <w:b/>
          <w:bCs/>
          <w:sz w:val="20"/>
          <w:szCs w:val="20"/>
          <w:lang w:val="en"/>
        </w:rPr>
      </w:pPr>
      <w:r w:rsidRPr="00B93784">
        <w:rPr>
          <w:i/>
          <w:iCs/>
          <w:sz w:val="20"/>
          <w:szCs w:val="20"/>
          <w:lang w:val="en"/>
        </w:rPr>
        <w:t>noun</w:t>
      </w:r>
    </w:p>
    <w:p w:rsidR="008B13F3" w:rsidRPr="008B13F3" w:rsidRDefault="008B13F3" w:rsidP="00083A95">
      <w:pPr>
        <w:pStyle w:val="ListParagraph"/>
        <w:numPr>
          <w:ilvl w:val="0"/>
          <w:numId w:val="33"/>
        </w:numPr>
        <w:shd w:val="clear" w:color="auto" w:fill="FFFFF0"/>
        <w:ind w:left="1800"/>
        <w:rPr>
          <w:rFonts w:asciiTheme="minorHAnsi" w:hAnsiTheme="minorHAnsi"/>
          <w:sz w:val="20"/>
          <w:szCs w:val="20"/>
          <w:lang w:val="en"/>
        </w:rPr>
      </w:pPr>
      <w:r w:rsidRPr="008B13F3">
        <w:rPr>
          <w:rFonts w:asciiTheme="minorHAnsi" w:hAnsiTheme="minorHAnsi"/>
          <w:sz w:val="20"/>
          <w:szCs w:val="20"/>
          <w:lang w:val="en"/>
        </w:rPr>
        <w:t>Sexual desire; lust.</w:t>
      </w:r>
    </w:p>
    <w:p w:rsidR="008B13F3" w:rsidRPr="008B13F3" w:rsidRDefault="008B13F3" w:rsidP="00083A95">
      <w:pPr>
        <w:pStyle w:val="ListParagraph"/>
        <w:numPr>
          <w:ilvl w:val="0"/>
          <w:numId w:val="33"/>
        </w:numPr>
        <w:shd w:val="clear" w:color="auto" w:fill="FFFFF0"/>
        <w:ind w:left="1800"/>
        <w:rPr>
          <w:rFonts w:asciiTheme="minorHAnsi" w:hAnsiTheme="minorHAnsi"/>
          <w:sz w:val="20"/>
          <w:szCs w:val="20"/>
          <w:lang w:val="en"/>
        </w:rPr>
      </w:pPr>
      <w:r w:rsidRPr="008B13F3">
        <w:rPr>
          <w:rFonts w:asciiTheme="minorHAnsi" w:hAnsiTheme="minorHAnsi"/>
          <w:sz w:val="20"/>
          <w:szCs w:val="20"/>
          <w:lang w:val="en"/>
        </w:rPr>
        <w:t>Ardent, usually sensuous, longing</w:t>
      </w:r>
    </w:p>
    <w:p w:rsidR="008B13F3" w:rsidRPr="00CB7F99" w:rsidRDefault="008B13F3" w:rsidP="009F2186">
      <w:pPr>
        <w:shd w:val="clear" w:color="auto" w:fill="FFFFF0"/>
        <w:spacing w:after="0" w:line="240" w:lineRule="auto"/>
        <w:ind w:left="1260"/>
        <w:rPr>
          <w:sz w:val="16"/>
          <w:szCs w:val="16"/>
          <w:lang w:val="en"/>
        </w:rPr>
      </w:pPr>
    </w:p>
    <w:p w:rsidR="008B13F3" w:rsidRDefault="008B13F3" w:rsidP="008B13F3">
      <w:pPr>
        <w:shd w:val="clear" w:color="auto" w:fill="FFFFF0"/>
        <w:spacing w:after="0" w:line="240" w:lineRule="auto"/>
        <w:ind w:left="1260"/>
        <w:rPr>
          <w:sz w:val="20"/>
          <w:szCs w:val="20"/>
        </w:rPr>
      </w:pPr>
      <w:r w:rsidRPr="005865F7">
        <w:rPr>
          <w:b/>
          <w:bCs/>
          <w:sz w:val="20"/>
          <w:szCs w:val="20"/>
          <w:highlight w:val="yellow"/>
        </w:rPr>
        <w:t>Pathos</w:t>
      </w:r>
      <w:r>
        <w:rPr>
          <w:sz w:val="20"/>
          <w:szCs w:val="20"/>
        </w:rPr>
        <w:t xml:space="preserve"> (Dictionary.com)</w:t>
      </w:r>
    </w:p>
    <w:p w:rsidR="008B13F3" w:rsidRPr="00B93784" w:rsidRDefault="008B13F3" w:rsidP="008B13F3">
      <w:pPr>
        <w:shd w:val="clear" w:color="auto" w:fill="FFFFF0"/>
        <w:spacing w:after="0" w:line="240" w:lineRule="auto"/>
        <w:ind w:left="1260"/>
        <w:rPr>
          <w:b/>
          <w:bCs/>
          <w:sz w:val="20"/>
          <w:szCs w:val="20"/>
          <w:lang w:val="en"/>
        </w:rPr>
      </w:pPr>
      <w:r w:rsidRPr="00B93784">
        <w:rPr>
          <w:i/>
          <w:iCs/>
          <w:sz w:val="20"/>
          <w:szCs w:val="20"/>
          <w:lang w:val="en"/>
        </w:rPr>
        <w:t>noun</w:t>
      </w:r>
    </w:p>
    <w:p w:rsidR="008B13F3" w:rsidRPr="008B13F3" w:rsidRDefault="008B13F3" w:rsidP="00083A95">
      <w:pPr>
        <w:pStyle w:val="ListParagraph"/>
        <w:numPr>
          <w:ilvl w:val="0"/>
          <w:numId w:val="32"/>
        </w:numPr>
        <w:shd w:val="clear" w:color="auto" w:fill="FFFFF0"/>
        <w:ind w:left="1800"/>
        <w:rPr>
          <w:rFonts w:asciiTheme="minorHAnsi" w:hAnsiTheme="minorHAnsi"/>
          <w:sz w:val="20"/>
          <w:szCs w:val="20"/>
          <w:lang w:val="en"/>
        </w:rPr>
      </w:pPr>
      <w:r w:rsidRPr="008B13F3">
        <w:rPr>
          <w:rFonts w:asciiTheme="minorHAnsi" w:hAnsiTheme="minorHAnsi"/>
          <w:sz w:val="20"/>
          <w:szCs w:val="20"/>
          <w:lang w:val="en"/>
        </w:rPr>
        <w:t>The quality or power in an actual life experience or in literature, music, speech, or other forms of expression, of evoking a feeling of pity, or of sympathetic and kindly sorrow or compassion.</w:t>
      </w:r>
    </w:p>
    <w:p w:rsidR="008B13F3" w:rsidRPr="008B13F3" w:rsidRDefault="008B13F3" w:rsidP="00083A95">
      <w:pPr>
        <w:pStyle w:val="ListParagraph"/>
        <w:numPr>
          <w:ilvl w:val="0"/>
          <w:numId w:val="32"/>
        </w:numPr>
        <w:shd w:val="clear" w:color="auto" w:fill="FFFFF0"/>
        <w:ind w:left="1800"/>
        <w:rPr>
          <w:rFonts w:asciiTheme="minorHAnsi" w:hAnsiTheme="minorHAnsi"/>
          <w:sz w:val="20"/>
          <w:szCs w:val="20"/>
          <w:lang w:val="en"/>
        </w:rPr>
      </w:pPr>
      <w:r w:rsidRPr="008B13F3">
        <w:rPr>
          <w:rFonts w:asciiTheme="minorHAnsi" w:hAnsiTheme="minorHAnsi"/>
          <w:sz w:val="20"/>
          <w:szCs w:val="20"/>
          <w:lang w:val="en"/>
        </w:rPr>
        <w:t>pity.</w:t>
      </w:r>
    </w:p>
    <w:p w:rsidR="008B13F3" w:rsidRPr="008B13F3" w:rsidRDefault="008B13F3" w:rsidP="00083A95">
      <w:pPr>
        <w:pStyle w:val="ListParagraph"/>
        <w:numPr>
          <w:ilvl w:val="0"/>
          <w:numId w:val="32"/>
        </w:numPr>
        <w:shd w:val="clear" w:color="auto" w:fill="FFFFF0"/>
        <w:ind w:left="1800"/>
        <w:rPr>
          <w:rFonts w:asciiTheme="minorHAnsi" w:hAnsiTheme="minorHAnsi"/>
          <w:sz w:val="20"/>
          <w:szCs w:val="20"/>
          <w:lang w:val="en"/>
        </w:rPr>
      </w:pPr>
      <w:r w:rsidRPr="008B13F3">
        <w:rPr>
          <w:rFonts w:asciiTheme="minorHAnsi" w:hAnsiTheme="minorHAnsi"/>
          <w:sz w:val="20"/>
          <w:szCs w:val="20"/>
          <w:lang w:val="en"/>
        </w:rPr>
        <w:t>Obsolete. suffering.</w:t>
      </w:r>
    </w:p>
    <w:p w:rsidR="008B13F3" w:rsidRDefault="008B13F3" w:rsidP="00503165">
      <w:pPr>
        <w:spacing w:after="0" w:line="240" w:lineRule="auto"/>
        <w:ind w:left="1080"/>
        <w:rPr>
          <w:b/>
          <w:bCs/>
          <w:color w:val="C00000"/>
          <w:sz w:val="16"/>
          <w:szCs w:val="16"/>
        </w:rPr>
      </w:pPr>
    </w:p>
    <w:p w:rsidR="00B973D5" w:rsidRPr="00503165" w:rsidRDefault="00B973D5" w:rsidP="007E45D4">
      <w:pPr>
        <w:shd w:val="clear" w:color="auto" w:fill="FFFFF0"/>
        <w:spacing w:after="0" w:line="240" w:lineRule="auto"/>
        <w:ind w:left="1080"/>
        <w:rPr>
          <w:color w:val="000000" w:themeColor="text1"/>
          <w:sz w:val="20"/>
          <w:szCs w:val="20"/>
          <w:lang w:val="en"/>
        </w:rPr>
      </w:pPr>
      <w:r w:rsidRPr="00503165">
        <w:rPr>
          <w:b/>
          <w:bCs/>
          <w:color w:val="C00000"/>
          <w:sz w:val="20"/>
          <w:szCs w:val="20"/>
        </w:rPr>
        <w:t xml:space="preserve">Sanctification </w:t>
      </w:r>
      <w:r w:rsidRPr="00503165">
        <w:rPr>
          <w:b/>
          <w:bCs/>
          <w:color w:val="000000" w:themeColor="text1"/>
          <w:sz w:val="20"/>
          <w:szCs w:val="20"/>
        </w:rPr>
        <w:t xml:space="preserve">38 </w:t>
      </w:r>
      <w:r w:rsidRPr="00503165">
        <w:rPr>
          <w:color w:val="000000" w:themeColor="text1"/>
          <w:sz w:val="20"/>
          <w:szCs w:val="20"/>
        </w:rPr>
        <w:t>–</w:t>
      </w:r>
      <w:r w:rsidR="00503165" w:rsidRPr="00503165">
        <w:rPr>
          <w:color w:val="000000" w:themeColor="text1"/>
          <w:sz w:val="20"/>
          <w:szCs w:val="20"/>
        </w:rPr>
        <w:t xml:space="preserve"> </w:t>
      </w:r>
      <w:r w:rsidR="00503165" w:rsidRPr="00503165">
        <w:rPr>
          <w:b/>
          <w:bCs/>
          <w:color w:val="000000" w:themeColor="text1"/>
          <w:sz w:val="20"/>
          <w:szCs w:val="20"/>
          <w:lang w:val="en"/>
        </w:rPr>
        <w:t>ἁγιασμός</w:t>
      </w:r>
      <w:r w:rsidR="00503165" w:rsidRPr="00503165">
        <w:rPr>
          <w:color w:val="000000" w:themeColor="text1"/>
          <w:sz w:val="20"/>
          <w:szCs w:val="20"/>
          <w:lang w:val="en"/>
        </w:rPr>
        <w:t xml:space="preserve"> </w:t>
      </w:r>
      <w:r w:rsidR="00503165" w:rsidRPr="00503165">
        <w:rPr>
          <w:b/>
          <w:bCs/>
          <w:color w:val="000000" w:themeColor="text1"/>
          <w:sz w:val="20"/>
          <w:szCs w:val="20"/>
          <w:lang w:val="en"/>
        </w:rPr>
        <w:t>hagiasmós,</w:t>
      </w:r>
      <w:r w:rsidR="00503165" w:rsidRPr="00503165">
        <w:rPr>
          <w:color w:val="000000" w:themeColor="text1"/>
          <w:sz w:val="20"/>
          <w:szCs w:val="20"/>
          <w:lang w:val="en"/>
        </w:rPr>
        <w:t xml:space="preserve"> hag-ee-as-mos'; from </w:t>
      </w:r>
      <w:r w:rsidR="00503165" w:rsidRPr="00503165">
        <w:rPr>
          <w:color w:val="0000FF"/>
          <w:sz w:val="20"/>
          <w:szCs w:val="20"/>
          <w:lang w:val="en"/>
        </w:rPr>
        <w:t>37</w:t>
      </w:r>
      <w:r w:rsidR="00503165" w:rsidRPr="00503165">
        <w:rPr>
          <w:color w:val="000000" w:themeColor="text1"/>
          <w:sz w:val="20"/>
          <w:szCs w:val="20"/>
          <w:lang w:val="en"/>
        </w:rPr>
        <w:t xml:space="preserve">; properly, </w:t>
      </w:r>
      <w:r w:rsidR="00503165" w:rsidRPr="00503165">
        <w:rPr>
          <w:color w:val="C00000"/>
          <w:sz w:val="20"/>
          <w:szCs w:val="20"/>
          <w:lang w:val="en"/>
        </w:rPr>
        <w:t xml:space="preserve">purification, i.e. </w:t>
      </w:r>
      <w:r w:rsidR="00503165" w:rsidRPr="00503165">
        <w:rPr>
          <w:color w:val="000000" w:themeColor="text1"/>
          <w:sz w:val="20"/>
          <w:szCs w:val="20"/>
          <w:lang w:val="en"/>
        </w:rPr>
        <w:t>(</w:t>
      </w:r>
      <w:r w:rsidR="00503165" w:rsidRPr="00503165">
        <w:rPr>
          <w:color w:val="C00000"/>
          <w:sz w:val="20"/>
          <w:szCs w:val="20"/>
          <w:lang w:val="en"/>
        </w:rPr>
        <w:t>the state</w:t>
      </w:r>
      <w:r w:rsidR="00503165" w:rsidRPr="00503165">
        <w:rPr>
          <w:color w:val="000000" w:themeColor="text1"/>
          <w:sz w:val="20"/>
          <w:szCs w:val="20"/>
          <w:lang w:val="en"/>
        </w:rPr>
        <w:t xml:space="preserve">) </w:t>
      </w:r>
      <w:r w:rsidR="00503165" w:rsidRPr="00503165">
        <w:rPr>
          <w:color w:val="C00000"/>
          <w:sz w:val="20"/>
          <w:szCs w:val="20"/>
          <w:lang w:val="en"/>
        </w:rPr>
        <w:t>purity</w:t>
      </w:r>
      <w:r w:rsidR="00503165" w:rsidRPr="00503165">
        <w:rPr>
          <w:color w:val="000000" w:themeColor="text1"/>
          <w:sz w:val="20"/>
          <w:szCs w:val="20"/>
          <w:lang w:val="en"/>
        </w:rPr>
        <w:t>; concretely (</w:t>
      </w:r>
      <w:r w:rsidR="00503165" w:rsidRPr="00503165">
        <w:rPr>
          <w:color w:val="C00000"/>
          <w:sz w:val="20"/>
          <w:szCs w:val="20"/>
          <w:lang w:val="en"/>
        </w:rPr>
        <w:t>by Hebraism</w:t>
      </w:r>
      <w:r w:rsidR="00503165" w:rsidRPr="00503165">
        <w:rPr>
          <w:color w:val="000000" w:themeColor="text1"/>
          <w:sz w:val="20"/>
          <w:szCs w:val="20"/>
          <w:lang w:val="en"/>
        </w:rPr>
        <w:t xml:space="preserve">) </w:t>
      </w:r>
      <w:r w:rsidR="00503165" w:rsidRPr="00503165">
        <w:rPr>
          <w:color w:val="C00000"/>
          <w:sz w:val="20"/>
          <w:szCs w:val="20"/>
          <w:lang w:val="en"/>
        </w:rPr>
        <w:t>a purifier</w:t>
      </w:r>
      <w:r w:rsidR="00503165" w:rsidRPr="00503165">
        <w:rPr>
          <w:color w:val="000000" w:themeColor="text1"/>
          <w:sz w:val="20"/>
          <w:szCs w:val="20"/>
          <w:lang w:val="en"/>
        </w:rPr>
        <w:t>: —</w:t>
      </w:r>
      <w:r w:rsidR="00503165" w:rsidRPr="00503165">
        <w:rPr>
          <w:sz w:val="20"/>
          <w:szCs w:val="20"/>
        </w:rPr>
        <w:t xml:space="preserve"> </w:t>
      </w:r>
      <w:r w:rsidR="00503165" w:rsidRPr="005F2C2E">
        <w:rPr>
          <w:sz w:val="20"/>
          <w:szCs w:val="20"/>
        </w:rPr>
        <w:t xml:space="preserve">(Translated in King James Version as) </w:t>
      </w:r>
      <w:r w:rsidR="00503165" w:rsidRPr="00503165">
        <w:rPr>
          <w:color w:val="000000" w:themeColor="text1"/>
          <w:sz w:val="20"/>
          <w:szCs w:val="20"/>
          <w:lang w:val="en"/>
        </w:rPr>
        <w:t>holiness, sanctification.</w:t>
      </w:r>
    </w:p>
    <w:p w:rsidR="00503165" w:rsidRPr="00313862" w:rsidRDefault="00503165" w:rsidP="007E45D4">
      <w:pPr>
        <w:shd w:val="clear" w:color="auto" w:fill="FFFFF0"/>
        <w:spacing w:after="0" w:line="240" w:lineRule="auto"/>
        <w:ind w:left="1080"/>
        <w:rPr>
          <w:color w:val="000000" w:themeColor="text1"/>
          <w:sz w:val="10"/>
          <w:szCs w:val="10"/>
        </w:rPr>
      </w:pPr>
    </w:p>
    <w:p w:rsidR="00B973D5" w:rsidRPr="00503165" w:rsidRDefault="00503165" w:rsidP="007E45D4">
      <w:pPr>
        <w:shd w:val="clear" w:color="auto" w:fill="FFFFF0"/>
        <w:spacing w:after="0" w:line="240" w:lineRule="auto"/>
        <w:ind w:left="1260"/>
        <w:rPr>
          <w:sz w:val="20"/>
          <w:szCs w:val="20"/>
          <w:lang w:val="en"/>
        </w:rPr>
      </w:pPr>
      <w:r w:rsidRPr="00FB772F">
        <w:rPr>
          <w:b/>
          <w:bCs/>
          <w:color w:val="0000FF"/>
          <w:sz w:val="20"/>
          <w:szCs w:val="20"/>
          <w:lang w:val="en"/>
        </w:rPr>
        <w:t xml:space="preserve">37 </w:t>
      </w:r>
      <w:r w:rsidRPr="00503165">
        <w:rPr>
          <w:color w:val="000000" w:themeColor="text1"/>
          <w:sz w:val="20"/>
          <w:szCs w:val="20"/>
        </w:rPr>
        <w:t>–</w:t>
      </w:r>
      <w:r w:rsidRPr="00503165">
        <w:rPr>
          <w:b/>
          <w:bCs/>
          <w:sz w:val="20"/>
          <w:szCs w:val="20"/>
          <w:lang w:val="en"/>
        </w:rPr>
        <w:t xml:space="preserve"> ἁγιάζω</w:t>
      </w:r>
      <w:r w:rsidRPr="00503165">
        <w:rPr>
          <w:sz w:val="20"/>
          <w:szCs w:val="20"/>
          <w:lang w:val="en"/>
        </w:rPr>
        <w:t xml:space="preserve"> </w:t>
      </w:r>
      <w:r w:rsidRPr="00503165">
        <w:rPr>
          <w:b/>
          <w:bCs/>
          <w:sz w:val="20"/>
          <w:szCs w:val="20"/>
          <w:lang w:val="en"/>
        </w:rPr>
        <w:t>hagiázō,</w:t>
      </w:r>
      <w:r w:rsidRPr="00503165">
        <w:rPr>
          <w:sz w:val="20"/>
          <w:szCs w:val="20"/>
          <w:lang w:val="en"/>
        </w:rPr>
        <w:t xml:space="preserve"> hag-ee-ad'-zo; from </w:t>
      </w:r>
      <w:r w:rsidRPr="00503165">
        <w:rPr>
          <w:color w:val="0000FF"/>
          <w:sz w:val="20"/>
          <w:szCs w:val="20"/>
          <w:lang w:val="en"/>
        </w:rPr>
        <w:t>40</w:t>
      </w:r>
      <w:r w:rsidRPr="00503165">
        <w:rPr>
          <w:sz w:val="20"/>
          <w:szCs w:val="20"/>
          <w:lang w:val="en"/>
        </w:rPr>
        <w:t xml:space="preserve">; </w:t>
      </w:r>
      <w:r w:rsidRPr="00503165">
        <w:rPr>
          <w:color w:val="C00000"/>
          <w:sz w:val="20"/>
          <w:szCs w:val="20"/>
          <w:lang w:val="en"/>
        </w:rPr>
        <w:t xml:space="preserve">to make holy, i.e. </w:t>
      </w:r>
      <w:r w:rsidRPr="00503165">
        <w:rPr>
          <w:sz w:val="20"/>
          <w:szCs w:val="20"/>
          <w:lang w:val="en"/>
        </w:rPr>
        <w:t>(</w:t>
      </w:r>
      <w:r w:rsidRPr="00503165">
        <w:rPr>
          <w:color w:val="C00000"/>
          <w:sz w:val="20"/>
          <w:szCs w:val="20"/>
          <w:lang w:val="en"/>
        </w:rPr>
        <w:t>ceremonially</w:t>
      </w:r>
      <w:r w:rsidRPr="00503165">
        <w:rPr>
          <w:sz w:val="20"/>
          <w:szCs w:val="20"/>
          <w:lang w:val="en"/>
        </w:rPr>
        <w:t xml:space="preserve">) </w:t>
      </w:r>
      <w:r w:rsidRPr="00503165">
        <w:rPr>
          <w:color w:val="C00000"/>
          <w:sz w:val="20"/>
          <w:szCs w:val="20"/>
          <w:lang w:val="en"/>
        </w:rPr>
        <w:t>purify or consecrate</w:t>
      </w:r>
      <w:r w:rsidRPr="00503165">
        <w:rPr>
          <w:sz w:val="20"/>
          <w:szCs w:val="20"/>
          <w:lang w:val="en"/>
        </w:rPr>
        <w:t>; (</w:t>
      </w:r>
      <w:r w:rsidRPr="00503165">
        <w:rPr>
          <w:color w:val="C00000"/>
          <w:sz w:val="20"/>
          <w:szCs w:val="20"/>
          <w:lang w:val="en"/>
        </w:rPr>
        <w:t>mentally</w:t>
      </w:r>
      <w:r w:rsidRPr="00503165">
        <w:rPr>
          <w:sz w:val="20"/>
          <w:szCs w:val="20"/>
          <w:lang w:val="en"/>
        </w:rPr>
        <w:t xml:space="preserve">) </w:t>
      </w:r>
      <w:r w:rsidRPr="00503165">
        <w:rPr>
          <w:color w:val="C00000"/>
          <w:sz w:val="20"/>
          <w:szCs w:val="20"/>
          <w:lang w:val="en"/>
        </w:rPr>
        <w:t>to venerate</w:t>
      </w:r>
      <w:r w:rsidRPr="00503165">
        <w:rPr>
          <w:sz w:val="20"/>
          <w:szCs w:val="20"/>
          <w:lang w:val="en"/>
        </w:rPr>
        <w:t>:—</w:t>
      </w:r>
      <w:r w:rsidRPr="00503165">
        <w:rPr>
          <w:sz w:val="20"/>
          <w:szCs w:val="20"/>
        </w:rPr>
        <w:t xml:space="preserve"> </w:t>
      </w:r>
      <w:r w:rsidRPr="005F2C2E">
        <w:rPr>
          <w:sz w:val="20"/>
          <w:szCs w:val="20"/>
        </w:rPr>
        <w:t xml:space="preserve">(Translated in King James Version as) </w:t>
      </w:r>
      <w:r w:rsidRPr="00503165">
        <w:rPr>
          <w:sz w:val="20"/>
          <w:szCs w:val="20"/>
          <w:lang w:val="en"/>
        </w:rPr>
        <w:t>hallow, be holy, sanctify.</w:t>
      </w:r>
    </w:p>
    <w:p w:rsidR="00503165" w:rsidRPr="00313862" w:rsidRDefault="00503165" w:rsidP="009F2186">
      <w:pPr>
        <w:shd w:val="clear" w:color="auto" w:fill="FFFFF0"/>
        <w:spacing w:after="0" w:line="240" w:lineRule="auto"/>
        <w:ind w:left="1260"/>
        <w:rPr>
          <w:sz w:val="10"/>
          <w:szCs w:val="10"/>
          <w:lang w:val="en"/>
        </w:rPr>
      </w:pPr>
    </w:p>
    <w:p w:rsidR="00503165" w:rsidRPr="00503165" w:rsidRDefault="00503165" w:rsidP="007E45D4">
      <w:pPr>
        <w:shd w:val="clear" w:color="auto" w:fill="FFFFF0"/>
        <w:spacing w:after="0" w:line="240" w:lineRule="auto"/>
        <w:ind w:left="1440"/>
        <w:rPr>
          <w:sz w:val="20"/>
          <w:szCs w:val="20"/>
          <w:lang w:val="en"/>
        </w:rPr>
      </w:pPr>
      <w:r w:rsidRPr="00FB772F">
        <w:rPr>
          <w:b/>
          <w:bCs/>
          <w:color w:val="0000FF"/>
          <w:sz w:val="20"/>
          <w:szCs w:val="20"/>
          <w:lang w:val="en"/>
        </w:rPr>
        <w:t>40</w:t>
      </w:r>
      <w:r w:rsidRPr="00FB772F">
        <w:rPr>
          <w:color w:val="0000FF"/>
          <w:sz w:val="20"/>
          <w:szCs w:val="20"/>
          <w:lang w:val="en"/>
        </w:rPr>
        <w:t xml:space="preserve"> </w:t>
      </w:r>
      <w:r w:rsidRPr="00503165">
        <w:rPr>
          <w:sz w:val="20"/>
          <w:szCs w:val="20"/>
          <w:lang w:val="en"/>
        </w:rPr>
        <w:t xml:space="preserve">– </w:t>
      </w:r>
      <w:r w:rsidRPr="00503165">
        <w:rPr>
          <w:b/>
          <w:bCs/>
          <w:sz w:val="20"/>
          <w:szCs w:val="20"/>
          <w:lang w:val="en"/>
        </w:rPr>
        <w:t>ἅγιος</w:t>
      </w:r>
      <w:r w:rsidRPr="00503165">
        <w:rPr>
          <w:sz w:val="20"/>
          <w:szCs w:val="20"/>
          <w:lang w:val="en"/>
        </w:rPr>
        <w:t xml:space="preserve"> </w:t>
      </w:r>
      <w:r w:rsidRPr="00503165">
        <w:rPr>
          <w:b/>
          <w:bCs/>
          <w:sz w:val="20"/>
          <w:szCs w:val="20"/>
          <w:lang w:val="en"/>
        </w:rPr>
        <w:t>hágios,</w:t>
      </w:r>
      <w:r w:rsidRPr="00503165">
        <w:rPr>
          <w:sz w:val="20"/>
          <w:szCs w:val="20"/>
          <w:lang w:val="en"/>
        </w:rPr>
        <w:t xml:space="preserve"> hag'-ee-os; from ἅγος hágos (</w:t>
      </w:r>
      <w:r w:rsidRPr="00503165">
        <w:rPr>
          <w:color w:val="C00000"/>
          <w:sz w:val="20"/>
          <w:szCs w:val="20"/>
          <w:lang w:val="en"/>
        </w:rPr>
        <w:t>an awful thing</w:t>
      </w:r>
      <w:r w:rsidRPr="00503165">
        <w:rPr>
          <w:sz w:val="20"/>
          <w:szCs w:val="20"/>
          <w:lang w:val="en"/>
        </w:rPr>
        <w:t xml:space="preserve">) (compare 53, 2282); </w:t>
      </w:r>
      <w:r w:rsidRPr="00503165">
        <w:rPr>
          <w:color w:val="C00000"/>
          <w:sz w:val="20"/>
          <w:szCs w:val="20"/>
          <w:lang w:val="en"/>
        </w:rPr>
        <w:t xml:space="preserve">sacred </w:t>
      </w:r>
      <w:r w:rsidRPr="00503165">
        <w:rPr>
          <w:sz w:val="20"/>
          <w:szCs w:val="20"/>
          <w:lang w:val="en"/>
        </w:rPr>
        <w:t>(</w:t>
      </w:r>
      <w:r w:rsidRPr="00503165">
        <w:rPr>
          <w:color w:val="C00000"/>
          <w:sz w:val="20"/>
          <w:szCs w:val="20"/>
          <w:lang w:val="en"/>
        </w:rPr>
        <w:t>physically, pure, morally blameless or religious, ceremonially, consecrated</w:t>
      </w:r>
      <w:r w:rsidRPr="00503165">
        <w:rPr>
          <w:sz w:val="20"/>
          <w:szCs w:val="20"/>
          <w:lang w:val="en"/>
        </w:rPr>
        <w:t>):—</w:t>
      </w:r>
      <w:r w:rsidRPr="00503165">
        <w:rPr>
          <w:sz w:val="20"/>
          <w:szCs w:val="20"/>
        </w:rPr>
        <w:t xml:space="preserve"> </w:t>
      </w:r>
      <w:r w:rsidRPr="005F2C2E">
        <w:rPr>
          <w:sz w:val="20"/>
          <w:szCs w:val="20"/>
        </w:rPr>
        <w:t xml:space="preserve">(Translated in King James Version as) </w:t>
      </w:r>
      <w:r w:rsidRPr="00503165">
        <w:rPr>
          <w:sz w:val="20"/>
          <w:szCs w:val="20"/>
          <w:lang w:val="en"/>
        </w:rPr>
        <w:t>(most) holy (one, thing), saint.</w:t>
      </w:r>
    </w:p>
    <w:p w:rsidR="00857069" w:rsidRDefault="00857069" w:rsidP="00857069">
      <w:pPr>
        <w:spacing w:after="0" w:line="240" w:lineRule="auto"/>
        <w:ind w:left="900"/>
        <w:rPr>
          <w:b/>
          <w:bCs/>
          <w:sz w:val="23"/>
          <w:szCs w:val="23"/>
        </w:rPr>
      </w:pPr>
    </w:p>
    <w:p w:rsidR="00857069" w:rsidRDefault="00857069" w:rsidP="00857069">
      <w:pPr>
        <w:spacing w:after="0" w:line="240" w:lineRule="auto"/>
        <w:ind w:left="900"/>
        <w:rPr>
          <w:b/>
          <w:bCs/>
          <w:sz w:val="23"/>
          <w:szCs w:val="23"/>
        </w:rPr>
      </w:pPr>
    </w:p>
    <w:p w:rsidR="00690D20" w:rsidRPr="00690D20" w:rsidRDefault="00690D20" w:rsidP="00367DF4">
      <w:pPr>
        <w:shd w:val="clear" w:color="auto" w:fill="F7FBFB"/>
        <w:spacing w:after="0" w:line="240" w:lineRule="auto"/>
        <w:ind w:left="900"/>
        <w:rPr>
          <w:b/>
          <w:bCs/>
          <w:sz w:val="23"/>
          <w:szCs w:val="23"/>
        </w:rPr>
      </w:pPr>
      <w:r w:rsidRPr="00690D20">
        <w:rPr>
          <w:b/>
          <w:bCs/>
          <w:sz w:val="23"/>
          <w:szCs w:val="23"/>
        </w:rPr>
        <w:t xml:space="preserve">1 Peter 4:1-5 </w:t>
      </w:r>
      <w:r w:rsidR="0085765E">
        <w:rPr>
          <w:b/>
          <w:bCs/>
          <w:sz w:val="23"/>
          <w:szCs w:val="23"/>
        </w:rPr>
        <w:t xml:space="preserve"> </w:t>
      </w:r>
    </w:p>
    <w:p w:rsidR="00690D20" w:rsidRPr="00690D20" w:rsidRDefault="00367DF4" w:rsidP="00367DF4">
      <w:pPr>
        <w:shd w:val="clear" w:color="auto" w:fill="F7FBFB"/>
        <w:spacing w:after="0" w:line="240" w:lineRule="auto"/>
        <w:ind w:left="900"/>
        <w:rPr>
          <w:sz w:val="23"/>
          <w:szCs w:val="23"/>
        </w:rPr>
      </w:pPr>
      <w:r>
        <w:rPr>
          <w:sz w:val="23"/>
          <w:szCs w:val="23"/>
        </w:rPr>
        <w:t>“</w:t>
      </w:r>
      <w:r w:rsidR="00690D20" w:rsidRPr="00690D20">
        <w:rPr>
          <w:sz w:val="23"/>
          <w:szCs w:val="23"/>
        </w:rPr>
        <w:t>Forasmuch then as Christ hath suffered for us in the flesh, arm yourselves likewise with the same mind: for he that hath suffered in the flesh hath ceased from sin;</w:t>
      </w:r>
    </w:p>
    <w:p w:rsidR="00690D20" w:rsidRPr="00690D20" w:rsidRDefault="00690D20" w:rsidP="00367DF4">
      <w:pPr>
        <w:shd w:val="clear" w:color="auto" w:fill="F7FBFB"/>
        <w:spacing w:after="0" w:line="240" w:lineRule="auto"/>
        <w:ind w:left="900"/>
        <w:rPr>
          <w:sz w:val="23"/>
          <w:szCs w:val="23"/>
        </w:rPr>
      </w:pPr>
      <w:r w:rsidRPr="005E2AA6">
        <w:rPr>
          <w:sz w:val="23"/>
          <w:szCs w:val="23"/>
          <w:u w:val="single"/>
          <w:vertAlign w:val="superscript"/>
        </w:rPr>
        <w:t>2 </w:t>
      </w:r>
      <w:r w:rsidRPr="005E2AA6">
        <w:rPr>
          <w:b/>
          <w:bCs/>
          <w:sz w:val="23"/>
          <w:szCs w:val="23"/>
          <w:u w:val="single"/>
        </w:rPr>
        <w:t xml:space="preserve">That he no longer should live the rest of his time in the flesh to the </w:t>
      </w:r>
      <w:r w:rsidRPr="00520ABF">
        <w:rPr>
          <w:b/>
          <w:bCs/>
          <w:color w:val="C00000"/>
          <w:sz w:val="23"/>
          <w:szCs w:val="23"/>
          <w:u w:val="single"/>
        </w:rPr>
        <w:t xml:space="preserve">lusts </w:t>
      </w:r>
      <w:r w:rsidR="00520ABF" w:rsidRPr="00520ABF">
        <w:rPr>
          <w:color w:val="000000" w:themeColor="text1"/>
          <w:sz w:val="23"/>
          <w:szCs w:val="23"/>
          <w:u w:val="single"/>
          <w:vertAlign w:val="superscript"/>
        </w:rPr>
        <w:t xml:space="preserve">(1939) </w:t>
      </w:r>
      <w:r w:rsidR="00520ABF" w:rsidRPr="00520ABF">
        <w:rPr>
          <w:sz w:val="23"/>
          <w:szCs w:val="23"/>
          <w:u w:val="single"/>
        </w:rPr>
        <w:t xml:space="preserve"> </w:t>
      </w:r>
      <w:r w:rsidRPr="00520ABF">
        <w:rPr>
          <w:b/>
          <w:bCs/>
          <w:sz w:val="23"/>
          <w:szCs w:val="23"/>
          <w:u w:val="single"/>
        </w:rPr>
        <w:t>of</w:t>
      </w:r>
      <w:r w:rsidRPr="005E2AA6">
        <w:rPr>
          <w:b/>
          <w:bCs/>
          <w:sz w:val="23"/>
          <w:szCs w:val="23"/>
          <w:u w:val="single"/>
        </w:rPr>
        <w:t xml:space="preserve"> men</w:t>
      </w:r>
      <w:r w:rsidRPr="00690D20">
        <w:rPr>
          <w:b/>
          <w:bCs/>
          <w:sz w:val="23"/>
          <w:szCs w:val="23"/>
        </w:rPr>
        <w:t xml:space="preserve">, </w:t>
      </w:r>
      <w:r w:rsidRPr="00690D20">
        <w:rPr>
          <w:b/>
          <w:bCs/>
          <w:sz w:val="23"/>
          <w:szCs w:val="23"/>
          <w:u w:val="single" w:color="FF0000"/>
        </w:rPr>
        <w:t>but to</w:t>
      </w:r>
      <w:r w:rsidRPr="00690D20">
        <w:rPr>
          <w:sz w:val="23"/>
          <w:szCs w:val="23"/>
          <w:u w:val="single" w:color="FF0000"/>
        </w:rPr>
        <w:t xml:space="preserve"> </w:t>
      </w:r>
      <w:r w:rsidRPr="00690D20">
        <w:rPr>
          <w:b/>
          <w:bCs/>
          <w:sz w:val="23"/>
          <w:szCs w:val="23"/>
          <w:u w:val="single" w:color="FF0000"/>
        </w:rPr>
        <w:t>the will of God</w:t>
      </w:r>
      <w:r w:rsidRPr="00690D20">
        <w:rPr>
          <w:sz w:val="23"/>
          <w:szCs w:val="23"/>
        </w:rPr>
        <w:t>.</w:t>
      </w:r>
    </w:p>
    <w:p w:rsidR="00690D20" w:rsidRPr="00690D20" w:rsidRDefault="00690D20" w:rsidP="00A86188">
      <w:pPr>
        <w:shd w:val="clear" w:color="auto" w:fill="F7FBFB"/>
        <w:spacing w:after="0" w:line="240" w:lineRule="auto"/>
        <w:ind w:left="900"/>
        <w:rPr>
          <w:sz w:val="23"/>
          <w:szCs w:val="23"/>
        </w:rPr>
      </w:pPr>
      <w:r w:rsidRPr="00690D20">
        <w:rPr>
          <w:sz w:val="23"/>
          <w:szCs w:val="23"/>
          <w:vertAlign w:val="superscript"/>
        </w:rPr>
        <w:t>3 </w:t>
      </w:r>
      <w:r w:rsidRPr="00520ABF">
        <w:rPr>
          <w:sz w:val="23"/>
          <w:szCs w:val="23"/>
          <w:u w:val="single"/>
        </w:rPr>
        <w:t>For the time past of our life</w:t>
      </w:r>
      <w:r w:rsidRPr="00690D20">
        <w:rPr>
          <w:sz w:val="23"/>
          <w:szCs w:val="23"/>
        </w:rPr>
        <w:t xml:space="preserve"> may suffice us to have wrought </w:t>
      </w:r>
      <w:r w:rsidRPr="00690D20">
        <w:rPr>
          <w:b/>
          <w:bCs/>
          <w:sz w:val="23"/>
          <w:szCs w:val="23"/>
        </w:rPr>
        <w:t xml:space="preserve">the will of the </w:t>
      </w:r>
      <w:r w:rsidRPr="005E2AA6">
        <w:rPr>
          <w:b/>
          <w:bCs/>
          <w:color w:val="C00000"/>
          <w:sz w:val="23"/>
          <w:szCs w:val="23"/>
        </w:rPr>
        <w:t>Gentiles</w:t>
      </w:r>
      <w:r w:rsidRPr="00690D20">
        <w:rPr>
          <w:sz w:val="23"/>
          <w:szCs w:val="23"/>
        </w:rPr>
        <w:t xml:space="preserve">, </w:t>
      </w:r>
      <w:r w:rsidR="005E2AA6" w:rsidRPr="005E2AA6">
        <w:rPr>
          <w:sz w:val="23"/>
          <w:szCs w:val="23"/>
          <w:vertAlign w:val="superscript"/>
        </w:rPr>
        <w:t>(1484)</w:t>
      </w:r>
      <w:r w:rsidR="005E2AA6">
        <w:rPr>
          <w:sz w:val="23"/>
          <w:szCs w:val="23"/>
        </w:rPr>
        <w:t xml:space="preserve"> </w:t>
      </w:r>
      <w:r w:rsidRPr="00690D20">
        <w:rPr>
          <w:sz w:val="23"/>
          <w:szCs w:val="23"/>
        </w:rPr>
        <w:t xml:space="preserve">when we walked in </w:t>
      </w:r>
      <w:r w:rsidRPr="004869F1">
        <w:rPr>
          <w:color w:val="C00000"/>
          <w:sz w:val="23"/>
          <w:szCs w:val="23"/>
        </w:rPr>
        <w:t>lasciviousness</w:t>
      </w:r>
      <w:r w:rsidRPr="00690D20">
        <w:rPr>
          <w:sz w:val="23"/>
          <w:szCs w:val="23"/>
        </w:rPr>
        <w:t>,</w:t>
      </w:r>
      <w:r w:rsidR="00A86188" w:rsidRPr="00A86188">
        <w:rPr>
          <w:color w:val="000000" w:themeColor="text1"/>
          <w:sz w:val="23"/>
          <w:szCs w:val="23"/>
          <w:vertAlign w:val="superscript"/>
        </w:rPr>
        <w:t xml:space="preserve"> </w:t>
      </w:r>
      <w:r w:rsidR="00A86188" w:rsidRPr="004D6946">
        <w:rPr>
          <w:color w:val="000000" w:themeColor="text1"/>
          <w:sz w:val="23"/>
          <w:szCs w:val="23"/>
          <w:vertAlign w:val="superscript"/>
        </w:rPr>
        <w:t>(</w:t>
      </w:r>
      <w:r w:rsidR="00A86188">
        <w:rPr>
          <w:color w:val="000000" w:themeColor="text1"/>
          <w:sz w:val="23"/>
          <w:szCs w:val="23"/>
          <w:vertAlign w:val="superscript"/>
        </w:rPr>
        <w:t>766</w:t>
      </w:r>
      <w:r w:rsidR="004E70D5" w:rsidRPr="004D6946">
        <w:rPr>
          <w:color w:val="000000" w:themeColor="text1"/>
          <w:sz w:val="23"/>
          <w:szCs w:val="23"/>
          <w:vertAlign w:val="superscript"/>
        </w:rPr>
        <w:t>)</w:t>
      </w:r>
      <w:r w:rsidR="004E70D5">
        <w:rPr>
          <w:color w:val="000000" w:themeColor="text1"/>
          <w:sz w:val="23"/>
          <w:szCs w:val="23"/>
          <w:vertAlign w:val="superscript"/>
        </w:rPr>
        <w:t xml:space="preserve"> </w:t>
      </w:r>
      <w:r w:rsidR="004E70D5" w:rsidRPr="00B42770">
        <w:rPr>
          <w:color w:val="0000FF"/>
          <w:sz w:val="23"/>
          <w:szCs w:val="23"/>
        </w:rPr>
        <w:t>lusts</w:t>
      </w:r>
      <w:r w:rsidRPr="00690D20">
        <w:rPr>
          <w:sz w:val="23"/>
          <w:szCs w:val="23"/>
        </w:rPr>
        <w:t>,</w:t>
      </w:r>
      <w:r w:rsidR="00A86188" w:rsidRPr="00A86188">
        <w:rPr>
          <w:color w:val="000000" w:themeColor="text1"/>
          <w:sz w:val="23"/>
          <w:szCs w:val="23"/>
          <w:vertAlign w:val="superscript"/>
        </w:rPr>
        <w:t xml:space="preserve"> </w:t>
      </w:r>
      <w:r w:rsidR="00A86188" w:rsidRPr="004D6946">
        <w:rPr>
          <w:color w:val="000000" w:themeColor="text1"/>
          <w:sz w:val="23"/>
          <w:szCs w:val="23"/>
          <w:vertAlign w:val="superscript"/>
        </w:rPr>
        <w:t>(</w:t>
      </w:r>
      <w:r w:rsidR="00A86188">
        <w:rPr>
          <w:color w:val="000000" w:themeColor="text1"/>
          <w:sz w:val="23"/>
          <w:szCs w:val="23"/>
          <w:vertAlign w:val="superscript"/>
        </w:rPr>
        <w:t>1939</w:t>
      </w:r>
      <w:r w:rsidR="004E70D5" w:rsidRPr="004D6946">
        <w:rPr>
          <w:color w:val="000000" w:themeColor="text1"/>
          <w:sz w:val="23"/>
          <w:szCs w:val="23"/>
          <w:vertAlign w:val="superscript"/>
        </w:rPr>
        <w:t>)</w:t>
      </w:r>
      <w:r w:rsidR="004E70D5">
        <w:rPr>
          <w:color w:val="000000" w:themeColor="text1"/>
          <w:sz w:val="23"/>
          <w:szCs w:val="23"/>
          <w:vertAlign w:val="superscript"/>
        </w:rPr>
        <w:t xml:space="preserve"> </w:t>
      </w:r>
      <w:r w:rsidR="004E70D5" w:rsidRPr="00690D20">
        <w:rPr>
          <w:sz w:val="23"/>
          <w:szCs w:val="23"/>
        </w:rPr>
        <w:t>excess</w:t>
      </w:r>
      <w:r w:rsidRPr="00690D20">
        <w:rPr>
          <w:sz w:val="23"/>
          <w:szCs w:val="23"/>
        </w:rPr>
        <w:t xml:space="preserve"> of wine, </w:t>
      </w:r>
      <w:r w:rsidRPr="00A86188">
        <w:rPr>
          <w:color w:val="000000" w:themeColor="text1"/>
          <w:sz w:val="23"/>
          <w:szCs w:val="23"/>
        </w:rPr>
        <w:t>revellings, banquetings</w:t>
      </w:r>
      <w:r w:rsidRPr="00690D20">
        <w:rPr>
          <w:sz w:val="23"/>
          <w:szCs w:val="23"/>
        </w:rPr>
        <w:t xml:space="preserve">, and </w:t>
      </w:r>
      <w:r w:rsidRPr="004869F1">
        <w:rPr>
          <w:color w:val="C00000"/>
          <w:sz w:val="23"/>
          <w:szCs w:val="23"/>
        </w:rPr>
        <w:t xml:space="preserve">abominable </w:t>
      </w:r>
      <w:r w:rsidR="00A86188" w:rsidRPr="004D6946">
        <w:rPr>
          <w:color w:val="000000" w:themeColor="text1"/>
          <w:sz w:val="23"/>
          <w:szCs w:val="23"/>
          <w:vertAlign w:val="superscript"/>
        </w:rPr>
        <w:t>(</w:t>
      </w:r>
      <w:r w:rsidR="00A86188">
        <w:rPr>
          <w:color w:val="000000" w:themeColor="text1"/>
          <w:sz w:val="23"/>
          <w:szCs w:val="23"/>
          <w:vertAlign w:val="superscript"/>
        </w:rPr>
        <w:t>111</w:t>
      </w:r>
      <w:r w:rsidR="00A86188" w:rsidRPr="004D6946">
        <w:rPr>
          <w:color w:val="000000" w:themeColor="text1"/>
          <w:sz w:val="23"/>
          <w:szCs w:val="23"/>
          <w:vertAlign w:val="superscript"/>
        </w:rPr>
        <w:t>)</w:t>
      </w:r>
      <w:r w:rsidR="00A86188">
        <w:rPr>
          <w:color w:val="000000" w:themeColor="text1"/>
          <w:sz w:val="23"/>
          <w:szCs w:val="23"/>
          <w:vertAlign w:val="superscript"/>
        </w:rPr>
        <w:t xml:space="preserve"> </w:t>
      </w:r>
      <w:r w:rsidRPr="00A86188">
        <w:rPr>
          <w:color w:val="000000" w:themeColor="text1"/>
          <w:sz w:val="23"/>
          <w:szCs w:val="23"/>
        </w:rPr>
        <w:t>idolatries:</w:t>
      </w:r>
    </w:p>
    <w:p w:rsidR="00690D20" w:rsidRPr="00690D20" w:rsidRDefault="00690D20" w:rsidP="00367DF4">
      <w:pPr>
        <w:shd w:val="clear" w:color="auto" w:fill="F7FBFB"/>
        <w:spacing w:after="0" w:line="240" w:lineRule="auto"/>
        <w:ind w:left="900"/>
        <w:rPr>
          <w:sz w:val="23"/>
          <w:szCs w:val="23"/>
        </w:rPr>
      </w:pPr>
      <w:r w:rsidRPr="00690D20">
        <w:rPr>
          <w:sz w:val="23"/>
          <w:szCs w:val="23"/>
          <w:vertAlign w:val="superscript"/>
        </w:rPr>
        <w:t>4 </w:t>
      </w:r>
      <w:r w:rsidRPr="00690D20">
        <w:rPr>
          <w:sz w:val="23"/>
          <w:szCs w:val="23"/>
        </w:rPr>
        <w:t>Wherein they think it strange that ye run not with them to the same excess of riot, speaking evil of you:</w:t>
      </w:r>
    </w:p>
    <w:p w:rsidR="00690D20" w:rsidRPr="00690D20" w:rsidRDefault="00690D20" w:rsidP="00367DF4">
      <w:pPr>
        <w:shd w:val="clear" w:color="auto" w:fill="F7FBFB"/>
        <w:spacing w:after="0" w:line="240" w:lineRule="auto"/>
        <w:ind w:left="900"/>
        <w:rPr>
          <w:sz w:val="23"/>
          <w:szCs w:val="23"/>
        </w:rPr>
      </w:pPr>
      <w:r w:rsidRPr="00690D20">
        <w:rPr>
          <w:sz w:val="23"/>
          <w:szCs w:val="23"/>
          <w:vertAlign w:val="superscript"/>
        </w:rPr>
        <w:t>5 </w:t>
      </w:r>
      <w:r w:rsidRPr="00690D20">
        <w:rPr>
          <w:sz w:val="23"/>
          <w:szCs w:val="23"/>
        </w:rPr>
        <w:t>Who shall give account to him that is ready to judge the quick and the dead.</w:t>
      </w:r>
      <w:r w:rsidR="0085765E">
        <w:rPr>
          <w:sz w:val="23"/>
          <w:szCs w:val="23"/>
        </w:rPr>
        <w:t>”</w:t>
      </w:r>
      <w:r w:rsidR="0085765E" w:rsidRPr="0085765E">
        <w:rPr>
          <w:rFonts w:asciiTheme="majorBidi" w:eastAsia="Calibri" w:hAnsiTheme="majorBidi" w:cstheme="majorBidi"/>
          <w:b/>
          <w:bCs/>
          <w:color w:val="000000" w:themeColor="text1"/>
          <w:sz w:val="16"/>
          <w:szCs w:val="16"/>
        </w:rPr>
        <w:t xml:space="preserve"> </w:t>
      </w:r>
      <w:r w:rsidR="0085765E" w:rsidRPr="00643B5A">
        <w:rPr>
          <w:rFonts w:asciiTheme="majorBidi" w:eastAsia="Calibri" w:hAnsiTheme="majorBidi" w:cstheme="majorBidi"/>
          <w:b/>
          <w:bCs/>
          <w:color w:val="000000" w:themeColor="text1"/>
          <w:sz w:val="16"/>
          <w:szCs w:val="16"/>
        </w:rPr>
        <w:t>(KJV)</w:t>
      </w:r>
    </w:p>
    <w:p w:rsidR="00C026F1" w:rsidRDefault="00C026F1" w:rsidP="00D81E4C">
      <w:pPr>
        <w:spacing w:after="0" w:line="240" w:lineRule="auto"/>
        <w:rPr>
          <w:sz w:val="23"/>
          <w:szCs w:val="23"/>
        </w:rPr>
      </w:pPr>
    </w:p>
    <w:p w:rsidR="00E4768B" w:rsidRDefault="00E4768B" w:rsidP="0029364B">
      <w:pPr>
        <w:shd w:val="clear" w:color="auto" w:fill="FFFFF0"/>
        <w:spacing w:after="0" w:line="240" w:lineRule="auto"/>
        <w:ind w:left="1080"/>
        <w:rPr>
          <w:color w:val="000000" w:themeColor="text1"/>
          <w:sz w:val="20"/>
          <w:szCs w:val="20"/>
          <w:lang w:val="en"/>
        </w:rPr>
      </w:pPr>
      <w:r w:rsidRPr="00EF697B">
        <w:rPr>
          <w:b/>
          <w:bCs/>
          <w:color w:val="C00000"/>
          <w:sz w:val="20"/>
          <w:szCs w:val="20"/>
        </w:rPr>
        <w:t xml:space="preserve">Abominable </w:t>
      </w:r>
      <w:r w:rsidRPr="00EF697B">
        <w:rPr>
          <w:b/>
          <w:bCs/>
          <w:color w:val="000000" w:themeColor="text1"/>
          <w:sz w:val="20"/>
          <w:szCs w:val="20"/>
        </w:rPr>
        <w:t xml:space="preserve">111 </w:t>
      </w:r>
      <w:r w:rsidRPr="00EF697B">
        <w:rPr>
          <w:color w:val="000000" w:themeColor="text1"/>
          <w:sz w:val="20"/>
          <w:szCs w:val="20"/>
        </w:rPr>
        <w:t>–</w:t>
      </w:r>
      <w:r w:rsidR="001A0F3B" w:rsidRPr="00EF697B">
        <w:rPr>
          <w:color w:val="000000" w:themeColor="text1"/>
          <w:sz w:val="20"/>
          <w:szCs w:val="20"/>
        </w:rPr>
        <w:t xml:space="preserve"> </w:t>
      </w:r>
      <w:r w:rsidR="001A0F3B" w:rsidRPr="00EF697B">
        <w:rPr>
          <w:b/>
          <w:bCs/>
          <w:color w:val="000000" w:themeColor="text1"/>
          <w:sz w:val="20"/>
          <w:szCs w:val="20"/>
          <w:lang w:val="en"/>
        </w:rPr>
        <w:t>ἀθέμιτος</w:t>
      </w:r>
      <w:r w:rsidR="001A0F3B" w:rsidRPr="00EF697B">
        <w:rPr>
          <w:color w:val="000000" w:themeColor="text1"/>
          <w:sz w:val="20"/>
          <w:szCs w:val="20"/>
          <w:lang w:val="en"/>
        </w:rPr>
        <w:t xml:space="preserve"> </w:t>
      </w:r>
      <w:r w:rsidR="001A0F3B" w:rsidRPr="00EF697B">
        <w:rPr>
          <w:b/>
          <w:bCs/>
          <w:color w:val="000000" w:themeColor="text1"/>
          <w:sz w:val="20"/>
          <w:szCs w:val="20"/>
          <w:lang w:val="en"/>
        </w:rPr>
        <w:t>athémitos,</w:t>
      </w:r>
      <w:r w:rsidR="001A0F3B" w:rsidRPr="00EF697B">
        <w:rPr>
          <w:color w:val="000000" w:themeColor="text1"/>
          <w:sz w:val="20"/>
          <w:szCs w:val="20"/>
          <w:lang w:val="en"/>
        </w:rPr>
        <w:t xml:space="preserve"> ath-em'-ee-tos; from 1 (as a negative particle) and a derivative of θέμις thémis (statute; from the base of 5087); </w:t>
      </w:r>
      <w:r w:rsidR="001A0F3B" w:rsidRPr="00EF697B">
        <w:rPr>
          <w:color w:val="C00000"/>
          <w:sz w:val="20"/>
          <w:szCs w:val="20"/>
          <w:lang w:val="en"/>
        </w:rPr>
        <w:t>illegal</w:t>
      </w:r>
      <w:r w:rsidR="001A0F3B" w:rsidRPr="00EF697B">
        <w:rPr>
          <w:color w:val="000000" w:themeColor="text1"/>
          <w:sz w:val="20"/>
          <w:szCs w:val="20"/>
          <w:lang w:val="en"/>
        </w:rPr>
        <w:t xml:space="preserve">; by implication, </w:t>
      </w:r>
      <w:r w:rsidR="001A0F3B" w:rsidRPr="0029364B">
        <w:rPr>
          <w:color w:val="C00000"/>
          <w:sz w:val="20"/>
          <w:szCs w:val="20"/>
          <w:highlight w:val="yellow"/>
          <w:lang w:val="en"/>
        </w:rPr>
        <w:t>flagitious</w:t>
      </w:r>
      <w:r w:rsidR="00C03551">
        <w:rPr>
          <w:color w:val="C00000"/>
          <w:sz w:val="20"/>
          <w:szCs w:val="20"/>
          <w:lang w:val="en"/>
        </w:rPr>
        <w:t xml:space="preserve"> </w:t>
      </w:r>
      <w:r w:rsidR="001A0F3B" w:rsidRPr="00EF697B">
        <w:rPr>
          <w:color w:val="000000" w:themeColor="text1"/>
          <w:sz w:val="20"/>
          <w:szCs w:val="20"/>
          <w:lang w:val="en"/>
        </w:rPr>
        <w:t>:—</w:t>
      </w:r>
      <w:r w:rsidR="00EF697B" w:rsidRPr="00EF697B">
        <w:rPr>
          <w:sz w:val="20"/>
          <w:szCs w:val="20"/>
        </w:rPr>
        <w:t xml:space="preserve"> </w:t>
      </w:r>
      <w:r w:rsidR="00EF697B" w:rsidRPr="005F2C2E">
        <w:rPr>
          <w:sz w:val="20"/>
          <w:szCs w:val="20"/>
        </w:rPr>
        <w:t xml:space="preserve">(Translated in King James Version as) </w:t>
      </w:r>
      <w:r w:rsidR="001A0F3B" w:rsidRPr="00EF697B">
        <w:rPr>
          <w:color w:val="000000" w:themeColor="text1"/>
          <w:sz w:val="20"/>
          <w:szCs w:val="20"/>
          <w:lang w:val="en"/>
        </w:rPr>
        <w:t>abominable, unlawful thing.</w:t>
      </w:r>
    </w:p>
    <w:p w:rsidR="00E7015C" w:rsidRPr="0029364B" w:rsidRDefault="00E7015C" w:rsidP="0029364B">
      <w:pPr>
        <w:shd w:val="clear" w:color="auto" w:fill="FFFFF0"/>
        <w:spacing w:after="0" w:line="240" w:lineRule="auto"/>
        <w:ind w:left="1080"/>
        <w:rPr>
          <w:b/>
          <w:bCs/>
          <w:sz w:val="16"/>
          <w:szCs w:val="16"/>
        </w:rPr>
      </w:pPr>
    </w:p>
    <w:p w:rsidR="00E7015C" w:rsidRPr="00E7015C" w:rsidRDefault="00E7015C" w:rsidP="0029364B">
      <w:pPr>
        <w:shd w:val="clear" w:color="auto" w:fill="FFFFF0"/>
        <w:spacing w:after="0" w:line="240" w:lineRule="auto"/>
        <w:ind w:left="1260"/>
        <w:rPr>
          <w:b/>
          <w:bCs/>
          <w:color w:val="C00000"/>
          <w:sz w:val="20"/>
          <w:szCs w:val="20"/>
          <w:lang w:val="en"/>
        </w:rPr>
      </w:pPr>
      <w:r w:rsidRPr="00E7015C">
        <w:rPr>
          <w:b/>
          <w:bCs/>
          <w:color w:val="000000" w:themeColor="text1"/>
          <w:sz w:val="20"/>
          <w:szCs w:val="20"/>
          <w:highlight w:val="yellow"/>
          <w:lang w:val="en"/>
        </w:rPr>
        <w:t>Flagitious</w:t>
      </w:r>
      <w:r>
        <w:rPr>
          <w:b/>
          <w:bCs/>
          <w:color w:val="000000" w:themeColor="text1"/>
          <w:sz w:val="20"/>
          <w:szCs w:val="20"/>
          <w:lang w:val="en"/>
        </w:rPr>
        <w:t xml:space="preserve"> </w:t>
      </w:r>
      <w:r w:rsidRPr="00E7015C">
        <w:rPr>
          <w:color w:val="000000" w:themeColor="text1"/>
          <w:sz w:val="20"/>
          <w:szCs w:val="20"/>
          <w:lang w:val="en"/>
        </w:rPr>
        <w:t>(Dictionary.com)</w:t>
      </w:r>
    </w:p>
    <w:p w:rsidR="00E7015C" w:rsidRPr="00E7015C" w:rsidRDefault="00E7015C" w:rsidP="0029364B">
      <w:pPr>
        <w:shd w:val="clear" w:color="auto" w:fill="FFFFF0"/>
        <w:spacing w:after="0" w:line="240" w:lineRule="auto"/>
        <w:ind w:left="1260"/>
        <w:outlineLvl w:val="2"/>
        <w:rPr>
          <w:rFonts w:ascii="Calibri" w:eastAsia="Times New Roman" w:hAnsi="Calibri" w:cs="Arial"/>
          <w:b/>
          <w:bCs/>
          <w:color w:val="4A4A4A"/>
          <w:sz w:val="20"/>
          <w:szCs w:val="20"/>
          <w:lang w:val="en"/>
        </w:rPr>
      </w:pPr>
      <w:r w:rsidRPr="00E7015C">
        <w:rPr>
          <w:rFonts w:ascii="Calibri" w:eastAsia="Times New Roman" w:hAnsi="Calibri" w:cs="Arial"/>
          <w:i/>
          <w:iCs/>
          <w:color w:val="1A1A1A"/>
          <w:sz w:val="20"/>
          <w:szCs w:val="20"/>
          <w:lang w:val="en"/>
        </w:rPr>
        <w:t>adjective</w:t>
      </w:r>
    </w:p>
    <w:p w:rsidR="00E7015C" w:rsidRPr="00E7015C" w:rsidRDefault="00E7015C" w:rsidP="00083A95">
      <w:pPr>
        <w:pStyle w:val="ListParagraph"/>
        <w:numPr>
          <w:ilvl w:val="1"/>
          <w:numId w:val="8"/>
        </w:numPr>
        <w:shd w:val="clear" w:color="auto" w:fill="FFFFF0"/>
        <w:rPr>
          <w:rFonts w:asciiTheme="minorHAnsi" w:hAnsiTheme="minorHAnsi"/>
          <w:sz w:val="20"/>
          <w:szCs w:val="20"/>
          <w:lang w:val="en"/>
        </w:rPr>
      </w:pPr>
      <w:r w:rsidRPr="00E7015C">
        <w:rPr>
          <w:rFonts w:asciiTheme="minorHAnsi" w:hAnsiTheme="minorHAnsi"/>
          <w:sz w:val="20"/>
          <w:szCs w:val="20"/>
          <w:lang w:val="en"/>
        </w:rPr>
        <w:t>Shamefully wicked, as persons, actions, or times.</w:t>
      </w:r>
    </w:p>
    <w:p w:rsidR="00E7015C" w:rsidRPr="00E7015C" w:rsidRDefault="00E7015C" w:rsidP="00083A95">
      <w:pPr>
        <w:pStyle w:val="ListParagraph"/>
        <w:numPr>
          <w:ilvl w:val="1"/>
          <w:numId w:val="8"/>
        </w:numPr>
        <w:shd w:val="clear" w:color="auto" w:fill="FFFFF0"/>
        <w:rPr>
          <w:rFonts w:asciiTheme="minorHAnsi" w:hAnsiTheme="minorHAnsi"/>
          <w:sz w:val="20"/>
          <w:szCs w:val="20"/>
          <w:lang w:val="en"/>
        </w:rPr>
      </w:pPr>
      <w:r w:rsidRPr="00E7015C">
        <w:rPr>
          <w:rFonts w:asciiTheme="minorHAnsi" w:hAnsiTheme="minorHAnsi"/>
          <w:sz w:val="20"/>
          <w:szCs w:val="20"/>
          <w:lang w:val="en"/>
        </w:rPr>
        <w:t>Heinous or flagrant, as a crime; infamous.</w:t>
      </w:r>
    </w:p>
    <w:p w:rsidR="00E7015C" w:rsidRPr="00E7015C" w:rsidRDefault="00E7015C" w:rsidP="0029364B">
      <w:pPr>
        <w:shd w:val="clear" w:color="auto" w:fill="FFFFF0"/>
        <w:spacing w:after="0" w:line="240" w:lineRule="auto"/>
        <w:ind w:left="1080"/>
        <w:rPr>
          <w:b/>
          <w:bCs/>
          <w:sz w:val="10"/>
          <w:szCs w:val="10"/>
          <w:lang w:val="en"/>
        </w:rPr>
      </w:pPr>
    </w:p>
    <w:p w:rsidR="00E4768B" w:rsidRPr="00313862" w:rsidRDefault="00E4768B" w:rsidP="0029364B">
      <w:pPr>
        <w:shd w:val="clear" w:color="auto" w:fill="FFFFF0"/>
        <w:spacing w:after="0" w:line="240" w:lineRule="auto"/>
        <w:ind w:left="1080"/>
        <w:rPr>
          <w:b/>
          <w:bCs/>
          <w:color w:val="C00000"/>
          <w:sz w:val="10"/>
          <w:szCs w:val="10"/>
        </w:rPr>
      </w:pPr>
    </w:p>
    <w:p w:rsidR="001A0F3B" w:rsidRPr="00EF697B" w:rsidRDefault="00B968C6" w:rsidP="0029364B">
      <w:pPr>
        <w:shd w:val="clear" w:color="auto" w:fill="FFFFF0"/>
        <w:spacing w:after="0" w:line="240" w:lineRule="auto"/>
        <w:ind w:left="1260"/>
        <w:rPr>
          <w:b/>
          <w:bCs/>
          <w:color w:val="000000" w:themeColor="text1"/>
          <w:sz w:val="20"/>
          <w:szCs w:val="20"/>
        </w:rPr>
      </w:pPr>
      <w:hyperlink r:id="rId32" w:history="1">
        <w:r w:rsidR="001A0F3B" w:rsidRPr="001401F7">
          <w:rPr>
            <w:rStyle w:val="Hyperlink"/>
            <w:b/>
            <w:bCs/>
            <w:i/>
            <w:iCs/>
            <w:sz w:val="20"/>
            <w:szCs w:val="20"/>
            <w:lang w:val="en"/>
          </w:rPr>
          <w:t>Thayer's Greek Lexicon</w:t>
        </w:r>
      </w:hyperlink>
      <w:r w:rsidR="001A0F3B" w:rsidRPr="00EF697B">
        <w:rPr>
          <w:b/>
          <w:bCs/>
          <w:i/>
          <w:iCs/>
          <w:color w:val="000000" w:themeColor="text1"/>
          <w:sz w:val="20"/>
          <w:szCs w:val="20"/>
          <w:lang w:val="en"/>
        </w:rPr>
        <w:t xml:space="preserve"> </w:t>
      </w:r>
      <w:r w:rsidR="001A0F3B" w:rsidRPr="00EF697B">
        <w:rPr>
          <w:color w:val="000000" w:themeColor="text1"/>
          <w:sz w:val="20"/>
          <w:szCs w:val="20"/>
        </w:rPr>
        <w:t xml:space="preserve">– </w:t>
      </w:r>
      <w:r w:rsidR="001A0F3B" w:rsidRPr="00EF697B">
        <w:rPr>
          <w:color w:val="000000" w:themeColor="text1"/>
          <w:sz w:val="20"/>
          <w:szCs w:val="20"/>
          <w:lang w:val="en"/>
        </w:rPr>
        <w:t>contrary to law and justice, prohibited by law, illicit, criminal.</w:t>
      </w:r>
    </w:p>
    <w:p w:rsidR="005E2AA6" w:rsidRDefault="005E2AA6" w:rsidP="005E2AA6">
      <w:pPr>
        <w:spacing w:after="0" w:line="240" w:lineRule="auto"/>
        <w:rPr>
          <w:b/>
          <w:bCs/>
          <w:color w:val="C00000"/>
          <w:sz w:val="16"/>
          <w:szCs w:val="16"/>
        </w:rPr>
      </w:pPr>
    </w:p>
    <w:p w:rsidR="005E2AA6" w:rsidRPr="00E7015C" w:rsidRDefault="005E2AA6" w:rsidP="0029364B">
      <w:pPr>
        <w:shd w:val="clear" w:color="auto" w:fill="FFFFF0"/>
        <w:spacing w:after="0" w:line="240" w:lineRule="auto"/>
        <w:ind w:left="1080"/>
        <w:rPr>
          <w:b/>
          <w:bCs/>
          <w:color w:val="C00000"/>
          <w:sz w:val="20"/>
          <w:szCs w:val="20"/>
        </w:rPr>
      </w:pPr>
      <w:r w:rsidRPr="00E7015C">
        <w:rPr>
          <w:b/>
          <w:bCs/>
          <w:color w:val="C00000"/>
          <w:sz w:val="20"/>
          <w:szCs w:val="20"/>
        </w:rPr>
        <w:t>Gentiles</w:t>
      </w:r>
      <w:r w:rsidRPr="00E7015C">
        <w:rPr>
          <w:sz w:val="20"/>
          <w:szCs w:val="20"/>
        </w:rPr>
        <w:t xml:space="preserve"> </w:t>
      </w:r>
      <w:r w:rsidRPr="00E7015C">
        <w:rPr>
          <w:b/>
          <w:bCs/>
          <w:sz w:val="20"/>
          <w:szCs w:val="20"/>
        </w:rPr>
        <w:t xml:space="preserve">1484 </w:t>
      </w:r>
      <w:r w:rsidRPr="00E7015C">
        <w:rPr>
          <w:color w:val="000000" w:themeColor="text1"/>
          <w:sz w:val="20"/>
          <w:szCs w:val="20"/>
        </w:rPr>
        <w:t xml:space="preserve">– </w:t>
      </w:r>
      <w:r w:rsidRPr="00E7015C">
        <w:rPr>
          <w:b/>
          <w:bCs/>
          <w:color w:val="000000" w:themeColor="text1"/>
          <w:sz w:val="20"/>
          <w:szCs w:val="20"/>
          <w:lang w:val="en"/>
        </w:rPr>
        <w:t>ἔθνος</w:t>
      </w:r>
      <w:r w:rsidRPr="00E7015C">
        <w:rPr>
          <w:color w:val="000000" w:themeColor="text1"/>
          <w:sz w:val="20"/>
          <w:szCs w:val="20"/>
          <w:lang w:val="en"/>
        </w:rPr>
        <w:t xml:space="preserve"> </w:t>
      </w:r>
      <w:r w:rsidRPr="00E7015C">
        <w:rPr>
          <w:b/>
          <w:bCs/>
          <w:color w:val="000000" w:themeColor="text1"/>
          <w:sz w:val="20"/>
          <w:szCs w:val="20"/>
          <w:lang w:val="en"/>
        </w:rPr>
        <w:t>éthnos,</w:t>
      </w:r>
      <w:r w:rsidRPr="00E7015C">
        <w:rPr>
          <w:color w:val="000000" w:themeColor="text1"/>
          <w:sz w:val="20"/>
          <w:szCs w:val="20"/>
          <w:lang w:val="en"/>
        </w:rPr>
        <w:t xml:space="preserve"> eth'-nos; probably from 1486; </w:t>
      </w:r>
      <w:r w:rsidRPr="00E7015C">
        <w:rPr>
          <w:color w:val="C00000"/>
          <w:sz w:val="20"/>
          <w:szCs w:val="20"/>
          <w:lang w:val="en"/>
        </w:rPr>
        <w:t xml:space="preserve">a race </w:t>
      </w:r>
      <w:r w:rsidRPr="00E7015C">
        <w:rPr>
          <w:color w:val="000000" w:themeColor="text1"/>
          <w:sz w:val="20"/>
          <w:szCs w:val="20"/>
          <w:lang w:val="en"/>
        </w:rPr>
        <w:t>(</w:t>
      </w:r>
      <w:r w:rsidRPr="00E7015C">
        <w:rPr>
          <w:color w:val="C00000"/>
          <w:sz w:val="20"/>
          <w:szCs w:val="20"/>
          <w:lang w:val="en"/>
        </w:rPr>
        <w:t>as of the same habit</w:t>
      </w:r>
      <w:r w:rsidRPr="00E7015C">
        <w:rPr>
          <w:color w:val="000000" w:themeColor="text1"/>
          <w:sz w:val="20"/>
          <w:szCs w:val="20"/>
          <w:lang w:val="en"/>
        </w:rPr>
        <w:t>), i</w:t>
      </w:r>
      <w:r w:rsidRPr="00E7015C">
        <w:rPr>
          <w:color w:val="C00000"/>
          <w:sz w:val="20"/>
          <w:szCs w:val="20"/>
          <w:lang w:val="en"/>
        </w:rPr>
        <w:t>.e. a tribe</w:t>
      </w:r>
      <w:r w:rsidRPr="00E7015C">
        <w:rPr>
          <w:color w:val="000000" w:themeColor="text1"/>
          <w:sz w:val="20"/>
          <w:szCs w:val="20"/>
          <w:lang w:val="en"/>
        </w:rPr>
        <w:t xml:space="preserve">; specially, </w:t>
      </w:r>
      <w:r w:rsidRPr="00E7015C">
        <w:rPr>
          <w:color w:val="C00000"/>
          <w:sz w:val="20"/>
          <w:szCs w:val="20"/>
          <w:lang w:val="en"/>
        </w:rPr>
        <w:t xml:space="preserve">a foreign </w:t>
      </w:r>
      <w:r w:rsidRPr="00E7015C">
        <w:rPr>
          <w:color w:val="000000" w:themeColor="text1"/>
          <w:sz w:val="20"/>
          <w:szCs w:val="20"/>
          <w:lang w:val="en"/>
        </w:rPr>
        <w:t>(</w:t>
      </w:r>
      <w:r w:rsidRPr="00E7015C">
        <w:rPr>
          <w:color w:val="C00000"/>
          <w:sz w:val="20"/>
          <w:szCs w:val="20"/>
          <w:lang w:val="en"/>
        </w:rPr>
        <w:t>non-Jewish</w:t>
      </w:r>
      <w:r w:rsidRPr="00E7015C">
        <w:rPr>
          <w:color w:val="000000" w:themeColor="text1"/>
          <w:sz w:val="20"/>
          <w:szCs w:val="20"/>
          <w:lang w:val="en"/>
        </w:rPr>
        <w:t xml:space="preserve">) </w:t>
      </w:r>
      <w:r w:rsidRPr="00E7015C">
        <w:rPr>
          <w:color w:val="C00000"/>
          <w:sz w:val="20"/>
          <w:szCs w:val="20"/>
          <w:lang w:val="en"/>
        </w:rPr>
        <w:t xml:space="preserve">one </w:t>
      </w:r>
      <w:r w:rsidRPr="00E7015C">
        <w:rPr>
          <w:color w:val="000000" w:themeColor="text1"/>
          <w:sz w:val="20"/>
          <w:szCs w:val="20"/>
          <w:lang w:val="en"/>
        </w:rPr>
        <w:t>(</w:t>
      </w:r>
      <w:r w:rsidRPr="00E7015C">
        <w:rPr>
          <w:color w:val="C00000"/>
          <w:sz w:val="20"/>
          <w:szCs w:val="20"/>
          <w:lang w:val="en"/>
        </w:rPr>
        <w:t>usually, by implication, pagan</w:t>
      </w:r>
      <w:r w:rsidRPr="00E7015C">
        <w:rPr>
          <w:color w:val="000000" w:themeColor="text1"/>
          <w:sz w:val="20"/>
          <w:szCs w:val="20"/>
          <w:lang w:val="en"/>
        </w:rPr>
        <w:t>):—</w:t>
      </w:r>
      <w:r w:rsidR="00E7015C" w:rsidRPr="00E7015C">
        <w:rPr>
          <w:sz w:val="20"/>
          <w:szCs w:val="20"/>
        </w:rPr>
        <w:t xml:space="preserve"> </w:t>
      </w:r>
      <w:r w:rsidR="00E7015C" w:rsidRPr="005F2C2E">
        <w:rPr>
          <w:sz w:val="20"/>
          <w:szCs w:val="20"/>
        </w:rPr>
        <w:t xml:space="preserve">(Translated in King James Version as) </w:t>
      </w:r>
      <w:r w:rsidRPr="00E7015C">
        <w:rPr>
          <w:color w:val="000000" w:themeColor="text1"/>
          <w:sz w:val="20"/>
          <w:szCs w:val="20"/>
          <w:lang w:val="en"/>
        </w:rPr>
        <w:t>Gentile, heathen, nation, people.</w:t>
      </w:r>
    </w:p>
    <w:p w:rsidR="005E2AA6" w:rsidRPr="00313862" w:rsidRDefault="005E2AA6" w:rsidP="005E2AA6">
      <w:pPr>
        <w:spacing w:after="0" w:line="240" w:lineRule="auto"/>
        <w:rPr>
          <w:b/>
          <w:bCs/>
          <w:color w:val="C00000"/>
          <w:sz w:val="16"/>
          <w:szCs w:val="16"/>
        </w:rPr>
      </w:pPr>
    </w:p>
    <w:p w:rsidR="004869F1" w:rsidRPr="00EF697B" w:rsidRDefault="00E4768B" w:rsidP="0029364B">
      <w:pPr>
        <w:shd w:val="clear" w:color="auto" w:fill="FFFFF0"/>
        <w:spacing w:after="0" w:line="240" w:lineRule="auto"/>
        <w:ind w:left="1080"/>
        <w:rPr>
          <w:color w:val="000000" w:themeColor="text1"/>
          <w:sz w:val="20"/>
          <w:szCs w:val="20"/>
          <w:lang w:val="en"/>
        </w:rPr>
      </w:pPr>
      <w:r w:rsidRPr="00EF697B">
        <w:rPr>
          <w:b/>
          <w:bCs/>
          <w:color w:val="C00000"/>
          <w:sz w:val="20"/>
          <w:szCs w:val="20"/>
        </w:rPr>
        <w:lastRenderedPageBreak/>
        <w:t xml:space="preserve">Lasciviousness </w:t>
      </w:r>
      <w:r w:rsidRPr="00EF697B">
        <w:rPr>
          <w:b/>
          <w:bCs/>
          <w:color w:val="000000" w:themeColor="text1"/>
          <w:sz w:val="20"/>
          <w:szCs w:val="20"/>
        </w:rPr>
        <w:t xml:space="preserve">766 </w:t>
      </w:r>
      <w:r w:rsidRPr="00EF697B">
        <w:rPr>
          <w:color w:val="000000" w:themeColor="text1"/>
          <w:sz w:val="20"/>
          <w:szCs w:val="20"/>
        </w:rPr>
        <w:t>–</w:t>
      </w:r>
      <w:r w:rsidR="001A0F3B" w:rsidRPr="00EF697B">
        <w:rPr>
          <w:color w:val="000000" w:themeColor="text1"/>
          <w:sz w:val="20"/>
          <w:szCs w:val="20"/>
        </w:rPr>
        <w:t xml:space="preserve"> </w:t>
      </w:r>
      <w:r w:rsidR="001A0F3B" w:rsidRPr="00EF697B">
        <w:rPr>
          <w:b/>
          <w:bCs/>
          <w:color w:val="000000" w:themeColor="text1"/>
          <w:sz w:val="20"/>
          <w:szCs w:val="20"/>
          <w:lang w:val="en"/>
        </w:rPr>
        <w:t>ἀσέλγεια</w:t>
      </w:r>
      <w:r w:rsidR="001A0F3B" w:rsidRPr="00EF697B">
        <w:rPr>
          <w:color w:val="000000" w:themeColor="text1"/>
          <w:sz w:val="20"/>
          <w:szCs w:val="20"/>
          <w:lang w:val="en"/>
        </w:rPr>
        <w:t xml:space="preserve"> </w:t>
      </w:r>
      <w:r w:rsidR="001A0F3B" w:rsidRPr="00EF697B">
        <w:rPr>
          <w:b/>
          <w:bCs/>
          <w:color w:val="000000" w:themeColor="text1"/>
          <w:sz w:val="20"/>
          <w:szCs w:val="20"/>
          <w:lang w:val="en"/>
        </w:rPr>
        <w:t>asélgeia,</w:t>
      </w:r>
      <w:r w:rsidR="001A0F3B" w:rsidRPr="00EF697B">
        <w:rPr>
          <w:color w:val="000000" w:themeColor="text1"/>
          <w:sz w:val="20"/>
          <w:szCs w:val="20"/>
          <w:lang w:val="en"/>
        </w:rPr>
        <w:t xml:space="preserve"> as-elg'-i-a; from a compound of 1 (as a negative particle) and a presumed σελγής selgḗs (of uncertain derivation, but apparently meaning continent); </w:t>
      </w:r>
      <w:r w:rsidR="001A0F3B" w:rsidRPr="00EF697B">
        <w:rPr>
          <w:color w:val="C00000"/>
          <w:sz w:val="20"/>
          <w:szCs w:val="20"/>
          <w:lang w:val="en"/>
        </w:rPr>
        <w:t xml:space="preserve">licentiousness </w:t>
      </w:r>
      <w:r w:rsidR="001A0F3B" w:rsidRPr="00EF697B">
        <w:rPr>
          <w:color w:val="000000" w:themeColor="text1"/>
          <w:sz w:val="20"/>
          <w:szCs w:val="20"/>
          <w:lang w:val="en"/>
        </w:rPr>
        <w:t>(</w:t>
      </w:r>
      <w:r w:rsidR="001A0F3B" w:rsidRPr="00EF697B">
        <w:rPr>
          <w:color w:val="C00000"/>
          <w:sz w:val="20"/>
          <w:szCs w:val="20"/>
          <w:lang w:val="en"/>
        </w:rPr>
        <w:t>sometimes including other vices</w:t>
      </w:r>
      <w:r w:rsidR="001A0F3B" w:rsidRPr="00EF697B">
        <w:rPr>
          <w:color w:val="000000" w:themeColor="text1"/>
          <w:sz w:val="20"/>
          <w:szCs w:val="20"/>
          <w:lang w:val="en"/>
        </w:rPr>
        <w:t>):—</w:t>
      </w:r>
      <w:r w:rsidR="00EF697B" w:rsidRPr="00EF697B">
        <w:rPr>
          <w:sz w:val="20"/>
          <w:szCs w:val="20"/>
        </w:rPr>
        <w:t xml:space="preserve"> </w:t>
      </w:r>
      <w:r w:rsidR="00EF697B" w:rsidRPr="005F2C2E">
        <w:rPr>
          <w:sz w:val="20"/>
          <w:szCs w:val="20"/>
        </w:rPr>
        <w:t xml:space="preserve">(Translated in King James Version as) </w:t>
      </w:r>
      <w:r w:rsidR="001A0F3B" w:rsidRPr="00EF697B">
        <w:rPr>
          <w:color w:val="000000" w:themeColor="text1"/>
          <w:sz w:val="20"/>
          <w:szCs w:val="20"/>
          <w:lang w:val="en"/>
        </w:rPr>
        <w:t>filthy, lasciviousness, wantonness.</w:t>
      </w:r>
    </w:p>
    <w:p w:rsidR="001A0F3B" w:rsidRPr="00313862" w:rsidRDefault="001A0F3B" w:rsidP="0029364B">
      <w:pPr>
        <w:shd w:val="clear" w:color="auto" w:fill="FFFFF0"/>
        <w:spacing w:after="0" w:line="240" w:lineRule="auto"/>
        <w:ind w:left="1080"/>
        <w:rPr>
          <w:color w:val="000000" w:themeColor="text1"/>
          <w:sz w:val="10"/>
          <w:szCs w:val="10"/>
          <w:lang w:val="en"/>
        </w:rPr>
      </w:pPr>
    </w:p>
    <w:p w:rsidR="001A0F3B" w:rsidRPr="00EF697B" w:rsidRDefault="00B968C6" w:rsidP="0029364B">
      <w:pPr>
        <w:shd w:val="clear" w:color="auto" w:fill="FFFFF0"/>
        <w:spacing w:after="0" w:line="240" w:lineRule="auto"/>
        <w:ind w:left="1260"/>
        <w:rPr>
          <w:b/>
          <w:bCs/>
          <w:color w:val="C00000"/>
          <w:sz w:val="20"/>
          <w:szCs w:val="20"/>
        </w:rPr>
      </w:pPr>
      <w:hyperlink r:id="rId33" w:history="1">
        <w:r w:rsidR="001A0F3B" w:rsidRPr="001401F7">
          <w:rPr>
            <w:rStyle w:val="Hyperlink"/>
            <w:b/>
            <w:bCs/>
            <w:i/>
            <w:iCs/>
            <w:sz w:val="20"/>
            <w:szCs w:val="20"/>
            <w:lang w:val="en"/>
          </w:rPr>
          <w:t>Thayer's Greek Lexicon</w:t>
        </w:r>
      </w:hyperlink>
      <w:r w:rsidR="001A0F3B" w:rsidRPr="00EF697B">
        <w:rPr>
          <w:b/>
          <w:bCs/>
          <w:i/>
          <w:iCs/>
          <w:color w:val="000000" w:themeColor="text1"/>
          <w:sz w:val="20"/>
          <w:szCs w:val="20"/>
          <w:lang w:val="en"/>
        </w:rPr>
        <w:t xml:space="preserve"> </w:t>
      </w:r>
      <w:r w:rsidR="001A0F3B" w:rsidRPr="00EF697B">
        <w:rPr>
          <w:color w:val="000000" w:themeColor="text1"/>
          <w:sz w:val="20"/>
          <w:szCs w:val="20"/>
        </w:rPr>
        <w:t xml:space="preserve">– </w:t>
      </w:r>
      <w:r w:rsidR="001A0F3B" w:rsidRPr="00EF697B">
        <w:rPr>
          <w:color w:val="000000" w:themeColor="text1"/>
          <w:sz w:val="20"/>
          <w:szCs w:val="20"/>
          <w:lang w:val="en"/>
        </w:rPr>
        <w:t>unbridled lust, excess, licentiousness, lasciviousness, wantonness, outrageousness, shamelessness, insolence.</w:t>
      </w:r>
    </w:p>
    <w:p w:rsidR="00E4768B" w:rsidRPr="00313862" w:rsidRDefault="00E4768B" w:rsidP="00EF697B">
      <w:pPr>
        <w:spacing w:after="0" w:line="240" w:lineRule="auto"/>
        <w:ind w:left="1080"/>
        <w:rPr>
          <w:b/>
          <w:bCs/>
          <w:sz w:val="16"/>
          <w:szCs w:val="16"/>
        </w:rPr>
      </w:pPr>
    </w:p>
    <w:p w:rsidR="004869F1" w:rsidRPr="00EF697B" w:rsidRDefault="00E4768B" w:rsidP="0029364B">
      <w:pPr>
        <w:shd w:val="clear" w:color="auto" w:fill="FFFFF0"/>
        <w:spacing w:after="0" w:line="240" w:lineRule="auto"/>
        <w:ind w:left="1080"/>
        <w:rPr>
          <w:color w:val="000000" w:themeColor="text1"/>
          <w:sz w:val="20"/>
          <w:szCs w:val="20"/>
          <w:lang w:val="en"/>
        </w:rPr>
      </w:pPr>
      <w:r w:rsidRPr="00EF697B">
        <w:rPr>
          <w:b/>
          <w:bCs/>
          <w:color w:val="C00000"/>
          <w:sz w:val="20"/>
          <w:szCs w:val="20"/>
        </w:rPr>
        <w:t xml:space="preserve">Lusts </w:t>
      </w:r>
      <w:r w:rsidRPr="00EF697B">
        <w:rPr>
          <w:b/>
          <w:bCs/>
          <w:color w:val="000000" w:themeColor="text1"/>
          <w:sz w:val="20"/>
          <w:szCs w:val="20"/>
        </w:rPr>
        <w:t xml:space="preserve">1939 </w:t>
      </w:r>
      <w:r w:rsidRPr="00EF697B">
        <w:rPr>
          <w:color w:val="000000" w:themeColor="text1"/>
          <w:sz w:val="20"/>
          <w:szCs w:val="20"/>
        </w:rPr>
        <w:t>–</w:t>
      </w:r>
      <w:r w:rsidR="001A0F3B" w:rsidRPr="00EF697B">
        <w:rPr>
          <w:color w:val="000000" w:themeColor="text1"/>
          <w:sz w:val="20"/>
          <w:szCs w:val="20"/>
        </w:rPr>
        <w:t xml:space="preserve"> </w:t>
      </w:r>
      <w:r w:rsidR="001A0F3B" w:rsidRPr="00EF697B">
        <w:rPr>
          <w:b/>
          <w:bCs/>
          <w:color w:val="000000" w:themeColor="text1"/>
          <w:sz w:val="20"/>
          <w:szCs w:val="20"/>
          <w:lang w:val="en"/>
        </w:rPr>
        <w:t>ἐπιθυμία</w:t>
      </w:r>
      <w:r w:rsidR="001A0F3B" w:rsidRPr="00EF697B">
        <w:rPr>
          <w:color w:val="000000" w:themeColor="text1"/>
          <w:sz w:val="20"/>
          <w:szCs w:val="20"/>
          <w:lang w:val="en"/>
        </w:rPr>
        <w:t xml:space="preserve"> </w:t>
      </w:r>
      <w:r w:rsidR="001A0F3B" w:rsidRPr="00EF697B">
        <w:rPr>
          <w:b/>
          <w:bCs/>
          <w:color w:val="000000" w:themeColor="text1"/>
          <w:sz w:val="20"/>
          <w:szCs w:val="20"/>
          <w:lang w:val="en"/>
        </w:rPr>
        <w:t>epithymía,</w:t>
      </w:r>
      <w:r w:rsidR="001A0F3B" w:rsidRPr="00EF697B">
        <w:rPr>
          <w:color w:val="000000" w:themeColor="text1"/>
          <w:sz w:val="20"/>
          <w:szCs w:val="20"/>
          <w:lang w:val="en"/>
        </w:rPr>
        <w:t xml:space="preserve"> ep-ee-thoo-mee'-ah; from 1937; </w:t>
      </w:r>
      <w:r w:rsidR="001A0F3B" w:rsidRPr="00EF697B">
        <w:rPr>
          <w:color w:val="C00000"/>
          <w:sz w:val="20"/>
          <w:szCs w:val="20"/>
          <w:lang w:val="en"/>
        </w:rPr>
        <w:t xml:space="preserve">a longing </w:t>
      </w:r>
      <w:r w:rsidR="001A0F3B" w:rsidRPr="00EF697B">
        <w:rPr>
          <w:color w:val="000000" w:themeColor="text1"/>
          <w:sz w:val="20"/>
          <w:szCs w:val="20"/>
          <w:lang w:val="en"/>
        </w:rPr>
        <w:t>(</w:t>
      </w:r>
      <w:r w:rsidR="001A0F3B" w:rsidRPr="00EF697B">
        <w:rPr>
          <w:color w:val="C00000"/>
          <w:sz w:val="20"/>
          <w:szCs w:val="20"/>
          <w:lang w:val="en"/>
        </w:rPr>
        <w:t>especially for what is forbidden</w:t>
      </w:r>
      <w:r w:rsidR="001A0F3B" w:rsidRPr="00EF697B">
        <w:rPr>
          <w:color w:val="000000" w:themeColor="text1"/>
          <w:sz w:val="20"/>
          <w:szCs w:val="20"/>
          <w:lang w:val="en"/>
        </w:rPr>
        <w:t>):—</w:t>
      </w:r>
      <w:r w:rsidR="00EF697B" w:rsidRPr="00EF697B">
        <w:rPr>
          <w:sz w:val="20"/>
          <w:szCs w:val="20"/>
        </w:rPr>
        <w:t xml:space="preserve"> </w:t>
      </w:r>
      <w:r w:rsidR="00EF697B" w:rsidRPr="005F2C2E">
        <w:rPr>
          <w:sz w:val="20"/>
          <w:szCs w:val="20"/>
        </w:rPr>
        <w:t xml:space="preserve">(Translated in King James Version as) </w:t>
      </w:r>
      <w:r w:rsidR="001A0F3B" w:rsidRPr="00EF697B">
        <w:rPr>
          <w:color w:val="000000" w:themeColor="text1"/>
          <w:sz w:val="20"/>
          <w:szCs w:val="20"/>
          <w:lang w:val="en"/>
        </w:rPr>
        <w:t>concupiscence, desire, lust (after).</w:t>
      </w:r>
    </w:p>
    <w:p w:rsidR="001A0F3B" w:rsidRPr="00313862" w:rsidRDefault="001A0F3B" w:rsidP="0029364B">
      <w:pPr>
        <w:shd w:val="clear" w:color="auto" w:fill="FFFFF0"/>
        <w:spacing w:after="0" w:line="240" w:lineRule="auto"/>
        <w:ind w:left="1080"/>
        <w:rPr>
          <w:color w:val="000000" w:themeColor="text1"/>
          <w:sz w:val="10"/>
          <w:szCs w:val="10"/>
          <w:lang w:val="en"/>
        </w:rPr>
      </w:pPr>
    </w:p>
    <w:p w:rsidR="001A0F3B" w:rsidRDefault="00B968C6" w:rsidP="0029364B">
      <w:pPr>
        <w:shd w:val="clear" w:color="auto" w:fill="FFFFF0"/>
        <w:spacing w:after="0" w:line="240" w:lineRule="auto"/>
        <w:ind w:left="1260"/>
        <w:rPr>
          <w:color w:val="000000" w:themeColor="text1"/>
          <w:sz w:val="20"/>
          <w:szCs w:val="20"/>
          <w:lang w:val="en"/>
        </w:rPr>
      </w:pPr>
      <w:hyperlink r:id="rId34" w:history="1">
        <w:r w:rsidR="001A0F3B" w:rsidRPr="007E1567">
          <w:rPr>
            <w:rStyle w:val="Hyperlink"/>
            <w:b/>
            <w:bCs/>
            <w:i/>
            <w:iCs/>
            <w:sz w:val="20"/>
            <w:szCs w:val="20"/>
            <w:lang w:val="en"/>
          </w:rPr>
          <w:t>Thayer's Greek Lexicon</w:t>
        </w:r>
      </w:hyperlink>
      <w:r w:rsidR="001A0F3B" w:rsidRPr="00EF697B">
        <w:rPr>
          <w:b/>
          <w:bCs/>
          <w:i/>
          <w:iCs/>
          <w:color w:val="000000" w:themeColor="text1"/>
          <w:sz w:val="20"/>
          <w:szCs w:val="20"/>
          <w:lang w:val="en"/>
        </w:rPr>
        <w:t xml:space="preserve"> </w:t>
      </w:r>
      <w:r w:rsidR="001A0F3B" w:rsidRPr="00EF697B">
        <w:rPr>
          <w:color w:val="000000" w:themeColor="text1"/>
          <w:sz w:val="20"/>
          <w:szCs w:val="20"/>
        </w:rPr>
        <w:t xml:space="preserve">– </w:t>
      </w:r>
      <w:r w:rsidR="001A0F3B" w:rsidRPr="00EF697B">
        <w:rPr>
          <w:color w:val="000000" w:themeColor="text1"/>
          <w:sz w:val="20"/>
          <w:szCs w:val="20"/>
          <w:lang w:val="en"/>
        </w:rPr>
        <w:t>desire, craving, longing; desire for what is forbidden, lust.</w:t>
      </w:r>
    </w:p>
    <w:p w:rsidR="002620A7" w:rsidRPr="002620A7" w:rsidRDefault="002620A7" w:rsidP="0029364B">
      <w:pPr>
        <w:shd w:val="clear" w:color="auto" w:fill="FFFFF0"/>
        <w:spacing w:after="0" w:line="240" w:lineRule="auto"/>
        <w:ind w:left="1260"/>
        <w:rPr>
          <w:b/>
          <w:bCs/>
          <w:color w:val="C00000"/>
          <w:sz w:val="10"/>
          <w:szCs w:val="10"/>
        </w:rPr>
      </w:pPr>
    </w:p>
    <w:p w:rsidR="009F2186" w:rsidRPr="009F2186" w:rsidRDefault="009F2186" w:rsidP="009F2186">
      <w:pPr>
        <w:pStyle w:val="ListParagraph"/>
        <w:ind w:left="1440"/>
        <w:rPr>
          <w:rFonts w:asciiTheme="minorHAnsi" w:hAnsiTheme="minorHAnsi"/>
          <w:color w:val="000000" w:themeColor="text1"/>
          <w:sz w:val="16"/>
          <w:szCs w:val="16"/>
        </w:rPr>
      </w:pPr>
    </w:p>
    <w:p w:rsidR="002620A7" w:rsidRPr="002620A7" w:rsidRDefault="002620A7" w:rsidP="00083A95">
      <w:pPr>
        <w:pStyle w:val="ListParagraph"/>
        <w:numPr>
          <w:ilvl w:val="0"/>
          <w:numId w:val="26"/>
        </w:numPr>
        <w:ind w:left="1620"/>
        <w:rPr>
          <w:rFonts w:asciiTheme="minorHAnsi" w:hAnsiTheme="minorHAnsi"/>
          <w:color w:val="000000" w:themeColor="text1"/>
          <w:sz w:val="20"/>
          <w:szCs w:val="20"/>
        </w:rPr>
      </w:pPr>
      <w:r>
        <w:rPr>
          <w:rFonts w:asciiTheme="minorHAnsi" w:hAnsiTheme="minorHAnsi"/>
          <w:color w:val="000000" w:themeColor="text1"/>
          <w:sz w:val="20"/>
          <w:szCs w:val="20"/>
        </w:rPr>
        <w:t xml:space="preserve">“Lust” </w:t>
      </w:r>
      <w:r w:rsidRPr="002620A7">
        <w:rPr>
          <w:rFonts w:asciiTheme="minorHAnsi" w:hAnsiTheme="minorHAnsi"/>
          <w:color w:val="000000" w:themeColor="text1"/>
          <w:sz w:val="20"/>
          <w:szCs w:val="20"/>
        </w:rPr>
        <w:t xml:space="preserve">also translated as “Concupiscence.” See page </w:t>
      </w:r>
      <w:r>
        <w:rPr>
          <w:rFonts w:asciiTheme="minorHAnsi" w:hAnsiTheme="minorHAnsi"/>
          <w:color w:val="000000" w:themeColor="text1"/>
          <w:sz w:val="20"/>
          <w:szCs w:val="20"/>
        </w:rPr>
        <w:t>29</w:t>
      </w:r>
      <w:r w:rsidRPr="002620A7">
        <w:rPr>
          <w:rFonts w:asciiTheme="minorHAnsi" w:hAnsiTheme="minorHAnsi"/>
          <w:color w:val="000000" w:themeColor="text1"/>
          <w:sz w:val="20"/>
          <w:szCs w:val="20"/>
        </w:rPr>
        <w:t>.</w:t>
      </w:r>
    </w:p>
    <w:p w:rsidR="00E4768B" w:rsidRDefault="00E4768B" w:rsidP="00D81E4C">
      <w:pPr>
        <w:spacing w:after="0" w:line="240" w:lineRule="auto"/>
        <w:rPr>
          <w:color w:val="C00000"/>
          <w:sz w:val="23"/>
          <w:szCs w:val="23"/>
        </w:rPr>
      </w:pPr>
    </w:p>
    <w:p w:rsidR="008B1F77" w:rsidRPr="008B1F77" w:rsidRDefault="008B1F77" w:rsidP="00367DF4">
      <w:pPr>
        <w:shd w:val="clear" w:color="auto" w:fill="F7FBFB"/>
        <w:spacing w:after="0" w:line="240" w:lineRule="auto"/>
        <w:ind w:left="900"/>
        <w:rPr>
          <w:b/>
          <w:bCs/>
          <w:sz w:val="23"/>
          <w:szCs w:val="23"/>
        </w:rPr>
      </w:pPr>
      <w:r w:rsidRPr="008B1F77">
        <w:rPr>
          <w:b/>
          <w:bCs/>
          <w:sz w:val="23"/>
          <w:szCs w:val="23"/>
        </w:rPr>
        <w:t xml:space="preserve">1 John 2:15-17 </w:t>
      </w:r>
      <w:r w:rsidR="0085765E">
        <w:rPr>
          <w:b/>
          <w:bCs/>
          <w:sz w:val="23"/>
          <w:szCs w:val="23"/>
        </w:rPr>
        <w:t xml:space="preserve"> </w:t>
      </w:r>
    </w:p>
    <w:p w:rsidR="008B1F77" w:rsidRPr="008B1F77" w:rsidRDefault="00367DF4" w:rsidP="00367DF4">
      <w:pPr>
        <w:shd w:val="clear" w:color="auto" w:fill="F7FBFB"/>
        <w:spacing w:after="0" w:line="240" w:lineRule="auto"/>
        <w:ind w:left="900"/>
        <w:rPr>
          <w:sz w:val="23"/>
          <w:szCs w:val="23"/>
        </w:rPr>
      </w:pPr>
      <w:r>
        <w:rPr>
          <w:sz w:val="23"/>
          <w:szCs w:val="23"/>
        </w:rPr>
        <w:t>“</w:t>
      </w:r>
      <w:r w:rsidR="008B1F77" w:rsidRPr="008B1F77">
        <w:rPr>
          <w:sz w:val="23"/>
          <w:szCs w:val="23"/>
        </w:rPr>
        <w:t xml:space="preserve">Love not the world, neither the things that are in the world. </w:t>
      </w:r>
      <w:r w:rsidR="008B1F77" w:rsidRPr="00E7015C">
        <w:rPr>
          <w:b/>
          <w:bCs/>
          <w:sz w:val="23"/>
          <w:szCs w:val="23"/>
        </w:rPr>
        <w:t>If any man love the world, the love of the Father is not in him</w:t>
      </w:r>
      <w:r w:rsidR="008B1F77" w:rsidRPr="008B1F77">
        <w:rPr>
          <w:sz w:val="23"/>
          <w:szCs w:val="23"/>
        </w:rPr>
        <w:t>.</w:t>
      </w:r>
    </w:p>
    <w:p w:rsidR="008B1F77" w:rsidRPr="008B1F77" w:rsidRDefault="008B1F77" w:rsidP="00A86188">
      <w:pPr>
        <w:shd w:val="clear" w:color="auto" w:fill="F7FBFB"/>
        <w:spacing w:after="0" w:line="240" w:lineRule="auto"/>
        <w:ind w:left="900"/>
        <w:rPr>
          <w:sz w:val="23"/>
          <w:szCs w:val="23"/>
        </w:rPr>
      </w:pPr>
      <w:r w:rsidRPr="00E7015C">
        <w:rPr>
          <w:b/>
          <w:bCs/>
          <w:sz w:val="23"/>
          <w:szCs w:val="23"/>
          <w:u w:val="single" w:color="FF0000"/>
          <w:vertAlign w:val="superscript"/>
        </w:rPr>
        <w:t>16 </w:t>
      </w:r>
      <w:r w:rsidRPr="00E7015C">
        <w:rPr>
          <w:b/>
          <w:bCs/>
          <w:sz w:val="23"/>
          <w:szCs w:val="23"/>
          <w:u w:val="single" w:color="FF0000"/>
        </w:rPr>
        <w:t xml:space="preserve">For all that is in the world, the </w:t>
      </w:r>
      <w:r w:rsidRPr="0031066D">
        <w:rPr>
          <w:b/>
          <w:bCs/>
          <w:color w:val="0000FF"/>
          <w:sz w:val="23"/>
          <w:szCs w:val="23"/>
          <w:u w:val="single" w:color="FF0000"/>
        </w:rPr>
        <w:t xml:space="preserve">lust </w:t>
      </w:r>
      <w:r w:rsidR="0031066D" w:rsidRPr="0031066D">
        <w:rPr>
          <w:color w:val="000000" w:themeColor="text1"/>
          <w:sz w:val="23"/>
          <w:szCs w:val="23"/>
          <w:u w:val="single" w:color="FF0000"/>
          <w:vertAlign w:val="superscript"/>
        </w:rPr>
        <w:t xml:space="preserve">(1939) </w:t>
      </w:r>
      <w:r w:rsidR="0031066D" w:rsidRPr="0031066D">
        <w:rPr>
          <w:sz w:val="23"/>
          <w:szCs w:val="23"/>
          <w:u w:val="single" w:color="FF0000"/>
        </w:rPr>
        <w:t xml:space="preserve"> </w:t>
      </w:r>
      <w:r w:rsidRPr="0031066D">
        <w:rPr>
          <w:b/>
          <w:bCs/>
          <w:sz w:val="23"/>
          <w:szCs w:val="23"/>
          <w:u w:val="single" w:color="FF0000"/>
        </w:rPr>
        <w:t xml:space="preserve">of the flesh, and the </w:t>
      </w:r>
      <w:r w:rsidRPr="0031066D">
        <w:rPr>
          <w:b/>
          <w:bCs/>
          <w:color w:val="0000FF"/>
          <w:sz w:val="23"/>
          <w:szCs w:val="23"/>
          <w:u w:val="single" w:color="FF0000"/>
        </w:rPr>
        <w:t xml:space="preserve">lust </w:t>
      </w:r>
      <w:r w:rsidR="0031066D" w:rsidRPr="0031066D">
        <w:rPr>
          <w:color w:val="000000" w:themeColor="text1"/>
          <w:sz w:val="23"/>
          <w:szCs w:val="23"/>
          <w:u w:val="single" w:color="FF0000"/>
          <w:vertAlign w:val="superscript"/>
        </w:rPr>
        <w:t xml:space="preserve">(1939) </w:t>
      </w:r>
      <w:r w:rsidR="0031066D" w:rsidRPr="0031066D">
        <w:rPr>
          <w:sz w:val="23"/>
          <w:szCs w:val="23"/>
          <w:u w:val="single" w:color="FF0000"/>
        </w:rPr>
        <w:t xml:space="preserve"> </w:t>
      </w:r>
      <w:r w:rsidRPr="0031066D">
        <w:rPr>
          <w:b/>
          <w:bCs/>
          <w:sz w:val="23"/>
          <w:szCs w:val="23"/>
          <w:u w:val="single" w:color="FF0000"/>
        </w:rPr>
        <w:t>of</w:t>
      </w:r>
      <w:r w:rsidRPr="00E7015C">
        <w:rPr>
          <w:b/>
          <w:bCs/>
          <w:sz w:val="23"/>
          <w:szCs w:val="23"/>
          <w:u w:val="single" w:color="FF0000"/>
        </w:rPr>
        <w:t xml:space="preserve"> the eyes, and the </w:t>
      </w:r>
      <w:r w:rsidRPr="00E7015C">
        <w:rPr>
          <w:b/>
          <w:bCs/>
          <w:color w:val="C00000"/>
          <w:sz w:val="23"/>
          <w:szCs w:val="23"/>
          <w:u w:val="single" w:color="FF0000"/>
        </w:rPr>
        <w:t xml:space="preserve">pride </w:t>
      </w:r>
      <w:r w:rsidR="00A86188" w:rsidRPr="00E7015C">
        <w:rPr>
          <w:b/>
          <w:bCs/>
          <w:color w:val="000000" w:themeColor="text1"/>
          <w:sz w:val="23"/>
          <w:szCs w:val="23"/>
          <w:u w:val="single" w:color="FF0000"/>
          <w:vertAlign w:val="superscript"/>
        </w:rPr>
        <w:t xml:space="preserve">(212) </w:t>
      </w:r>
      <w:r w:rsidR="00A86188" w:rsidRPr="00E7015C">
        <w:rPr>
          <w:b/>
          <w:bCs/>
          <w:sz w:val="23"/>
          <w:szCs w:val="23"/>
          <w:u w:val="single" w:color="FF0000"/>
        </w:rPr>
        <w:t xml:space="preserve"> </w:t>
      </w:r>
      <w:r w:rsidRPr="00E7015C">
        <w:rPr>
          <w:b/>
          <w:bCs/>
          <w:sz w:val="23"/>
          <w:szCs w:val="23"/>
          <w:u w:val="single" w:color="FF0000"/>
        </w:rPr>
        <w:t>of life, is not of the Father, but is of the world</w:t>
      </w:r>
      <w:r w:rsidRPr="008B1F77">
        <w:rPr>
          <w:sz w:val="23"/>
          <w:szCs w:val="23"/>
        </w:rPr>
        <w:t>.</w:t>
      </w:r>
    </w:p>
    <w:p w:rsidR="008B1F77" w:rsidRPr="008B1F77" w:rsidRDefault="008B1F77" w:rsidP="00367DF4">
      <w:pPr>
        <w:shd w:val="clear" w:color="auto" w:fill="F7FBFB"/>
        <w:spacing w:after="0" w:line="240" w:lineRule="auto"/>
        <w:ind w:left="900"/>
        <w:rPr>
          <w:sz w:val="23"/>
          <w:szCs w:val="23"/>
        </w:rPr>
      </w:pPr>
      <w:r w:rsidRPr="008B1F77">
        <w:rPr>
          <w:sz w:val="23"/>
          <w:szCs w:val="23"/>
          <w:vertAlign w:val="superscript"/>
        </w:rPr>
        <w:t>17 </w:t>
      </w:r>
      <w:r w:rsidRPr="008B1F77">
        <w:rPr>
          <w:sz w:val="23"/>
          <w:szCs w:val="23"/>
        </w:rPr>
        <w:t xml:space="preserve">And the world passeth away, and the </w:t>
      </w:r>
      <w:r w:rsidRPr="008766B4">
        <w:rPr>
          <w:color w:val="0000FF"/>
          <w:sz w:val="23"/>
          <w:szCs w:val="23"/>
        </w:rPr>
        <w:t xml:space="preserve">lust </w:t>
      </w:r>
      <w:r w:rsidR="008766B4" w:rsidRPr="004D6946">
        <w:rPr>
          <w:color w:val="000000" w:themeColor="text1"/>
          <w:sz w:val="23"/>
          <w:szCs w:val="23"/>
          <w:vertAlign w:val="superscript"/>
        </w:rPr>
        <w:t>(</w:t>
      </w:r>
      <w:r w:rsidR="008766B4">
        <w:rPr>
          <w:color w:val="000000" w:themeColor="text1"/>
          <w:sz w:val="23"/>
          <w:szCs w:val="23"/>
          <w:vertAlign w:val="superscript"/>
        </w:rPr>
        <w:t>1939</w:t>
      </w:r>
      <w:r w:rsidR="008766B4" w:rsidRPr="004D6946">
        <w:rPr>
          <w:color w:val="000000" w:themeColor="text1"/>
          <w:sz w:val="23"/>
          <w:szCs w:val="23"/>
          <w:vertAlign w:val="superscript"/>
        </w:rPr>
        <w:t>)</w:t>
      </w:r>
      <w:r w:rsidR="008766B4">
        <w:rPr>
          <w:color w:val="000000" w:themeColor="text1"/>
          <w:sz w:val="23"/>
          <w:szCs w:val="23"/>
          <w:vertAlign w:val="superscript"/>
        </w:rPr>
        <w:t xml:space="preserve"> </w:t>
      </w:r>
      <w:r w:rsidR="008766B4" w:rsidRPr="00690D20">
        <w:rPr>
          <w:sz w:val="23"/>
          <w:szCs w:val="23"/>
        </w:rPr>
        <w:t xml:space="preserve"> </w:t>
      </w:r>
      <w:r w:rsidRPr="008B1F77">
        <w:rPr>
          <w:sz w:val="23"/>
          <w:szCs w:val="23"/>
        </w:rPr>
        <w:t xml:space="preserve">thereof: but </w:t>
      </w:r>
      <w:r w:rsidRPr="00E7015C">
        <w:rPr>
          <w:b/>
          <w:bCs/>
          <w:sz w:val="23"/>
          <w:szCs w:val="23"/>
          <w:u w:val="single" w:color="FF0000"/>
        </w:rPr>
        <w:t xml:space="preserve">he that doeth the will of God abideth </w:t>
      </w:r>
      <w:r w:rsidR="00B30C19" w:rsidRPr="00E7015C">
        <w:rPr>
          <w:b/>
          <w:bCs/>
          <w:sz w:val="23"/>
          <w:szCs w:val="23"/>
          <w:u w:val="single" w:color="FF0000"/>
        </w:rPr>
        <w:t>forever</w:t>
      </w:r>
      <w:r w:rsidRPr="00E7015C">
        <w:rPr>
          <w:sz w:val="23"/>
          <w:szCs w:val="23"/>
          <w:u w:val="single" w:color="FF0000"/>
        </w:rPr>
        <w:t>.</w:t>
      </w:r>
      <w:r w:rsidR="0085765E">
        <w:rPr>
          <w:sz w:val="23"/>
          <w:szCs w:val="23"/>
        </w:rPr>
        <w:t>”</w:t>
      </w:r>
      <w:r w:rsidR="0085765E" w:rsidRPr="0085765E">
        <w:rPr>
          <w:rFonts w:asciiTheme="majorBidi" w:eastAsia="Calibri" w:hAnsiTheme="majorBidi" w:cstheme="majorBidi"/>
          <w:b/>
          <w:bCs/>
          <w:color w:val="000000" w:themeColor="text1"/>
          <w:sz w:val="16"/>
          <w:szCs w:val="16"/>
        </w:rPr>
        <w:t xml:space="preserve"> </w:t>
      </w:r>
      <w:r w:rsidR="0085765E" w:rsidRPr="00643B5A">
        <w:rPr>
          <w:rFonts w:asciiTheme="majorBidi" w:eastAsia="Calibri" w:hAnsiTheme="majorBidi" w:cstheme="majorBidi"/>
          <w:b/>
          <w:bCs/>
          <w:color w:val="000000" w:themeColor="text1"/>
          <w:sz w:val="16"/>
          <w:szCs w:val="16"/>
        </w:rPr>
        <w:t>(KJV)</w:t>
      </w:r>
    </w:p>
    <w:p w:rsidR="00C026F1" w:rsidRDefault="00C026F1" w:rsidP="00D81E4C">
      <w:pPr>
        <w:spacing w:after="0" w:line="240" w:lineRule="auto"/>
        <w:rPr>
          <w:sz w:val="23"/>
          <w:szCs w:val="23"/>
        </w:rPr>
      </w:pPr>
    </w:p>
    <w:p w:rsidR="001A1E30" w:rsidRPr="00125DE0" w:rsidRDefault="00A86188" w:rsidP="0029364B">
      <w:pPr>
        <w:shd w:val="clear" w:color="auto" w:fill="FFFFF0"/>
        <w:spacing w:after="0" w:line="240" w:lineRule="auto"/>
        <w:ind w:left="1080"/>
        <w:rPr>
          <w:color w:val="000000" w:themeColor="text1"/>
          <w:sz w:val="20"/>
          <w:szCs w:val="20"/>
        </w:rPr>
      </w:pPr>
      <w:r w:rsidRPr="00125DE0">
        <w:rPr>
          <w:b/>
          <w:bCs/>
          <w:color w:val="C00000"/>
          <w:sz w:val="20"/>
          <w:szCs w:val="20"/>
        </w:rPr>
        <w:t xml:space="preserve">Pride </w:t>
      </w:r>
      <w:r w:rsidRPr="00125DE0">
        <w:rPr>
          <w:b/>
          <w:bCs/>
          <w:color w:val="000000" w:themeColor="text1"/>
          <w:sz w:val="20"/>
          <w:szCs w:val="20"/>
        </w:rPr>
        <w:t>212</w:t>
      </w:r>
      <w:r w:rsidRPr="00125DE0">
        <w:rPr>
          <w:color w:val="000000" w:themeColor="text1"/>
          <w:sz w:val="20"/>
          <w:szCs w:val="20"/>
        </w:rPr>
        <w:t xml:space="preserve"> – </w:t>
      </w:r>
      <w:r w:rsidRPr="00125DE0">
        <w:rPr>
          <w:b/>
          <w:bCs/>
          <w:color w:val="000000" w:themeColor="text1"/>
          <w:sz w:val="20"/>
          <w:szCs w:val="20"/>
          <w:lang w:val="en"/>
        </w:rPr>
        <w:t>ἀλαζονεία</w:t>
      </w:r>
      <w:r w:rsidRPr="00125DE0">
        <w:rPr>
          <w:color w:val="000000" w:themeColor="text1"/>
          <w:sz w:val="20"/>
          <w:szCs w:val="20"/>
          <w:lang w:val="en"/>
        </w:rPr>
        <w:t xml:space="preserve"> </w:t>
      </w:r>
      <w:r w:rsidRPr="00125DE0">
        <w:rPr>
          <w:b/>
          <w:bCs/>
          <w:color w:val="000000" w:themeColor="text1"/>
          <w:sz w:val="20"/>
          <w:szCs w:val="20"/>
          <w:lang w:val="en"/>
        </w:rPr>
        <w:t>alazoneía,</w:t>
      </w:r>
      <w:r w:rsidRPr="00125DE0">
        <w:rPr>
          <w:color w:val="000000" w:themeColor="text1"/>
          <w:sz w:val="20"/>
          <w:szCs w:val="20"/>
          <w:lang w:val="en"/>
        </w:rPr>
        <w:t xml:space="preserve"> al-ad-zon-i'-a; from 213; </w:t>
      </w:r>
      <w:r w:rsidRPr="00125DE0">
        <w:rPr>
          <w:color w:val="C00000"/>
          <w:sz w:val="20"/>
          <w:szCs w:val="20"/>
          <w:lang w:val="en"/>
        </w:rPr>
        <w:t>braggadocio</w:t>
      </w:r>
      <w:r w:rsidRPr="00125DE0">
        <w:rPr>
          <w:color w:val="000000" w:themeColor="text1"/>
          <w:sz w:val="20"/>
          <w:szCs w:val="20"/>
          <w:lang w:val="en"/>
        </w:rPr>
        <w:t xml:space="preserve">, i.e. (by implication) </w:t>
      </w:r>
      <w:r w:rsidRPr="00125DE0">
        <w:rPr>
          <w:color w:val="C00000"/>
          <w:sz w:val="20"/>
          <w:szCs w:val="20"/>
          <w:lang w:val="en"/>
        </w:rPr>
        <w:t>self-confidence</w:t>
      </w:r>
      <w:r w:rsidRPr="00125DE0">
        <w:rPr>
          <w:color w:val="000000" w:themeColor="text1"/>
          <w:sz w:val="20"/>
          <w:szCs w:val="20"/>
          <w:lang w:val="en"/>
        </w:rPr>
        <w:t>:—</w:t>
      </w:r>
      <w:r w:rsidRPr="00125DE0">
        <w:rPr>
          <w:sz w:val="20"/>
          <w:szCs w:val="20"/>
        </w:rPr>
        <w:t xml:space="preserve"> (Translated in King James Version as) </w:t>
      </w:r>
      <w:r w:rsidRPr="00125DE0">
        <w:rPr>
          <w:color w:val="000000" w:themeColor="text1"/>
          <w:sz w:val="20"/>
          <w:szCs w:val="20"/>
          <w:lang w:val="en"/>
        </w:rPr>
        <w:t>boasting, pride.</w:t>
      </w:r>
    </w:p>
    <w:p w:rsidR="001A1E30" w:rsidRDefault="00320321" w:rsidP="00083A95">
      <w:pPr>
        <w:pStyle w:val="ListParagraph"/>
        <w:numPr>
          <w:ilvl w:val="0"/>
          <w:numId w:val="14"/>
        </w:numPr>
        <w:rPr>
          <w:rFonts w:asciiTheme="minorHAnsi" w:hAnsiTheme="minorHAnsi"/>
          <w:sz w:val="23"/>
          <w:szCs w:val="23"/>
        </w:rPr>
      </w:pPr>
      <w:r w:rsidRPr="00320321">
        <w:rPr>
          <w:rFonts w:asciiTheme="minorHAnsi" w:hAnsiTheme="minorHAnsi"/>
          <w:sz w:val="23"/>
          <w:szCs w:val="23"/>
        </w:rPr>
        <w:t>The above three passages</w:t>
      </w:r>
      <w:r w:rsidR="00E42711" w:rsidRPr="00320321">
        <w:rPr>
          <w:rFonts w:asciiTheme="minorHAnsi" w:hAnsiTheme="minorHAnsi"/>
          <w:sz w:val="23"/>
          <w:szCs w:val="23"/>
        </w:rPr>
        <w:t xml:space="preserve"> are telling us pretty much the same thing.</w:t>
      </w:r>
      <w:r w:rsidRPr="00320321">
        <w:rPr>
          <w:rFonts w:asciiTheme="minorHAnsi" w:hAnsiTheme="minorHAnsi"/>
          <w:sz w:val="23"/>
          <w:szCs w:val="23"/>
        </w:rPr>
        <w:t xml:space="preserve"> It is the will of the Father that we abstain from </w:t>
      </w:r>
      <w:r>
        <w:rPr>
          <w:rFonts w:asciiTheme="minorHAnsi" w:hAnsiTheme="minorHAnsi"/>
          <w:sz w:val="23"/>
          <w:szCs w:val="23"/>
        </w:rPr>
        <w:t>“</w:t>
      </w:r>
      <w:r w:rsidRPr="00320321">
        <w:rPr>
          <w:rFonts w:asciiTheme="minorHAnsi" w:hAnsiTheme="minorHAnsi"/>
          <w:sz w:val="23"/>
          <w:szCs w:val="23"/>
        </w:rPr>
        <w:t>all that is in the world, the lust of the flesh, and the lust of the eyes, and the pride</w:t>
      </w:r>
      <w:r>
        <w:rPr>
          <w:rFonts w:asciiTheme="minorHAnsi" w:hAnsiTheme="minorHAnsi"/>
          <w:sz w:val="23"/>
          <w:szCs w:val="23"/>
        </w:rPr>
        <w:t xml:space="preserve"> </w:t>
      </w:r>
      <w:r w:rsidRPr="00320321">
        <w:rPr>
          <w:rFonts w:asciiTheme="minorHAnsi" w:hAnsiTheme="minorHAnsi"/>
          <w:sz w:val="23"/>
          <w:szCs w:val="23"/>
        </w:rPr>
        <w:t>of life</w:t>
      </w:r>
      <w:r>
        <w:rPr>
          <w:rFonts w:asciiTheme="minorHAnsi" w:hAnsiTheme="minorHAnsi"/>
          <w:sz w:val="23"/>
          <w:szCs w:val="23"/>
        </w:rPr>
        <w:t>.”</w:t>
      </w:r>
    </w:p>
    <w:p w:rsidR="000F65A7" w:rsidRDefault="000F65A7" w:rsidP="000F65A7">
      <w:pPr>
        <w:spacing w:after="0" w:line="240" w:lineRule="auto"/>
        <w:ind w:left="1440"/>
        <w:rPr>
          <w:sz w:val="23"/>
          <w:szCs w:val="23"/>
        </w:rPr>
      </w:pPr>
    </w:p>
    <w:p w:rsidR="000F65A7" w:rsidRDefault="000F65A7" w:rsidP="000F65A7">
      <w:pPr>
        <w:spacing w:after="0" w:line="240" w:lineRule="auto"/>
        <w:ind w:left="1440"/>
        <w:rPr>
          <w:sz w:val="23"/>
          <w:szCs w:val="23"/>
        </w:rPr>
      </w:pPr>
      <w:r>
        <w:rPr>
          <w:sz w:val="23"/>
          <w:szCs w:val="23"/>
        </w:rPr>
        <w:t>Apostle Peter reminds us that we are called to be holy.</w:t>
      </w:r>
    </w:p>
    <w:p w:rsidR="000F65A7" w:rsidRDefault="000F65A7" w:rsidP="000F65A7">
      <w:pPr>
        <w:spacing w:after="0" w:line="240" w:lineRule="auto"/>
        <w:rPr>
          <w:sz w:val="23"/>
          <w:szCs w:val="23"/>
        </w:rPr>
      </w:pPr>
    </w:p>
    <w:p w:rsidR="000F65A7" w:rsidRPr="000F65A7" w:rsidRDefault="000F65A7" w:rsidP="002164AB">
      <w:pPr>
        <w:shd w:val="clear" w:color="auto" w:fill="F7FBFB"/>
        <w:spacing w:after="0" w:line="240" w:lineRule="auto"/>
        <w:ind w:left="1620"/>
        <w:rPr>
          <w:b/>
          <w:bCs/>
          <w:sz w:val="23"/>
          <w:szCs w:val="23"/>
        </w:rPr>
      </w:pPr>
      <w:r w:rsidRPr="000F65A7">
        <w:rPr>
          <w:b/>
          <w:bCs/>
          <w:sz w:val="23"/>
          <w:szCs w:val="23"/>
        </w:rPr>
        <w:t xml:space="preserve">1 Peter 1:13-16 </w:t>
      </w:r>
    </w:p>
    <w:p w:rsidR="000F65A7" w:rsidRPr="000F65A7" w:rsidRDefault="002164AB" w:rsidP="00520ABF">
      <w:pPr>
        <w:shd w:val="clear" w:color="auto" w:fill="F7FBFB"/>
        <w:spacing w:after="0" w:line="240" w:lineRule="auto"/>
        <w:ind w:left="1620"/>
        <w:rPr>
          <w:sz w:val="23"/>
          <w:szCs w:val="23"/>
        </w:rPr>
      </w:pPr>
      <w:r w:rsidRPr="002164AB">
        <w:rPr>
          <w:sz w:val="23"/>
          <w:szCs w:val="23"/>
        </w:rPr>
        <w:t>“</w:t>
      </w:r>
      <w:r w:rsidR="000F65A7" w:rsidRPr="000F65A7">
        <w:rPr>
          <w:sz w:val="23"/>
          <w:szCs w:val="23"/>
        </w:rPr>
        <w:t xml:space="preserve">Therefore, preparing your minds for action, and being sober-minded, set your hope fully on the grace that will be brought to you at the revelation of Jesus Christ. </w:t>
      </w:r>
      <w:r w:rsidR="000F65A7" w:rsidRPr="000F65A7">
        <w:rPr>
          <w:sz w:val="23"/>
          <w:szCs w:val="23"/>
          <w:vertAlign w:val="superscript"/>
        </w:rPr>
        <w:t>14 </w:t>
      </w:r>
      <w:r w:rsidR="000F65A7" w:rsidRPr="000F65A7">
        <w:rPr>
          <w:sz w:val="23"/>
          <w:szCs w:val="23"/>
        </w:rPr>
        <w:t xml:space="preserve">As obedient children, do not be conformed to the passions of your former </w:t>
      </w:r>
      <w:r w:rsidR="000F65A7" w:rsidRPr="00520ABF">
        <w:rPr>
          <w:color w:val="C00000"/>
          <w:sz w:val="23"/>
          <w:szCs w:val="23"/>
        </w:rPr>
        <w:t>ignorance</w:t>
      </w:r>
      <w:r w:rsidR="000F65A7" w:rsidRPr="000F65A7">
        <w:rPr>
          <w:sz w:val="23"/>
          <w:szCs w:val="23"/>
        </w:rPr>
        <w:t xml:space="preserve">, </w:t>
      </w:r>
      <w:r w:rsidR="00520ABF" w:rsidRPr="008766B4">
        <w:rPr>
          <w:sz w:val="23"/>
          <w:szCs w:val="23"/>
          <w:vertAlign w:val="superscript"/>
        </w:rPr>
        <w:t>(</w:t>
      </w:r>
      <w:r w:rsidR="00520ABF">
        <w:rPr>
          <w:sz w:val="23"/>
          <w:szCs w:val="23"/>
          <w:vertAlign w:val="superscript"/>
        </w:rPr>
        <w:t>52</w:t>
      </w:r>
      <w:r w:rsidR="00520ABF" w:rsidRPr="008766B4">
        <w:rPr>
          <w:sz w:val="23"/>
          <w:szCs w:val="23"/>
          <w:vertAlign w:val="superscript"/>
        </w:rPr>
        <w:t xml:space="preserve">) </w:t>
      </w:r>
      <w:r w:rsidR="000F65A7" w:rsidRPr="000F65A7">
        <w:rPr>
          <w:sz w:val="23"/>
          <w:szCs w:val="23"/>
          <w:vertAlign w:val="superscript"/>
        </w:rPr>
        <w:t>15 </w:t>
      </w:r>
      <w:r w:rsidR="000F65A7" w:rsidRPr="000F65A7">
        <w:rPr>
          <w:sz w:val="23"/>
          <w:szCs w:val="23"/>
        </w:rPr>
        <w:t xml:space="preserve">but as he who called you is </w:t>
      </w:r>
      <w:r w:rsidR="000F65A7" w:rsidRPr="008766B4">
        <w:rPr>
          <w:color w:val="C00000"/>
          <w:sz w:val="23"/>
          <w:szCs w:val="23"/>
        </w:rPr>
        <w:t>holy</w:t>
      </w:r>
      <w:r w:rsidR="000F65A7" w:rsidRPr="000F65A7">
        <w:rPr>
          <w:sz w:val="23"/>
          <w:szCs w:val="23"/>
        </w:rPr>
        <w:t>,</w:t>
      </w:r>
      <w:r w:rsidR="008766B4">
        <w:rPr>
          <w:sz w:val="23"/>
          <w:szCs w:val="23"/>
        </w:rPr>
        <w:t xml:space="preserve"> </w:t>
      </w:r>
      <w:r w:rsidR="008766B4" w:rsidRPr="008766B4">
        <w:rPr>
          <w:sz w:val="23"/>
          <w:szCs w:val="23"/>
          <w:vertAlign w:val="superscript"/>
        </w:rPr>
        <w:t>(40)</w:t>
      </w:r>
      <w:r w:rsidR="000F65A7" w:rsidRPr="008766B4">
        <w:rPr>
          <w:sz w:val="23"/>
          <w:szCs w:val="23"/>
          <w:vertAlign w:val="superscript"/>
        </w:rPr>
        <w:t xml:space="preserve"> </w:t>
      </w:r>
      <w:r w:rsidR="000F65A7" w:rsidRPr="000F65A7">
        <w:rPr>
          <w:sz w:val="23"/>
          <w:szCs w:val="23"/>
        </w:rPr>
        <w:t xml:space="preserve">you also be </w:t>
      </w:r>
      <w:r w:rsidR="000F65A7" w:rsidRPr="008766B4">
        <w:rPr>
          <w:color w:val="C00000"/>
          <w:sz w:val="23"/>
          <w:szCs w:val="23"/>
        </w:rPr>
        <w:t xml:space="preserve">holy </w:t>
      </w:r>
      <w:r w:rsidR="008766B4" w:rsidRPr="008766B4">
        <w:rPr>
          <w:sz w:val="23"/>
          <w:szCs w:val="23"/>
          <w:vertAlign w:val="superscript"/>
        </w:rPr>
        <w:t xml:space="preserve">(40) </w:t>
      </w:r>
      <w:r w:rsidR="000F65A7" w:rsidRPr="000F65A7">
        <w:rPr>
          <w:sz w:val="23"/>
          <w:szCs w:val="23"/>
        </w:rPr>
        <w:t xml:space="preserve">in all your conduct, </w:t>
      </w:r>
      <w:r w:rsidR="000F65A7" w:rsidRPr="000F65A7">
        <w:rPr>
          <w:sz w:val="23"/>
          <w:szCs w:val="23"/>
          <w:vertAlign w:val="superscript"/>
        </w:rPr>
        <w:t>16 </w:t>
      </w:r>
      <w:r w:rsidR="000F65A7" w:rsidRPr="000F65A7">
        <w:rPr>
          <w:sz w:val="23"/>
          <w:szCs w:val="23"/>
        </w:rPr>
        <w:t xml:space="preserve">since it is written, “You shall be </w:t>
      </w:r>
      <w:r w:rsidR="000F65A7" w:rsidRPr="008766B4">
        <w:rPr>
          <w:color w:val="C00000"/>
          <w:sz w:val="23"/>
          <w:szCs w:val="23"/>
        </w:rPr>
        <w:t>holy</w:t>
      </w:r>
      <w:r w:rsidR="000F65A7" w:rsidRPr="000F65A7">
        <w:rPr>
          <w:sz w:val="23"/>
          <w:szCs w:val="23"/>
        </w:rPr>
        <w:t>,</w:t>
      </w:r>
      <w:r w:rsidR="008766B4" w:rsidRPr="008766B4">
        <w:rPr>
          <w:sz w:val="23"/>
          <w:szCs w:val="23"/>
          <w:vertAlign w:val="superscript"/>
        </w:rPr>
        <w:t xml:space="preserve"> (40) </w:t>
      </w:r>
      <w:r w:rsidR="008766B4" w:rsidRPr="000F65A7">
        <w:rPr>
          <w:sz w:val="23"/>
          <w:szCs w:val="23"/>
        </w:rPr>
        <w:t>for</w:t>
      </w:r>
      <w:r w:rsidR="000F65A7" w:rsidRPr="000F65A7">
        <w:rPr>
          <w:sz w:val="23"/>
          <w:szCs w:val="23"/>
        </w:rPr>
        <w:t xml:space="preserve"> I am </w:t>
      </w:r>
      <w:r w:rsidR="000F65A7" w:rsidRPr="008766B4">
        <w:rPr>
          <w:color w:val="C00000"/>
          <w:sz w:val="23"/>
          <w:szCs w:val="23"/>
        </w:rPr>
        <w:t>holy</w:t>
      </w:r>
      <w:r w:rsidR="000F65A7" w:rsidRPr="000F65A7">
        <w:rPr>
          <w:sz w:val="23"/>
          <w:szCs w:val="23"/>
        </w:rPr>
        <w:t>.”</w:t>
      </w:r>
      <w:r w:rsidR="008766B4" w:rsidRPr="008766B4">
        <w:rPr>
          <w:sz w:val="23"/>
          <w:szCs w:val="23"/>
          <w:vertAlign w:val="superscript"/>
        </w:rPr>
        <w:t xml:space="preserve"> (40) </w:t>
      </w:r>
      <w:r w:rsidR="000F65A7" w:rsidRPr="000F65A7">
        <w:rPr>
          <w:sz w:val="23"/>
          <w:szCs w:val="23"/>
        </w:rPr>
        <w:t xml:space="preserve"> </w:t>
      </w:r>
      <w:r w:rsidR="000F65A7" w:rsidRPr="00643B5A">
        <w:rPr>
          <w:rFonts w:asciiTheme="majorBidi" w:eastAsia="Calibri" w:hAnsiTheme="majorBidi" w:cstheme="majorBidi"/>
          <w:b/>
          <w:bCs/>
          <w:color w:val="000000" w:themeColor="text1"/>
          <w:sz w:val="16"/>
          <w:szCs w:val="16"/>
        </w:rPr>
        <w:t>(</w:t>
      </w:r>
      <w:r w:rsidR="000F65A7">
        <w:rPr>
          <w:rFonts w:asciiTheme="majorBidi" w:eastAsia="Calibri" w:hAnsiTheme="majorBidi" w:cstheme="majorBidi"/>
          <w:b/>
          <w:bCs/>
          <w:color w:val="000000" w:themeColor="text1"/>
          <w:sz w:val="16"/>
          <w:szCs w:val="16"/>
        </w:rPr>
        <w:t>ESV</w:t>
      </w:r>
      <w:r w:rsidR="000F65A7" w:rsidRPr="00643B5A">
        <w:rPr>
          <w:rFonts w:asciiTheme="majorBidi" w:eastAsia="Calibri" w:hAnsiTheme="majorBidi" w:cstheme="majorBidi"/>
          <w:b/>
          <w:bCs/>
          <w:color w:val="000000" w:themeColor="text1"/>
          <w:sz w:val="16"/>
          <w:szCs w:val="16"/>
        </w:rPr>
        <w:t>)</w:t>
      </w:r>
    </w:p>
    <w:p w:rsidR="00320321" w:rsidRDefault="00320321" w:rsidP="000F65A7">
      <w:pPr>
        <w:spacing w:after="0" w:line="240" w:lineRule="auto"/>
        <w:ind w:left="1080"/>
        <w:rPr>
          <w:sz w:val="23"/>
          <w:szCs w:val="23"/>
        </w:rPr>
      </w:pPr>
    </w:p>
    <w:p w:rsidR="008766B4" w:rsidRDefault="00C31D6B" w:rsidP="0029364B">
      <w:pPr>
        <w:shd w:val="clear" w:color="auto" w:fill="FFFFF0"/>
        <w:spacing w:after="0" w:line="240" w:lineRule="auto"/>
        <w:ind w:left="1800"/>
        <w:rPr>
          <w:sz w:val="20"/>
          <w:szCs w:val="20"/>
          <w:lang w:val="en"/>
        </w:rPr>
      </w:pPr>
      <w:r w:rsidRPr="008766B4">
        <w:rPr>
          <w:b/>
          <w:bCs/>
          <w:color w:val="C00000"/>
          <w:sz w:val="20"/>
          <w:szCs w:val="20"/>
          <w:lang w:val="en"/>
        </w:rPr>
        <w:t xml:space="preserve">Holy </w:t>
      </w:r>
      <w:r w:rsidRPr="00C31D6B">
        <w:rPr>
          <w:b/>
          <w:bCs/>
          <w:color w:val="000000" w:themeColor="text1"/>
          <w:sz w:val="20"/>
          <w:szCs w:val="20"/>
          <w:lang w:val="en"/>
        </w:rPr>
        <w:t>40</w:t>
      </w:r>
      <w:r w:rsidR="008766B4" w:rsidRPr="00503165">
        <w:rPr>
          <w:sz w:val="20"/>
          <w:szCs w:val="20"/>
          <w:lang w:val="en"/>
        </w:rPr>
        <w:t xml:space="preserve"> – </w:t>
      </w:r>
      <w:r w:rsidR="008766B4" w:rsidRPr="00503165">
        <w:rPr>
          <w:b/>
          <w:bCs/>
          <w:sz w:val="20"/>
          <w:szCs w:val="20"/>
          <w:lang w:val="en"/>
        </w:rPr>
        <w:t>ἅγιος</w:t>
      </w:r>
      <w:r w:rsidR="008766B4" w:rsidRPr="00503165">
        <w:rPr>
          <w:sz w:val="20"/>
          <w:szCs w:val="20"/>
          <w:lang w:val="en"/>
        </w:rPr>
        <w:t xml:space="preserve"> </w:t>
      </w:r>
      <w:r w:rsidR="008766B4" w:rsidRPr="00503165">
        <w:rPr>
          <w:b/>
          <w:bCs/>
          <w:sz w:val="20"/>
          <w:szCs w:val="20"/>
          <w:lang w:val="en"/>
        </w:rPr>
        <w:t>hágios,</w:t>
      </w:r>
      <w:r w:rsidR="008766B4" w:rsidRPr="00503165">
        <w:rPr>
          <w:sz w:val="20"/>
          <w:szCs w:val="20"/>
          <w:lang w:val="en"/>
        </w:rPr>
        <w:t xml:space="preserve"> hag'-ee-os; from ἅγος hágos (</w:t>
      </w:r>
      <w:r w:rsidR="008766B4" w:rsidRPr="00503165">
        <w:rPr>
          <w:color w:val="C00000"/>
          <w:sz w:val="20"/>
          <w:szCs w:val="20"/>
          <w:lang w:val="en"/>
        </w:rPr>
        <w:t>an awful thing</w:t>
      </w:r>
      <w:r w:rsidR="008766B4" w:rsidRPr="00503165">
        <w:rPr>
          <w:sz w:val="20"/>
          <w:szCs w:val="20"/>
          <w:lang w:val="en"/>
        </w:rPr>
        <w:t xml:space="preserve">) (compare 53, 2282); </w:t>
      </w:r>
      <w:r w:rsidR="008766B4" w:rsidRPr="00503165">
        <w:rPr>
          <w:color w:val="C00000"/>
          <w:sz w:val="20"/>
          <w:szCs w:val="20"/>
          <w:lang w:val="en"/>
        </w:rPr>
        <w:t xml:space="preserve">sacred </w:t>
      </w:r>
      <w:r w:rsidR="008766B4" w:rsidRPr="00503165">
        <w:rPr>
          <w:sz w:val="20"/>
          <w:szCs w:val="20"/>
          <w:lang w:val="en"/>
        </w:rPr>
        <w:t>(</w:t>
      </w:r>
      <w:r w:rsidR="008766B4" w:rsidRPr="00503165">
        <w:rPr>
          <w:color w:val="C00000"/>
          <w:sz w:val="20"/>
          <w:szCs w:val="20"/>
          <w:lang w:val="en"/>
        </w:rPr>
        <w:t>physically, pure, morally blameless or religious, ceremonially, consecrated</w:t>
      </w:r>
      <w:r w:rsidR="008766B4" w:rsidRPr="00503165">
        <w:rPr>
          <w:sz w:val="20"/>
          <w:szCs w:val="20"/>
          <w:lang w:val="en"/>
        </w:rPr>
        <w:t>):—</w:t>
      </w:r>
      <w:r w:rsidR="008766B4" w:rsidRPr="00503165">
        <w:rPr>
          <w:sz w:val="20"/>
          <w:szCs w:val="20"/>
        </w:rPr>
        <w:t xml:space="preserve"> </w:t>
      </w:r>
      <w:r w:rsidR="008766B4" w:rsidRPr="005F2C2E">
        <w:rPr>
          <w:sz w:val="20"/>
          <w:szCs w:val="20"/>
        </w:rPr>
        <w:t xml:space="preserve">(Translated in King James Version as) </w:t>
      </w:r>
      <w:r w:rsidR="008766B4" w:rsidRPr="00503165">
        <w:rPr>
          <w:sz w:val="20"/>
          <w:szCs w:val="20"/>
          <w:lang w:val="en"/>
        </w:rPr>
        <w:t>(most) holy (one, thing), saint.</w:t>
      </w:r>
    </w:p>
    <w:p w:rsidR="00520ABF" w:rsidRPr="00520ABF" w:rsidRDefault="00520ABF" w:rsidP="0029364B">
      <w:pPr>
        <w:shd w:val="clear" w:color="auto" w:fill="FFFFF0"/>
        <w:spacing w:after="0" w:line="240" w:lineRule="auto"/>
        <w:ind w:left="1800"/>
        <w:rPr>
          <w:sz w:val="16"/>
          <w:szCs w:val="16"/>
          <w:lang w:val="en"/>
        </w:rPr>
      </w:pPr>
    </w:p>
    <w:p w:rsidR="00520ABF" w:rsidRPr="00520ABF" w:rsidRDefault="00520ABF" w:rsidP="00520ABF">
      <w:pPr>
        <w:shd w:val="clear" w:color="auto" w:fill="FFFFF0"/>
        <w:spacing w:after="0" w:line="240" w:lineRule="auto"/>
        <w:ind w:left="1800"/>
        <w:rPr>
          <w:color w:val="000000" w:themeColor="text1"/>
          <w:sz w:val="20"/>
          <w:szCs w:val="20"/>
          <w:lang w:val="en"/>
        </w:rPr>
      </w:pPr>
      <w:r w:rsidRPr="00520ABF">
        <w:rPr>
          <w:b/>
          <w:bCs/>
          <w:color w:val="C00000"/>
          <w:sz w:val="20"/>
          <w:szCs w:val="20"/>
        </w:rPr>
        <w:t xml:space="preserve">Ignorance </w:t>
      </w:r>
      <w:r w:rsidRPr="00520ABF">
        <w:rPr>
          <w:b/>
          <w:bCs/>
          <w:color w:val="000000" w:themeColor="text1"/>
          <w:sz w:val="20"/>
          <w:szCs w:val="20"/>
        </w:rPr>
        <w:t>52</w:t>
      </w:r>
      <w:r w:rsidRPr="00520ABF">
        <w:rPr>
          <w:color w:val="000000" w:themeColor="text1"/>
          <w:sz w:val="20"/>
          <w:szCs w:val="20"/>
        </w:rPr>
        <w:t xml:space="preserve"> – </w:t>
      </w:r>
      <w:r w:rsidRPr="00520ABF">
        <w:rPr>
          <w:b/>
          <w:bCs/>
          <w:color w:val="000000" w:themeColor="text1"/>
          <w:sz w:val="20"/>
          <w:szCs w:val="20"/>
          <w:lang w:val="en"/>
        </w:rPr>
        <w:t>ἄγνοια</w:t>
      </w:r>
      <w:r w:rsidRPr="00520ABF">
        <w:rPr>
          <w:color w:val="000000" w:themeColor="text1"/>
          <w:sz w:val="20"/>
          <w:szCs w:val="20"/>
          <w:lang w:val="en"/>
        </w:rPr>
        <w:t xml:space="preserve"> </w:t>
      </w:r>
      <w:r w:rsidRPr="00520ABF">
        <w:rPr>
          <w:b/>
          <w:bCs/>
          <w:color w:val="000000" w:themeColor="text1"/>
          <w:sz w:val="20"/>
          <w:szCs w:val="20"/>
          <w:lang w:val="en"/>
        </w:rPr>
        <w:t>ágnoia,</w:t>
      </w:r>
      <w:r w:rsidRPr="00520ABF">
        <w:rPr>
          <w:color w:val="000000" w:themeColor="text1"/>
          <w:sz w:val="20"/>
          <w:szCs w:val="20"/>
          <w:lang w:val="en"/>
        </w:rPr>
        <w:t xml:space="preserve"> ag'-noy-ah; from </w:t>
      </w:r>
      <w:r w:rsidRPr="00857069">
        <w:rPr>
          <w:color w:val="0000FF"/>
          <w:sz w:val="20"/>
          <w:szCs w:val="20"/>
          <w:lang w:val="en"/>
        </w:rPr>
        <w:t>50</w:t>
      </w:r>
      <w:r w:rsidRPr="00520ABF">
        <w:rPr>
          <w:color w:val="000000" w:themeColor="text1"/>
          <w:sz w:val="20"/>
          <w:szCs w:val="20"/>
          <w:lang w:val="en"/>
        </w:rPr>
        <w:t xml:space="preserve">; </w:t>
      </w:r>
      <w:r w:rsidRPr="00520ABF">
        <w:rPr>
          <w:color w:val="C00000"/>
          <w:sz w:val="20"/>
          <w:szCs w:val="20"/>
          <w:lang w:val="en"/>
        </w:rPr>
        <w:t xml:space="preserve">ignorance </w:t>
      </w:r>
      <w:r w:rsidRPr="00520ABF">
        <w:rPr>
          <w:color w:val="000000" w:themeColor="text1"/>
          <w:sz w:val="20"/>
          <w:szCs w:val="20"/>
          <w:lang w:val="en"/>
        </w:rPr>
        <w:t xml:space="preserve">(properly, </w:t>
      </w:r>
      <w:r w:rsidRPr="00520ABF">
        <w:rPr>
          <w:color w:val="C00000"/>
          <w:sz w:val="20"/>
          <w:szCs w:val="20"/>
          <w:lang w:val="en"/>
        </w:rPr>
        <w:t>the quality</w:t>
      </w:r>
      <w:r w:rsidRPr="00520ABF">
        <w:rPr>
          <w:color w:val="000000" w:themeColor="text1"/>
          <w:sz w:val="20"/>
          <w:szCs w:val="20"/>
          <w:lang w:val="en"/>
        </w:rPr>
        <w:t>):—</w:t>
      </w:r>
      <w:r w:rsidRPr="00520ABF">
        <w:rPr>
          <w:sz w:val="20"/>
          <w:szCs w:val="20"/>
        </w:rPr>
        <w:t xml:space="preserve"> (Translated in King James Version as) </w:t>
      </w:r>
      <w:r w:rsidRPr="00520ABF">
        <w:rPr>
          <w:color w:val="000000" w:themeColor="text1"/>
          <w:sz w:val="20"/>
          <w:szCs w:val="20"/>
          <w:lang w:val="en"/>
        </w:rPr>
        <w:t>ignorance.</w:t>
      </w:r>
    </w:p>
    <w:p w:rsidR="00520ABF" w:rsidRPr="00520ABF" w:rsidRDefault="00520ABF" w:rsidP="00520ABF">
      <w:pPr>
        <w:shd w:val="clear" w:color="auto" w:fill="FFFFF0"/>
        <w:spacing w:after="0" w:line="240" w:lineRule="auto"/>
        <w:ind w:left="1800"/>
        <w:rPr>
          <w:color w:val="000000" w:themeColor="text1"/>
          <w:sz w:val="16"/>
          <w:szCs w:val="16"/>
          <w:lang w:val="en"/>
        </w:rPr>
      </w:pPr>
    </w:p>
    <w:p w:rsidR="00520ABF" w:rsidRPr="00520ABF" w:rsidRDefault="00520ABF" w:rsidP="00520ABF">
      <w:pPr>
        <w:shd w:val="clear" w:color="auto" w:fill="FFFFF0"/>
        <w:spacing w:after="0" w:line="240" w:lineRule="auto"/>
        <w:ind w:left="1980"/>
        <w:rPr>
          <w:color w:val="000000" w:themeColor="text1"/>
          <w:sz w:val="20"/>
          <w:szCs w:val="20"/>
        </w:rPr>
      </w:pPr>
      <w:r w:rsidRPr="00857069">
        <w:rPr>
          <w:b/>
          <w:bCs/>
          <w:color w:val="0000FF"/>
          <w:sz w:val="20"/>
          <w:szCs w:val="20"/>
        </w:rPr>
        <w:t>50</w:t>
      </w:r>
      <w:r w:rsidRPr="00857069">
        <w:rPr>
          <w:color w:val="0000FF"/>
          <w:sz w:val="20"/>
          <w:szCs w:val="20"/>
        </w:rPr>
        <w:t xml:space="preserve"> </w:t>
      </w:r>
      <w:r w:rsidRPr="00520ABF">
        <w:rPr>
          <w:color w:val="000000" w:themeColor="text1"/>
          <w:sz w:val="20"/>
          <w:szCs w:val="20"/>
        </w:rPr>
        <w:t xml:space="preserve">– </w:t>
      </w:r>
      <w:r w:rsidRPr="00520ABF">
        <w:rPr>
          <w:b/>
          <w:bCs/>
          <w:color w:val="000000" w:themeColor="text1"/>
          <w:sz w:val="20"/>
          <w:szCs w:val="20"/>
          <w:lang w:val="en"/>
        </w:rPr>
        <w:t>ἀγνοέω</w:t>
      </w:r>
      <w:r w:rsidRPr="00520ABF">
        <w:rPr>
          <w:color w:val="000000" w:themeColor="text1"/>
          <w:sz w:val="20"/>
          <w:szCs w:val="20"/>
          <w:lang w:val="en"/>
        </w:rPr>
        <w:t xml:space="preserve"> </w:t>
      </w:r>
      <w:r w:rsidRPr="00520ABF">
        <w:rPr>
          <w:b/>
          <w:bCs/>
          <w:color w:val="000000" w:themeColor="text1"/>
          <w:sz w:val="20"/>
          <w:szCs w:val="20"/>
          <w:lang w:val="en"/>
        </w:rPr>
        <w:t>agnoéō,</w:t>
      </w:r>
      <w:r w:rsidRPr="00520ABF">
        <w:rPr>
          <w:color w:val="000000" w:themeColor="text1"/>
          <w:sz w:val="20"/>
          <w:szCs w:val="20"/>
          <w:lang w:val="en"/>
        </w:rPr>
        <w:t xml:space="preserve"> ag-no-eh'-o; from 1 (as a negative particle) and 3539; </w:t>
      </w:r>
      <w:r w:rsidRPr="00520ABF">
        <w:rPr>
          <w:color w:val="C00000"/>
          <w:sz w:val="20"/>
          <w:szCs w:val="20"/>
          <w:lang w:val="en"/>
        </w:rPr>
        <w:t>not to know</w:t>
      </w:r>
      <w:r w:rsidRPr="00520ABF">
        <w:rPr>
          <w:color w:val="000000" w:themeColor="text1"/>
          <w:sz w:val="20"/>
          <w:szCs w:val="20"/>
          <w:lang w:val="en"/>
        </w:rPr>
        <w:t xml:space="preserve"> (</w:t>
      </w:r>
      <w:r w:rsidRPr="00520ABF">
        <w:rPr>
          <w:color w:val="C00000"/>
          <w:sz w:val="20"/>
          <w:szCs w:val="20"/>
          <w:lang w:val="en"/>
        </w:rPr>
        <w:t>through lack of information or intelligence</w:t>
      </w:r>
      <w:r w:rsidRPr="00520ABF">
        <w:rPr>
          <w:color w:val="000000" w:themeColor="text1"/>
          <w:sz w:val="20"/>
          <w:szCs w:val="20"/>
          <w:lang w:val="en"/>
        </w:rPr>
        <w:t xml:space="preserve">); by implication, </w:t>
      </w:r>
      <w:r w:rsidRPr="00520ABF">
        <w:rPr>
          <w:color w:val="C00000"/>
          <w:sz w:val="20"/>
          <w:szCs w:val="20"/>
          <w:lang w:val="en"/>
        </w:rPr>
        <w:t xml:space="preserve">to ignore </w:t>
      </w:r>
      <w:r w:rsidRPr="00520ABF">
        <w:rPr>
          <w:color w:val="000000" w:themeColor="text1"/>
          <w:sz w:val="20"/>
          <w:szCs w:val="20"/>
          <w:lang w:val="en"/>
        </w:rPr>
        <w:t>(</w:t>
      </w:r>
      <w:r w:rsidRPr="00520ABF">
        <w:rPr>
          <w:color w:val="C00000"/>
          <w:sz w:val="20"/>
          <w:szCs w:val="20"/>
          <w:lang w:val="en"/>
        </w:rPr>
        <w:t xml:space="preserve">through </w:t>
      </w:r>
      <w:r w:rsidRPr="00520ABF">
        <w:rPr>
          <w:color w:val="C00000"/>
          <w:sz w:val="20"/>
          <w:szCs w:val="20"/>
          <w:highlight w:val="yellow"/>
          <w:lang w:val="en"/>
        </w:rPr>
        <w:t>disinclination</w:t>
      </w:r>
      <w:r w:rsidRPr="00520ABF">
        <w:rPr>
          <w:color w:val="000000" w:themeColor="text1"/>
          <w:sz w:val="20"/>
          <w:szCs w:val="20"/>
          <w:lang w:val="en"/>
        </w:rPr>
        <w:t>):—</w:t>
      </w:r>
      <w:r w:rsidRPr="00520ABF">
        <w:rPr>
          <w:sz w:val="20"/>
          <w:szCs w:val="20"/>
        </w:rPr>
        <w:t xml:space="preserve"> (Translated in King James Version as)</w:t>
      </w:r>
      <w:r w:rsidRPr="00520ABF">
        <w:rPr>
          <w:color w:val="000000" w:themeColor="text1"/>
          <w:sz w:val="20"/>
          <w:szCs w:val="20"/>
          <w:lang w:val="en"/>
        </w:rPr>
        <w:t xml:space="preserve"> (be) ignorant(-ly), not know, not understand, unknown.</w:t>
      </w:r>
    </w:p>
    <w:p w:rsidR="00520ABF" w:rsidRPr="00520ABF" w:rsidRDefault="00520ABF" w:rsidP="00520ABF">
      <w:pPr>
        <w:shd w:val="clear" w:color="auto" w:fill="FFFFF0"/>
        <w:spacing w:after="0" w:line="240" w:lineRule="auto"/>
        <w:ind w:left="1800"/>
        <w:rPr>
          <w:color w:val="000000" w:themeColor="text1"/>
          <w:sz w:val="16"/>
          <w:szCs w:val="16"/>
        </w:rPr>
      </w:pPr>
    </w:p>
    <w:p w:rsidR="00520ABF" w:rsidRPr="00520ABF" w:rsidRDefault="00520ABF" w:rsidP="00520ABF">
      <w:pPr>
        <w:shd w:val="clear" w:color="auto" w:fill="FFFFF0"/>
        <w:spacing w:after="0" w:line="240" w:lineRule="auto"/>
        <w:ind w:left="2160"/>
        <w:rPr>
          <w:color w:val="000000" w:themeColor="text1"/>
          <w:sz w:val="20"/>
          <w:szCs w:val="20"/>
          <w:lang w:val="en"/>
        </w:rPr>
      </w:pPr>
      <w:r w:rsidRPr="00520ABF">
        <w:rPr>
          <w:b/>
          <w:bCs/>
          <w:color w:val="000000" w:themeColor="text1"/>
          <w:sz w:val="20"/>
          <w:szCs w:val="20"/>
          <w:highlight w:val="yellow"/>
          <w:lang w:val="en"/>
        </w:rPr>
        <w:t>Disinclination</w:t>
      </w:r>
      <w:r w:rsidRPr="00520ABF">
        <w:rPr>
          <w:b/>
          <w:bCs/>
          <w:color w:val="000000" w:themeColor="text1"/>
          <w:sz w:val="20"/>
          <w:szCs w:val="20"/>
          <w:lang w:val="en"/>
        </w:rPr>
        <w:t xml:space="preserve"> </w:t>
      </w:r>
      <w:r w:rsidRPr="00520ABF">
        <w:rPr>
          <w:color w:val="000000" w:themeColor="text1"/>
          <w:sz w:val="20"/>
          <w:szCs w:val="20"/>
          <w:lang w:val="en"/>
        </w:rPr>
        <w:t>(Dictionary.com)</w:t>
      </w:r>
    </w:p>
    <w:p w:rsidR="00520ABF" w:rsidRPr="00520ABF" w:rsidRDefault="00520ABF" w:rsidP="00520ABF">
      <w:pPr>
        <w:shd w:val="clear" w:color="auto" w:fill="FFFFF0"/>
        <w:spacing w:after="0" w:line="240" w:lineRule="auto"/>
        <w:ind w:left="2160"/>
        <w:rPr>
          <w:b/>
          <w:bCs/>
          <w:color w:val="000000" w:themeColor="text1"/>
          <w:sz w:val="20"/>
          <w:szCs w:val="20"/>
          <w:lang w:val="en"/>
        </w:rPr>
      </w:pPr>
      <w:r w:rsidRPr="00520ABF">
        <w:rPr>
          <w:i/>
          <w:iCs/>
          <w:color w:val="000000" w:themeColor="text1"/>
          <w:sz w:val="20"/>
          <w:szCs w:val="20"/>
          <w:lang w:val="en"/>
        </w:rPr>
        <w:t>noun</w:t>
      </w:r>
    </w:p>
    <w:p w:rsidR="00520ABF" w:rsidRPr="009F2186" w:rsidRDefault="009F2186" w:rsidP="00083A95">
      <w:pPr>
        <w:pStyle w:val="ListParagraph"/>
        <w:numPr>
          <w:ilvl w:val="0"/>
          <w:numId w:val="37"/>
        </w:numPr>
        <w:shd w:val="clear" w:color="auto" w:fill="FFFFF0"/>
        <w:ind w:left="2700"/>
        <w:rPr>
          <w:rFonts w:asciiTheme="minorHAnsi" w:hAnsiTheme="minorHAnsi"/>
          <w:color w:val="000000" w:themeColor="text1"/>
          <w:sz w:val="20"/>
          <w:szCs w:val="20"/>
          <w:lang w:val="en"/>
        </w:rPr>
      </w:pPr>
      <w:r w:rsidRPr="009F2186">
        <w:rPr>
          <w:rFonts w:asciiTheme="minorHAnsi" w:hAnsiTheme="minorHAnsi"/>
          <w:color w:val="000000" w:themeColor="text1"/>
          <w:sz w:val="20"/>
          <w:szCs w:val="20"/>
          <w:lang w:val="en"/>
        </w:rPr>
        <w:t>The</w:t>
      </w:r>
      <w:r w:rsidR="00520ABF" w:rsidRPr="009F2186">
        <w:rPr>
          <w:rFonts w:asciiTheme="minorHAnsi" w:hAnsiTheme="minorHAnsi"/>
          <w:color w:val="000000" w:themeColor="text1"/>
          <w:sz w:val="20"/>
          <w:szCs w:val="20"/>
          <w:lang w:val="en"/>
        </w:rPr>
        <w:t xml:space="preserve"> absence of inclination; reluctance; unwillingness.</w:t>
      </w:r>
    </w:p>
    <w:p w:rsidR="00CC74BB" w:rsidRPr="00CC74BB" w:rsidRDefault="00CC74BB" w:rsidP="00CC74BB">
      <w:pPr>
        <w:shd w:val="clear" w:color="auto" w:fill="F7FBFB"/>
        <w:spacing w:after="0" w:line="240" w:lineRule="auto"/>
        <w:ind w:left="1620"/>
        <w:rPr>
          <w:b/>
          <w:bCs/>
          <w:sz w:val="23"/>
          <w:szCs w:val="23"/>
        </w:rPr>
      </w:pPr>
      <w:r w:rsidRPr="00CC74BB">
        <w:rPr>
          <w:b/>
          <w:bCs/>
          <w:sz w:val="23"/>
          <w:szCs w:val="23"/>
        </w:rPr>
        <w:lastRenderedPageBreak/>
        <w:t xml:space="preserve">1 Peter 2:9-12 </w:t>
      </w:r>
      <w:r>
        <w:rPr>
          <w:b/>
          <w:bCs/>
          <w:sz w:val="23"/>
          <w:szCs w:val="23"/>
        </w:rPr>
        <w:t xml:space="preserve"> </w:t>
      </w:r>
    </w:p>
    <w:p w:rsidR="00CC74BB" w:rsidRPr="00CC74BB" w:rsidRDefault="00CC74BB" w:rsidP="0025521D">
      <w:pPr>
        <w:shd w:val="clear" w:color="auto" w:fill="F7FBFB"/>
        <w:spacing w:after="0" w:line="240" w:lineRule="auto"/>
        <w:ind w:left="1620"/>
        <w:rPr>
          <w:sz w:val="23"/>
          <w:szCs w:val="23"/>
        </w:rPr>
      </w:pPr>
      <w:r>
        <w:rPr>
          <w:sz w:val="23"/>
          <w:szCs w:val="23"/>
        </w:rPr>
        <w:t>“</w:t>
      </w:r>
      <w:r w:rsidRPr="00CC74BB">
        <w:rPr>
          <w:b/>
          <w:bCs/>
          <w:sz w:val="23"/>
          <w:szCs w:val="23"/>
        </w:rPr>
        <w:t xml:space="preserve">But ye are a chosen generation, a royal priesthood, </w:t>
      </w:r>
      <w:r w:rsidRPr="00B42770">
        <w:rPr>
          <w:b/>
          <w:bCs/>
          <w:sz w:val="23"/>
          <w:szCs w:val="23"/>
          <w:u w:val="single" w:color="FF0000"/>
        </w:rPr>
        <w:t>an holy nation</w:t>
      </w:r>
      <w:r w:rsidRPr="00CC74BB">
        <w:rPr>
          <w:b/>
          <w:bCs/>
          <w:sz w:val="23"/>
          <w:szCs w:val="23"/>
        </w:rPr>
        <w:t xml:space="preserve">, a </w:t>
      </w:r>
      <w:r w:rsidRPr="00CC74BB">
        <w:rPr>
          <w:b/>
          <w:bCs/>
          <w:color w:val="C00000"/>
          <w:sz w:val="23"/>
          <w:szCs w:val="23"/>
        </w:rPr>
        <w:t xml:space="preserve">peculiar </w:t>
      </w:r>
      <w:r w:rsidRPr="005E2AA6">
        <w:rPr>
          <w:sz w:val="23"/>
          <w:szCs w:val="23"/>
          <w:vertAlign w:val="superscript"/>
        </w:rPr>
        <w:t>(</w:t>
      </w:r>
      <w:r w:rsidR="0025521D">
        <w:rPr>
          <w:sz w:val="23"/>
          <w:szCs w:val="23"/>
          <w:vertAlign w:val="superscript"/>
        </w:rPr>
        <w:t>4047</w:t>
      </w:r>
      <w:r>
        <w:rPr>
          <w:sz w:val="23"/>
          <w:szCs w:val="23"/>
          <w:vertAlign w:val="superscript"/>
        </w:rPr>
        <w:t>)</w:t>
      </w:r>
      <w:r w:rsidRPr="00CC74BB">
        <w:rPr>
          <w:sz w:val="23"/>
          <w:szCs w:val="23"/>
        </w:rPr>
        <w:t xml:space="preserve"> </w:t>
      </w:r>
      <w:r w:rsidRPr="00CC74BB">
        <w:rPr>
          <w:b/>
          <w:bCs/>
          <w:sz w:val="23"/>
          <w:szCs w:val="23"/>
        </w:rPr>
        <w:t>people</w:t>
      </w:r>
      <w:r w:rsidRPr="00CC74BB">
        <w:rPr>
          <w:sz w:val="23"/>
          <w:szCs w:val="23"/>
        </w:rPr>
        <w:t xml:space="preserve">; that ye should shew forth the praises of him </w:t>
      </w:r>
      <w:r w:rsidRPr="008465C2">
        <w:rPr>
          <w:sz w:val="23"/>
          <w:szCs w:val="23"/>
          <w:u w:val="single" w:color="FF0000"/>
        </w:rPr>
        <w:t>who hath called you out of darkness into his marvellous light</w:t>
      </w:r>
      <w:r w:rsidRPr="00CC74BB">
        <w:rPr>
          <w:sz w:val="23"/>
          <w:szCs w:val="23"/>
        </w:rPr>
        <w:t>;</w:t>
      </w:r>
    </w:p>
    <w:p w:rsidR="00CC74BB" w:rsidRPr="00CC74BB" w:rsidRDefault="00CC74BB" w:rsidP="00CC74BB">
      <w:pPr>
        <w:shd w:val="clear" w:color="auto" w:fill="F7FBFB"/>
        <w:spacing w:after="0" w:line="240" w:lineRule="auto"/>
        <w:ind w:left="1620"/>
        <w:rPr>
          <w:sz w:val="23"/>
          <w:szCs w:val="23"/>
        </w:rPr>
      </w:pPr>
      <w:r w:rsidRPr="00CC74BB">
        <w:rPr>
          <w:sz w:val="23"/>
          <w:szCs w:val="23"/>
          <w:vertAlign w:val="superscript"/>
        </w:rPr>
        <w:t>10 </w:t>
      </w:r>
      <w:r w:rsidRPr="00CC74BB">
        <w:rPr>
          <w:sz w:val="23"/>
          <w:szCs w:val="23"/>
        </w:rPr>
        <w:t>Which in time past were not a people, but are now the people of God: which had not obtained mercy, but now have obtained mercy.</w:t>
      </w:r>
    </w:p>
    <w:p w:rsidR="00CC74BB" w:rsidRPr="00CC74BB" w:rsidRDefault="00CC74BB" w:rsidP="00CC74BB">
      <w:pPr>
        <w:shd w:val="clear" w:color="auto" w:fill="F7FBFB"/>
        <w:spacing w:after="0" w:line="240" w:lineRule="auto"/>
        <w:ind w:left="1620"/>
        <w:rPr>
          <w:sz w:val="23"/>
          <w:szCs w:val="23"/>
        </w:rPr>
      </w:pPr>
      <w:r w:rsidRPr="00CC74BB">
        <w:rPr>
          <w:sz w:val="23"/>
          <w:szCs w:val="23"/>
          <w:vertAlign w:val="superscript"/>
        </w:rPr>
        <w:t>11 </w:t>
      </w:r>
      <w:r w:rsidRPr="00CC74BB">
        <w:rPr>
          <w:sz w:val="23"/>
          <w:szCs w:val="23"/>
        </w:rPr>
        <w:t xml:space="preserve">Dearly beloved, I beseech you as strangers and pilgrims, </w:t>
      </w:r>
      <w:r w:rsidRPr="00767A92">
        <w:rPr>
          <w:sz w:val="23"/>
          <w:szCs w:val="23"/>
          <w:u w:val="single" w:color="FF0000"/>
        </w:rPr>
        <w:t xml:space="preserve">abstain from fleshly </w:t>
      </w:r>
      <w:r w:rsidRPr="00767A92">
        <w:rPr>
          <w:color w:val="0000FF"/>
          <w:sz w:val="23"/>
          <w:szCs w:val="23"/>
          <w:u w:val="single" w:color="FF0000"/>
        </w:rPr>
        <w:t>lusts</w:t>
      </w:r>
      <w:r w:rsidRPr="00767A92">
        <w:rPr>
          <w:sz w:val="23"/>
          <w:szCs w:val="23"/>
          <w:u w:val="single" w:color="FF0000"/>
        </w:rPr>
        <w:t xml:space="preserve">, </w:t>
      </w:r>
      <w:r w:rsidR="004E70D5" w:rsidRPr="00767A92">
        <w:rPr>
          <w:sz w:val="23"/>
          <w:szCs w:val="23"/>
          <w:u w:val="single" w:color="FF0000"/>
          <w:vertAlign w:val="superscript"/>
        </w:rPr>
        <w:t>(</w:t>
      </w:r>
      <w:r w:rsidR="004E70D5" w:rsidRPr="00767A92">
        <w:rPr>
          <w:color w:val="000000" w:themeColor="text1"/>
          <w:sz w:val="23"/>
          <w:szCs w:val="23"/>
          <w:u w:val="single" w:color="FF0000"/>
          <w:vertAlign w:val="superscript"/>
        </w:rPr>
        <w:t xml:space="preserve">1939) </w:t>
      </w:r>
      <w:r w:rsidRPr="00767A92">
        <w:rPr>
          <w:sz w:val="23"/>
          <w:szCs w:val="23"/>
          <w:u w:val="single" w:color="FF0000"/>
        </w:rPr>
        <w:t>which war against the soul</w:t>
      </w:r>
      <w:r w:rsidRPr="00CC74BB">
        <w:rPr>
          <w:sz w:val="23"/>
          <w:szCs w:val="23"/>
        </w:rPr>
        <w:t>;</w:t>
      </w:r>
    </w:p>
    <w:p w:rsidR="00CC74BB" w:rsidRPr="00CC74BB" w:rsidRDefault="00CC74BB" w:rsidP="00767A92">
      <w:pPr>
        <w:shd w:val="clear" w:color="auto" w:fill="F7FBFB"/>
        <w:spacing w:after="0" w:line="240" w:lineRule="auto"/>
        <w:ind w:left="1620"/>
        <w:rPr>
          <w:sz w:val="23"/>
          <w:szCs w:val="23"/>
        </w:rPr>
      </w:pPr>
      <w:r w:rsidRPr="00CC74BB">
        <w:rPr>
          <w:sz w:val="23"/>
          <w:szCs w:val="23"/>
          <w:vertAlign w:val="superscript"/>
        </w:rPr>
        <w:t>12 </w:t>
      </w:r>
      <w:r w:rsidRPr="00CC74BB">
        <w:rPr>
          <w:sz w:val="23"/>
          <w:szCs w:val="23"/>
        </w:rPr>
        <w:t xml:space="preserve">Having your </w:t>
      </w:r>
      <w:r w:rsidRPr="00CC74BB">
        <w:rPr>
          <w:color w:val="C00000"/>
          <w:sz w:val="23"/>
          <w:szCs w:val="23"/>
        </w:rPr>
        <w:t xml:space="preserve">conversation </w:t>
      </w:r>
      <w:r w:rsidRPr="005E2AA6">
        <w:rPr>
          <w:sz w:val="23"/>
          <w:szCs w:val="23"/>
          <w:vertAlign w:val="superscript"/>
        </w:rPr>
        <w:t>(</w:t>
      </w:r>
      <w:r>
        <w:rPr>
          <w:sz w:val="23"/>
          <w:szCs w:val="23"/>
          <w:vertAlign w:val="superscript"/>
        </w:rPr>
        <w:t>391)</w:t>
      </w:r>
      <w:r w:rsidRPr="00CC74BB">
        <w:rPr>
          <w:sz w:val="23"/>
          <w:szCs w:val="23"/>
        </w:rPr>
        <w:t xml:space="preserve"> honest among the </w:t>
      </w:r>
      <w:r w:rsidRPr="00CC74BB">
        <w:rPr>
          <w:color w:val="0000FF"/>
          <w:sz w:val="23"/>
          <w:szCs w:val="23"/>
        </w:rPr>
        <w:t>Gentiles</w:t>
      </w:r>
      <w:r w:rsidRPr="00CC74BB">
        <w:rPr>
          <w:sz w:val="23"/>
          <w:szCs w:val="23"/>
        </w:rPr>
        <w:t>:</w:t>
      </w:r>
      <w:r w:rsidRPr="00CC74BB">
        <w:rPr>
          <w:sz w:val="23"/>
          <w:szCs w:val="23"/>
          <w:vertAlign w:val="superscript"/>
        </w:rPr>
        <w:t xml:space="preserve"> </w:t>
      </w:r>
      <w:r w:rsidRPr="005E2AA6">
        <w:rPr>
          <w:sz w:val="23"/>
          <w:szCs w:val="23"/>
          <w:vertAlign w:val="superscript"/>
        </w:rPr>
        <w:t>(1484</w:t>
      </w:r>
      <w:r>
        <w:rPr>
          <w:sz w:val="23"/>
          <w:szCs w:val="23"/>
          <w:vertAlign w:val="superscript"/>
        </w:rPr>
        <w:t>)</w:t>
      </w:r>
      <w:r w:rsidRPr="00CC74BB">
        <w:rPr>
          <w:sz w:val="23"/>
          <w:szCs w:val="23"/>
        </w:rPr>
        <w:t xml:space="preserve"> that, whereas they speak against you as evildoers, they may </w:t>
      </w:r>
      <w:r w:rsidRPr="00767A92">
        <w:rPr>
          <w:sz w:val="23"/>
          <w:szCs w:val="23"/>
          <w:u w:val="single" w:color="FF0000"/>
        </w:rPr>
        <w:t xml:space="preserve">by your good </w:t>
      </w:r>
      <w:r w:rsidRPr="00767A92">
        <w:rPr>
          <w:color w:val="0000FF"/>
          <w:sz w:val="23"/>
          <w:szCs w:val="23"/>
          <w:u w:val="single" w:color="FF0000"/>
        </w:rPr>
        <w:t>works</w:t>
      </w:r>
      <w:r w:rsidRPr="00CC74BB">
        <w:rPr>
          <w:sz w:val="23"/>
          <w:szCs w:val="23"/>
        </w:rPr>
        <w:t xml:space="preserve">, </w:t>
      </w:r>
      <w:r w:rsidR="00767A92" w:rsidRPr="005E2AA6">
        <w:rPr>
          <w:sz w:val="23"/>
          <w:szCs w:val="23"/>
          <w:vertAlign w:val="superscript"/>
        </w:rPr>
        <w:t>(</w:t>
      </w:r>
      <w:r w:rsidR="00767A92">
        <w:rPr>
          <w:sz w:val="23"/>
          <w:szCs w:val="23"/>
          <w:vertAlign w:val="superscript"/>
        </w:rPr>
        <w:t>2041)</w:t>
      </w:r>
      <w:r w:rsidR="00767A92" w:rsidRPr="00CC74BB">
        <w:rPr>
          <w:sz w:val="23"/>
          <w:szCs w:val="23"/>
        </w:rPr>
        <w:t xml:space="preserve"> </w:t>
      </w:r>
      <w:r w:rsidRPr="00CC74BB">
        <w:rPr>
          <w:sz w:val="23"/>
          <w:szCs w:val="23"/>
        </w:rPr>
        <w:t>which they shall behold, glorify God in the day of visitation.</w:t>
      </w:r>
      <w:r>
        <w:rPr>
          <w:sz w:val="23"/>
          <w:szCs w:val="23"/>
        </w:rPr>
        <w:t>”</w:t>
      </w:r>
      <w:r w:rsidRPr="00CC74BB">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w:t>
      </w:r>
      <w:r>
        <w:rPr>
          <w:rFonts w:asciiTheme="majorBidi" w:eastAsia="Calibri" w:hAnsiTheme="majorBidi" w:cstheme="majorBidi"/>
          <w:b/>
          <w:bCs/>
          <w:color w:val="000000" w:themeColor="text1"/>
          <w:sz w:val="16"/>
          <w:szCs w:val="16"/>
        </w:rPr>
        <w:t>KJV</w:t>
      </w:r>
      <w:r w:rsidRPr="00643B5A">
        <w:rPr>
          <w:rFonts w:asciiTheme="majorBidi" w:eastAsia="Calibri" w:hAnsiTheme="majorBidi" w:cstheme="majorBidi"/>
          <w:b/>
          <w:bCs/>
          <w:color w:val="000000" w:themeColor="text1"/>
          <w:sz w:val="16"/>
          <w:szCs w:val="16"/>
        </w:rPr>
        <w:t>)</w:t>
      </w:r>
    </w:p>
    <w:p w:rsidR="008766B4" w:rsidRDefault="008766B4" w:rsidP="000F65A7">
      <w:pPr>
        <w:spacing w:after="0" w:line="240" w:lineRule="auto"/>
        <w:ind w:left="1080"/>
        <w:rPr>
          <w:sz w:val="23"/>
          <w:szCs w:val="23"/>
        </w:rPr>
      </w:pPr>
    </w:p>
    <w:p w:rsidR="00CC74BB" w:rsidRPr="0031066D" w:rsidRDefault="00CC74BB" w:rsidP="0029364B">
      <w:pPr>
        <w:shd w:val="clear" w:color="auto" w:fill="FFFFF0"/>
        <w:spacing w:after="0" w:line="240" w:lineRule="auto"/>
        <w:ind w:left="1800"/>
        <w:rPr>
          <w:b/>
          <w:bCs/>
          <w:sz w:val="20"/>
          <w:szCs w:val="20"/>
        </w:rPr>
      </w:pPr>
      <w:r w:rsidRPr="0031066D">
        <w:rPr>
          <w:b/>
          <w:bCs/>
          <w:color w:val="C00000"/>
          <w:sz w:val="20"/>
          <w:szCs w:val="20"/>
        </w:rPr>
        <w:t xml:space="preserve">Conversation </w:t>
      </w:r>
      <w:r w:rsidRPr="0031066D">
        <w:rPr>
          <w:b/>
          <w:bCs/>
          <w:sz w:val="20"/>
          <w:szCs w:val="20"/>
        </w:rPr>
        <w:t xml:space="preserve">391 </w:t>
      </w:r>
      <w:r w:rsidRPr="0031066D">
        <w:rPr>
          <w:sz w:val="20"/>
          <w:szCs w:val="20"/>
          <w:lang w:val="en"/>
        </w:rPr>
        <w:t xml:space="preserve">– </w:t>
      </w:r>
      <w:r w:rsidRPr="0031066D">
        <w:rPr>
          <w:b/>
          <w:bCs/>
          <w:sz w:val="20"/>
          <w:szCs w:val="20"/>
          <w:lang w:val="en"/>
        </w:rPr>
        <w:t>ἀναστροφή</w:t>
      </w:r>
      <w:r w:rsidRPr="0031066D">
        <w:rPr>
          <w:sz w:val="20"/>
          <w:szCs w:val="20"/>
          <w:lang w:val="en"/>
        </w:rPr>
        <w:t xml:space="preserve"> </w:t>
      </w:r>
      <w:r w:rsidRPr="0031066D">
        <w:rPr>
          <w:b/>
          <w:bCs/>
          <w:sz w:val="20"/>
          <w:szCs w:val="20"/>
          <w:lang w:val="en"/>
        </w:rPr>
        <w:t>anastrophḗ,</w:t>
      </w:r>
      <w:r w:rsidRPr="0031066D">
        <w:rPr>
          <w:sz w:val="20"/>
          <w:szCs w:val="20"/>
          <w:lang w:val="en"/>
        </w:rPr>
        <w:t xml:space="preserve"> an-as-trof-ay'; from </w:t>
      </w:r>
      <w:r w:rsidRPr="0031066D">
        <w:rPr>
          <w:color w:val="0000FF"/>
          <w:sz w:val="20"/>
          <w:szCs w:val="20"/>
          <w:lang w:val="en"/>
        </w:rPr>
        <w:t>390</w:t>
      </w:r>
      <w:r w:rsidRPr="0031066D">
        <w:rPr>
          <w:sz w:val="20"/>
          <w:szCs w:val="20"/>
          <w:lang w:val="en"/>
        </w:rPr>
        <w:t xml:space="preserve">; </w:t>
      </w:r>
      <w:r w:rsidRPr="0031066D">
        <w:rPr>
          <w:color w:val="C00000"/>
          <w:sz w:val="20"/>
          <w:szCs w:val="20"/>
          <w:lang w:val="en"/>
        </w:rPr>
        <w:t>behavior</w:t>
      </w:r>
      <w:r w:rsidRPr="0031066D">
        <w:rPr>
          <w:sz w:val="20"/>
          <w:szCs w:val="20"/>
          <w:lang w:val="en"/>
        </w:rPr>
        <w:t>: —</w:t>
      </w:r>
      <w:r w:rsidRPr="0031066D">
        <w:rPr>
          <w:sz w:val="20"/>
          <w:szCs w:val="20"/>
        </w:rPr>
        <w:t xml:space="preserve"> (Translated in King James Version as) </w:t>
      </w:r>
      <w:r w:rsidRPr="0031066D">
        <w:rPr>
          <w:sz w:val="20"/>
          <w:szCs w:val="20"/>
          <w:lang w:val="en"/>
        </w:rPr>
        <w:t>conversation.</w:t>
      </w:r>
    </w:p>
    <w:p w:rsidR="00CC74BB" w:rsidRPr="0029364B" w:rsidRDefault="00CC74BB" w:rsidP="0029364B">
      <w:pPr>
        <w:shd w:val="clear" w:color="auto" w:fill="FFFFF0"/>
        <w:spacing w:after="0" w:line="240" w:lineRule="auto"/>
        <w:ind w:left="1800"/>
        <w:rPr>
          <w:sz w:val="10"/>
          <w:szCs w:val="10"/>
        </w:rPr>
      </w:pPr>
    </w:p>
    <w:p w:rsidR="00CC74BB" w:rsidRPr="0031066D" w:rsidRDefault="00CC74BB" w:rsidP="0029364B">
      <w:pPr>
        <w:shd w:val="clear" w:color="auto" w:fill="FFFFF0"/>
        <w:spacing w:after="0" w:line="240" w:lineRule="auto"/>
        <w:ind w:left="1980"/>
        <w:rPr>
          <w:sz w:val="20"/>
          <w:szCs w:val="20"/>
        </w:rPr>
      </w:pPr>
      <w:r w:rsidRPr="00FB772F">
        <w:rPr>
          <w:b/>
          <w:bCs/>
          <w:color w:val="0000FF"/>
          <w:sz w:val="20"/>
          <w:szCs w:val="20"/>
        </w:rPr>
        <w:t>390</w:t>
      </w:r>
      <w:r w:rsidRPr="00FB772F">
        <w:rPr>
          <w:color w:val="0000FF"/>
          <w:sz w:val="20"/>
          <w:szCs w:val="20"/>
        </w:rPr>
        <w:t xml:space="preserve"> </w:t>
      </w:r>
      <w:r w:rsidRPr="0031066D">
        <w:rPr>
          <w:sz w:val="20"/>
          <w:szCs w:val="20"/>
        </w:rPr>
        <w:t xml:space="preserve">– </w:t>
      </w:r>
      <w:r w:rsidRPr="0031066D">
        <w:rPr>
          <w:b/>
          <w:bCs/>
          <w:sz w:val="20"/>
          <w:szCs w:val="20"/>
          <w:lang w:val="en"/>
        </w:rPr>
        <w:t>ἀναστρέφω</w:t>
      </w:r>
      <w:r w:rsidRPr="0031066D">
        <w:rPr>
          <w:sz w:val="20"/>
          <w:szCs w:val="20"/>
          <w:lang w:val="en"/>
        </w:rPr>
        <w:t xml:space="preserve"> </w:t>
      </w:r>
      <w:r w:rsidRPr="0031066D">
        <w:rPr>
          <w:b/>
          <w:bCs/>
          <w:sz w:val="20"/>
          <w:szCs w:val="20"/>
          <w:lang w:val="en"/>
        </w:rPr>
        <w:t>anastréphō,</w:t>
      </w:r>
      <w:r w:rsidRPr="0031066D">
        <w:rPr>
          <w:sz w:val="20"/>
          <w:szCs w:val="20"/>
          <w:lang w:val="en"/>
        </w:rPr>
        <w:t xml:space="preserve"> an-as-tref'-o; from 303 and 4762; </w:t>
      </w:r>
      <w:r w:rsidRPr="0031066D">
        <w:rPr>
          <w:color w:val="C00000"/>
          <w:sz w:val="20"/>
          <w:szCs w:val="20"/>
          <w:lang w:val="en"/>
        </w:rPr>
        <w:t>to overturn; also to return</w:t>
      </w:r>
      <w:r w:rsidRPr="0031066D">
        <w:rPr>
          <w:sz w:val="20"/>
          <w:szCs w:val="20"/>
          <w:lang w:val="en"/>
        </w:rPr>
        <w:t xml:space="preserve">; by implication, </w:t>
      </w:r>
      <w:r w:rsidRPr="0031066D">
        <w:rPr>
          <w:color w:val="C00000"/>
          <w:sz w:val="20"/>
          <w:szCs w:val="20"/>
          <w:lang w:val="en"/>
        </w:rPr>
        <w:t>to busy oneself, i.e. remain, live</w:t>
      </w:r>
      <w:r w:rsidRPr="0031066D">
        <w:rPr>
          <w:sz w:val="20"/>
          <w:szCs w:val="20"/>
          <w:lang w:val="en"/>
        </w:rPr>
        <w:t>:—</w:t>
      </w:r>
      <w:r w:rsidRPr="0031066D">
        <w:rPr>
          <w:sz w:val="20"/>
          <w:szCs w:val="20"/>
        </w:rPr>
        <w:t xml:space="preserve"> (Translated in King James Version as) </w:t>
      </w:r>
      <w:r w:rsidRPr="0031066D">
        <w:rPr>
          <w:sz w:val="20"/>
          <w:szCs w:val="20"/>
          <w:lang w:val="en"/>
        </w:rPr>
        <w:t>abide, behave self, have conversation, live, overthrow, pass, return, be used.</w:t>
      </w:r>
    </w:p>
    <w:p w:rsidR="00CC74BB" w:rsidRPr="0029364B" w:rsidRDefault="00CC74BB" w:rsidP="000F65A7">
      <w:pPr>
        <w:spacing w:after="0" w:line="240" w:lineRule="auto"/>
        <w:ind w:left="1080"/>
        <w:rPr>
          <w:sz w:val="16"/>
          <w:szCs w:val="16"/>
        </w:rPr>
      </w:pPr>
    </w:p>
    <w:p w:rsidR="00CC74BB" w:rsidRPr="0031066D" w:rsidRDefault="0025521D" w:rsidP="0029364B">
      <w:pPr>
        <w:shd w:val="clear" w:color="auto" w:fill="FFFFF0"/>
        <w:spacing w:after="0" w:line="240" w:lineRule="auto"/>
        <w:ind w:left="1800"/>
        <w:rPr>
          <w:sz w:val="20"/>
          <w:szCs w:val="20"/>
          <w:lang w:val="en"/>
        </w:rPr>
      </w:pPr>
      <w:r w:rsidRPr="0031066D">
        <w:rPr>
          <w:b/>
          <w:bCs/>
          <w:color w:val="C00000"/>
          <w:sz w:val="20"/>
          <w:szCs w:val="20"/>
        </w:rPr>
        <w:t xml:space="preserve">Peculiar </w:t>
      </w:r>
      <w:r w:rsidRPr="0031066D">
        <w:rPr>
          <w:b/>
          <w:bCs/>
          <w:sz w:val="20"/>
          <w:szCs w:val="20"/>
        </w:rPr>
        <w:t xml:space="preserve">4047 </w:t>
      </w:r>
      <w:r w:rsidRPr="0031066D">
        <w:rPr>
          <w:sz w:val="20"/>
          <w:szCs w:val="20"/>
          <w:lang w:val="en"/>
        </w:rPr>
        <w:t xml:space="preserve">– </w:t>
      </w:r>
      <w:r w:rsidRPr="0031066D">
        <w:rPr>
          <w:b/>
          <w:bCs/>
          <w:sz w:val="20"/>
          <w:szCs w:val="20"/>
          <w:lang w:val="en"/>
        </w:rPr>
        <w:t>περιποίησις</w:t>
      </w:r>
      <w:r w:rsidRPr="0031066D">
        <w:rPr>
          <w:sz w:val="20"/>
          <w:szCs w:val="20"/>
          <w:lang w:val="en"/>
        </w:rPr>
        <w:t xml:space="preserve"> </w:t>
      </w:r>
      <w:r w:rsidRPr="0031066D">
        <w:rPr>
          <w:b/>
          <w:bCs/>
          <w:sz w:val="20"/>
          <w:szCs w:val="20"/>
          <w:lang w:val="en"/>
        </w:rPr>
        <w:t>peripoíēsis,</w:t>
      </w:r>
      <w:r w:rsidRPr="0031066D">
        <w:rPr>
          <w:sz w:val="20"/>
          <w:szCs w:val="20"/>
          <w:lang w:val="en"/>
        </w:rPr>
        <w:t xml:space="preserve"> per-ee-poy'-ay-sis; from </w:t>
      </w:r>
      <w:r w:rsidRPr="0031066D">
        <w:rPr>
          <w:color w:val="0000FF"/>
          <w:sz w:val="20"/>
          <w:szCs w:val="20"/>
          <w:lang w:val="en"/>
        </w:rPr>
        <w:t>4046</w:t>
      </w:r>
      <w:r w:rsidRPr="0031066D">
        <w:rPr>
          <w:sz w:val="20"/>
          <w:szCs w:val="20"/>
          <w:lang w:val="en"/>
        </w:rPr>
        <w:t xml:space="preserve">; </w:t>
      </w:r>
      <w:r w:rsidRPr="00DB5FB4">
        <w:rPr>
          <w:color w:val="C00000"/>
          <w:sz w:val="20"/>
          <w:szCs w:val="20"/>
          <w:lang w:val="en"/>
        </w:rPr>
        <w:t xml:space="preserve">acquisition </w:t>
      </w:r>
      <w:r w:rsidRPr="0031066D">
        <w:rPr>
          <w:sz w:val="20"/>
          <w:szCs w:val="20"/>
          <w:lang w:val="en"/>
        </w:rPr>
        <w:t>(</w:t>
      </w:r>
      <w:r w:rsidRPr="00DB5FB4">
        <w:rPr>
          <w:color w:val="C00000"/>
          <w:sz w:val="20"/>
          <w:szCs w:val="20"/>
          <w:lang w:val="en"/>
        </w:rPr>
        <w:t>the act or the thing</w:t>
      </w:r>
      <w:r w:rsidRPr="0031066D">
        <w:rPr>
          <w:sz w:val="20"/>
          <w:szCs w:val="20"/>
          <w:lang w:val="en"/>
        </w:rPr>
        <w:t xml:space="preserve">); by extension, </w:t>
      </w:r>
      <w:r w:rsidRPr="00DB5FB4">
        <w:rPr>
          <w:color w:val="C00000"/>
          <w:sz w:val="20"/>
          <w:szCs w:val="20"/>
          <w:lang w:val="en"/>
        </w:rPr>
        <w:t>preservation</w:t>
      </w:r>
      <w:r w:rsidR="00DB5FB4">
        <w:rPr>
          <w:sz w:val="20"/>
          <w:szCs w:val="20"/>
          <w:lang w:val="en"/>
        </w:rPr>
        <w:t xml:space="preserve"> </w:t>
      </w:r>
      <w:r w:rsidR="00C03551" w:rsidRPr="00DB5FB4">
        <w:rPr>
          <w:sz w:val="20"/>
          <w:szCs w:val="20"/>
          <w:lang w:val="en"/>
        </w:rPr>
        <w:t xml:space="preserve"> </w:t>
      </w:r>
      <w:r w:rsidRPr="0031066D">
        <w:rPr>
          <w:sz w:val="20"/>
          <w:szCs w:val="20"/>
          <w:lang w:val="en"/>
        </w:rPr>
        <w:t>:—</w:t>
      </w:r>
      <w:r w:rsidR="0031066D" w:rsidRPr="0031066D">
        <w:rPr>
          <w:sz w:val="20"/>
          <w:szCs w:val="20"/>
          <w:lang w:val="en"/>
        </w:rPr>
        <w:t xml:space="preserve"> </w:t>
      </w:r>
      <w:r w:rsidR="0031066D" w:rsidRPr="0031066D">
        <w:rPr>
          <w:sz w:val="20"/>
          <w:szCs w:val="20"/>
        </w:rPr>
        <w:t xml:space="preserve">(Translated in King James Version as) </w:t>
      </w:r>
      <w:r w:rsidRPr="0031066D">
        <w:rPr>
          <w:sz w:val="20"/>
          <w:szCs w:val="20"/>
          <w:lang w:val="en"/>
        </w:rPr>
        <w:t>obtain(-ing), peculiar, purchased, possession, saving.</w:t>
      </w:r>
    </w:p>
    <w:p w:rsidR="0031066D" w:rsidRPr="0029364B" w:rsidRDefault="0031066D" w:rsidP="0029364B">
      <w:pPr>
        <w:shd w:val="clear" w:color="auto" w:fill="FFFFF0"/>
        <w:spacing w:after="0" w:line="240" w:lineRule="auto"/>
        <w:ind w:left="1800"/>
        <w:rPr>
          <w:sz w:val="10"/>
          <w:szCs w:val="10"/>
          <w:vertAlign w:val="superscript"/>
        </w:rPr>
      </w:pPr>
    </w:p>
    <w:p w:rsidR="0031066D" w:rsidRPr="0031066D" w:rsidRDefault="0031066D" w:rsidP="0029364B">
      <w:pPr>
        <w:shd w:val="clear" w:color="auto" w:fill="FFFFF0"/>
        <w:spacing w:after="0" w:line="240" w:lineRule="auto"/>
        <w:ind w:left="1980"/>
        <w:rPr>
          <w:sz w:val="20"/>
          <w:szCs w:val="20"/>
        </w:rPr>
      </w:pPr>
      <w:r w:rsidRPr="00FB772F">
        <w:rPr>
          <w:b/>
          <w:bCs/>
          <w:color w:val="0000FF"/>
          <w:sz w:val="20"/>
          <w:szCs w:val="20"/>
        </w:rPr>
        <w:t>4046</w:t>
      </w:r>
      <w:r w:rsidRPr="00FB772F">
        <w:rPr>
          <w:color w:val="0000FF"/>
          <w:sz w:val="20"/>
          <w:szCs w:val="20"/>
        </w:rPr>
        <w:t xml:space="preserve"> </w:t>
      </w:r>
      <w:r w:rsidRPr="0031066D">
        <w:rPr>
          <w:sz w:val="20"/>
          <w:szCs w:val="20"/>
        </w:rPr>
        <w:t xml:space="preserve">– </w:t>
      </w:r>
      <w:r w:rsidRPr="0031066D">
        <w:rPr>
          <w:b/>
          <w:bCs/>
          <w:sz w:val="20"/>
          <w:szCs w:val="20"/>
          <w:lang w:val="en"/>
        </w:rPr>
        <w:t>περιποιέομαι</w:t>
      </w:r>
      <w:r w:rsidRPr="0031066D">
        <w:rPr>
          <w:sz w:val="20"/>
          <w:szCs w:val="20"/>
          <w:lang w:val="en"/>
        </w:rPr>
        <w:t xml:space="preserve"> </w:t>
      </w:r>
      <w:r w:rsidRPr="0031066D">
        <w:rPr>
          <w:b/>
          <w:bCs/>
          <w:sz w:val="20"/>
          <w:szCs w:val="20"/>
          <w:lang w:val="en"/>
        </w:rPr>
        <w:t>peripoiéomai,</w:t>
      </w:r>
      <w:r w:rsidRPr="0031066D">
        <w:rPr>
          <w:sz w:val="20"/>
          <w:szCs w:val="20"/>
          <w:lang w:val="en"/>
        </w:rPr>
        <w:t xml:space="preserve"> per-ee-poy-eh'-om-ahee; middle voice from 4012 and 4160; to make around oneself, i.e. acquire (buy):—</w:t>
      </w:r>
      <w:r w:rsidRPr="0031066D">
        <w:rPr>
          <w:sz w:val="20"/>
          <w:szCs w:val="20"/>
        </w:rPr>
        <w:t xml:space="preserve"> (Translated in King James Version as) </w:t>
      </w:r>
      <w:r w:rsidRPr="0031066D">
        <w:rPr>
          <w:sz w:val="20"/>
          <w:szCs w:val="20"/>
          <w:lang w:val="en"/>
        </w:rPr>
        <w:t>purchase.</w:t>
      </w:r>
    </w:p>
    <w:p w:rsidR="0031066D" w:rsidRDefault="0031066D" w:rsidP="0025521D">
      <w:pPr>
        <w:spacing w:after="0" w:line="240" w:lineRule="auto"/>
        <w:ind w:left="1080"/>
        <w:rPr>
          <w:sz w:val="23"/>
          <w:szCs w:val="23"/>
          <w:vertAlign w:val="superscript"/>
        </w:rPr>
      </w:pPr>
    </w:p>
    <w:p w:rsidR="003263D2" w:rsidRPr="003263D2" w:rsidRDefault="003263D2" w:rsidP="003263D2">
      <w:pPr>
        <w:spacing w:after="0" w:line="240" w:lineRule="auto"/>
        <w:ind w:left="2880"/>
        <w:rPr>
          <w:sz w:val="23"/>
          <w:szCs w:val="23"/>
        </w:rPr>
      </w:pPr>
    </w:p>
    <w:p w:rsidR="00617B2E" w:rsidRDefault="00617B2E" w:rsidP="0001092F">
      <w:pPr>
        <w:spacing w:after="0" w:line="240" w:lineRule="auto"/>
        <w:ind w:left="1260"/>
        <w:rPr>
          <w:sz w:val="23"/>
          <w:szCs w:val="23"/>
        </w:rPr>
      </w:pPr>
      <w:r>
        <w:rPr>
          <w:sz w:val="23"/>
          <w:szCs w:val="23"/>
        </w:rPr>
        <w:t>For anyone who tries to w</w:t>
      </w:r>
      <w:r w:rsidR="002164AB">
        <w:rPr>
          <w:sz w:val="23"/>
          <w:szCs w:val="23"/>
        </w:rPr>
        <w:t>r</w:t>
      </w:r>
      <w:r>
        <w:rPr>
          <w:sz w:val="23"/>
          <w:szCs w:val="23"/>
        </w:rPr>
        <w:t>iggle out</w:t>
      </w:r>
      <w:r w:rsidR="0031066D">
        <w:rPr>
          <w:sz w:val="23"/>
          <w:szCs w:val="23"/>
        </w:rPr>
        <w:t xml:space="preserve"> of this</w:t>
      </w:r>
      <w:r>
        <w:rPr>
          <w:sz w:val="23"/>
          <w:szCs w:val="23"/>
        </w:rPr>
        <w:t xml:space="preserve"> based on something Paul said</w:t>
      </w:r>
      <w:r w:rsidR="002164AB">
        <w:rPr>
          <w:sz w:val="23"/>
          <w:szCs w:val="23"/>
        </w:rPr>
        <w:t>;</w:t>
      </w:r>
      <w:r>
        <w:rPr>
          <w:sz w:val="23"/>
          <w:szCs w:val="23"/>
        </w:rPr>
        <w:t xml:space="preserve"> I would like to remind them that</w:t>
      </w:r>
      <w:r w:rsidR="0031066D">
        <w:rPr>
          <w:sz w:val="23"/>
          <w:szCs w:val="23"/>
        </w:rPr>
        <w:t xml:space="preserve"> Paul also said the following: </w:t>
      </w:r>
    </w:p>
    <w:p w:rsidR="002164AB" w:rsidRDefault="002164AB" w:rsidP="002164AB">
      <w:pPr>
        <w:spacing w:after="0" w:line="240" w:lineRule="auto"/>
        <w:ind w:left="1440"/>
        <w:rPr>
          <w:sz w:val="23"/>
          <w:szCs w:val="23"/>
        </w:rPr>
      </w:pPr>
    </w:p>
    <w:p w:rsidR="002164AB" w:rsidRPr="002164AB" w:rsidRDefault="002164AB" w:rsidP="002164AB">
      <w:pPr>
        <w:shd w:val="clear" w:color="auto" w:fill="F7FBFB"/>
        <w:spacing w:after="0" w:line="240" w:lineRule="auto"/>
        <w:ind w:left="1440"/>
        <w:rPr>
          <w:b/>
          <w:bCs/>
          <w:sz w:val="23"/>
          <w:szCs w:val="23"/>
        </w:rPr>
      </w:pPr>
      <w:r w:rsidRPr="002164AB">
        <w:rPr>
          <w:b/>
          <w:bCs/>
          <w:sz w:val="23"/>
          <w:szCs w:val="23"/>
        </w:rPr>
        <w:t xml:space="preserve">Romans 12:1-2 </w:t>
      </w:r>
      <w:r>
        <w:rPr>
          <w:b/>
          <w:bCs/>
          <w:sz w:val="23"/>
          <w:szCs w:val="23"/>
        </w:rPr>
        <w:t xml:space="preserve"> </w:t>
      </w:r>
    </w:p>
    <w:p w:rsidR="002164AB" w:rsidRPr="002164AB" w:rsidRDefault="002164AB" w:rsidP="00C31D6B">
      <w:pPr>
        <w:shd w:val="clear" w:color="auto" w:fill="F7FBFB"/>
        <w:spacing w:after="0" w:line="240" w:lineRule="auto"/>
        <w:ind w:left="1440"/>
        <w:rPr>
          <w:sz w:val="23"/>
          <w:szCs w:val="23"/>
        </w:rPr>
      </w:pPr>
      <w:r>
        <w:rPr>
          <w:sz w:val="23"/>
          <w:szCs w:val="23"/>
        </w:rPr>
        <w:t>“</w:t>
      </w:r>
      <w:r w:rsidRPr="002164AB">
        <w:rPr>
          <w:sz w:val="23"/>
          <w:szCs w:val="23"/>
        </w:rPr>
        <w:t xml:space="preserve">I beseech you therefore, brethren, by the mercies of God, that ye </w:t>
      </w:r>
      <w:r w:rsidRPr="00BC2F65">
        <w:rPr>
          <w:b/>
          <w:bCs/>
          <w:sz w:val="23"/>
          <w:szCs w:val="23"/>
        </w:rPr>
        <w:t xml:space="preserve">present your bodies a living sacrifice, </w:t>
      </w:r>
      <w:r w:rsidRPr="00BC2F65">
        <w:rPr>
          <w:b/>
          <w:bCs/>
          <w:color w:val="0000FF"/>
          <w:sz w:val="23"/>
          <w:szCs w:val="23"/>
        </w:rPr>
        <w:t>holy</w:t>
      </w:r>
      <w:r w:rsidRPr="00BC2F65">
        <w:rPr>
          <w:b/>
          <w:bCs/>
          <w:sz w:val="23"/>
          <w:szCs w:val="23"/>
        </w:rPr>
        <w:t>,</w:t>
      </w:r>
      <w:r w:rsidR="008766B4" w:rsidRPr="00BC2F65">
        <w:rPr>
          <w:b/>
          <w:bCs/>
          <w:sz w:val="23"/>
          <w:szCs w:val="23"/>
          <w:vertAlign w:val="superscript"/>
        </w:rPr>
        <w:t xml:space="preserve"> (40</w:t>
      </w:r>
      <w:r w:rsidR="00BC2F65" w:rsidRPr="00BC2F65">
        <w:rPr>
          <w:b/>
          <w:bCs/>
          <w:sz w:val="23"/>
          <w:szCs w:val="23"/>
          <w:vertAlign w:val="superscript"/>
        </w:rPr>
        <w:t xml:space="preserve">) </w:t>
      </w:r>
      <w:r w:rsidR="00BC2F65" w:rsidRPr="00BC2F65">
        <w:rPr>
          <w:b/>
          <w:bCs/>
          <w:sz w:val="23"/>
          <w:szCs w:val="23"/>
        </w:rPr>
        <w:t>acceptable</w:t>
      </w:r>
      <w:r w:rsidRPr="00BC2F65">
        <w:rPr>
          <w:b/>
          <w:bCs/>
          <w:sz w:val="23"/>
          <w:szCs w:val="23"/>
        </w:rPr>
        <w:t xml:space="preserve"> unto God, which is your </w:t>
      </w:r>
      <w:r w:rsidRPr="00BC2F65">
        <w:rPr>
          <w:b/>
          <w:bCs/>
          <w:color w:val="C00000"/>
          <w:sz w:val="23"/>
          <w:szCs w:val="23"/>
        </w:rPr>
        <w:t xml:space="preserve">reasonable </w:t>
      </w:r>
      <w:r w:rsidR="00C31D6B" w:rsidRPr="00BC2F65">
        <w:rPr>
          <w:b/>
          <w:bCs/>
          <w:sz w:val="23"/>
          <w:szCs w:val="23"/>
          <w:vertAlign w:val="superscript"/>
        </w:rPr>
        <w:t xml:space="preserve">(3050) </w:t>
      </w:r>
      <w:r w:rsidRPr="00BC2F65">
        <w:rPr>
          <w:b/>
          <w:bCs/>
          <w:color w:val="C00000"/>
          <w:sz w:val="23"/>
          <w:szCs w:val="23"/>
        </w:rPr>
        <w:t>service</w:t>
      </w:r>
      <w:r w:rsidRPr="002164AB">
        <w:rPr>
          <w:sz w:val="23"/>
          <w:szCs w:val="23"/>
        </w:rPr>
        <w:t>.</w:t>
      </w:r>
      <w:r w:rsidR="00C31D6B" w:rsidRPr="00C31D6B">
        <w:rPr>
          <w:sz w:val="23"/>
          <w:szCs w:val="23"/>
          <w:vertAlign w:val="superscript"/>
        </w:rPr>
        <w:t xml:space="preserve"> </w:t>
      </w:r>
      <w:r w:rsidR="00C31D6B" w:rsidRPr="008766B4">
        <w:rPr>
          <w:sz w:val="23"/>
          <w:szCs w:val="23"/>
          <w:vertAlign w:val="superscript"/>
        </w:rPr>
        <w:t>(</w:t>
      </w:r>
      <w:r w:rsidR="00C31D6B">
        <w:rPr>
          <w:sz w:val="23"/>
          <w:szCs w:val="23"/>
          <w:vertAlign w:val="superscript"/>
        </w:rPr>
        <w:t>2999</w:t>
      </w:r>
      <w:r w:rsidR="00C31D6B" w:rsidRPr="008766B4">
        <w:rPr>
          <w:sz w:val="23"/>
          <w:szCs w:val="23"/>
          <w:vertAlign w:val="superscript"/>
        </w:rPr>
        <w:t>)</w:t>
      </w:r>
    </w:p>
    <w:p w:rsidR="002164AB" w:rsidRPr="002164AB" w:rsidRDefault="002164AB" w:rsidP="00DB5FB4">
      <w:pPr>
        <w:shd w:val="clear" w:color="auto" w:fill="F7FBFB"/>
        <w:spacing w:after="0" w:line="240" w:lineRule="auto"/>
        <w:ind w:left="1440"/>
        <w:rPr>
          <w:sz w:val="23"/>
          <w:szCs w:val="23"/>
        </w:rPr>
      </w:pPr>
      <w:r w:rsidRPr="002164AB">
        <w:rPr>
          <w:sz w:val="23"/>
          <w:szCs w:val="23"/>
          <w:vertAlign w:val="superscript"/>
        </w:rPr>
        <w:t>2 </w:t>
      </w:r>
      <w:r w:rsidRPr="00BC2F65">
        <w:rPr>
          <w:b/>
          <w:bCs/>
          <w:sz w:val="23"/>
          <w:szCs w:val="23"/>
        </w:rPr>
        <w:t xml:space="preserve">And be not </w:t>
      </w:r>
      <w:r w:rsidRPr="00DB5FB4">
        <w:rPr>
          <w:b/>
          <w:bCs/>
          <w:color w:val="C00000"/>
          <w:sz w:val="23"/>
          <w:szCs w:val="23"/>
        </w:rPr>
        <w:t xml:space="preserve">conformed </w:t>
      </w:r>
      <w:r w:rsidR="00DB5FB4" w:rsidRPr="00BC2F65">
        <w:rPr>
          <w:b/>
          <w:bCs/>
          <w:sz w:val="23"/>
          <w:szCs w:val="23"/>
          <w:vertAlign w:val="superscript"/>
        </w:rPr>
        <w:t>(</w:t>
      </w:r>
      <w:r w:rsidR="00DB5FB4">
        <w:rPr>
          <w:b/>
          <w:bCs/>
          <w:sz w:val="23"/>
          <w:szCs w:val="23"/>
          <w:vertAlign w:val="superscript"/>
        </w:rPr>
        <w:t>4964</w:t>
      </w:r>
      <w:r w:rsidR="00DB5FB4" w:rsidRPr="00BC2F65">
        <w:rPr>
          <w:b/>
          <w:bCs/>
          <w:sz w:val="23"/>
          <w:szCs w:val="23"/>
          <w:vertAlign w:val="superscript"/>
        </w:rPr>
        <w:t xml:space="preserve">) </w:t>
      </w:r>
      <w:r w:rsidRPr="00BC2F65">
        <w:rPr>
          <w:b/>
          <w:bCs/>
          <w:sz w:val="23"/>
          <w:szCs w:val="23"/>
        </w:rPr>
        <w:t xml:space="preserve">to this world: but be ye </w:t>
      </w:r>
      <w:r w:rsidRPr="00BC2F65">
        <w:rPr>
          <w:b/>
          <w:bCs/>
          <w:color w:val="C00000"/>
          <w:sz w:val="23"/>
          <w:szCs w:val="23"/>
        </w:rPr>
        <w:t xml:space="preserve">transformed </w:t>
      </w:r>
      <w:r w:rsidR="00C31D6B" w:rsidRPr="00BC2F65">
        <w:rPr>
          <w:b/>
          <w:bCs/>
          <w:sz w:val="23"/>
          <w:szCs w:val="23"/>
          <w:vertAlign w:val="superscript"/>
        </w:rPr>
        <w:t xml:space="preserve">(3339) </w:t>
      </w:r>
      <w:r w:rsidRPr="00BC2F65">
        <w:rPr>
          <w:b/>
          <w:bCs/>
          <w:sz w:val="23"/>
          <w:szCs w:val="23"/>
        </w:rPr>
        <w:t xml:space="preserve">by the </w:t>
      </w:r>
      <w:r w:rsidRPr="00DB5FB4">
        <w:rPr>
          <w:b/>
          <w:bCs/>
          <w:color w:val="C00000"/>
          <w:sz w:val="23"/>
          <w:szCs w:val="23"/>
        </w:rPr>
        <w:t xml:space="preserve">renewing </w:t>
      </w:r>
      <w:r w:rsidR="00DB5FB4" w:rsidRPr="00BC2F65">
        <w:rPr>
          <w:b/>
          <w:bCs/>
          <w:sz w:val="23"/>
          <w:szCs w:val="23"/>
          <w:vertAlign w:val="superscript"/>
        </w:rPr>
        <w:t>(</w:t>
      </w:r>
      <w:r w:rsidR="00DB5FB4">
        <w:rPr>
          <w:b/>
          <w:bCs/>
          <w:sz w:val="23"/>
          <w:szCs w:val="23"/>
          <w:vertAlign w:val="superscript"/>
        </w:rPr>
        <w:t>342</w:t>
      </w:r>
      <w:r w:rsidR="00DB5FB4" w:rsidRPr="00BC2F65">
        <w:rPr>
          <w:b/>
          <w:bCs/>
          <w:sz w:val="23"/>
          <w:szCs w:val="23"/>
          <w:vertAlign w:val="superscript"/>
        </w:rPr>
        <w:t xml:space="preserve">) </w:t>
      </w:r>
      <w:r w:rsidRPr="00BC2F65">
        <w:rPr>
          <w:b/>
          <w:bCs/>
          <w:sz w:val="23"/>
          <w:szCs w:val="23"/>
        </w:rPr>
        <w:t>of your mind</w:t>
      </w:r>
      <w:r w:rsidRPr="002164AB">
        <w:rPr>
          <w:sz w:val="23"/>
          <w:szCs w:val="23"/>
        </w:rPr>
        <w:t xml:space="preserve">, </w:t>
      </w:r>
      <w:r w:rsidRPr="00BC2F65">
        <w:rPr>
          <w:b/>
          <w:bCs/>
          <w:sz w:val="23"/>
          <w:szCs w:val="23"/>
        </w:rPr>
        <w:t xml:space="preserve">that ye may </w:t>
      </w:r>
      <w:r w:rsidRPr="0031066D">
        <w:rPr>
          <w:b/>
          <w:bCs/>
          <w:color w:val="C00000"/>
          <w:sz w:val="23"/>
          <w:szCs w:val="23"/>
        </w:rPr>
        <w:t xml:space="preserve">prove </w:t>
      </w:r>
      <w:r w:rsidR="0031066D" w:rsidRPr="00BC2F65">
        <w:rPr>
          <w:b/>
          <w:bCs/>
          <w:sz w:val="23"/>
          <w:szCs w:val="23"/>
          <w:vertAlign w:val="superscript"/>
        </w:rPr>
        <w:t>(</w:t>
      </w:r>
      <w:r w:rsidR="0031066D">
        <w:rPr>
          <w:b/>
          <w:bCs/>
          <w:sz w:val="23"/>
          <w:szCs w:val="23"/>
          <w:vertAlign w:val="superscript"/>
        </w:rPr>
        <w:t>1381</w:t>
      </w:r>
      <w:r w:rsidR="0031066D" w:rsidRPr="00BC2F65">
        <w:rPr>
          <w:b/>
          <w:bCs/>
          <w:sz w:val="23"/>
          <w:szCs w:val="23"/>
          <w:vertAlign w:val="superscript"/>
        </w:rPr>
        <w:t xml:space="preserve">) </w:t>
      </w:r>
      <w:r w:rsidRPr="00BC2F65">
        <w:rPr>
          <w:b/>
          <w:bCs/>
          <w:sz w:val="23"/>
          <w:szCs w:val="23"/>
        </w:rPr>
        <w:t xml:space="preserve">what is that good, and acceptable, and </w:t>
      </w:r>
      <w:r w:rsidRPr="00BC2F65">
        <w:rPr>
          <w:b/>
          <w:bCs/>
          <w:color w:val="C00000"/>
          <w:sz w:val="23"/>
          <w:szCs w:val="23"/>
        </w:rPr>
        <w:t>perfect</w:t>
      </w:r>
      <w:r w:rsidRPr="00BC2F65">
        <w:rPr>
          <w:b/>
          <w:bCs/>
          <w:sz w:val="23"/>
          <w:szCs w:val="23"/>
        </w:rPr>
        <w:t>,</w:t>
      </w:r>
      <w:r w:rsidR="00C31D6B" w:rsidRPr="00BC2F65">
        <w:rPr>
          <w:b/>
          <w:bCs/>
          <w:sz w:val="23"/>
          <w:szCs w:val="23"/>
          <w:vertAlign w:val="superscript"/>
        </w:rPr>
        <w:t xml:space="preserve"> (5046</w:t>
      </w:r>
      <w:r w:rsidR="009F2186" w:rsidRPr="00BC2F65">
        <w:rPr>
          <w:b/>
          <w:bCs/>
          <w:sz w:val="23"/>
          <w:szCs w:val="23"/>
          <w:vertAlign w:val="superscript"/>
        </w:rPr>
        <w:t xml:space="preserve">) </w:t>
      </w:r>
      <w:r w:rsidR="009F2186" w:rsidRPr="00BC2F65">
        <w:rPr>
          <w:b/>
          <w:bCs/>
          <w:sz w:val="23"/>
          <w:szCs w:val="23"/>
        </w:rPr>
        <w:t>will</w:t>
      </w:r>
      <w:r w:rsidRPr="00BC2F65">
        <w:rPr>
          <w:b/>
          <w:bCs/>
          <w:sz w:val="23"/>
          <w:szCs w:val="23"/>
        </w:rPr>
        <w:t xml:space="preserve"> of God</w:t>
      </w:r>
      <w:r w:rsidRPr="002164AB">
        <w:rPr>
          <w:sz w:val="23"/>
          <w:szCs w:val="23"/>
        </w:rPr>
        <w:t>.</w:t>
      </w:r>
      <w:r>
        <w:rPr>
          <w:sz w:val="23"/>
          <w:szCs w:val="23"/>
        </w:rPr>
        <w:t>”</w:t>
      </w:r>
      <w:r w:rsidRPr="0085765E">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2164AB" w:rsidRDefault="002164AB" w:rsidP="002164AB">
      <w:pPr>
        <w:spacing w:after="0" w:line="240" w:lineRule="auto"/>
        <w:ind w:left="1440"/>
        <w:rPr>
          <w:sz w:val="23"/>
          <w:szCs w:val="23"/>
        </w:rPr>
      </w:pPr>
    </w:p>
    <w:p w:rsidR="00DB5FB4" w:rsidRPr="002836E1" w:rsidRDefault="00DB5FB4" w:rsidP="002836E1">
      <w:pPr>
        <w:shd w:val="clear" w:color="auto" w:fill="FFFFF0"/>
        <w:spacing w:after="0" w:line="240" w:lineRule="auto"/>
        <w:ind w:left="1627"/>
        <w:rPr>
          <w:b/>
          <w:bCs/>
          <w:sz w:val="20"/>
          <w:szCs w:val="20"/>
          <w:vertAlign w:val="superscript"/>
        </w:rPr>
      </w:pPr>
      <w:r w:rsidRPr="002836E1">
        <w:rPr>
          <w:b/>
          <w:bCs/>
          <w:color w:val="C00000"/>
          <w:sz w:val="20"/>
          <w:szCs w:val="20"/>
        </w:rPr>
        <w:t xml:space="preserve">Conformed </w:t>
      </w:r>
      <w:r w:rsidRPr="002836E1">
        <w:rPr>
          <w:b/>
          <w:bCs/>
          <w:sz w:val="20"/>
          <w:szCs w:val="20"/>
        </w:rPr>
        <w:t xml:space="preserve">4964 </w:t>
      </w:r>
      <w:r w:rsidRPr="002836E1">
        <w:rPr>
          <w:sz w:val="20"/>
          <w:szCs w:val="20"/>
          <w:lang w:val="en"/>
        </w:rPr>
        <w:t xml:space="preserve">– </w:t>
      </w:r>
      <w:r w:rsidR="002836E1" w:rsidRPr="002836E1">
        <w:rPr>
          <w:b/>
          <w:bCs/>
          <w:sz w:val="20"/>
          <w:szCs w:val="20"/>
          <w:lang w:val="en"/>
        </w:rPr>
        <w:t>συσχηματίζω</w:t>
      </w:r>
      <w:r w:rsidR="002836E1" w:rsidRPr="002836E1">
        <w:rPr>
          <w:sz w:val="20"/>
          <w:szCs w:val="20"/>
          <w:lang w:val="en"/>
        </w:rPr>
        <w:t xml:space="preserve"> </w:t>
      </w:r>
      <w:r w:rsidR="002836E1" w:rsidRPr="002836E1">
        <w:rPr>
          <w:b/>
          <w:bCs/>
          <w:sz w:val="20"/>
          <w:szCs w:val="20"/>
          <w:lang w:val="en"/>
        </w:rPr>
        <w:t>syschēmatízō,</w:t>
      </w:r>
      <w:r w:rsidR="002836E1" w:rsidRPr="002836E1">
        <w:rPr>
          <w:sz w:val="20"/>
          <w:szCs w:val="20"/>
          <w:lang w:val="en"/>
        </w:rPr>
        <w:t xml:space="preserve"> soos-khay-mat-id'-zo; from 4862 and a derivative of 4976; </w:t>
      </w:r>
      <w:r w:rsidR="002836E1" w:rsidRPr="002836E1">
        <w:rPr>
          <w:color w:val="C00000"/>
          <w:sz w:val="20"/>
          <w:szCs w:val="20"/>
          <w:lang w:val="en"/>
        </w:rPr>
        <w:t xml:space="preserve">to fashion alike, i.e. conform to the same pattern </w:t>
      </w:r>
      <w:r w:rsidR="002836E1" w:rsidRPr="002836E1">
        <w:rPr>
          <w:sz w:val="20"/>
          <w:szCs w:val="20"/>
          <w:lang w:val="en"/>
        </w:rPr>
        <w:t>(figuratively):—</w:t>
      </w:r>
      <w:r w:rsidR="002836E1" w:rsidRPr="002836E1">
        <w:rPr>
          <w:sz w:val="20"/>
          <w:szCs w:val="20"/>
        </w:rPr>
        <w:t xml:space="preserve"> </w:t>
      </w:r>
      <w:r w:rsidR="002836E1" w:rsidRPr="005F2C2E">
        <w:rPr>
          <w:sz w:val="20"/>
          <w:szCs w:val="20"/>
        </w:rPr>
        <w:t>(Translated in King James Version as)</w:t>
      </w:r>
      <w:r w:rsidR="002836E1">
        <w:rPr>
          <w:sz w:val="20"/>
          <w:szCs w:val="20"/>
        </w:rPr>
        <w:t xml:space="preserve"> </w:t>
      </w:r>
      <w:r w:rsidR="002836E1" w:rsidRPr="002836E1">
        <w:rPr>
          <w:sz w:val="20"/>
          <w:szCs w:val="20"/>
          <w:lang w:val="en"/>
        </w:rPr>
        <w:t>conform to, fashion self according to.</w:t>
      </w:r>
    </w:p>
    <w:p w:rsidR="00DB5FB4" w:rsidRPr="002836E1" w:rsidRDefault="00DB5FB4" w:rsidP="002164AB">
      <w:pPr>
        <w:spacing w:after="0" w:line="240" w:lineRule="auto"/>
        <w:ind w:left="1440"/>
        <w:rPr>
          <w:sz w:val="16"/>
          <w:szCs w:val="16"/>
        </w:rPr>
      </w:pPr>
    </w:p>
    <w:p w:rsidR="00C31D6B" w:rsidRPr="00FE7131" w:rsidRDefault="00C31D6B" w:rsidP="00B12B4B">
      <w:pPr>
        <w:shd w:val="clear" w:color="auto" w:fill="FFFFF0"/>
        <w:spacing w:after="0" w:line="240" w:lineRule="auto"/>
        <w:ind w:left="1620"/>
        <w:rPr>
          <w:b/>
          <w:bCs/>
          <w:sz w:val="20"/>
          <w:szCs w:val="20"/>
        </w:rPr>
      </w:pPr>
      <w:r w:rsidRPr="00FE7131">
        <w:rPr>
          <w:b/>
          <w:bCs/>
          <w:color w:val="C00000"/>
          <w:sz w:val="20"/>
          <w:szCs w:val="20"/>
        </w:rPr>
        <w:t xml:space="preserve">Perfect </w:t>
      </w:r>
      <w:r w:rsidRPr="00FE7131">
        <w:rPr>
          <w:b/>
          <w:bCs/>
          <w:sz w:val="20"/>
          <w:szCs w:val="20"/>
        </w:rPr>
        <w:t xml:space="preserve">5046 </w:t>
      </w:r>
      <w:r w:rsidRPr="00FE7131">
        <w:rPr>
          <w:sz w:val="20"/>
          <w:szCs w:val="20"/>
          <w:lang w:val="en"/>
        </w:rPr>
        <w:t xml:space="preserve">– </w:t>
      </w:r>
      <w:r w:rsidRPr="00FE7131">
        <w:rPr>
          <w:b/>
          <w:bCs/>
          <w:sz w:val="20"/>
          <w:szCs w:val="20"/>
          <w:lang w:val="en"/>
        </w:rPr>
        <w:t>τέλειος</w:t>
      </w:r>
      <w:r w:rsidRPr="00FE7131">
        <w:rPr>
          <w:sz w:val="20"/>
          <w:szCs w:val="20"/>
          <w:lang w:val="en"/>
        </w:rPr>
        <w:t xml:space="preserve"> </w:t>
      </w:r>
      <w:r w:rsidRPr="00FE7131">
        <w:rPr>
          <w:b/>
          <w:bCs/>
          <w:sz w:val="20"/>
          <w:szCs w:val="20"/>
          <w:lang w:val="en"/>
        </w:rPr>
        <w:t>téleios,</w:t>
      </w:r>
      <w:r w:rsidRPr="00FE7131">
        <w:rPr>
          <w:sz w:val="20"/>
          <w:szCs w:val="20"/>
          <w:lang w:val="en"/>
        </w:rPr>
        <w:t xml:space="preserve"> tel'-i-os; from </w:t>
      </w:r>
      <w:r w:rsidRPr="00FE7131">
        <w:rPr>
          <w:color w:val="0000FF"/>
          <w:sz w:val="20"/>
          <w:szCs w:val="20"/>
          <w:lang w:val="en"/>
        </w:rPr>
        <w:t>5056</w:t>
      </w:r>
      <w:r w:rsidRPr="00FE7131">
        <w:rPr>
          <w:sz w:val="20"/>
          <w:szCs w:val="20"/>
          <w:lang w:val="en"/>
        </w:rPr>
        <w:t xml:space="preserve">; </w:t>
      </w:r>
      <w:r w:rsidRPr="002F4E85">
        <w:rPr>
          <w:color w:val="C00000"/>
          <w:sz w:val="20"/>
          <w:szCs w:val="20"/>
          <w:lang w:val="en"/>
        </w:rPr>
        <w:t xml:space="preserve">complete </w:t>
      </w:r>
      <w:r w:rsidRPr="00FE7131">
        <w:rPr>
          <w:sz w:val="20"/>
          <w:szCs w:val="20"/>
          <w:lang w:val="en"/>
        </w:rPr>
        <w:t>(</w:t>
      </w:r>
      <w:r w:rsidRPr="002F4E85">
        <w:rPr>
          <w:color w:val="C00000"/>
          <w:sz w:val="20"/>
          <w:szCs w:val="20"/>
          <w:lang w:val="en"/>
        </w:rPr>
        <w:t>in various applications of labor, growth, mental and moral character, etc.</w:t>
      </w:r>
      <w:r w:rsidRPr="00FE7131">
        <w:rPr>
          <w:sz w:val="20"/>
          <w:szCs w:val="20"/>
          <w:lang w:val="en"/>
        </w:rPr>
        <w:t xml:space="preserve">); neuter (as noun, with 3588) </w:t>
      </w:r>
      <w:r w:rsidRPr="002F4E85">
        <w:rPr>
          <w:color w:val="C00000"/>
          <w:sz w:val="20"/>
          <w:szCs w:val="20"/>
          <w:lang w:val="en"/>
        </w:rPr>
        <w:t>completeness</w:t>
      </w:r>
      <w:r w:rsidR="002836E1" w:rsidRPr="00FE7131">
        <w:rPr>
          <w:sz w:val="20"/>
          <w:szCs w:val="20"/>
          <w:lang w:val="en"/>
        </w:rPr>
        <w:t>: —</w:t>
      </w:r>
      <w:r w:rsidR="000B4073" w:rsidRPr="000B4073">
        <w:rPr>
          <w:sz w:val="20"/>
          <w:szCs w:val="20"/>
        </w:rPr>
        <w:t xml:space="preserve"> </w:t>
      </w:r>
      <w:r w:rsidR="000B4073" w:rsidRPr="005F2C2E">
        <w:rPr>
          <w:sz w:val="20"/>
          <w:szCs w:val="20"/>
        </w:rPr>
        <w:t xml:space="preserve">(Translated in King James Version as) </w:t>
      </w:r>
      <w:r w:rsidRPr="00FE7131">
        <w:rPr>
          <w:sz w:val="20"/>
          <w:szCs w:val="20"/>
          <w:lang w:val="en"/>
        </w:rPr>
        <w:t>of full age, man, perfect.</w:t>
      </w:r>
    </w:p>
    <w:p w:rsidR="00C31D6B" w:rsidRPr="00FE7131" w:rsidRDefault="00C31D6B" w:rsidP="00B12B4B">
      <w:pPr>
        <w:shd w:val="clear" w:color="auto" w:fill="FFFFF0"/>
        <w:spacing w:after="0" w:line="240" w:lineRule="auto"/>
        <w:ind w:left="1620"/>
        <w:rPr>
          <w:b/>
          <w:bCs/>
          <w:sz w:val="10"/>
          <w:szCs w:val="10"/>
        </w:rPr>
      </w:pPr>
    </w:p>
    <w:p w:rsidR="00C31D6B" w:rsidRPr="00FE7131" w:rsidRDefault="00C31D6B" w:rsidP="00B12B4B">
      <w:pPr>
        <w:shd w:val="clear" w:color="auto" w:fill="FFFFF0"/>
        <w:spacing w:after="0" w:line="240" w:lineRule="auto"/>
        <w:ind w:left="1800"/>
        <w:rPr>
          <w:sz w:val="20"/>
          <w:szCs w:val="20"/>
        </w:rPr>
      </w:pPr>
      <w:r w:rsidRPr="00B42770">
        <w:rPr>
          <w:b/>
          <w:bCs/>
          <w:color w:val="0000FF"/>
          <w:sz w:val="20"/>
          <w:szCs w:val="20"/>
        </w:rPr>
        <w:t xml:space="preserve">5056 </w:t>
      </w:r>
      <w:r w:rsidRPr="00FE7131">
        <w:rPr>
          <w:sz w:val="20"/>
          <w:szCs w:val="20"/>
        </w:rPr>
        <w:t>–</w:t>
      </w:r>
      <w:r w:rsidRPr="00FE7131">
        <w:rPr>
          <w:b/>
          <w:bCs/>
          <w:sz w:val="20"/>
          <w:szCs w:val="20"/>
        </w:rPr>
        <w:t xml:space="preserve"> </w:t>
      </w:r>
      <w:r w:rsidRPr="00FE7131">
        <w:rPr>
          <w:b/>
          <w:bCs/>
          <w:sz w:val="20"/>
          <w:szCs w:val="20"/>
          <w:lang w:val="en"/>
        </w:rPr>
        <w:t xml:space="preserve">τέλος télos, tel'-os; </w:t>
      </w:r>
      <w:r w:rsidRPr="00FE7131">
        <w:rPr>
          <w:sz w:val="20"/>
          <w:szCs w:val="20"/>
          <w:lang w:val="en"/>
        </w:rPr>
        <w:t>from a primary τέλλω téllō (</w:t>
      </w:r>
      <w:r w:rsidRPr="002F4E85">
        <w:rPr>
          <w:color w:val="C00000"/>
          <w:sz w:val="20"/>
          <w:szCs w:val="20"/>
          <w:lang w:val="en"/>
        </w:rPr>
        <w:t>to set out for a definite point or goal</w:t>
      </w:r>
      <w:r w:rsidRPr="00FE7131">
        <w:rPr>
          <w:sz w:val="20"/>
          <w:szCs w:val="20"/>
          <w:lang w:val="en"/>
        </w:rPr>
        <w:t xml:space="preserve">); properly, </w:t>
      </w:r>
      <w:r w:rsidRPr="002F4E85">
        <w:rPr>
          <w:color w:val="C00000"/>
          <w:sz w:val="20"/>
          <w:szCs w:val="20"/>
          <w:lang w:val="en"/>
        </w:rPr>
        <w:t>the point aimed at as a limit</w:t>
      </w:r>
      <w:r w:rsidRPr="00FE7131">
        <w:rPr>
          <w:sz w:val="20"/>
          <w:szCs w:val="20"/>
          <w:lang w:val="en"/>
        </w:rPr>
        <w:t xml:space="preserve">, i.e. (by implication) </w:t>
      </w:r>
      <w:r w:rsidRPr="002F4E85">
        <w:rPr>
          <w:color w:val="C00000"/>
          <w:sz w:val="20"/>
          <w:szCs w:val="20"/>
          <w:lang w:val="en"/>
        </w:rPr>
        <w:t xml:space="preserve">the conclusion of an act or state </w:t>
      </w:r>
      <w:r w:rsidRPr="00FE7131">
        <w:rPr>
          <w:sz w:val="20"/>
          <w:szCs w:val="20"/>
          <w:lang w:val="en"/>
        </w:rPr>
        <w:t>(</w:t>
      </w:r>
      <w:r w:rsidRPr="002F4E85">
        <w:rPr>
          <w:color w:val="C00000"/>
          <w:sz w:val="20"/>
          <w:szCs w:val="20"/>
          <w:lang w:val="en"/>
        </w:rPr>
        <w:t xml:space="preserve">termination </w:t>
      </w:r>
      <w:r w:rsidRPr="00FE7131">
        <w:rPr>
          <w:sz w:val="20"/>
          <w:szCs w:val="20"/>
          <w:lang w:val="en"/>
        </w:rPr>
        <w:t xml:space="preserve">(literally, figuratively or indefinitely), </w:t>
      </w:r>
      <w:r w:rsidRPr="002F4E85">
        <w:rPr>
          <w:color w:val="C00000"/>
          <w:sz w:val="20"/>
          <w:szCs w:val="20"/>
          <w:lang w:val="en"/>
        </w:rPr>
        <w:t xml:space="preserve">result </w:t>
      </w:r>
      <w:r w:rsidRPr="00FE7131">
        <w:rPr>
          <w:sz w:val="20"/>
          <w:szCs w:val="20"/>
          <w:lang w:val="en"/>
        </w:rPr>
        <w:t>(</w:t>
      </w:r>
      <w:r w:rsidRPr="002F4E85">
        <w:rPr>
          <w:color w:val="C00000"/>
          <w:sz w:val="20"/>
          <w:szCs w:val="20"/>
          <w:lang w:val="en"/>
        </w:rPr>
        <w:t>immediate, ultimate or prophetic</w:t>
      </w:r>
      <w:r w:rsidRPr="00FE7131">
        <w:rPr>
          <w:sz w:val="20"/>
          <w:szCs w:val="20"/>
          <w:lang w:val="en"/>
        </w:rPr>
        <w:t xml:space="preserve">), </w:t>
      </w:r>
      <w:r w:rsidRPr="002F4E85">
        <w:rPr>
          <w:color w:val="C00000"/>
          <w:sz w:val="20"/>
          <w:szCs w:val="20"/>
          <w:lang w:val="en"/>
        </w:rPr>
        <w:t>purpose</w:t>
      </w:r>
      <w:r w:rsidRPr="00FE7131">
        <w:rPr>
          <w:sz w:val="20"/>
          <w:szCs w:val="20"/>
          <w:lang w:val="en"/>
        </w:rPr>
        <w:t xml:space="preserve">); </w:t>
      </w:r>
      <w:r w:rsidRPr="002F4E85">
        <w:rPr>
          <w:color w:val="C00000"/>
          <w:sz w:val="20"/>
          <w:szCs w:val="20"/>
          <w:lang w:val="en"/>
        </w:rPr>
        <w:t xml:space="preserve">specially, an impost or levy </w:t>
      </w:r>
      <w:r w:rsidRPr="00FE7131">
        <w:rPr>
          <w:sz w:val="20"/>
          <w:szCs w:val="20"/>
          <w:lang w:val="en"/>
        </w:rPr>
        <w:t>(</w:t>
      </w:r>
      <w:r w:rsidRPr="002F4E85">
        <w:rPr>
          <w:color w:val="C00000"/>
          <w:sz w:val="20"/>
          <w:szCs w:val="20"/>
          <w:lang w:val="en"/>
        </w:rPr>
        <w:t>as paid</w:t>
      </w:r>
      <w:r w:rsidRPr="00FE7131">
        <w:rPr>
          <w:sz w:val="20"/>
          <w:szCs w:val="20"/>
          <w:lang w:val="en"/>
        </w:rPr>
        <w:t>):—</w:t>
      </w:r>
      <w:r w:rsidR="000B4073" w:rsidRPr="000B4073">
        <w:rPr>
          <w:sz w:val="20"/>
          <w:szCs w:val="20"/>
        </w:rPr>
        <w:t xml:space="preserve"> </w:t>
      </w:r>
      <w:r w:rsidR="000B4073" w:rsidRPr="005F2C2E">
        <w:rPr>
          <w:sz w:val="20"/>
          <w:szCs w:val="20"/>
        </w:rPr>
        <w:t xml:space="preserve">(Translated in King James Version as) </w:t>
      </w:r>
      <w:r w:rsidRPr="00FE7131">
        <w:rPr>
          <w:sz w:val="20"/>
          <w:szCs w:val="20"/>
          <w:lang w:val="en"/>
        </w:rPr>
        <w:t>+ continual, custom, end(-ing), finally, uttermost.</w:t>
      </w:r>
    </w:p>
    <w:p w:rsidR="00C31D6B" w:rsidRDefault="00C31D6B" w:rsidP="00FE7131">
      <w:pPr>
        <w:spacing w:after="0" w:line="240" w:lineRule="auto"/>
        <w:ind w:left="1620"/>
        <w:rPr>
          <w:b/>
          <w:bCs/>
          <w:sz w:val="16"/>
          <w:szCs w:val="16"/>
        </w:rPr>
      </w:pPr>
    </w:p>
    <w:p w:rsidR="0031066D" w:rsidRPr="0031066D" w:rsidRDefault="0031066D" w:rsidP="00B12B4B">
      <w:pPr>
        <w:shd w:val="clear" w:color="auto" w:fill="FFFFF0"/>
        <w:spacing w:after="0" w:line="240" w:lineRule="auto"/>
        <w:ind w:left="1620"/>
        <w:rPr>
          <w:b/>
          <w:bCs/>
          <w:sz w:val="20"/>
          <w:szCs w:val="20"/>
        </w:rPr>
      </w:pPr>
      <w:r w:rsidRPr="0031066D">
        <w:rPr>
          <w:b/>
          <w:bCs/>
          <w:color w:val="C00000"/>
          <w:sz w:val="20"/>
          <w:szCs w:val="20"/>
        </w:rPr>
        <w:lastRenderedPageBreak/>
        <w:t xml:space="preserve">Prove </w:t>
      </w:r>
      <w:r w:rsidRPr="0031066D">
        <w:rPr>
          <w:b/>
          <w:bCs/>
          <w:sz w:val="20"/>
          <w:szCs w:val="20"/>
        </w:rPr>
        <w:t xml:space="preserve">1381 </w:t>
      </w:r>
      <w:r w:rsidRPr="0031066D">
        <w:rPr>
          <w:sz w:val="20"/>
          <w:szCs w:val="20"/>
          <w:lang w:val="en"/>
        </w:rPr>
        <w:t xml:space="preserve">– </w:t>
      </w:r>
      <w:r w:rsidRPr="0031066D">
        <w:rPr>
          <w:b/>
          <w:bCs/>
          <w:sz w:val="20"/>
          <w:szCs w:val="20"/>
          <w:lang w:val="en"/>
        </w:rPr>
        <w:t>δοκιμάζω</w:t>
      </w:r>
      <w:r w:rsidRPr="0031066D">
        <w:rPr>
          <w:sz w:val="20"/>
          <w:szCs w:val="20"/>
          <w:lang w:val="en"/>
        </w:rPr>
        <w:t xml:space="preserve"> </w:t>
      </w:r>
      <w:r w:rsidRPr="0031066D">
        <w:rPr>
          <w:b/>
          <w:bCs/>
          <w:sz w:val="20"/>
          <w:szCs w:val="20"/>
          <w:lang w:val="en"/>
        </w:rPr>
        <w:t>dokimázō,</w:t>
      </w:r>
      <w:r w:rsidRPr="0031066D">
        <w:rPr>
          <w:sz w:val="20"/>
          <w:szCs w:val="20"/>
          <w:lang w:val="en"/>
        </w:rPr>
        <w:t xml:space="preserve"> dok-im-ad'-zo; from 1384; </w:t>
      </w:r>
      <w:r w:rsidRPr="0031066D">
        <w:rPr>
          <w:color w:val="C00000"/>
          <w:sz w:val="20"/>
          <w:szCs w:val="20"/>
          <w:lang w:val="en"/>
        </w:rPr>
        <w:t xml:space="preserve">to test </w:t>
      </w:r>
      <w:r w:rsidRPr="0031066D">
        <w:rPr>
          <w:sz w:val="20"/>
          <w:szCs w:val="20"/>
          <w:lang w:val="en"/>
        </w:rPr>
        <w:t xml:space="preserve">(literally or figuratively); by implication, </w:t>
      </w:r>
      <w:r w:rsidRPr="0031066D">
        <w:rPr>
          <w:color w:val="C00000"/>
          <w:sz w:val="20"/>
          <w:szCs w:val="20"/>
          <w:lang w:val="en"/>
        </w:rPr>
        <w:t xml:space="preserve">to </w:t>
      </w:r>
      <w:r w:rsidR="00FB772F" w:rsidRPr="0031066D">
        <w:rPr>
          <w:color w:val="C00000"/>
          <w:sz w:val="20"/>
          <w:szCs w:val="20"/>
          <w:lang w:val="en"/>
        </w:rPr>
        <w:t>approve</w:t>
      </w:r>
      <w:r w:rsidR="00FB772F">
        <w:rPr>
          <w:color w:val="C00000"/>
          <w:sz w:val="20"/>
          <w:szCs w:val="20"/>
          <w:lang w:val="en"/>
        </w:rPr>
        <w:t>: —</w:t>
      </w:r>
      <w:r w:rsidRPr="0031066D">
        <w:rPr>
          <w:sz w:val="20"/>
          <w:szCs w:val="20"/>
        </w:rPr>
        <w:t xml:space="preserve"> </w:t>
      </w:r>
      <w:r w:rsidRPr="005F2C2E">
        <w:rPr>
          <w:sz w:val="20"/>
          <w:szCs w:val="20"/>
        </w:rPr>
        <w:t xml:space="preserve">(Translated in King James Version as) </w:t>
      </w:r>
      <w:r w:rsidRPr="0031066D">
        <w:rPr>
          <w:sz w:val="20"/>
          <w:szCs w:val="20"/>
          <w:lang w:val="en"/>
        </w:rPr>
        <w:t xml:space="preserve">allow, discern, examine, </w:t>
      </w:r>
      <w:r w:rsidRPr="0031066D">
        <w:rPr>
          <w:b/>
          <w:bCs/>
          <w:sz w:val="20"/>
          <w:szCs w:val="20"/>
          <w:lang w:val="en"/>
        </w:rPr>
        <w:t>×</w:t>
      </w:r>
      <w:r w:rsidRPr="0031066D">
        <w:rPr>
          <w:sz w:val="20"/>
          <w:szCs w:val="20"/>
          <w:lang w:val="en"/>
        </w:rPr>
        <w:t xml:space="preserve"> like, (ap-</w:t>
      </w:r>
      <w:r w:rsidR="00FB772F" w:rsidRPr="0031066D">
        <w:rPr>
          <w:sz w:val="20"/>
          <w:szCs w:val="20"/>
          <w:lang w:val="en"/>
        </w:rPr>
        <w:t>) prove</w:t>
      </w:r>
      <w:r w:rsidRPr="0031066D">
        <w:rPr>
          <w:sz w:val="20"/>
          <w:szCs w:val="20"/>
          <w:lang w:val="en"/>
        </w:rPr>
        <w:t>, try.</w:t>
      </w:r>
    </w:p>
    <w:p w:rsidR="0031066D" w:rsidRPr="00FE7131" w:rsidRDefault="0031066D" w:rsidP="00FE7131">
      <w:pPr>
        <w:spacing w:after="0" w:line="240" w:lineRule="auto"/>
        <w:ind w:left="1620"/>
        <w:rPr>
          <w:b/>
          <w:bCs/>
          <w:sz w:val="16"/>
          <w:szCs w:val="16"/>
        </w:rPr>
      </w:pPr>
    </w:p>
    <w:p w:rsidR="00C31D6B" w:rsidRPr="00FE7131" w:rsidRDefault="00C31D6B" w:rsidP="00B12B4B">
      <w:pPr>
        <w:shd w:val="clear" w:color="auto" w:fill="FFFFF0"/>
        <w:spacing w:after="0" w:line="240" w:lineRule="auto"/>
        <w:ind w:left="1620"/>
        <w:rPr>
          <w:b/>
          <w:bCs/>
          <w:sz w:val="20"/>
          <w:szCs w:val="20"/>
        </w:rPr>
      </w:pPr>
      <w:r w:rsidRPr="00FE7131">
        <w:rPr>
          <w:b/>
          <w:bCs/>
          <w:color w:val="C00000"/>
          <w:sz w:val="20"/>
          <w:szCs w:val="20"/>
        </w:rPr>
        <w:t xml:space="preserve">Reasonable </w:t>
      </w:r>
      <w:r w:rsidRPr="00FE7131">
        <w:rPr>
          <w:b/>
          <w:bCs/>
          <w:sz w:val="20"/>
          <w:szCs w:val="20"/>
        </w:rPr>
        <w:t xml:space="preserve">3050 </w:t>
      </w:r>
      <w:r w:rsidRPr="00FE7131">
        <w:rPr>
          <w:sz w:val="20"/>
          <w:szCs w:val="20"/>
          <w:lang w:val="en"/>
        </w:rPr>
        <w:t xml:space="preserve">– </w:t>
      </w:r>
      <w:r w:rsidRPr="00FE7131">
        <w:rPr>
          <w:b/>
          <w:bCs/>
          <w:sz w:val="20"/>
          <w:szCs w:val="20"/>
          <w:lang w:val="en"/>
        </w:rPr>
        <w:t>λογικός</w:t>
      </w:r>
      <w:r w:rsidRPr="00FE7131">
        <w:rPr>
          <w:sz w:val="20"/>
          <w:szCs w:val="20"/>
          <w:lang w:val="en"/>
        </w:rPr>
        <w:t xml:space="preserve"> </w:t>
      </w:r>
      <w:r w:rsidRPr="00FE7131">
        <w:rPr>
          <w:b/>
          <w:bCs/>
          <w:sz w:val="20"/>
          <w:szCs w:val="20"/>
          <w:lang w:val="en"/>
        </w:rPr>
        <w:t>logikós,</w:t>
      </w:r>
      <w:r w:rsidRPr="00FE7131">
        <w:rPr>
          <w:sz w:val="20"/>
          <w:szCs w:val="20"/>
          <w:lang w:val="en"/>
        </w:rPr>
        <w:t xml:space="preserve"> log-ik-os'; from 3056; </w:t>
      </w:r>
      <w:r w:rsidRPr="002F4E85">
        <w:rPr>
          <w:color w:val="C00000"/>
          <w:sz w:val="20"/>
          <w:szCs w:val="20"/>
          <w:lang w:val="en"/>
        </w:rPr>
        <w:t>rational ("logical"</w:t>
      </w:r>
      <w:r w:rsidR="002F4E85" w:rsidRPr="00FE7131">
        <w:rPr>
          <w:sz w:val="20"/>
          <w:szCs w:val="20"/>
          <w:lang w:val="en"/>
        </w:rPr>
        <w:t>) :</w:t>
      </w:r>
      <w:r w:rsidRPr="00FE7131">
        <w:rPr>
          <w:sz w:val="20"/>
          <w:szCs w:val="20"/>
          <w:lang w:val="en"/>
        </w:rPr>
        <w:t>—</w:t>
      </w:r>
      <w:r w:rsidR="0031066D" w:rsidRPr="005F2C2E">
        <w:rPr>
          <w:sz w:val="20"/>
          <w:szCs w:val="20"/>
        </w:rPr>
        <w:t>( Translated</w:t>
      </w:r>
      <w:r w:rsidR="000B4073" w:rsidRPr="005F2C2E">
        <w:rPr>
          <w:sz w:val="20"/>
          <w:szCs w:val="20"/>
        </w:rPr>
        <w:t xml:space="preserve"> in King James Version as) </w:t>
      </w:r>
      <w:r w:rsidRPr="00FE7131">
        <w:rPr>
          <w:sz w:val="20"/>
          <w:szCs w:val="20"/>
          <w:lang w:val="en"/>
        </w:rPr>
        <w:t>reasonable, of the word.</w:t>
      </w:r>
    </w:p>
    <w:p w:rsidR="00C31D6B" w:rsidRDefault="00C31D6B" w:rsidP="004F30C2">
      <w:pPr>
        <w:spacing w:after="0" w:line="240" w:lineRule="auto"/>
        <w:ind w:left="1620"/>
        <w:rPr>
          <w:b/>
          <w:bCs/>
          <w:sz w:val="16"/>
          <w:szCs w:val="16"/>
        </w:rPr>
      </w:pPr>
    </w:p>
    <w:p w:rsidR="00DB5FB4" w:rsidRPr="002836E1" w:rsidRDefault="00DB5FB4" w:rsidP="002836E1">
      <w:pPr>
        <w:shd w:val="clear" w:color="auto" w:fill="FFFFF0"/>
        <w:spacing w:after="0" w:line="240" w:lineRule="auto"/>
        <w:ind w:left="1620"/>
        <w:rPr>
          <w:b/>
          <w:bCs/>
          <w:sz w:val="20"/>
          <w:szCs w:val="20"/>
        </w:rPr>
      </w:pPr>
      <w:r w:rsidRPr="002836E1">
        <w:rPr>
          <w:b/>
          <w:bCs/>
          <w:color w:val="C00000"/>
          <w:sz w:val="20"/>
          <w:szCs w:val="20"/>
        </w:rPr>
        <w:t xml:space="preserve">Renewing </w:t>
      </w:r>
      <w:r w:rsidRPr="002836E1">
        <w:rPr>
          <w:b/>
          <w:bCs/>
          <w:color w:val="000000" w:themeColor="text1"/>
          <w:sz w:val="20"/>
          <w:szCs w:val="20"/>
        </w:rPr>
        <w:t>342</w:t>
      </w:r>
      <w:r w:rsidRPr="002836E1">
        <w:rPr>
          <w:b/>
          <w:bCs/>
          <w:color w:val="C00000"/>
          <w:sz w:val="20"/>
          <w:szCs w:val="20"/>
        </w:rPr>
        <w:t xml:space="preserve"> </w:t>
      </w:r>
      <w:r w:rsidRPr="002836E1">
        <w:rPr>
          <w:sz w:val="20"/>
          <w:szCs w:val="20"/>
          <w:lang w:val="en"/>
        </w:rPr>
        <w:t xml:space="preserve">– </w:t>
      </w:r>
      <w:r w:rsidR="002836E1" w:rsidRPr="002836E1">
        <w:rPr>
          <w:b/>
          <w:bCs/>
          <w:sz w:val="20"/>
          <w:szCs w:val="20"/>
          <w:lang w:val="en"/>
        </w:rPr>
        <w:t>ἀνακαίνωσις</w:t>
      </w:r>
      <w:r w:rsidR="002836E1" w:rsidRPr="002836E1">
        <w:rPr>
          <w:sz w:val="20"/>
          <w:szCs w:val="20"/>
          <w:lang w:val="en"/>
        </w:rPr>
        <w:t xml:space="preserve"> </w:t>
      </w:r>
      <w:r w:rsidR="002836E1" w:rsidRPr="002836E1">
        <w:rPr>
          <w:b/>
          <w:bCs/>
          <w:sz w:val="20"/>
          <w:szCs w:val="20"/>
          <w:lang w:val="en"/>
        </w:rPr>
        <w:t>anakaínōsis,</w:t>
      </w:r>
      <w:r w:rsidR="002836E1" w:rsidRPr="002836E1">
        <w:rPr>
          <w:sz w:val="20"/>
          <w:szCs w:val="20"/>
          <w:lang w:val="en"/>
        </w:rPr>
        <w:t xml:space="preserve"> an-ak-ah'-ee-no-sis; from 341; </w:t>
      </w:r>
      <w:r w:rsidR="002836E1" w:rsidRPr="002836E1">
        <w:rPr>
          <w:color w:val="C00000"/>
          <w:sz w:val="20"/>
          <w:szCs w:val="20"/>
          <w:lang w:val="en"/>
        </w:rPr>
        <w:t>renovation</w:t>
      </w:r>
      <w:r w:rsidR="002836E1" w:rsidRPr="002836E1">
        <w:rPr>
          <w:sz w:val="20"/>
          <w:szCs w:val="20"/>
          <w:lang w:val="en"/>
        </w:rPr>
        <w:t xml:space="preserve">:— </w:t>
      </w:r>
      <w:r w:rsidR="002836E1" w:rsidRPr="002836E1">
        <w:rPr>
          <w:sz w:val="20"/>
          <w:szCs w:val="20"/>
        </w:rPr>
        <w:t xml:space="preserve">(Translated in King James Version as) </w:t>
      </w:r>
      <w:r w:rsidR="002836E1" w:rsidRPr="002836E1">
        <w:rPr>
          <w:sz w:val="20"/>
          <w:szCs w:val="20"/>
          <w:lang w:val="en"/>
        </w:rPr>
        <w:t>renewing.</w:t>
      </w:r>
    </w:p>
    <w:p w:rsidR="00DB5FB4" w:rsidRPr="00FE7131" w:rsidRDefault="00DB5FB4" w:rsidP="004F30C2">
      <w:pPr>
        <w:spacing w:after="0" w:line="240" w:lineRule="auto"/>
        <w:ind w:left="1620"/>
        <w:rPr>
          <w:b/>
          <w:bCs/>
          <w:sz w:val="16"/>
          <w:szCs w:val="16"/>
        </w:rPr>
      </w:pPr>
    </w:p>
    <w:p w:rsidR="00C31D6B" w:rsidRPr="00FE7131" w:rsidRDefault="00C31D6B" w:rsidP="00B12B4B">
      <w:pPr>
        <w:shd w:val="clear" w:color="auto" w:fill="FFFFF0"/>
        <w:spacing w:after="0" w:line="240" w:lineRule="auto"/>
        <w:ind w:left="1620"/>
        <w:rPr>
          <w:b/>
          <w:bCs/>
          <w:sz w:val="20"/>
          <w:szCs w:val="20"/>
        </w:rPr>
      </w:pPr>
      <w:r w:rsidRPr="00FE7131">
        <w:rPr>
          <w:b/>
          <w:bCs/>
          <w:sz w:val="20"/>
          <w:szCs w:val="20"/>
        </w:rPr>
        <w:t xml:space="preserve"> </w:t>
      </w:r>
      <w:r w:rsidRPr="00FE7131">
        <w:rPr>
          <w:b/>
          <w:bCs/>
          <w:color w:val="C00000"/>
          <w:sz w:val="20"/>
          <w:szCs w:val="20"/>
        </w:rPr>
        <w:t>Service</w:t>
      </w:r>
      <w:r w:rsidRPr="00FE7131">
        <w:rPr>
          <w:b/>
          <w:bCs/>
          <w:sz w:val="20"/>
          <w:szCs w:val="20"/>
        </w:rPr>
        <w:t xml:space="preserve"> 2999 </w:t>
      </w:r>
      <w:r w:rsidRPr="00FE7131">
        <w:rPr>
          <w:sz w:val="20"/>
          <w:szCs w:val="20"/>
          <w:lang w:val="en"/>
        </w:rPr>
        <w:t xml:space="preserve">– </w:t>
      </w:r>
      <w:r w:rsidRPr="00FE7131">
        <w:rPr>
          <w:b/>
          <w:bCs/>
          <w:sz w:val="20"/>
          <w:szCs w:val="20"/>
          <w:lang w:val="en"/>
        </w:rPr>
        <w:t>λατρεία</w:t>
      </w:r>
      <w:r w:rsidRPr="00FE7131">
        <w:rPr>
          <w:sz w:val="20"/>
          <w:szCs w:val="20"/>
          <w:lang w:val="en"/>
        </w:rPr>
        <w:t xml:space="preserve"> </w:t>
      </w:r>
      <w:r w:rsidRPr="00FE7131">
        <w:rPr>
          <w:b/>
          <w:bCs/>
          <w:sz w:val="20"/>
          <w:szCs w:val="20"/>
          <w:lang w:val="en"/>
        </w:rPr>
        <w:t>latreía,</w:t>
      </w:r>
      <w:r w:rsidRPr="00FE7131">
        <w:rPr>
          <w:sz w:val="20"/>
          <w:szCs w:val="20"/>
          <w:lang w:val="en"/>
        </w:rPr>
        <w:t xml:space="preserve"> lat-ri'-ah; from </w:t>
      </w:r>
      <w:r w:rsidRPr="00FE7131">
        <w:rPr>
          <w:color w:val="0000FF"/>
          <w:sz w:val="20"/>
          <w:szCs w:val="20"/>
          <w:lang w:val="en"/>
        </w:rPr>
        <w:t>3000</w:t>
      </w:r>
      <w:r w:rsidRPr="00FE7131">
        <w:rPr>
          <w:sz w:val="20"/>
          <w:szCs w:val="20"/>
          <w:lang w:val="en"/>
        </w:rPr>
        <w:t xml:space="preserve">; </w:t>
      </w:r>
      <w:r w:rsidRPr="002F4E85">
        <w:rPr>
          <w:color w:val="C00000"/>
          <w:sz w:val="20"/>
          <w:szCs w:val="20"/>
          <w:lang w:val="en"/>
        </w:rPr>
        <w:t>ministration of God, i.e. worship</w:t>
      </w:r>
      <w:r w:rsidRPr="00FE7131">
        <w:rPr>
          <w:sz w:val="20"/>
          <w:szCs w:val="20"/>
          <w:lang w:val="en"/>
        </w:rPr>
        <w:t>:—</w:t>
      </w:r>
      <w:r w:rsidR="000B4073" w:rsidRPr="000B4073">
        <w:rPr>
          <w:sz w:val="20"/>
          <w:szCs w:val="20"/>
        </w:rPr>
        <w:t xml:space="preserve"> </w:t>
      </w:r>
      <w:r w:rsidR="000B4073" w:rsidRPr="005F2C2E">
        <w:rPr>
          <w:sz w:val="20"/>
          <w:szCs w:val="20"/>
        </w:rPr>
        <w:t xml:space="preserve">(Translated in King James Version as) </w:t>
      </w:r>
      <w:r w:rsidRPr="00FE7131">
        <w:rPr>
          <w:sz w:val="20"/>
          <w:szCs w:val="20"/>
          <w:lang w:val="en"/>
        </w:rPr>
        <w:t>(divine) service.</w:t>
      </w:r>
    </w:p>
    <w:p w:rsidR="002164AB" w:rsidRPr="00FE7131" w:rsidRDefault="002164AB" w:rsidP="00B12B4B">
      <w:pPr>
        <w:shd w:val="clear" w:color="auto" w:fill="FFFFF0"/>
        <w:spacing w:after="0" w:line="240" w:lineRule="auto"/>
        <w:ind w:left="1620"/>
        <w:rPr>
          <w:b/>
          <w:bCs/>
          <w:sz w:val="10"/>
          <w:szCs w:val="10"/>
        </w:rPr>
      </w:pPr>
    </w:p>
    <w:p w:rsidR="00C31D6B" w:rsidRPr="00FE7131" w:rsidRDefault="00C31D6B" w:rsidP="00B12B4B">
      <w:pPr>
        <w:shd w:val="clear" w:color="auto" w:fill="FFFFF0"/>
        <w:spacing w:after="0" w:line="240" w:lineRule="auto"/>
        <w:ind w:left="1800"/>
        <w:rPr>
          <w:sz w:val="20"/>
          <w:szCs w:val="20"/>
        </w:rPr>
      </w:pPr>
      <w:r w:rsidRPr="00FB772F">
        <w:rPr>
          <w:b/>
          <w:bCs/>
          <w:color w:val="0000FF"/>
          <w:sz w:val="20"/>
          <w:szCs w:val="20"/>
        </w:rPr>
        <w:t xml:space="preserve">3000 </w:t>
      </w:r>
      <w:r w:rsidRPr="00FE7131">
        <w:rPr>
          <w:sz w:val="20"/>
          <w:szCs w:val="20"/>
        </w:rPr>
        <w:t xml:space="preserve">– </w:t>
      </w:r>
      <w:r w:rsidRPr="00FE7131">
        <w:rPr>
          <w:b/>
          <w:bCs/>
          <w:sz w:val="20"/>
          <w:szCs w:val="20"/>
          <w:lang w:val="en"/>
        </w:rPr>
        <w:t>λατρεύω</w:t>
      </w:r>
      <w:r w:rsidRPr="00FE7131">
        <w:rPr>
          <w:sz w:val="20"/>
          <w:szCs w:val="20"/>
          <w:lang w:val="en"/>
        </w:rPr>
        <w:t xml:space="preserve"> </w:t>
      </w:r>
      <w:r w:rsidRPr="00FE7131">
        <w:rPr>
          <w:b/>
          <w:bCs/>
          <w:sz w:val="20"/>
          <w:szCs w:val="20"/>
          <w:lang w:val="en"/>
        </w:rPr>
        <w:t>latreúō,</w:t>
      </w:r>
      <w:r w:rsidRPr="00FE7131">
        <w:rPr>
          <w:sz w:val="20"/>
          <w:szCs w:val="20"/>
          <w:lang w:val="en"/>
        </w:rPr>
        <w:t xml:space="preserve"> lat-ryoo'-o; from λάτρις látris (</w:t>
      </w:r>
      <w:r w:rsidRPr="002F4E85">
        <w:rPr>
          <w:color w:val="C00000"/>
          <w:sz w:val="20"/>
          <w:szCs w:val="20"/>
          <w:lang w:val="en"/>
        </w:rPr>
        <w:t>a hired menial</w:t>
      </w:r>
      <w:r w:rsidRPr="00FE7131">
        <w:rPr>
          <w:sz w:val="20"/>
          <w:szCs w:val="20"/>
          <w:lang w:val="en"/>
        </w:rPr>
        <w:t xml:space="preserve">); </w:t>
      </w:r>
      <w:r w:rsidRPr="002F4E85">
        <w:rPr>
          <w:color w:val="C00000"/>
          <w:sz w:val="20"/>
          <w:szCs w:val="20"/>
          <w:lang w:val="en"/>
        </w:rPr>
        <w:t xml:space="preserve">to minister </w:t>
      </w:r>
      <w:r w:rsidRPr="00FE7131">
        <w:rPr>
          <w:sz w:val="20"/>
          <w:szCs w:val="20"/>
          <w:lang w:val="en"/>
        </w:rPr>
        <w:t>(</w:t>
      </w:r>
      <w:r w:rsidRPr="002F4E85">
        <w:rPr>
          <w:color w:val="C00000"/>
          <w:sz w:val="20"/>
          <w:szCs w:val="20"/>
          <w:lang w:val="en"/>
        </w:rPr>
        <w:t>to God</w:t>
      </w:r>
      <w:r w:rsidRPr="00FE7131">
        <w:rPr>
          <w:sz w:val="20"/>
          <w:szCs w:val="20"/>
          <w:lang w:val="en"/>
        </w:rPr>
        <w:t xml:space="preserve">), i.e. </w:t>
      </w:r>
      <w:r w:rsidRPr="002F4E85">
        <w:rPr>
          <w:color w:val="C00000"/>
          <w:sz w:val="20"/>
          <w:szCs w:val="20"/>
          <w:lang w:val="en"/>
        </w:rPr>
        <w:t>render religious homage</w:t>
      </w:r>
      <w:r w:rsidRPr="00FE7131">
        <w:rPr>
          <w:sz w:val="20"/>
          <w:szCs w:val="20"/>
          <w:lang w:val="en"/>
        </w:rPr>
        <w:t>:—</w:t>
      </w:r>
      <w:r w:rsidR="000B4073" w:rsidRPr="000B4073">
        <w:rPr>
          <w:sz w:val="20"/>
          <w:szCs w:val="20"/>
        </w:rPr>
        <w:t xml:space="preserve"> </w:t>
      </w:r>
      <w:r w:rsidR="000B4073" w:rsidRPr="005F2C2E">
        <w:rPr>
          <w:sz w:val="20"/>
          <w:szCs w:val="20"/>
        </w:rPr>
        <w:t xml:space="preserve">(Translated in King James Version as) </w:t>
      </w:r>
      <w:r w:rsidRPr="00FE7131">
        <w:rPr>
          <w:sz w:val="20"/>
          <w:szCs w:val="20"/>
          <w:lang w:val="en"/>
        </w:rPr>
        <w:t>serve, do the service, worship(-per).</w:t>
      </w:r>
    </w:p>
    <w:p w:rsidR="00C31D6B" w:rsidRPr="00FE7131" w:rsidRDefault="00C31D6B" w:rsidP="00FE7131">
      <w:pPr>
        <w:spacing w:after="0" w:line="240" w:lineRule="auto"/>
        <w:ind w:left="1620"/>
        <w:rPr>
          <w:b/>
          <w:bCs/>
          <w:sz w:val="16"/>
          <w:szCs w:val="16"/>
        </w:rPr>
      </w:pPr>
    </w:p>
    <w:p w:rsidR="002164AB" w:rsidRPr="00FE7131" w:rsidRDefault="00C31D6B" w:rsidP="00B12B4B">
      <w:pPr>
        <w:shd w:val="clear" w:color="auto" w:fill="FFFFF0"/>
        <w:spacing w:after="0" w:line="240" w:lineRule="auto"/>
        <w:ind w:left="1620"/>
        <w:rPr>
          <w:b/>
          <w:bCs/>
          <w:sz w:val="20"/>
          <w:szCs w:val="20"/>
        </w:rPr>
      </w:pPr>
      <w:r w:rsidRPr="00FE7131">
        <w:rPr>
          <w:b/>
          <w:bCs/>
          <w:color w:val="C00000"/>
          <w:sz w:val="20"/>
          <w:szCs w:val="20"/>
        </w:rPr>
        <w:t xml:space="preserve">Transformed </w:t>
      </w:r>
      <w:r w:rsidRPr="00FE7131">
        <w:rPr>
          <w:b/>
          <w:bCs/>
          <w:sz w:val="20"/>
          <w:szCs w:val="20"/>
        </w:rPr>
        <w:t xml:space="preserve">3339 </w:t>
      </w:r>
      <w:r w:rsidRPr="00FE7131">
        <w:rPr>
          <w:sz w:val="20"/>
          <w:szCs w:val="20"/>
          <w:lang w:val="en"/>
        </w:rPr>
        <w:t xml:space="preserve">– </w:t>
      </w:r>
      <w:r w:rsidRPr="00FE7131">
        <w:rPr>
          <w:b/>
          <w:bCs/>
          <w:sz w:val="20"/>
          <w:szCs w:val="20"/>
          <w:lang w:val="en"/>
        </w:rPr>
        <w:t>μεταμορφόω</w:t>
      </w:r>
      <w:r w:rsidRPr="00FE7131">
        <w:rPr>
          <w:sz w:val="20"/>
          <w:szCs w:val="20"/>
          <w:lang w:val="en"/>
        </w:rPr>
        <w:t xml:space="preserve"> </w:t>
      </w:r>
      <w:r w:rsidRPr="00FE7131">
        <w:rPr>
          <w:b/>
          <w:bCs/>
          <w:sz w:val="20"/>
          <w:szCs w:val="20"/>
          <w:lang w:val="en"/>
        </w:rPr>
        <w:t>metamorphóō,</w:t>
      </w:r>
      <w:r w:rsidRPr="00FE7131">
        <w:rPr>
          <w:sz w:val="20"/>
          <w:szCs w:val="20"/>
          <w:lang w:val="en"/>
        </w:rPr>
        <w:t xml:space="preserve"> met-am-or-fo'-o; from 3326 and 3445; </w:t>
      </w:r>
      <w:r w:rsidRPr="002F4E85">
        <w:rPr>
          <w:color w:val="C00000"/>
          <w:sz w:val="20"/>
          <w:szCs w:val="20"/>
          <w:lang w:val="en"/>
        </w:rPr>
        <w:t>to transform</w:t>
      </w:r>
      <w:r w:rsidRPr="00FE7131">
        <w:rPr>
          <w:sz w:val="20"/>
          <w:szCs w:val="20"/>
          <w:lang w:val="en"/>
        </w:rPr>
        <w:t xml:space="preserve"> (literally or figuratively, </w:t>
      </w:r>
      <w:r w:rsidRPr="002F4E85">
        <w:rPr>
          <w:color w:val="C00000"/>
          <w:sz w:val="20"/>
          <w:szCs w:val="20"/>
          <w:lang w:val="en"/>
        </w:rPr>
        <w:t>"metamorphose"</w:t>
      </w:r>
      <w:r w:rsidRPr="00FE7131">
        <w:rPr>
          <w:sz w:val="20"/>
          <w:szCs w:val="20"/>
          <w:lang w:val="en"/>
        </w:rPr>
        <w:t>):—</w:t>
      </w:r>
      <w:r w:rsidR="000B4073" w:rsidRPr="005F2C2E">
        <w:rPr>
          <w:sz w:val="20"/>
          <w:szCs w:val="20"/>
        </w:rPr>
        <w:t xml:space="preserve">(Translated in King James Version as) </w:t>
      </w:r>
      <w:r w:rsidRPr="00FE7131">
        <w:rPr>
          <w:sz w:val="20"/>
          <w:szCs w:val="20"/>
          <w:lang w:val="en"/>
        </w:rPr>
        <w:t>change, transfigure, transform.</w:t>
      </w:r>
    </w:p>
    <w:p w:rsidR="002164AB" w:rsidRPr="00FE7131" w:rsidRDefault="002164AB" w:rsidP="00B12B4B">
      <w:pPr>
        <w:shd w:val="clear" w:color="auto" w:fill="FFFFF0"/>
        <w:spacing w:after="0" w:line="240" w:lineRule="auto"/>
        <w:ind w:left="1620"/>
        <w:rPr>
          <w:sz w:val="10"/>
          <w:szCs w:val="10"/>
        </w:rPr>
      </w:pPr>
    </w:p>
    <w:p w:rsidR="00FE7131" w:rsidRPr="00FE7131" w:rsidRDefault="00B968C6" w:rsidP="00B12B4B">
      <w:pPr>
        <w:shd w:val="clear" w:color="auto" w:fill="FFFFF0"/>
        <w:spacing w:after="0" w:line="240" w:lineRule="auto"/>
        <w:ind w:left="1800"/>
        <w:rPr>
          <w:b/>
          <w:bCs/>
          <w:i/>
          <w:iCs/>
          <w:sz w:val="20"/>
          <w:szCs w:val="20"/>
          <w:lang w:val="en"/>
        </w:rPr>
      </w:pPr>
      <w:hyperlink r:id="rId35" w:history="1">
        <w:r w:rsidR="00FE7131" w:rsidRPr="007E1567">
          <w:rPr>
            <w:rStyle w:val="Hyperlink"/>
            <w:b/>
            <w:bCs/>
            <w:i/>
            <w:iCs/>
            <w:sz w:val="20"/>
            <w:szCs w:val="20"/>
            <w:lang w:val="en"/>
          </w:rPr>
          <w:t>Thayer's Greek Lexicon</w:t>
        </w:r>
      </w:hyperlink>
      <w:r w:rsidR="00FE7131" w:rsidRPr="00FE7131">
        <w:rPr>
          <w:b/>
          <w:bCs/>
          <w:i/>
          <w:iCs/>
          <w:sz w:val="20"/>
          <w:szCs w:val="20"/>
          <w:lang w:val="en"/>
        </w:rPr>
        <w:t xml:space="preserve"> </w:t>
      </w:r>
      <w:r w:rsidR="00FE7131" w:rsidRPr="00FE7131">
        <w:rPr>
          <w:sz w:val="20"/>
          <w:szCs w:val="20"/>
          <w:lang w:val="en"/>
        </w:rPr>
        <w:t>– to change into another form; to transfigure, transform; to transfigure, transform.</w:t>
      </w:r>
    </w:p>
    <w:p w:rsidR="00FE7131" w:rsidRDefault="00FE7131" w:rsidP="00FE7131">
      <w:pPr>
        <w:spacing w:after="0" w:line="240" w:lineRule="auto"/>
        <w:ind w:left="1620"/>
        <w:rPr>
          <w:sz w:val="23"/>
          <w:szCs w:val="23"/>
          <w:lang w:val="en"/>
        </w:rPr>
      </w:pPr>
    </w:p>
    <w:p w:rsidR="00D53D08" w:rsidRDefault="00D53D08" w:rsidP="00FE7131">
      <w:pPr>
        <w:spacing w:after="0" w:line="240" w:lineRule="auto"/>
        <w:ind w:left="1620"/>
        <w:rPr>
          <w:sz w:val="23"/>
          <w:szCs w:val="23"/>
          <w:lang w:val="en"/>
        </w:rPr>
      </w:pPr>
    </w:p>
    <w:p w:rsidR="002164AB" w:rsidRPr="002164AB" w:rsidRDefault="002164AB" w:rsidP="002164AB">
      <w:pPr>
        <w:shd w:val="clear" w:color="auto" w:fill="F7FBFB"/>
        <w:spacing w:after="0" w:line="240" w:lineRule="auto"/>
        <w:ind w:left="1440"/>
        <w:rPr>
          <w:b/>
          <w:bCs/>
          <w:sz w:val="23"/>
          <w:szCs w:val="23"/>
        </w:rPr>
      </w:pPr>
      <w:r w:rsidRPr="002164AB">
        <w:rPr>
          <w:b/>
          <w:bCs/>
          <w:sz w:val="23"/>
          <w:szCs w:val="23"/>
        </w:rPr>
        <w:t xml:space="preserve">1 Corinthians 6:9-10 </w:t>
      </w:r>
    </w:p>
    <w:p w:rsidR="002164AB" w:rsidRPr="002164AB" w:rsidRDefault="002164AB" w:rsidP="002654D2">
      <w:pPr>
        <w:shd w:val="clear" w:color="auto" w:fill="F7FBFB"/>
        <w:spacing w:after="0" w:line="240" w:lineRule="auto"/>
        <w:ind w:left="1440"/>
        <w:rPr>
          <w:sz w:val="23"/>
          <w:szCs w:val="23"/>
        </w:rPr>
      </w:pPr>
      <w:r>
        <w:rPr>
          <w:sz w:val="23"/>
          <w:szCs w:val="23"/>
        </w:rPr>
        <w:t>“</w:t>
      </w:r>
      <w:r w:rsidRPr="00BC2F65">
        <w:rPr>
          <w:b/>
          <w:bCs/>
          <w:sz w:val="23"/>
          <w:szCs w:val="23"/>
        </w:rPr>
        <w:t xml:space="preserve">Know ye not that </w:t>
      </w:r>
      <w:r w:rsidRPr="00313D0F">
        <w:rPr>
          <w:b/>
          <w:bCs/>
          <w:sz w:val="23"/>
          <w:szCs w:val="23"/>
          <w:u w:val="single" w:color="FF0000"/>
        </w:rPr>
        <w:t xml:space="preserve">the </w:t>
      </w:r>
      <w:r w:rsidRPr="00313D0F">
        <w:rPr>
          <w:b/>
          <w:bCs/>
          <w:color w:val="C00000"/>
          <w:sz w:val="23"/>
          <w:szCs w:val="23"/>
          <w:u w:val="single" w:color="FF0000"/>
        </w:rPr>
        <w:t xml:space="preserve">unrighteous </w:t>
      </w:r>
      <w:r w:rsidR="002654D2" w:rsidRPr="00313D0F">
        <w:rPr>
          <w:b/>
          <w:bCs/>
          <w:sz w:val="23"/>
          <w:szCs w:val="23"/>
          <w:u w:val="single" w:color="FF0000"/>
          <w:vertAlign w:val="superscript"/>
        </w:rPr>
        <w:t xml:space="preserve">(94) </w:t>
      </w:r>
      <w:r w:rsidRPr="00313D0F">
        <w:rPr>
          <w:b/>
          <w:bCs/>
          <w:sz w:val="23"/>
          <w:szCs w:val="23"/>
          <w:u w:val="single" w:color="FF0000"/>
        </w:rPr>
        <w:t xml:space="preserve">shall not </w:t>
      </w:r>
      <w:r w:rsidRPr="00313D0F">
        <w:rPr>
          <w:b/>
          <w:bCs/>
          <w:color w:val="C00000"/>
          <w:sz w:val="23"/>
          <w:szCs w:val="23"/>
          <w:u w:val="single" w:color="FF0000"/>
        </w:rPr>
        <w:t xml:space="preserve">inherit </w:t>
      </w:r>
      <w:r w:rsidR="002654D2" w:rsidRPr="00313D0F">
        <w:rPr>
          <w:b/>
          <w:bCs/>
          <w:sz w:val="23"/>
          <w:szCs w:val="23"/>
          <w:u w:val="single" w:color="FF0000"/>
          <w:vertAlign w:val="superscript"/>
        </w:rPr>
        <w:t xml:space="preserve">(2816) </w:t>
      </w:r>
      <w:r w:rsidRPr="00313D0F">
        <w:rPr>
          <w:b/>
          <w:bCs/>
          <w:sz w:val="23"/>
          <w:szCs w:val="23"/>
          <w:u w:val="single" w:color="FF0000"/>
        </w:rPr>
        <w:t xml:space="preserve">the </w:t>
      </w:r>
      <w:r w:rsidRPr="000E0AF7">
        <w:rPr>
          <w:b/>
          <w:bCs/>
          <w:color w:val="0000FF"/>
          <w:sz w:val="23"/>
          <w:szCs w:val="23"/>
          <w:u w:val="single" w:color="FF0000"/>
        </w:rPr>
        <w:t xml:space="preserve">kingdom </w:t>
      </w:r>
      <w:r w:rsidR="000E0AF7" w:rsidRPr="000E0AF7">
        <w:rPr>
          <w:rFonts w:eastAsia="Calibri" w:cs="Arial"/>
          <w:color w:val="000000" w:themeColor="text1"/>
          <w:sz w:val="23"/>
          <w:szCs w:val="23"/>
          <w:u w:val="single" w:color="FF0000"/>
          <w:vertAlign w:val="superscript"/>
        </w:rPr>
        <w:t xml:space="preserve">(932) </w:t>
      </w:r>
      <w:r w:rsidRPr="000E0AF7">
        <w:rPr>
          <w:b/>
          <w:bCs/>
          <w:sz w:val="23"/>
          <w:szCs w:val="23"/>
          <w:u w:val="single" w:color="FF0000"/>
        </w:rPr>
        <w:t>of Go</w:t>
      </w:r>
      <w:r w:rsidRPr="00313D0F">
        <w:rPr>
          <w:b/>
          <w:bCs/>
          <w:sz w:val="23"/>
          <w:szCs w:val="23"/>
          <w:u w:val="single" w:color="FF0000"/>
        </w:rPr>
        <w:t>d</w:t>
      </w:r>
      <w:r w:rsidRPr="002164AB">
        <w:rPr>
          <w:sz w:val="23"/>
          <w:szCs w:val="23"/>
        </w:rPr>
        <w:t xml:space="preserve">? Be not </w:t>
      </w:r>
      <w:r w:rsidRPr="00FE7131">
        <w:rPr>
          <w:color w:val="C00000"/>
          <w:sz w:val="23"/>
          <w:szCs w:val="23"/>
        </w:rPr>
        <w:t>deceived</w:t>
      </w:r>
      <w:r w:rsidRPr="002164AB">
        <w:rPr>
          <w:sz w:val="23"/>
          <w:szCs w:val="23"/>
        </w:rPr>
        <w:t xml:space="preserve">: </w:t>
      </w:r>
      <w:r w:rsidR="002654D2" w:rsidRPr="008766B4">
        <w:rPr>
          <w:sz w:val="23"/>
          <w:szCs w:val="23"/>
          <w:vertAlign w:val="superscript"/>
        </w:rPr>
        <w:t>(</w:t>
      </w:r>
      <w:r w:rsidR="002654D2">
        <w:rPr>
          <w:sz w:val="23"/>
          <w:szCs w:val="23"/>
          <w:vertAlign w:val="superscript"/>
        </w:rPr>
        <w:t>4105</w:t>
      </w:r>
      <w:r w:rsidR="002654D2" w:rsidRPr="008766B4">
        <w:rPr>
          <w:sz w:val="23"/>
          <w:szCs w:val="23"/>
          <w:vertAlign w:val="superscript"/>
        </w:rPr>
        <w:t>)</w:t>
      </w:r>
      <w:r w:rsidR="002654D2">
        <w:rPr>
          <w:sz w:val="23"/>
          <w:szCs w:val="23"/>
          <w:vertAlign w:val="superscript"/>
        </w:rPr>
        <w:t xml:space="preserve"> </w:t>
      </w:r>
      <w:r w:rsidRPr="002164AB">
        <w:rPr>
          <w:sz w:val="23"/>
          <w:szCs w:val="23"/>
        </w:rPr>
        <w:t xml:space="preserve">neither </w:t>
      </w:r>
      <w:r w:rsidRPr="00FE7131">
        <w:rPr>
          <w:color w:val="C00000"/>
          <w:sz w:val="23"/>
          <w:szCs w:val="23"/>
        </w:rPr>
        <w:t>fornicators</w:t>
      </w:r>
      <w:r w:rsidRPr="002164AB">
        <w:rPr>
          <w:sz w:val="23"/>
          <w:szCs w:val="23"/>
        </w:rPr>
        <w:t>,</w:t>
      </w:r>
      <w:r w:rsidR="002654D2" w:rsidRPr="002654D2">
        <w:rPr>
          <w:sz w:val="23"/>
          <w:szCs w:val="23"/>
          <w:vertAlign w:val="superscript"/>
        </w:rPr>
        <w:t xml:space="preserve"> </w:t>
      </w:r>
      <w:r w:rsidR="002654D2" w:rsidRPr="008766B4">
        <w:rPr>
          <w:sz w:val="23"/>
          <w:szCs w:val="23"/>
          <w:vertAlign w:val="superscript"/>
        </w:rPr>
        <w:t>(</w:t>
      </w:r>
      <w:r w:rsidR="002654D2">
        <w:rPr>
          <w:sz w:val="23"/>
          <w:szCs w:val="23"/>
          <w:vertAlign w:val="superscript"/>
        </w:rPr>
        <w:t>4205</w:t>
      </w:r>
      <w:r w:rsidR="000B4073" w:rsidRPr="008766B4">
        <w:rPr>
          <w:sz w:val="23"/>
          <w:szCs w:val="23"/>
          <w:vertAlign w:val="superscript"/>
        </w:rPr>
        <w:t>)</w:t>
      </w:r>
      <w:r w:rsidR="000B4073">
        <w:rPr>
          <w:sz w:val="23"/>
          <w:szCs w:val="23"/>
          <w:vertAlign w:val="superscript"/>
        </w:rPr>
        <w:t xml:space="preserve"> </w:t>
      </w:r>
      <w:r w:rsidR="000B4073" w:rsidRPr="002164AB">
        <w:rPr>
          <w:sz w:val="23"/>
          <w:szCs w:val="23"/>
        </w:rPr>
        <w:t>nor</w:t>
      </w:r>
      <w:r w:rsidRPr="002164AB">
        <w:rPr>
          <w:sz w:val="23"/>
          <w:szCs w:val="23"/>
        </w:rPr>
        <w:t xml:space="preserve"> </w:t>
      </w:r>
      <w:r w:rsidRPr="00FE7131">
        <w:rPr>
          <w:color w:val="C00000"/>
          <w:sz w:val="23"/>
          <w:szCs w:val="23"/>
        </w:rPr>
        <w:t>idolaters</w:t>
      </w:r>
      <w:r w:rsidRPr="002164AB">
        <w:rPr>
          <w:sz w:val="23"/>
          <w:szCs w:val="23"/>
        </w:rPr>
        <w:t>,</w:t>
      </w:r>
      <w:r w:rsidR="002654D2" w:rsidRPr="002654D2">
        <w:rPr>
          <w:sz w:val="23"/>
          <w:szCs w:val="23"/>
          <w:vertAlign w:val="superscript"/>
        </w:rPr>
        <w:t xml:space="preserve"> </w:t>
      </w:r>
      <w:r w:rsidR="002654D2" w:rsidRPr="008766B4">
        <w:rPr>
          <w:sz w:val="23"/>
          <w:szCs w:val="23"/>
          <w:vertAlign w:val="superscript"/>
        </w:rPr>
        <w:t>(</w:t>
      </w:r>
      <w:r w:rsidR="002654D2">
        <w:rPr>
          <w:sz w:val="23"/>
          <w:szCs w:val="23"/>
          <w:vertAlign w:val="superscript"/>
        </w:rPr>
        <w:t>1496</w:t>
      </w:r>
      <w:r w:rsidR="000B4073" w:rsidRPr="008766B4">
        <w:rPr>
          <w:sz w:val="23"/>
          <w:szCs w:val="23"/>
          <w:vertAlign w:val="superscript"/>
        </w:rPr>
        <w:t>)</w:t>
      </w:r>
      <w:r w:rsidR="000B4073">
        <w:rPr>
          <w:sz w:val="23"/>
          <w:szCs w:val="23"/>
          <w:vertAlign w:val="superscript"/>
        </w:rPr>
        <w:t xml:space="preserve"> </w:t>
      </w:r>
      <w:r w:rsidR="000B4073" w:rsidRPr="002164AB">
        <w:rPr>
          <w:sz w:val="23"/>
          <w:szCs w:val="23"/>
        </w:rPr>
        <w:t>nor</w:t>
      </w:r>
      <w:r w:rsidRPr="002164AB">
        <w:rPr>
          <w:sz w:val="23"/>
          <w:szCs w:val="23"/>
        </w:rPr>
        <w:t xml:space="preserve"> </w:t>
      </w:r>
      <w:r w:rsidRPr="00FE7131">
        <w:rPr>
          <w:color w:val="C00000"/>
          <w:sz w:val="23"/>
          <w:szCs w:val="23"/>
        </w:rPr>
        <w:t>adulterers</w:t>
      </w:r>
      <w:r w:rsidRPr="002164AB">
        <w:rPr>
          <w:sz w:val="23"/>
          <w:szCs w:val="23"/>
        </w:rPr>
        <w:t>,</w:t>
      </w:r>
      <w:r w:rsidR="002654D2" w:rsidRPr="002654D2">
        <w:rPr>
          <w:sz w:val="23"/>
          <w:szCs w:val="23"/>
          <w:vertAlign w:val="superscript"/>
        </w:rPr>
        <w:t xml:space="preserve"> </w:t>
      </w:r>
      <w:r w:rsidR="002654D2" w:rsidRPr="008766B4">
        <w:rPr>
          <w:sz w:val="23"/>
          <w:szCs w:val="23"/>
          <w:vertAlign w:val="superscript"/>
        </w:rPr>
        <w:t>(</w:t>
      </w:r>
      <w:r w:rsidR="002654D2">
        <w:rPr>
          <w:sz w:val="23"/>
          <w:szCs w:val="23"/>
          <w:vertAlign w:val="superscript"/>
        </w:rPr>
        <w:t>3432</w:t>
      </w:r>
      <w:r w:rsidR="000B4073" w:rsidRPr="008766B4">
        <w:rPr>
          <w:sz w:val="23"/>
          <w:szCs w:val="23"/>
          <w:vertAlign w:val="superscript"/>
        </w:rPr>
        <w:t>)</w:t>
      </w:r>
      <w:r w:rsidR="000B4073">
        <w:rPr>
          <w:sz w:val="23"/>
          <w:szCs w:val="23"/>
          <w:vertAlign w:val="superscript"/>
        </w:rPr>
        <w:t xml:space="preserve"> </w:t>
      </w:r>
      <w:r w:rsidR="000B4073" w:rsidRPr="002164AB">
        <w:rPr>
          <w:sz w:val="23"/>
          <w:szCs w:val="23"/>
        </w:rPr>
        <w:t>nor</w:t>
      </w:r>
      <w:r w:rsidRPr="002164AB">
        <w:rPr>
          <w:sz w:val="23"/>
          <w:szCs w:val="23"/>
        </w:rPr>
        <w:t xml:space="preserve"> </w:t>
      </w:r>
      <w:r w:rsidRPr="00FE7131">
        <w:rPr>
          <w:color w:val="C00000"/>
          <w:sz w:val="23"/>
          <w:szCs w:val="23"/>
        </w:rPr>
        <w:t>effeminate</w:t>
      </w:r>
      <w:r w:rsidRPr="002164AB">
        <w:rPr>
          <w:sz w:val="23"/>
          <w:szCs w:val="23"/>
        </w:rPr>
        <w:t>,</w:t>
      </w:r>
      <w:r w:rsidR="002654D2" w:rsidRPr="002654D2">
        <w:rPr>
          <w:sz w:val="23"/>
          <w:szCs w:val="23"/>
          <w:vertAlign w:val="superscript"/>
        </w:rPr>
        <w:t xml:space="preserve"> </w:t>
      </w:r>
      <w:r w:rsidR="002654D2" w:rsidRPr="008766B4">
        <w:rPr>
          <w:sz w:val="23"/>
          <w:szCs w:val="23"/>
          <w:vertAlign w:val="superscript"/>
        </w:rPr>
        <w:t>(</w:t>
      </w:r>
      <w:r w:rsidR="002654D2">
        <w:rPr>
          <w:sz w:val="23"/>
          <w:szCs w:val="23"/>
          <w:vertAlign w:val="superscript"/>
        </w:rPr>
        <w:t>3120</w:t>
      </w:r>
      <w:r w:rsidR="000B4073" w:rsidRPr="008766B4">
        <w:rPr>
          <w:sz w:val="23"/>
          <w:szCs w:val="23"/>
          <w:vertAlign w:val="superscript"/>
        </w:rPr>
        <w:t>)</w:t>
      </w:r>
      <w:r w:rsidR="000B4073">
        <w:rPr>
          <w:sz w:val="23"/>
          <w:szCs w:val="23"/>
          <w:vertAlign w:val="superscript"/>
        </w:rPr>
        <w:t xml:space="preserve"> </w:t>
      </w:r>
      <w:r w:rsidR="000B4073" w:rsidRPr="002164AB">
        <w:rPr>
          <w:sz w:val="23"/>
          <w:szCs w:val="23"/>
        </w:rPr>
        <w:t>nor</w:t>
      </w:r>
      <w:r w:rsidRPr="002164AB">
        <w:rPr>
          <w:sz w:val="23"/>
          <w:szCs w:val="23"/>
        </w:rPr>
        <w:t xml:space="preserve"> </w:t>
      </w:r>
      <w:r w:rsidRPr="00FE7131">
        <w:rPr>
          <w:color w:val="C00000"/>
          <w:sz w:val="23"/>
          <w:szCs w:val="23"/>
        </w:rPr>
        <w:t xml:space="preserve">abusers </w:t>
      </w:r>
      <w:r w:rsidR="002654D2" w:rsidRPr="008766B4">
        <w:rPr>
          <w:sz w:val="23"/>
          <w:szCs w:val="23"/>
          <w:vertAlign w:val="superscript"/>
        </w:rPr>
        <w:t>(</w:t>
      </w:r>
      <w:r w:rsidR="002654D2">
        <w:rPr>
          <w:sz w:val="23"/>
          <w:szCs w:val="23"/>
          <w:vertAlign w:val="superscript"/>
        </w:rPr>
        <w:t>733</w:t>
      </w:r>
      <w:r w:rsidR="002654D2" w:rsidRPr="008766B4">
        <w:rPr>
          <w:sz w:val="23"/>
          <w:szCs w:val="23"/>
          <w:vertAlign w:val="superscript"/>
        </w:rPr>
        <w:t>)</w:t>
      </w:r>
      <w:r w:rsidR="002654D2">
        <w:rPr>
          <w:sz w:val="23"/>
          <w:szCs w:val="23"/>
          <w:vertAlign w:val="superscript"/>
        </w:rPr>
        <w:t xml:space="preserve"> </w:t>
      </w:r>
      <w:r w:rsidRPr="002164AB">
        <w:rPr>
          <w:sz w:val="23"/>
          <w:szCs w:val="23"/>
        </w:rPr>
        <w:t>of themselves with mankind,</w:t>
      </w:r>
    </w:p>
    <w:p w:rsidR="002164AB" w:rsidRPr="002164AB" w:rsidRDefault="002164AB" w:rsidP="002654D2">
      <w:pPr>
        <w:shd w:val="clear" w:color="auto" w:fill="F7FBFB"/>
        <w:spacing w:after="0" w:line="240" w:lineRule="auto"/>
        <w:ind w:left="1440"/>
        <w:rPr>
          <w:sz w:val="23"/>
          <w:szCs w:val="23"/>
        </w:rPr>
      </w:pPr>
      <w:r w:rsidRPr="002164AB">
        <w:rPr>
          <w:sz w:val="23"/>
          <w:szCs w:val="23"/>
          <w:vertAlign w:val="superscript"/>
        </w:rPr>
        <w:t>10 </w:t>
      </w:r>
      <w:r w:rsidRPr="002164AB">
        <w:rPr>
          <w:sz w:val="23"/>
          <w:szCs w:val="23"/>
        </w:rPr>
        <w:t xml:space="preserve">Nor </w:t>
      </w:r>
      <w:r w:rsidRPr="000B4073">
        <w:rPr>
          <w:color w:val="000000" w:themeColor="text1"/>
          <w:sz w:val="23"/>
          <w:szCs w:val="23"/>
        </w:rPr>
        <w:t>thieves</w:t>
      </w:r>
      <w:r w:rsidRPr="002164AB">
        <w:rPr>
          <w:sz w:val="23"/>
          <w:szCs w:val="23"/>
        </w:rPr>
        <w:t xml:space="preserve">, nor </w:t>
      </w:r>
      <w:r w:rsidRPr="00FE7131">
        <w:rPr>
          <w:color w:val="C00000"/>
          <w:sz w:val="23"/>
          <w:szCs w:val="23"/>
        </w:rPr>
        <w:t>covetous</w:t>
      </w:r>
      <w:r w:rsidRPr="002164AB">
        <w:rPr>
          <w:sz w:val="23"/>
          <w:szCs w:val="23"/>
        </w:rPr>
        <w:t>,</w:t>
      </w:r>
      <w:r w:rsidR="002654D2" w:rsidRPr="002654D2">
        <w:rPr>
          <w:sz w:val="23"/>
          <w:szCs w:val="23"/>
          <w:vertAlign w:val="superscript"/>
        </w:rPr>
        <w:t xml:space="preserve"> </w:t>
      </w:r>
      <w:r w:rsidR="002654D2" w:rsidRPr="008766B4">
        <w:rPr>
          <w:sz w:val="23"/>
          <w:szCs w:val="23"/>
          <w:vertAlign w:val="superscript"/>
        </w:rPr>
        <w:t>(</w:t>
      </w:r>
      <w:r w:rsidR="002654D2">
        <w:rPr>
          <w:sz w:val="23"/>
          <w:szCs w:val="23"/>
          <w:vertAlign w:val="superscript"/>
        </w:rPr>
        <w:t>4123</w:t>
      </w:r>
      <w:r w:rsidR="000B4073" w:rsidRPr="008766B4">
        <w:rPr>
          <w:sz w:val="23"/>
          <w:szCs w:val="23"/>
          <w:vertAlign w:val="superscript"/>
        </w:rPr>
        <w:t>)</w:t>
      </w:r>
      <w:r w:rsidR="000B4073">
        <w:rPr>
          <w:sz w:val="23"/>
          <w:szCs w:val="23"/>
          <w:vertAlign w:val="superscript"/>
        </w:rPr>
        <w:t xml:space="preserve"> </w:t>
      </w:r>
      <w:r w:rsidR="000B4073" w:rsidRPr="002164AB">
        <w:rPr>
          <w:sz w:val="23"/>
          <w:szCs w:val="23"/>
        </w:rPr>
        <w:t>nor</w:t>
      </w:r>
      <w:r w:rsidRPr="002164AB">
        <w:rPr>
          <w:sz w:val="23"/>
          <w:szCs w:val="23"/>
        </w:rPr>
        <w:t xml:space="preserve"> drunkards, nor </w:t>
      </w:r>
      <w:r w:rsidRPr="00FE7131">
        <w:rPr>
          <w:color w:val="C00000"/>
          <w:sz w:val="23"/>
          <w:szCs w:val="23"/>
        </w:rPr>
        <w:t>revilers</w:t>
      </w:r>
      <w:r w:rsidRPr="002164AB">
        <w:rPr>
          <w:sz w:val="23"/>
          <w:szCs w:val="23"/>
        </w:rPr>
        <w:t xml:space="preserve">, </w:t>
      </w:r>
      <w:r w:rsidR="002654D2" w:rsidRPr="008766B4">
        <w:rPr>
          <w:sz w:val="23"/>
          <w:szCs w:val="23"/>
          <w:vertAlign w:val="superscript"/>
        </w:rPr>
        <w:t>(</w:t>
      </w:r>
      <w:r w:rsidR="002654D2">
        <w:rPr>
          <w:sz w:val="23"/>
          <w:szCs w:val="23"/>
          <w:vertAlign w:val="superscript"/>
        </w:rPr>
        <w:t>3060</w:t>
      </w:r>
      <w:r w:rsidR="002654D2" w:rsidRPr="008766B4">
        <w:rPr>
          <w:sz w:val="23"/>
          <w:szCs w:val="23"/>
          <w:vertAlign w:val="superscript"/>
        </w:rPr>
        <w:t>)</w:t>
      </w:r>
      <w:r w:rsidR="002654D2">
        <w:rPr>
          <w:sz w:val="23"/>
          <w:szCs w:val="23"/>
          <w:vertAlign w:val="superscript"/>
        </w:rPr>
        <w:t xml:space="preserve"> </w:t>
      </w:r>
      <w:r w:rsidRPr="002164AB">
        <w:rPr>
          <w:sz w:val="23"/>
          <w:szCs w:val="23"/>
        </w:rPr>
        <w:t xml:space="preserve">nor </w:t>
      </w:r>
      <w:r w:rsidRPr="00FE7131">
        <w:rPr>
          <w:color w:val="C00000"/>
          <w:sz w:val="23"/>
          <w:szCs w:val="23"/>
        </w:rPr>
        <w:t>extortioners</w:t>
      </w:r>
      <w:r w:rsidRPr="002164AB">
        <w:rPr>
          <w:sz w:val="23"/>
          <w:szCs w:val="23"/>
        </w:rPr>
        <w:t xml:space="preserve">, </w:t>
      </w:r>
      <w:r w:rsidR="002654D2" w:rsidRPr="008766B4">
        <w:rPr>
          <w:sz w:val="23"/>
          <w:szCs w:val="23"/>
          <w:vertAlign w:val="superscript"/>
        </w:rPr>
        <w:t>(</w:t>
      </w:r>
      <w:r w:rsidR="002654D2">
        <w:rPr>
          <w:sz w:val="23"/>
          <w:szCs w:val="23"/>
          <w:vertAlign w:val="superscript"/>
        </w:rPr>
        <w:t>727</w:t>
      </w:r>
      <w:r w:rsidR="002654D2" w:rsidRPr="008766B4">
        <w:rPr>
          <w:sz w:val="23"/>
          <w:szCs w:val="23"/>
          <w:vertAlign w:val="superscript"/>
        </w:rPr>
        <w:t>)</w:t>
      </w:r>
      <w:r w:rsidR="002654D2">
        <w:rPr>
          <w:sz w:val="23"/>
          <w:szCs w:val="23"/>
          <w:vertAlign w:val="superscript"/>
        </w:rPr>
        <w:t xml:space="preserve"> </w:t>
      </w:r>
      <w:r w:rsidRPr="002164AB">
        <w:rPr>
          <w:sz w:val="23"/>
          <w:szCs w:val="23"/>
        </w:rPr>
        <w:t xml:space="preserve">shall </w:t>
      </w:r>
      <w:r w:rsidRPr="00FE7131">
        <w:rPr>
          <w:color w:val="C00000"/>
          <w:sz w:val="23"/>
          <w:szCs w:val="23"/>
        </w:rPr>
        <w:t xml:space="preserve">inherit </w:t>
      </w:r>
      <w:r w:rsidR="002654D2" w:rsidRPr="008766B4">
        <w:rPr>
          <w:sz w:val="23"/>
          <w:szCs w:val="23"/>
          <w:vertAlign w:val="superscript"/>
        </w:rPr>
        <w:t>(</w:t>
      </w:r>
      <w:r w:rsidR="002654D2">
        <w:rPr>
          <w:sz w:val="23"/>
          <w:szCs w:val="23"/>
          <w:vertAlign w:val="superscript"/>
        </w:rPr>
        <w:t>2816</w:t>
      </w:r>
      <w:r w:rsidR="002654D2" w:rsidRPr="008766B4">
        <w:rPr>
          <w:sz w:val="23"/>
          <w:szCs w:val="23"/>
          <w:vertAlign w:val="superscript"/>
        </w:rPr>
        <w:t>)</w:t>
      </w:r>
      <w:r w:rsidR="002654D2">
        <w:rPr>
          <w:sz w:val="23"/>
          <w:szCs w:val="23"/>
          <w:vertAlign w:val="superscript"/>
        </w:rPr>
        <w:t xml:space="preserve"> </w:t>
      </w:r>
      <w:r w:rsidRPr="002164AB">
        <w:rPr>
          <w:sz w:val="23"/>
          <w:szCs w:val="23"/>
        </w:rPr>
        <w:t xml:space="preserve">the </w:t>
      </w:r>
      <w:r w:rsidRPr="000E0AF7">
        <w:rPr>
          <w:color w:val="0000FF"/>
          <w:sz w:val="23"/>
          <w:szCs w:val="23"/>
        </w:rPr>
        <w:t xml:space="preserve">kingdom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0E0AF7" w:rsidRPr="00313D0F">
        <w:rPr>
          <w:rFonts w:eastAsia="Calibri" w:cs="Arial"/>
          <w:color w:val="000000" w:themeColor="text1"/>
          <w:sz w:val="23"/>
          <w:szCs w:val="23"/>
          <w:vertAlign w:val="superscript"/>
        </w:rPr>
        <w:t xml:space="preserve">) </w:t>
      </w:r>
      <w:r w:rsidRPr="002164AB">
        <w:rPr>
          <w:sz w:val="23"/>
          <w:szCs w:val="23"/>
        </w:rPr>
        <w:t>of God.</w:t>
      </w:r>
      <w:r>
        <w:rPr>
          <w:sz w:val="23"/>
          <w:szCs w:val="23"/>
        </w:rPr>
        <w:t>”</w:t>
      </w:r>
      <w:r w:rsidRPr="002164AB">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2164AB" w:rsidRPr="00320321" w:rsidRDefault="002164AB" w:rsidP="002164AB">
      <w:pPr>
        <w:spacing w:after="0" w:line="240" w:lineRule="auto"/>
        <w:ind w:left="1440"/>
        <w:rPr>
          <w:sz w:val="23"/>
          <w:szCs w:val="23"/>
        </w:rPr>
      </w:pPr>
    </w:p>
    <w:p w:rsidR="000B4073"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 xml:space="preserve">Abusers </w:t>
      </w:r>
      <w:r w:rsidRPr="001639C6">
        <w:rPr>
          <w:b/>
          <w:bCs/>
          <w:sz w:val="20"/>
          <w:szCs w:val="20"/>
        </w:rPr>
        <w:t xml:space="preserve">733 </w:t>
      </w:r>
      <w:r w:rsidRPr="001639C6">
        <w:rPr>
          <w:sz w:val="20"/>
          <w:szCs w:val="20"/>
          <w:lang w:val="en"/>
        </w:rPr>
        <w:t>–</w:t>
      </w:r>
      <w:r w:rsidR="006E7928" w:rsidRPr="001639C6">
        <w:rPr>
          <w:sz w:val="20"/>
          <w:szCs w:val="20"/>
          <w:lang w:val="en"/>
        </w:rPr>
        <w:t xml:space="preserve"> </w:t>
      </w:r>
      <w:r w:rsidR="006E7928" w:rsidRPr="001639C6">
        <w:rPr>
          <w:b/>
          <w:bCs/>
          <w:sz w:val="20"/>
          <w:szCs w:val="20"/>
          <w:lang w:val="en"/>
        </w:rPr>
        <w:t>ἀρσενοκοίτης</w:t>
      </w:r>
      <w:r w:rsidR="006E7928" w:rsidRPr="001639C6">
        <w:rPr>
          <w:sz w:val="20"/>
          <w:szCs w:val="20"/>
          <w:lang w:val="en"/>
        </w:rPr>
        <w:t xml:space="preserve"> </w:t>
      </w:r>
      <w:r w:rsidR="006E7928" w:rsidRPr="001639C6">
        <w:rPr>
          <w:b/>
          <w:bCs/>
          <w:sz w:val="20"/>
          <w:szCs w:val="20"/>
          <w:lang w:val="en"/>
        </w:rPr>
        <w:t>arsenokoítēs,</w:t>
      </w:r>
      <w:r w:rsidR="006E7928" w:rsidRPr="001639C6">
        <w:rPr>
          <w:sz w:val="20"/>
          <w:szCs w:val="20"/>
          <w:lang w:val="en"/>
        </w:rPr>
        <w:t xml:space="preserve"> ar-sen-ok-oy'-tace; from 730 and 2845; </w:t>
      </w:r>
      <w:r w:rsidR="006E7928" w:rsidRPr="002F4E85">
        <w:rPr>
          <w:color w:val="C00000"/>
          <w:sz w:val="20"/>
          <w:szCs w:val="20"/>
          <w:lang w:val="en"/>
        </w:rPr>
        <w:t>a sodomite</w:t>
      </w:r>
      <w:r w:rsidR="006E7928" w:rsidRPr="001639C6">
        <w:rPr>
          <w:sz w:val="20"/>
          <w:szCs w:val="20"/>
          <w:lang w:val="en"/>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6E7928" w:rsidRPr="001639C6">
        <w:rPr>
          <w:sz w:val="20"/>
          <w:szCs w:val="20"/>
          <w:lang w:val="en"/>
        </w:rPr>
        <w:t>abuser of (that defile) self with mankind.</w:t>
      </w:r>
    </w:p>
    <w:p w:rsidR="006E7928" w:rsidRPr="00313862" w:rsidRDefault="006E7928" w:rsidP="002922C4">
      <w:pPr>
        <w:shd w:val="clear" w:color="auto" w:fill="FFFFF0"/>
        <w:spacing w:after="0" w:line="240" w:lineRule="auto"/>
        <w:ind w:left="1620"/>
        <w:rPr>
          <w:sz w:val="10"/>
          <w:szCs w:val="10"/>
          <w:lang w:val="en"/>
        </w:rPr>
      </w:pPr>
    </w:p>
    <w:p w:rsidR="006E7928" w:rsidRPr="001639C6" w:rsidRDefault="00B968C6" w:rsidP="002922C4">
      <w:pPr>
        <w:shd w:val="clear" w:color="auto" w:fill="FFFFF0"/>
        <w:spacing w:after="0" w:line="240" w:lineRule="auto"/>
        <w:ind w:left="1800"/>
        <w:rPr>
          <w:sz w:val="20"/>
          <w:szCs w:val="20"/>
          <w:lang w:val="en"/>
        </w:rPr>
      </w:pPr>
      <w:hyperlink r:id="rId36" w:history="1">
        <w:r w:rsidR="006E7928" w:rsidRPr="007E1567">
          <w:rPr>
            <w:rStyle w:val="Hyperlink"/>
            <w:b/>
            <w:bCs/>
            <w:i/>
            <w:iCs/>
            <w:sz w:val="20"/>
            <w:szCs w:val="20"/>
            <w:lang w:val="en"/>
          </w:rPr>
          <w:t>Thayer's Greek Lexicon</w:t>
        </w:r>
      </w:hyperlink>
      <w:r w:rsidR="006E7928" w:rsidRPr="001639C6">
        <w:rPr>
          <w:b/>
          <w:bCs/>
          <w:i/>
          <w:iCs/>
          <w:sz w:val="20"/>
          <w:szCs w:val="20"/>
          <w:lang w:val="en"/>
        </w:rPr>
        <w:t xml:space="preserve"> </w:t>
      </w:r>
      <w:r w:rsidR="006E7928" w:rsidRPr="001639C6">
        <w:rPr>
          <w:sz w:val="20"/>
          <w:szCs w:val="20"/>
          <w:lang w:val="en"/>
        </w:rPr>
        <w:t>– one who lies with a male as with a female, a sodomite</w:t>
      </w:r>
    </w:p>
    <w:p w:rsidR="006E7928" w:rsidRPr="00313862" w:rsidRDefault="006E7928" w:rsidP="001639C6">
      <w:pPr>
        <w:spacing w:after="0" w:line="240" w:lineRule="auto"/>
        <w:ind w:left="1620"/>
        <w:rPr>
          <w:b/>
          <w:bCs/>
          <w:color w:val="C00000"/>
          <w:sz w:val="16"/>
          <w:szCs w:val="16"/>
        </w:rPr>
      </w:pPr>
    </w:p>
    <w:p w:rsidR="000B4073"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Adulterers</w:t>
      </w:r>
      <w:r w:rsidRPr="001639C6">
        <w:rPr>
          <w:b/>
          <w:bCs/>
          <w:sz w:val="20"/>
          <w:szCs w:val="20"/>
        </w:rPr>
        <w:t xml:space="preserve"> 3432 </w:t>
      </w:r>
      <w:r w:rsidRPr="001639C6">
        <w:rPr>
          <w:sz w:val="20"/>
          <w:szCs w:val="20"/>
        </w:rPr>
        <w:t>–</w:t>
      </w:r>
      <w:r w:rsidR="006E7928" w:rsidRPr="001639C6">
        <w:rPr>
          <w:sz w:val="20"/>
          <w:szCs w:val="20"/>
        </w:rPr>
        <w:t xml:space="preserve"> </w:t>
      </w:r>
      <w:r w:rsidR="006E7928" w:rsidRPr="001639C6">
        <w:rPr>
          <w:b/>
          <w:bCs/>
          <w:sz w:val="20"/>
          <w:szCs w:val="20"/>
          <w:lang w:val="en"/>
        </w:rPr>
        <w:t>μοιχός</w:t>
      </w:r>
      <w:r w:rsidR="006E7928" w:rsidRPr="001639C6">
        <w:rPr>
          <w:sz w:val="20"/>
          <w:szCs w:val="20"/>
          <w:lang w:val="en"/>
        </w:rPr>
        <w:t xml:space="preserve"> </w:t>
      </w:r>
      <w:r w:rsidR="006E7928" w:rsidRPr="001639C6">
        <w:rPr>
          <w:b/>
          <w:bCs/>
          <w:sz w:val="20"/>
          <w:szCs w:val="20"/>
          <w:lang w:val="en"/>
        </w:rPr>
        <w:t>moichós,</w:t>
      </w:r>
      <w:r w:rsidR="006E7928" w:rsidRPr="001639C6">
        <w:rPr>
          <w:sz w:val="20"/>
          <w:szCs w:val="20"/>
          <w:lang w:val="en"/>
        </w:rPr>
        <w:t xml:space="preserve"> moy-khos'; perhaps a primary word; </w:t>
      </w:r>
      <w:r w:rsidR="006E7928" w:rsidRPr="002F4E85">
        <w:rPr>
          <w:color w:val="C00000"/>
          <w:sz w:val="20"/>
          <w:szCs w:val="20"/>
          <w:lang w:val="en"/>
        </w:rPr>
        <w:t xml:space="preserve">a </w:t>
      </w:r>
      <w:r w:rsidR="006E7928" w:rsidRPr="001639C6">
        <w:rPr>
          <w:sz w:val="20"/>
          <w:szCs w:val="20"/>
          <w:lang w:val="en"/>
        </w:rPr>
        <w:t>(</w:t>
      </w:r>
      <w:r w:rsidR="006E7928" w:rsidRPr="002F4E85">
        <w:rPr>
          <w:color w:val="C00000"/>
          <w:sz w:val="20"/>
          <w:szCs w:val="20"/>
          <w:lang w:val="en"/>
        </w:rPr>
        <w:t>male</w:t>
      </w:r>
      <w:r w:rsidR="006E7928" w:rsidRPr="001639C6">
        <w:rPr>
          <w:sz w:val="20"/>
          <w:szCs w:val="20"/>
          <w:lang w:val="en"/>
        </w:rPr>
        <w:t xml:space="preserve">) </w:t>
      </w:r>
      <w:r w:rsidR="006E7928" w:rsidRPr="002922C4">
        <w:rPr>
          <w:b/>
          <w:bCs/>
          <w:color w:val="C00000"/>
          <w:sz w:val="20"/>
          <w:szCs w:val="20"/>
          <w:highlight w:val="yellow"/>
          <w:lang w:val="en"/>
        </w:rPr>
        <w:t>paramour</w:t>
      </w:r>
      <w:r w:rsidR="006E7928" w:rsidRPr="001639C6">
        <w:rPr>
          <w:sz w:val="20"/>
          <w:szCs w:val="20"/>
          <w:lang w:val="en"/>
        </w:rPr>
        <w:t xml:space="preserve">; figuratively, </w:t>
      </w:r>
      <w:r w:rsidR="006E7928" w:rsidRPr="002922C4">
        <w:rPr>
          <w:b/>
          <w:bCs/>
          <w:color w:val="C00000"/>
          <w:sz w:val="20"/>
          <w:szCs w:val="20"/>
          <w:highlight w:val="yellow"/>
          <w:lang w:val="en"/>
        </w:rPr>
        <w:t>apostate</w:t>
      </w:r>
      <w:r w:rsidR="006E7928" w:rsidRPr="001639C6">
        <w:rPr>
          <w:sz w:val="20"/>
          <w:szCs w:val="20"/>
          <w:lang w:val="en"/>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6E7928" w:rsidRPr="001639C6">
        <w:rPr>
          <w:sz w:val="20"/>
          <w:szCs w:val="20"/>
          <w:lang w:val="en"/>
        </w:rPr>
        <w:t>adulterer.</w:t>
      </w:r>
    </w:p>
    <w:p w:rsidR="006E7928" w:rsidRPr="00313862" w:rsidRDefault="006E7928" w:rsidP="002922C4">
      <w:pPr>
        <w:shd w:val="clear" w:color="auto" w:fill="FFFFF0"/>
        <w:spacing w:after="0" w:line="240" w:lineRule="auto"/>
        <w:ind w:left="1620"/>
        <w:rPr>
          <w:b/>
          <w:bCs/>
          <w:sz w:val="10"/>
          <w:szCs w:val="10"/>
        </w:rPr>
      </w:pPr>
    </w:p>
    <w:p w:rsidR="006E7928" w:rsidRPr="001639C6" w:rsidRDefault="00B968C6" w:rsidP="002922C4">
      <w:pPr>
        <w:shd w:val="clear" w:color="auto" w:fill="FFFFF0"/>
        <w:spacing w:after="0" w:line="240" w:lineRule="auto"/>
        <w:ind w:left="1800"/>
        <w:rPr>
          <w:sz w:val="20"/>
          <w:szCs w:val="20"/>
          <w:lang w:val="en"/>
        </w:rPr>
      </w:pPr>
      <w:hyperlink r:id="rId37" w:history="1">
        <w:r w:rsidR="006E7928" w:rsidRPr="007E1567">
          <w:rPr>
            <w:rStyle w:val="Hyperlink"/>
            <w:b/>
            <w:bCs/>
            <w:i/>
            <w:iCs/>
            <w:sz w:val="20"/>
            <w:szCs w:val="20"/>
            <w:lang w:val="en"/>
          </w:rPr>
          <w:t>Thayer's Greek Lexicon</w:t>
        </w:r>
      </w:hyperlink>
      <w:r w:rsidR="006E7928" w:rsidRPr="001639C6">
        <w:rPr>
          <w:b/>
          <w:bCs/>
          <w:i/>
          <w:iCs/>
          <w:sz w:val="20"/>
          <w:szCs w:val="20"/>
          <w:lang w:val="en"/>
        </w:rPr>
        <w:t xml:space="preserve"> </w:t>
      </w:r>
      <w:r w:rsidR="006E7928" w:rsidRPr="001639C6">
        <w:rPr>
          <w:sz w:val="20"/>
          <w:szCs w:val="20"/>
          <w:lang w:val="en"/>
        </w:rPr>
        <w:t>– figuratively, faithless toward God, ungodly.</w:t>
      </w:r>
    </w:p>
    <w:p w:rsidR="00B815BC" w:rsidRPr="002922C4" w:rsidRDefault="00B815BC" w:rsidP="002922C4">
      <w:pPr>
        <w:shd w:val="clear" w:color="auto" w:fill="FFFFF0"/>
        <w:spacing w:after="0" w:line="240" w:lineRule="auto"/>
        <w:ind w:left="1620"/>
        <w:rPr>
          <w:sz w:val="16"/>
          <w:szCs w:val="16"/>
          <w:lang w:val="en"/>
        </w:rPr>
      </w:pPr>
    </w:p>
    <w:p w:rsidR="000D0C2B" w:rsidRPr="001639C6" w:rsidRDefault="000D0C2B" w:rsidP="002922C4">
      <w:pPr>
        <w:shd w:val="clear" w:color="auto" w:fill="FFFFF0"/>
        <w:spacing w:after="0" w:line="240" w:lineRule="auto"/>
        <w:ind w:left="1800"/>
        <w:rPr>
          <w:sz w:val="20"/>
          <w:szCs w:val="20"/>
          <w:lang w:val="en"/>
        </w:rPr>
      </w:pPr>
      <w:r w:rsidRPr="002922C4">
        <w:rPr>
          <w:b/>
          <w:bCs/>
          <w:sz w:val="20"/>
          <w:szCs w:val="20"/>
          <w:highlight w:val="yellow"/>
          <w:lang w:val="en"/>
        </w:rPr>
        <w:t>Apostate</w:t>
      </w:r>
      <w:r w:rsidRPr="001639C6">
        <w:rPr>
          <w:sz w:val="20"/>
          <w:szCs w:val="20"/>
          <w:lang w:val="en"/>
        </w:rPr>
        <w:t xml:space="preserve"> (Dictionary.com)</w:t>
      </w:r>
    </w:p>
    <w:p w:rsidR="000D0C2B" w:rsidRPr="001639C6" w:rsidRDefault="000D0C2B" w:rsidP="002922C4">
      <w:pPr>
        <w:shd w:val="clear" w:color="auto" w:fill="FFFFF0"/>
        <w:spacing w:after="0" w:line="240" w:lineRule="auto"/>
        <w:ind w:left="1800"/>
        <w:rPr>
          <w:b/>
          <w:bCs/>
          <w:sz w:val="20"/>
          <w:szCs w:val="20"/>
          <w:lang w:val="en"/>
        </w:rPr>
      </w:pPr>
      <w:r w:rsidRPr="001639C6">
        <w:rPr>
          <w:i/>
          <w:iCs/>
          <w:sz w:val="20"/>
          <w:szCs w:val="20"/>
          <w:lang w:val="en"/>
        </w:rPr>
        <w:t>noun</w:t>
      </w:r>
    </w:p>
    <w:p w:rsidR="000D0C2B" w:rsidRPr="00C03552" w:rsidRDefault="000D0C2B" w:rsidP="00083A95">
      <w:pPr>
        <w:pStyle w:val="ListParagraph"/>
        <w:numPr>
          <w:ilvl w:val="0"/>
          <w:numId w:val="17"/>
        </w:numPr>
        <w:shd w:val="clear" w:color="auto" w:fill="FFFFF0"/>
        <w:ind w:left="2340"/>
        <w:rPr>
          <w:rFonts w:asciiTheme="minorHAnsi" w:hAnsiTheme="minorHAnsi"/>
          <w:sz w:val="20"/>
          <w:szCs w:val="20"/>
          <w:lang w:val="en"/>
        </w:rPr>
      </w:pPr>
      <w:r w:rsidRPr="00C03552">
        <w:rPr>
          <w:rFonts w:asciiTheme="minorHAnsi" w:hAnsiTheme="minorHAnsi"/>
          <w:sz w:val="20"/>
          <w:szCs w:val="20"/>
          <w:lang w:val="en"/>
        </w:rPr>
        <w:t>A person who forsakes his religion, cause, party, etc.</w:t>
      </w:r>
    </w:p>
    <w:p w:rsidR="000D0C2B" w:rsidRPr="00C03552" w:rsidRDefault="000D0C2B" w:rsidP="002922C4">
      <w:pPr>
        <w:shd w:val="clear" w:color="auto" w:fill="FFFFF0"/>
        <w:spacing w:after="0" w:line="240" w:lineRule="auto"/>
        <w:ind w:left="2340"/>
        <w:rPr>
          <w:b/>
          <w:bCs/>
          <w:sz w:val="20"/>
          <w:szCs w:val="20"/>
          <w:lang w:val="en"/>
        </w:rPr>
      </w:pPr>
      <w:r w:rsidRPr="00C03552">
        <w:rPr>
          <w:i/>
          <w:iCs/>
          <w:sz w:val="20"/>
          <w:szCs w:val="20"/>
          <w:lang w:val="en"/>
        </w:rPr>
        <w:t>adjective</w:t>
      </w:r>
    </w:p>
    <w:p w:rsidR="000D0C2B" w:rsidRPr="00C03552" w:rsidRDefault="000D0C2B" w:rsidP="00083A95">
      <w:pPr>
        <w:pStyle w:val="ListParagraph"/>
        <w:numPr>
          <w:ilvl w:val="0"/>
          <w:numId w:val="17"/>
        </w:numPr>
        <w:shd w:val="clear" w:color="auto" w:fill="FFFFF0"/>
        <w:ind w:left="2340"/>
        <w:rPr>
          <w:rFonts w:asciiTheme="minorHAnsi" w:hAnsiTheme="minorHAnsi"/>
          <w:sz w:val="20"/>
          <w:szCs w:val="20"/>
          <w:lang w:val="en"/>
        </w:rPr>
      </w:pPr>
      <w:r w:rsidRPr="00C03552">
        <w:rPr>
          <w:rFonts w:asciiTheme="minorHAnsi" w:hAnsiTheme="minorHAnsi"/>
          <w:sz w:val="20"/>
          <w:szCs w:val="20"/>
          <w:lang w:val="en"/>
        </w:rPr>
        <w:t>Of or characterized by apostasy</w:t>
      </w:r>
    </w:p>
    <w:p w:rsidR="007338E0" w:rsidRPr="002922C4" w:rsidRDefault="007338E0" w:rsidP="002922C4">
      <w:pPr>
        <w:shd w:val="clear" w:color="auto" w:fill="FFFFF0"/>
        <w:spacing w:after="0" w:line="240" w:lineRule="auto"/>
        <w:ind w:left="2340"/>
        <w:rPr>
          <w:b/>
          <w:bCs/>
          <w:sz w:val="16"/>
          <w:szCs w:val="16"/>
          <w:lang w:val="en"/>
        </w:rPr>
      </w:pPr>
    </w:p>
    <w:p w:rsidR="00B815BC" w:rsidRPr="001639C6" w:rsidRDefault="00B815BC" w:rsidP="002922C4">
      <w:pPr>
        <w:shd w:val="clear" w:color="auto" w:fill="FFFFF0"/>
        <w:spacing w:after="0" w:line="240" w:lineRule="auto"/>
        <w:ind w:left="1800"/>
        <w:rPr>
          <w:sz w:val="20"/>
          <w:szCs w:val="20"/>
          <w:lang w:val="en"/>
        </w:rPr>
      </w:pPr>
      <w:r w:rsidRPr="002922C4">
        <w:rPr>
          <w:b/>
          <w:bCs/>
          <w:sz w:val="20"/>
          <w:szCs w:val="20"/>
          <w:highlight w:val="yellow"/>
          <w:lang w:val="en"/>
        </w:rPr>
        <w:t>Paramour</w:t>
      </w:r>
      <w:r w:rsidRPr="001639C6">
        <w:rPr>
          <w:sz w:val="20"/>
          <w:szCs w:val="20"/>
          <w:lang w:val="en"/>
        </w:rPr>
        <w:t xml:space="preserve"> (Dictionary.com)</w:t>
      </w:r>
    </w:p>
    <w:p w:rsidR="00423C02" w:rsidRPr="001639C6" w:rsidRDefault="00423C02" w:rsidP="002922C4">
      <w:pPr>
        <w:shd w:val="clear" w:color="auto" w:fill="FFFFF0"/>
        <w:spacing w:after="0" w:line="240" w:lineRule="auto"/>
        <w:ind w:left="1800"/>
        <w:rPr>
          <w:sz w:val="20"/>
          <w:szCs w:val="20"/>
          <w:lang w:val="en"/>
        </w:rPr>
      </w:pPr>
      <w:r w:rsidRPr="001639C6">
        <w:rPr>
          <w:i/>
          <w:iCs/>
          <w:sz w:val="20"/>
          <w:szCs w:val="20"/>
          <w:lang w:val="en"/>
        </w:rPr>
        <w:t>noun</w:t>
      </w:r>
    </w:p>
    <w:p w:rsidR="00423C02" w:rsidRPr="001639C6" w:rsidRDefault="00423C02" w:rsidP="00083A95">
      <w:pPr>
        <w:pStyle w:val="ListParagraph"/>
        <w:numPr>
          <w:ilvl w:val="0"/>
          <w:numId w:val="16"/>
        </w:numPr>
        <w:shd w:val="clear" w:color="auto" w:fill="FFFFF0"/>
        <w:ind w:left="2340"/>
        <w:rPr>
          <w:rFonts w:asciiTheme="minorHAnsi" w:hAnsiTheme="minorHAnsi"/>
          <w:sz w:val="20"/>
          <w:szCs w:val="20"/>
          <w:lang w:val="en"/>
        </w:rPr>
      </w:pPr>
      <w:r w:rsidRPr="001639C6">
        <w:rPr>
          <w:rFonts w:asciiTheme="minorHAnsi" w:hAnsiTheme="minorHAnsi"/>
          <w:sz w:val="20"/>
          <w:szCs w:val="20"/>
          <w:lang w:val="en"/>
        </w:rPr>
        <w:t>An illicit lover, especially of a married person.</w:t>
      </w:r>
    </w:p>
    <w:p w:rsidR="006E7928" w:rsidRPr="001639C6" w:rsidRDefault="00423C02" w:rsidP="00083A95">
      <w:pPr>
        <w:pStyle w:val="ListParagraph"/>
        <w:numPr>
          <w:ilvl w:val="0"/>
          <w:numId w:val="16"/>
        </w:numPr>
        <w:shd w:val="clear" w:color="auto" w:fill="FFFFF0"/>
        <w:ind w:left="2340"/>
        <w:rPr>
          <w:rFonts w:asciiTheme="minorHAnsi" w:hAnsiTheme="minorHAnsi"/>
          <w:sz w:val="20"/>
          <w:szCs w:val="20"/>
          <w:lang w:val="en"/>
        </w:rPr>
      </w:pPr>
      <w:r w:rsidRPr="001639C6">
        <w:rPr>
          <w:rFonts w:asciiTheme="minorHAnsi" w:hAnsiTheme="minorHAnsi"/>
          <w:sz w:val="20"/>
          <w:szCs w:val="20"/>
          <w:lang w:val="en"/>
        </w:rPr>
        <w:t>Any lover.</w:t>
      </w:r>
    </w:p>
    <w:p w:rsidR="000D0C2B" w:rsidRPr="00313862" w:rsidRDefault="000D0C2B" w:rsidP="001639C6">
      <w:pPr>
        <w:pStyle w:val="ListParagraph"/>
        <w:ind w:left="1800"/>
        <w:rPr>
          <w:rFonts w:asciiTheme="minorHAnsi" w:hAnsiTheme="minorHAnsi"/>
          <w:sz w:val="16"/>
          <w:szCs w:val="16"/>
          <w:lang w:val="en"/>
        </w:rPr>
      </w:pPr>
    </w:p>
    <w:p w:rsidR="000B4073"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Covetous</w:t>
      </w:r>
      <w:r w:rsidRPr="001639C6">
        <w:rPr>
          <w:b/>
          <w:bCs/>
          <w:sz w:val="20"/>
          <w:szCs w:val="20"/>
        </w:rPr>
        <w:t xml:space="preserve"> 4123 </w:t>
      </w:r>
      <w:r w:rsidRPr="001639C6">
        <w:rPr>
          <w:sz w:val="20"/>
          <w:szCs w:val="20"/>
        </w:rPr>
        <w:t>–</w:t>
      </w:r>
      <w:r w:rsidR="006E7928" w:rsidRPr="001639C6">
        <w:rPr>
          <w:sz w:val="20"/>
          <w:szCs w:val="20"/>
        </w:rPr>
        <w:t xml:space="preserve"> </w:t>
      </w:r>
      <w:r w:rsidR="006E7928" w:rsidRPr="001639C6">
        <w:rPr>
          <w:b/>
          <w:bCs/>
          <w:sz w:val="20"/>
          <w:szCs w:val="20"/>
          <w:lang w:val="en"/>
        </w:rPr>
        <w:t>πλεονέκτης</w:t>
      </w:r>
      <w:r w:rsidR="006E7928" w:rsidRPr="001639C6">
        <w:rPr>
          <w:sz w:val="20"/>
          <w:szCs w:val="20"/>
          <w:lang w:val="en"/>
        </w:rPr>
        <w:t xml:space="preserve"> </w:t>
      </w:r>
      <w:r w:rsidR="006E7928" w:rsidRPr="001639C6">
        <w:rPr>
          <w:b/>
          <w:bCs/>
          <w:sz w:val="20"/>
          <w:szCs w:val="20"/>
          <w:lang w:val="en"/>
        </w:rPr>
        <w:t>pleonéktēs,</w:t>
      </w:r>
      <w:r w:rsidR="006E7928" w:rsidRPr="001639C6">
        <w:rPr>
          <w:sz w:val="20"/>
          <w:szCs w:val="20"/>
          <w:lang w:val="en"/>
        </w:rPr>
        <w:t xml:space="preserve"> pleh-on-ek'-tace; from 4119 and 2192; </w:t>
      </w:r>
      <w:r w:rsidR="006E7928" w:rsidRPr="002F4E85">
        <w:rPr>
          <w:color w:val="C00000"/>
          <w:sz w:val="20"/>
          <w:szCs w:val="20"/>
          <w:lang w:val="en"/>
        </w:rPr>
        <w:t xml:space="preserve">holding </w:t>
      </w:r>
      <w:r w:rsidR="006E7928" w:rsidRPr="001639C6">
        <w:rPr>
          <w:sz w:val="20"/>
          <w:szCs w:val="20"/>
          <w:lang w:val="en"/>
        </w:rPr>
        <w:t>(</w:t>
      </w:r>
      <w:r w:rsidR="006E7928" w:rsidRPr="002F4E85">
        <w:rPr>
          <w:color w:val="C00000"/>
          <w:sz w:val="20"/>
          <w:szCs w:val="20"/>
          <w:lang w:val="en"/>
        </w:rPr>
        <w:t>desiring</w:t>
      </w:r>
      <w:r w:rsidR="006E7928" w:rsidRPr="001639C6">
        <w:rPr>
          <w:sz w:val="20"/>
          <w:szCs w:val="20"/>
          <w:lang w:val="en"/>
        </w:rPr>
        <w:t xml:space="preserve">) </w:t>
      </w:r>
      <w:r w:rsidR="006E7928" w:rsidRPr="002F4E85">
        <w:rPr>
          <w:color w:val="C00000"/>
          <w:sz w:val="20"/>
          <w:szCs w:val="20"/>
          <w:lang w:val="en"/>
        </w:rPr>
        <w:t xml:space="preserve">more, i.e. eager for gain </w:t>
      </w:r>
      <w:r w:rsidR="006E7928" w:rsidRPr="001639C6">
        <w:rPr>
          <w:sz w:val="20"/>
          <w:szCs w:val="20"/>
          <w:lang w:val="en"/>
        </w:rPr>
        <w:t>(</w:t>
      </w:r>
      <w:r w:rsidR="006E7928" w:rsidRPr="002F4E85">
        <w:rPr>
          <w:color w:val="C00000"/>
          <w:sz w:val="20"/>
          <w:szCs w:val="20"/>
          <w:lang w:val="en"/>
        </w:rPr>
        <w:t>avaricious, hence a defrauder</w:t>
      </w:r>
      <w:r w:rsidR="006E7928" w:rsidRPr="001639C6">
        <w:rPr>
          <w:sz w:val="20"/>
          <w:szCs w:val="20"/>
          <w:lang w:val="en"/>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6E7928" w:rsidRPr="001639C6">
        <w:rPr>
          <w:sz w:val="20"/>
          <w:szCs w:val="20"/>
          <w:lang w:val="en"/>
        </w:rPr>
        <w:t>covetous</w:t>
      </w:r>
    </w:p>
    <w:p w:rsidR="006E7928" w:rsidRPr="00313862" w:rsidRDefault="006E7928" w:rsidP="002922C4">
      <w:pPr>
        <w:shd w:val="clear" w:color="auto" w:fill="FFFFF0"/>
        <w:spacing w:after="0" w:line="240" w:lineRule="auto"/>
        <w:ind w:left="1620"/>
        <w:rPr>
          <w:b/>
          <w:bCs/>
          <w:color w:val="C00000"/>
          <w:sz w:val="10"/>
          <w:szCs w:val="10"/>
        </w:rPr>
      </w:pPr>
    </w:p>
    <w:p w:rsidR="006E7928" w:rsidRPr="001639C6" w:rsidRDefault="00B968C6" w:rsidP="002922C4">
      <w:pPr>
        <w:shd w:val="clear" w:color="auto" w:fill="FFFFF0"/>
        <w:spacing w:after="0" w:line="240" w:lineRule="auto"/>
        <w:ind w:left="1800"/>
        <w:rPr>
          <w:sz w:val="20"/>
          <w:szCs w:val="20"/>
          <w:lang w:val="en"/>
        </w:rPr>
      </w:pPr>
      <w:hyperlink r:id="rId38" w:history="1">
        <w:r w:rsidR="006E7928" w:rsidRPr="000E0DF5">
          <w:rPr>
            <w:rStyle w:val="Hyperlink"/>
            <w:b/>
            <w:bCs/>
            <w:i/>
            <w:iCs/>
            <w:sz w:val="20"/>
            <w:szCs w:val="20"/>
            <w:lang w:val="en"/>
          </w:rPr>
          <w:t>Thayer's Greek Lexicon</w:t>
        </w:r>
      </w:hyperlink>
      <w:r w:rsidR="006E7928" w:rsidRPr="001639C6">
        <w:rPr>
          <w:b/>
          <w:bCs/>
          <w:i/>
          <w:iCs/>
          <w:sz w:val="20"/>
          <w:szCs w:val="20"/>
          <w:lang w:val="en"/>
        </w:rPr>
        <w:t xml:space="preserve"> </w:t>
      </w:r>
      <w:r w:rsidR="006E7928" w:rsidRPr="001639C6">
        <w:rPr>
          <w:sz w:val="20"/>
          <w:szCs w:val="20"/>
          <w:lang w:val="en"/>
        </w:rPr>
        <w:t>– one eager to have more, especially what belongs to others; greedy of gain, covetous.</w:t>
      </w:r>
    </w:p>
    <w:p w:rsidR="006E7928" w:rsidRPr="00313862" w:rsidRDefault="006E7928" w:rsidP="001639C6">
      <w:pPr>
        <w:spacing w:after="0" w:line="240" w:lineRule="auto"/>
        <w:ind w:left="1620"/>
        <w:rPr>
          <w:b/>
          <w:bCs/>
          <w:color w:val="C00000"/>
          <w:sz w:val="16"/>
          <w:szCs w:val="16"/>
        </w:rPr>
      </w:pPr>
    </w:p>
    <w:p w:rsidR="00320321"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Deceived</w:t>
      </w:r>
      <w:r w:rsidRPr="001639C6">
        <w:rPr>
          <w:b/>
          <w:bCs/>
          <w:sz w:val="20"/>
          <w:szCs w:val="20"/>
        </w:rPr>
        <w:t xml:space="preserve"> 4105 </w:t>
      </w:r>
      <w:r w:rsidRPr="001639C6">
        <w:rPr>
          <w:sz w:val="20"/>
          <w:szCs w:val="20"/>
          <w:lang w:val="en"/>
        </w:rPr>
        <w:t>–</w:t>
      </w:r>
      <w:r w:rsidR="006E7928" w:rsidRPr="001639C6">
        <w:rPr>
          <w:sz w:val="20"/>
          <w:szCs w:val="20"/>
          <w:lang w:val="en"/>
        </w:rPr>
        <w:t xml:space="preserve"> </w:t>
      </w:r>
      <w:r w:rsidR="006E7928" w:rsidRPr="001639C6">
        <w:rPr>
          <w:b/>
          <w:bCs/>
          <w:sz w:val="20"/>
          <w:szCs w:val="20"/>
          <w:lang w:val="en"/>
        </w:rPr>
        <w:t>πλανάω</w:t>
      </w:r>
      <w:r w:rsidR="006E7928" w:rsidRPr="001639C6">
        <w:rPr>
          <w:sz w:val="20"/>
          <w:szCs w:val="20"/>
          <w:lang w:val="en"/>
        </w:rPr>
        <w:t xml:space="preserve"> </w:t>
      </w:r>
      <w:r w:rsidR="006E7928" w:rsidRPr="001639C6">
        <w:rPr>
          <w:b/>
          <w:bCs/>
          <w:sz w:val="20"/>
          <w:szCs w:val="20"/>
          <w:lang w:val="en"/>
        </w:rPr>
        <w:t>planáō,</w:t>
      </w:r>
      <w:r w:rsidR="006E7928" w:rsidRPr="001639C6">
        <w:rPr>
          <w:sz w:val="20"/>
          <w:szCs w:val="20"/>
          <w:lang w:val="en"/>
        </w:rPr>
        <w:t xml:space="preserve"> plan-ah'-o; from 4106; to (properly, </w:t>
      </w:r>
      <w:r w:rsidR="006E7928" w:rsidRPr="002F4E85">
        <w:rPr>
          <w:color w:val="C00000"/>
          <w:sz w:val="20"/>
          <w:szCs w:val="20"/>
          <w:lang w:val="en"/>
        </w:rPr>
        <w:t>cause to</w:t>
      </w:r>
      <w:r w:rsidR="006E7928" w:rsidRPr="001639C6">
        <w:rPr>
          <w:sz w:val="20"/>
          <w:szCs w:val="20"/>
          <w:lang w:val="en"/>
        </w:rPr>
        <w:t xml:space="preserve">) </w:t>
      </w:r>
      <w:r w:rsidR="006E7928" w:rsidRPr="002F4E85">
        <w:rPr>
          <w:color w:val="C00000"/>
          <w:sz w:val="20"/>
          <w:szCs w:val="20"/>
          <w:lang w:val="en"/>
        </w:rPr>
        <w:t xml:space="preserve">roam </w:t>
      </w:r>
      <w:r w:rsidR="006E7928" w:rsidRPr="001639C6">
        <w:rPr>
          <w:sz w:val="20"/>
          <w:szCs w:val="20"/>
          <w:lang w:val="en"/>
        </w:rPr>
        <w:t>(</w:t>
      </w:r>
      <w:r w:rsidR="006E7928" w:rsidRPr="002F4E85">
        <w:rPr>
          <w:color w:val="C00000"/>
          <w:sz w:val="20"/>
          <w:szCs w:val="20"/>
          <w:lang w:val="en"/>
        </w:rPr>
        <w:t>from safety, truth, or virtue</w:t>
      </w:r>
      <w:r w:rsidR="006E7928" w:rsidRPr="001639C6">
        <w:rPr>
          <w:sz w:val="20"/>
          <w:szCs w:val="20"/>
          <w:lang w:val="en"/>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6E7928" w:rsidRPr="001639C6">
        <w:rPr>
          <w:sz w:val="20"/>
          <w:szCs w:val="20"/>
          <w:lang w:val="en"/>
        </w:rPr>
        <w:t>go astray, deceive, err, seduce, wander, be out of the way.</w:t>
      </w:r>
    </w:p>
    <w:p w:rsidR="006E7928" w:rsidRPr="00313862" w:rsidRDefault="006E7928" w:rsidP="002922C4">
      <w:pPr>
        <w:shd w:val="clear" w:color="auto" w:fill="FFFFF0"/>
        <w:spacing w:after="0" w:line="240" w:lineRule="auto"/>
        <w:ind w:left="1620"/>
        <w:rPr>
          <w:sz w:val="10"/>
          <w:szCs w:val="10"/>
          <w:lang w:val="en"/>
        </w:rPr>
      </w:pPr>
    </w:p>
    <w:p w:rsidR="006E7928" w:rsidRPr="001639C6" w:rsidRDefault="00B968C6" w:rsidP="002922C4">
      <w:pPr>
        <w:shd w:val="clear" w:color="auto" w:fill="FFFFF0"/>
        <w:spacing w:after="0" w:line="240" w:lineRule="auto"/>
        <w:ind w:left="1800"/>
        <w:rPr>
          <w:sz w:val="20"/>
          <w:szCs w:val="20"/>
          <w:lang w:val="en"/>
        </w:rPr>
      </w:pPr>
      <w:hyperlink r:id="rId39" w:history="1">
        <w:r w:rsidR="006E7928" w:rsidRPr="000E0DF5">
          <w:rPr>
            <w:rStyle w:val="Hyperlink"/>
            <w:b/>
            <w:bCs/>
            <w:i/>
            <w:iCs/>
            <w:sz w:val="20"/>
            <w:szCs w:val="20"/>
            <w:lang w:val="en"/>
          </w:rPr>
          <w:t>Thayer's Greek Lexicon</w:t>
        </w:r>
      </w:hyperlink>
      <w:r w:rsidR="006E7928" w:rsidRPr="001639C6">
        <w:rPr>
          <w:b/>
          <w:bCs/>
          <w:i/>
          <w:iCs/>
          <w:sz w:val="20"/>
          <w:szCs w:val="20"/>
          <w:lang w:val="en"/>
        </w:rPr>
        <w:t xml:space="preserve"> </w:t>
      </w:r>
      <w:r w:rsidR="006E7928" w:rsidRPr="001639C6">
        <w:rPr>
          <w:sz w:val="20"/>
          <w:szCs w:val="20"/>
          <w:lang w:val="en"/>
        </w:rPr>
        <w:t>– to cause to stray, to lead astray, lead aside from the rigid way; to go astray, wander, roam about</w:t>
      </w:r>
      <w:r w:rsidR="001818B6" w:rsidRPr="001639C6">
        <w:rPr>
          <w:sz w:val="20"/>
          <w:szCs w:val="20"/>
          <w:lang w:val="en"/>
        </w:rPr>
        <w:t>; metaphorically, to lead away from the truth, to lead into error, to deceive.</w:t>
      </w:r>
    </w:p>
    <w:p w:rsidR="001818B6" w:rsidRPr="00313862" w:rsidRDefault="001818B6" w:rsidP="001639C6">
      <w:pPr>
        <w:spacing w:after="0" w:line="240" w:lineRule="auto"/>
        <w:ind w:left="1620"/>
        <w:rPr>
          <w:b/>
          <w:bCs/>
          <w:sz w:val="16"/>
          <w:szCs w:val="16"/>
        </w:rPr>
      </w:pPr>
    </w:p>
    <w:p w:rsidR="000B4073"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Effeminate</w:t>
      </w:r>
      <w:r w:rsidRPr="001639C6">
        <w:rPr>
          <w:b/>
          <w:bCs/>
          <w:sz w:val="20"/>
          <w:szCs w:val="20"/>
        </w:rPr>
        <w:t xml:space="preserve"> 3120 </w:t>
      </w:r>
      <w:r w:rsidRPr="001639C6">
        <w:rPr>
          <w:sz w:val="20"/>
          <w:szCs w:val="20"/>
          <w:lang w:val="en"/>
        </w:rPr>
        <w:t>–</w:t>
      </w:r>
      <w:r w:rsidR="001818B6" w:rsidRPr="001639C6">
        <w:rPr>
          <w:sz w:val="20"/>
          <w:szCs w:val="20"/>
          <w:lang w:val="en"/>
        </w:rPr>
        <w:t xml:space="preserve"> </w:t>
      </w:r>
      <w:r w:rsidR="001818B6" w:rsidRPr="001639C6">
        <w:rPr>
          <w:b/>
          <w:bCs/>
          <w:sz w:val="20"/>
          <w:szCs w:val="20"/>
          <w:lang w:val="en"/>
        </w:rPr>
        <w:t>μαλακός</w:t>
      </w:r>
      <w:r w:rsidR="001818B6" w:rsidRPr="001639C6">
        <w:rPr>
          <w:sz w:val="20"/>
          <w:szCs w:val="20"/>
          <w:lang w:val="en"/>
        </w:rPr>
        <w:t xml:space="preserve"> </w:t>
      </w:r>
      <w:r w:rsidR="001818B6" w:rsidRPr="001639C6">
        <w:rPr>
          <w:b/>
          <w:bCs/>
          <w:sz w:val="20"/>
          <w:szCs w:val="20"/>
          <w:lang w:val="en"/>
        </w:rPr>
        <w:t>malakós,</w:t>
      </w:r>
      <w:r w:rsidR="001818B6" w:rsidRPr="001639C6">
        <w:rPr>
          <w:sz w:val="20"/>
          <w:szCs w:val="20"/>
          <w:lang w:val="en"/>
        </w:rPr>
        <w:t xml:space="preserve"> mal-ak-os'; of uncertain affinity; </w:t>
      </w:r>
      <w:r w:rsidR="001818B6" w:rsidRPr="002F4E85">
        <w:rPr>
          <w:color w:val="C00000"/>
          <w:sz w:val="20"/>
          <w:szCs w:val="20"/>
          <w:lang w:val="en"/>
        </w:rPr>
        <w:t xml:space="preserve">soft, i.e. fine </w:t>
      </w:r>
      <w:r w:rsidR="001818B6" w:rsidRPr="001639C6">
        <w:rPr>
          <w:sz w:val="20"/>
          <w:szCs w:val="20"/>
          <w:lang w:val="en"/>
        </w:rPr>
        <w:t>(</w:t>
      </w:r>
      <w:r w:rsidR="001818B6" w:rsidRPr="002F4E85">
        <w:rPr>
          <w:color w:val="C00000"/>
          <w:sz w:val="20"/>
          <w:szCs w:val="20"/>
          <w:lang w:val="en"/>
        </w:rPr>
        <w:t>clothing</w:t>
      </w:r>
      <w:r w:rsidR="001818B6" w:rsidRPr="001639C6">
        <w:rPr>
          <w:sz w:val="20"/>
          <w:szCs w:val="20"/>
          <w:lang w:val="en"/>
        </w:rPr>
        <w:t xml:space="preserve">); figuratively, </w:t>
      </w:r>
      <w:r w:rsidR="001818B6" w:rsidRPr="002F4E85">
        <w:rPr>
          <w:color w:val="C00000"/>
          <w:sz w:val="20"/>
          <w:szCs w:val="20"/>
          <w:lang w:val="en"/>
        </w:rPr>
        <w:t>a catamite</w:t>
      </w:r>
      <w:r w:rsidR="001818B6" w:rsidRPr="001639C6">
        <w:rPr>
          <w:sz w:val="20"/>
          <w:szCs w:val="20"/>
          <w:lang w:val="en"/>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1818B6" w:rsidRPr="001639C6">
        <w:rPr>
          <w:sz w:val="20"/>
          <w:szCs w:val="20"/>
          <w:lang w:val="en"/>
        </w:rPr>
        <w:t>effeminate, soft.</w:t>
      </w:r>
    </w:p>
    <w:p w:rsidR="001818B6" w:rsidRPr="00313862" w:rsidRDefault="001818B6" w:rsidP="001639C6">
      <w:pPr>
        <w:spacing w:after="0" w:line="240" w:lineRule="auto"/>
        <w:ind w:left="1620"/>
        <w:rPr>
          <w:b/>
          <w:bCs/>
          <w:sz w:val="16"/>
          <w:szCs w:val="16"/>
        </w:rPr>
      </w:pPr>
    </w:p>
    <w:p w:rsidR="000B4073"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Extortioners</w:t>
      </w:r>
      <w:r w:rsidRPr="001639C6">
        <w:rPr>
          <w:b/>
          <w:bCs/>
          <w:sz w:val="20"/>
          <w:szCs w:val="20"/>
        </w:rPr>
        <w:t xml:space="preserve"> 727 </w:t>
      </w:r>
      <w:r w:rsidRPr="001639C6">
        <w:rPr>
          <w:sz w:val="20"/>
          <w:szCs w:val="20"/>
          <w:lang w:val="en"/>
        </w:rPr>
        <w:t>–</w:t>
      </w:r>
      <w:r w:rsidR="001818B6" w:rsidRPr="001639C6">
        <w:rPr>
          <w:sz w:val="20"/>
          <w:szCs w:val="20"/>
          <w:lang w:val="en"/>
        </w:rPr>
        <w:t xml:space="preserve"> </w:t>
      </w:r>
      <w:r w:rsidR="001818B6" w:rsidRPr="001639C6">
        <w:rPr>
          <w:b/>
          <w:bCs/>
          <w:sz w:val="20"/>
          <w:szCs w:val="20"/>
          <w:lang w:val="en"/>
        </w:rPr>
        <w:t>ἅρπαξ</w:t>
      </w:r>
      <w:r w:rsidR="001818B6" w:rsidRPr="001639C6">
        <w:rPr>
          <w:sz w:val="20"/>
          <w:szCs w:val="20"/>
          <w:lang w:val="en"/>
        </w:rPr>
        <w:t xml:space="preserve"> </w:t>
      </w:r>
      <w:r w:rsidR="001818B6" w:rsidRPr="001639C6">
        <w:rPr>
          <w:b/>
          <w:bCs/>
          <w:sz w:val="20"/>
          <w:szCs w:val="20"/>
          <w:lang w:val="en"/>
        </w:rPr>
        <w:t>hárpax,</w:t>
      </w:r>
      <w:r w:rsidR="001818B6" w:rsidRPr="001639C6">
        <w:rPr>
          <w:sz w:val="20"/>
          <w:szCs w:val="20"/>
          <w:lang w:val="en"/>
        </w:rPr>
        <w:t xml:space="preserve"> har'-pax; from 726; </w:t>
      </w:r>
      <w:r w:rsidR="001818B6" w:rsidRPr="002922C4">
        <w:rPr>
          <w:b/>
          <w:bCs/>
          <w:color w:val="C00000"/>
          <w:sz w:val="20"/>
          <w:szCs w:val="20"/>
          <w:highlight w:val="yellow"/>
          <w:lang w:val="en"/>
        </w:rPr>
        <w:t>rapacious</w:t>
      </w:r>
      <w:r w:rsidR="001818B6" w:rsidRPr="001639C6">
        <w:rPr>
          <w:sz w:val="20"/>
          <w:szCs w:val="20"/>
          <w:lang w:val="en"/>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1818B6" w:rsidRPr="001639C6">
        <w:rPr>
          <w:sz w:val="20"/>
          <w:szCs w:val="20"/>
          <w:lang w:val="en"/>
        </w:rPr>
        <w:t>extortion, ravening.</w:t>
      </w:r>
    </w:p>
    <w:p w:rsidR="001818B6" w:rsidRPr="002922C4" w:rsidRDefault="001818B6" w:rsidP="002922C4">
      <w:pPr>
        <w:shd w:val="clear" w:color="auto" w:fill="FFFFF0"/>
        <w:spacing w:after="0" w:line="240" w:lineRule="auto"/>
        <w:ind w:left="1620"/>
        <w:rPr>
          <w:sz w:val="16"/>
          <w:szCs w:val="16"/>
          <w:lang w:val="en"/>
        </w:rPr>
      </w:pPr>
    </w:p>
    <w:p w:rsidR="001818B6" w:rsidRPr="001639C6" w:rsidRDefault="001818B6" w:rsidP="002922C4">
      <w:pPr>
        <w:shd w:val="clear" w:color="auto" w:fill="FFFFF0"/>
        <w:spacing w:after="0" w:line="240" w:lineRule="auto"/>
        <w:ind w:left="1800"/>
        <w:rPr>
          <w:sz w:val="20"/>
          <w:szCs w:val="20"/>
          <w:lang w:val="en"/>
        </w:rPr>
      </w:pPr>
      <w:r w:rsidRPr="002922C4">
        <w:rPr>
          <w:b/>
          <w:bCs/>
          <w:sz w:val="20"/>
          <w:szCs w:val="20"/>
          <w:highlight w:val="yellow"/>
          <w:u w:val="single" w:color="C00000"/>
          <w:lang w:val="en"/>
        </w:rPr>
        <w:t>Rapacious</w:t>
      </w:r>
      <w:r w:rsidRPr="001639C6">
        <w:rPr>
          <w:sz w:val="20"/>
          <w:szCs w:val="20"/>
          <w:lang w:val="en"/>
        </w:rPr>
        <w:t xml:space="preserve"> (Dictionary.com)</w:t>
      </w:r>
    </w:p>
    <w:p w:rsidR="00B815BC" w:rsidRPr="001639C6" w:rsidRDefault="00B815BC" w:rsidP="002922C4">
      <w:pPr>
        <w:shd w:val="clear" w:color="auto" w:fill="FFFFF0"/>
        <w:spacing w:after="0" w:line="240" w:lineRule="auto"/>
        <w:ind w:left="1800"/>
        <w:rPr>
          <w:b/>
          <w:bCs/>
          <w:sz w:val="20"/>
          <w:szCs w:val="20"/>
          <w:lang w:val="en"/>
        </w:rPr>
      </w:pPr>
      <w:r w:rsidRPr="001639C6">
        <w:rPr>
          <w:i/>
          <w:iCs/>
          <w:sz w:val="20"/>
          <w:szCs w:val="20"/>
          <w:lang w:val="en"/>
        </w:rPr>
        <w:t>adjective</w:t>
      </w:r>
    </w:p>
    <w:p w:rsidR="00B815BC" w:rsidRPr="001639C6" w:rsidRDefault="00B815BC" w:rsidP="00083A95">
      <w:pPr>
        <w:pStyle w:val="ListParagraph"/>
        <w:numPr>
          <w:ilvl w:val="0"/>
          <w:numId w:val="15"/>
        </w:numPr>
        <w:shd w:val="clear" w:color="auto" w:fill="FFFFF0"/>
        <w:ind w:left="2340"/>
        <w:rPr>
          <w:rFonts w:asciiTheme="minorHAnsi" w:hAnsiTheme="minorHAnsi"/>
          <w:sz w:val="20"/>
          <w:szCs w:val="20"/>
          <w:lang w:val="en"/>
        </w:rPr>
      </w:pPr>
      <w:r w:rsidRPr="001639C6">
        <w:rPr>
          <w:rFonts w:asciiTheme="minorHAnsi" w:hAnsiTheme="minorHAnsi"/>
          <w:sz w:val="20"/>
          <w:szCs w:val="20"/>
          <w:lang w:val="en"/>
        </w:rPr>
        <w:t>Given to seizing for plunder or the satisfaction of greed.</w:t>
      </w:r>
    </w:p>
    <w:p w:rsidR="00B815BC" w:rsidRPr="001639C6" w:rsidRDefault="00B815BC" w:rsidP="00083A95">
      <w:pPr>
        <w:pStyle w:val="ListParagraph"/>
        <w:numPr>
          <w:ilvl w:val="0"/>
          <w:numId w:val="15"/>
        </w:numPr>
        <w:shd w:val="clear" w:color="auto" w:fill="FFFFF0"/>
        <w:ind w:left="2340"/>
        <w:rPr>
          <w:rFonts w:asciiTheme="minorHAnsi" w:hAnsiTheme="minorHAnsi"/>
          <w:sz w:val="20"/>
          <w:szCs w:val="20"/>
          <w:lang w:val="en"/>
        </w:rPr>
      </w:pPr>
      <w:r w:rsidRPr="001639C6">
        <w:rPr>
          <w:rFonts w:asciiTheme="minorHAnsi" w:hAnsiTheme="minorHAnsi"/>
          <w:sz w:val="20"/>
          <w:szCs w:val="20"/>
          <w:lang w:val="en"/>
        </w:rPr>
        <w:t xml:space="preserve">Inordinately greedy; predatory; extortionate: </w:t>
      </w:r>
      <w:r w:rsidRPr="001639C6">
        <w:rPr>
          <w:rFonts w:asciiTheme="minorHAnsi" w:hAnsiTheme="minorHAnsi"/>
          <w:i/>
          <w:iCs/>
          <w:sz w:val="20"/>
          <w:szCs w:val="20"/>
          <w:lang w:val="en"/>
        </w:rPr>
        <w:t>a rapacious disposition.</w:t>
      </w:r>
    </w:p>
    <w:p w:rsidR="00B815BC" w:rsidRPr="001639C6" w:rsidRDefault="00B815BC" w:rsidP="00083A95">
      <w:pPr>
        <w:pStyle w:val="ListParagraph"/>
        <w:numPr>
          <w:ilvl w:val="0"/>
          <w:numId w:val="15"/>
        </w:numPr>
        <w:shd w:val="clear" w:color="auto" w:fill="FFFFF0"/>
        <w:ind w:left="2340"/>
        <w:rPr>
          <w:rFonts w:asciiTheme="minorHAnsi" w:hAnsiTheme="minorHAnsi"/>
          <w:sz w:val="20"/>
          <w:szCs w:val="20"/>
          <w:lang w:val="en"/>
        </w:rPr>
      </w:pPr>
      <w:r w:rsidRPr="001639C6">
        <w:rPr>
          <w:rFonts w:asciiTheme="minorHAnsi" w:hAnsiTheme="minorHAnsi"/>
          <w:sz w:val="20"/>
          <w:szCs w:val="20"/>
          <w:lang w:val="en"/>
        </w:rPr>
        <w:t>(Of animals) subsisting by the capture of living prey; predacious.</w:t>
      </w:r>
    </w:p>
    <w:p w:rsidR="001818B6" w:rsidRPr="00313862" w:rsidRDefault="001818B6" w:rsidP="001639C6">
      <w:pPr>
        <w:spacing w:after="0" w:line="240" w:lineRule="auto"/>
        <w:ind w:left="1620"/>
        <w:rPr>
          <w:sz w:val="16"/>
          <w:szCs w:val="16"/>
          <w:lang w:val="en"/>
        </w:rPr>
      </w:pPr>
    </w:p>
    <w:p w:rsidR="00D0139A"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Fornicators</w:t>
      </w:r>
      <w:r w:rsidRPr="001639C6">
        <w:rPr>
          <w:b/>
          <w:bCs/>
          <w:sz w:val="20"/>
          <w:szCs w:val="20"/>
        </w:rPr>
        <w:t xml:space="preserve"> 4205 </w:t>
      </w:r>
      <w:r w:rsidRPr="001639C6">
        <w:rPr>
          <w:sz w:val="20"/>
          <w:szCs w:val="20"/>
          <w:lang w:val="en"/>
        </w:rPr>
        <w:t>–</w:t>
      </w:r>
      <w:r w:rsidR="000D0C2B" w:rsidRPr="001639C6">
        <w:rPr>
          <w:sz w:val="20"/>
          <w:szCs w:val="20"/>
          <w:lang w:val="en"/>
        </w:rPr>
        <w:t xml:space="preserve"> </w:t>
      </w:r>
      <w:r w:rsidR="000D0C2B" w:rsidRPr="001639C6">
        <w:rPr>
          <w:b/>
          <w:bCs/>
          <w:sz w:val="20"/>
          <w:szCs w:val="20"/>
          <w:lang w:val="en"/>
        </w:rPr>
        <w:t>πόρνος</w:t>
      </w:r>
      <w:r w:rsidR="000D0C2B" w:rsidRPr="001639C6">
        <w:rPr>
          <w:sz w:val="20"/>
          <w:szCs w:val="20"/>
          <w:lang w:val="en"/>
        </w:rPr>
        <w:t xml:space="preserve"> </w:t>
      </w:r>
      <w:r w:rsidR="000D0C2B" w:rsidRPr="001639C6">
        <w:rPr>
          <w:b/>
          <w:bCs/>
          <w:sz w:val="20"/>
          <w:szCs w:val="20"/>
          <w:lang w:val="en"/>
        </w:rPr>
        <w:t>pórnos,</w:t>
      </w:r>
      <w:r w:rsidR="000D0C2B" w:rsidRPr="001639C6">
        <w:rPr>
          <w:sz w:val="20"/>
          <w:szCs w:val="20"/>
          <w:lang w:val="en"/>
        </w:rPr>
        <w:t xml:space="preserve"> por'-nos; from πέρνημι pérnēmi (to sell; akin to the base of 4097); </w:t>
      </w:r>
      <w:r w:rsidR="000D0C2B" w:rsidRPr="002F4E85">
        <w:rPr>
          <w:color w:val="C00000"/>
          <w:sz w:val="20"/>
          <w:szCs w:val="20"/>
          <w:lang w:val="en"/>
        </w:rPr>
        <w:t>a</w:t>
      </w:r>
      <w:r w:rsidR="000D0C2B" w:rsidRPr="001639C6">
        <w:rPr>
          <w:sz w:val="20"/>
          <w:szCs w:val="20"/>
          <w:lang w:val="en"/>
        </w:rPr>
        <w:t xml:space="preserve"> (</w:t>
      </w:r>
      <w:r w:rsidR="000D0C2B" w:rsidRPr="002F4E85">
        <w:rPr>
          <w:color w:val="C00000"/>
          <w:sz w:val="20"/>
          <w:szCs w:val="20"/>
          <w:lang w:val="en"/>
        </w:rPr>
        <w:t>male</w:t>
      </w:r>
      <w:r w:rsidR="000D0C2B" w:rsidRPr="001639C6">
        <w:rPr>
          <w:sz w:val="20"/>
          <w:szCs w:val="20"/>
          <w:lang w:val="en"/>
        </w:rPr>
        <w:t xml:space="preserve">) </w:t>
      </w:r>
      <w:r w:rsidR="000D0C2B" w:rsidRPr="002F4E85">
        <w:rPr>
          <w:color w:val="C00000"/>
          <w:sz w:val="20"/>
          <w:szCs w:val="20"/>
          <w:lang w:val="en"/>
        </w:rPr>
        <w:t xml:space="preserve">prostitute </w:t>
      </w:r>
      <w:r w:rsidR="000D0C2B" w:rsidRPr="001639C6">
        <w:rPr>
          <w:sz w:val="20"/>
          <w:szCs w:val="20"/>
          <w:lang w:val="en"/>
        </w:rPr>
        <w:t>(</w:t>
      </w:r>
      <w:r w:rsidR="000D0C2B" w:rsidRPr="002F4E85">
        <w:rPr>
          <w:color w:val="C00000"/>
          <w:sz w:val="20"/>
          <w:szCs w:val="20"/>
          <w:lang w:val="en"/>
        </w:rPr>
        <w:t xml:space="preserve">as </w:t>
      </w:r>
      <w:r w:rsidR="000D0C2B" w:rsidRPr="002922C4">
        <w:rPr>
          <w:b/>
          <w:bCs/>
          <w:color w:val="C00000"/>
          <w:sz w:val="20"/>
          <w:szCs w:val="20"/>
          <w:highlight w:val="yellow"/>
          <w:lang w:val="en"/>
        </w:rPr>
        <w:t>venal</w:t>
      </w:r>
      <w:r w:rsidR="000D0C2B" w:rsidRPr="001639C6">
        <w:rPr>
          <w:sz w:val="20"/>
          <w:szCs w:val="20"/>
          <w:lang w:val="en"/>
        </w:rPr>
        <w:t xml:space="preserve">), i.e. (by analogy) </w:t>
      </w:r>
      <w:r w:rsidR="000D0C2B" w:rsidRPr="002F4E85">
        <w:rPr>
          <w:color w:val="C00000"/>
          <w:sz w:val="20"/>
          <w:szCs w:val="20"/>
          <w:lang w:val="en"/>
        </w:rPr>
        <w:t xml:space="preserve">a </w:t>
      </w:r>
      <w:r w:rsidR="000D0C2B" w:rsidRPr="002922C4">
        <w:rPr>
          <w:b/>
          <w:bCs/>
          <w:color w:val="C00000"/>
          <w:sz w:val="20"/>
          <w:szCs w:val="20"/>
          <w:highlight w:val="yellow"/>
          <w:lang w:val="en"/>
        </w:rPr>
        <w:t>debauchee</w:t>
      </w:r>
      <w:r w:rsidR="000D0C2B" w:rsidRPr="002F4E85">
        <w:rPr>
          <w:color w:val="C00000"/>
          <w:sz w:val="20"/>
          <w:szCs w:val="20"/>
          <w:lang w:val="en"/>
        </w:rPr>
        <w:t xml:space="preserve"> </w:t>
      </w:r>
      <w:r w:rsidR="000D0C2B" w:rsidRPr="001639C6">
        <w:rPr>
          <w:sz w:val="20"/>
          <w:szCs w:val="20"/>
          <w:lang w:val="en"/>
        </w:rPr>
        <w:t>(</w:t>
      </w:r>
      <w:r w:rsidR="000D0C2B" w:rsidRPr="002922C4">
        <w:rPr>
          <w:b/>
          <w:bCs/>
          <w:color w:val="C00000"/>
          <w:sz w:val="20"/>
          <w:szCs w:val="20"/>
          <w:highlight w:val="yellow"/>
          <w:lang w:val="en"/>
        </w:rPr>
        <w:t>libertine</w:t>
      </w:r>
      <w:r w:rsidR="000D0C2B" w:rsidRPr="001639C6">
        <w:rPr>
          <w:sz w:val="20"/>
          <w:szCs w:val="20"/>
          <w:lang w:val="en"/>
        </w:rPr>
        <w:t>):—</w:t>
      </w:r>
      <w:r w:rsidR="002F4E85" w:rsidRPr="002F4E85">
        <w:rPr>
          <w:rFonts w:ascii="Calibri" w:eastAsia="Calibri" w:hAnsi="Calibri" w:cs="Arial"/>
          <w:sz w:val="20"/>
          <w:szCs w:val="20"/>
        </w:rPr>
        <w:t xml:space="preserve"> </w:t>
      </w:r>
      <w:r w:rsidR="002F4E85" w:rsidRPr="000768E9">
        <w:rPr>
          <w:rFonts w:ascii="Calibri" w:eastAsia="Calibri" w:hAnsi="Calibri" w:cs="Arial"/>
          <w:sz w:val="20"/>
          <w:szCs w:val="20"/>
        </w:rPr>
        <w:t xml:space="preserve">(Translated in King James Version as) </w:t>
      </w:r>
      <w:r w:rsidR="000D0C2B" w:rsidRPr="001639C6">
        <w:rPr>
          <w:sz w:val="20"/>
          <w:szCs w:val="20"/>
          <w:lang w:val="en"/>
        </w:rPr>
        <w:t>fornicator, whoremonger.</w:t>
      </w:r>
    </w:p>
    <w:p w:rsidR="000D0C2B" w:rsidRPr="00313862" w:rsidRDefault="000D0C2B" w:rsidP="002922C4">
      <w:pPr>
        <w:shd w:val="clear" w:color="auto" w:fill="FFFFF0"/>
        <w:spacing w:after="0" w:line="240" w:lineRule="auto"/>
        <w:ind w:left="1620"/>
        <w:rPr>
          <w:sz w:val="10"/>
          <w:szCs w:val="10"/>
          <w:lang w:val="en"/>
        </w:rPr>
      </w:pPr>
    </w:p>
    <w:p w:rsidR="000D0C2B" w:rsidRPr="001639C6" w:rsidRDefault="00B968C6" w:rsidP="002922C4">
      <w:pPr>
        <w:shd w:val="clear" w:color="auto" w:fill="FFFFF0"/>
        <w:spacing w:after="0" w:line="240" w:lineRule="auto"/>
        <w:ind w:left="1800"/>
        <w:rPr>
          <w:sz w:val="20"/>
          <w:szCs w:val="20"/>
          <w:lang w:val="en"/>
        </w:rPr>
      </w:pPr>
      <w:hyperlink r:id="rId40" w:history="1">
        <w:r w:rsidR="000D0C2B" w:rsidRPr="000E0DF5">
          <w:rPr>
            <w:rStyle w:val="Hyperlink"/>
            <w:b/>
            <w:bCs/>
            <w:i/>
            <w:iCs/>
            <w:sz w:val="20"/>
            <w:szCs w:val="20"/>
            <w:lang w:val="en"/>
          </w:rPr>
          <w:t>Thayer's Greek Lexicon</w:t>
        </w:r>
      </w:hyperlink>
      <w:r w:rsidR="000D0C2B" w:rsidRPr="001639C6">
        <w:rPr>
          <w:b/>
          <w:bCs/>
          <w:i/>
          <w:iCs/>
          <w:sz w:val="20"/>
          <w:szCs w:val="20"/>
          <w:lang w:val="en"/>
        </w:rPr>
        <w:t xml:space="preserve"> </w:t>
      </w:r>
      <w:r w:rsidR="000D0C2B" w:rsidRPr="001639C6">
        <w:rPr>
          <w:sz w:val="20"/>
          <w:szCs w:val="20"/>
          <w:lang w:val="en"/>
        </w:rPr>
        <w:t>– a man who prostitutes his body to another's l</w:t>
      </w:r>
      <w:r w:rsidR="005B6317" w:rsidRPr="001639C6">
        <w:rPr>
          <w:sz w:val="20"/>
          <w:szCs w:val="20"/>
          <w:lang w:val="en"/>
        </w:rPr>
        <w:t>ust for hire, a male prostitute; a man who indulges in unlawful sexual intercourse, a fornicator.</w:t>
      </w:r>
    </w:p>
    <w:p w:rsidR="005B6317" w:rsidRPr="002922C4" w:rsidRDefault="005B6317" w:rsidP="002922C4">
      <w:pPr>
        <w:shd w:val="clear" w:color="auto" w:fill="FFFFF0"/>
        <w:spacing w:after="0" w:line="240" w:lineRule="auto"/>
        <w:ind w:left="1800"/>
        <w:rPr>
          <w:sz w:val="16"/>
          <w:szCs w:val="16"/>
          <w:lang w:val="en"/>
        </w:rPr>
      </w:pPr>
    </w:p>
    <w:p w:rsidR="005B6317" w:rsidRPr="001639C6" w:rsidRDefault="005B6317" w:rsidP="002922C4">
      <w:pPr>
        <w:shd w:val="clear" w:color="auto" w:fill="FFFFF0"/>
        <w:spacing w:after="0" w:line="240" w:lineRule="auto"/>
        <w:ind w:left="1800"/>
        <w:rPr>
          <w:b/>
          <w:bCs/>
          <w:sz w:val="20"/>
          <w:szCs w:val="20"/>
          <w:lang w:val="en"/>
        </w:rPr>
      </w:pPr>
      <w:r w:rsidRPr="002922C4">
        <w:rPr>
          <w:b/>
          <w:bCs/>
          <w:sz w:val="20"/>
          <w:szCs w:val="20"/>
          <w:highlight w:val="yellow"/>
          <w:lang w:val="en"/>
        </w:rPr>
        <w:t>Debauchee</w:t>
      </w:r>
      <w:r w:rsidRPr="001639C6">
        <w:rPr>
          <w:b/>
          <w:bCs/>
          <w:sz w:val="20"/>
          <w:szCs w:val="20"/>
          <w:lang w:val="en"/>
        </w:rPr>
        <w:t xml:space="preserve"> </w:t>
      </w:r>
      <w:r w:rsidRPr="001639C6">
        <w:rPr>
          <w:sz w:val="20"/>
          <w:szCs w:val="20"/>
          <w:lang w:val="en"/>
        </w:rPr>
        <w:t>(Dictionary.com)</w:t>
      </w:r>
    </w:p>
    <w:p w:rsidR="005B6317" w:rsidRPr="001639C6" w:rsidRDefault="005B6317" w:rsidP="002922C4">
      <w:pPr>
        <w:shd w:val="clear" w:color="auto" w:fill="FFFFF0"/>
        <w:spacing w:after="0" w:line="240" w:lineRule="auto"/>
        <w:ind w:left="1800"/>
        <w:rPr>
          <w:sz w:val="20"/>
          <w:szCs w:val="20"/>
          <w:lang w:val="en"/>
        </w:rPr>
      </w:pPr>
      <w:r w:rsidRPr="001639C6">
        <w:rPr>
          <w:i/>
          <w:iCs/>
          <w:sz w:val="20"/>
          <w:szCs w:val="20"/>
          <w:lang w:val="en"/>
        </w:rPr>
        <w:t>noun</w:t>
      </w:r>
    </w:p>
    <w:p w:rsidR="005B6317" w:rsidRPr="001639C6" w:rsidRDefault="007A6588" w:rsidP="002922C4">
      <w:pPr>
        <w:shd w:val="clear" w:color="auto" w:fill="FFFFF0"/>
        <w:spacing w:after="0" w:line="240" w:lineRule="auto"/>
        <w:ind w:left="1800"/>
        <w:rPr>
          <w:sz w:val="20"/>
          <w:szCs w:val="20"/>
          <w:lang w:val="en"/>
        </w:rPr>
      </w:pPr>
      <w:r w:rsidRPr="001639C6">
        <w:rPr>
          <w:sz w:val="20"/>
          <w:szCs w:val="20"/>
          <w:lang w:val="en"/>
        </w:rPr>
        <w:t>A</w:t>
      </w:r>
      <w:r w:rsidR="005B6317" w:rsidRPr="001639C6">
        <w:rPr>
          <w:sz w:val="20"/>
          <w:szCs w:val="20"/>
          <w:lang w:val="en"/>
        </w:rPr>
        <w:t xml:space="preserve"> person addicted to excessive indulgence in sensual pleasures; one given to debauchery.</w:t>
      </w:r>
    </w:p>
    <w:p w:rsidR="005B6317" w:rsidRPr="00313862" w:rsidRDefault="005B6317" w:rsidP="002922C4">
      <w:pPr>
        <w:shd w:val="clear" w:color="auto" w:fill="FFFFF0"/>
        <w:spacing w:after="0" w:line="240" w:lineRule="auto"/>
        <w:ind w:left="1800"/>
        <w:rPr>
          <w:sz w:val="16"/>
          <w:szCs w:val="16"/>
          <w:lang w:val="en"/>
        </w:rPr>
      </w:pPr>
    </w:p>
    <w:p w:rsidR="005B6317" w:rsidRPr="001639C6" w:rsidRDefault="005B6317" w:rsidP="002922C4">
      <w:pPr>
        <w:shd w:val="clear" w:color="auto" w:fill="FFFFF0"/>
        <w:spacing w:after="0" w:line="240" w:lineRule="auto"/>
        <w:ind w:left="1800"/>
        <w:rPr>
          <w:sz w:val="20"/>
          <w:szCs w:val="20"/>
          <w:lang w:val="en"/>
        </w:rPr>
      </w:pPr>
      <w:r w:rsidRPr="002922C4">
        <w:rPr>
          <w:b/>
          <w:bCs/>
          <w:sz w:val="20"/>
          <w:szCs w:val="20"/>
          <w:highlight w:val="yellow"/>
          <w:lang w:val="en"/>
        </w:rPr>
        <w:t>Debauchery</w:t>
      </w:r>
      <w:r w:rsidRPr="00313862">
        <w:rPr>
          <w:sz w:val="20"/>
          <w:szCs w:val="20"/>
          <w:u w:val="single" w:color="C00000"/>
          <w:lang w:val="en"/>
        </w:rPr>
        <w:t xml:space="preserve"> </w:t>
      </w:r>
      <w:r w:rsidRPr="001639C6">
        <w:rPr>
          <w:sz w:val="20"/>
          <w:szCs w:val="20"/>
          <w:lang w:val="en"/>
        </w:rPr>
        <w:t>(Dictionary.com)</w:t>
      </w:r>
    </w:p>
    <w:p w:rsidR="005B6317" w:rsidRPr="001639C6" w:rsidRDefault="005B6317" w:rsidP="002922C4">
      <w:pPr>
        <w:shd w:val="clear" w:color="auto" w:fill="FFFFF0"/>
        <w:spacing w:after="0" w:line="240" w:lineRule="auto"/>
        <w:ind w:left="1800"/>
        <w:rPr>
          <w:b/>
          <w:bCs/>
          <w:sz w:val="20"/>
          <w:szCs w:val="20"/>
          <w:lang w:val="en"/>
        </w:rPr>
      </w:pPr>
      <w:r w:rsidRPr="001639C6">
        <w:rPr>
          <w:i/>
          <w:iCs/>
          <w:sz w:val="20"/>
          <w:szCs w:val="20"/>
          <w:lang w:val="en"/>
        </w:rPr>
        <w:t>noun,</w:t>
      </w:r>
      <w:r w:rsidRPr="001639C6">
        <w:rPr>
          <w:sz w:val="20"/>
          <w:szCs w:val="20"/>
          <w:lang w:val="en"/>
        </w:rPr>
        <w:t xml:space="preserve">  </w:t>
      </w:r>
    </w:p>
    <w:p w:rsidR="005B6317" w:rsidRPr="009F2186" w:rsidRDefault="005B6317" w:rsidP="00083A95">
      <w:pPr>
        <w:pStyle w:val="ListParagraph"/>
        <w:numPr>
          <w:ilvl w:val="0"/>
          <w:numId w:val="18"/>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Excessive indulgence in sensual pleasures; intemperance.</w:t>
      </w:r>
    </w:p>
    <w:p w:rsidR="005B6317" w:rsidRPr="009F2186" w:rsidRDefault="005B6317" w:rsidP="00083A95">
      <w:pPr>
        <w:pStyle w:val="ListParagraph"/>
        <w:numPr>
          <w:ilvl w:val="0"/>
          <w:numId w:val="18"/>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Archaic. Seduction from duty, allegiance, or virtue.</w:t>
      </w:r>
    </w:p>
    <w:p w:rsidR="00BE1251" w:rsidRPr="00313862" w:rsidRDefault="00BE1251" w:rsidP="002922C4">
      <w:pPr>
        <w:shd w:val="clear" w:color="auto" w:fill="FFFFF0"/>
        <w:spacing w:after="0" w:line="240" w:lineRule="auto"/>
        <w:ind w:left="1800"/>
        <w:rPr>
          <w:sz w:val="16"/>
          <w:szCs w:val="16"/>
          <w:lang w:val="en"/>
        </w:rPr>
      </w:pPr>
    </w:p>
    <w:p w:rsidR="00BE1251" w:rsidRPr="001639C6" w:rsidRDefault="00BE1251" w:rsidP="002922C4">
      <w:pPr>
        <w:shd w:val="clear" w:color="auto" w:fill="FFFFF0"/>
        <w:spacing w:after="0" w:line="240" w:lineRule="auto"/>
        <w:ind w:left="1800"/>
        <w:rPr>
          <w:sz w:val="20"/>
          <w:szCs w:val="20"/>
          <w:lang w:val="en"/>
        </w:rPr>
      </w:pPr>
      <w:r w:rsidRPr="002922C4">
        <w:rPr>
          <w:b/>
          <w:bCs/>
          <w:sz w:val="20"/>
          <w:szCs w:val="20"/>
          <w:highlight w:val="yellow"/>
          <w:lang w:val="en"/>
        </w:rPr>
        <w:t>Libertine</w:t>
      </w:r>
      <w:r>
        <w:rPr>
          <w:sz w:val="20"/>
          <w:szCs w:val="20"/>
          <w:lang w:val="en"/>
        </w:rPr>
        <w:t xml:space="preserve"> </w:t>
      </w:r>
      <w:r w:rsidRPr="001639C6">
        <w:rPr>
          <w:sz w:val="20"/>
          <w:szCs w:val="20"/>
          <w:lang w:val="en"/>
        </w:rPr>
        <w:t>(Dictionary.com)</w:t>
      </w:r>
    </w:p>
    <w:p w:rsidR="00BE1251" w:rsidRPr="00BE1251" w:rsidRDefault="00BE1251" w:rsidP="002922C4">
      <w:pPr>
        <w:shd w:val="clear" w:color="auto" w:fill="FFFFF0"/>
        <w:spacing w:after="0" w:line="240" w:lineRule="auto"/>
        <w:ind w:left="1800"/>
        <w:rPr>
          <w:b/>
          <w:bCs/>
          <w:sz w:val="20"/>
          <w:szCs w:val="20"/>
          <w:lang w:val="en"/>
        </w:rPr>
      </w:pPr>
      <w:r w:rsidRPr="00BE1251">
        <w:rPr>
          <w:i/>
          <w:iCs/>
          <w:sz w:val="20"/>
          <w:szCs w:val="20"/>
          <w:lang w:val="en"/>
        </w:rPr>
        <w:t>noun</w:t>
      </w:r>
    </w:p>
    <w:p w:rsidR="00BE1251" w:rsidRPr="009F2186" w:rsidRDefault="00BE1251" w:rsidP="00083A95">
      <w:pPr>
        <w:pStyle w:val="ListParagraph"/>
        <w:numPr>
          <w:ilvl w:val="0"/>
          <w:numId w:val="23"/>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A person who is morally or sexually unrestrained, especially a dissolute man; a profligate; rake.</w:t>
      </w:r>
    </w:p>
    <w:p w:rsidR="00BE1251" w:rsidRPr="009F2186" w:rsidRDefault="00BE1251" w:rsidP="00083A95">
      <w:pPr>
        <w:pStyle w:val="ListParagraph"/>
        <w:numPr>
          <w:ilvl w:val="0"/>
          <w:numId w:val="23"/>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A freethinker in religious matters.</w:t>
      </w:r>
    </w:p>
    <w:p w:rsidR="00BE1251" w:rsidRPr="009F2186" w:rsidRDefault="00BE1251" w:rsidP="00083A95">
      <w:pPr>
        <w:pStyle w:val="ListParagraph"/>
        <w:numPr>
          <w:ilvl w:val="0"/>
          <w:numId w:val="23"/>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A person freed from slavery in ancient Rome.</w:t>
      </w:r>
    </w:p>
    <w:p w:rsidR="00BE1251" w:rsidRPr="00313862" w:rsidRDefault="00BE1251" w:rsidP="002922C4">
      <w:pPr>
        <w:pStyle w:val="ListParagraph"/>
        <w:shd w:val="clear" w:color="auto" w:fill="FFFFF0"/>
        <w:ind w:left="2160"/>
        <w:rPr>
          <w:sz w:val="10"/>
          <w:szCs w:val="10"/>
          <w:lang w:val="en"/>
        </w:rPr>
      </w:pPr>
    </w:p>
    <w:p w:rsidR="00BE1251" w:rsidRPr="00BE1251" w:rsidRDefault="00BE1251" w:rsidP="002922C4">
      <w:pPr>
        <w:shd w:val="clear" w:color="auto" w:fill="FFFFF0"/>
        <w:spacing w:after="0" w:line="240" w:lineRule="auto"/>
        <w:ind w:left="1800"/>
        <w:rPr>
          <w:b/>
          <w:bCs/>
          <w:sz w:val="20"/>
          <w:szCs w:val="20"/>
          <w:lang w:val="en"/>
        </w:rPr>
      </w:pPr>
      <w:r w:rsidRPr="00BE1251">
        <w:rPr>
          <w:i/>
          <w:iCs/>
          <w:sz w:val="20"/>
          <w:szCs w:val="20"/>
          <w:lang w:val="en"/>
        </w:rPr>
        <w:t>adjective</w:t>
      </w:r>
    </w:p>
    <w:p w:rsidR="00BE1251" w:rsidRPr="009F2186" w:rsidRDefault="00BE1251" w:rsidP="00083A95">
      <w:pPr>
        <w:pStyle w:val="ListParagraph"/>
        <w:numPr>
          <w:ilvl w:val="0"/>
          <w:numId w:val="23"/>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Free of moral, especially sexual, restraint; dissolute; licentious.</w:t>
      </w:r>
    </w:p>
    <w:p w:rsidR="00BE1251" w:rsidRPr="009F2186" w:rsidRDefault="00BE1251" w:rsidP="00083A95">
      <w:pPr>
        <w:pStyle w:val="ListParagraph"/>
        <w:numPr>
          <w:ilvl w:val="0"/>
          <w:numId w:val="23"/>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Freethinking in religious matters.</w:t>
      </w:r>
    </w:p>
    <w:p w:rsidR="00BE1251" w:rsidRPr="009F2186" w:rsidRDefault="00BE1251" w:rsidP="00083A95">
      <w:pPr>
        <w:pStyle w:val="ListParagraph"/>
        <w:numPr>
          <w:ilvl w:val="0"/>
          <w:numId w:val="23"/>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Archaic. Unrestrained; uncontrolled.</w:t>
      </w:r>
    </w:p>
    <w:p w:rsidR="005B6317" w:rsidRPr="00494B4A" w:rsidRDefault="005B6317" w:rsidP="00C03552">
      <w:pPr>
        <w:shd w:val="clear" w:color="auto" w:fill="FFFFF0"/>
        <w:spacing w:after="0" w:line="240" w:lineRule="auto"/>
        <w:ind w:left="1800"/>
        <w:rPr>
          <w:sz w:val="16"/>
          <w:szCs w:val="16"/>
          <w:lang w:val="en"/>
        </w:rPr>
      </w:pPr>
    </w:p>
    <w:p w:rsidR="00BE1251" w:rsidRPr="001639C6" w:rsidRDefault="00BE1251" w:rsidP="002922C4">
      <w:pPr>
        <w:shd w:val="clear" w:color="auto" w:fill="FFFFF0"/>
        <w:spacing w:after="0" w:line="240" w:lineRule="auto"/>
        <w:ind w:left="1800"/>
        <w:rPr>
          <w:b/>
          <w:bCs/>
          <w:sz w:val="20"/>
          <w:szCs w:val="20"/>
          <w:lang w:val="en"/>
        </w:rPr>
      </w:pPr>
      <w:r w:rsidRPr="002922C4">
        <w:rPr>
          <w:b/>
          <w:bCs/>
          <w:sz w:val="20"/>
          <w:szCs w:val="20"/>
          <w:highlight w:val="yellow"/>
          <w:lang w:val="en"/>
        </w:rPr>
        <w:t>Venal</w:t>
      </w:r>
      <w:r>
        <w:rPr>
          <w:sz w:val="20"/>
          <w:szCs w:val="20"/>
          <w:lang w:val="en"/>
        </w:rPr>
        <w:t xml:space="preserve"> (</w:t>
      </w:r>
      <w:r w:rsidRPr="001639C6">
        <w:rPr>
          <w:sz w:val="20"/>
          <w:szCs w:val="20"/>
          <w:lang w:val="en"/>
        </w:rPr>
        <w:t>Dictionary.com)</w:t>
      </w:r>
    </w:p>
    <w:p w:rsidR="00BE1251" w:rsidRPr="00BE1251" w:rsidRDefault="00BE1251" w:rsidP="002922C4">
      <w:pPr>
        <w:shd w:val="clear" w:color="auto" w:fill="FFFFF0"/>
        <w:spacing w:after="0" w:line="240" w:lineRule="auto"/>
        <w:ind w:left="1800"/>
        <w:rPr>
          <w:b/>
          <w:bCs/>
          <w:sz w:val="20"/>
          <w:szCs w:val="20"/>
          <w:lang w:val="en"/>
        </w:rPr>
      </w:pPr>
      <w:r w:rsidRPr="00BE1251">
        <w:rPr>
          <w:i/>
          <w:iCs/>
          <w:sz w:val="20"/>
          <w:szCs w:val="20"/>
          <w:lang w:val="en"/>
        </w:rPr>
        <w:t>adjective</w:t>
      </w:r>
    </w:p>
    <w:p w:rsidR="00BE1251" w:rsidRPr="009F2186" w:rsidRDefault="00BE1251" w:rsidP="00083A95">
      <w:pPr>
        <w:pStyle w:val="ListParagraph"/>
        <w:numPr>
          <w:ilvl w:val="0"/>
          <w:numId w:val="22"/>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 xml:space="preserve">Willing to sell one's influence, especially in return for a bribe; open to bribery; mercenary: </w:t>
      </w:r>
      <w:r w:rsidRPr="009F2186">
        <w:rPr>
          <w:rFonts w:asciiTheme="minorHAnsi" w:hAnsiTheme="minorHAnsi"/>
          <w:i/>
          <w:iCs/>
          <w:sz w:val="20"/>
          <w:szCs w:val="20"/>
          <w:lang w:val="en"/>
        </w:rPr>
        <w:t>a venal judge.</w:t>
      </w:r>
    </w:p>
    <w:p w:rsidR="00BE1251" w:rsidRPr="009F2186" w:rsidRDefault="00BE1251" w:rsidP="00083A95">
      <w:pPr>
        <w:pStyle w:val="ListParagraph"/>
        <w:numPr>
          <w:ilvl w:val="0"/>
          <w:numId w:val="22"/>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 xml:space="preserve">Able to be purchased, as by a bribe: </w:t>
      </w:r>
      <w:r w:rsidRPr="009F2186">
        <w:rPr>
          <w:rFonts w:asciiTheme="minorHAnsi" w:hAnsiTheme="minorHAnsi"/>
          <w:i/>
          <w:iCs/>
          <w:sz w:val="20"/>
          <w:szCs w:val="20"/>
          <w:lang w:val="en"/>
        </w:rPr>
        <w:t>venal acquittals.</w:t>
      </w:r>
    </w:p>
    <w:p w:rsidR="00BE1251" w:rsidRPr="009F2186" w:rsidRDefault="00BE1251" w:rsidP="00083A95">
      <w:pPr>
        <w:pStyle w:val="ListParagraph"/>
        <w:numPr>
          <w:ilvl w:val="0"/>
          <w:numId w:val="22"/>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 xml:space="preserve">associated with or characterized by bribery: a venal administration; </w:t>
      </w:r>
      <w:r w:rsidRPr="009F2186">
        <w:rPr>
          <w:rFonts w:asciiTheme="minorHAnsi" w:hAnsiTheme="minorHAnsi"/>
          <w:i/>
          <w:iCs/>
          <w:sz w:val="20"/>
          <w:szCs w:val="20"/>
          <w:lang w:val="en"/>
        </w:rPr>
        <w:t>venal agreements.</w:t>
      </w:r>
    </w:p>
    <w:p w:rsidR="002922C4" w:rsidRPr="002922C4" w:rsidRDefault="002922C4" w:rsidP="000E0DF5">
      <w:pPr>
        <w:pStyle w:val="ListParagraph"/>
        <w:shd w:val="clear" w:color="auto" w:fill="FFFFF0"/>
        <w:ind w:left="2160"/>
        <w:rPr>
          <w:sz w:val="10"/>
          <w:szCs w:val="10"/>
          <w:lang w:val="en"/>
        </w:rPr>
      </w:pPr>
    </w:p>
    <w:p w:rsidR="000B4073"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lastRenderedPageBreak/>
        <w:t>Idolaters</w:t>
      </w:r>
      <w:r w:rsidRPr="001639C6">
        <w:rPr>
          <w:b/>
          <w:bCs/>
          <w:sz w:val="20"/>
          <w:szCs w:val="20"/>
        </w:rPr>
        <w:t xml:space="preserve"> 1496 </w:t>
      </w:r>
      <w:r w:rsidRPr="001639C6">
        <w:rPr>
          <w:sz w:val="20"/>
          <w:szCs w:val="20"/>
        </w:rPr>
        <w:t>–</w:t>
      </w:r>
      <w:r w:rsidR="007A6588" w:rsidRPr="001639C6">
        <w:rPr>
          <w:sz w:val="20"/>
          <w:szCs w:val="20"/>
        </w:rPr>
        <w:t xml:space="preserve"> </w:t>
      </w:r>
      <w:r w:rsidR="007A6588" w:rsidRPr="001639C6">
        <w:rPr>
          <w:b/>
          <w:bCs/>
          <w:sz w:val="20"/>
          <w:szCs w:val="20"/>
          <w:lang w:val="en"/>
        </w:rPr>
        <w:t>εἰδωλολάτρης</w:t>
      </w:r>
      <w:r w:rsidR="007A6588" w:rsidRPr="001639C6">
        <w:rPr>
          <w:sz w:val="20"/>
          <w:szCs w:val="20"/>
          <w:lang w:val="en"/>
        </w:rPr>
        <w:t xml:space="preserve"> </w:t>
      </w:r>
      <w:r w:rsidR="007A6588" w:rsidRPr="001639C6">
        <w:rPr>
          <w:b/>
          <w:bCs/>
          <w:sz w:val="20"/>
          <w:szCs w:val="20"/>
          <w:lang w:val="en"/>
        </w:rPr>
        <w:t>eidōlolátrēs,</w:t>
      </w:r>
      <w:r w:rsidR="007A6588" w:rsidRPr="001639C6">
        <w:rPr>
          <w:sz w:val="20"/>
          <w:szCs w:val="20"/>
          <w:lang w:val="en"/>
        </w:rPr>
        <w:t xml:space="preserve"> i-do-lol-at'-race; from 1497 and the base of 3000; </w:t>
      </w:r>
      <w:r w:rsidR="007A6588" w:rsidRPr="007C7777">
        <w:rPr>
          <w:color w:val="C00000"/>
          <w:sz w:val="20"/>
          <w:szCs w:val="20"/>
          <w:lang w:val="en"/>
        </w:rPr>
        <w:t>an image</w:t>
      </w:r>
      <w:r w:rsidR="007A6588" w:rsidRPr="001639C6">
        <w:rPr>
          <w:sz w:val="20"/>
          <w:szCs w:val="20"/>
          <w:lang w:val="en"/>
        </w:rPr>
        <w:t>- (</w:t>
      </w:r>
      <w:r w:rsidR="007A6588" w:rsidRPr="007C7777">
        <w:rPr>
          <w:color w:val="C00000"/>
          <w:sz w:val="20"/>
          <w:szCs w:val="20"/>
          <w:lang w:val="en"/>
        </w:rPr>
        <w:t>servant or</w:t>
      </w:r>
      <w:r w:rsidR="007A6588" w:rsidRPr="001639C6">
        <w:rPr>
          <w:sz w:val="20"/>
          <w:szCs w:val="20"/>
          <w:lang w:val="en"/>
        </w:rPr>
        <w:t xml:space="preserve">) </w:t>
      </w:r>
      <w:r w:rsidR="007A6588" w:rsidRPr="007C7777">
        <w:rPr>
          <w:color w:val="C00000"/>
          <w:sz w:val="20"/>
          <w:szCs w:val="20"/>
          <w:lang w:val="en"/>
        </w:rPr>
        <w:t xml:space="preserve">worshipper </w:t>
      </w:r>
      <w:r w:rsidR="007A6588" w:rsidRPr="001639C6">
        <w:rPr>
          <w:sz w:val="20"/>
          <w:szCs w:val="20"/>
          <w:lang w:val="en"/>
        </w:rPr>
        <w:t>(literally or figuratively):—</w:t>
      </w:r>
      <w:r w:rsidR="007C7777" w:rsidRPr="007C7777">
        <w:rPr>
          <w:rFonts w:ascii="Calibri" w:eastAsia="Calibri" w:hAnsi="Calibri" w:cs="Arial"/>
          <w:sz w:val="20"/>
          <w:szCs w:val="20"/>
        </w:rPr>
        <w:t xml:space="preserve"> </w:t>
      </w:r>
      <w:r w:rsidR="007C7777" w:rsidRPr="000768E9">
        <w:rPr>
          <w:rFonts w:ascii="Calibri" w:eastAsia="Calibri" w:hAnsi="Calibri" w:cs="Arial"/>
          <w:sz w:val="20"/>
          <w:szCs w:val="20"/>
        </w:rPr>
        <w:t xml:space="preserve">(Translated in King James Version as) </w:t>
      </w:r>
      <w:r w:rsidR="007A6588" w:rsidRPr="001639C6">
        <w:rPr>
          <w:sz w:val="20"/>
          <w:szCs w:val="20"/>
          <w:lang w:val="en"/>
        </w:rPr>
        <w:t>idolater.</w:t>
      </w:r>
    </w:p>
    <w:p w:rsidR="007A6588" w:rsidRPr="00313862" w:rsidRDefault="007A6588" w:rsidP="001639C6">
      <w:pPr>
        <w:spacing w:after="0" w:line="240" w:lineRule="auto"/>
        <w:ind w:left="1620"/>
        <w:rPr>
          <w:b/>
          <w:bCs/>
          <w:sz w:val="16"/>
          <w:szCs w:val="16"/>
          <w:lang w:val="en"/>
        </w:rPr>
      </w:pPr>
    </w:p>
    <w:p w:rsidR="00D0139A"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 xml:space="preserve">Inherit </w:t>
      </w:r>
      <w:r w:rsidRPr="001639C6">
        <w:rPr>
          <w:b/>
          <w:bCs/>
          <w:sz w:val="20"/>
          <w:szCs w:val="20"/>
        </w:rPr>
        <w:t xml:space="preserve">2816 </w:t>
      </w:r>
      <w:r w:rsidRPr="001639C6">
        <w:rPr>
          <w:sz w:val="20"/>
          <w:szCs w:val="20"/>
          <w:lang w:val="en"/>
        </w:rPr>
        <w:t>–</w:t>
      </w:r>
      <w:r w:rsidR="007A6588" w:rsidRPr="001639C6">
        <w:rPr>
          <w:sz w:val="20"/>
          <w:szCs w:val="20"/>
          <w:lang w:val="en"/>
        </w:rPr>
        <w:t xml:space="preserve"> </w:t>
      </w:r>
      <w:r w:rsidR="007A6588" w:rsidRPr="001639C6">
        <w:rPr>
          <w:b/>
          <w:bCs/>
          <w:sz w:val="20"/>
          <w:szCs w:val="20"/>
          <w:lang w:val="en"/>
        </w:rPr>
        <w:t>κληρονομέω</w:t>
      </w:r>
      <w:r w:rsidR="007A6588" w:rsidRPr="001639C6">
        <w:rPr>
          <w:sz w:val="20"/>
          <w:szCs w:val="20"/>
          <w:lang w:val="en"/>
        </w:rPr>
        <w:t xml:space="preserve"> </w:t>
      </w:r>
      <w:r w:rsidR="007A6588" w:rsidRPr="001639C6">
        <w:rPr>
          <w:b/>
          <w:bCs/>
          <w:sz w:val="20"/>
          <w:szCs w:val="20"/>
          <w:lang w:val="en"/>
        </w:rPr>
        <w:t>klēronoméō,</w:t>
      </w:r>
      <w:r w:rsidR="007A6588" w:rsidRPr="001639C6">
        <w:rPr>
          <w:sz w:val="20"/>
          <w:szCs w:val="20"/>
          <w:lang w:val="en"/>
        </w:rPr>
        <w:t xml:space="preserve"> klay-ron-om-eh'-o; from 2818; </w:t>
      </w:r>
      <w:r w:rsidR="007A6588" w:rsidRPr="007C7777">
        <w:rPr>
          <w:color w:val="C00000"/>
          <w:sz w:val="20"/>
          <w:szCs w:val="20"/>
          <w:lang w:val="en"/>
        </w:rPr>
        <w:t>to be an heir to</w:t>
      </w:r>
      <w:r w:rsidR="007A6588" w:rsidRPr="001639C6">
        <w:rPr>
          <w:sz w:val="20"/>
          <w:szCs w:val="20"/>
          <w:lang w:val="en"/>
        </w:rPr>
        <w:t xml:space="preserve"> (literally or figuratively):—</w:t>
      </w:r>
      <w:r w:rsidR="007C7777" w:rsidRPr="007C7777">
        <w:rPr>
          <w:rFonts w:ascii="Calibri" w:eastAsia="Calibri" w:hAnsi="Calibri" w:cs="Arial"/>
          <w:sz w:val="20"/>
          <w:szCs w:val="20"/>
        </w:rPr>
        <w:t xml:space="preserve"> </w:t>
      </w:r>
      <w:r w:rsidR="007C7777" w:rsidRPr="000768E9">
        <w:rPr>
          <w:rFonts w:ascii="Calibri" w:eastAsia="Calibri" w:hAnsi="Calibri" w:cs="Arial"/>
          <w:sz w:val="20"/>
          <w:szCs w:val="20"/>
        </w:rPr>
        <w:t xml:space="preserve">(Translated in King James Version as) </w:t>
      </w:r>
      <w:r w:rsidR="007A6588" w:rsidRPr="001639C6">
        <w:rPr>
          <w:sz w:val="20"/>
          <w:szCs w:val="20"/>
          <w:lang w:val="en"/>
        </w:rPr>
        <w:t>be heir, (obtain by) inherit(-ance).</w:t>
      </w:r>
    </w:p>
    <w:p w:rsidR="00FA1B6A" w:rsidRPr="00313862" w:rsidRDefault="00FA1B6A" w:rsidP="001639C6">
      <w:pPr>
        <w:spacing w:after="0" w:line="240" w:lineRule="auto"/>
        <w:ind w:left="1620"/>
        <w:rPr>
          <w:b/>
          <w:bCs/>
          <w:sz w:val="16"/>
          <w:szCs w:val="16"/>
        </w:rPr>
      </w:pPr>
    </w:p>
    <w:p w:rsidR="000B4073" w:rsidRPr="001639C6" w:rsidRDefault="000B4073" w:rsidP="002922C4">
      <w:pPr>
        <w:shd w:val="clear" w:color="auto" w:fill="FFFFF0"/>
        <w:spacing w:after="0" w:line="240" w:lineRule="auto"/>
        <w:ind w:left="1620"/>
        <w:rPr>
          <w:sz w:val="20"/>
          <w:szCs w:val="20"/>
          <w:lang w:val="en"/>
        </w:rPr>
      </w:pPr>
      <w:r w:rsidRPr="001639C6">
        <w:rPr>
          <w:b/>
          <w:bCs/>
          <w:color w:val="C00000"/>
          <w:sz w:val="20"/>
          <w:szCs w:val="20"/>
        </w:rPr>
        <w:t>Revilers</w:t>
      </w:r>
      <w:r w:rsidRPr="001639C6">
        <w:rPr>
          <w:b/>
          <w:bCs/>
          <w:sz w:val="20"/>
          <w:szCs w:val="20"/>
        </w:rPr>
        <w:t xml:space="preserve"> 3060 </w:t>
      </w:r>
      <w:r w:rsidRPr="001639C6">
        <w:rPr>
          <w:sz w:val="20"/>
          <w:szCs w:val="20"/>
          <w:lang w:val="en"/>
        </w:rPr>
        <w:t>–</w:t>
      </w:r>
      <w:r w:rsidR="00FA1B6A" w:rsidRPr="001639C6">
        <w:rPr>
          <w:sz w:val="20"/>
          <w:szCs w:val="20"/>
          <w:lang w:val="en"/>
        </w:rPr>
        <w:t xml:space="preserve"> </w:t>
      </w:r>
      <w:r w:rsidR="00FA1B6A" w:rsidRPr="001639C6">
        <w:rPr>
          <w:b/>
          <w:bCs/>
          <w:sz w:val="20"/>
          <w:szCs w:val="20"/>
          <w:lang w:val="en"/>
        </w:rPr>
        <w:t>λοίδορος</w:t>
      </w:r>
      <w:r w:rsidR="00FA1B6A" w:rsidRPr="001639C6">
        <w:rPr>
          <w:sz w:val="20"/>
          <w:szCs w:val="20"/>
          <w:lang w:val="en"/>
        </w:rPr>
        <w:t xml:space="preserve"> </w:t>
      </w:r>
      <w:r w:rsidR="00FA1B6A" w:rsidRPr="001639C6">
        <w:rPr>
          <w:b/>
          <w:bCs/>
          <w:sz w:val="20"/>
          <w:szCs w:val="20"/>
          <w:lang w:val="en"/>
        </w:rPr>
        <w:t>loídoros,</w:t>
      </w:r>
      <w:r w:rsidR="00FA1B6A" w:rsidRPr="001639C6">
        <w:rPr>
          <w:sz w:val="20"/>
          <w:szCs w:val="20"/>
          <w:lang w:val="en"/>
        </w:rPr>
        <w:t xml:space="preserve"> loy'-dor-os; from λοιδός loidós (</w:t>
      </w:r>
      <w:r w:rsidR="00FA1B6A" w:rsidRPr="007C7777">
        <w:rPr>
          <w:color w:val="C00000"/>
          <w:sz w:val="20"/>
          <w:szCs w:val="20"/>
          <w:lang w:val="en"/>
        </w:rPr>
        <w:t>mischief</w:t>
      </w:r>
      <w:r w:rsidR="00FA1B6A" w:rsidRPr="001639C6">
        <w:rPr>
          <w:sz w:val="20"/>
          <w:szCs w:val="20"/>
          <w:lang w:val="en"/>
        </w:rPr>
        <w:t xml:space="preserve">); </w:t>
      </w:r>
      <w:r w:rsidR="00FA1B6A" w:rsidRPr="007C7777">
        <w:rPr>
          <w:color w:val="C00000"/>
          <w:sz w:val="20"/>
          <w:szCs w:val="20"/>
          <w:lang w:val="en"/>
        </w:rPr>
        <w:t>abusive</w:t>
      </w:r>
      <w:r w:rsidR="00FA1B6A" w:rsidRPr="001639C6">
        <w:rPr>
          <w:sz w:val="20"/>
          <w:szCs w:val="20"/>
          <w:lang w:val="en"/>
        </w:rPr>
        <w:t xml:space="preserve">, </w:t>
      </w:r>
      <w:r w:rsidR="00FA1B6A" w:rsidRPr="007C7777">
        <w:rPr>
          <w:color w:val="C00000"/>
          <w:sz w:val="20"/>
          <w:szCs w:val="20"/>
          <w:lang w:val="en"/>
        </w:rPr>
        <w:t xml:space="preserve">i.e. a </w:t>
      </w:r>
      <w:r w:rsidR="00FA1B6A" w:rsidRPr="007269D7">
        <w:rPr>
          <w:b/>
          <w:bCs/>
          <w:color w:val="C00000"/>
          <w:sz w:val="20"/>
          <w:szCs w:val="20"/>
          <w:highlight w:val="yellow"/>
          <w:lang w:val="en"/>
        </w:rPr>
        <w:t>blackguard</w:t>
      </w:r>
      <w:r w:rsidR="00FA1B6A" w:rsidRPr="001639C6">
        <w:rPr>
          <w:sz w:val="20"/>
          <w:szCs w:val="20"/>
          <w:lang w:val="en"/>
        </w:rPr>
        <w:t>:—</w:t>
      </w:r>
      <w:r w:rsidR="007C7777" w:rsidRPr="007C7777">
        <w:rPr>
          <w:rFonts w:ascii="Calibri" w:eastAsia="Calibri" w:hAnsi="Calibri" w:cs="Arial"/>
          <w:sz w:val="20"/>
          <w:szCs w:val="20"/>
        </w:rPr>
        <w:t xml:space="preserve"> </w:t>
      </w:r>
      <w:r w:rsidR="007C7777" w:rsidRPr="000768E9">
        <w:rPr>
          <w:rFonts w:ascii="Calibri" w:eastAsia="Calibri" w:hAnsi="Calibri" w:cs="Arial"/>
          <w:sz w:val="20"/>
          <w:szCs w:val="20"/>
        </w:rPr>
        <w:t xml:space="preserve">(Translated in King James Version as) </w:t>
      </w:r>
      <w:r w:rsidR="00FA1B6A" w:rsidRPr="001639C6">
        <w:rPr>
          <w:sz w:val="20"/>
          <w:szCs w:val="20"/>
          <w:lang w:val="en"/>
        </w:rPr>
        <w:t>railer, reviler.</w:t>
      </w:r>
    </w:p>
    <w:p w:rsidR="00FA1B6A" w:rsidRPr="002922C4" w:rsidRDefault="00FA1B6A" w:rsidP="002922C4">
      <w:pPr>
        <w:shd w:val="clear" w:color="auto" w:fill="FFFFF0"/>
        <w:spacing w:after="0" w:line="240" w:lineRule="auto"/>
        <w:ind w:left="1620"/>
        <w:rPr>
          <w:sz w:val="16"/>
          <w:szCs w:val="16"/>
          <w:lang w:val="en"/>
        </w:rPr>
      </w:pPr>
    </w:p>
    <w:p w:rsidR="00FA1B6A" w:rsidRPr="001639C6" w:rsidRDefault="00FA1B6A" w:rsidP="002922C4">
      <w:pPr>
        <w:shd w:val="clear" w:color="auto" w:fill="FFFFF0"/>
        <w:spacing w:after="0" w:line="240" w:lineRule="auto"/>
        <w:ind w:left="1800"/>
        <w:rPr>
          <w:sz w:val="20"/>
          <w:szCs w:val="20"/>
          <w:lang w:val="en"/>
        </w:rPr>
      </w:pPr>
      <w:r w:rsidRPr="00C03551">
        <w:rPr>
          <w:b/>
          <w:bCs/>
          <w:sz w:val="20"/>
          <w:szCs w:val="20"/>
          <w:highlight w:val="yellow"/>
          <w:lang w:val="en"/>
        </w:rPr>
        <w:t>Blackguard</w:t>
      </w:r>
      <w:r w:rsidRPr="001639C6">
        <w:rPr>
          <w:sz w:val="20"/>
          <w:szCs w:val="20"/>
          <w:lang w:val="en"/>
        </w:rPr>
        <w:t xml:space="preserve"> </w:t>
      </w:r>
      <w:r w:rsidRPr="001639C6">
        <w:rPr>
          <w:b/>
          <w:bCs/>
          <w:sz w:val="20"/>
          <w:szCs w:val="20"/>
          <w:lang w:val="en"/>
        </w:rPr>
        <w:t xml:space="preserve"> </w:t>
      </w:r>
      <w:r w:rsidRPr="001639C6">
        <w:rPr>
          <w:sz w:val="20"/>
          <w:szCs w:val="20"/>
          <w:lang w:val="en"/>
        </w:rPr>
        <w:t>(Dictionary.com)</w:t>
      </w:r>
    </w:p>
    <w:p w:rsidR="00FA1B6A" w:rsidRPr="001639C6" w:rsidRDefault="00FA1B6A" w:rsidP="002922C4">
      <w:pPr>
        <w:shd w:val="clear" w:color="auto" w:fill="FFFFF0"/>
        <w:spacing w:after="0" w:line="240" w:lineRule="auto"/>
        <w:ind w:left="1800"/>
        <w:rPr>
          <w:sz w:val="20"/>
          <w:szCs w:val="20"/>
          <w:lang w:val="en"/>
        </w:rPr>
      </w:pPr>
      <w:r w:rsidRPr="001639C6">
        <w:rPr>
          <w:i/>
          <w:iCs/>
          <w:sz w:val="20"/>
          <w:szCs w:val="20"/>
          <w:lang w:val="en"/>
        </w:rPr>
        <w:t>noun</w:t>
      </w:r>
    </w:p>
    <w:p w:rsidR="00FA1B6A" w:rsidRPr="009F2186" w:rsidRDefault="00FA1B6A" w:rsidP="00083A95">
      <w:pPr>
        <w:pStyle w:val="ListParagraph"/>
        <w:numPr>
          <w:ilvl w:val="0"/>
          <w:numId w:val="20"/>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A low, contemptible person; scoundrel.</w:t>
      </w:r>
    </w:p>
    <w:p w:rsidR="00FA1B6A" w:rsidRPr="009F2186" w:rsidRDefault="00FA1B6A" w:rsidP="00083A95">
      <w:pPr>
        <w:pStyle w:val="ListParagraph"/>
        <w:numPr>
          <w:ilvl w:val="0"/>
          <w:numId w:val="20"/>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 xml:space="preserve">Obsolete. </w:t>
      </w:r>
    </w:p>
    <w:p w:rsidR="00FA1B6A" w:rsidRPr="009F2186" w:rsidRDefault="00FA1B6A" w:rsidP="00083A95">
      <w:pPr>
        <w:pStyle w:val="ListParagraph"/>
        <w:numPr>
          <w:ilvl w:val="0"/>
          <w:numId w:val="19"/>
        </w:numPr>
        <w:shd w:val="clear" w:color="auto" w:fill="FFFFF0"/>
        <w:ind w:left="2700"/>
        <w:rPr>
          <w:rFonts w:asciiTheme="minorHAnsi" w:hAnsiTheme="minorHAnsi"/>
          <w:sz w:val="20"/>
          <w:szCs w:val="20"/>
          <w:lang w:val="en"/>
        </w:rPr>
      </w:pPr>
      <w:r w:rsidRPr="009F2186">
        <w:rPr>
          <w:rFonts w:asciiTheme="minorHAnsi" w:hAnsiTheme="minorHAnsi"/>
          <w:sz w:val="20"/>
          <w:szCs w:val="20"/>
          <w:lang w:val="en"/>
        </w:rPr>
        <w:t>A group of menial workers in the kitchen of a large household.</w:t>
      </w:r>
    </w:p>
    <w:p w:rsidR="00FA1B6A" w:rsidRPr="009F2186" w:rsidRDefault="00FA1B6A" w:rsidP="00083A95">
      <w:pPr>
        <w:numPr>
          <w:ilvl w:val="0"/>
          <w:numId w:val="19"/>
        </w:numPr>
        <w:shd w:val="clear" w:color="auto" w:fill="FFFFF0"/>
        <w:spacing w:after="0" w:line="240" w:lineRule="auto"/>
        <w:ind w:left="2700"/>
        <w:rPr>
          <w:sz w:val="20"/>
          <w:szCs w:val="20"/>
          <w:lang w:val="en"/>
        </w:rPr>
      </w:pPr>
      <w:r w:rsidRPr="009F2186">
        <w:rPr>
          <w:sz w:val="20"/>
          <w:szCs w:val="20"/>
          <w:lang w:val="en"/>
        </w:rPr>
        <w:t>the servants of an army.</w:t>
      </w:r>
    </w:p>
    <w:p w:rsidR="00FA1B6A" w:rsidRPr="009F2186" w:rsidRDefault="00FA1B6A" w:rsidP="00083A95">
      <w:pPr>
        <w:numPr>
          <w:ilvl w:val="0"/>
          <w:numId w:val="19"/>
        </w:numPr>
        <w:shd w:val="clear" w:color="auto" w:fill="FFFFF0"/>
        <w:spacing w:after="0" w:line="240" w:lineRule="auto"/>
        <w:ind w:left="2700"/>
        <w:rPr>
          <w:sz w:val="20"/>
          <w:szCs w:val="20"/>
          <w:lang w:val="en"/>
        </w:rPr>
      </w:pPr>
      <w:r w:rsidRPr="009F2186">
        <w:rPr>
          <w:sz w:val="20"/>
          <w:szCs w:val="20"/>
          <w:lang w:val="en"/>
        </w:rPr>
        <w:t>camp followers.</w:t>
      </w:r>
    </w:p>
    <w:p w:rsidR="00FA1B6A" w:rsidRPr="009F2186" w:rsidRDefault="00FA1B6A" w:rsidP="002922C4">
      <w:pPr>
        <w:shd w:val="clear" w:color="auto" w:fill="FFFFF0"/>
        <w:spacing w:after="0" w:line="240" w:lineRule="auto"/>
        <w:ind w:left="1800"/>
        <w:rPr>
          <w:sz w:val="20"/>
          <w:szCs w:val="20"/>
          <w:lang w:val="en"/>
        </w:rPr>
      </w:pPr>
      <w:r w:rsidRPr="009F2186">
        <w:rPr>
          <w:i/>
          <w:iCs/>
          <w:sz w:val="20"/>
          <w:szCs w:val="20"/>
          <w:lang w:val="en"/>
        </w:rPr>
        <w:t>verb (used with object)</w:t>
      </w:r>
    </w:p>
    <w:p w:rsidR="00FA1B6A" w:rsidRPr="009F2186" w:rsidRDefault="00FA1B6A" w:rsidP="00083A95">
      <w:pPr>
        <w:pStyle w:val="ListParagraph"/>
        <w:numPr>
          <w:ilvl w:val="0"/>
          <w:numId w:val="20"/>
        </w:numPr>
        <w:shd w:val="clear" w:color="auto" w:fill="FFFFF0"/>
        <w:ind w:left="2340"/>
        <w:rPr>
          <w:rFonts w:asciiTheme="minorHAnsi" w:hAnsiTheme="minorHAnsi"/>
          <w:sz w:val="20"/>
          <w:szCs w:val="20"/>
          <w:lang w:val="en"/>
        </w:rPr>
      </w:pPr>
      <w:r w:rsidRPr="009F2186">
        <w:rPr>
          <w:rFonts w:asciiTheme="minorHAnsi" w:hAnsiTheme="minorHAnsi"/>
          <w:sz w:val="20"/>
          <w:szCs w:val="20"/>
          <w:lang w:val="en"/>
        </w:rPr>
        <w:t>To revile in scurrilous language</w:t>
      </w:r>
    </w:p>
    <w:p w:rsidR="0001092F" w:rsidRPr="0001092F" w:rsidRDefault="0001092F" w:rsidP="0001092F">
      <w:pPr>
        <w:spacing w:after="0" w:line="240" w:lineRule="auto"/>
        <w:ind w:left="1620"/>
        <w:rPr>
          <w:b/>
          <w:bCs/>
          <w:color w:val="C00000"/>
          <w:sz w:val="16"/>
          <w:szCs w:val="16"/>
        </w:rPr>
      </w:pPr>
    </w:p>
    <w:p w:rsidR="002654D2" w:rsidRPr="001639C6" w:rsidRDefault="000B4073" w:rsidP="002922C4">
      <w:pPr>
        <w:shd w:val="clear" w:color="auto" w:fill="FFFFF0"/>
        <w:spacing w:after="0" w:line="240" w:lineRule="auto"/>
        <w:ind w:left="1620"/>
        <w:rPr>
          <w:b/>
          <w:bCs/>
          <w:sz w:val="20"/>
          <w:szCs w:val="20"/>
          <w:lang w:val="en"/>
        </w:rPr>
      </w:pPr>
      <w:r w:rsidRPr="001639C6">
        <w:rPr>
          <w:b/>
          <w:bCs/>
          <w:color w:val="C00000"/>
          <w:sz w:val="20"/>
          <w:szCs w:val="20"/>
        </w:rPr>
        <w:t xml:space="preserve">Unrighteous </w:t>
      </w:r>
      <w:r w:rsidRPr="001639C6">
        <w:rPr>
          <w:b/>
          <w:bCs/>
          <w:sz w:val="20"/>
          <w:szCs w:val="20"/>
        </w:rPr>
        <w:t xml:space="preserve">94 </w:t>
      </w:r>
      <w:r w:rsidRPr="001639C6">
        <w:rPr>
          <w:sz w:val="20"/>
          <w:szCs w:val="20"/>
          <w:lang w:val="en"/>
        </w:rPr>
        <w:t>–</w:t>
      </w:r>
      <w:r w:rsidR="001639C6" w:rsidRPr="001639C6">
        <w:rPr>
          <w:sz w:val="20"/>
          <w:szCs w:val="20"/>
          <w:lang w:val="en"/>
        </w:rPr>
        <w:t xml:space="preserve"> </w:t>
      </w:r>
      <w:r w:rsidR="001639C6" w:rsidRPr="001639C6">
        <w:rPr>
          <w:b/>
          <w:bCs/>
          <w:sz w:val="20"/>
          <w:szCs w:val="20"/>
          <w:lang w:val="en"/>
        </w:rPr>
        <w:t>ἄδικος</w:t>
      </w:r>
      <w:r w:rsidR="001639C6" w:rsidRPr="001639C6">
        <w:rPr>
          <w:sz w:val="20"/>
          <w:szCs w:val="20"/>
          <w:lang w:val="en"/>
        </w:rPr>
        <w:t xml:space="preserve"> </w:t>
      </w:r>
      <w:r w:rsidR="001639C6" w:rsidRPr="001639C6">
        <w:rPr>
          <w:b/>
          <w:bCs/>
          <w:sz w:val="20"/>
          <w:szCs w:val="20"/>
          <w:lang w:val="en"/>
        </w:rPr>
        <w:t>ádikos,</w:t>
      </w:r>
      <w:r w:rsidR="001639C6" w:rsidRPr="001639C6">
        <w:rPr>
          <w:sz w:val="20"/>
          <w:szCs w:val="20"/>
          <w:lang w:val="en"/>
        </w:rPr>
        <w:t xml:space="preserve"> ad'-ee-kos; from 1 (as a negative particle) and 1349; </w:t>
      </w:r>
      <w:r w:rsidR="001639C6" w:rsidRPr="007C7777">
        <w:rPr>
          <w:color w:val="C00000"/>
          <w:sz w:val="20"/>
          <w:szCs w:val="20"/>
          <w:lang w:val="en"/>
        </w:rPr>
        <w:t>unjust</w:t>
      </w:r>
      <w:r w:rsidR="001639C6" w:rsidRPr="001639C6">
        <w:rPr>
          <w:sz w:val="20"/>
          <w:szCs w:val="20"/>
          <w:lang w:val="en"/>
        </w:rPr>
        <w:t xml:space="preserve">; by extension </w:t>
      </w:r>
      <w:r w:rsidR="001639C6" w:rsidRPr="007C7777">
        <w:rPr>
          <w:color w:val="C00000"/>
          <w:sz w:val="20"/>
          <w:szCs w:val="20"/>
          <w:lang w:val="en"/>
        </w:rPr>
        <w:t>wicked</w:t>
      </w:r>
      <w:r w:rsidR="001639C6" w:rsidRPr="001639C6">
        <w:rPr>
          <w:sz w:val="20"/>
          <w:szCs w:val="20"/>
          <w:lang w:val="en"/>
        </w:rPr>
        <w:t xml:space="preserve">; by implication, </w:t>
      </w:r>
      <w:r w:rsidR="001639C6" w:rsidRPr="007C7777">
        <w:rPr>
          <w:color w:val="C00000"/>
          <w:sz w:val="20"/>
          <w:szCs w:val="20"/>
          <w:lang w:val="en"/>
        </w:rPr>
        <w:t>treacherous</w:t>
      </w:r>
      <w:r w:rsidR="001639C6" w:rsidRPr="001639C6">
        <w:rPr>
          <w:sz w:val="20"/>
          <w:szCs w:val="20"/>
          <w:lang w:val="en"/>
        </w:rPr>
        <w:t xml:space="preserve">; specially, </w:t>
      </w:r>
      <w:r w:rsidR="001639C6" w:rsidRPr="007C7777">
        <w:rPr>
          <w:color w:val="C00000"/>
          <w:sz w:val="20"/>
          <w:szCs w:val="20"/>
          <w:lang w:val="en"/>
        </w:rPr>
        <w:t>heathen</w:t>
      </w:r>
      <w:r w:rsidR="00C03551">
        <w:rPr>
          <w:color w:val="C00000"/>
          <w:sz w:val="20"/>
          <w:szCs w:val="20"/>
          <w:lang w:val="en"/>
        </w:rPr>
        <w:t xml:space="preserve"> </w:t>
      </w:r>
      <w:r w:rsidR="001639C6" w:rsidRPr="001639C6">
        <w:rPr>
          <w:sz w:val="20"/>
          <w:szCs w:val="20"/>
          <w:lang w:val="en"/>
        </w:rPr>
        <w:t>:—</w:t>
      </w:r>
      <w:r w:rsidR="007C7777" w:rsidRPr="007C7777">
        <w:rPr>
          <w:rFonts w:ascii="Calibri" w:eastAsia="Calibri" w:hAnsi="Calibri" w:cs="Arial"/>
          <w:sz w:val="20"/>
          <w:szCs w:val="20"/>
        </w:rPr>
        <w:t xml:space="preserve"> </w:t>
      </w:r>
      <w:r w:rsidR="007C7777" w:rsidRPr="000768E9">
        <w:rPr>
          <w:rFonts w:ascii="Calibri" w:eastAsia="Calibri" w:hAnsi="Calibri" w:cs="Arial"/>
          <w:sz w:val="20"/>
          <w:szCs w:val="20"/>
        </w:rPr>
        <w:t xml:space="preserve">(Translated in King James Version as) </w:t>
      </w:r>
      <w:r w:rsidR="001639C6" w:rsidRPr="001639C6">
        <w:rPr>
          <w:sz w:val="20"/>
          <w:szCs w:val="20"/>
          <w:lang w:val="en"/>
        </w:rPr>
        <w:t>unjust, unrighteous.</w:t>
      </w:r>
    </w:p>
    <w:p w:rsidR="002654D2" w:rsidRDefault="002654D2" w:rsidP="000F65A7">
      <w:pPr>
        <w:spacing w:after="0" w:line="240" w:lineRule="auto"/>
        <w:rPr>
          <w:sz w:val="23"/>
          <w:szCs w:val="23"/>
          <w:lang w:val="en"/>
        </w:rPr>
      </w:pPr>
    </w:p>
    <w:p w:rsidR="002922C4" w:rsidRDefault="002922C4" w:rsidP="000F65A7">
      <w:pPr>
        <w:spacing w:after="0" w:line="240" w:lineRule="auto"/>
        <w:rPr>
          <w:sz w:val="23"/>
          <w:szCs w:val="23"/>
          <w:lang w:val="en"/>
        </w:rPr>
      </w:pPr>
    </w:p>
    <w:p w:rsidR="002654D2" w:rsidRPr="00C05690" w:rsidRDefault="00C05690" w:rsidP="000F65A7">
      <w:pPr>
        <w:spacing w:after="0" w:line="240" w:lineRule="auto"/>
        <w:rPr>
          <w:sz w:val="23"/>
          <w:szCs w:val="23"/>
          <w:lang w:val="en"/>
        </w:rPr>
      </w:pPr>
      <w:r w:rsidRPr="00C05690">
        <w:rPr>
          <w:sz w:val="23"/>
          <w:szCs w:val="23"/>
          <w:lang w:val="en"/>
        </w:rPr>
        <w:t>Consider this:</w:t>
      </w:r>
    </w:p>
    <w:p w:rsidR="00C05690" w:rsidRPr="00C05690" w:rsidRDefault="00C05690" w:rsidP="000F65A7">
      <w:pPr>
        <w:spacing w:after="0" w:line="240" w:lineRule="auto"/>
        <w:rPr>
          <w:sz w:val="23"/>
          <w:szCs w:val="23"/>
          <w:lang w:val="en"/>
        </w:rPr>
      </w:pPr>
    </w:p>
    <w:p w:rsidR="00C05690" w:rsidRPr="00C05690" w:rsidRDefault="00C05690" w:rsidP="00083A95">
      <w:pPr>
        <w:pStyle w:val="ListParagraph"/>
        <w:numPr>
          <w:ilvl w:val="1"/>
          <w:numId w:val="19"/>
        </w:numPr>
        <w:rPr>
          <w:rFonts w:asciiTheme="minorHAnsi" w:hAnsiTheme="minorHAnsi"/>
          <w:i/>
          <w:iCs/>
          <w:sz w:val="23"/>
          <w:szCs w:val="23"/>
          <w:lang w:val="en"/>
        </w:rPr>
      </w:pPr>
      <w:r w:rsidRPr="00EE2442">
        <w:rPr>
          <w:rFonts w:asciiTheme="minorHAnsi" w:hAnsiTheme="minorHAnsi"/>
          <w:b/>
          <w:bCs/>
          <w:sz w:val="23"/>
          <w:szCs w:val="23"/>
          <w:lang w:val="en"/>
        </w:rPr>
        <w:t>Repentance</w:t>
      </w:r>
      <w:r w:rsidR="00D53D08">
        <w:rPr>
          <w:rFonts w:asciiTheme="minorHAnsi" w:hAnsiTheme="minorHAnsi"/>
          <w:b/>
          <w:bCs/>
          <w:sz w:val="23"/>
          <w:szCs w:val="23"/>
          <w:lang w:val="en"/>
        </w:rPr>
        <w:t xml:space="preserve"> (or Conversion)</w:t>
      </w:r>
      <w:r w:rsidRPr="00EE2442">
        <w:rPr>
          <w:rFonts w:asciiTheme="minorHAnsi" w:hAnsiTheme="minorHAnsi"/>
          <w:b/>
          <w:bCs/>
          <w:sz w:val="23"/>
          <w:szCs w:val="23"/>
          <w:lang w:val="en"/>
        </w:rPr>
        <w:t xml:space="preserve"> turns us back to God</w:t>
      </w:r>
      <w:r>
        <w:rPr>
          <w:rFonts w:asciiTheme="minorHAnsi" w:hAnsiTheme="minorHAnsi"/>
          <w:sz w:val="23"/>
          <w:szCs w:val="23"/>
          <w:lang w:val="en"/>
        </w:rPr>
        <w:t>: “…</w:t>
      </w:r>
      <w:r w:rsidRPr="00C05690">
        <w:rPr>
          <w:rFonts w:asciiTheme="minorHAnsi" w:hAnsiTheme="minorHAnsi"/>
          <w:i/>
          <w:iCs/>
          <w:sz w:val="23"/>
          <w:szCs w:val="23"/>
        </w:rPr>
        <w:t>that they should repent and turn to God, and do works meet for repentance.</w:t>
      </w:r>
      <w:r w:rsidRPr="00EE2442">
        <w:rPr>
          <w:rFonts w:asciiTheme="minorHAnsi" w:hAnsiTheme="minorHAnsi"/>
          <w:sz w:val="23"/>
          <w:szCs w:val="23"/>
        </w:rPr>
        <w:t>”</w:t>
      </w:r>
      <w:r>
        <w:rPr>
          <w:rFonts w:asciiTheme="minorHAnsi" w:hAnsiTheme="minorHAnsi"/>
          <w:sz w:val="23"/>
          <w:szCs w:val="23"/>
        </w:rPr>
        <w:t xml:space="preserve"> </w:t>
      </w:r>
      <w:r w:rsidRPr="00EE2442">
        <w:rPr>
          <w:rFonts w:asciiTheme="minorHAnsi" w:hAnsiTheme="minorHAnsi"/>
          <w:sz w:val="22"/>
          <w:szCs w:val="22"/>
        </w:rPr>
        <w:t>(Acts 26.20</w:t>
      </w:r>
      <w:r w:rsidR="00EE2442">
        <w:rPr>
          <w:rFonts w:asciiTheme="minorHAnsi" w:hAnsiTheme="minorHAnsi"/>
          <w:sz w:val="22"/>
          <w:szCs w:val="22"/>
        </w:rPr>
        <w:t>, KJV</w:t>
      </w:r>
      <w:r w:rsidRPr="00EE2442">
        <w:rPr>
          <w:rFonts w:asciiTheme="minorHAnsi" w:hAnsiTheme="minorHAnsi"/>
          <w:sz w:val="22"/>
          <w:szCs w:val="22"/>
        </w:rPr>
        <w:t>)</w:t>
      </w:r>
    </w:p>
    <w:p w:rsidR="00C05690" w:rsidRPr="00EE2442" w:rsidRDefault="00C05690" w:rsidP="00083A95">
      <w:pPr>
        <w:pStyle w:val="ListParagraph"/>
        <w:numPr>
          <w:ilvl w:val="1"/>
          <w:numId w:val="19"/>
        </w:numPr>
        <w:rPr>
          <w:rFonts w:asciiTheme="minorHAnsi" w:hAnsiTheme="minorHAnsi"/>
          <w:i/>
          <w:iCs/>
          <w:sz w:val="23"/>
          <w:szCs w:val="23"/>
          <w:lang w:val="en"/>
        </w:rPr>
      </w:pPr>
      <w:r w:rsidRPr="00EE2442">
        <w:rPr>
          <w:rFonts w:asciiTheme="minorHAnsi" w:hAnsiTheme="minorHAnsi"/>
          <w:b/>
          <w:bCs/>
          <w:sz w:val="23"/>
          <w:szCs w:val="23"/>
        </w:rPr>
        <w:t xml:space="preserve">Water Baptism cleanses our </w:t>
      </w:r>
      <w:r w:rsidR="00EE2442" w:rsidRPr="00EE2442">
        <w:rPr>
          <w:rFonts w:asciiTheme="minorHAnsi" w:hAnsiTheme="minorHAnsi"/>
          <w:b/>
          <w:bCs/>
          <w:sz w:val="23"/>
          <w:szCs w:val="23"/>
        </w:rPr>
        <w:t>conscience</w:t>
      </w:r>
      <w:r>
        <w:rPr>
          <w:rFonts w:asciiTheme="minorHAnsi" w:hAnsiTheme="minorHAnsi"/>
          <w:sz w:val="23"/>
          <w:szCs w:val="23"/>
        </w:rPr>
        <w:t xml:space="preserve">: </w:t>
      </w:r>
      <w:r w:rsidR="00EE2442">
        <w:rPr>
          <w:rFonts w:asciiTheme="minorHAnsi" w:hAnsiTheme="minorHAnsi"/>
          <w:sz w:val="23"/>
          <w:szCs w:val="23"/>
        </w:rPr>
        <w:t>“…</w:t>
      </w:r>
      <w:r w:rsidR="00EE2442" w:rsidRPr="00EE2442">
        <w:rPr>
          <w:rFonts w:asciiTheme="minorHAnsi" w:hAnsiTheme="minorHAnsi"/>
          <w:i/>
          <w:iCs/>
          <w:sz w:val="23"/>
          <w:szCs w:val="23"/>
        </w:rPr>
        <w:t>baptism doth also now save us (not the putting away of the filth of the flesh, but the answer of a good conscience toward God,) by the resurrection of Jesus Christ:</w:t>
      </w:r>
      <w:r w:rsidR="00EE2442">
        <w:rPr>
          <w:rFonts w:asciiTheme="minorHAnsi" w:hAnsiTheme="minorHAnsi"/>
          <w:sz w:val="23"/>
          <w:szCs w:val="23"/>
        </w:rPr>
        <w:t>”</w:t>
      </w:r>
      <w:r w:rsidR="00EE2442" w:rsidRPr="00EE2442">
        <w:rPr>
          <w:rFonts w:asciiTheme="minorHAnsi" w:hAnsiTheme="minorHAnsi"/>
          <w:sz w:val="22"/>
          <w:szCs w:val="22"/>
        </w:rPr>
        <w:t xml:space="preserve"> (1 Peter 3:21</w:t>
      </w:r>
      <w:r w:rsidR="00EE2442">
        <w:rPr>
          <w:rFonts w:asciiTheme="minorHAnsi" w:hAnsiTheme="minorHAnsi"/>
          <w:sz w:val="22"/>
          <w:szCs w:val="22"/>
        </w:rPr>
        <w:t>, KJV</w:t>
      </w:r>
      <w:r w:rsidR="00EE2442" w:rsidRPr="00EE2442">
        <w:rPr>
          <w:rFonts w:asciiTheme="minorHAnsi" w:hAnsiTheme="minorHAnsi"/>
          <w:sz w:val="22"/>
          <w:szCs w:val="22"/>
        </w:rPr>
        <w:t>)</w:t>
      </w:r>
    </w:p>
    <w:p w:rsidR="00EE2442" w:rsidRPr="00EE2442" w:rsidRDefault="00EE2442" w:rsidP="00083A95">
      <w:pPr>
        <w:pStyle w:val="ListParagraph"/>
        <w:numPr>
          <w:ilvl w:val="1"/>
          <w:numId w:val="19"/>
        </w:numPr>
        <w:rPr>
          <w:rFonts w:asciiTheme="minorHAnsi" w:hAnsiTheme="minorHAnsi"/>
          <w:i/>
          <w:iCs/>
          <w:sz w:val="23"/>
          <w:szCs w:val="23"/>
          <w:lang w:val="en"/>
        </w:rPr>
      </w:pPr>
      <w:r w:rsidRPr="00EE2442">
        <w:rPr>
          <w:rFonts w:asciiTheme="minorHAnsi" w:hAnsiTheme="minorHAnsi"/>
          <w:b/>
          <w:bCs/>
          <w:sz w:val="23"/>
          <w:szCs w:val="23"/>
        </w:rPr>
        <w:t>The Holy Spirit teaches and guides us</w:t>
      </w:r>
      <w:r>
        <w:rPr>
          <w:rFonts w:asciiTheme="minorHAnsi" w:hAnsiTheme="minorHAnsi"/>
          <w:sz w:val="23"/>
          <w:szCs w:val="23"/>
        </w:rPr>
        <w:t>: “</w:t>
      </w:r>
      <w:r w:rsidRPr="00EE2442">
        <w:rPr>
          <w:rFonts w:asciiTheme="minorHAnsi" w:hAnsiTheme="minorHAnsi"/>
          <w:i/>
          <w:iCs/>
          <w:sz w:val="23"/>
          <w:szCs w:val="23"/>
        </w:rPr>
        <w:t>Howbeit when he, the Spirit of truth, is come, he will guide you into all truth: for he shall not speak of himself; but whatsoever he shall hear, that shall he speak: and he will shew you things to co</w:t>
      </w:r>
      <w:r w:rsidRPr="00EE2442">
        <w:rPr>
          <w:rFonts w:asciiTheme="minorHAnsi" w:hAnsiTheme="minorHAnsi"/>
          <w:sz w:val="23"/>
          <w:szCs w:val="23"/>
        </w:rPr>
        <w:t>me.</w:t>
      </w:r>
      <w:r>
        <w:rPr>
          <w:rFonts w:asciiTheme="minorHAnsi" w:hAnsiTheme="minorHAnsi"/>
          <w:sz w:val="23"/>
          <w:szCs w:val="23"/>
        </w:rPr>
        <w:t>”</w:t>
      </w:r>
      <w:r w:rsidRPr="00EE2442">
        <w:rPr>
          <w:rFonts w:asciiTheme="minorHAnsi" w:hAnsiTheme="minorHAnsi"/>
          <w:sz w:val="22"/>
          <w:szCs w:val="22"/>
        </w:rPr>
        <w:t xml:space="preserve"> (</w:t>
      </w:r>
      <w:r>
        <w:rPr>
          <w:rFonts w:asciiTheme="minorHAnsi" w:hAnsiTheme="minorHAnsi"/>
          <w:sz w:val="22"/>
          <w:szCs w:val="22"/>
        </w:rPr>
        <w:t>John 16.13, KJV)</w:t>
      </w:r>
    </w:p>
    <w:p w:rsidR="00EE2442" w:rsidRDefault="00EE2442" w:rsidP="00EE2442">
      <w:pPr>
        <w:pStyle w:val="ListParagraph"/>
        <w:ind w:left="1440"/>
        <w:rPr>
          <w:rFonts w:asciiTheme="minorHAnsi" w:hAnsiTheme="minorHAnsi"/>
          <w:sz w:val="22"/>
          <w:szCs w:val="22"/>
        </w:rPr>
      </w:pPr>
      <w:r>
        <w:rPr>
          <w:rFonts w:asciiTheme="minorHAnsi" w:hAnsiTheme="minorHAnsi"/>
          <w:sz w:val="22"/>
          <w:szCs w:val="22"/>
        </w:rPr>
        <w:t>And</w:t>
      </w:r>
    </w:p>
    <w:p w:rsidR="00EE2442" w:rsidRDefault="00EE2442" w:rsidP="00EE2442">
      <w:pPr>
        <w:pStyle w:val="ListParagraph"/>
        <w:ind w:left="1440"/>
        <w:rPr>
          <w:rFonts w:asciiTheme="minorHAnsi" w:hAnsiTheme="minorHAnsi"/>
          <w:sz w:val="23"/>
          <w:szCs w:val="23"/>
        </w:rPr>
      </w:pPr>
      <w:r w:rsidRPr="00EE2442">
        <w:rPr>
          <w:rFonts w:asciiTheme="minorHAnsi" w:hAnsiTheme="minorHAnsi"/>
          <w:sz w:val="23"/>
          <w:szCs w:val="23"/>
        </w:rPr>
        <w:t>“</w:t>
      </w:r>
      <w:r w:rsidRPr="00EE2442">
        <w:rPr>
          <w:rFonts w:asciiTheme="minorHAnsi" w:hAnsiTheme="minorHAnsi"/>
          <w:i/>
          <w:iCs/>
          <w:sz w:val="23"/>
          <w:szCs w:val="23"/>
        </w:rPr>
        <w:t>But the Comforter, which is the Holy Ghost, whom the Father will send in my name, he shall teach you all things, and bring all things to your remembrance, whatsoever I have said unto you.”</w:t>
      </w:r>
      <w:r w:rsidRPr="00EE2442">
        <w:rPr>
          <w:rFonts w:asciiTheme="minorHAnsi" w:hAnsiTheme="minorHAnsi"/>
          <w:sz w:val="23"/>
          <w:szCs w:val="23"/>
        </w:rPr>
        <w:t xml:space="preserve"> (John 16.13, KJV)</w:t>
      </w:r>
    </w:p>
    <w:p w:rsidR="007338E0" w:rsidRPr="00EE2442" w:rsidRDefault="007338E0" w:rsidP="00EE2442">
      <w:pPr>
        <w:pStyle w:val="ListParagraph"/>
        <w:ind w:left="1440"/>
        <w:rPr>
          <w:rFonts w:asciiTheme="minorHAnsi" w:hAnsiTheme="minorHAnsi"/>
          <w:sz w:val="23"/>
          <w:szCs w:val="23"/>
        </w:rPr>
      </w:pPr>
    </w:p>
    <w:p w:rsidR="00EE2442" w:rsidRDefault="00EE2442" w:rsidP="00535811">
      <w:pPr>
        <w:pStyle w:val="ListParagraph"/>
        <w:ind w:left="1440"/>
        <w:rPr>
          <w:rFonts w:asciiTheme="minorHAnsi" w:hAnsiTheme="minorHAnsi"/>
          <w:sz w:val="23"/>
          <w:szCs w:val="23"/>
        </w:rPr>
      </w:pPr>
      <w:r w:rsidRPr="00EE2442">
        <w:rPr>
          <w:rFonts w:asciiTheme="minorHAnsi" w:hAnsiTheme="minorHAnsi"/>
          <w:sz w:val="23"/>
          <w:szCs w:val="23"/>
        </w:rPr>
        <w:t>And without the</w:t>
      </w:r>
      <w:r w:rsidR="00535811">
        <w:rPr>
          <w:rFonts w:asciiTheme="minorHAnsi" w:hAnsiTheme="minorHAnsi"/>
          <w:sz w:val="23"/>
          <w:szCs w:val="23"/>
        </w:rPr>
        <w:t>se</w:t>
      </w:r>
      <w:r w:rsidRPr="00EE2442">
        <w:rPr>
          <w:rFonts w:asciiTheme="minorHAnsi" w:hAnsiTheme="minorHAnsi"/>
          <w:sz w:val="23"/>
          <w:szCs w:val="23"/>
        </w:rPr>
        <w:t xml:space="preserve"> three</w:t>
      </w:r>
      <w:r w:rsidR="00C023EF">
        <w:rPr>
          <w:rFonts w:asciiTheme="minorHAnsi" w:hAnsiTheme="minorHAnsi"/>
          <w:sz w:val="23"/>
          <w:szCs w:val="23"/>
        </w:rPr>
        <w:t>,</w:t>
      </w:r>
      <w:r w:rsidRPr="00EE2442">
        <w:rPr>
          <w:rFonts w:asciiTheme="minorHAnsi" w:hAnsiTheme="minorHAnsi"/>
          <w:sz w:val="23"/>
          <w:szCs w:val="23"/>
        </w:rPr>
        <w:t xml:space="preserve"> </w:t>
      </w:r>
      <w:r>
        <w:rPr>
          <w:rFonts w:asciiTheme="minorHAnsi" w:hAnsiTheme="minorHAnsi"/>
          <w:sz w:val="23"/>
          <w:szCs w:val="23"/>
        </w:rPr>
        <w:t xml:space="preserve">what desire do you think you would have to </w:t>
      </w:r>
      <w:r w:rsidR="00535811">
        <w:rPr>
          <w:rFonts w:asciiTheme="minorHAnsi" w:hAnsiTheme="minorHAnsi"/>
          <w:sz w:val="23"/>
          <w:szCs w:val="23"/>
        </w:rPr>
        <w:t xml:space="preserve">change, </w:t>
      </w:r>
      <w:r w:rsidR="007C6498">
        <w:rPr>
          <w:rFonts w:asciiTheme="minorHAnsi" w:hAnsiTheme="minorHAnsi"/>
          <w:sz w:val="23"/>
          <w:szCs w:val="23"/>
        </w:rPr>
        <w:t xml:space="preserve">be holy and do </w:t>
      </w:r>
      <w:r w:rsidR="00C023EF">
        <w:rPr>
          <w:rFonts w:asciiTheme="minorHAnsi" w:hAnsiTheme="minorHAnsi"/>
          <w:sz w:val="23"/>
          <w:szCs w:val="23"/>
        </w:rPr>
        <w:t>the will of God?</w:t>
      </w:r>
    </w:p>
    <w:p w:rsidR="00C03551" w:rsidRDefault="00C03551" w:rsidP="007338E0">
      <w:pPr>
        <w:pStyle w:val="ListParagraph"/>
        <w:ind w:left="1440"/>
        <w:rPr>
          <w:rFonts w:asciiTheme="minorHAnsi" w:hAnsiTheme="minorHAnsi"/>
          <w:sz w:val="23"/>
          <w:szCs w:val="23"/>
        </w:rPr>
      </w:pPr>
    </w:p>
    <w:p w:rsidR="00535811" w:rsidRPr="00535811" w:rsidRDefault="00535811" w:rsidP="00535811">
      <w:pPr>
        <w:pStyle w:val="ListParagraph"/>
        <w:shd w:val="clear" w:color="auto" w:fill="F7FBFB"/>
        <w:ind w:left="1620"/>
        <w:rPr>
          <w:rFonts w:asciiTheme="minorHAnsi" w:hAnsiTheme="minorHAnsi"/>
          <w:b/>
          <w:bCs/>
          <w:sz w:val="23"/>
          <w:szCs w:val="23"/>
        </w:rPr>
      </w:pPr>
      <w:r w:rsidRPr="00535811">
        <w:rPr>
          <w:rFonts w:asciiTheme="minorHAnsi" w:hAnsiTheme="minorHAnsi"/>
          <w:b/>
          <w:bCs/>
          <w:sz w:val="23"/>
          <w:szCs w:val="23"/>
        </w:rPr>
        <w:t xml:space="preserve">Acts 2:36-39 </w:t>
      </w:r>
    </w:p>
    <w:p w:rsidR="00535811" w:rsidRPr="00535811" w:rsidRDefault="00535811" w:rsidP="00535811">
      <w:pPr>
        <w:pStyle w:val="ListParagraph"/>
        <w:shd w:val="clear" w:color="auto" w:fill="F7FBFB"/>
        <w:ind w:left="1620"/>
        <w:rPr>
          <w:rFonts w:asciiTheme="minorHAnsi" w:hAnsiTheme="minorHAnsi"/>
          <w:sz w:val="23"/>
          <w:szCs w:val="23"/>
        </w:rPr>
      </w:pPr>
      <w:r>
        <w:rPr>
          <w:rFonts w:asciiTheme="minorHAnsi" w:hAnsiTheme="minorHAnsi"/>
          <w:sz w:val="23"/>
          <w:szCs w:val="23"/>
        </w:rPr>
        <w:t>“</w:t>
      </w:r>
      <w:r w:rsidRPr="00535811">
        <w:rPr>
          <w:rFonts w:asciiTheme="minorHAnsi" w:hAnsiTheme="minorHAnsi"/>
          <w:sz w:val="23"/>
          <w:szCs w:val="23"/>
        </w:rPr>
        <w:t>Therefore let all the house of Israel know assuredly, that God hath made the same Jesus, whom ye have crucified, both Lord and Christ.</w:t>
      </w:r>
    </w:p>
    <w:p w:rsidR="00535811" w:rsidRPr="00535811" w:rsidRDefault="00535811" w:rsidP="00535811">
      <w:pPr>
        <w:pStyle w:val="ListParagraph"/>
        <w:shd w:val="clear" w:color="auto" w:fill="F7FBFB"/>
        <w:ind w:left="1620"/>
        <w:rPr>
          <w:rFonts w:asciiTheme="minorHAnsi" w:hAnsiTheme="minorHAnsi"/>
          <w:sz w:val="23"/>
          <w:szCs w:val="23"/>
        </w:rPr>
      </w:pPr>
      <w:r w:rsidRPr="00535811">
        <w:rPr>
          <w:rFonts w:asciiTheme="minorHAnsi" w:hAnsiTheme="minorHAnsi"/>
          <w:sz w:val="23"/>
          <w:szCs w:val="23"/>
          <w:vertAlign w:val="superscript"/>
        </w:rPr>
        <w:t>37 </w:t>
      </w:r>
      <w:r w:rsidRPr="00535811">
        <w:rPr>
          <w:rFonts w:asciiTheme="minorHAnsi" w:hAnsiTheme="minorHAnsi"/>
          <w:sz w:val="23"/>
          <w:szCs w:val="23"/>
        </w:rPr>
        <w:t>Now when they heard this, they were pricked in their heart, and said unto Peter and to the rest of the apostles, Men and brethren, what shall we do?</w:t>
      </w:r>
    </w:p>
    <w:p w:rsidR="00535811" w:rsidRPr="00535811" w:rsidRDefault="00535811" w:rsidP="008D4B9E">
      <w:pPr>
        <w:pStyle w:val="ListParagraph"/>
        <w:shd w:val="clear" w:color="auto" w:fill="F7FBFB"/>
        <w:ind w:left="1620"/>
        <w:rPr>
          <w:rFonts w:asciiTheme="minorHAnsi" w:hAnsiTheme="minorHAnsi"/>
          <w:sz w:val="23"/>
          <w:szCs w:val="23"/>
        </w:rPr>
      </w:pPr>
      <w:r w:rsidRPr="00535811">
        <w:rPr>
          <w:rFonts w:asciiTheme="minorHAnsi" w:hAnsiTheme="minorHAnsi"/>
          <w:sz w:val="23"/>
          <w:szCs w:val="23"/>
          <w:vertAlign w:val="superscript"/>
        </w:rPr>
        <w:t>38 </w:t>
      </w:r>
      <w:r w:rsidRPr="00535811">
        <w:rPr>
          <w:rFonts w:asciiTheme="minorHAnsi" w:hAnsiTheme="minorHAnsi"/>
          <w:sz w:val="23"/>
          <w:szCs w:val="23"/>
        </w:rPr>
        <w:t xml:space="preserve">Then Peter said unto them, </w:t>
      </w:r>
      <w:r w:rsidRPr="0001092F">
        <w:rPr>
          <w:rFonts w:asciiTheme="minorHAnsi" w:hAnsiTheme="minorHAnsi"/>
          <w:b/>
          <w:bCs/>
          <w:color w:val="0000FF"/>
          <w:sz w:val="23"/>
          <w:szCs w:val="23"/>
        </w:rPr>
        <w:t>Repent</w:t>
      </w:r>
      <w:r w:rsidRPr="0001092F">
        <w:rPr>
          <w:rFonts w:asciiTheme="minorHAnsi" w:hAnsiTheme="minorHAnsi"/>
          <w:b/>
          <w:bCs/>
          <w:sz w:val="23"/>
          <w:szCs w:val="23"/>
        </w:rPr>
        <w:t>,</w:t>
      </w:r>
      <w:r w:rsidR="008D4B9E" w:rsidRPr="0001092F">
        <w:rPr>
          <w:rFonts w:asciiTheme="minorHAnsi" w:hAnsiTheme="minorHAnsi"/>
          <w:b/>
          <w:bCs/>
          <w:color w:val="000000" w:themeColor="text1"/>
          <w:sz w:val="23"/>
          <w:szCs w:val="23"/>
          <w:vertAlign w:val="superscript"/>
        </w:rPr>
        <w:t xml:space="preserve"> (3340)</w:t>
      </w:r>
      <w:r w:rsidRPr="0001092F">
        <w:rPr>
          <w:rFonts w:asciiTheme="minorHAnsi" w:hAnsiTheme="minorHAnsi"/>
          <w:b/>
          <w:bCs/>
          <w:sz w:val="23"/>
          <w:szCs w:val="23"/>
        </w:rPr>
        <w:t xml:space="preserve"> and be baptized every one of you in the name of Jesus Christ for the </w:t>
      </w:r>
      <w:r w:rsidRPr="0001092F">
        <w:rPr>
          <w:rFonts w:asciiTheme="minorHAnsi" w:hAnsiTheme="minorHAnsi"/>
          <w:b/>
          <w:bCs/>
          <w:color w:val="0000FF"/>
          <w:sz w:val="23"/>
          <w:szCs w:val="23"/>
        </w:rPr>
        <w:t xml:space="preserve">remission </w:t>
      </w:r>
      <w:r w:rsidR="008D4B9E" w:rsidRPr="0001092F">
        <w:rPr>
          <w:rFonts w:asciiTheme="minorHAnsi" w:hAnsiTheme="minorHAnsi"/>
          <w:b/>
          <w:bCs/>
          <w:color w:val="000000" w:themeColor="text1"/>
          <w:sz w:val="23"/>
          <w:szCs w:val="23"/>
          <w:vertAlign w:val="superscript"/>
        </w:rPr>
        <w:t>(859)</w:t>
      </w:r>
      <w:r w:rsidR="008D4B9E" w:rsidRPr="0001092F">
        <w:rPr>
          <w:rFonts w:asciiTheme="minorHAnsi" w:hAnsiTheme="minorHAnsi"/>
          <w:b/>
          <w:bCs/>
          <w:color w:val="000000" w:themeColor="text1"/>
          <w:sz w:val="23"/>
          <w:szCs w:val="23"/>
        </w:rPr>
        <w:t xml:space="preserve"> </w:t>
      </w:r>
      <w:r w:rsidRPr="0001092F">
        <w:rPr>
          <w:rFonts w:asciiTheme="minorHAnsi" w:hAnsiTheme="minorHAnsi"/>
          <w:b/>
          <w:bCs/>
          <w:sz w:val="23"/>
          <w:szCs w:val="23"/>
        </w:rPr>
        <w:t>of sins, and ye shall receive the gift of the Holy Ghost.</w:t>
      </w:r>
    </w:p>
    <w:p w:rsidR="00535811" w:rsidRPr="00535811" w:rsidRDefault="00535811" w:rsidP="00535811">
      <w:pPr>
        <w:pStyle w:val="ListParagraph"/>
        <w:shd w:val="clear" w:color="auto" w:fill="F7FBFB"/>
        <w:ind w:left="1620"/>
        <w:rPr>
          <w:rFonts w:asciiTheme="minorHAnsi" w:hAnsiTheme="minorHAnsi"/>
          <w:sz w:val="23"/>
          <w:szCs w:val="23"/>
        </w:rPr>
      </w:pPr>
      <w:r w:rsidRPr="00535811">
        <w:rPr>
          <w:rFonts w:asciiTheme="minorHAnsi" w:hAnsiTheme="minorHAnsi"/>
          <w:sz w:val="23"/>
          <w:szCs w:val="23"/>
          <w:vertAlign w:val="superscript"/>
        </w:rPr>
        <w:lastRenderedPageBreak/>
        <w:t>39 </w:t>
      </w:r>
      <w:r w:rsidRPr="00535811">
        <w:rPr>
          <w:rFonts w:asciiTheme="minorHAnsi" w:hAnsiTheme="minorHAnsi"/>
          <w:sz w:val="23"/>
          <w:szCs w:val="23"/>
        </w:rPr>
        <w:t>For the promise is unto you, and to your children, and to all that are afar off, even as many as the Lord our God shall call.</w:t>
      </w:r>
      <w:r>
        <w:rPr>
          <w:rFonts w:asciiTheme="minorHAnsi" w:hAnsiTheme="minorHAnsi"/>
          <w:sz w:val="23"/>
          <w:szCs w:val="23"/>
        </w:rPr>
        <w:t>”</w:t>
      </w:r>
      <w:r w:rsidRPr="00535811">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C03551" w:rsidRDefault="00C03551" w:rsidP="007338E0">
      <w:pPr>
        <w:pStyle w:val="ListParagraph"/>
        <w:ind w:left="1440"/>
        <w:rPr>
          <w:rFonts w:asciiTheme="minorHAnsi" w:hAnsiTheme="minorHAnsi"/>
          <w:sz w:val="23"/>
          <w:szCs w:val="23"/>
        </w:rPr>
      </w:pPr>
    </w:p>
    <w:p w:rsidR="00C03551" w:rsidRDefault="00C03551" w:rsidP="007338E0">
      <w:pPr>
        <w:pStyle w:val="ListParagraph"/>
        <w:ind w:left="1440"/>
        <w:rPr>
          <w:rFonts w:asciiTheme="minorHAnsi" w:hAnsiTheme="minorHAnsi"/>
          <w:sz w:val="23"/>
          <w:szCs w:val="23"/>
        </w:rPr>
      </w:pPr>
    </w:p>
    <w:p w:rsidR="002922C4" w:rsidRDefault="002922C4" w:rsidP="007338E0">
      <w:pPr>
        <w:pStyle w:val="ListParagraph"/>
        <w:ind w:left="1440"/>
        <w:rPr>
          <w:rFonts w:asciiTheme="minorHAnsi" w:hAnsiTheme="minorHAnsi"/>
          <w:sz w:val="23"/>
          <w:szCs w:val="23"/>
        </w:rPr>
      </w:pPr>
    </w:p>
    <w:p w:rsidR="002922C4" w:rsidRDefault="002922C4" w:rsidP="007338E0">
      <w:pPr>
        <w:pStyle w:val="ListParagraph"/>
        <w:ind w:left="1440"/>
        <w:rPr>
          <w:rFonts w:asciiTheme="minorHAnsi" w:hAnsiTheme="minorHAnsi"/>
          <w:sz w:val="23"/>
          <w:szCs w:val="23"/>
        </w:rPr>
      </w:pPr>
    </w:p>
    <w:p w:rsidR="00B900E1" w:rsidRPr="00B900E1" w:rsidRDefault="00B96FE9" w:rsidP="00083A95">
      <w:pPr>
        <w:pStyle w:val="ListParagraph"/>
        <w:numPr>
          <w:ilvl w:val="0"/>
          <w:numId w:val="13"/>
        </w:numPr>
        <w:ind w:left="360"/>
        <w:rPr>
          <w:rFonts w:asciiTheme="majorHAnsi" w:hAnsiTheme="majorHAnsi"/>
          <w:b/>
          <w:bCs/>
          <w:color w:val="0000FF"/>
        </w:rPr>
      </w:pPr>
      <w:bookmarkStart w:id="6" w:name="converted"/>
      <w:r>
        <w:rPr>
          <w:rFonts w:asciiTheme="majorHAnsi" w:hAnsiTheme="majorHAnsi"/>
          <w:b/>
          <w:bCs/>
          <w:color w:val="0000FF"/>
        </w:rPr>
        <w:t>M</w:t>
      </w:r>
      <w:r w:rsidR="00B900E1">
        <w:rPr>
          <w:rFonts w:asciiTheme="majorHAnsi" w:hAnsiTheme="majorHAnsi"/>
          <w:b/>
          <w:bCs/>
          <w:color w:val="0000FF"/>
        </w:rPr>
        <w:t>ust be Converted</w:t>
      </w:r>
    </w:p>
    <w:bookmarkEnd w:id="6"/>
    <w:p w:rsidR="001A1E30" w:rsidRPr="007D7A9D" w:rsidRDefault="001A1E30" w:rsidP="00D81E4C">
      <w:pPr>
        <w:spacing w:after="0" w:line="240" w:lineRule="auto"/>
        <w:rPr>
          <w:sz w:val="23"/>
          <w:szCs w:val="23"/>
        </w:rPr>
      </w:pPr>
    </w:p>
    <w:p w:rsidR="007D7A9D" w:rsidRPr="007D7A9D" w:rsidRDefault="007D7A9D" w:rsidP="00D81E4C">
      <w:pPr>
        <w:spacing w:after="0" w:line="240" w:lineRule="auto"/>
        <w:rPr>
          <w:sz w:val="23"/>
          <w:szCs w:val="23"/>
        </w:rPr>
      </w:pPr>
    </w:p>
    <w:p w:rsidR="00AB4E9B" w:rsidRPr="00AB4E9B" w:rsidRDefault="00AB4E9B" w:rsidP="004F30C2">
      <w:pPr>
        <w:shd w:val="clear" w:color="auto" w:fill="F7FBFB"/>
        <w:spacing w:after="0" w:line="240" w:lineRule="auto"/>
        <w:ind w:left="187"/>
        <w:rPr>
          <w:b/>
          <w:bCs/>
          <w:sz w:val="23"/>
          <w:szCs w:val="23"/>
        </w:rPr>
      </w:pPr>
      <w:r w:rsidRPr="00AB4E9B">
        <w:rPr>
          <w:b/>
          <w:bCs/>
          <w:sz w:val="23"/>
          <w:szCs w:val="23"/>
        </w:rPr>
        <w:t xml:space="preserve">Matthew 18:1-4 </w:t>
      </w:r>
      <w:r w:rsidR="0085765E">
        <w:rPr>
          <w:b/>
          <w:bCs/>
          <w:sz w:val="23"/>
          <w:szCs w:val="23"/>
        </w:rPr>
        <w:t xml:space="preserve"> </w:t>
      </w:r>
      <w:r w:rsidR="001B1093">
        <w:rPr>
          <w:b/>
          <w:bCs/>
          <w:sz w:val="23"/>
          <w:szCs w:val="23"/>
        </w:rPr>
        <w:t xml:space="preserve"> </w:t>
      </w:r>
      <w:r w:rsidR="001B1093" w:rsidRPr="00B42770">
        <w:t>(</w:t>
      </w:r>
      <w:hyperlink r:id="rId41" w:history="1">
        <w:r w:rsidR="001B1093" w:rsidRPr="00B42770">
          <w:rPr>
            <w:rStyle w:val="Hyperlink"/>
          </w:rPr>
          <w:t>Mark 10:15</w:t>
        </w:r>
      </w:hyperlink>
      <w:r w:rsidR="001B1093" w:rsidRPr="00B42770">
        <w:t xml:space="preserve">; </w:t>
      </w:r>
      <w:hyperlink r:id="rId42" w:history="1">
        <w:r w:rsidR="001B1093" w:rsidRPr="00B42770">
          <w:rPr>
            <w:rStyle w:val="Hyperlink"/>
          </w:rPr>
          <w:t>Luke 18:16-17</w:t>
        </w:r>
      </w:hyperlink>
      <w:r w:rsidR="001B1093" w:rsidRPr="00B42770">
        <w:t>)</w:t>
      </w:r>
    </w:p>
    <w:p w:rsidR="00AB4E9B" w:rsidRPr="00AB4E9B" w:rsidRDefault="00367DF4" w:rsidP="004F30C2">
      <w:pPr>
        <w:shd w:val="clear" w:color="auto" w:fill="F7FBFB"/>
        <w:spacing w:after="0" w:line="240" w:lineRule="auto"/>
        <w:ind w:left="187"/>
        <w:rPr>
          <w:sz w:val="23"/>
          <w:szCs w:val="23"/>
        </w:rPr>
      </w:pPr>
      <w:r>
        <w:rPr>
          <w:sz w:val="23"/>
          <w:szCs w:val="23"/>
        </w:rPr>
        <w:t>“</w:t>
      </w:r>
      <w:r w:rsidR="00AB4E9B" w:rsidRPr="00AB4E9B">
        <w:rPr>
          <w:sz w:val="23"/>
          <w:szCs w:val="23"/>
        </w:rPr>
        <w:t xml:space="preserve">At the same time came the disciples unto Jesus, saying, Who is the greatest in the </w:t>
      </w:r>
      <w:r w:rsidR="00AB4E9B" w:rsidRPr="000E0AF7">
        <w:rPr>
          <w:color w:val="0000FF"/>
          <w:sz w:val="23"/>
          <w:szCs w:val="23"/>
        </w:rPr>
        <w:t xml:space="preserve">kingdom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0E0AF7" w:rsidRPr="00313D0F">
        <w:rPr>
          <w:rFonts w:eastAsia="Calibri" w:cs="Arial"/>
          <w:color w:val="000000" w:themeColor="text1"/>
          <w:sz w:val="23"/>
          <w:szCs w:val="23"/>
          <w:vertAlign w:val="superscript"/>
        </w:rPr>
        <w:t xml:space="preserve">) </w:t>
      </w:r>
      <w:r w:rsidR="00AB4E9B" w:rsidRPr="00AB4E9B">
        <w:rPr>
          <w:sz w:val="23"/>
          <w:szCs w:val="23"/>
        </w:rPr>
        <w:t>of heaven?</w:t>
      </w:r>
    </w:p>
    <w:p w:rsidR="00AB4E9B" w:rsidRPr="00AB4E9B" w:rsidRDefault="00AB4E9B" w:rsidP="004F30C2">
      <w:pPr>
        <w:shd w:val="clear" w:color="auto" w:fill="F7FBFB"/>
        <w:spacing w:after="0" w:line="240" w:lineRule="auto"/>
        <w:ind w:left="187"/>
        <w:rPr>
          <w:sz w:val="23"/>
          <w:szCs w:val="23"/>
        </w:rPr>
      </w:pPr>
      <w:r w:rsidRPr="00AB4E9B">
        <w:rPr>
          <w:sz w:val="23"/>
          <w:szCs w:val="23"/>
          <w:vertAlign w:val="superscript"/>
        </w:rPr>
        <w:t>2 </w:t>
      </w:r>
      <w:r w:rsidRPr="00AB4E9B">
        <w:rPr>
          <w:sz w:val="23"/>
          <w:szCs w:val="23"/>
        </w:rPr>
        <w:t>And Jesus called a little child unto him, and set him in the midst of them,</w:t>
      </w:r>
    </w:p>
    <w:p w:rsidR="00AB4E9B" w:rsidRPr="00AB4E9B" w:rsidRDefault="00AB4E9B" w:rsidP="004F30C2">
      <w:pPr>
        <w:shd w:val="clear" w:color="auto" w:fill="F7FBFB"/>
        <w:spacing w:after="0" w:line="240" w:lineRule="auto"/>
        <w:ind w:left="187"/>
        <w:rPr>
          <w:sz w:val="23"/>
          <w:szCs w:val="23"/>
        </w:rPr>
      </w:pPr>
      <w:r w:rsidRPr="00AB4E9B">
        <w:rPr>
          <w:sz w:val="23"/>
          <w:szCs w:val="23"/>
          <w:vertAlign w:val="superscript"/>
        </w:rPr>
        <w:t>3 </w:t>
      </w:r>
      <w:r w:rsidRPr="00AB4E9B">
        <w:rPr>
          <w:sz w:val="23"/>
          <w:szCs w:val="23"/>
        </w:rPr>
        <w:t xml:space="preserve">And said, Verily I say unto you, </w:t>
      </w:r>
      <w:r w:rsidRPr="00AB7F82">
        <w:rPr>
          <w:b/>
          <w:bCs/>
          <w:sz w:val="23"/>
          <w:szCs w:val="23"/>
        </w:rPr>
        <w:t xml:space="preserve">Except ye be </w:t>
      </w:r>
      <w:r w:rsidRPr="00AF0BE6">
        <w:rPr>
          <w:b/>
          <w:bCs/>
          <w:color w:val="C00000"/>
          <w:sz w:val="23"/>
          <w:szCs w:val="23"/>
        </w:rPr>
        <w:t>converted</w:t>
      </w:r>
      <w:r w:rsidRPr="00AF0BE6">
        <w:rPr>
          <w:b/>
          <w:bCs/>
          <w:sz w:val="23"/>
          <w:szCs w:val="23"/>
        </w:rPr>
        <w:t>,</w:t>
      </w:r>
      <w:r w:rsidR="00B900E1" w:rsidRPr="00AF0BE6">
        <w:rPr>
          <w:b/>
          <w:bCs/>
          <w:sz w:val="23"/>
          <w:szCs w:val="23"/>
        </w:rPr>
        <w:t xml:space="preserve"> </w:t>
      </w:r>
      <w:r w:rsidR="00B900E1" w:rsidRPr="00AF0BE6">
        <w:rPr>
          <w:sz w:val="23"/>
          <w:szCs w:val="23"/>
          <w:vertAlign w:val="superscript"/>
        </w:rPr>
        <w:t>(4762)</w:t>
      </w:r>
      <w:r w:rsidRPr="00AF0BE6">
        <w:rPr>
          <w:sz w:val="23"/>
          <w:szCs w:val="23"/>
          <w:vertAlign w:val="superscript"/>
        </w:rPr>
        <w:t xml:space="preserve"> </w:t>
      </w:r>
      <w:r w:rsidRPr="00AF0BE6">
        <w:rPr>
          <w:b/>
          <w:bCs/>
          <w:sz w:val="23"/>
          <w:szCs w:val="23"/>
        </w:rPr>
        <w:t xml:space="preserve">and </w:t>
      </w:r>
      <w:r w:rsidRPr="00625408">
        <w:rPr>
          <w:b/>
          <w:bCs/>
          <w:sz w:val="23"/>
          <w:szCs w:val="23"/>
          <w:u w:val="single" w:color="FF0000"/>
        </w:rPr>
        <w:t>become as little children</w:t>
      </w:r>
      <w:r w:rsidRPr="00AB7F82">
        <w:rPr>
          <w:b/>
          <w:bCs/>
          <w:sz w:val="23"/>
          <w:szCs w:val="23"/>
        </w:rPr>
        <w:t xml:space="preserve">, </w:t>
      </w:r>
      <w:r w:rsidRPr="008B1F77">
        <w:rPr>
          <w:b/>
          <w:bCs/>
          <w:sz w:val="23"/>
          <w:szCs w:val="23"/>
          <w:u w:val="single" w:color="FF0000"/>
        </w:rPr>
        <w:t xml:space="preserve">ye shall not enter into the </w:t>
      </w:r>
      <w:r w:rsidRPr="000E0AF7">
        <w:rPr>
          <w:b/>
          <w:bCs/>
          <w:color w:val="0000FF"/>
          <w:sz w:val="23"/>
          <w:szCs w:val="23"/>
          <w:u w:val="single" w:color="FF0000"/>
        </w:rPr>
        <w:t xml:space="preserve">kingdom </w:t>
      </w:r>
      <w:r w:rsidR="000E0AF7" w:rsidRPr="000E0AF7">
        <w:rPr>
          <w:rFonts w:eastAsia="Calibri" w:cs="Arial"/>
          <w:color w:val="000000" w:themeColor="text1"/>
          <w:sz w:val="23"/>
          <w:szCs w:val="23"/>
          <w:u w:val="single" w:color="FF0000"/>
          <w:vertAlign w:val="superscript"/>
        </w:rPr>
        <w:t xml:space="preserve">(932) </w:t>
      </w:r>
      <w:r w:rsidRPr="000E0AF7">
        <w:rPr>
          <w:b/>
          <w:bCs/>
          <w:sz w:val="23"/>
          <w:szCs w:val="23"/>
          <w:u w:val="single" w:color="FF0000"/>
        </w:rPr>
        <w:t>of</w:t>
      </w:r>
      <w:r w:rsidRPr="008B1F77">
        <w:rPr>
          <w:b/>
          <w:bCs/>
          <w:sz w:val="23"/>
          <w:szCs w:val="23"/>
          <w:u w:val="single" w:color="FF0000"/>
        </w:rPr>
        <w:t xml:space="preserve"> heaven</w:t>
      </w:r>
      <w:r w:rsidRPr="00AB4E9B">
        <w:rPr>
          <w:sz w:val="23"/>
          <w:szCs w:val="23"/>
        </w:rPr>
        <w:t>.</w:t>
      </w:r>
    </w:p>
    <w:p w:rsidR="00AB4E9B" w:rsidRPr="00AB4E9B" w:rsidRDefault="00AB4E9B" w:rsidP="000E0AF7">
      <w:pPr>
        <w:shd w:val="clear" w:color="auto" w:fill="F7FBFB"/>
        <w:spacing w:after="0" w:line="240" w:lineRule="auto"/>
        <w:ind w:left="187"/>
        <w:rPr>
          <w:sz w:val="23"/>
          <w:szCs w:val="23"/>
        </w:rPr>
      </w:pPr>
      <w:r w:rsidRPr="00AB4E9B">
        <w:rPr>
          <w:sz w:val="23"/>
          <w:szCs w:val="23"/>
          <w:vertAlign w:val="superscript"/>
        </w:rPr>
        <w:t>4</w:t>
      </w:r>
      <w:r w:rsidRPr="00591115">
        <w:rPr>
          <w:b/>
          <w:bCs/>
          <w:sz w:val="23"/>
          <w:szCs w:val="23"/>
          <w:vertAlign w:val="superscript"/>
        </w:rPr>
        <w:t> </w:t>
      </w:r>
      <w:r w:rsidRPr="00B42770">
        <w:rPr>
          <w:b/>
          <w:bCs/>
          <w:sz w:val="23"/>
          <w:szCs w:val="23"/>
          <w:u w:val="single" w:color="FF0000"/>
        </w:rPr>
        <w:t xml:space="preserve">Whosoever therefore shall </w:t>
      </w:r>
      <w:r w:rsidRPr="00B42770">
        <w:rPr>
          <w:b/>
          <w:bCs/>
          <w:color w:val="C00000"/>
          <w:sz w:val="23"/>
          <w:szCs w:val="23"/>
          <w:u w:val="single" w:color="FF0000"/>
        </w:rPr>
        <w:t xml:space="preserve">humble </w:t>
      </w:r>
      <w:r w:rsidR="000E0AF7" w:rsidRPr="00B42770">
        <w:rPr>
          <w:rFonts w:eastAsia="Calibri" w:cs="Arial"/>
          <w:color w:val="000000" w:themeColor="text1"/>
          <w:sz w:val="23"/>
          <w:szCs w:val="23"/>
          <w:u w:val="single" w:color="FF0000"/>
          <w:vertAlign w:val="superscript"/>
        </w:rPr>
        <w:t xml:space="preserve">(5013) </w:t>
      </w:r>
      <w:r w:rsidRPr="00B42770">
        <w:rPr>
          <w:b/>
          <w:bCs/>
          <w:sz w:val="23"/>
          <w:szCs w:val="23"/>
          <w:u w:val="single" w:color="FF0000"/>
        </w:rPr>
        <w:t>himself as this little child</w:t>
      </w:r>
      <w:r w:rsidRPr="00AB4E9B">
        <w:rPr>
          <w:sz w:val="23"/>
          <w:szCs w:val="23"/>
        </w:rPr>
        <w:t xml:space="preserve">, the same is greatest in the </w:t>
      </w:r>
      <w:r w:rsidRPr="000E0AF7">
        <w:rPr>
          <w:color w:val="0000FF"/>
          <w:sz w:val="23"/>
          <w:szCs w:val="23"/>
        </w:rPr>
        <w:t xml:space="preserve">kingdom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0E0AF7" w:rsidRPr="00313D0F">
        <w:rPr>
          <w:rFonts w:eastAsia="Calibri" w:cs="Arial"/>
          <w:color w:val="000000" w:themeColor="text1"/>
          <w:sz w:val="23"/>
          <w:szCs w:val="23"/>
          <w:vertAlign w:val="superscript"/>
        </w:rPr>
        <w:t xml:space="preserve">) </w:t>
      </w:r>
      <w:r w:rsidR="000E0AF7">
        <w:rPr>
          <w:rFonts w:eastAsia="Calibri" w:cs="Arial"/>
          <w:color w:val="000000" w:themeColor="text1"/>
          <w:sz w:val="23"/>
          <w:szCs w:val="23"/>
          <w:vertAlign w:val="superscript"/>
        </w:rPr>
        <w:t xml:space="preserve"> </w:t>
      </w:r>
      <w:r w:rsidRPr="00AB4E9B">
        <w:rPr>
          <w:sz w:val="23"/>
          <w:szCs w:val="23"/>
        </w:rPr>
        <w:t>of heaven.</w:t>
      </w:r>
      <w:r w:rsidR="0085765E">
        <w:rPr>
          <w:sz w:val="23"/>
          <w:szCs w:val="23"/>
        </w:rPr>
        <w:t>”</w:t>
      </w:r>
      <w:r w:rsidR="0085765E" w:rsidRPr="0085765E">
        <w:rPr>
          <w:rFonts w:asciiTheme="majorBidi" w:eastAsia="Calibri" w:hAnsiTheme="majorBidi" w:cstheme="majorBidi"/>
          <w:b/>
          <w:bCs/>
          <w:color w:val="000000" w:themeColor="text1"/>
          <w:sz w:val="16"/>
          <w:szCs w:val="16"/>
        </w:rPr>
        <w:t xml:space="preserve"> </w:t>
      </w:r>
      <w:r w:rsidR="0085765E" w:rsidRPr="00643B5A">
        <w:rPr>
          <w:rFonts w:asciiTheme="majorBidi" w:eastAsia="Calibri" w:hAnsiTheme="majorBidi" w:cstheme="majorBidi"/>
          <w:b/>
          <w:bCs/>
          <w:color w:val="000000" w:themeColor="text1"/>
          <w:sz w:val="16"/>
          <w:szCs w:val="16"/>
        </w:rPr>
        <w:t>(KJV)</w:t>
      </w:r>
    </w:p>
    <w:p w:rsidR="0001092F" w:rsidRDefault="0001092F" w:rsidP="0001092F">
      <w:pPr>
        <w:pStyle w:val="ListParagraph"/>
        <w:rPr>
          <w:rFonts w:asciiTheme="minorHAnsi" w:hAnsiTheme="minorHAnsi"/>
          <w:sz w:val="23"/>
          <w:szCs w:val="23"/>
        </w:rPr>
      </w:pPr>
    </w:p>
    <w:p w:rsidR="00625408" w:rsidRPr="00625408" w:rsidRDefault="00B42770" w:rsidP="00B42770">
      <w:pPr>
        <w:pStyle w:val="ListParagraph"/>
        <w:numPr>
          <w:ilvl w:val="0"/>
          <w:numId w:val="14"/>
        </w:numPr>
        <w:ind w:left="720"/>
        <w:rPr>
          <w:rFonts w:asciiTheme="minorHAnsi" w:hAnsiTheme="minorHAnsi"/>
          <w:sz w:val="23"/>
          <w:szCs w:val="23"/>
        </w:rPr>
      </w:pPr>
      <w:r>
        <w:rPr>
          <w:rFonts w:asciiTheme="minorHAnsi" w:hAnsiTheme="minorHAnsi"/>
          <w:sz w:val="23"/>
          <w:szCs w:val="23"/>
        </w:rPr>
        <w:t xml:space="preserve">Verse 3 </w:t>
      </w:r>
      <w:r w:rsidRPr="001B1093">
        <w:rPr>
          <w:color w:val="000000" w:themeColor="text1"/>
          <w:sz w:val="20"/>
          <w:szCs w:val="20"/>
        </w:rPr>
        <w:t>–</w:t>
      </w:r>
      <w:r>
        <w:rPr>
          <w:color w:val="000000" w:themeColor="text1"/>
          <w:sz w:val="20"/>
          <w:szCs w:val="20"/>
        </w:rPr>
        <w:t xml:space="preserve"> </w:t>
      </w:r>
      <w:r w:rsidR="00625408" w:rsidRPr="00625408">
        <w:rPr>
          <w:rFonts w:asciiTheme="minorHAnsi" w:hAnsiTheme="minorHAnsi"/>
          <w:sz w:val="23"/>
          <w:szCs w:val="23"/>
        </w:rPr>
        <w:t>Near the end of His eart</w:t>
      </w:r>
      <w:r w:rsidR="00625408">
        <w:rPr>
          <w:rFonts w:asciiTheme="minorHAnsi" w:hAnsiTheme="minorHAnsi"/>
          <w:sz w:val="23"/>
          <w:szCs w:val="23"/>
        </w:rPr>
        <w:t>hy ministry, Christ referred to His chosen disciples (students) as “little children.” Of course, Judas was not among them.</w:t>
      </w:r>
    </w:p>
    <w:p w:rsidR="00625408" w:rsidRDefault="00625408" w:rsidP="004D2902">
      <w:pPr>
        <w:spacing w:after="0" w:line="240" w:lineRule="auto"/>
        <w:rPr>
          <w:sz w:val="23"/>
          <w:szCs w:val="23"/>
        </w:rPr>
      </w:pPr>
    </w:p>
    <w:p w:rsidR="00625408" w:rsidRPr="00625408" w:rsidRDefault="00625408" w:rsidP="004D2902">
      <w:pPr>
        <w:shd w:val="clear" w:color="auto" w:fill="F7FBFB"/>
        <w:spacing w:after="0" w:line="240" w:lineRule="auto"/>
        <w:ind w:left="900"/>
        <w:rPr>
          <w:b/>
          <w:bCs/>
          <w:sz w:val="23"/>
          <w:szCs w:val="23"/>
        </w:rPr>
      </w:pPr>
      <w:r w:rsidRPr="00625408">
        <w:rPr>
          <w:b/>
          <w:bCs/>
          <w:sz w:val="23"/>
          <w:szCs w:val="23"/>
        </w:rPr>
        <w:t xml:space="preserve">John 13:33-35 </w:t>
      </w:r>
    </w:p>
    <w:p w:rsidR="00625408" w:rsidRPr="00625408" w:rsidRDefault="004D2902" w:rsidP="004D2902">
      <w:pPr>
        <w:shd w:val="clear" w:color="auto" w:fill="F7FBFB"/>
        <w:spacing w:after="0" w:line="240" w:lineRule="auto"/>
        <w:ind w:left="900"/>
        <w:rPr>
          <w:sz w:val="23"/>
          <w:szCs w:val="23"/>
        </w:rPr>
      </w:pPr>
      <w:r>
        <w:rPr>
          <w:sz w:val="23"/>
          <w:szCs w:val="23"/>
        </w:rPr>
        <w:t>“</w:t>
      </w:r>
      <w:r w:rsidR="00625408" w:rsidRPr="004D2902">
        <w:rPr>
          <w:b/>
          <w:bCs/>
          <w:sz w:val="23"/>
          <w:szCs w:val="23"/>
          <w:u w:val="single" w:color="FF0000"/>
        </w:rPr>
        <w:t>Little children</w:t>
      </w:r>
      <w:r w:rsidR="00625408" w:rsidRPr="00625408">
        <w:rPr>
          <w:sz w:val="23"/>
          <w:szCs w:val="23"/>
        </w:rPr>
        <w:t>, yet a little while I am with you. Ye shall seek me: and as I said unto the Jews, Whither I go, ye cannot come; so now I say to you.</w:t>
      </w:r>
    </w:p>
    <w:p w:rsidR="00625408" w:rsidRPr="00625408" w:rsidRDefault="00625408" w:rsidP="004D2902">
      <w:pPr>
        <w:shd w:val="clear" w:color="auto" w:fill="F7FBFB"/>
        <w:spacing w:after="0" w:line="240" w:lineRule="auto"/>
        <w:ind w:left="900"/>
        <w:rPr>
          <w:sz w:val="23"/>
          <w:szCs w:val="23"/>
        </w:rPr>
      </w:pPr>
      <w:r w:rsidRPr="00625408">
        <w:rPr>
          <w:sz w:val="23"/>
          <w:szCs w:val="23"/>
          <w:vertAlign w:val="superscript"/>
        </w:rPr>
        <w:t>34 </w:t>
      </w:r>
      <w:r w:rsidRPr="00625408">
        <w:rPr>
          <w:sz w:val="23"/>
          <w:szCs w:val="23"/>
        </w:rPr>
        <w:t>A new commandment I give unto you, That ye love one another; as I have loved you, that ye also love one another.</w:t>
      </w:r>
    </w:p>
    <w:p w:rsidR="00625408" w:rsidRPr="00625408" w:rsidRDefault="00625408" w:rsidP="004D2902">
      <w:pPr>
        <w:shd w:val="clear" w:color="auto" w:fill="F7FBFB"/>
        <w:spacing w:after="0" w:line="240" w:lineRule="auto"/>
        <w:ind w:left="900"/>
        <w:rPr>
          <w:sz w:val="23"/>
          <w:szCs w:val="23"/>
        </w:rPr>
      </w:pPr>
      <w:r w:rsidRPr="00625408">
        <w:rPr>
          <w:sz w:val="23"/>
          <w:szCs w:val="23"/>
          <w:vertAlign w:val="superscript"/>
        </w:rPr>
        <w:t>35 </w:t>
      </w:r>
      <w:r w:rsidRPr="00625408">
        <w:rPr>
          <w:sz w:val="23"/>
          <w:szCs w:val="23"/>
        </w:rPr>
        <w:t>By this shall all men know that ye are my disciples, if ye have love one to another.</w:t>
      </w:r>
      <w:r w:rsidR="004D2902">
        <w:rPr>
          <w:sz w:val="23"/>
          <w:szCs w:val="23"/>
        </w:rPr>
        <w:t>”</w:t>
      </w:r>
      <w:r w:rsidR="004D2902" w:rsidRPr="004D2902">
        <w:rPr>
          <w:rFonts w:asciiTheme="majorBidi" w:eastAsia="Calibri" w:hAnsiTheme="majorBidi" w:cstheme="majorBidi"/>
          <w:b/>
          <w:bCs/>
          <w:color w:val="000000" w:themeColor="text1"/>
          <w:sz w:val="16"/>
          <w:szCs w:val="16"/>
        </w:rPr>
        <w:t xml:space="preserve"> </w:t>
      </w:r>
      <w:r w:rsidR="004D2902" w:rsidRPr="00643B5A">
        <w:rPr>
          <w:rFonts w:asciiTheme="majorBidi" w:eastAsia="Calibri" w:hAnsiTheme="majorBidi" w:cstheme="majorBidi"/>
          <w:b/>
          <w:bCs/>
          <w:color w:val="000000" w:themeColor="text1"/>
          <w:sz w:val="16"/>
          <w:szCs w:val="16"/>
        </w:rPr>
        <w:t>(KJV)</w:t>
      </w:r>
    </w:p>
    <w:p w:rsidR="00625408" w:rsidRDefault="00625408" w:rsidP="004D2902">
      <w:pPr>
        <w:spacing w:after="0" w:line="240" w:lineRule="auto"/>
        <w:ind w:left="900"/>
        <w:rPr>
          <w:sz w:val="23"/>
          <w:szCs w:val="23"/>
        </w:rPr>
      </w:pPr>
    </w:p>
    <w:p w:rsidR="00625408" w:rsidRPr="00625408" w:rsidRDefault="00625408" w:rsidP="004D2902">
      <w:pPr>
        <w:spacing w:after="0" w:line="240" w:lineRule="auto"/>
        <w:ind w:left="900"/>
        <w:rPr>
          <w:sz w:val="23"/>
          <w:szCs w:val="23"/>
        </w:rPr>
      </w:pPr>
    </w:p>
    <w:p w:rsidR="00CD0E83" w:rsidRPr="001B1093" w:rsidRDefault="00CD0E83" w:rsidP="002922C4">
      <w:pPr>
        <w:shd w:val="clear" w:color="auto" w:fill="FFFFF0"/>
        <w:spacing w:after="0" w:line="240" w:lineRule="auto"/>
        <w:ind w:left="360"/>
        <w:rPr>
          <w:b/>
          <w:bCs/>
          <w:color w:val="000000" w:themeColor="text1"/>
          <w:sz w:val="20"/>
          <w:szCs w:val="20"/>
        </w:rPr>
      </w:pPr>
      <w:r w:rsidRPr="001B1093">
        <w:rPr>
          <w:b/>
          <w:bCs/>
          <w:color w:val="C00000"/>
          <w:sz w:val="20"/>
          <w:szCs w:val="20"/>
        </w:rPr>
        <w:t xml:space="preserve">Converted </w:t>
      </w:r>
      <w:r w:rsidRPr="001B1093">
        <w:rPr>
          <w:b/>
          <w:bCs/>
          <w:color w:val="000000" w:themeColor="text1"/>
          <w:sz w:val="20"/>
          <w:szCs w:val="20"/>
        </w:rPr>
        <w:t>4762</w:t>
      </w:r>
      <w:r w:rsidRPr="001B1093">
        <w:rPr>
          <w:color w:val="000000" w:themeColor="text1"/>
          <w:sz w:val="20"/>
          <w:szCs w:val="20"/>
        </w:rPr>
        <w:t xml:space="preserve"> – </w:t>
      </w:r>
      <w:r w:rsidRPr="001B1093">
        <w:rPr>
          <w:b/>
          <w:bCs/>
          <w:color w:val="000000" w:themeColor="text1"/>
          <w:sz w:val="20"/>
          <w:szCs w:val="20"/>
          <w:lang w:val="en"/>
        </w:rPr>
        <w:t>στρέφω</w:t>
      </w:r>
      <w:r w:rsidRPr="001B1093">
        <w:rPr>
          <w:color w:val="000000" w:themeColor="text1"/>
          <w:sz w:val="20"/>
          <w:szCs w:val="20"/>
          <w:lang w:val="en"/>
        </w:rPr>
        <w:t xml:space="preserve"> </w:t>
      </w:r>
      <w:r w:rsidRPr="0001092F">
        <w:rPr>
          <w:b/>
          <w:bCs/>
          <w:color w:val="000000" w:themeColor="text1"/>
          <w:sz w:val="20"/>
          <w:szCs w:val="20"/>
          <w:highlight w:val="yellow"/>
          <w:lang w:val="en"/>
        </w:rPr>
        <w:t>stréphō</w:t>
      </w:r>
      <w:r w:rsidRPr="001B1093">
        <w:rPr>
          <w:b/>
          <w:bCs/>
          <w:color w:val="000000" w:themeColor="text1"/>
          <w:sz w:val="20"/>
          <w:szCs w:val="20"/>
          <w:lang w:val="en"/>
        </w:rPr>
        <w:t>,</w:t>
      </w:r>
      <w:r w:rsidRPr="001B1093">
        <w:rPr>
          <w:color w:val="000000" w:themeColor="text1"/>
          <w:sz w:val="20"/>
          <w:szCs w:val="20"/>
          <w:lang w:val="en"/>
        </w:rPr>
        <w:t xml:space="preserve"> stref'-o; strengthened from the base of </w:t>
      </w:r>
      <w:r w:rsidRPr="005F2C2E">
        <w:rPr>
          <w:sz w:val="20"/>
          <w:szCs w:val="20"/>
          <w:lang w:val="en"/>
        </w:rPr>
        <w:t>5157</w:t>
      </w:r>
      <w:r w:rsidRPr="001B1093">
        <w:rPr>
          <w:color w:val="000000" w:themeColor="text1"/>
          <w:sz w:val="20"/>
          <w:szCs w:val="20"/>
          <w:lang w:val="en"/>
        </w:rPr>
        <w:t xml:space="preserve">; </w:t>
      </w:r>
      <w:r w:rsidRPr="00125DE0">
        <w:rPr>
          <w:color w:val="C00000"/>
          <w:sz w:val="20"/>
          <w:szCs w:val="20"/>
          <w:lang w:val="en"/>
        </w:rPr>
        <w:t xml:space="preserve">to twist, i.e. turn quite around or reverse </w:t>
      </w:r>
      <w:r w:rsidRPr="001B1093">
        <w:rPr>
          <w:color w:val="000000" w:themeColor="text1"/>
          <w:sz w:val="20"/>
          <w:szCs w:val="20"/>
          <w:lang w:val="en"/>
        </w:rPr>
        <w:t>(literally or figuratively):—</w:t>
      </w:r>
      <w:r w:rsidR="005F2C2E" w:rsidRPr="005F2C2E">
        <w:rPr>
          <w:sz w:val="20"/>
          <w:szCs w:val="20"/>
        </w:rPr>
        <w:t xml:space="preserve"> </w:t>
      </w:r>
      <w:r w:rsidR="005F2C2E" w:rsidRPr="00E67E22">
        <w:rPr>
          <w:sz w:val="20"/>
          <w:szCs w:val="20"/>
        </w:rPr>
        <w:t>(Translated in King James Version as)</w:t>
      </w:r>
      <w:r w:rsidR="005F2C2E">
        <w:rPr>
          <w:sz w:val="20"/>
          <w:szCs w:val="20"/>
        </w:rPr>
        <w:t xml:space="preserve"> </w:t>
      </w:r>
      <w:r w:rsidRPr="001B1093">
        <w:rPr>
          <w:color w:val="000000" w:themeColor="text1"/>
          <w:sz w:val="20"/>
          <w:szCs w:val="20"/>
          <w:lang w:val="en"/>
        </w:rPr>
        <w:t>convert, turn (again, back again, self, self about).</w:t>
      </w:r>
    </w:p>
    <w:p w:rsidR="00CD0E83" w:rsidRPr="00313862" w:rsidRDefault="00CD0E83" w:rsidP="00AB4E9B">
      <w:pPr>
        <w:spacing w:after="0" w:line="240" w:lineRule="auto"/>
        <w:rPr>
          <w:color w:val="000000" w:themeColor="text1"/>
          <w:sz w:val="16"/>
          <w:szCs w:val="16"/>
        </w:rPr>
      </w:pPr>
    </w:p>
    <w:p w:rsidR="00591115" w:rsidRPr="00591115" w:rsidRDefault="00591115" w:rsidP="002922C4">
      <w:pPr>
        <w:shd w:val="clear" w:color="auto" w:fill="FFFFF0"/>
        <w:spacing w:after="0" w:line="240" w:lineRule="auto"/>
        <w:ind w:left="360"/>
        <w:rPr>
          <w:color w:val="000000" w:themeColor="text1"/>
          <w:sz w:val="20"/>
          <w:szCs w:val="20"/>
        </w:rPr>
      </w:pPr>
      <w:r w:rsidRPr="00591115">
        <w:rPr>
          <w:b/>
          <w:bCs/>
          <w:color w:val="C00000"/>
          <w:sz w:val="20"/>
          <w:szCs w:val="20"/>
        </w:rPr>
        <w:t xml:space="preserve">Humble </w:t>
      </w:r>
      <w:r w:rsidRPr="00591115">
        <w:rPr>
          <w:b/>
          <w:bCs/>
          <w:color w:val="000000" w:themeColor="text1"/>
          <w:sz w:val="20"/>
          <w:szCs w:val="20"/>
        </w:rPr>
        <w:t>5013</w:t>
      </w:r>
      <w:r w:rsidRPr="00591115">
        <w:rPr>
          <w:color w:val="000000" w:themeColor="text1"/>
          <w:sz w:val="20"/>
          <w:szCs w:val="20"/>
        </w:rPr>
        <w:t xml:space="preserve"> – </w:t>
      </w:r>
      <w:r w:rsidRPr="00591115">
        <w:rPr>
          <w:b/>
          <w:bCs/>
          <w:color w:val="000000" w:themeColor="text1"/>
          <w:sz w:val="20"/>
          <w:szCs w:val="20"/>
          <w:lang w:val="en"/>
        </w:rPr>
        <w:t>ταπεινόω</w:t>
      </w:r>
      <w:r w:rsidRPr="00591115">
        <w:rPr>
          <w:color w:val="000000" w:themeColor="text1"/>
          <w:sz w:val="20"/>
          <w:szCs w:val="20"/>
          <w:lang w:val="en"/>
        </w:rPr>
        <w:t xml:space="preserve"> </w:t>
      </w:r>
      <w:r w:rsidRPr="00591115">
        <w:rPr>
          <w:b/>
          <w:bCs/>
          <w:color w:val="000000" w:themeColor="text1"/>
          <w:sz w:val="20"/>
          <w:szCs w:val="20"/>
          <w:lang w:val="en"/>
        </w:rPr>
        <w:t>tapeinóō,</w:t>
      </w:r>
      <w:r w:rsidRPr="00591115">
        <w:rPr>
          <w:color w:val="000000" w:themeColor="text1"/>
          <w:sz w:val="20"/>
          <w:szCs w:val="20"/>
          <w:lang w:val="en"/>
        </w:rPr>
        <w:t xml:space="preserve"> tap-i-no'-o; from 5011; </w:t>
      </w:r>
      <w:r w:rsidRPr="007C7777">
        <w:rPr>
          <w:color w:val="C00000"/>
          <w:sz w:val="20"/>
          <w:szCs w:val="20"/>
          <w:lang w:val="en"/>
        </w:rPr>
        <w:t>to depress</w:t>
      </w:r>
      <w:r w:rsidRPr="00591115">
        <w:rPr>
          <w:color w:val="000000" w:themeColor="text1"/>
          <w:sz w:val="20"/>
          <w:szCs w:val="20"/>
          <w:lang w:val="en"/>
        </w:rPr>
        <w:t xml:space="preserve">; figuratively, </w:t>
      </w:r>
      <w:r w:rsidRPr="007C7777">
        <w:rPr>
          <w:color w:val="C00000"/>
          <w:sz w:val="20"/>
          <w:szCs w:val="20"/>
          <w:lang w:val="en"/>
        </w:rPr>
        <w:t xml:space="preserve">to humiliate </w:t>
      </w:r>
      <w:r w:rsidRPr="00591115">
        <w:rPr>
          <w:color w:val="000000" w:themeColor="text1"/>
          <w:sz w:val="20"/>
          <w:szCs w:val="20"/>
          <w:lang w:val="en"/>
        </w:rPr>
        <w:t>(</w:t>
      </w:r>
      <w:r w:rsidRPr="007C7777">
        <w:rPr>
          <w:color w:val="C00000"/>
          <w:sz w:val="20"/>
          <w:szCs w:val="20"/>
          <w:lang w:val="en"/>
        </w:rPr>
        <w:t>in condition or heart</w:t>
      </w:r>
      <w:r w:rsidRPr="00591115">
        <w:rPr>
          <w:color w:val="000000" w:themeColor="text1"/>
          <w:sz w:val="20"/>
          <w:szCs w:val="20"/>
          <w:lang w:val="en"/>
        </w:rPr>
        <w:t>):—</w:t>
      </w:r>
      <w:r w:rsidRPr="00591115">
        <w:rPr>
          <w:sz w:val="20"/>
          <w:szCs w:val="20"/>
        </w:rPr>
        <w:t xml:space="preserve"> (Translated in King James Version as) </w:t>
      </w:r>
      <w:r w:rsidRPr="00591115">
        <w:rPr>
          <w:color w:val="000000" w:themeColor="text1"/>
          <w:sz w:val="20"/>
          <w:szCs w:val="20"/>
          <w:lang w:val="en"/>
        </w:rPr>
        <w:t>abase, bring low, humble (self)</w:t>
      </w:r>
    </w:p>
    <w:p w:rsidR="00591115" w:rsidRPr="00313862" w:rsidRDefault="00591115" w:rsidP="002922C4">
      <w:pPr>
        <w:shd w:val="clear" w:color="auto" w:fill="FFFFF0"/>
        <w:spacing w:after="0" w:line="240" w:lineRule="auto"/>
        <w:ind w:left="360"/>
        <w:rPr>
          <w:color w:val="000000" w:themeColor="text1"/>
          <w:sz w:val="10"/>
          <w:szCs w:val="10"/>
        </w:rPr>
      </w:pPr>
    </w:p>
    <w:p w:rsidR="00591115" w:rsidRPr="00591115" w:rsidRDefault="00B968C6" w:rsidP="002922C4">
      <w:pPr>
        <w:shd w:val="clear" w:color="auto" w:fill="FFFFF0"/>
        <w:spacing w:after="0" w:line="240" w:lineRule="auto"/>
        <w:ind w:left="540"/>
        <w:rPr>
          <w:rFonts w:ascii="Calibri" w:hAnsi="Calibri" w:cs="Arial"/>
          <w:color w:val="0A0A0A"/>
          <w:sz w:val="20"/>
          <w:szCs w:val="20"/>
          <w:lang w:val="en"/>
        </w:rPr>
      </w:pPr>
      <w:hyperlink r:id="rId43" w:history="1">
        <w:r w:rsidR="00591115" w:rsidRPr="00245AA2">
          <w:rPr>
            <w:rStyle w:val="Hyperlink"/>
            <w:rFonts w:ascii="Calibri" w:hAnsi="Calibri" w:cs="Arial"/>
            <w:b/>
            <w:bCs/>
            <w:i/>
            <w:iCs/>
            <w:sz w:val="20"/>
            <w:szCs w:val="20"/>
            <w:lang w:val="en"/>
          </w:rPr>
          <w:t>Thayer's Greek Lexicon</w:t>
        </w:r>
      </w:hyperlink>
      <w:r w:rsidR="00591115" w:rsidRPr="00591115">
        <w:rPr>
          <w:rFonts w:ascii="Calibri" w:hAnsi="Calibri" w:cs="Arial"/>
          <w:color w:val="0A0A0A"/>
          <w:sz w:val="20"/>
          <w:szCs w:val="20"/>
          <w:lang w:val="en"/>
        </w:rPr>
        <w:t xml:space="preserve"> – to make low, bring low; to bring into it humble condition, reduce to meaner circumstances; to assign a lower rank or place to; to abase; to be ranked below others who are honored or rewarded.</w:t>
      </w:r>
    </w:p>
    <w:p w:rsidR="00591115" w:rsidRPr="00591115" w:rsidRDefault="00591115" w:rsidP="00591115">
      <w:pPr>
        <w:spacing w:after="0" w:line="240" w:lineRule="auto"/>
        <w:rPr>
          <w:rFonts w:ascii="Calibri" w:hAnsi="Calibri" w:cs="Arial"/>
          <w:color w:val="0A0A0A"/>
          <w:lang w:val="en"/>
        </w:rPr>
      </w:pPr>
    </w:p>
    <w:p w:rsidR="00591115" w:rsidRDefault="002B7B6E" w:rsidP="00083A95">
      <w:pPr>
        <w:pStyle w:val="ListParagraph"/>
        <w:numPr>
          <w:ilvl w:val="0"/>
          <w:numId w:val="24"/>
        </w:numPr>
        <w:rPr>
          <w:rFonts w:asciiTheme="minorHAnsi" w:hAnsiTheme="minorHAnsi"/>
          <w:color w:val="000000" w:themeColor="text1"/>
          <w:sz w:val="23"/>
          <w:szCs w:val="23"/>
        </w:rPr>
      </w:pPr>
      <w:r w:rsidRPr="002B7B6E">
        <w:rPr>
          <w:rFonts w:asciiTheme="minorHAnsi" w:hAnsiTheme="minorHAnsi"/>
          <w:color w:val="000000" w:themeColor="text1"/>
          <w:sz w:val="23"/>
          <w:szCs w:val="23"/>
        </w:rPr>
        <w:t xml:space="preserve">Psalm 19 </w:t>
      </w:r>
      <w:r w:rsidR="00A04E8B">
        <w:rPr>
          <w:rFonts w:asciiTheme="minorHAnsi" w:hAnsiTheme="minorHAnsi"/>
          <w:color w:val="000000" w:themeColor="text1"/>
          <w:sz w:val="23"/>
          <w:szCs w:val="23"/>
        </w:rPr>
        <w:t>tells</w:t>
      </w:r>
      <w:r>
        <w:rPr>
          <w:rFonts w:asciiTheme="minorHAnsi" w:hAnsiTheme="minorHAnsi"/>
          <w:color w:val="000000" w:themeColor="text1"/>
          <w:sz w:val="23"/>
          <w:szCs w:val="23"/>
        </w:rPr>
        <w:t xml:space="preserve"> us the way by which we are converted.</w:t>
      </w:r>
    </w:p>
    <w:p w:rsidR="002B7B6E" w:rsidRDefault="002B7B6E" w:rsidP="002B7B6E">
      <w:pPr>
        <w:spacing w:after="0" w:line="240" w:lineRule="auto"/>
        <w:rPr>
          <w:color w:val="000000" w:themeColor="text1"/>
          <w:sz w:val="23"/>
          <w:szCs w:val="23"/>
        </w:rPr>
      </w:pPr>
    </w:p>
    <w:p w:rsidR="002B7B6E" w:rsidRPr="002B7B6E" w:rsidRDefault="002B7B6E" w:rsidP="002B7B6E">
      <w:pPr>
        <w:shd w:val="clear" w:color="auto" w:fill="F7FBFB"/>
        <w:spacing w:after="0" w:line="240" w:lineRule="auto"/>
        <w:ind w:left="900"/>
        <w:rPr>
          <w:b/>
          <w:bCs/>
          <w:sz w:val="23"/>
          <w:szCs w:val="23"/>
        </w:rPr>
      </w:pPr>
      <w:r w:rsidRPr="002B7B6E">
        <w:rPr>
          <w:b/>
          <w:bCs/>
          <w:sz w:val="23"/>
          <w:szCs w:val="23"/>
        </w:rPr>
        <w:t xml:space="preserve">Psalm 19:7-11  </w:t>
      </w:r>
    </w:p>
    <w:p w:rsidR="002B7B6E" w:rsidRPr="002B7B6E" w:rsidRDefault="002B7B6E" w:rsidP="003E2E23">
      <w:pPr>
        <w:shd w:val="clear" w:color="auto" w:fill="F7FBFB"/>
        <w:spacing w:after="0" w:line="240" w:lineRule="auto"/>
        <w:ind w:left="900"/>
        <w:rPr>
          <w:sz w:val="23"/>
          <w:szCs w:val="23"/>
        </w:rPr>
      </w:pPr>
      <w:r w:rsidRPr="002B7B6E">
        <w:rPr>
          <w:sz w:val="23"/>
          <w:szCs w:val="23"/>
        </w:rPr>
        <w:t>“</w:t>
      </w:r>
      <w:r w:rsidRPr="002B7B6E">
        <w:rPr>
          <w:b/>
          <w:bCs/>
          <w:sz w:val="23"/>
          <w:szCs w:val="23"/>
          <w:u w:val="single" w:color="FF0000"/>
        </w:rPr>
        <w:t xml:space="preserve">The </w:t>
      </w:r>
      <w:r w:rsidRPr="002B7B6E">
        <w:rPr>
          <w:b/>
          <w:bCs/>
          <w:color w:val="C00000"/>
          <w:sz w:val="23"/>
          <w:szCs w:val="23"/>
          <w:u w:val="single" w:color="FF0000"/>
        </w:rPr>
        <w:t xml:space="preserve">law </w:t>
      </w:r>
      <w:r w:rsidRPr="002B7B6E">
        <w:rPr>
          <w:sz w:val="23"/>
          <w:szCs w:val="23"/>
          <w:u w:val="single" w:color="FF0000"/>
          <w:vertAlign w:val="superscript"/>
        </w:rPr>
        <w:t>(</w:t>
      </w:r>
      <w:r>
        <w:rPr>
          <w:sz w:val="23"/>
          <w:szCs w:val="23"/>
          <w:u w:val="single" w:color="FF0000"/>
          <w:vertAlign w:val="superscript"/>
        </w:rPr>
        <w:t>8451</w:t>
      </w:r>
      <w:r w:rsidRPr="002B7B6E">
        <w:rPr>
          <w:sz w:val="23"/>
          <w:szCs w:val="23"/>
          <w:u w:val="single" w:color="FF0000"/>
          <w:vertAlign w:val="superscript"/>
        </w:rPr>
        <w:t xml:space="preserve">) </w:t>
      </w:r>
      <w:r w:rsidRPr="002B7B6E">
        <w:rPr>
          <w:b/>
          <w:bCs/>
          <w:sz w:val="23"/>
          <w:szCs w:val="23"/>
          <w:u w:val="single" w:color="FF0000"/>
        </w:rPr>
        <w:t xml:space="preserve">of the Lord is </w:t>
      </w:r>
      <w:r w:rsidRPr="002B7B6E">
        <w:rPr>
          <w:b/>
          <w:bCs/>
          <w:color w:val="C00000"/>
          <w:sz w:val="23"/>
          <w:szCs w:val="23"/>
          <w:u w:val="single" w:color="FF0000"/>
        </w:rPr>
        <w:t>perfect</w:t>
      </w:r>
      <w:r w:rsidRPr="002B7B6E">
        <w:rPr>
          <w:b/>
          <w:bCs/>
          <w:sz w:val="23"/>
          <w:szCs w:val="23"/>
          <w:u w:val="single" w:color="FF0000"/>
        </w:rPr>
        <w:t xml:space="preserve">, </w:t>
      </w:r>
      <w:r w:rsidRPr="002B7B6E">
        <w:rPr>
          <w:sz w:val="23"/>
          <w:szCs w:val="23"/>
          <w:u w:val="single" w:color="FF0000"/>
          <w:vertAlign w:val="superscript"/>
        </w:rPr>
        <w:t>(</w:t>
      </w:r>
      <w:r>
        <w:rPr>
          <w:sz w:val="23"/>
          <w:szCs w:val="23"/>
          <w:u w:val="single" w:color="FF0000"/>
          <w:vertAlign w:val="superscript"/>
        </w:rPr>
        <w:t>8549</w:t>
      </w:r>
      <w:r w:rsidRPr="002B7B6E">
        <w:rPr>
          <w:sz w:val="23"/>
          <w:szCs w:val="23"/>
          <w:u w:val="single" w:color="FF0000"/>
          <w:vertAlign w:val="superscript"/>
        </w:rPr>
        <w:t xml:space="preserve">) </w:t>
      </w:r>
      <w:r w:rsidRPr="002B7B6E">
        <w:rPr>
          <w:b/>
          <w:bCs/>
          <w:color w:val="C00000"/>
          <w:sz w:val="23"/>
          <w:szCs w:val="23"/>
          <w:u w:val="single" w:color="FF0000"/>
        </w:rPr>
        <w:t>converting</w:t>
      </w:r>
      <w:r>
        <w:rPr>
          <w:b/>
          <w:bCs/>
          <w:color w:val="C00000"/>
          <w:sz w:val="23"/>
          <w:szCs w:val="23"/>
          <w:u w:val="single" w:color="FF0000"/>
        </w:rPr>
        <w:t xml:space="preserve"> </w:t>
      </w:r>
      <w:r w:rsidRPr="002B7B6E">
        <w:rPr>
          <w:sz w:val="23"/>
          <w:szCs w:val="23"/>
          <w:u w:val="single" w:color="FF0000"/>
          <w:vertAlign w:val="superscript"/>
        </w:rPr>
        <w:t>(</w:t>
      </w:r>
      <w:r>
        <w:rPr>
          <w:sz w:val="23"/>
          <w:szCs w:val="23"/>
          <w:u w:val="single" w:color="FF0000"/>
          <w:vertAlign w:val="superscript"/>
        </w:rPr>
        <w:t>7725</w:t>
      </w:r>
      <w:r w:rsidR="003E2E23">
        <w:rPr>
          <w:sz w:val="23"/>
          <w:szCs w:val="23"/>
          <w:u w:val="single" w:color="FF0000"/>
          <w:vertAlign w:val="superscript"/>
        </w:rPr>
        <w:t>)</w:t>
      </w:r>
      <w:r w:rsidRPr="002B7B6E">
        <w:rPr>
          <w:b/>
          <w:bCs/>
          <w:color w:val="C00000"/>
          <w:sz w:val="23"/>
          <w:szCs w:val="23"/>
          <w:u w:val="single" w:color="FF0000"/>
        </w:rPr>
        <w:t xml:space="preserve"> </w:t>
      </w:r>
      <w:r w:rsidRPr="002B7B6E">
        <w:rPr>
          <w:b/>
          <w:bCs/>
          <w:sz w:val="23"/>
          <w:szCs w:val="23"/>
          <w:u w:val="single" w:color="FF0000"/>
        </w:rPr>
        <w:t xml:space="preserve">the </w:t>
      </w:r>
      <w:r w:rsidRPr="002B7B6E">
        <w:rPr>
          <w:b/>
          <w:bCs/>
          <w:color w:val="000000" w:themeColor="text1"/>
          <w:sz w:val="23"/>
          <w:szCs w:val="23"/>
          <w:u w:val="single" w:color="FF0000"/>
        </w:rPr>
        <w:t>soul</w:t>
      </w:r>
      <w:r w:rsidRPr="002B7B6E">
        <w:rPr>
          <w:sz w:val="23"/>
          <w:szCs w:val="23"/>
        </w:rPr>
        <w:t xml:space="preserve">: the </w:t>
      </w:r>
      <w:r w:rsidRPr="003E2E23">
        <w:rPr>
          <w:color w:val="000000" w:themeColor="text1"/>
          <w:sz w:val="23"/>
          <w:szCs w:val="23"/>
        </w:rPr>
        <w:t xml:space="preserve">testimony </w:t>
      </w:r>
      <w:r w:rsidRPr="002B7B6E">
        <w:rPr>
          <w:sz w:val="23"/>
          <w:szCs w:val="23"/>
        </w:rPr>
        <w:t>of the Lord is sure, making wise the simple.</w:t>
      </w:r>
    </w:p>
    <w:p w:rsidR="002B7B6E" w:rsidRPr="002B7B6E" w:rsidRDefault="002B7B6E" w:rsidP="002B7B6E">
      <w:pPr>
        <w:shd w:val="clear" w:color="auto" w:fill="F7FBFB"/>
        <w:spacing w:after="0" w:line="240" w:lineRule="auto"/>
        <w:ind w:left="900"/>
        <w:rPr>
          <w:sz w:val="23"/>
          <w:szCs w:val="23"/>
        </w:rPr>
      </w:pPr>
      <w:r w:rsidRPr="002B7B6E">
        <w:rPr>
          <w:sz w:val="23"/>
          <w:szCs w:val="23"/>
          <w:vertAlign w:val="superscript"/>
        </w:rPr>
        <w:t>8 </w:t>
      </w:r>
      <w:r w:rsidRPr="002B7B6E">
        <w:rPr>
          <w:sz w:val="23"/>
          <w:szCs w:val="23"/>
        </w:rPr>
        <w:t>The statutes of the Lord are right, rejoicing the heart: the commandment of the Lord is pure, enlightening the eyes.</w:t>
      </w:r>
    </w:p>
    <w:p w:rsidR="002B7B6E" w:rsidRPr="002B7B6E" w:rsidRDefault="002B7B6E" w:rsidP="002B7B6E">
      <w:pPr>
        <w:shd w:val="clear" w:color="auto" w:fill="F7FBFB"/>
        <w:spacing w:after="0" w:line="240" w:lineRule="auto"/>
        <w:ind w:left="900"/>
        <w:rPr>
          <w:sz w:val="23"/>
          <w:szCs w:val="23"/>
        </w:rPr>
      </w:pPr>
      <w:r w:rsidRPr="002B7B6E">
        <w:rPr>
          <w:sz w:val="23"/>
          <w:szCs w:val="23"/>
          <w:vertAlign w:val="superscript"/>
        </w:rPr>
        <w:t>9 </w:t>
      </w:r>
      <w:r w:rsidRPr="002B7B6E">
        <w:rPr>
          <w:sz w:val="23"/>
          <w:szCs w:val="23"/>
        </w:rPr>
        <w:t>The fear of the Lord is clean, enduring for ever: the judgments of the Lord are true and righteous altogether.</w:t>
      </w:r>
    </w:p>
    <w:p w:rsidR="002B7B6E" w:rsidRPr="002B7B6E" w:rsidRDefault="002B7B6E" w:rsidP="002B7B6E">
      <w:pPr>
        <w:shd w:val="clear" w:color="auto" w:fill="F7FBFB"/>
        <w:spacing w:after="0" w:line="240" w:lineRule="auto"/>
        <w:ind w:left="900"/>
        <w:rPr>
          <w:sz w:val="23"/>
          <w:szCs w:val="23"/>
        </w:rPr>
      </w:pPr>
      <w:r w:rsidRPr="002B7B6E">
        <w:rPr>
          <w:sz w:val="23"/>
          <w:szCs w:val="23"/>
          <w:vertAlign w:val="superscript"/>
        </w:rPr>
        <w:lastRenderedPageBreak/>
        <w:t>10 </w:t>
      </w:r>
      <w:r w:rsidRPr="002B7B6E">
        <w:rPr>
          <w:sz w:val="23"/>
          <w:szCs w:val="23"/>
        </w:rPr>
        <w:t>More to be desired are they than gold, yea, than much fine gold: sweeter also than honey and the honeycomb.</w:t>
      </w:r>
    </w:p>
    <w:p w:rsidR="002B7B6E" w:rsidRPr="002B7B6E" w:rsidRDefault="002B7B6E" w:rsidP="00B42770">
      <w:pPr>
        <w:shd w:val="clear" w:color="auto" w:fill="F7FBFB"/>
        <w:spacing w:after="0" w:line="240" w:lineRule="auto"/>
        <w:ind w:left="900"/>
        <w:rPr>
          <w:sz w:val="23"/>
          <w:szCs w:val="23"/>
        </w:rPr>
      </w:pPr>
      <w:r w:rsidRPr="002B7B6E">
        <w:rPr>
          <w:sz w:val="23"/>
          <w:szCs w:val="23"/>
          <w:vertAlign w:val="superscript"/>
        </w:rPr>
        <w:t>11 </w:t>
      </w:r>
      <w:r w:rsidRPr="00A04E8B">
        <w:rPr>
          <w:b/>
          <w:bCs/>
          <w:sz w:val="23"/>
          <w:szCs w:val="23"/>
          <w:u w:val="single" w:color="FF0000"/>
        </w:rPr>
        <w:t xml:space="preserve">Moreover by them is thy servant </w:t>
      </w:r>
      <w:r w:rsidRPr="00B42770">
        <w:rPr>
          <w:b/>
          <w:bCs/>
          <w:color w:val="C00000"/>
          <w:sz w:val="23"/>
          <w:szCs w:val="23"/>
          <w:u w:val="single" w:color="FF0000"/>
        </w:rPr>
        <w:t>warned</w:t>
      </w:r>
      <w:r w:rsidRPr="00A04E8B">
        <w:rPr>
          <w:b/>
          <w:bCs/>
          <w:sz w:val="23"/>
          <w:szCs w:val="23"/>
          <w:u w:val="single" w:color="FF0000"/>
        </w:rPr>
        <w:t>:</w:t>
      </w:r>
      <w:r w:rsidR="00B42770" w:rsidRPr="00B42770">
        <w:rPr>
          <w:sz w:val="23"/>
          <w:szCs w:val="23"/>
          <w:u w:val="single" w:color="FF0000"/>
          <w:vertAlign w:val="superscript"/>
        </w:rPr>
        <w:t xml:space="preserve"> </w:t>
      </w:r>
      <w:r w:rsidR="00B42770" w:rsidRPr="002B7B6E">
        <w:rPr>
          <w:sz w:val="23"/>
          <w:szCs w:val="23"/>
          <w:u w:val="single" w:color="FF0000"/>
          <w:vertAlign w:val="superscript"/>
        </w:rPr>
        <w:t>(</w:t>
      </w:r>
      <w:r w:rsidR="00B42770">
        <w:rPr>
          <w:sz w:val="23"/>
          <w:szCs w:val="23"/>
          <w:u w:val="single" w:color="FF0000"/>
          <w:vertAlign w:val="superscript"/>
        </w:rPr>
        <w:t>2094</w:t>
      </w:r>
      <w:r w:rsidR="00B42770" w:rsidRPr="002B7B6E">
        <w:rPr>
          <w:sz w:val="23"/>
          <w:szCs w:val="23"/>
          <w:u w:val="single" w:color="FF0000"/>
          <w:vertAlign w:val="superscript"/>
        </w:rPr>
        <w:t xml:space="preserve">) </w:t>
      </w:r>
      <w:r w:rsidRPr="00A04E8B">
        <w:rPr>
          <w:b/>
          <w:bCs/>
          <w:sz w:val="23"/>
          <w:szCs w:val="23"/>
          <w:u w:val="single" w:color="FF0000"/>
        </w:rPr>
        <w:t xml:space="preserve"> and in </w:t>
      </w:r>
      <w:r w:rsidRPr="00B42770">
        <w:rPr>
          <w:b/>
          <w:bCs/>
          <w:color w:val="C00000"/>
          <w:sz w:val="23"/>
          <w:szCs w:val="23"/>
          <w:u w:val="single" w:color="FF0000"/>
        </w:rPr>
        <w:t xml:space="preserve">keeping </w:t>
      </w:r>
      <w:r w:rsidR="00B42770" w:rsidRPr="002B7B6E">
        <w:rPr>
          <w:sz w:val="23"/>
          <w:szCs w:val="23"/>
          <w:u w:val="single" w:color="FF0000"/>
          <w:vertAlign w:val="superscript"/>
        </w:rPr>
        <w:t>(</w:t>
      </w:r>
      <w:r w:rsidR="00B42770">
        <w:rPr>
          <w:sz w:val="23"/>
          <w:szCs w:val="23"/>
          <w:u w:val="single" w:color="FF0000"/>
          <w:vertAlign w:val="superscript"/>
        </w:rPr>
        <w:t>8104</w:t>
      </w:r>
      <w:r w:rsidR="00B42770" w:rsidRPr="002B7B6E">
        <w:rPr>
          <w:sz w:val="23"/>
          <w:szCs w:val="23"/>
          <w:u w:val="single" w:color="FF0000"/>
          <w:vertAlign w:val="superscript"/>
        </w:rPr>
        <w:t xml:space="preserve">) </w:t>
      </w:r>
      <w:r w:rsidRPr="00A04E8B">
        <w:rPr>
          <w:b/>
          <w:bCs/>
          <w:sz w:val="23"/>
          <w:szCs w:val="23"/>
          <w:u w:val="single" w:color="FF0000"/>
        </w:rPr>
        <w:t>of them there is great reward</w:t>
      </w:r>
      <w:r w:rsidRPr="002B7B6E">
        <w:rPr>
          <w:sz w:val="23"/>
          <w:szCs w:val="23"/>
        </w:rPr>
        <w:t>.”</w:t>
      </w:r>
      <w:r w:rsidRPr="002B7B6E">
        <w:rPr>
          <w:rFonts w:asciiTheme="majorBidi" w:eastAsia="Calibri" w:hAnsiTheme="majorBidi" w:cstheme="majorBidi"/>
          <w:b/>
          <w:bCs/>
          <w:color w:val="000000" w:themeColor="text1"/>
          <w:sz w:val="16"/>
          <w:szCs w:val="16"/>
        </w:rPr>
        <w:t xml:space="preserve"> (KJV)</w:t>
      </w:r>
    </w:p>
    <w:p w:rsidR="002B7B6E" w:rsidRDefault="002B7B6E" w:rsidP="002B7B6E">
      <w:pPr>
        <w:spacing w:after="0" w:line="240" w:lineRule="auto"/>
        <w:rPr>
          <w:color w:val="000000" w:themeColor="text1"/>
          <w:sz w:val="23"/>
          <w:szCs w:val="23"/>
        </w:rPr>
      </w:pPr>
    </w:p>
    <w:p w:rsidR="0043069A" w:rsidRDefault="0043069A" w:rsidP="00083A95">
      <w:pPr>
        <w:pStyle w:val="ListParagraph"/>
        <w:numPr>
          <w:ilvl w:val="0"/>
          <w:numId w:val="6"/>
        </w:numPr>
        <w:ind w:left="1440"/>
        <w:rPr>
          <w:rFonts w:asciiTheme="minorHAnsi" w:hAnsiTheme="minorHAnsi"/>
          <w:color w:val="000000" w:themeColor="text1"/>
          <w:sz w:val="23"/>
          <w:szCs w:val="23"/>
        </w:rPr>
      </w:pPr>
      <w:r w:rsidRPr="00B900E1">
        <w:rPr>
          <w:rFonts w:asciiTheme="minorHAnsi" w:hAnsiTheme="minorHAnsi"/>
          <w:color w:val="000000" w:themeColor="text1"/>
          <w:sz w:val="23"/>
          <w:szCs w:val="23"/>
        </w:rPr>
        <w:t xml:space="preserve">The </w:t>
      </w:r>
      <w:r w:rsidR="006479A7">
        <w:rPr>
          <w:rFonts w:asciiTheme="minorHAnsi" w:hAnsiTheme="minorHAnsi"/>
          <w:color w:val="000000" w:themeColor="text1"/>
          <w:sz w:val="23"/>
          <w:szCs w:val="23"/>
        </w:rPr>
        <w:t xml:space="preserve">Greek </w:t>
      </w:r>
      <w:r w:rsidRPr="00B900E1">
        <w:rPr>
          <w:rFonts w:asciiTheme="minorHAnsi" w:hAnsiTheme="minorHAnsi"/>
          <w:color w:val="000000" w:themeColor="text1"/>
          <w:sz w:val="23"/>
          <w:szCs w:val="23"/>
        </w:rPr>
        <w:t xml:space="preserve">word </w:t>
      </w:r>
      <w:r w:rsidR="006479A7" w:rsidRPr="006479A7">
        <w:rPr>
          <w:b/>
          <w:bCs/>
          <w:color w:val="000000" w:themeColor="text1"/>
          <w:lang w:val="en"/>
        </w:rPr>
        <w:t>στρέφω</w:t>
      </w:r>
      <w:r w:rsidR="006479A7" w:rsidRPr="006479A7">
        <w:rPr>
          <w:color w:val="000000" w:themeColor="text1"/>
          <w:lang w:val="en"/>
        </w:rPr>
        <w:t xml:space="preserve"> </w:t>
      </w:r>
      <w:r w:rsidR="006479A7" w:rsidRPr="0001092F">
        <w:rPr>
          <w:b/>
          <w:bCs/>
          <w:color w:val="000000" w:themeColor="text1"/>
          <w:highlight w:val="yellow"/>
          <w:lang w:val="en"/>
        </w:rPr>
        <w:t>stréphō</w:t>
      </w:r>
      <w:r w:rsidR="006479A7">
        <w:rPr>
          <w:rFonts w:asciiTheme="minorHAnsi" w:hAnsiTheme="minorHAnsi"/>
          <w:color w:val="000000" w:themeColor="text1"/>
          <w:sz w:val="23"/>
          <w:szCs w:val="23"/>
        </w:rPr>
        <w:t>, translated in the KJV as</w:t>
      </w:r>
      <w:r w:rsidR="006479A7" w:rsidRPr="00B900E1">
        <w:rPr>
          <w:rFonts w:asciiTheme="minorHAnsi" w:hAnsiTheme="minorHAnsi"/>
          <w:color w:val="000000" w:themeColor="text1"/>
          <w:sz w:val="23"/>
          <w:szCs w:val="23"/>
        </w:rPr>
        <w:t xml:space="preserve"> </w:t>
      </w:r>
      <w:r w:rsidRPr="00B900E1">
        <w:rPr>
          <w:rFonts w:asciiTheme="minorHAnsi" w:hAnsiTheme="minorHAnsi"/>
          <w:color w:val="000000" w:themeColor="text1"/>
          <w:sz w:val="23"/>
          <w:szCs w:val="23"/>
        </w:rPr>
        <w:t>“convert</w:t>
      </w:r>
      <w:r w:rsidR="0001092F">
        <w:rPr>
          <w:rFonts w:asciiTheme="minorHAnsi" w:hAnsiTheme="minorHAnsi"/>
          <w:color w:val="000000" w:themeColor="text1"/>
          <w:sz w:val="23"/>
          <w:szCs w:val="23"/>
        </w:rPr>
        <w:t>ed</w:t>
      </w:r>
      <w:r w:rsidRPr="00B900E1">
        <w:rPr>
          <w:rFonts w:asciiTheme="minorHAnsi" w:hAnsiTheme="minorHAnsi"/>
          <w:color w:val="000000" w:themeColor="text1"/>
          <w:sz w:val="23"/>
          <w:szCs w:val="23"/>
        </w:rPr>
        <w:t xml:space="preserve">” </w:t>
      </w:r>
      <w:r>
        <w:rPr>
          <w:rFonts w:asciiTheme="minorHAnsi" w:hAnsiTheme="minorHAnsi"/>
          <w:color w:val="000000" w:themeColor="text1"/>
          <w:sz w:val="23"/>
          <w:szCs w:val="23"/>
        </w:rPr>
        <w:t>in Matthew 18:3</w:t>
      </w:r>
      <w:r w:rsidR="006479A7">
        <w:rPr>
          <w:rFonts w:asciiTheme="minorHAnsi" w:hAnsiTheme="minorHAnsi"/>
          <w:color w:val="000000" w:themeColor="text1"/>
          <w:sz w:val="23"/>
          <w:szCs w:val="23"/>
        </w:rPr>
        <w:t>,</w:t>
      </w:r>
      <w:r>
        <w:rPr>
          <w:rFonts w:asciiTheme="minorHAnsi" w:hAnsiTheme="minorHAnsi"/>
          <w:color w:val="000000" w:themeColor="text1"/>
          <w:sz w:val="23"/>
          <w:szCs w:val="23"/>
        </w:rPr>
        <w:t xml:space="preserve"> is identical in meaning to the Hebrew word </w:t>
      </w:r>
      <w:r w:rsidR="006479A7" w:rsidRPr="00EB5100">
        <w:rPr>
          <w:b/>
          <w:bCs/>
          <w:color w:val="000000" w:themeColor="text1"/>
          <w:sz w:val="20"/>
          <w:szCs w:val="20"/>
          <w:rtl/>
          <w:lang w:bidi="he-IL"/>
        </w:rPr>
        <w:t>שׁוּ</w:t>
      </w:r>
      <w:r w:rsidR="006479A7" w:rsidRPr="006479A7">
        <w:rPr>
          <w:b/>
          <w:bCs/>
          <w:color w:val="000000" w:themeColor="text1"/>
          <w:rtl/>
          <w:lang w:bidi="he-IL"/>
        </w:rPr>
        <w:t>ב</w:t>
      </w:r>
      <w:r w:rsidR="006479A7" w:rsidRPr="006479A7">
        <w:rPr>
          <w:color w:val="000000" w:themeColor="text1"/>
          <w:rtl/>
        </w:rPr>
        <w:t xml:space="preserve"> </w:t>
      </w:r>
      <w:r w:rsidR="006479A7" w:rsidRPr="006479A7">
        <w:rPr>
          <w:color w:val="000000" w:themeColor="text1"/>
        </w:rPr>
        <w:t xml:space="preserve"> </w:t>
      </w:r>
      <w:r w:rsidR="006479A7" w:rsidRPr="0001092F">
        <w:rPr>
          <w:b/>
          <w:bCs/>
          <w:color w:val="000000" w:themeColor="text1"/>
          <w:highlight w:val="yellow"/>
          <w:lang w:val="en"/>
        </w:rPr>
        <w:t>shûwb</w:t>
      </w:r>
      <w:r w:rsidR="006479A7">
        <w:rPr>
          <w:b/>
          <w:bCs/>
          <w:color w:val="000000" w:themeColor="text1"/>
          <w:lang w:val="en"/>
        </w:rPr>
        <w:t>,</w:t>
      </w:r>
      <w:r w:rsidR="006479A7">
        <w:rPr>
          <w:rFonts w:asciiTheme="minorHAnsi" w:hAnsiTheme="minorHAnsi"/>
          <w:color w:val="000000" w:themeColor="text1"/>
          <w:sz w:val="23"/>
          <w:szCs w:val="23"/>
        </w:rPr>
        <w:t xml:space="preserve"> translated</w:t>
      </w:r>
      <w:r>
        <w:rPr>
          <w:rFonts w:asciiTheme="minorHAnsi" w:hAnsiTheme="minorHAnsi"/>
          <w:color w:val="000000" w:themeColor="text1"/>
          <w:sz w:val="23"/>
          <w:szCs w:val="23"/>
        </w:rPr>
        <w:t xml:space="preserve"> </w:t>
      </w:r>
      <w:r w:rsidR="000C142B">
        <w:rPr>
          <w:rFonts w:asciiTheme="minorHAnsi" w:hAnsiTheme="minorHAnsi"/>
          <w:color w:val="000000" w:themeColor="text1"/>
          <w:sz w:val="23"/>
          <w:szCs w:val="23"/>
        </w:rPr>
        <w:t xml:space="preserve">in the KJV </w:t>
      </w:r>
      <w:r w:rsidR="006479A7">
        <w:rPr>
          <w:rFonts w:asciiTheme="minorHAnsi" w:hAnsiTheme="minorHAnsi"/>
          <w:color w:val="000000" w:themeColor="text1"/>
          <w:sz w:val="23"/>
          <w:szCs w:val="23"/>
        </w:rPr>
        <w:t xml:space="preserve">as “converting” in Psalm 19:7. </w:t>
      </w:r>
    </w:p>
    <w:p w:rsidR="0043069A" w:rsidRDefault="0043069A" w:rsidP="002B7B6E">
      <w:pPr>
        <w:spacing w:after="0" w:line="240" w:lineRule="auto"/>
        <w:rPr>
          <w:color w:val="000000" w:themeColor="text1"/>
          <w:sz w:val="23"/>
          <w:szCs w:val="23"/>
        </w:rPr>
      </w:pPr>
    </w:p>
    <w:p w:rsidR="00E612FE" w:rsidRDefault="003E2E23" w:rsidP="002922C4">
      <w:pPr>
        <w:shd w:val="clear" w:color="auto" w:fill="FFFFF0"/>
        <w:spacing w:after="0" w:line="240" w:lineRule="auto"/>
        <w:ind w:left="1080"/>
        <w:rPr>
          <w:color w:val="000000" w:themeColor="text1"/>
          <w:sz w:val="20"/>
          <w:szCs w:val="20"/>
          <w:lang w:val="en"/>
        </w:rPr>
      </w:pPr>
      <w:r w:rsidRPr="00E612FE">
        <w:rPr>
          <w:b/>
          <w:bCs/>
          <w:color w:val="C00000"/>
          <w:sz w:val="20"/>
          <w:szCs w:val="20"/>
        </w:rPr>
        <w:t>Converting</w:t>
      </w:r>
      <w:r w:rsidR="00E612FE">
        <w:rPr>
          <w:b/>
          <w:bCs/>
          <w:color w:val="C00000"/>
          <w:sz w:val="20"/>
          <w:szCs w:val="20"/>
        </w:rPr>
        <w:t>/</w:t>
      </w:r>
      <w:r w:rsidR="00E612FE" w:rsidRPr="00EB5100">
        <w:rPr>
          <w:b/>
          <w:bCs/>
          <w:color w:val="C00000"/>
          <w:sz w:val="20"/>
          <w:szCs w:val="20"/>
        </w:rPr>
        <w:t>Repent</w:t>
      </w:r>
      <w:r w:rsidR="00E612FE">
        <w:rPr>
          <w:b/>
          <w:bCs/>
          <w:color w:val="C00000"/>
          <w:sz w:val="20"/>
          <w:szCs w:val="20"/>
        </w:rPr>
        <w:t>/Return/ Turn away</w:t>
      </w:r>
      <w:r w:rsidR="00E612FE" w:rsidRPr="00EB5100">
        <w:rPr>
          <w:b/>
          <w:bCs/>
          <w:color w:val="C00000"/>
          <w:sz w:val="20"/>
          <w:szCs w:val="20"/>
        </w:rPr>
        <w:t xml:space="preserve"> </w:t>
      </w:r>
      <w:r w:rsidR="00E612FE" w:rsidRPr="00EB5100">
        <w:rPr>
          <w:b/>
          <w:bCs/>
          <w:color w:val="000000" w:themeColor="text1"/>
          <w:sz w:val="20"/>
          <w:szCs w:val="20"/>
        </w:rPr>
        <w:t>7725</w:t>
      </w:r>
      <w:r w:rsidR="00E612FE" w:rsidRPr="00EB5100">
        <w:rPr>
          <w:color w:val="000000" w:themeColor="text1"/>
          <w:sz w:val="20"/>
          <w:szCs w:val="20"/>
        </w:rPr>
        <w:t xml:space="preserve"> – </w:t>
      </w:r>
      <w:r w:rsidR="00E612FE" w:rsidRPr="00EB5100">
        <w:rPr>
          <w:b/>
          <w:bCs/>
          <w:color w:val="000000" w:themeColor="text1"/>
          <w:sz w:val="20"/>
          <w:szCs w:val="20"/>
          <w:rtl/>
        </w:rPr>
        <w:t>שׁוּב</w:t>
      </w:r>
      <w:r w:rsidR="00E612FE" w:rsidRPr="00EB5100">
        <w:rPr>
          <w:color w:val="000000" w:themeColor="text1"/>
          <w:sz w:val="20"/>
          <w:szCs w:val="20"/>
          <w:rtl/>
        </w:rPr>
        <w:t xml:space="preserve"> </w:t>
      </w:r>
      <w:r w:rsidR="00E612FE">
        <w:rPr>
          <w:color w:val="000000" w:themeColor="text1"/>
          <w:sz w:val="20"/>
          <w:szCs w:val="20"/>
        </w:rPr>
        <w:t xml:space="preserve"> </w:t>
      </w:r>
      <w:r w:rsidR="00E612FE" w:rsidRPr="0001092F">
        <w:rPr>
          <w:b/>
          <w:bCs/>
          <w:color w:val="000000" w:themeColor="text1"/>
          <w:sz w:val="20"/>
          <w:szCs w:val="20"/>
          <w:highlight w:val="yellow"/>
          <w:lang w:val="en"/>
        </w:rPr>
        <w:t>shûwb</w:t>
      </w:r>
      <w:r w:rsidR="00E612FE" w:rsidRPr="00EB5100">
        <w:rPr>
          <w:b/>
          <w:bCs/>
          <w:color w:val="000000" w:themeColor="text1"/>
          <w:sz w:val="20"/>
          <w:szCs w:val="20"/>
          <w:lang w:val="en"/>
        </w:rPr>
        <w:t>,</w:t>
      </w:r>
      <w:r w:rsidR="00E612FE" w:rsidRPr="00EB5100">
        <w:rPr>
          <w:color w:val="000000" w:themeColor="text1"/>
          <w:sz w:val="20"/>
          <w:szCs w:val="20"/>
          <w:lang w:val="en"/>
        </w:rPr>
        <w:t xml:space="preserve"> shoob; a primitive root; </w:t>
      </w:r>
      <w:r w:rsidR="00E612FE" w:rsidRPr="007C7777">
        <w:rPr>
          <w:color w:val="C00000"/>
          <w:sz w:val="20"/>
          <w:szCs w:val="20"/>
          <w:lang w:val="en"/>
        </w:rPr>
        <w:t xml:space="preserve">to turn back </w:t>
      </w:r>
      <w:r w:rsidR="00E612FE" w:rsidRPr="00EB5100">
        <w:rPr>
          <w:color w:val="000000" w:themeColor="text1"/>
          <w:sz w:val="20"/>
          <w:szCs w:val="20"/>
          <w:lang w:val="en"/>
        </w:rPr>
        <w:t>(</w:t>
      </w:r>
      <w:r w:rsidR="00E612FE" w:rsidRPr="007C7777">
        <w:rPr>
          <w:color w:val="C00000"/>
          <w:sz w:val="20"/>
          <w:szCs w:val="20"/>
          <w:lang w:val="en"/>
        </w:rPr>
        <w:t>hence, away</w:t>
      </w:r>
      <w:r w:rsidR="00E612FE" w:rsidRPr="00EB5100">
        <w:rPr>
          <w:color w:val="000000" w:themeColor="text1"/>
          <w:sz w:val="20"/>
          <w:szCs w:val="20"/>
          <w:lang w:val="en"/>
        </w:rPr>
        <w:t>) transitively or intransitively, literally or figuratively (</w:t>
      </w:r>
      <w:r w:rsidR="00E612FE" w:rsidRPr="007C7777">
        <w:rPr>
          <w:color w:val="C00000"/>
          <w:sz w:val="20"/>
          <w:szCs w:val="20"/>
          <w:lang w:val="en"/>
        </w:rPr>
        <w:t>not necessarily with the idea of return to the starting point</w:t>
      </w:r>
      <w:r w:rsidR="00E612FE" w:rsidRPr="00EB5100">
        <w:rPr>
          <w:color w:val="000000" w:themeColor="text1"/>
          <w:sz w:val="20"/>
          <w:szCs w:val="20"/>
          <w:lang w:val="en"/>
        </w:rPr>
        <w:t xml:space="preserve">); generally </w:t>
      </w:r>
      <w:r w:rsidR="00E612FE" w:rsidRPr="007C7777">
        <w:rPr>
          <w:color w:val="C00000"/>
          <w:sz w:val="20"/>
          <w:szCs w:val="20"/>
          <w:lang w:val="en"/>
        </w:rPr>
        <w:t>to retreat; often adverbial, again</w:t>
      </w:r>
      <w:r w:rsidR="00E612FE" w:rsidRPr="00EB5100">
        <w:rPr>
          <w:color w:val="000000" w:themeColor="text1"/>
          <w:sz w:val="20"/>
          <w:szCs w:val="20"/>
          <w:lang w:val="en"/>
        </w:rPr>
        <w:t>:—</w:t>
      </w:r>
      <w:r w:rsidR="00E612FE" w:rsidRPr="007C7777">
        <w:rPr>
          <w:rFonts w:ascii="Calibri" w:eastAsia="Calibri" w:hAnsi="Calibri" w:cs="Arial"/>
          <w:sz w:val="20"/>
          <w:szCs w:val="20"/>
        </w:rPr>
        <w:t xml:space="preserve"> </w:t>
      </w:r>
      <w:r w:rsidR="00E612FE" w:rsidRPr="000768E9">
        <w:rPr>
          <w:rFonts w:ascii="Calibri" w:eastAsia="Calibri" w:hAnsi="Calibri" w:cs="Arial"/>
          <w:sz w:val="20"/>
          <w:szCs w:val="20"/>
        </w:rPr>
        <w:t xml:space="preserve">(Translated in King James Version as) </w:t>
      </w:r>
      <w:r w:rsidR="00E612FE" w:rsidRPr="00EB5100">
        <w:rPr>
          <w:color w:val="000000" w:themeColor="text1"/>
          <w:sz w:val="20"/>
          <w:szCs w:val="20"/>
          <w:lang w:val="en"/>
        </w:rPr>
        <w:t xml:space="preserve">((break, build, circumcise, dig, do anything, do evil, feed, lay down, lie down, lodge, make, rejoice, send, take, weep)) </w:t>
      </w:r>
      <w:r w:rsidR="00E612FE" w:rsidRPr="00EB5100">
        <w:rPr>
          <w:b/>
          <w:bCs/>
          <w:color w:val="000000" w:themeColor="text1"/>
          <w:sz w:val="20"/>
          <w:szCs w:val="20"/>
          <w:lang w:val="en"/>
        </w:rPr>
        <w:t>×</w:t>
      </w:r>
      <w:r w:rsidR="00E612FE" w:rsidRPr="00EB5100">
        <w:rPr>
          <w:color w:val="000000" w:themeColor="text1"/>
          <w:sz w:val="20"/>
          <w:szCs w:val="20"/>
          <w:lang w:val="en"/>
        </w:rPr>
        <w:t xml:space="preserve"> again, (cause to) answer ( again), </w:t>
      </w:r>
      <w:r w:rsidR="00E612FE" w:rsidRPr="00EB5100">
        <w:rPr>
          <w:b/>
          <w:bCs/>
          <w:color w:val="000000" w:themeColor="text1"/>
          <w:sz w:val="20"/>
          <w:szCs w:val="20"/>
          <w:lang w:val="en"/>
        </w:rPr>
        <w:t>×</w:t>
      </w:r>
      <w:r w:rsidR="00E612FE" w:rsidRPr="00EB5100">
        <w:rPr>
          <w:color w:val="000000" w:themeColor="text1"/>
          <w:sz w:val="20"/>
          <w:szCs w:val="20"/>
          <w:lang w:val="en"/>
        </w:rPr>
        <w:t xml:space="preserve"> in any case (wise), </w:t>
      </w:r>
      <w:r w:rsidR="00E612FE" w:rsidRPr="00EB5100">
        <w:rPr>
          <w:b/>
          <w:bCs/>
          <w:color w:val="000000" w:themeColor="text1"/>
          <w:sz w:val="20"/>
          <w:szCs w:val="20"/>
          <w:lang w:val="en"/>
        </w:rPr>
        <w:t>×</w:t>
      </w:r>
      <w:r w:rsidR="00E612FE" w:rsidRPr="00EB5100">
        <w:rPr>
          <w:color w:val="000000" w:themeColor="text1"/>
          <w:sz w:val="20"/>
          <w:szCs w:val="20"/>
          <w:lang w:val="en"/>
        </w:rPr>
        <w:t xml:space="preserve"> at all, averse, bring (again, back, home again), call (to mind), carry again (back), cease, </w:t>
      </w:r>
      <w:r w:rsidR="00E612FE" w:rsidRPr="00EB5100">
        <w:rPr>
          <w:b/>
          <w:bCs/>
          <w:color w:val="000000" w:themeColor="text1"/>
          <w:sz w:val="20"/>
          <w:szCs w:val="20"/>
          <w:lang w:val="en"/>
        </w:rPr>
        <w:t>×</w:t>
      </w:r>
      <w:r w:rsidR="00E612FE" w:rsidRPr="00EB5100">
        <w:rPr>
          <w:color w:val="000000" w:themeColor="text1"/>
          <w:sz w:val="20"/>
          <w:szCs w:val="20"/>
          <w:lang w:val="en"/>
        </w:rPr>
        <w:t xml:space="preserve"> certainly, come again (back), </w:t>
      </w:r>
      <w:r w:rsidR="00E612FE" w:rsidRPr="00EB5100">
        <w:rPr>
          <w:b/>
          <w:bCs/>
          <w:color w:val="000000" w:themeColor="text1"/>
          <w:sz w:val="20"/>
          <w:szCs w:val="20"/>
          <w:lang w:val="en"/>
        </w:rPr>
        <w:t>×</w:t>
      </w:r>
      <w:r w:rsidR="00E612FE" w:rsidRPr="00EB5100">
        <w:rPr>
          <w:color w:val="000000" w:themeColor="text1"/>
          <w:sz w:val="20"/>
          <w:szCs w:val="20"/>
          <w:lang w:val="en"/>
        </w:rPr>
        <w:t xml:space="preserve"> consider, continually, convert, deliver (again), deny, draw back, fetch home again, </w:t>
      </w:r>
      <w:r w:rsidR="00E612FE" w:rsidRPr="00EB5100">
        <w:rPr>
          <w:b/>
          <w:bCs/>
          <w:color w:val="000000" w:themeColor="text1"/>
          <w:sz w:val="20"/>
          <w:szCs w:val="20"/>
          <w:lang w:val="en"/>
        </w:rPr>
        <w:t>×</w:t>
      </w:r>
      <w:r w:rsidR="00E612FE" w:rsidRPr="00EB5100">
        <w:rPr>
          <w:color w:val="000000" w:themeColor="text1"/>
          <w:sz w:val="20"/>
          <w:szCs w:val="20"/>
          <w:lang w:val="en"/>
        </w:rPr>
        <w:t xml:space="preserve"> fro, get (oneself) (back) again, </w:t>
      </w:r>
      <w:r w:rsidR="00E612FE" w:rsidRPr="00EB5100">
        <w:rPr>
          <w:b/>
          <w:bCs/>
          <w:color w:val="000000" w:themeColor="text1"/>
          <w:sz w:val="20"/>
          <w:szCs w:val="20"/>
          <w:lang w:val="en"/>
        </w:rPr>
        <w:t>×</w:t>
      </w:r>
      <w:r w:rsidR="00E612FE" w:rsidRPr="00EB5100">
        <w:rPr>
          <w:color w:val="000000" w:themeColor="text1"/>
          <w:sz w:val="20"/>
          <w:szCs w:val="20"/>
          <w:lang w:val="en"/>
        </w:rPr>
        <w:t xml:space="preserve"> give (again), go again (back, home), (go) out, hinder, let, (see) more, </w:t>
      </w:r>
      <w:r w:rsidR="00E612FE" w:rsidRPr="00EB5100">
        <w:rPr>
          <w:b/>
          <w:bCs/>
          <w:color w:val="000000" w:themeColor="text1"/>
          <w:sz w:val="20"/>
          <w:szCs w:val="20"/>
          <w:lang w:val="en"/>
        </w:rPr>
        <w:t>×</w:t>
      </w:r>
      <w:r w:rsidR="00E612FE" w:rsidRPr="00EB5100">
        <w:rPr>
          <w:color w:val="000000" w:themeColor="text1"/>
          <w:sz w:val="20"/>
          <w:szCs w:val="20"/>
          <w:lang w:val="en"/>
        </w:rPr>
        <w:t xml:space="preserve"> needs, be past, </w:t>
      </w:r>
      <w:r w:rsidR="00E612FE" w:rsidRPr="00EB5100">
        <w:rPr>
          <w:b/>
          <w:bCs/>
          <w:color w:val="000000" w:themeColor="text1"/>
          <w:sz w:val="20"/>
          <w:szCs w:val="20"/>
          <w:lang w:val="en"/>
        </w:rPr>
        <w:t>×</w:t>
      </w:r>
      <w:r w:rsidR="00E612FE" w:rsidRPr="00EB5100">
        <w:rPr>
          <w:color w:val="000000" w:themeColor="text1"/>
          <w:sz w:val="20"/>
          <w:szCs w:val="20"/>
          <w:lang w:val="en"/>
        </w:rPr>
        <w:t xml:space="preserve"> pay, pervert, pull in again, put (again, up again), recall, recompense, recover, refresh, relieve, render (again), requite, rescue, restore, retrieve, (cause to, make to) return, reverse, reward, say nay, send back, set again, slide back, still, </w:t>
      </w:r>
      <w:r w:rsidR="00E612FE" w:rsidRPr="00EB5100">
        <w:rPr>
          <w:b/>
          <w:bCs/>
          <w:color w:val="000000" w:themeColor="text1"/>
          <w:sz w:val="20"/>
          <w:szCs w:val="20"/>
          <w:lang w:val="en"/>
        </w:rPr>
        <w:t>×</w:t>
      </w:r>
      <w:r w:rsidR="00E612FE" w:rsidRPr="00EB5100">
        <w:rPr>
          <w:color w:val="000000" w:themeColor="text1"/>
          <w:sz w:val="20"/>
          <w:szCs w:val="20"/>
          <w:lang w:val="en"/>
        </w:rPr>
        <w:t xml:space="preserve"> surely, take back (off), (cause to, make to) turn (again, self again, away, back, back again, backward, from, off), withdraw.</w:t>
      </w:r>
    </w:p>
    <w:p w:rsidR="00E612FE" w:rsidRDefault="00E612FE" w:rsidP="00E612FE">
      <w:pPr>
        <w:spacing w:after="0" w:line="240" w:lineRule="auto"/>
        <w:ind w:left="1080"/>
        <w:rPr>
          <w:color w:val="000000" w:themeColor="text1"/>
          <w:sz w:val="16"/>
          <w:szCs w:val="16"/>
          <w:lang w:val="en"/>
        </w:rPr>
      </w:pPr>
    </w:p>
    <w:p w:rsidR="0003551B" w:rsidRPr="0003551B" w:rsidRDefault="0003551B" w:rsidP="0003551B">
      <w:pPr>
        <w:shd w:val="clear" w:color="auto" w:fill="FFFFF0"/>
        <w:spacing w:after="0" w:line="240" w:lineRule="auto"/>
        <w:ind w:left="1080"/>
        <w:rPr>
          <w:b/>
          <w:bCs/>
          <w:color w:val="000000" w:themeColor="text1"/>
          <w:sz w:val="20"/>
          <w:szCs w:val="20"/>
          <w:lang w:val="en"/>
        </w:rPr>
      </w:pPr>
      <w:r w:rsidRPr="0003551B">
        <w:rPr>
          <w:b/>
          <w:bCs/>
          <w:color w:val="C00000"/>
          <w:sz w:val="20"/>
          <w:szCs w:val="20"/>
        </w:rPr>
        <w:t xml:space="preserve">Keeping </w:t>
      </w:r>
      <w:r w:rsidRPr="0003551B">
        <w:rPr>
          <w:b/>
          <w:bCs/>
          <w:sz w:val="20"/>
          <w:szCs w:val="20"/>
        </w:rPr>
        <w:t xml:space="preserve">8104 </w:t>
      </w:r>
      <w:r w:rsidRPr="0003551B">
        <w:rPr>
          <w:color w:val="000000" w:themeColor="text1"/>
          <w:sz w:val="20"/>
          <w:szCs w:val="20"/>
        </w:rPr>
        <w:t xml:space="preserve">– </w:t>
      </w:r>
      <w:r w:rsidRPr="0003551B">
        <w:rPr>
          <w:b/>
          <w:bCs/>
          <w:color w:val="000000" w:themeColor="text1"/>
          <w:sz w:val="20"/>
          <w:szCs w:val="20"/>
          <w:rtl/>
        </w:rPr>
        <w:t>שָׁמַר</w:t>
      </w:r>
      <w:r w:rsidRPr="0003551B">
        <w:rPr>
          <w:color w:val="000000" w:themeColor="text1"/>
          <w:sz w:val="20"/>
          <w:szCs w:val="20"/>
          <w:rtl/>
        </w:rPr>
        <w:t xml:space="preserve"> </w:t>
      </w:r>
      <w:r w:rsidRPr="0003551B">
        <w:rPr>
          <w:b/>
          <w:bCs/>
          <w:color w:val="000000" w:themeColor="text1"/>
          <w:sz w:val="20"/>
          <w:szCs w:val="20"/>
          <w:lang w:val="en"/>
        </w:rPr>
        <w:t>shâmar,</w:t>
      </w:r>
      <w:r w:rsidRPr="0003551B">
        <w:rPr>
          <w:color w:val="000000" w:themeColor="text1"/>
          <w:sz w:val="20"/>
          <w:szCs w:val="20"/>
          <w:lang w:val="en"/>
        </w:rPr>
        <w:t xml:space="preserve"> shaw-mar'; a primitive root; properly, </w:t>
      </w:r>
      <w:r w:rsidRPr="0003551B">
        <w:rPr>
          <w:color w:val="C00000"/>
          <w:sz w:val="20"/>
          <w:szCs w:val="20"/>
          <w:lang w:val="en"/>
        </w:rPr>
        <w:t xml:space="preserve">to hedge about </w:t>
      </w:r>
      <w:r w:rsidRPr="0003551B">
        <w:rPr>
          <w:color w:val="000000" w:themeColor="text1"/>
          <w:sz w:val="20"/>
          <w:szCs w:val="20"/>
          <w:lang w:val="en"/>
        </w:rPr>
        <w:t>(</w:t>
      </w:r>
      <w:r w:rsidRPr="0003551B">
        <w:rPr>
          <w:color w:val="C00000"/>
          <w:sz w:val="20"/>
          <w:szCs w:val="20"/>
          <w:lang w:val="en"/>
        </w:rPr>
        <w:t>as with thorns</w:t>
      </w:r>
      <w:r w:rsidRPr="0003551B">
        <w:rPr>
          <w:color w:val="000000" w:themeColor="text1"/>
          <w:sz w:val="20"/>
          <w:szCs w:val="20"/>
          <w:lang w:val="en"/>
        </w:rPr>
        <w:t xml:space="preserve">), </w:t>
      </w:r>
      <w:r w:rsidRPr="0003551B">
        <w:rPr>
          <w:color w:val="C00000"/>
          <w:sz w:val="20"/>
          <w:szCs w:val="20"/>
          <w:lang w:val="en"/>
        </w:rPr>
        <w:t>i.e. guard</w:t>
      </w:r>
      <w:r w:rsidRPr="0003551B">
        <w:rPr>
          <w:color w:val="000000" w:themeColor="text1"/>
          <w:sz w:val="20"/>
          <w:szCs w:val="20"/>
          <w:lang w:val="en"/>
        </w:rPr>
        <w:t xml:space="preserve">; generally, </w:t>
      </w:r>
      <w:r w:rsidRPr="0003551B">
        <w:rPr>
          <w:color w:val="C00000"/>
          <w:sz w:val="20"/>
          <w:szCs w:val="20"/>
          <w:lang w:val="en"/>
        </w:rPr>
        <w:t>to protect, attend to, etc</w:t>
      </w:r>
      <w:r w:rsidRPr="0003551B">
        <w:rPr>
          <w:color w:val="000000" w:themeColor="text1"/>
          <w:sz w:val="20"/>
          <w:szCs w:val="20"/>
          <w:lang w:val="en"/>
        </w:rPr>
        <w:t>.:—</w:t>
      </w:r>
      <w:r w:rsidRPr="0003551B">
        <w:rPr>
          <w:rFonts w:ascii="Calibri" w:eastAsia="Calibri" w:hAnsi="Calibri" w:cs="Arial"/>
          <w:sz w:val="20"/>
          <w:szCs w:val="20"/>
        </w:rPr>
        <w:t xml:space="preserve"> </w:t>
      </w:r>
      <w:r w:rsidRPr="0043069A">
        <w:rPr>
          <w:rFonts w:ascii="Calibri" w:eastAsia="Calibri" w:hAnsi="Calibri" w:cs="Arial"/>
          <w:sz w:val="20"/>
          <w:szCs w:val="20"/>
        </w:rPr>
        <w:t xml:space="preserve">(Translated in King James Version as) </w:t>
      </w:r>
      <w:r w:rsidRPr="0003551B">
        <w:rPr>
          <w:color w:val="000000" w:themeColor="text1"/>
          <w:sz w:val="20"/>
          <w:szCs w:val="20"/>
          <w:lang w:val="en"/>
        </w:rPr>
        <w:t>beward, be circumspect, take heed (to self), keep(-er, self), mark, look narrowly, observe, preserve, regard, reserve, save (self), sure, (that lay) wait (for), watch(-man).</w:t>
      </w:r>
    </w:p>
    <w:p w:rsidR="0003551B" w:rsidRPr="00E612FE" w:rsidRDefault="0003551B" w:rsidP="00E612FE">
      <w:pPr>
        <w:spacing w:after="0" w:line="240" w:lineRule="auto"/>
        <w:ind w:left="1080"/>
        <w:rPr>
          <w:color w:val="000000" w:themeColor="text1"/>
          <w:sz w:val="16"/>
          <w:szCs w:val="16"/>
          <w:lang w:val="en"/>
        </w:rPr>
      </w:pPr>
    </w:p>
    <w:p w:rsidR="002B7B6E" w:rsidRPr="0043069A" w:rsidRDefault="003E2E23" w:rsidP="002922C4">
      <w:pPr>
        <w:shd w:val="clear" w:color="auto" w:fill="FFFFF0"/>
        <w:spacing w:after="0" w:line="240" w:lineRule="auto"/>
        <w:ind w:left="1080"/>
        <w:rPr>
          <w:color w:val="000000" w:themeColor="text1"/>
          <w:sz w:val="20"/>
          <w:szCs w:val="20"/>
          <w:lang w:val="en"/>
        </w:rPr>
      </w:pPr>
      <w:r w:rsidRPr="0043069A">
        <w:rPr>
          <w:b/>
          <w:bCs/>
          <w:color w:val="C00000"/>
          <w:sz w:val="20"/>
          <w:szCs w:val="20"/>
        </w:rPr>
        <w:t xml:space="preserve">Law </w:t>
      </w:r>
      <w:r w:rsidRPr="0043069A">
        <w:rPr>
          <w:b/>
          <w:bCs/>
          <w:sz w:val="20"/>
          <w:szCs w:val="20"/>
        </w:rPr>
        <w:t>8451</w:t>
      </w:r>
      <w:r w:rsidR="00E612FE" w:rsidRPr="0043069A">
        <w:rPr>
          <w:b/>
          <w:bCs/>
          <w:sz w:val="20"/>
          <w:szCs w:val="20"/>
        </w:rPr>
        <w:t xml:space="preserve"> </w:t>
      </w:r>
      <w:r w:rsidR="00E612FE" w:rsidRPr="0043069A">
        <w:rPr>
          <w:color w:val="000000" w:themeColor="text1"/>
          <w:sz w:val="20"/>
          <w:szCs w:val="20"/>
        </w:rPr>
        <w:t xml:space="preserve">– </w:t>
      </w:r>
      <w:r w:rsidR="00E612FE" w:rsidRPr="0043069A">
        <w:rPr>
          <w:rFonts w:asciiTheme="majorBidi" w:hAnsiTheme="majorBidi" w:cstheme="majorBidi"/>
          <w:b/>
          <w:bCs/>
          <w:color w:val="000000" w:themeColor="text1"/>
          <w:sz w:val="20"/>
          <w:szCs w:val="20"/>
          <w:rtl/>
        </w:rPr>
        <w:t>תּוֹרָה</w:t>
      </w:r>
      <w:r w:rsidR="00E612FE" w:rsidRPr="0043069A">
        <w:rPr>
          <w:color w:val="000000" w:themeColor="text1"/>
          <w:sz w:val="20"/>
          <w:szCs w:val="20"/>
          <w:rtl/>
        </w:rPr>
        <w:t xml:space="preserve"> </w:t>
      </w:r>
      <w:r w:rsidR="00E612FE" w:rsidRPr="0043069A">
        <w:rPr>
          <w:color w:val="000000" w:themeColor="text1"/>
          <w:sz w:val="20"/>
          <w:szCs w:val="20"/>
        </w:rPr>
        <w:t xml:space="preserve"> </w:t>
      </w:r>
      <w:r w:rsidR="00E612FE" w:rsidRPr="0043069A">
        <w:rPr>
          <w:b/>
          <w:bCs/>
          <w:color w:val="000000" w:themeColor="text1"/>
          <w:sz w:val="20"/>
          <w:szCs w:val="20"/>
          <w:lang w:val="en"/>
        </w:rPr>
        <w:t>tôwrâh,</w:t>
      </w:r>
      <w:r w:rsidR="00E612FE" w:rsidRPr="0043069A">
        <w:rPr>
          <w:color w:val="000000" w:themeColor="text1"/>
          <w:sz w:val="20"/>
          <w:szCs w:val="20"/>
          <w:lang w:val="en"/>
        </w:rPr>
        <w:t xml:space="preserve"> to-raw'; or </w:t>
      </w:r>
      <w:r w:rsidR="00E612FE" w:rsidRPr="0043069A">
        <w:rPr>
          <w:color w:val="000000" w:themeColor="text1"/>
          <w:sz w:val="20"/>
          <w:szCs w:val="20"/>
          <w:rtl/>
        </w:rPr>
        <w:t>תֹּרָה</w:t>
      </w:r>
      <w:r w:rsidR="00E612FE" w:rsidRPr="0043069A">
        <w:rPr>
          <w:color w:val="000000" w:themeColor="text1"/>
          <w:sz w:val="20"/>
          <w:szCs w:val="20"/>
          <w:lang w:val="en"/>
        </w:rPr>
        <w:t xml:space="preserve"> </w:t>
      </w:r>
      <w:r w:rsidR="00E612FE" w:rsidRPr="0043069A">
        <w:rPr>
          <w:color w:val="000000" w:themeColor="text1"/>
          <w:sz w:val="20"/>
          <w:szCs w:val="20"/>
          <w:shd w:val="clear" w:color="auto" w:fill="FFFFCC"/>
          <w:lang w:val="en"/>
        </w:rPr>
        <w:t>tôrâh</w:t>
      </w:r>
      <w:r w:rsidR="00E612FE" w:rsidRPr="0043069A">
        <w:rPr>
          <w:color w:val="000000" w:themeColor="text1"/>
          <w:sz w:val="20"/>
          <w:szCs w:val="20"/>
          <w:lang w:val="en"/>
        </w:rPr>
        <w:t xml:space="preserve">; from </w:t>
      </w:r>
      <w:r w:rsidR="00E612FE" w:rsidRPr="0043069A">
        <w:rPr>
          <w:color w:val="0000FF"/>
          <w:sz w:val="20"/>
          <w:szCs w:val="20"/>
          <w:lang w:val="en"/>
        </w:rPr>
        <w:t>3384</w:t>
      </w:r>
      <w:r w:rsidR="00E612FE" w:rsidRPr="0043069A">
        <w:rPr>
          <w:color w:val="000000" w:themeColor="text1"/>
          <w:sz w:val="20"/>
          <w:szCs w:val="20"/>
          <w:lang w:val="en"/>
        </w:rPr>
        <w:t xml:space="preserve">; </w:t>
      </w:r>
      <w:r w:rsidR="00E612FE" w:rsidRPr="0043069A">
        <w:rPr>
          <w:color w:val="C00000"/>
          <w:sz w:val="20"/>
          <w:szCs w:val="20"/>
          <w:lang w:val="en"/>
        </w:rPr>
        <w:t>a precept or statute, especially the Decalogue or Pentateuch</w:t>
      </w:r>
      <w:r w:rsidR="00E612FE" w:rsidRPr="0043069A">
        <w:rPr>
          <w:color w:val="000000" w:themeColor="text1"/>
          <w:sz w:val="20"/>
          <w:szCs w:val="20"/>
          <w:lang w:val="en"/>
        </w:rPr>
        <w:t>:—</w:t>
      </w:r>
      <w:r w:rsidR="00E612FE" w:rsidRPr="0043069A">
        <w:rPr>
          <w:rFonts w:ascii="Calibri" w:eastAsia="Calibri" w:hAnsi="Calibri" w:cs="Arial"/>
          <w:sz w:val="20"/>
          <w:szCs w:val="20"/>
        </w:rPr>
        <w:t xml:space="preserve"> (Translated in King James Version as) </w:t>
      </w:r>
      <w:r w:rsidR="00E612FE" w:rsidRPr="0043069A">
        <w:rPr>
          <w:color w:val="000000" w:themeColor="text1"/>
          <w:sz w:val="20"/>
          <w:szCs w:val="20"/>
          <w:lang w:val="en"/>
        </w:rPr>
        <w:t>law.</w:t>
      </w:r>
    </w:p>
    <w:p w:rsidR="00E612FE" w:rsidRPr="002922C4" w:rsidRDefault="00E612FE" w:rsidP="002922C4">
      <w:pPr>
        <w:shd w:val="clear" w:color="auto" w:fill="FFFFF0"/>
        <w:spacing w:after="0" w:line="240" w:lineRule="auto"/>
        <w:ind w:left="1080"/>
        <w:rPr>
          <w:color w:val="000000" w:themeColor="text1"/>
          <w:sz w:val="10"/>
          <w:szCs w:val="10"/>
          <w:lang w:val="en"/>
        </w:rPr>
      </w:pPr>
    </w:p>
    <w:p w:rsidR="00E612FE" w:rsidRPr="0043069A" w:rsidRDefault="00E612FE" w:rsidP="002922C4">
      <w:pPr>
        <w:shd w:val="clear" w:color="auto" w:fill="FFFFF0"/>
        <w:spacing w:after="0" w:line="240" w:lineRule="auto"/>
        <w:ind w:left="1260"/>
        <w:rPr>
          <w:color w:val="000000" w:themeColor="text1"/>
          <w:sz w:val="20"/>
          <w:szCs w:val="20"/>
          <w:lang w:val="en"/>
        </w:rPr>
      </w:pPr>
      <w:r w:rsidRPr="00414E7D">
        <w:rPr>
          <w:b/>
          <w:bCs/>
          <w:color w:val="0000FF"/>
          <w:sz w:val="20"/>
          <w:szCs w:val="20"/>
          <w:lang w:val="en"/>
        </w:rPr>
        <w:t>3384</w:t>
      </w:r>
      <w:r w:rsidRPr="00414E7D">
        <w:rPr>
          <w:color w:val="0000FF"/>
          <w:sz w:val="20"/>
          <w:szCs w:val="20"/>
          <w:lang w:val="en"/>
        </w:rPr>
        <w:t xml:space="preserve"> </w:t>
      </w:r>
      <w:r w:rsidRPr="0043069A">
        <w:rPr>
          <w:color w:val="000000" w:themeColor="text1"/>
          <w:sz w:val="20"/>
          <w:szCs w:val="20"/>
          <w:lang w:val="en"/>
        </w:rPr>
        <w:t xml:space="preserve">– </w:t>
      </w:r>
      <w:r w:rsidRPr="0043069A">
        <w:rPr>
          <w:rFonts w:asciiTheme="majorBidi" w:hAnsiTheme="majorBidi" w:cstheme="majorBidi"/>
          <w:b/>
          <w:bCs/>
          <w:color w:val="000000" w:themeColor="text1"/>
          <w:sz w:val="20"/>
          <w:szCs w:val="20"/>
          <w:rtl/>
          <w:lang w:val="en"/>
        </w:rPr>
        <w:t>יָרָה</w:t>
      </w:r>
      <w:r w:rsidRPr="0043069A">
        <w:rPr>
          <w:color w:val="000000" w:themeColor="text1"/>
          <w:sz w:val="20"/>
          <w:szCs w:val="20"/>
          <w:rtl/>
          <w:lang w:val="en"/>
        </w:rPr>
        <w:t xml:space="preserve"> </w:t>
      </w:r>
      <w:r w:rsidRPr="0043069A">
        <w:rPr>
          <w:color w:val="000000" w:themeColor="text1"/>
          <w:sz w:val="20"/>
          <w:szCs w:val="20"/>
          <w:lang w:val="en"/>
        </w:rPr>
        <w:t xml:space="preserve"> </w:t>
      </w:r>
      <w:r w:rsidRPr="0043069A">
        <w:rPr>
          <w:b/>
          <w:bCs/>
          <w:color w:val="000000" w:themeColor="text1"/>
          <w:sz w:val="20"/>
          <w:szCs w:val="20"/>
          <w:lang w:val="en"/>
        </w:rPr>
        <w:t>yârâh,</w:t>
      </w:r>
      <w:r w:rsidRPr="0043069A">
        <w:rPr>
          <w:color w:val="000000" w:themeColor="text1"/>
          <w:sz w:val="20"/>
          <w:szCs w:val="20"/>
          <w:lang w:val="en"/>
        </w:rPr>
        <w:t xml:space="preserve"> yaw-raw'; or (2 Chronicles 26:15) </w:t>
      </w:r>
      <w:r w:rsidRPr="0043069A">
        <w:rPr>
          <w:color w:val="000000" w:themeColor="text1"/>
          <w:sz w:val="20"/>
          <w:szCs w:val="20"/>
          <w:rtl/>
          <w:lang w:val="en"/>
        </w:rPr>
        <w:t>יָרָא</w:t>
      </w:r>
      <w:r w:rsidRPr="0043069A">
        <w:rPr>
          <w:color w:val="000000" w:themeColor="text1"/>
          <w:sz w:val="20"/>
          <w:szCs w:val="20"/>
          <w:lang w:val="en"/>
        </w:rPr>
        <w:t xml:space="preserve"> yârâʼ; a primitive root; properly, </w:t>
      </w:r>
      <w:r w:rsidRPr="0043069A">
        <w:rPr>
          <w:color w:val="C00000"/>
          <w:sz w:val="20"/>
          <w:szCs w:val="20"/>
          <w:lang w:val="en"/>
        </w:rPr>
        <w:t xml:space="preserve">to flow as water </w:t>
      </w:r>
      <w:r w:rsidRPr="0043069A">
        <w:rPr>
          <w:color w:val="000000" w:themeColor="text1"/>
          <w:sz w:val="20"/>
          <w:szCs w:val="20"/>
          <w:lang w:val="en"/>
        </w:rPr>
        <w:t>(</w:t>
      </w:r>
      <w:r w:rsidRPr="0043069A">
        <w:rPr>
          <w:color w:val="C00000"/>
          <w:sz w:val="20"/>
          <w:szCs w:val="20"/>
          <w:lang w:val="en"/>
        </w:rPr>
        <w:t>i.e. to rain</w:t>
      </w:r>
      <w:r w:rsidRPr="0043069A">
        <w:rPr>
          <w:color w:val="000000" w:themeColor="text1"/>
          <w:sz w:val="20"/>
          <w:szCs w:val="20"/>
          <w:lang w:val="en"/>
        </w:rPr>
        <w:t xml:space="preserve">); transitively, </w:t>
      </w:r>
      <w:r w:rsidRPr="0043069A">
        <w:rPr>
          <w:color w:val="C00000"/>
          <w:sz w:val="20"/>
          <w:szCs w:val="20"/>
          <w:lang w:val="en"/>
        </w:rPr>
        <w:t xml:space="preserve">to lay or throw </w:t>
      </w:r>
      <w:r w:rsidRPr="0043069A">
        <w:rPr>
          <w:color w:val="000000" w:themeColor="text1"/>
          <w:sz w:val="20"/>
          <w:szCs w:val="20"/>
          <w:lang w:val="en"/>
        </w:rPr>
        <w:t>(</w:t>
      </w:r>
      <w:r w:rsidRPr="0043069A">
        <w:rPr>
          <w:color w:val="C00000"/>
          <w:sz w:val="20"/>
          <w:szCs w:val="20"/>
          <w:lang w:val="en"/>
        </w:rPr>
        <w:t>especially an arrow, i.e. to shoot</w:t>
      </w:r>
      <w:r w:rsidRPr="0043069A">
        <w:rPr>
          <w:color w:val="000000" w:themeColor="text1"/>
          <w:sz w:val="20"/>
          <w:szCs w:val="20"/>
          <w:lang w:val="en"/>
        </w:rPr>
        <w:t xml:space="preserve">); figuratively, </w:t>
      </w:r>
      <w:r w:rsidRPr="0043069A">
        <w:rPr>
          <w:color w:val="C00000"/>
          <w:sz w:val="20"/>
          <w:szCs w:val="20"/>
          <w:lang w:val="en"/>
        </w:rPr>
        <w:t xml:space="preserve">to point out </w:t>
      </w:r>
      <w:r w:rsidRPr="0043069A">
        <w:rPr>
          <w:color w:val="000000" w:themeColor="text1"/>
          <w:sz w:val="20"/>
          <w:szCs w:val="20"/>
          <w:lang w:val="en"/>
        </w:rPr>
        <w:t>(</w:t>
      </w:r>
      <w:r w:rsidRPr="0043069A">
        <w:rPr>
          <w:color w:val="C00000"/>
          <w:sz w:val="20"/>
          <w:szCs w:val="20"/>
          <w:lang w:val="en"/>
        </w:rPr>
        <w:t>as if by aiming the finger</w:t>
      </w:r>
      <w:r w:rsidRPr="0043069A">
        <w:rPr>
          <w:color w:val="000000" w:themeColor="text1"/>
          <w:sz w:val="20"/>
          <w:szCs w:val="20"/>
          <w:lang w:val="en"/>
        </w:rPr>
        <w:t xml:space="preserve">), </w:t>
      </w:r>
      <w:r w:rsidRPr="0043069A">
        <w:rPr>
          <w:color w:val="C00000"/>
          <w:sz w:val="20"/>
          <w:szCs w:val="20"/>
          <w:lang w:val="en"/>
        </w:rPr>
        <w:t>to teach</w:t>
      </w:r>
      <w:r w:rsidRPr="0043069A">
        <w:rPr>
          <w:color w:val="000000" w:themeColor="text1"/>
          <w:sz w:val="20"/>
          <w:szCs w:val="20"/>
          <w:lang w:val="en"/>
        </w:rPr>
        <w:t>:—</w:t>
      </w:r>
      <w:r w:rsidRPr="0043069A">
        <w:rPr>
          <w:rFonts w:ascii="Calibri" w:eastAsia="Calibri" w:hAnsi="Calibri" w:cs="Arial"/>
          <w:sz w:val="20"/>
          <w:szCs w:val="20"/>
        </w:rPr>
        <w:t xml:space="preserve"> (Translated in King James Version as) </w:t>
      </w:r>
      <w:r w:rsidRPr="0043069A">
        <w:rPr>
          <w:color w:val="000000" w:themeColor="text1"/>
          <w:sz w:val="20"/>
          <w:szCs w:val="20"/>
          <w:lang w:val="en"/>
        </w:rPr>
        <w:t>(</w:t>
      </w:r>
      <w:r w:rsidRPr="0043069A">
        <w:rPr>
          <w:b/>
          <w:bCs/>
          <w:color w:val="000000" w:themeColor="text1"/>
          <w:sz w:val="20"/>
          <w:szCs w:val="20"/>
          <w:lang w:val="en"/>
        </w:rPr>
        <w:t>+</w:t>
      </w:r>
      <w:r w:rsidRPr="0043069A">
        <w:rPr>
          <w:color w:val="000000" w:themeColor="text1"/>
          <w:sz w:val="20"/>
          <w:szCs w:val="20"/>
          <w:lang w:val="en"/>
        </w:rPr>
        <w:t>) archer, cast, direct, inform, instruct, lay, shew, shoot, teach(-er,-ing), through.</w:t>
      </w:r>
    </w:p>
    <w:p w:rsidR="00E612FE" w:rsidRPr="00E612FE" w:rsidRDefault="00E612FE" w:rsidP="00E612FE">
      <w:pPr>
        <w:spacing w:after="0" w:line="240" w:lineRule="auto"/>
        <w:ind w:left="1080"/>
        <w:rPr>
          <w:b/>
          <w:bCs/>
          <w:color w:val="000000" w:themeColor="text1"/>
          <w:sz w:val="16"/>
          <w:szCs w:val="16"/>
          <w:lang w:val="en"/>
        </w:rPr>
      </w:pPr>
    </w:p>
    <w:p w:rsidR="003E2E23" w:rsidRDefault="003E2E23" w:rsidP="002922C4">
      <w:pPr>
        <w:shd w:val="clear" w:color="auto" w:fill="FFFFF0"/>
        <w:spacing w:after="0" w:line="240" w:lineRule="auto"/>
        <w:ind w:left="1080"/>
        <w:rPr>
          <w:color w:val="000000" w:themeColor="text1"/>
          <w:sz w:val="20"/>
          <w:szCs w:val="20"/>
          <w:lang w:val="en"/>
        </w:rPr>
      </w:pPr>
      <w:r w:rsidRPr="00E612FE">
        <w:rPr>
          <w:b/>
          <w:bCs/>
          <w:color w:val="C00000"/>
          <w:sz w:val="20"/>
          <w:szCs w:val="20"/>
        </w:rPr>
        <w:t>Perfect</w:t>
      </w:r>
      <w:r w:rsidRPr="00E612FE">
        <w:rPr>
          <w:b/>
          <w:bCs/>
          <w:sz w:val="20"/>
          <w:szCs w:val="20"/>
        </w:rPr>
        <w:t xml:space="preserve"> 8549</w:t>
      </w:r>
      <w:r w:rsidR="00E612FE" w:rsidRPr="00E612FE">
        <w:rPr>
          <w:b/>
          <w:bCs/>
          <w:sz w:val="20"/>
          <w:szCs w:val="20"/>
        </w:rPr>
        <w:t xml:space="preserve"> </w:t>
      </w:r>
      <w:r w:rsidR="00E612FE" w:rsidRPr="00E612FE">
        <w:rPr>
          <w:color w:val="000000" w:themeColor="text1"/>
          <w:sz w:val="20"/>
          <w:szCs w:val="20"/>
        </w:rPr>
        <w:t xml:space="preserve">– </w:t>
      </w:r>
      <w:r w:rsidR="00E612FE" w:rsidRPr="00E612FE">
        <w:rPr>
          <w:rFonts w:asciiTheme="majorBidi" w:hAnsiTheme="majorBidi" w:cstheme="majorBidi"/>
          <w:b/>
          <w:bCs/>
          <w:color w:val="000000" w:themeColor="text1"/>
          <w:sz w:val="20"/>
          <w:szCs w:val="20"/>
          <w:rtl/>
        </w:rPr>
        <w:t>תָּמִים</w:t>
      </w:r>
      <w:r w:rsidR="00E612FE" w:rsidRPr="00E612FE">
        <w:rPr>
          <w:color w:val="000000" w:themeColor="text1"/>
          <w:sz w:val="20"/>
          <w:szCs w:val="20"/>
          <w:rtl/>
        </w:rPr>
        <w:t xml:space="preserve"> </w:t>
      </w:r>
      <w:r w:rsidR="00E612FE" w:rsidRPr="00E612FE">
        <w:rPr>
          <w:color w:val="000000" w:themeColor="text1"/>
          <w:sz w:val="20"/>
          <w:szCs w:val="20"/>
        </w:rPr>
        <w:t xml:space="preserve"> </w:t>
      </w:r>
      <w:r w:rsidR="00E612FE" w:rsidRPr="00E612FE">
        <w:rPr>
          <w:b/>
          <w:bCs/>
          <w:color w:val="000000" w:themeColor="text1"/>
          <w:sz w:val="20"/>
          <w:szCs w:val="20"/>
          <w:lang w:val="en"/>
        </w:rPr>
        <w:t>tâmîym,</w:t>
      </w:r>
      <w:r w:rsidR="00E612FE" w:rsidRPr="00E612FE">
        <w:rPr>
          <w:color w:val="000000" w:themeColor="text1"/>
          <w:sz w:val="20"/>
          <w:szCs w:val="20"/>
          <w:lang w:val="en"/>
        </w:rPr>
        <w:t xml:space="preserve"> taw-meem'; from </w:t>
      </w:r>
      <w:r w:rsidR="00E612FE" w:rsidRPr="00E612FE">
        <w:rPr>
          <w:color w:val="0000FF"/>
          <w:sz w:val="20"/>
          <w:szCs w:val="20"/>
          <w:lang w:val="en"/>
        </w:rPr>
        <w:t>8552</w:t>
      </w:r>
      <w:r w:rsidR="00E612FE" w:rsidRPr="00E612FE">
        <w:rPr>
          <w:color w:val="000000" w:themeColor="text1"/>
          <w:sz w:val="20"/>
          <w:szCs w:val="20"/>
          <w:lang w:val="en"/>
        </w:rPr>
        <w:t xml:space="preserve">; </w:t>
      </w:r>
      <w:r w:rsidR="00E612FE" w:rsidRPr="0043069A">
        <w:rPr>
          <w:color w:val="C00000"/>
          <w:sz w:val="20"/>
          <w:szCs w:val="20"/>
          <w:lang w:val="en"/>
        </w:rPr>
        <w:t xml:space="preserve">entire </w:t>
      </w:r>
      <w:r w:rsidR="00E612FE" w:rsidRPr="00E612FE">
        <w:rPr>
          <w:color w:val="000000" w:themeColor="text1"/>
          <w:sz w:val="20"/>
          <w:szCs w:val="20"/>
          <w:lang w:val="en"/>
        </w:rPr>
        <w:t xml:space="preserve">(literally, figuratively or morally); also (as noun) </w:t>
      </w:r>
      <w:r w:rsidR="00E612FE" w:rsidRPr="0043069A">
        <w:rPr>
          <w:color w:val="C00000"/>
          <w:sz w:val="20"/>
          <w:szCs w:val="20"/>
          <w:lang w:val="en"/>
        </w:rPr>
        <w:t>integrity, truth</w:t>
      </w:r>
      <w:r w:rsidR="00E612FE" w:rsidRPr="00E612FE">
        <w:rPr>
          <w:color w:val="000000" w:themeColor="text1"/>
          <w:sz w:val="20"/>
          <w:szCs w:val="20"/>
          <w:lang w:val="en"/>
        </w:rPr>
        <w:t>:—</w:t>
      </w:r>
      <w:r w:rsidR="00E612FE" w:rsidRPr="00E612FE">
        <w:rPr>
          <w:rFonts w:ascii="Calibri" w:eastAsia="Calibri" w:hAnsi="Calibri" w:cs="Arial"/>
          <w:sz w:val="20"/>
          <w:szCs w:val="20"/>
        </w:rPr>
        <w:t xml:space="preserve"> </w:t>
      </w:r>
      <w:r w:rsidR="00E612FE" w:rsidRPr="000768E9">
        <w:rPr>
          <w:rFonts w:ascii="Calibri" w:eastAsia="Calibri" w:hAnsi="Calibri" w:cs="Arial"/>
          <w:sz w:val="20"/>
          <w:szCs w:val="20"/>
        </w:rPr>
        <w:t xml:space="preserve">(Translated in King James Version as) </w:t>
      </w:r>
      <w:r w:rsidR="00E612FE" w:rsidRPr="00E612FE">
        <w:rPr>
          <w:color w:val="000000" w:themeColor="text1"/>
          <w:sz w:val="20"/>
          <w:szCs w:val="20"/>
          <w:lang w:val="en"/>
        </w:rPr>
        <w:t>without blemish, complete, full, perfect, sincerely (-ity), sound, without spot, undefiled, upright(-ly), whole.</w:t>
      </w:r>
    </w:p>
    <w:p w:rsidR="00E612FE" w:rsidRPr="00E612FE" w:rsidRDefault="00E612FE" w:rsidP="002922C4">
      <w:pPr>
        <w:shd w:val="clear" w:color="auto" w:fill="FFFFF0"/>
        <w:spacing w:after="0" w:line="240" w:lineRule="auto"/>
        <w:ind w:left="1080"/>
        <w:rPr>
          <w:b/>
          <w:bCs/>
          <w:color w:val="000000" w:themeColor="text1"/>
          <w:sz w:val="10"/>
          <w:szCs w:val="10"/>
        </w:rPr>
      </w:pPr>
    </w:p>
    <w:p w:rsidR="002B7B6E" w:rsidRDefault="00E612FE" w:rsidP="002922C4">
      <w:pPr>
        <w:shd w:val="clear" w:color="auto" w:fill="FFFFF0"/>
        <w:spacing w:after="0" w:line="240" w:lineRule="auto"/>
        <w:ind w:left="1260"/>
        <w:rPr>
          <w:color w:val="000000" w:themeColor="text1"/>
          <w:sz w:val="20"/>
          <w:szCs w:val="20"/>
          <w:lang w:val="en"/>
        </w:rPr>
      </w:pPr>
      <w:r w:rsidRPr="00414E7D">
        <w:rPr>
          <w:b/>
          <w:bCs/>
          <w:color w:val="0000FF"/>
          <w:sz w:val="20"/>
          <w:szCs w:val="20"/>
        </w:rPr>
        <w:t>8552</w:t>
      </w:r>
      <w:r w:rsidRPr="00414E7D">
        <w:rPr>
          <w:color w:val="0000FF"/>
          <w:sz w:val="20"/>
          <w:szCs w:val="20"/>
        </w:rPr>
        <w:t xml:space="preserve"> </w:t>
      </w:r>
      <w:r w:rsidRPr="00E612FE">
        <w:rPr>
          <w:color w:val="000000" w:themeColor="text1"/>
          <w:sz w:val="20"/>
          <w:szCs w:val="20"/>
        </w:rPr>
        <w:t xml:space="preserve">– </w:t>
      </w:r>
      <w:r w:rsidRPr="00E612FE">
        <w:rPr>
          <w:rFonts w:asciiTheme="majorBidi" w:hAnsiTheme="majorBidi" w:cstheme="majorBidi"/>
          <w:b/>
          <w:bCs/>
          <w:color w:val="000000" w:themeColor="text1"/>
          <w:sz w:val="24"/>
          <w:szCs w:val="24"/>
          <w:rtl/>
        </w:rPr>
        <w:t>תָּמַם</w:t>
      </w:r>
      <w:r w:rsidRPr="00E612FE">
        <w:rPr>
          <w:color w:val="000000" w:themeColor="text1"/>
          <w:sz w:val="20"/>
          <w:szCs w:val="20"/>
          <w:rtl/>
        </w:rPr>
        <w:t xml:space="preserve"> </w:t>
      </w:r>
      <w:r>
        <w:rPr>
          <w:color w:val="000000" w:themeColor="text1"/>
          <w:sz w:val="20"/>
          <w:szCs w:val="20"/>
        </w:rPr>
        <w:t xml:space="preserve"> </w:t>
      </w:r>
      <w:r w:rsidRPr="00E612FE">
        <w:rPr>
          <w:b/>
          <w:bCs/>
          <w:color w:val="000000" w:themeColor="text1"/>
          <w:sz w:val="20"/>
          <w:szCs w:val="20"/>
          <w:lang w:val="en"/>
        </w:rPr>
        <w:t>tâmam,</w:t>
      </w:r>
      <w:r w:rsidRPr="00E612FE">
        <w:rPr>
          <w:color w:val="000000" w:themeColor="text1"/>
          <w:sz w:val="20"/>
          <w:szCs w:val="20"/>
          <w:lang w:val="en"/>
        </w:rPr>
        <w:t xml:space="preserve"> taw-mam'; a primitive root; </w:t>
      </w:r>
      <w:r w:rsidRPr="0043069A">
        <w:rPr>
          <w:color w:val="C00000"/>
          <w:sz w:val="20"/>
          <w:szCs w:val="20"/>
          <w:lang w:val="en"/>
        </w:rPr>
        <w:t>to complete</w:t>
      </w:r>
      <w:r w:rsidRPr="00E612FE">
        <w:rPr>
          <w:color w:val="000000" w:themeColor="text1"/>
          <w:sz w:val="20"/>
          <w:szCs w:val="20"/>
          <w:lang w:val="en"/>
        </w:rPr>
        <w:t xml:space="preserve">, </w:t>
      </w:r>
      <w:r w:rsidRPr="00BA4DAA">
        <w:rPr>
          <w:color w:val="C00000"/>
          <w:sz w:val="20"/>
          <w:szCs w:val="20"/>
          <w:lang w:val="en"/>
        </w:rPr>
        <w:t>in a good or a bad sense</w:t>
      </w:r>
      <w:r w:rsidRPr="00E612FE">
        <w:rPr>
          <w:color w:val="000000" w:themeColor="text1"/>
          <w:sz w:val="20"/>
          <w:szCs w:val="20"/>
          <w:lang w:val="en"/>
        </w:rPr>
        <w:t>, literal, or figurative, transitive or intransitive:—</w:t>
      </w:r>
      <w:r w:rsidR="00BA4DAA" w:rsidRPr="00BA4DAA">
        <w:rPr>
          <w:rFonts w:ascii="Calibri" w:eastAsia="Calibri" w:hAnsi="Calibri" w:cs="Arial"/>
          <w:sz w:val="20"/>
          <w:szCs w:val="20"/>
        </w:rPr>
        <w:t xml:space="preserve"> </w:t>
      </w:r>
      <w:r w:rsidR="00BA4DAA" w:rsidRPr="0043069A">
        <w:rPr>
          <w:rFonts w:ascii="Calibri" w:eastAsia="Calibri" w:hAnsi="Calibri" w:cs="Arial"/>
          <w:sz w:val="20"/>
          <w:szCs w:val="20"/>
        </w:rPr>
        <w:t xml:space="preserve">(Translated in King James Version as) </w:t>
      </w:r>
      <w:r w:rsidRPr="00E612FE">
        <w:rPr>
          <w:color w:val="000000" w:themeColor="text1"/>
          <w:sz w:val="20"/>
          <w:szCs w:val="20"/>
          <w:lang w:val="en"/>
        </w:rPr>
        <w:t xml:space="preserve">accomplish, cease, be clean (pass-) ed, consume, have done, (come to an, have an, make an) end, fail, come to the full, be all gone, </w:t>
      </w:r>
      <w:r w:rsidRPr="00E612FE">
        <w:rPr>
          <w:b/>
          <w:bCs/>
          <w:color w:val="000000" w:themeColor="text1"/>
          <w:sz w:val="20"/>
          <w:szCs w:val="20"/>
          <w:lang w:val="en"/>
        </w:rPr>
        <w:t>×</w:t>
      </w:r>
      <w:r w:rsidRPr="00E612FE">
        <w:rPr>
          <w:color w:val="000000" w:themeColor="text1"/>
          <w:sz w:val="20"/>
          <w:szCs w:val="20"/>
          <w:lang w:val="en"/>
        </w:rPr>
        <w:t xml:space="preserve"> be all here, be (make) perfect, be spent, sum, be (shew self) upright, be wasted, whole.</w:t>
      </w:r>
    </w:p>
    <w:p w:rsidR="000C142B" w:rsidRPr="0003551B" w:rsidRDefault="000C142B" w:rsidP="0043069A">
      <w:pPr>
        <w:spacing w:after="0" w:line="240" w:lineRule="auto"/>
        <w:ind w:left="1260"/>
        <w:rPr>
          <w:color w:val="000000" w:themeColor="text1"/>
          <w:sz w:val="16"/>
          <w:szCs w:val="16"/>
        </w:rPr>
      </w:pPr>
    </w:p>
    <w:p w:rsidR="00B42770" w:rsidRPr="00B42770" w:rsidRDefault="00B42770" w:rsidP="0003551B">
      <w:pPr>
        <w:shd w:val="clear" w:color="auto" w:fill="FFFFF0"/>
        <w:spacing w:after="0" w:line="240" w:lineRule="auto"/>
        <w:ind w:left="1080"/>
        <w:rPr>
          <w:b/>
          <w:bCs/>
          <w:color w:val="000000" w:themeColor="text1"/>
          <w:sz w:val="20"/>
          <w:szCs w:val="20"/>
        </w:rPr>
      </w:pPr>
      <w:r w:rsidRPr="00B42770">
        <w:rPr>
          <w:b/>
          <w:bCs/>
          <w:color w:val="C00000"/>
          <w:sz w:val="20"/>
          <w:szCs w:val="20"/>
        </w:rPr>
        <w:t>Warned</w:t>
      </w:r>
      <w:r w:rsidRPr="00B42770">
        <w:rPr>
          <w:b/>
          <w:bCs/>
          <w:sz w:val="20"/>
          <w:szCs w:val="20"/>
        </w:rPr>
        <w:t xml:space="preserve"> 2094 </w:t>
      </w:r>
      <w:r w:rsidRPr="00B42770">
        <w:rPr>
          <w:color w:val="000000" w:themeColor="text1"/>
          <w:sz w:val="20"/>
          <w:szCs w:val="20"/>
        </w:rPr>
        <w:t xml:space="preserve">– </w:t>
      </w:r>
      <w:r w:rsidRPr="00B42770">
        <w:rPr>
          <w:b/>
          <w:bCs/>
          <w:color w:val="000000" w:themeColor="text1"/>
          <w:sz w:val="20"/>
          <w:szCs w:val="20"/>
          <w:rtl/>
        </w:rPr>
        <w:t>זָהַר</w:t>
      </w:r>
      <w:r w:rsidRPr="00B42770">
        <w:rPr>
          <w:color w:val="000000" w:themeColor="text1"/>
          <w:sz w:val="20"/>
          <w:szCs w:val="20"/>
          <w:rtl/>
        </w:rPr>
        <w:t xml:space="preserve"> </w:t>
      </w:r>
      <w:r w:rsidRPr="00B42770">
        <w:rPr>
          <w:b/>
          <w:bCs/>
          <w:color w:val="000000" w:themeColor="text1"/>
          <w:sz w:val="20"/>
          <w:szCs w:val="20"/>
          <w:lang w:val="en"/>
        </w:rPr>
        <w:t>zâhar,</w:t>
      </w:r>
      <w:r w:rsidRPr="00B42770">
        <w:rPr>
          <w:color w:val="000000" w:themeColor="text1"/>
          <w:sz w:val="20"/>
          <w:szCs w:val="20"/>
          <w:lang w:val="en"/>
        </w:rPr>
        <w:t xml:space="preserve"> zaw-har'; a primitive root; to gleam; figuratively, </w:t>
      </w:r>
      <w:r w:rsidRPr="0003551B">
        <w:rPr>
          <w:color w:val="C00000"/>
          <w:sz w:val="20"/>
          <w:szCs w:val="20"/>
          <w:lang w:val="en"/>
        </w:rPr>
        <w:t xml:space="preserve">to enlighten </w:t>
      </w:r>
      <w:r w:rsidRPr="00B42770">
        <w:rPr>
          <w:color w:val="000000" w:themeColor="text1"/>
          <w:sz w:val="20"/>
          <w:szCs w:val="20"/>
          <w:lang w:val="en"/>
        </w:rPr>
        <w:t>(</w:t>
      </w:r>
      <w:r w:rsidRPr="0003551B">
        <w:rPr>
          <w:color w:val="C00000"/>
          <w:sz w:val="20"/>
          <w:szCs w:val="20"/>
          <w:lang w:val="en"/>
        </w:rPr>
        <w:t>by caution</w:t>
      </w:r>
      <w:r w:rsidRPr="00B42770">
        <w:rPr>
          <w:color w:val="000000" w:themeColor="text1"/>
          <w:sz w:val="20"/>
          <w:szCs w:val="20"/>
          <w:lang w:val="en"/>
        </w:rPr>
        <w:t>):—</w:t>
      </w:r>
      <w:r w:rsidR="0003551B" w:rsidRPr="0003551B">
        <w:rPr>
          <w:rFonts w:ascii="Calibri" w:eastAsia="Calibri" w:hAnsi="Calibri" w:cs="Arial"/>
          <w:sz w:val="20"/>
          <w:szCs w:val="20"/>
        </w:rPr>
        <w:t xml:space="preserve"> </w:t>
      </w:r>
      <w:r w:rsidR="0003551B" w:rsidRPr="0043069A">
        <w:rPr>
          <w:rFonts w:ascii="Calibri" w:eastAsia="Calibri" w:hAnsi="Calibri" w:cs="Arial"/>
          <w:sz w:val="20"/>
          <w:szCs w:val="20"/>
        </w:rPr>
        <w:t xml:space="preserve">(Translated in King James Version as) </w:t>
      </w:r>
      <w:r w:rsidRPr="00B42770">
        <w:rPr>
          <w:color w:val="000000" w:themeColor="text1"/>
          <w:sz w:val="20"/>
          <w:szCs w:val="20"/>
          <w:lang w:val="en"/>
        </w:rPr>
        <w:t>admonish, shine, teach, (give) warn(-ing).</w:t>
      </w:r>
    </w:p>
    <w:p w:rsidR="00B42770" w:rsidRDefault="00B42770" w:rsidP="0043069A">
      <w:pPr>
        <w:spacing w:after="0" w:line="240" w:lineRule="auto"/>
        <w:ind w:left="1260"/>
        <w:rPr>
          <w:color w:val="000000" w:themeColor="text1"/>
          <w:sz w:val="20"/>
          <w:szCs w:val="20"/>
        </w:rPr>
      </w:pPr>
    </w:p>
    <w:p w:rsidR="002922C4" w:rsidRPr="00E612FE" w:rsidRDefault="002922C4" w:rsidP="0043069A">
      <w:pPr>
        <w:spacing w:after="0" w:line="240" w:lineRule="auto"/>
        <w:ind w:left="1260"/>
        <w:rPr>
          <w:color w:val="000000" w:themeColor="text1"/>
          <w:sz w:val="20"/>
          <w:szCs w:val="20"/>
        </w:rPr>
      </w:pPr>
    </w:p>
    <w:p w:rsidR="000A6890" w:rsidRPr="000C142B" w:rsidRDefault="006479A7" w:rsidP="00083A95">
      <w:pPr>
        <w:pStyle w:val="ListParagraph"/>
        <w:numPr>
          <w:ilvl w:val="0"/>
          <w:numId w:val="6"/>
        </w:numPr>
        <w:ind w:left="1440"/>
        <w:rPr>
          <w:rFonts w:asciiTheme="minorHAnsi" w:hAnsiTheme="minorHAnsi"/>
          <w:color w:val="000000" w:themeColor="text1"/>
          <w:sz w:val="23"/>
          <w:szCs w:val="23"/>
        </w:rPr>
      </w:pPr>
      <w:r w:rsidRPr="000C142B">
        <w:rPr>
          <w:rFonts w:asciiTheme="minorHAnsi" w:hAnsiTheme="minorHAnsi"/>
          <w:color w:val="000000" w:themeColor="text1"/>
          <w:sz w:val="23"/>
          <w:szCs w:val="23"/>
        </w:rPr>
        <w:t xml:space="preserve">The same Hebrew word </w:t>
      </w:r>
      <w:r w:rsidRPr="000C142B">
        <w:rPr>
          <w:b/>
          <w:bCs/>
          <w:color w:val="000000" w:themeColor="text1"/>
          <w:sz w:val="20"/>
          <w:szCs w:val="20"/>
          <w:rtl/>
          <w:lang w:bidi="he-IL"/>
        </w:rPr>
        <w:t>שׁוּ</w:t>
      </w:r>
      <w:r w:rsidRPr="000C142B">
        <w:rPr>
          <w:b/>
          <w:bCs/>
          <w:color w:val="000000" w:themeColor="text1"/>
          <w:rtl/>
          <w:lang w:bidi="he-IL"/>
        </w:rPr>
        <w:t>ב</w:t>
      </w:r>
      <w:r w:rsidRPr="000C142B">
        <w:rPr>
          <w:color w:val="000000" w:themeColor="text1"/>
          <w:rtl/>
        </w:rPr>
        <w:t xml:space="preserve"> </w:t>
      </w:r>
      <w:r w:rsidRPr="000C142B">
        <w:rPr>
          <w:color w:val="000000" w:themeColor="text1"/>
        </w:rPr>
        <w:t xml:space="preserve"> </w:t>
      </w:r>
      <w:r w:rsidRPr="0001092F">
        <w:rPr>
          <w:b/>
          <w:bCs/>
          <w:color w:val="000000" w:themeColor="text1"/>
          <w:highlight w:val="yellow"/>
          <w:lang w:val="en"/>
        </w:rPr>
        <w:t>shûwb</w:t>
      </w:r>
      <w:r w:rsidRPr="000C142B">
        <w:rPr>
          <w:b/>
          <w:bCs/>
          <w:color w:val="000000" w:themeColor="text1"/>
          <w:lang w:val="en"/>
        </w:rPr>
        <w:t xml:space="preserve"> </w:t>
      </w:r>
      <w:r w:rsidR="00BA4DAA" w:rsidRPr="00BA4DAA">
        <w:rPr>
          <w:rFonts w:asciiTheme="minorHAnsi" w:hAnsiTheme="minorHAnsi"/>
          <w:color w:val="000000" w:themeColor="text1"/>
          <w:sz w:val="23"/>
          <w:szCs w:val="23"/>
          <w:lang w:val="en"/>
        </w:rPr>
        <w:t>(Converting)</w:t>
      </w:r>
      <w:r w:rsidR="00BA4DAA">
        <w:rPr>
          <w:b/>
          <w:bCs/>
          <w:color w:val="000000" w:themeColor="text1"/>
          <w:lang w:val="en"/>
        </w:rPr>
        <w:t xml:space="preserve"> </w:t>
      </w:r>
      <w:r w:rsidRPr="000C142B">
        <w:rPr>
          <w:color w:val="000000" w:themeColor="text1"/>
          <w:lang w:val="en"/>
        </w:rPr>
        <w:t>was also</w:t>
      </w:r>
      <w:r w:rsidRPr="000C142B">
        <w:rPr>
          <w:rFonts w:asciiTheme="minorHAnsi" w:hAnsiTheme="minorHAnsi"/>
          <w:color w:val="000000" w:themeColor="text1"/>
          <w:sz w:val="23"/>
          <w:szCs w:val="23"/>
        </w:rPr>
        <w:t xml:space="preserve"> translated in the KJV as “repent,” “return,” and “turn away.” </w:t>
      </w:r>
      <w:r w:rsidR="000C142B" w:rsidRPr="000C142B">
        <w:rPr>
          <w:rFonts w:asciiTheme="minorHAnsi" w:hAnsiTheme="minorHAnsi"/>
          <w:color w:val="000000" w:themeColor="text1"/>
          <w:sz w:val="23"/>
          <w:szCs w:val="23"/>
        </w:rPr>
        <w:t>T</w:t>
      </w:r>
      <w:r w:rsidR="000A6890" w:rsidRPr="000C142B">
        <w:rPr>
          <w:rFonts w:asciiTheme="minorHAnsi" w:hAnsiTheme="minorHAnsi"/>
          <w:color w:val="000000" w:themeColor="text1"/>
          <w:sz w:val="23"/>
          <w:szCs w:val="23"/>
        </w:rPr>
        <w:t xml:space="preserve">he prophet Ezekiel </w:t>
      </w:r>
      <w:r w:rsidR="000C142B" w:rsidRPr="000C142B">
        <w:rPr>
          <w:rFonts w:asciiTheme="minorHAnsi" w:hAnsiTheme="minorHAnsi"/>
          <w:color w:val="000000" w:themeColor="text1"/>
          <w:sz w:val="23"/>
          <w:szCs w:val="23"/>
        </w:rPr>
        <w:t>used this word numerous times in the following passage.</w:t>
      </w:r>
    </w:p>
    <w:p w:rsidR="000A6890" w:rsidRDefault="000A6890" w:rsidP="000A6890">
      <w:pPr>
        <w:spacing w:after="0" w:line="240" w:lineRule="auto"/>
        <w:rPr>
          <w:color w:val="000000" w:themeColor="text1"/>
          <w:sz w:val="23"/>
          <w:szCs w:val="23"/>
        </w:rPr>
      </w:pPr>
    </w:p>
    <w:p w:rsidR="0001092F" w:rsidRDefault="0001092F" w:rsidP="000A6890">
      <w:pPr>
        <w:spacing w:after="0" w:line="240" w:lineRule="auto"/>
        <w:rPr>
          <w:color w:val="000000" w:themeColor="text1"/>
          <w:sz w:val="23"/>
          <w:szCs w:val="23"/>
        </w:rPr>
      </w:pPr>
    </w:p>
    <w:p w:rsidR="0001092F" w:rsidRDefault="0001092F" w:rsidP="000A6890">
      <w:pPr>
        <w:spacing w:after="0" w:line="240" w:lineRule="auto"/>
        <w:rPr>
          <w:color w:val="000000" w:themeColor="text1"/>
          <w:sz w:val="23"/>
          <w:szCs w:val="23"/>
        </w:rPr>
      </w:pPr>
    </w:p>
    <w:p w:rsidR="00EB5100" w:rsidRPr="00EB5100" w:rsidRDefault="00EB5100" w:rsidP="00DF32FE">
      <w:pPr>
        <w:shd w:val="clear" w:color="auto" w:fill="F7FBFB"/>
        <w:spacing w:after="0" w:line="240" w:lineRule="auto"/>
        <w:ind w:left="1620"/>
        <w:rPr>
          <w:b/>
          <w:bCs/>
          <w:color w:val="000000" w:themeColor="text1"/>
          <w:sz w:val="23"/>
          <w:szCs w:val="23"/>
        </w:rPr>
      </w:pPr>
      <w:r w:rsidRPr="00EB5100">
        <w:rPr>
          <w:b/>
          <w:bCs/>
          <w:color w:val="000000" w:themeColor="text1"/>
          <w:sz w:val="23"/>
          <w:szCs w:val="23"/>
        </w:rPr>
        <w:lastRenderedPageBreak/>
        <w:t xml:space="preserve">Ezekiel 18:20-32 </w:t>
      </w:r>
      <w:r w:rsidR="00DF32FE">
        <w:rPr>
          <w:b/>
          <w:bCs/>
          <w:color w:val="000000" w:themeColor="text1"/>
          <w:sz w:val="23"/>
          <w:szCs w:val="23"/>
        </w:rPr>
        <w:t xml:space="preserve"> </w:t>
      </w:r>
    </w:p>
    <w:p w:rsidR="00EB5100" w:rsidRPr="00EB5100" w:rsidRDefault="00DF32FE" w:rsidP="00DF32FE">
      <w:pPr>
        <w:shd w:val="clear" w:color="auto" w:fill="F7FBFB"/>
        <w:spacing w:after="0" w:line="240" w:lineRule="auto"/>
        <w:ind w:left="1620"/>
        <w:rPr>
          <w:color w:val="000000" w:themeColor="text1"/>
          <w:sz w:val="23"/>
          <w:szCs w:val="23"/>
        </w:rPr>
      </w:pPr>
      <w:r w:rsidRPr="00C03551">
        <w:rPr>
          <w:color w:val="000000" w:themeColor="text1"/>
          <w:sz w:val="23"/>
          <w:szCs w:val="23"/>
        </w:rPr>
        <w:t>“</w:t>
      </w:r>
      <w:r w:rsidR="00EB5100" w:rsidRPr="00EB5100">
        <w:rPr>
          <w:color w:val="000000" w:themeColor="text1"/>
          <w:sz w:val="23"/>
          <w:szCs w:val="23"/>
        </w:rPr>
        <w:t xml:space="preserve">The soul that sinneth, it shall die. The son shall not bear the </w:t>
      </w:r>
      <w:r w:rsidR="00EB5100" w:rsidRPr="005C6B77">
        <w:rPr>
          <w:color w:val="C00000"/>
          <w:sz w:val="23"/>
          <w:szCs w:val="23"/>
        </w:rPr>
        <w:t xml:space="preserve">iniquity </w:t>
      </w:r>
      <w:r w:rsidR="005C6B77" w:rsidRPr="00AF0BE6">
        <w:rPr>
          <w:sz w:val="23"/>
          <w:szCs w:val="23"/>
          <w:vertAlign w:val="superscript"/>
        </w:rPr>
        <w:t>(</w:t>
      </w:r>
      <w:r w:rsidR="005C6B77">
        <w:rPr>
          <w:sz w:val="23"/>
          <w:szCs w:val="23"/>
          <w:vertAlign w:val="superscript"/>
        </w:rPr>
        <w:t>5771</w:t>
      </w:r>
      <w:r w:rsidR="005C6B77" w:rsidRPr="00AF0BE6">
        <w:rPr>
          <w:sz w:val="23"/>
          <w:szCs w:val="23"/>
          <w:vertAlign w:val="superscript"/>
        </w:rPr>
        <w:t xml:space="preserve">) </w:t>
      </w:r>
      <w:r w:rsidR="00EB5100" w:rsidRPr="00EB5100">
        <w:rPr>
          <w:color w:val="000000" w:themeColor="text1"/>
          <w:sz w:val="23"/>
          <w:szCs w:val="23"/>
        </w:rPr>
        <w:t xml:space="preserve">of the father, neither shall the father bear the </w:t>
      </w:r>
      <w:r w:rsidR="00EB5100" w:rsidRPr="005C6B77">
        <w:rPr>
          <w:color w:val="C00000"/>
          <w:sz w:val="23"/>
          <w:szCs w:val="23"/>
        </w:rPr>
        <w:t xml:space="preserve">iniquity </w:t>
      </w:r>
      <w:r w:rsidR="005C6B77" w:rsidRPr="00AF0BE6">
        <w:rPr>
          <w:sz w:val="23"/>
          <w:szCs w:val="23"/>
          <w:vertAlign w:val="superscript"/>
        </w:rPr>
        <w:t>(</w:t>
      </w:r>
      <w:r w:rsidR="005C6B77">
        <w:rPr>
          <w:sz w:val="23"/>
          <w:szCs w:val="23"/>
          <w:vertAlign w:val="superscript"/>
        </w:rPr>
        <w:t>5771</w:t>
      </w:r>
      <w:r w:rsidR="005C6B77" w:rsidRPr="00AF0BE6">
        <w:rPr>
          <w:sz w:val="23"/>
          <w:szCs w:val="23"/>
          <w:vertAlign w:val="superscript"/>
        </w:rPr>
        <w:t xml:space="preserve">) </w:t>
      </w:r>
      <w:r w:rsidR="00EB5100" w:rsidRPr="00EB5100">
        <w:rPr>
          <w:color w:val="000000" w:themeColor="text1"/>
          <w:sz w:val="23"/>
          <w:szCs w:val="23"/>
        </w:rPr>
        <w:t xml:space="preserve">of the son: the righteousness of the righteous shall be upon him, and the </w:t>
      </w:r>
      <w:r w:rsidR="00EB5100" w:rsidRPr="005C6B77">
        <w:rPr>
          <w:color w:val="C00000"/>
          <w:sz w:val="23"/>
          <w:szCs w:val="23"/>
        </w:rPr>
        <w:t xml:space="preserve">wickedness </w:t>
      </w:r>
      <w:r w:rsidR="005C6B77" w:rsidRPr="00AF0BE6">
        <w:rPr>
          <w:sz w:val="23"/>
          <w:szCs w:val="23"/>
          <w:vertAlign w:val="superscript"/>
        </w:rPr>
        <w:t>(</w:t>
      </w:r>
      <w:r w:rsidR="005C6B77">
        <w:rPr>
          <w:sz w:val="23"/>
          <w:szCs w:val="23"/>
          <w:vertAlign w:val="superscript"/>
        </w:rPr>
        <w:t>7564</w:t>
      </w:r>
      <w:r w:rsidR="005C6B77" w:rsidRPr="00AF0BE6">
        <w:rPr>
          <w:sz w:val="23"/>
          <w:szCs w:val="23"/>
          <w:vertAlign w:val="superscript"/>
        </w:rPr>
        <w:t xml:space="preserve">) </w:t>
      </w:r>
      <w:r w:rsidR="00EB5100" w:rsidRPr="00EB5100">
        <w:rPr>
          <w:color w:val="000000" w:themeColor="text1"/>
          <w:sz w:val="23"/>
          <w:szCs w:val="23"/>
        </w:rPr>
        <w:t xml:space="preserve">of the </w:t>
      </w:r>
      <w:r w:rsidR="00EB5100" w:rsidRPr="005C6B77">
        <w:rPr>
          <w:color w:val="C00000"/>
          <w:sz w:val="23"/>
          <w:szCs w:val="23"/>
        </w:rPr>
        <w:t xml:space="preserve">wicked </w:t>
      </w:r>
      <w:r w:rsidR="005C6B77" w:rsidRPr="00AF0BE6">
        <w:rPr>
          <w:sz w:val="23"/>
          <w:szCs w:val="23"/>
          <w:vertAlign w:val="superscript"/>
        </w:rPr>
        <w:t>(</w:t>
      </w:r>
      <w:r w:rsidR="005C6B77">
        <w:rPr>
          <w:sz w:val="23"/>
          <w:szCs w:val="23"/>
          <w:vertAlign w:val="superscript"/>
        </w:rPr>
        <w:t>7563</w:t>
      </w:r>
      <w:r w:rsidR="005C6B77" w:rsidRPr="00AF0BE6">
        <w:rPr>
          <w:sz w:val="23"/>
          <w:szCs w:val="23"/>
          <w:vertAlign w:val="superscript"/>
        </w:rPr>
        <w:t xml:space="preserve">) </w:t>
      </w:r>
      <w:r w:rsidR="00EB5100" w:rsidRPr="00EB5100">
        <w:rPr>
          <w:color w:val="000000" w:themeColor="text1"/>
          <w:sz w:val="23"/>
          <w:szCs w:val="23"/>
        </w:rPr>
        <w:t>shall be upon him.</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21 </w:t>
      </w:r>
      <w:r w:rsidRPr="00EB5100">
        <w:rPr>
          <w:color w:val="000000" w:themeColor="text1"/>
          <w:sz w:val="23"/>
          <w:szCs w:val="23"/>
        </w:rPr>
        <w:t xml:space="preserve">But if the </w:t>
      </w:r>
      <w:r w:rsidRPr="005C6B77">
        <w:rPr>
          <w:color w:val="C00000"/>
          <w:sz w:val="23"/>
          <w:szCs w:val="23"/>
        </w:rPr>
        <w:t xml:space="preserve">wicked </w:t>
      </w:r>
      <w:r w:rsidR="005C6B77" w:rsidRPr="00AF0BE6">
        <w:rPr>
          <w:sz w:val="23"/>
          <w:szCs w:val="23"/>
          <w:vertAlign w:val="superscript"/>
        </w:rPr>
        <w:t>(</w:t>
      </w:r>
      <w:r w:rsidR="005C6B77">
        <w:rPr>
          <w:sz w:val="23"/>
          <w:szCs w:val="23"/>
          <w:vertAlign w:val="superscript"/>
        </w:rPr>
        <w:t>7563</w:t>
      </w:r>
      <w:r w:rsidR="005C6B77" w:rsidRPr="00AF0BE6">
        <w:rPr>
          <w:sz w:val="23"/>
          <w:szCs w:val="23"/>
          <w:vertAlign w:val="superscript"/>
        </w:rPr>
        <w:t xml:space="preserve">) </w:t>
      </w:r>
      <w:r w:rsidRPr="00EB5100">
        <w:rPr>
          <w:color w:val="000000" w:themeColor="text1"/>
          <w:sz w:val="23"/>
          <w:szCs w:val="23"/>
        </w:rPr>
        <w:t xml:space="preserve">will </w:t>
      </w:r>
      <w:r w:rsidRPr="000A6890">
        <w:rPr>
          <w:color w:val="0000FF"/>
          <w:sz w:val="23"/>
          <w:szCs w:val="23"/>
        </w:rPr>
        <w:t>turn</w:t>
      </w:r>
      <w:r w:rsidRPr="000A6890">
        <w:rPr>
          <w:color w:val="000000" w:themeColor="text1"/>
          <w:sz w:val="23"/>
          <w:szCs w:val="23"/>
        </w:rPr>
        <w:t xml:space="preserve"> </w:t>
      </w:r>
      <w:r w:rsidR="000A6890" w:rsidRPr="000A6890">
        <w:rPr>
          <w:color w:val="000000" w:themeColor="text1"/>
          <w:sz w:val="23"/>
          <w:szCs w:val="23"/>
          <w:vertAlign w:val="superscript"/>
        </w:rPr>
        <w:t>(7725)</w:t>
      </w:r>
      <w:r w:rsidR="000A6890">
        <w:rPr>
          <w:color w:val="000000" w:themeColor="text1"/>
          <w:sz w:val="23"/>
          <w:szCs w:val="23"/>
        </w:rPr>
        <w:t xml:space="preserve"> </w:t>
      </w:r>
      <w:r w:rsidRPr="00EB5100">
        <w:rPr>
          <w:color w:val="000000" w:themeColor="text1"/>
          <w:sz w:val="23"/>
          <w:szCs w:val="23"/>
        </w:rPr>
        <w:t>from all his sins that he hath committed, and keep all my statutes, and do that which is lawful and right, he shall surely live, he shall not die.</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22 </w:t>
      </w:r>
      <w:r w:rsidRPr="00EB5100">
        <w:rPr>
          <w:color w:val="000000" w:themeColor="text1"/>
          <w:sz w:val="23"/>
          <w:szCs w:val="23"/>
        </w:rPr>
        <w:t xml:space="preserve">All his </w:t>
      </w:r>
      <w:r w:rsidRPr="005C6B77">
        <w:rPr>
          <w:color w:val="C00000"/>
          <w:sz w:val="23"/>
          <w:szCs w:val="23"/>
        </w:rPr>
        <w:t xml:space="preserve">transgressions </w:t>
      </w:r>
      <w:r w:rsidR="005C6B77" w:rsidRPr="00AF0BE6">
        <w:rPr>
          <w:sz w:val="23"/>
          <w:szCs w:val="23"/>
          <w:vertAlign w:val="superscript"/>
        </w:rPr>
        <w:t>(</w:t>
      </w:r>
      <w:r w:rsidR="005C6B77">
        <w:rPr>
          <w:sz w:val="23"/>
          <w:szCs w:val="23"/>
          <w:vertAlign w:val="superscript"/>
        </w:rPr>
        <w:t>6588</w:t>
      </w:r>
      <w:r w:rsidR="005C6B77" w:rsidRPr="00AF0BE6">
        <w:rPr>
          <w:sz w:val="23"/>
          <w:szCs w:val="23"/>
          <w:vertAlign w:val="superscript"/>
        </w:rPr>
        <w:t xml:space="preserve">) </w:t>
      </w:r>
      <w:r w:rsidRPr="00EB5100">
        <w:rPr>
          <w:color w:val="000000" w:themeColor="text1"/>
          <w:sz w:val="23"/>
          <w:szCs w:val="23"/>
        </w:rPr>
        <w:t xml:space="preserve">that he hath committed, they shall not be mentioned unto him: </w:t>
      </w:r>
      <w:r w:rsidRPr="00414E7D">
        <w:rPr>
          <w:color w:val="000000" w:themeColor="text1"/>
          <w:sz w:val="23"/>
          <w:szCs w:val="23"/>
          <w:u w:val="single" w:color="FF0000"/>
        </w:rPr>
        <w:t>in his righteousness that he hath done he shall live</w:t>
      </w:r>
      <w:r w:rsidRPr="00EB5100">
        <w:rPr>
          <w:color w:val="000000" w:themeColor="text1"/>
          <w:sz w:val="23"/>
          <w:szCs w:val="23"/>
        </w:rPr>
        <w:t>.</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23 </w:t>
      </w:r>
      <w:r w:rsidRPr="00EB5100">
        <w:rPr>
          <w:color w:val="000000" w:themeColor="text1"/>
          <w:sz w:val="23"/>
          <w:szCs w:val="23"/>
        </w:rPr>
        <w:t xml:space="preserve">Have I any pleasure at all that the </w:t>
      </w:r>
      <w:r w:rsidRPr="005C6B77">
        <w:rPr>
          <w:color w:val="C00000"/>
          <w:sz w:val="23"/>
          <w:szCs w:val="23"/>
        </w:rPr>
        <w:t xml:space="preserve">wicked </w:t>
      </w:r>
      <w:r w:rsidR="005C6B77" w:rsidRPr="00AF0BE6">
        <w:rPr>
          <w:sz w:val="23"/>
          <w:szCs w:val="23"/>
          <w:vertAlign w:val="superscript"/>
        </w:rPr>
        <w:t>(</w:t>
      </w:r>
      <w:r w:rsidR="005C6B77">
        <w:rPr>
          <w:sz w:val="23"/>
          <w:szCs w:val="23"/>
          <w:vertAlign w:val="superscript"/>
        </w:rPr>
        <w:t>7563</w:t>
      </w:r>
      <w:r w:rsidR="005C6B77" w:rsidRPr="00AF0BE6">
        <w:rPr>
          <w:sz w:val="23"/>
          <w:szCs w:val="23"/>
          <w:vertAlign w:val="superscript"/>
        </w:rPr>
        <w:t xml:space="preserve">) </w:t>
      </w:r>
      <w:r w:rsidRPr="00EB5100">
        <w:rPr>
          <w:color w:val="000000" w:themeColor="text1"/>
          <w:sz w:val="23"/>
          <w:szCs w:val="23"/>
        </w:rPr>
        <w:t xml:space="preserve">should die? saith the Lord God: and not that he should </w:t>
      </w:r>
      <w:r w:rsidRPr="00C91444">
        <w:rPr>
          <w:color w:val="0000FF"/>
          <w:sz w:val="23"/>
          <w:szCs w:val="23"/>
        </w:rPr>
        <w:t>return</w:t>
      </w:r>
      <w:r w:rsidRPr="00EB5100">
        <w:rPr>
          <w:color w:val="000000" w:themeColor="text1"/>
          <w:sz w:val="23"/>
          <w:szCs w:val="23"/>
        </w:rPr>
        <w:t xml:space="preserve"> </w:t>
      </w:r>
      <w:r w:rsidR="00C91444" w:rsidRPr="000A6890">
        <w:rPr>
          <w:color w:val="000000" w:themeColor="text1"/>
          <w:sz w:val="23"/>
          <w:szCs w:val="23"/>
          <w:vertAlign w:val="superscript"/>
        </w:rPr>
        <w:t>(7725)</w:t>
      </w:r>
      <w:r w:rsidR="00C91444">
        <w:rPr>
          <w:color w:val="000000" w:themeColor="text1"/>
          <w:sz w:val="23"/>
          <w:szCs w:val="23"/>
        </w:rPr>
        <w:t xml:space="preserve"> </w:t>
      </w:r>
      <w:r w:rsidRPr="00EB5100">
        <w:rPr>
          <w:color w:val="000000" w:themeColor="text1"/>
          <w:sz w:val="23"/>
          <w:szCs w:val="23"/>
        </w:rPr>
        <w:t>from his ways, and live?</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24 </w:t>
      </w:r>
      <w:r w:rsidRPr="00EB5100">
        <w:rPr>
          <w:color w:val="000000" w:themeColor="text1"/>
          <w:sz w:val="23"/>
          <w:szCs w:val="23"/>
        </w:rPr>
        <w:t xml:space="preserve">But when the righteous </w:t>
      </w:r>
      <w:r w:rsidRPr="00C91444">
        <w:rPr>
          <w:color w:val="0000FF"/>
          <w:sz w:val="23"/>
          <w:szCs w:val="23"/>
        </w:rPr>
        <w:t>turneth away</w:t>
      </w:r>
      <w:r w:rsidRPr="00EB5100">
        <w:rPr>
          <w:color w:val="000000" w:themeColor="text1"/>
          <w:sz w:val="23"/>
          <w:szCs w:val="23"/>
        </w:rPr>
        <w:t xml:space="preserve"> </w:t>
      </w:r>
      <w:r w:rsidR="00C91444" w:rsidRPr="000A6890">
        <w:rPr>
          <w:color w:val="000000" w:themeColor="text1"/>
          <w:sz w:val="23"/>
          <w:szCs w:val="23"/>
          <w:vertAlign w:val="superscript"/>
        </w:rPr>
        <w:t>(7725)</w:t>
      </w:r>
      <w:r w:rsidR="00C91444">
        <w:rPr>
          <w:color w:val="000000" w:themeColor="text1"/>
          <w:sz w:val="23"/>
          <w:szCs w:val="23"/>
        </w:rPr>
        <w:t xml:space="preserve"> </w:t>
      </w:r>
      <w:r w:rsidRPr="00414E7D">
        <w:rPr>
          <w:color w:val="000000" w:themeColor="text1"/>
          <w:sz w:val="23"/>
          <w:szCs w:val="23"/>
          <w:u w:val="single" w:color="FF0000"/>
        </w:rPr>
        <w:t>from his righteousness</w:t>
      </w:r>
      <w:r w:rsidRPr="00EB5100">
        <w:rPr>
          <w:color w:val="000000" w:themeColor="text1"/>
          <w:sz w:val="23"/>
          <w:szCs w:val="23"/>
        </w:rPr>
        <w:t xml:space="preserve">, and committeth </w:t>
      </w:r>
      <w:r w:rsidRPr="005C6B77">
        <w:rPr>
          <w:color w:val="C00000"/>
          <w:sz w:val="23"/>
          <w:szCs w:val="23"/>
        </w:rPr>
        <w:t>iniquity</w:t>
      </w:r>
      <w:r w:rsidRPr="00EB5100">
        <w:rPr>
          <w:color w:val="000000" w:themeColor="text1"/>
          <w:sz w:val="23"/>
          <w:szCs w:val="23"/>
        </w:rPr>
        <w:t xml:space="preserve">, </w:t>
      </w:r>
      <w:r w:rsidR="005C6B77" w:rsidRPr="00AF0BE6">
        <w:rPr>
          <w:sz w:val="23"/>
          <w:szCs w:val="23"/>
          <w:vertAlign w:val="superscript"/>
        </w:rPr>
        <w:t>(</w:t>
      </w:r>
      <w:r w:rsidR="005C6B77">
        <w:rPr>
          <w:sz w:val="23"/>
          <w:szCs w:val="23"/>
          <w:vertAlign w:val="superscript"/>
        </w:rPr>
        <w:t>5766</w:t>
      </w:r>
      <w:r w:rsidR="005C6B77" w:rsidRPr="00AF0BE6">
        <w:rPr>
          <w:sz w:val="23"/>
          <w:szCs w:val="23"/>
          <w:vertAlign w:val="superscript"/>
        </w:rPr>
        <w:t xml:space="preserve">) </w:t>
      </w:r>
      <w:r w:rsidRPr="00EB5100">
        <w:rPr>
          <w:color w:val="000000" w:themeColor="text1"/>
          <w:sz w:val="23"/>
          <w:szCs w:val="23"/>
        </w:rPr>
        <w:t xml:space="preserve">and doeth according to all the </w:t>
      </w:r>
      <w:r w:rsidRPr="005C6B77">
        <w:rPr>
          <w:color w:val="C00000"/>
          <w:sz w:val="23"/>
          <w:szCs w:val="23"/>
        </w:rPr>
        <w:t xml:space="preserve">abominations </w:t>
      </w:r>
      <w:r w:rsidR="005C6B77" w:rsidRPr="00AF0BE6">
        <w:rPr>
          <w:sz w:val="23"/>
          <w:szCs w:val="23"/>
          <w:vertAlign w:val="superscript"/>
        </w:rPr>
        <w:t>(</w:t>
      </w:r>
      <w:r w:rsidR="005C6B77">
        <w:rPr>
          <w:sz w:val="23"/>
          <w:szCs w:val="23"/>
          <w:vertAlign w:val="superscript"/>
        </w:rPr>
        <w:t>8441</w:t>
      </w:r>
      <w:r w:rsidR="005C6B77" w:rsidRPr="00AF0BE6">
        <w:rPr>
          <w:sz w:val="23"/>
          <w:szCs w:val="23"/>
          <w:vertAlign w:val="superscript"/>
        </w:rPr>
        <w:t xml:space="preserve">) </w:t>
      </w:r>
      <w:r w:rsidRPr="00EB5100">
        <w:rPr>
          <w:color w:val="000000" w:themeColor="text1"/>
          <w:sz w:val="23"/>
          <w:szCs w:val="23"/>
        </w:rPr>
        <w:t xml:space="preserve">that the </w:t>
      </w:r>
      <w:r w:rsidRPr="00343BDD">
        <w:rPr>
          <w:color w:val="C00000"/>
          <w:sz w:val="23"/>
          <w:szCs w:val="23"/>
        </w:rPr>
        <w:t xml:space="preserve">wicked </w:t>
      </w:r>
      <w:r w:rsidR="00343BDD" w:rsidRPr="00AF0BE6">
        <w:rPr>
          <w:sz w:val="23"/>
          <w:szCs w:val="23"/>
          <w:vertAlign w:val="superscript"/>
        </w:rPr>
        <w:t>(</w:t>
      </w:r>
      <w:r w:rsidR="00343BDD">
        <w:rPr>
          <w:sz w:val="23"/>
          <w:szCs w:val="23"/>
          <w:vertAlign w:val="superscript"/>
        </w:rPr>
        <w:t>7563</w:t>
      </w:r>
      <w:r w:rsidR="00343BDD" w:rsidRPr="00AF0BE6">
        <w:rPr>
          <w:sz w:val="23"/>
          <w:szCs w:val="23"/>
          <w:vertAlign w:val="superscript"/>
        </w:rPr>
        <w:t xml:space="preserve">) </w:t>
      </w:r>
      <w:r w:rsidRPr="00EB5100">
        <w:rPr>
          <w:color w:val="000000" w:themeColor="text1"/>
          <w:sz w:val="23"/>
          <w:szCs w:val="23"/>
        </w:rPr>
        <w:t xml:space="preserve">man doeth, shall he live? </w:t>
      </w:r>
      <w:r w:rsidRPr="00414E7D">
        <w:rPr>
          <w:color w:val="000000" w:themeColor="text1"/>
          <w:sz w:val="23"/>
          <w:szCs w:val="23"/>
          <w:u w:val="single" w:color="FF0000"/>
        </w:rPr>
        <w:t>All his righteousness that he hath done</w:t>
      </w:r>
      <w:r w:rsidRPr="00EB5100">
        <w:rPr>
          <w:color w:val="000000" w:themeColor="text1"/>
          <w:sz w:val="23"/>
          <w:szCs w:val="23"/>
        </w:rPr>
        <w:t xml:space="preserve"> shall not be mentioned: in his </w:t>
      </w:r>
      <w:r w:rsidRPr="00343BDD">
        <w:rPr>
          <w:color w:val="C00000"/>
          <w:sz w:val="23"/>
          <w:szCs w:val="23"/>
        </w:rPr>
        <w:t xml:space="preserve">trespass </w:t>
      </w:r>
      <w:r w:rsidR="00343BDD" w:rsidRPr="00AF0BE6">
        <w:rPr>
          <w:sz w:val="23"/>
          <w:szCs w:val="23"/>
          <w:vertAlign w:val="superscript"/>
        </w:rPr>
        <w:t>(</w:t>
      </w:r>
      <w:r w:rsidR="00343BDD">
        <w:rPr>
          <w:sz w:val="23"/>
          <w:szCs w:val="23"/>
          <w:vertAlign w:val="superscript"/>
        </w:rPr>
        <w:t>4603</w:t>
      </w:r>
      <w:r w:rsidR="00343BDD" w:rsidRPr="00AF0BE6">
        <w:rPr>
          <w:sz w:val="23"/>
          <w:szCs w:val="23"/>
          <w:vertAlign w:val="superscript"/>
        </w:rPr>
        <w:t xml:space="preserve">) </w:t>
      </w:r>
      <w:r w:rsidRPr="00EB5100">
        <w:rPr>
          <w:color w:val="000000" w:themeColor="text1"/>
          <w:sz w:val="23"/>
          <w:szCs w:val="23"/>
        </w:rPr>
        <w:t xml:space="preserve">that he hath </w:t>
      </w:r>
      <w:r w:rsidRPr="00343BDD">
        <w:rPr>
          <w:color w:val="C00000"/>
          <w:sz w:val="23"/>
          <w:szCs w:val="23"/>
        </w:rPr>
        <w:t>trespassed</w:t>
      </w:r>
      <w:r w:rsidRPr="00EB5100">
        <w:rPr>
          <w:color w:val="000000" w:themeColor="text1"/>
          <w:sz w:val="23"/>
          <w:szCs w:val="23"/>
        </w:rPr>
        <w:t xml:space="preserve">, </w:t>
      </w:r>
      <w:r w:rsidR="00343BDD" w:rsidRPr="00AF0BE6">
        <w:rPr>
          <w:sz w:val="23"/>
          <w:szCs w:val="23"/>
          <w:vertAlign w:val="superscript"/>
        </w:rPr>
        <w:t>(</w:t>
      </w:r>
      <w:r w:rsidR="00343BDD">
        <w:rPr>
          <w:sz w:val="23"/>
          <w:szCs w:val="23"/>
          <w:vertAlign w:val="superscript"/>
        </w:rPr>
        <w:t>4604</w:t>
      </w:r>
      <w:r w:rsidR="00343BDD" w:rsidRPr="00AF0BE6">
        <w:rPr>
          <w:sz w:val="23"/>
          <w:szCs w:val="23"/>
          <w:vertAlign w:val="superscript"/>
        </w:rPr>
        <w:t xml:space="preserve">) </w:t>
      </w:r>
      <w:r w:rsidRPr="00EB5100">
        <w:rPr>
          <w:color w:val="000000" w:themeColor="text1"/>
          <w:sz w:val="23"/>
          <w:szCs w:val="23"/>
        </w:rPr>
        <w:t xml:space="preserve">and in his </w:t>
      </w:r>
      <w:r w:rsidRPr="00343BDD">
        <w:rPr>
          <w:color w:val="C00000"/>
          <w:sz w:val="23"/>
          <w:szCs w:val="23"/>
        </w:rPr>
        <w:t xml:space="preserve">sin </w:t>
      </w:r>
      <w:r w:rsidR="00343BDD" w:rsidRPr="00AF0BE6">
        <w:rPr>
          <w:sz w:val="23"/>
          <w:szCs w:val="23"/>
          <w:vertAlign w:val="superscript"/>
        </w:rPr>
        <w:t>(</w:t>
      </w:r>
      <w:r w:rsidR="00343BDD">
        <w:rPr>
          <w:sz w:val="23"/>
          <w:szCs w:val="23"/>
          <w:vertAlign w:val="superscript"/>
        </w:rPr>
        <w:t>2403</w:t>
      </w:r>
      <w:r w:rsidR="00343BDD" w:rsidRPr="00AF0BE6">
        <w:rPr>
          <w:sz w:val="23"/>
          <w:szCs w:val="23"/>
          <w:vertAlign w:val="superscript"/>
        </w:rPr>
        <w:t xml:space="preserve">) </w:t>
      </w:r>
      <w:r w:rsidRPr="00EB5100">
        <w:rPr>
          <w:color w:val="000000" w:themeColor="text1"/>
          <w:sz w:val="23"/>
          <w:szCs w:val="23"/>
        </w:rPr>
        <w:t xml:space="preserve">that he hath </w:t>
      </w:r>
      <w:r w:rsidRPr="00343BDD">
        <w:rPr>
          <w:color w:val="C00000"/>
          <w:sz w:val="23"/>
          <w:szCs w:val="23"/>
        </w:rPr>
        <w:t>sinned</w:t>
      </w:r>
      <w:r w:rsidRPr="00EB5100">
        <w:rPr>
          <w:color w:val="000000" w:themeColor="text1"/>
          <w:sz w:val="23"/>
          <w:szCs w:val="23"/>
        </w:rPr>
        <w:t>,</w:t>
      </w:r>
      <w:r w:rsidR="00343BDD" w:rsidRPr="00343BDD">
        <w:rPr>
          <w:sz w:val="23"/>
          <w:szCs w:val="23"/>
          <w:vertAlign w:val="superscript"/>
        </w:rPr>
        <w:t xml:space="preserve"> </w:t>
      </w:r>
      <w:r w:rsidR="00343BDD" w:rsidRPr="00AF0BE6">
        <w:rPr>
          <w:sz w:val="23"/>
          <w:szCs w:val="23"/>
          <w:vertAlign w:val="superscript"/>
        </w:rPr>
        <w:t>(</w:t>
      </w:r>
      <w:r w:rsidR="00343BDD">
        <w:rPr>
          <w:sz w:val="23"/>
          <w:szCs w:val="23"/>
          <w:vertAlign w:val="superscript"/>
        </w:rPr>
        <w:t>2398</w:t>
      </w:r>
      <w:r w:rsidR="003A0CC0" w:rsidRPr="00AF0BE6">
        <w:rPr>
          <w:sz w:val="23"/>
          <w:szCs w:val="23"/>
          <w:vertAlign w:val="superscript"/>
        </w:rPr>
        <w:t xml:space="preserve">) </w:t>
      </w:r>
      <w:r w:rsidR="003A0CC0" w:rsidRPr="00EB5100">
        <w:rPr>
          <w:color w:val="000000" w:themeColor="text1"/>
          <w:sz w:val="23"/>
          <w:szCs w:val="23"/>
        </w:rPr>
        <w:t>in</w:t>
      </w:r>
      <w:r w:rsidRPr="00EB5100">
        <w:rPr>
          <w:color w:val="000000" w:themeColor="text1"/>
          <w:sz w:val="23"/>
          <w:szCs w:val="23"/>
        </w:rPr>
        <w:t xml:space="preserve"> them shall he die.</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25 </w:t>
      </w:r>
      <w:r w:rsidRPr="00EB5100">
        <w:rPr>
          <w:color w:val="000000" w:themeColor="text1"/>
          <w:sz w:val="23"/>
          <w:szCs w:val="23"/>
        </w:rPr>
        <w:t>Yet ye say, The way of the Lord is not equal. Hear now, O house of Israel; Is not my way equal? are not your ways unequal?</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26 </w:t>
      </w:r>
      <w:r w:rsidRPr="00EB5100">
        <w:rPr>
          <w:color w:val="000000" w:themeColor="text1"/>
          <w:sz w:val="23"/>
          <w:szCs w:val="23"/>
        </w:rPr>
        <w:t xml:space="preserve">When a righteous man </w:t>
      </w:r>
      <w:r w:rsidRPr="00C91444">
        <w:rPr>
          <w:color w:val="0000FF"/>
          <w:sz w:val="23"/>
          <w:szCs w:val="23"/>
        </w:rPr>
        <w:t xml:space="preserve">turneth away </w:t>
      </w:r>
      <w:r w:rsidR="00C91444" w:rsidRPr="000A6890">
        <w:rPr>
          <w:color w:val="000000" w:themeColor="text1"/>
          <w:sz w:val="23"/>
          <w:szCs w:val="23"/>
          <w:vertAlign w:val="superscript"/>
        </w:rPr>
        <w:t>(7725)</w:t>
      </w:r>
      <w:r w:rsidR="00C91444">
        <w:rPr>
          <w:color w:val="000000" w:themeColor="text1"/>
          <w:sz w:val="23"/>
          <w:szCs w:val="23"/>
        </w:rPr>
        <w:t xml:space="preserve"> </w:t>
      </w:r>
      <w:r w:rsidRPr="00414E7D">
        <w:rPr>
          <w:color w:val="000000" w:themeColor="text1"/>
          <w:sz w:val="23"/>
          <w:szCs w:val="23"/>
          <w:u w:val="single" w:color="FF0000"/>
        </w:rPr>
        <w:t>from his righteousness</w:t>
      </w:r>
      <w:r w:rsidRPr="00EB5100">
        <w:rPr>
          <w:color w:val="000000" w:themeColor="text1"/>
          <w:sz w:val="23"/>
          <w:szCs w:val="23"/>
        </w:rPr>
        <w:t xml:space="preserve">, and committeth </w:t>
      </w:r>
      <w:r w:rsidRPr="005C6B77">
        <w:rPr>
          <w:color w:val="C00000"/>
          <w:sz w:val="23"/>
          <w:szCs w:val="23"/>
        </w:rPr>
        <w:t>iniquity</w:t>
      </w:r>
      <w:r w:rsidRPr="00EB5100">
        <w:rPr>
          <w:color w:val="000000" w:themeColor="text1"/>
          <w:sz w:val="23"/>
          <w:szCs w:val="23"/>
        </w:rPr>
        <w:t>,</w:t>
      </w:r>
      <w:r w:rsidR="005C6B77" w:rsidRPr="005C6B77">
        <w:rPr>
          <w:sz w:val="23"/>
          <w:szCs w:val="23"/>
          <w:vertAlign w:val="superscript"/>
        </w:rPr>
        <w:t xml:space="preserve"> </w:t>
      </w:r>
      <w:r w:rsidR="005C6B77" w:rsidRPr="00AF0BE6">
        <w:rPr>
          <w:sz w:val="23"/>
          <w:szCs w:val="23"/>
          <w:vertAlign w:val="superscript"/>
        </w:rPr>
        <w:t>(</w:t>
      </w:r>
      <w:r w:rsidR="005C6B77">
        <w:rPr>
          <w:sz w:val="23"/>
          <w:szCs w:val="23"/>
          <w:vertAlign w:val="superscript"/>
        </w:rPr>
        <w:t>5766</w:t>
      </w:r>
      <w:r w:rsidR="005C6B77" w:rsidRPr="00AF0BE6">
        <w:rPr>
          <w:sz w:val="23"/>
          <w:szCs w:val="23"/>
          <w:vertAlign w:val="superscript"/>
        </w:rPr>
        <w:t xml:space="preserve">) </w:t>
      </w:r>
      <w:r w:rsidRPr="00EB5100">
        <w:rPr>
          <w:color w:val="000000" w:themeColor="text1"/>
          <w:sz w:val="23"/>
          <w:szCs w:val="23"/>
        </w:rPr>
        <w:t xml:space="preserve"> and dieth in them; for his </w:t>
      </w:r>
      <w:r w:rsidRPr="005C6B77">
        <w:rPr>
          <w:color w:val="C00000"/>
          <w:sz w:val="23"/>
          <w:szCs w:val="23"/>
        </w:rPr>
        <w:t xml:space="preserve">iniquity </w:t>
      </w:r>
      <w:r w:rsidR="005C6B77" w:rsidRPr="00AF0BE6">
        <w:rPr>
          <w:sz w:val="23"/>
          <w:szCs w:val="23"/>
          <w:vertAlign w:val="superscript"/>
        </w:rPr>
        <w:t>(</w:t>
      </w:r>
      <w:r w:rsidR="005C6B77">
        <w:rPr>
          <w:sz w:val="23"/>
          <w:szCs w:val="23"/>
          <w:vertAlign w:val="superscript"/>
        </w:rPr>
        <w:t>5766</w:t>
      </w:r>
      <w:r w:rsidR="005C6B77" w:rsidRPr="00AF0BE6">
        <w:rPr>
          <w:sz w:val="23"/>
          <w:szCs w:val="23"/>
          <w:vertAlign w:val="superscript"/>
        </w:rPr>
        <w:t xml:space="preserve">) </w:t>
      </w:r>
      <w:r w:rsidRPr="00EB5100">
        <w:rPr>
          <w:color w:val="000000" w:themeColor="text1"/>
          <w:sz w:val="23"/>
          <w:szCs w:val="23"/>
        </w:rPr>
        <w:t>that he hath done shall he die.</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27 </w:t>
      </w:r>
      <w:r w:rsidRPr="00EB5100">
        <w:rPr>
          <w:color w:val="000000" w:themeColor="text1"/>
          <w:sz w:val="23"/>
          <w:szCs w:val="23"/>
        </w:rPr>
        <w:t xml:space="preserve">Again, when the wicked man </w:t>
      </w:r>
      <w:r w:rsidRPr="00C91444">
        <w:rPr>
          <w:color w:val="0000FF"/>
          <w:sz w:val="23"/>
          <w:szCs w:val="23"/>
        </w:rPr>
        <w:t xml:space="preserve">turneth away </w:t>
      </w:r>
      <w:r w:rsidR="00C91444" w:rsidRPr="000A6890">
        <w:rPr>
          <w:color w:val="000000" w:themeColor="text1"/>
          <w:sz w:val="23"/>
          <w:szCs w:val="23"/>
          <w:vertAlign w:val="superscript"/>
        </w:rPr>
        <w:t>(7725)</w:t>
      </w:r>
      <w:r w:rsidR="00C91444">
        <w:rPr>
          <w:color w:val="000000" w:themeColor="text1"/>
          <w:sz w:val="23"/>
          <w:szCs w:val="23"/>
        </w:rPr>
        <w:t xml:space="preserve"> </w:t>
      </w:r>
      <w:r w:rsidRPr="00EB5100">
        <w:rPr>
          <w:color w:val="000000" w:themeColor="text1"/>
          <w:sz w:val="23"/>
          <w:szCs w:val="23"/>
        </w:rPr>
        <w:t>from his wickedness that he hath committed, and doeth that which is lawful and right, he shall save his soul alive.</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28 </w:t>
      </w:r>
      <w:r w:rsidRPr="00EB5100">
        <w:rPr>
          <w:color w:val="000000" w:themeColor="text1"/>
          <w:sz w:val="23"/>
          <w:szCs w:val="23"/>
        </w:rPr>
        <w:t xml:space="preserve">Because he considereth, and </w:t>
      </w:r>
      <w:r w:rsidRPr="00C91444">
        <w:rPr>
          <w:color w:val="0000FF"/>
          <w:sz w:val="23"/>
          <w:szCs w:val="23"/>
        </w:rPr>
        <w:t>turneth away</w:t>
      </w:r>
      <w:r w:rsidRPr="00EB5100">
        <w:rPr>
          <w:color w:val="000000" w:themeColor="text1"/>
          <w:sz w:val="23"/>
          <w:szCs w:val="23"/>
        </w:rPr>
        <w:t xml:space="preserve"> </w:t>
      </w:r>
      <w:r w:rsidR="00C91444" w:rsidRPr="000A6890">
        <w:rPr>
          <w:color w:val="000000" w:themeColor="text1"/>
          <w:sz w:val="23"/>
          <w:szCs w:val="23"/>
          <w:vertAlign w:val="superscript"/>
        </w:rPr>
        <w:t>(7725)</w:t>
      </w:r>
      <w:r w:rsidR="00C91444">
        <w:rPr>
          <w:color w:val="000000" w:themeColor="text1"/>
          <w:sz w:val="23"/>
          <w:szCs w:val="23"/>
        </w:rPr>
        <w:t xml:space="preserve"> </w:t>
      </w:r>
      <w:r w:rsidRPr="00EB5100">
        <w:rPr>
          <w:color w:val="000000" w:themeColor="text1"/>
          <w:sz w:val="23"/>
          <w:szCs w:val="23"/>
        </w:rPr>
        <w:t xml:space="preserve">from all his </w:t>
      </w:r>
      <w:r w:rsidRPr="00343BDD">
        <w:rPr>
          <w:color w:val="C00000"/>
          <w:sz w:val="23"/>
          <w:szCs w:val="23"/>
        </w:rPr>
        <w:t xml:space="preserve">transgressions </w:t>
      </w:r>
      <w:r w:rsidR="00343BDD" w:rsidRPr="00AF0BE6">
        <w:rPr>
          <w:sz w:val="23"/>
          <w:szCs w:val="23"/>
          <w:vertAlign w:val="superscript"/>
        </w:rPr>
        <w:t>(</w:t>
      </w:r>
      <w:r w:rsidR="00343BDD">
        <w:rPr>
          <w:sz w:val="23"/>
          <w:szCs w:val="23"/>
          <w:vertAlign w:val="superscript"/>
        </w:rPr>
        <w:t>6588</w:t>
      </w:r>
      <w:r w:rsidR="00343BDD" w:rsidRPr="00AF0BE6">
        <w:rPr>
          <w:sz w:val="23"/>
          <w:szCs w:val="23"/>
          <w:vertAlign w:val="superscript"/>
        </w:rPr>
        <w:t xml:space="preserve">) </w:t>
      </w:r>
      <w:r w:rsidRPr="00EB5100">
        <w:rPr>
          <w:color w:val="000000" w:themeColor="text1"/>
          <w:sz w:val="23"/>
          <w:szCs w:val="23"/>
        </w:rPr>
        <w:t>that he hath committed, he shall surely live, he shall not die.</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29 </w:t>
      </w:r>
      <w:r w:rsidRPr="00EB5100">
        <w:rPr>
          <w:color w:val="000000" w:themeColor="text1"/>
          <w:sz w:val="23"/>
          <w:szCs w:val="23"/>
        </w:rPr>
        <w:t>Yet saith the house of Israel, The way of the Lord is not equal. O house of Israel, are not my ways equal? are not your ways unequal?</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30 </w:t>
      </w:r>
      <w:r w:rsidRPr="00EB5100">
        <w:rPr>
          <w:color w:val="000000" w:themeColor="text1"/>
          <w:sz w:val="23"/>
          <w:szCs w:val="23"/>
        </w:rPr>
        <w:t xml:space="preserve">Therefore I will judge you, O house of Israel, </w:t>
      </w:r>
      <w:r w:rsidR="00343BDD" w:rsidRPr="00EB5100">
        <w:rPr>
          <w:color w:val="000000" w:themeColor="text1"/>
          <w:sz w:val="23"/>
          <w:szCs w:val="23"/>
        </w:rPr>
        <w:t>everyone</w:t>
      </w:r>
      <w:r w:rsidRPr="00EB5100">
        <w:rPr>
          <w:color w:val="000000" w:themeColor="text1"/>
          <w:sz w:val="23"/>
          <w:szCs w:val="23"/>
        </w:rPr>
        <w:t xml:space="preserve"> according to his ways, saith the Lord God. </w:t>
      </w:r>
      <w:r w:rsidRPr="00C91444">
        <w:rPr>
          <w:color w:val="0000FF"/>
          <w:sz w:val="23"/>
          <w:szCs w:val="23"/>
        </w:rPr>
        <w:t>Repent</w:t>
      </w:r>
      <w:r w:rsidRPr="00EB5100">
        <w:rPr>
          <w:color w:val="000000" w:themeColor="text1"/>
          <w:sz w:val="23"/>
          <w:szCs w:val="23"/>
        </w:rPr>
        <w:t>,</w:t>
      </w:r>
      <w:r w:rsidR="00C91444" w:rsidRPr="00C91444">
        <w:rPr>
          <w:color w:val="000000" w:themeColor="text1"/>
          <w:sz w:val="23"/>
          <w:szCs w:val="23"/>
          <w:vertAlign w:val="superscript"/>
        </w:rPr>
        <w:t xml:space="preserve"> </w:t>
      </w:r>
      <w:r w:rsidR="00C91444" w:rsidRPr="000A6890">
        <w:rPr>
          <w:color w:val="000000" w:themeColor="text1"/>
          <w:sz w:val="23"/>
          <w:szCs w:val="23"/>
          <w:vertAlign w:val="superscript"/>
        </w:rPr>
        <w:t>(7725</w:t>
      </w:r>
      <w:r w:rsidR="00343BDD" w:rsidRPr="000A6890">
        <w:rPr>
          <w:color w:val="000000" w:themeColor="text1"/>
          <w:sz w:val="23"/>
          <w:szCs w:val="23"/>
          <w:vertAlign w:val="superscript"/>
        </w:rPr>
        <w:t>)</w:t>
      </w:r>
      <w:r w:rsidR="00343BDD">
        <w:rPr>
          <w:color w:val="000000" w:themeColor="text1"/>
          <w:sz w:val="23"/>
          <w:szCs w:val="23"/>
        </w:rPr>
        <w:t xml:space="preserve"> </w:t>
      </w:r>
      <w:r w:rsidR="00343BDD" w:rsidRPr="00EB5100">
        <w:rPr>
          <w:color w:val="000000" w:themeColor="text1"/>
          <w:sz w:val="23"/>
          <w:szCs w:val="23"/>
        </w:rPr>
        <w:t>and</w:t>
      </w:r>
      <w:r w:rsidRPr="00EB5100">
        <w:rPr>
          <w:color w:val="000000" w:themeColor="text1"/>
          <w:sz w:val="23"/>
          <w:szCs w:val="23"/>
        </w:rPr>
        <w:t xml:space="preserve"> </w:t>
      </w:r>
      <w:r w:rsidRPr="00C91444">
        <w:rPr>
          <w:color w:val="0000FF"/>
          <w:sz w:val="23"/>
          <w:szCs w:val="23"/>
        </w:rPr>
        <w:t xml:space="preserve">turn </w:t>
      </w:r>
      <w:r w:rsidR="00C91444" w:rsidRPr="000A6890">
        <w:rPr>
          <w:color w:val="000000" w:themeColor="text1"/>
          <w:sz w:val="23"/>
          <w:szCs w:val="23"/>
          <w:vertAlign w:val="superscript"/>
        </w:rPr>
        <w:t>(7725)</w:t>
      </w:r>
      <w:r w:rsidR="00C91444">
        <w:rPr>
          <w:color w:val="000000" w:themeColor="text1"/>
          <w:sz w:val="23"/>
          <w:szCs w:val="23"/>
        </w:rPr>
        <w:t xml:space="preserve"> </w:t>
      </w:r>
      <w:r w:rsidRPr="00EB5100">
        <w:rPr>
          <w:color w:val="000000" w:themeColor="text1"/>
          <w:sz w:val="23"/>
          <w:szCs w:val="23"/>
        </w:rPr>
        <w:t xml:space="preserve">yourselves from all your </w:t>
      </w:r>
      <w:r w:rsidRPr="00343BDD">
        <w:rPr>
          <w:color w:val="C00000"/>
          <w:sz w:val="23"/>
          <w:szCs w:val="23"/>
        </w:rPr>
        <w:t>transgressions</w:t>
      </w:r>
      <w:r w:rsidRPr="00EB5100">
        <w:rPr>
          <w:color w:val="000000" w:themeColor="text1"/>
          <w:sz w:val="23"/>
          <w:szCs w:val="23"/>
        </w:rPr>
        <w:t>;</w:t>
      </w:r>
      <w:r w:rsidR="00343BDD" w:rsidRPr="00343BDD">
        <w:rPr>
          <w:sz w:val="23"/>
          <w:szCs w:val="23"/>
          <w:vertAlign w:val="superscript"/>
        </w:rPr>
        <w:t xml:space="preserve"> </w:t>
      </w:r>
      <w:r w:rsidR="00343BDD" w:rsidRPr="00AF0BE6">
        <w:rPr>
          <w:sz w:val="23"/>
          <w:szCs w:val="23"/>
          <w:vertAlign w:val="superscript"/>
        </w:rPr>
        <w:t>(</w:t>
      </w:r>
      <w:r w:rsidR="00343BDD">
        <w:rPr>
          <w:sz w:val="23"/>
          <w:szCs w:val="23"/>
          <w:vertAlign w:val="superscript"/>
        </w:rPr>
        <w:t>6588</w:t>
      </w:r>
      <w:r w:rsidR="00343BDD" w:rsidRPr="00AF0BE6">
        <w:rPr>
          <w:sz w:val="23"/>
          <w:szCs w:val="23"/>
          <w:vertAlign w:val="superscript"/>
        </w:rPr>
        <w:t xml:space="preserve">) </w:t>
      </w:r>
      <w:r w:rsidRPr="00EB5100">
        <w:rPr>
          <w:color w:val="000000" w:themeColor="text1"/>
          <w:sz w:val="23"/>
          <w:szCs w:val="23"/>
        </w:rPr>
        <w:t xml:space="preserve"> so </w:t>
      </w:r>
      <w:r w:rsidRPr="00343BDD">
        <w:rPr>
          <w:color w:val="C00000"/>
          <w:sz w:val="23"/>
          <w:szCs w:val="23"/>
        </w:rPr>
        <w:t xml:space="preserve">iniquity </w:t>
      </w:r>
      <w:r w:rsidR="00343BDD" w:rsidRPr="00AF0BE6">
        <w:rPr>
          <w:sz w:val="23"/>
          <w:szCs w:val="23"/>
          <w:vertAlign w:val="superscript"/>
        </w:rPr>
        <w:t>(</w:t>
      </w:r>
      <w:r w:rsidR="00343BDD">
        <w:rPr>
          <w:sz w:val="23"/>
          <w:szCs w:val="23"/>
          <w:vertAlign w:val="superscript"/>
        </w:rPr>
        <w:t>5771</w:t>
      </w:r>
      <w:r w:rsidR="00343BDD" w:rsidRPr="00AF0BE6">
        <w:rPr>
          <w:sz w:val="23"/>
          <w:szCs w:val="23"/>
          <w:vertAlign w:val="superscript"/>
        </w:rPr>
        <w:t xml:space="preserve">) </w:t>
      </w:r>
      <w:r w:rsidRPr="00EB5100">
        <w:rPr>
          <w:color w:val="000000" w:themeColor="text1"/>
          <w:sz w:val="23"/>
          <w:szCs w:val="23"/>
        </w:rPr>
        <w:t xml:space="preserve">shall not be your </w:t>
      </w:r>
      <w:r w:rsidRPr="00343BDD">
        <w:rPr>
          <w:color w:val="C00000"/>
          <w:sz w:val="23"/>
          <w:szCs w:val="23"/>
        </w:rPr>
        <w:t>ruin</w:t>
      </w:r>
      <w:r w:rsidRPr="00EB5100">
        <w:rPr>
          <w:color w:val="000000" w:themeColor="text1"/>
          <w:sz w:val="23"/>
          <w:szCs w:val="23"/>
        </w:rPr>
        <w:t>.</w:t>
      </w:r>
      <w:r w:rsidR="00343BDD" w:rsidRPr="00343BDD">
        <w:rPr>
          <w:sz w:val="23"/>
          <w:szCs w:val="23"/>
          <w:vertAlign w:val="superscript"/>
        </w:rPr>
        <w:t xml:space="preserve"> </w:t>
      </w:r>
      <w:r w:rsidR="00343BDD" w:rsidRPr="00AF0BE6">
        <w:rPr>
          <w:sz w:val="23"/>
          <w:szCs w:val="23"/>
          <w:vertAlign w:val="superscript"/>
        </w:rPr>
        <w:t>(</w:t>
      </w:r>
      <w:r w:rsidR="00343BDD">
        <w:rPr>
          <w:sz w:val="23"/>
          <w:szCs w:val="23"/>
          <w:vertAlign w:val="superscript"/>
        </w:rPr>
        <w:t>4383</w:t>
      </w:r>
      <w:r w:rsidR="00343BDD" w:rsidRPr="00AF0BE6">
        <w:rPr>
          <w:sz w:val="23"/>
          <w:szCs w:val="23"/>
          <w:vertAlign w:val="superscript"/>
        </w:rPr>
        <w:t>)</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31 </w:t>
      </w:r>
      <w:r w:rsidRPr="00EB5100">
        <w:rPr>
          <w:color w:val="000000" w:themeColor="text1"/>
          <w:sz w:val="23"/>
          <w:szCs w:val="23"/>
        </w:rPr>
        <w:t xml:space="preserve">Cast away from you all your </w:t>
      </w:r>
      <w:r w:rsidRPr="00343BDD">
        <w:rPr>
          <w:color w:val="C00000"/>
          <w:sz w:val="23"/>
          <w:szCs w:val="23"/>
        </w:rPr>
        <w:t>transgressions</w:t>
      </w:r>
      <w:r w:rsidRPr="00EB5100">
        <w:rPr>
          <w:color w:val="000000" w:themeColor="text1"/>
          <w:sz w:val="23"/>
          <w:szCs w:val="23"/>
        </w:rPr>
        <w:t>,</w:t>
      </w:r>
      <w:r w:rsidR="00343BDD" w:rsidRPr="00343BDD">
        <w:rPr>
          <w:sz w:val="23"/>
          <w:szCs w:val="23"/>
          <w:vertAlign w:val="superscript"/>
        </w:rPr>
        <w:t xml:space="preserve"> </w:t>
      </w:r>
      <w:r w:rsidR="00343BDD" w:rsidRPr="00AF0BE6">
        <w:rPr>
          <w:sz w:val="23"/>
          <w:szCs w:val="23"/>
          <w:vertAlign w:val="superscript"/>
        </w:rPr>
        <w:t>(</w:t>
      </w:r>
      <w:r w:rsidR="00343BDD">
        <w:rPr>
          <w:sz w:val="23"/>
          <w:szCs w:val="23"/>
          <w:vertAlign w:val="superscript"/>
        </w:rPr>
        <w:t>6588</w:t>
      </w:r>
      <w:r w:rsidR="00343BDD" w:rsidRPr="00AF0BE6">
        <w:rPr>
          <w:sz w:val="23"/>
          <w:szCs w:val="23"/>
          <w:vertAlign w:val="superscript"/>
        </w:rPr>
        <w:t xml:space="preserve">) </w:t>
      </w:r>
      <w:r w:rsidRPr="00EB5100">
        <w:rPr>
          <w:color w:val="000000" w:themeColor="text1"/>
          <w:sz w:val="23"/>
          <w:szCs w:val="23"/>
        </w:rPr>
        <w:t xml:space="preserve"> whereby ye have </w:t>
      </w:r>
      <w:r w:rsidRPr="00343BDD">
        <w:rPr>
          <w:color w:val="C00000"/>
          <w:sz w:val="23"/>
          <w:szCs w:val="23"/>
        </w:rPr>
        <w:t>transgressed</w:t>
      </w:r>
      <w:r w:rsidRPr="00EB5100">
        <w:rPr>
          <w:color w:val="000000" w:themeColor="text1"/>
          <w:sz w:val="23"/>
          <w:szCs w:val="23"/>
        </w:rPr>
        <w:t>;</w:t>
      </w:r>
      <w:r w:rsidR="00343BDD" w:rsidRPr="00343BDD">
        <w:rPr>
          <w:sz w:val="23"/>
          <w:szCs w:val="23"/>
          <w:vertAlign w:val="superscript"/>
        </w:rPr>
        <w:t xml:space="preserve"> </w:t>
      </w:r>
      <w:r w:rsidR="00343BDD" w:rsidRPr="00AF0BE6">
        <w:rPr>
          <w:sz w:val="23"/>
          <w:szCs w:val="23"/>
          <w:vertAlign w:val="superscript"/>
        </w:rPr>
        <w:t>(</w:t>
      </w:r>
      <w:r w:rsidR="00343BDD">
        <w:rPr>
          <w:sz w:val="23"/>
          <w:szCs w:val="23"/>
          <w:vertAlign w:val="superscript"/>
        </w:rPr>
        <w:t>6586</w:t>
      </w:r>
      <w:r w:rsidR="00343BDD" w:rsidRPr="00AF0BE6">
        <w:rPr>
          <w:sz w:val="23"/>
          <w:szCs w:val="23"/>
          <w:vertAlign w:val="superscript"/>
        </w:rPr>
        <w:t xml:space="preserve">) </w:t>
      </w:r>
      <w:r w:rsidRPr="00EB5100">
        <w:rPr>
          <w:color w:val="000000" w:themeColor="text1"/>
          <w:sz w:val="23"/>
          <w:szCs w:val="23"/>
        </w:rPr>
        <w:t xml:space="preserve"> and make you a new heart and a new spirit: for why will ye die, O house of Israel?</w:t>
      </w:r>
    </w:p>
    <w:p w:rsidR="00EB5100" w:rsidRPr="00EB5100" w:rsidRDefault="00EB5100" w:rsidP="00DF32FE">
      <w:pPr>
        <w:shd w:val="clear" w:color="auto" w:fill="F7FBFB"/>
        <w:spacing w:after="0" w:line="240" w:lineRule="auto"/>
        <w:ind w:left="1620"/>
        <w:rPr>
          <w:color w:val="000000" w:themeColor="text1"/>
          <w:sz w:val="23"/>
          <w:szCs w:val="23"/>
        </w:rPr>
      </w:pPr>
      <w:r w:rsidRPr="00EB5100">
        <w:rPr>
          <w:color w:val="000000" w:themeColor="text1"/>
          <w:sz w:val="23"/>
          <w:szCs w:val="23"/>
          <w:vertAlign w:val="superscript"/>
        </w:rPr>
        <w:t>32 </w:t>
      </w:r>
      <w:r w:rsidRPr="0001092F">
        <w:rPr>
          <w:b/>
          <w:bCs/>
          <w:color w:val="000000" w:themeColor="text1"/>
          <w:sz w:val="23"/>
          <w:szCs w:val="23"/>
        </w:rPr>
        <w:t xml:space="preserve">For I have no pleasure in the death of him that dieth, saith the Lord God: wherefore </w:t>
      </w:r>
      <w:r w:rsidRPr="0001092F">
        <w:rPr>
          <w:b/>
          <w:bCs/>
          <w:color w:val="0000FF"/>
          <w:sz w:val="23"/>
          <w:szCs w:val="23"/>
        </w:rPr>
        <w:t xml:space="preserve">turn </w:t>
      </w:r>
      <w:r w:rsidRPr="0001092F">
        <w:rPr>
          <w:b/>
          <w:bCs/>
          <w:color w:val="000000" w:themeColor="text1"/>
          <w:sz w:val="23"/>
          <w:szCs w:val="23"/>
        </w:rPr>
        <w:t>yourselves, and live ye</w:t>
      </w:r>
      <w:r w:rsidRPr="00EB5100">
        <w:rPr>
          <w:color w:val="000000" w:themeColor="text1"/>
          <w:sz w:val="23"/>
          <w:szCs w:val="23"/>
        </w:rPr>
        <w:t>.</w:t>
      </w:r>
      <w:r w:rsidR="00DF32FE">
        <w:rPr>
          <w:color w:val="000000" w:themeColor="text1"/>
          <w:sz w:val="23"/>
          <w:szCs w:val="23"/>
        </w:rPr>
        <w:t>”</w:t>
      </w:r>
      <w:r w:rsidR="00DF32FE" w:rsidRPr="00DF32FE">
        <w:rPr>
          <w:rFonts w:asciiTheme="majorBidi" w:eastAsia="Calibri" w:hAnsiTheme="majorBidi" w:cstheme="majorBidi"/>
          <w:b/>
          <w:bCs/>
          <w:color w:val="000000" w:themeColor="text1"/>
          <w:sz w:val="16"/>
          <w:szCs w:val="16"/>
        </w:rPr>
        <w:t xml:space="preserve"> </w:t>
      </w:r>
      <w:r w:rsidR="00DF32FE" w:rsidRPr="00643B5A">
        <w:rPr>
          <w:rFonts w:asciiTheme="majorBidi" w:eastAsia="Calibri" w:hAnsiTheme="majorBidi" w:cstheme="majorBidi"/>
          <w:b/>
          <w:bCs/>
          <w:color w:val="000000" w:themeColor="text1"/>
          <w:sz w:val="16"/>
          <w:szCs w:val="16"/>
        </w:rPr>
        <w:t>(KJV)</w:t>
      </w:r>
    </w:p>
    <w:p w:rsidR="00AF0BE6" w:rsidRDefault="00AF0BE6" w:rsidP="00AF0BE6">
      <w:pPr>
        <w:spacing w:after="0" w:line="240" w:lineRule="auto"/>
        <w:rPr>
          <w:color w:val="C00000"/>
          <w:sz w:val="23"/>
          <w:szCs w:val="23"/>
        </w:rPr>
      </w:pPr>
    </w:p>
    <w:p w:rsidR="00BA4DAA" w:rsidRDefault="00BA4DAA" w:rsidP="00083A95">
      <w:pPr>
        <w:pStyle w:val="ListParagraph"/>
        <w:numPr>
          <w:ilvl w:val="0"/>
          <w:numId w:val="6"/>
        </w:numPr>
        <w:ind w:left="2340"/>
        <w:rPr>
          <w:rFonts w:asciiTheme="minorHAnsi" w:hAnsiTheme="minorHAnsi"/>
          <w:color w:val="000000" w:themeColor="text1"/>
          <w:sz w:val="23"/>
          <w:szCs w:val="23"/>
        </w:rPr>
      </w:pPr>
      <w:r w:rsidRPr="00226E20">
        <w:rPr>
          <w:rFonts w:asciiTheme="minorHAnsi" w:hAnsiTheme="minorHAnsi"/>
          <w:color w:val="000000" w:themeColor="text1"/>
          <w:sz w:val="23"/>
          <w:szCs w:val="23"/>
        </w:rPr>
        <w:t>Based</w:t>
      </w:r>
      <w:r>
        <w:rPr>
          <w:rFonts w:asciiTheme="minorHAnsi" w:hAnsiTheme="minorHAnsi"/>
          <w:color w:val="000000" w:themeColor="text1"/>
          <w:sz w:val="23"/>
          <w:szCs w:val="23"/>
        </w:rPr>
        <w:t xml:space="preserve"> on what we learned in Part 1, and so far in this study, do you think this passage applies only to the house of Israel or to all of us?</w:t>
      </w:r>
    </w:p>
    <w:p w:rsidR="00BA4DAA" w:rsidRDefault="00BA4DAA" w:rsidP="00AF0BE6">
      <w:pPr>
        <w:spacing w:after="0" w:line="240" w:lineRule="auto"/>
        <w:rPr>
          <w:color w:val="C00000"/>
          <w:sz w:val="23"/>
          <w:szCs w:val="23"/>
        </w:rPr>
      </w:pPr>
    </w:p>
    <w:p w:rsidR="00343BDD" w:rsidRPr="007B2771" w:rsidRDefault="003A0CC0" w:rsidP="002922C4">
      <w:pPr>
        <w:shd w:val="clear" w:color="auto" w:fill="FFFFF0"/>
        <w:spacing w:after="0" w:line="240" w:lineRule="auto"/>
        <w:ind w:left="1800"/>
        <w:rPr>
          <w:b/>
          <w:bCs/>
          <w:color w:val="C00000"/>
          <w:sz w:val="20"/>
          <w:szCs w:val="20"/>
        </w:rPr>
      </w:pPr>
      <w:r w:rsidRPr="007B2771">
        <w:rPr>
          <w:b/>
          <w:bCs/>
          <w:color w:val="C00000"/>
          <w:sz w:val="20"/>
          <w:szCs w:val="20"/>
        </w:rPr>
        <w:t xml:space="preserve">Abominations </w:t>
      </w:r>
      <w:r w:rsidRPr="007B2771">
        <w:rPr>
          <w:b/>
          <w:bCs/>
          <w:sz w:val="20"/>
          <w:szCs w:val="20"/>
        </w:rPr>
        <w:t>8441</w:t>
      </w:r>
      <w:r w:rsidR="00CE29F9" w:rsidRPr="007B2771">
        <w:rPr>
          <w:b/>
          <w:bCs/>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תּוֹעֵבַה</w:t>
      </w:r>
      <w:r w:rsidR="0041780A" w:rsidRPr="007B2771">
        <w:rPr>
          <w:color w:val="000000" w:themeColor="text1"/>
          <w:sz w:val="20"/>
          <w:szCs w:val="20"/>
          <w:rtl/>
        </w:rPr>
        <w:t xml:space="preserve"> </w:t>
      </w:r>
      <w:r w:rsidR="007C7777">
        <w:rPr>
          <w:color w:val="000000" w:themeColor="text1"/>
          <w:sz w:val="20"/>
          <w:szCs w:val="20"/>
        </w:rPr>
        <w:t xml:space="preserve"> </w:t>
      </w:r>
      <w:r w:rsidR="0041780A" w:rsidRPr="007B2771">
        <w:rPr>
          <w:b/>
          <w:bCs/>
          <w:color w:val="000000" w:themeColor="text1"/>
          <w:sz w:val="20"/>
          <w:szCs w:val="20"/>
          <w:lang w:val="en"/>
        </w:rPr>
        <w:t>tôwʻêbah,</w:t>
      </w:r>
      <w:r w:rsidR="0041780A" w:rsidRPr="007B2771">
        <w:rPr>
          <w:color w:val="000000" w:themeColor="text1"/>
          <w:sz w:val="20"/>
          <w:szCs w:val="20"/>
          <w:lang w:val="en"/>
        </w:rPr>
        <w:t xml:space="preserve"> to-ay-baw'; or </w:t>
      </w:r>
      <w:r w:rsidR="0041780A" w:rsidRPr="007B2771">
        <w:rPr>
          <w:color w:val="000000" w:themeColor="text1"/>
          <w:sz w:val="20"/>
          <w:szCs w:val="20"/>
          <w:rtl/>
        </w:rPr>
        <w:t>תֹּעֵבַה</w:t>
      </w:r>
      <w:r w:rsidR="0041780A" w:rsidRPr="007B2771">
        <w:rPr>
          <w:color w:val="000000" w:themeColor="text1"/>
          <w:sz w:val="20"/>
          <w:szCs w:val="20"/>
          <w:lang w:val="en"/>
        </w:rPr>
        <w:t xml:space="preserve"> tôʻêbah; feminine active participle of 8581; properly, </w:t>
      </w:r>
      <w:r w:rsidR="0041780A" w:rsidRPr="007B2771">
        <w:rPr>
          <w:color w:val="C00000"/>
          <w:sz w:val="20"/>
          <w:szCs w:val="20"/>
          <w:lang w:val="en"/>
        </w:rPr>
        <w:t>something disgusting</w:t>
      </w:r>
      <w:r w:rsidR="0041780A" w:rsidRPr="007B2771">
        <w:rPr>
          <w:color w:val="000000" w:themeColor="text1"/>
          <w:sz w:val="20"/>
          <w:szCs w:val="20"/>
          <w:lang w:val="en"/>
        </w:rPr>
        <w:t xml:space="preserve"> (</w:t>
      </w:r>
      <w:r w:rsidR="0041780A" w:rsidRPr="007B2771">
        <w:rPr>
          <w:color w:val="C00000"/>
          <w:sz w:val="20"/>
          <w:szCs w:val="20"/>
          <w:lang w:val="en"/>
        </w:rPr>
        <w:t>morally</w:t>
      </w:r>
      <w:r w:rsidR="0041780A" w:rsidRPr="007B2771">
        <w:rPr>
          <w:color w:val="000000" w:themeColor="text1"/>
          <w:sz w:val="20"/>
          <w:szCs w:val="20"/>
          <w:lang w:val="en"/>
        </w:rPr>
        <w:t xml:space="preserve">), </w:t>
      </w:r>
      <w:r w:rsidR="0041780A" w:rsidRPr="007B2771">
        <w:rPr>
          <w:color w:val="C00000"/>
          <w:sz w:val="20"/>
          <w:szCs w:val="20"/>
          <w:lang w:val="en"/>
        </w:rPr>
        <w:t>i.e.</w:t>
      </w:r>
      <w:r w:rsidR="0041780A" w:rsidRPr="007B2771">
        <w:rPr>
          <w:color w:val="000000" w:themeColor="text1"/>
          <w:sz w:val="20"/>
          <w:szCs w:val="20"/>
          <w:lang w:val="en"/>
        </w:rPr>
        <w:t xml:space="preserve"> (as noun) </w:t>
      </w:r>
      <w:r w:rsidR="0041780A" w:rsidRPr="007B2771">
        <w:rPr>
          <w:color w:val="C00000"/>
          <w:sz w:val="20"/>
          <w:szCs w:val="20"/>
          <w:lang w:val="en"/>
        </w:rPr>
        <w:t xml:space="preserve">an abhorrence; especially idolatry or </w:t>
      </w:r>
      <w:r w:rsidR="0041780A" w:rsidRPr="007B2771">
        <w:rPr>
          <w:color w:val="000000" w:themeColor="text1"/>
          <w:sz w:val="20"/>
          <w:szCs w:val="20"/>
          <w:lang w:val="en"/>
        </w:rPr>
        <w:t xml:space="preserve">(concretely) </w:t>
      </w:r>
      <w:r w:rsidR="0041780A" w:rsidRPr="007B2771">
        <w:rPr>
          <w:color w:val="C00000"/>
          <w:sz w:val="20"/>
          <w:szCs w:val="20"/>
          <w:lang w:val="en"/>
        </w:rPr>
        <w:t>an idol</w:t>
      </w:r>
      <w:r w:rsidR="007B2771" w:rsidRPr="007B2771">
        <w:rPr>
          <w:color w:val="000000" w:themeColor="text1"/>
          <w:sz w:val="20"/>
          <w:szCs w:val="20"/>
          <w:lang w:val="en"/>
        </w:rPr>
        <w:t>: —</w:t>
      </w:r>
      <w:r w:rsidR="007B2771" w:rsidRPr="007B2771">
        <w:rPr>
          <w:sz w:val="20"/>
          <w:szCs w:val="20"/>
        </w:rPr>
        <w:t xml:space="preserve"> </w:t>
      </w:r>
      <w:r w:rsidR="007B2771" w:rsidRPr="007B2771">
        <w:rPr>
          <w:color w:val="000000" w:themeColor="text1"/>
          <w:sz w:val="20"/>
          <w:szCs w:val="20"/>
        </w:rPr>
        <w:t xml:space="preserve">(Translated in King James Version as) </w:t>
      </w:r>
      <w:r w:rsidR="0041780A" w:rsidRPr="007B2771">
        <w:rPr>
          <w:color w:val="000000" w:themeColor="text1"/>
          <w:sz w:val="20"/>
          <w:szCs w:val="20"/>
          <w:lang w:val="en"/>
        </w:rPr>
        <w:t>abominable (custom, thing), abomination.</w:t>
      </w:r>
    </w:p>
    <w:p w:rsidR="00343BDD" w:rsidRPr="007B2771" w:rsidRDefault="00343BDD" w:rsidP="007B2771">
      <w:pPr>
        <w:spacing w:after="0" w:line="240" w:lineRule="auto"/>
        <w:ind w:left="1800"/>
        <w:rPr>
          <w:b/>
          <w:bCs/>
          <w:color w:val="C00000"/>
          <w:sz w:val="16"/>
          <w:szCs w:val="16"/>
        </w:rPr>
      </w:pPr>
    </w:p>
    <w:p w:rsidR="00343BDD"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Iniquity</w:t>
      </w:r>
      <w:r w:rsidRPr="007B2771">
        <w:rPr>
          <w:b/>
          <w:bCs/>
          <w:color w:val="000000" w:themeColor="text1"/>
          <w:sz w:val="20"/>
          <w:szCs w:val="20"/>
        </w:rPr>
        <w:t xml:space="preserve"> </w:t>
      </w:r>
      <w:r w:rsidRPr="007B2771">
        <w:rPr>
          <w:b/>
          <w:bCs/>
          <w:sz w:val="20"/>
          <w:szCs w:val="20"/>
        </w:rPr>
        <w:t>5766</w:t>
      </w:r>
      <w:r w:rsidR="00CE29F9" w:rsidRPr="007B2771">
        <w:rPr>
          <w:b/>
          <w:bCs/>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עֶוֶל</w:t>
      </w:r>
      <w:r w:rsidR="0041780A" w:rsidRPr="007C7777">
        <w:rPr>
          <w:rFonts w:asciiTheme="majorBidi" w:hAnsiTheme="majorBidi" w:cstheme="majorBidi"/>
          <w:color w:val="000000" w:themeColor="text1"/>
          <w:rtl/>
        </w:rPr>
        <w:t xml:space="preserve"> </w:t>
      </w:r>
      <w:r w:rsidR="0041780A" w:rsidRPr="007C7777">
        <w:rPr>
          <w:rFonts w:asciiTheme="majorBidi" w:hAnsiTheme="majorBidi" w:cstheme="majorBidi"/>
          <w:b/>
          <w:bCs/>
          <w:color w:val="000000" w:themeColor="text1"/>
          <w:lang w:val="en"/>
        </w:rPr>
        <w:t>ʻ</w:t>
      </w:r>
      <w:r w:rsidR="007C7777">
        <w:rPr>
          <w:b/>
          <w:bCs/>
          <w:color w:val="000000" w:themeColor="text1"/>
          <w:sz w:val="20"/>
          <w:szCs w:val="20"/>
          <w:lang w:val="en"/>
        </w:rPr>
        <w:t xml:space="preserve"> </w:t>
      </w:r>
      <w:r w:rsidR="0041780A" w:rsidRPr="007B2771">
        <w:rPr>
          <w:b/>
          <w:bCs/>
          <w:color w:val="000000" w:themeColor="text1"/>
          <w:sz w:val="20"/>
          <w:szCs w:val="20"/>
          <w:lang w:val="en"/>
        </w:rPr>
        <w:t>evel,</w:t>
      </w:r>
      <w:r w:rsidR="0041780A" w:rsidRPr="007B2771">
        <w:rPr>
          <w:color w:val="000000" w:themeColor="text1"/>
          <w:sz w:val="20"/>
          <w:szCs w:val="20"/>
          <w:lang w:val="en"/>
        </w:rPr>
        <w:t xml:space="preserve"> eh'-vel; or </w:t>
      </w:r>
      <w:r w:rsidR="0041780A" w:rsidRPr="007B2771">
        <w:rPr>
          <w:color w:val="000000" w:themeColor="text1"/>
          <w:sz w:val="20"/>
          <w:szCs w:val="20"/>
          <w:rtl/>
        </w:rPr>
        <w:t>עָוֶל</w:t>
      </w:r>
      <w:r w:rsidR="0041780A" w:rsidRPr="007B2771">
        <w:rPr>
          <w:color w:val="000000" w:themeColor="text1"/>
          <w:sz w:val="20"/>
          <w:szCs w:val="20"/>
          <w:lang w:val="en"/>
        </w:rPr>
        <w:t xml:space="preserve"> ʻâvel; and (feminine) </w:t>
      </w:r>
      <w:r w:rsidR="0041780A" w:rsidRPr="007B2771">
        <w:rPr>
          <w:color w:val="000000" w:themeColor="text1"/>
          <w:sz w:val="20"/>
          <w:szCs w:val="20"/>
          <w:rtl/>
        </w:rPr>
        <w:t>עַוְלָה</w:t>
      </w:r>
      <w:r w:rsidR="0041780A" w:rsidRPr="007B2771">
        <w:rPr>
          <w:color w:val="000000" w:themeColor="text1"/>
          <w:sz w:val="20"/>
          <w:szCs w:val="20"/>
          <w:lang w:val="en"/>
        </w:rPr>
        <w:t xml:space="preserve"> ʻavlâh; or </w:t>
      </w:r>
      <w:r w:rsidR="0041780A" w:rsidRPr="007B2771">
        <w:rPr>
          <w:color w:val="000000" w:themeColor="text1"/>
          <w:sz w:val="20"/>
          <w:szCs w:val="20"/>
          <w:rtl/>
        </w:rPr>
        <w:t>עוֹלָה</w:t>
      </w:r>
      <w:r w:rsidR="0041780A" w:rsidRPr="007B2771">
        <w:rPr>
          <w:color w:val="000000" w:themeColor="text1"/>
          <w:sz w:val="20"/>
          <w:szCs w:val="20"/>
          <w:lang w:val="en"/>
        </w:rPr>
        <w:t xml:space="preserve"> ʻôwlâh; or </w:t>
      </w:r>
      <w:r w:rsidR="0041780A" w:rsidRPr="007B2771">
        <w:rPr>
          <w:color w:val="000000" w:themeColor="text1"/>
          <w:sz w:val="20"/>
          <w:szCs w:val="20"/>
          <w:rtl/>
        </w:rPr>
        <w:t>עֹלָה</w:t>
      </w:r>
      <w:r w:rsidR="0041780A" w:rsidRPr="007B2771">
        <w:rPr>
          <w:color w:val="000000" w:themeColor="text1"/>
          <w:sz w:val="20"/>
          <w:szCs w:val="20"/>
          <w:lang w:val="en"/>
        </w:rPr>
        <w:t xml:space="preserve"> ʻôlâh; from </w:t>
      </w:r>
      <w:r w:rsidR="0041780A" w:rsidRPr="007B2771">
        <w:rPr>
          <w:color w:val="0000FF"/>
          <w:sz w:val="20"/>
          <w:szCs w:val="20"/>
          <w:lang w:val="en"/>
        </w:rPr>
        <w:t>5765</w:t>
      </w:r>
      <w:r w:rsidR="0041780A" w:rsidRPr="007B2771">
        <w:rPr>
          <w:color w:val="000000" w:themeColor="text1"/>
          <w:sz w:val="20"/>
          <w:szCs w:val="20"/>
          <w:lang w:val="en"/>
        </w:rPr>
        <w:t>; (</w:t>
      </w:r>
      <w:r w:rsidR="0041780A" w:rsidRPr="007B2771">
        <w:rPr>
          <w:color w:val="C00000"/>
          <w:sz w:val="20"/>
          <w:szCs w:val="20"/>
          <w:lang w:val="en"/>
        </w:rPr>
        <w:t>moral</w:t>
      </w:r>
      <w:r w:rsidR="0041780A" w:rsidRPr="007B2771">
        <w:rPr>
          <w:color w:val="000000" w:themeColor="text1"/>
          <w:sz w:val="20"/>
          <w:szCs w:val="20"/>
          <w:lang w:val="en"/>
        </w:rPr>
        <w:t xml:space="preserve">) </w:t>
      </w:r>
      <w:r w:rsidR="0041780A" w:rsidRPr="007B2771">
        <w:rPr>
          <w:color w:val="C00000"/>
          <w:sz w:val="20"/>
          <w:szCs w:val="20"/>
          <w:lang w:val="en"/>
        </w:rPr>
        <w:t>evil</w:t>
      </w:r>
      <w:r w:rsidR="007B2771" w:rsidRPr="007B2771">
        <w:rPr>
          <w:color w:val="000000" w:themeColor="text1"/>
          <w:sz w:val="20"/>
          <w:szCs w:val="20"/>
          <w:lang w:val="en"/>
        </w:rPr>
        <w:t>: —</w:t>
      </w:r>
      <w:r w:rsidR="007B2771" w:rsidRPr="007B2771">
        <w:rPr>
          <w:sz w:val="20"/>
          <w:szCs w:val="20"/>
        </w:rPr>
        <w:t xml:space="preserve"> </w:t>
      </w:r>
      <w:r w:rsidR="007B2771" w:rsidRPr="007B2771">
        <w:rPr>
          <w:color w:val="000000" w:themeColor="text1"/>
          <w:sz w:val="20"/>
          <w:szCs w:val="20"/>
        </w:rPr>
        <w:t xml:space="preserve">(Translated in King James Version as) </w:t>
      </w:r>
      <w:r w:rsidR="0041780A" w:rsidRPr="007B2771">
        <w:rPr>
          <w:color w:val="000000" w:themeColor="text1"/>
          <w:sz w:val="20"/>
          <w:szCs w:val="20"/>
          <w:lang w:val="en"/>
        </w:rPr>
        <w:t>iniquity, perverseness, unjust(-ly), unrighteousness(-ly); wicked(-ness).</w:t>
      </w:r>
    </w:p>
    <w:p w:rsidR="0041780A" w:rsidRPr="007B2771" w:rsidRDefault="0041780A" w:rsidP="002922C4">
      <w:pPr>
        <w:shd w:val="clear" w:color="auto" w:fill="FFFFF0"/>
        <w:spacing w:after="0" w:line="240" w:lineRule="auto"/>
        <w:ind w:left="1800"/>
        <w:rPr>
          <w:color w:val="000000" w:themeColor="text1"/>
          <w:sz w:val="10"/>
          <w:szCs w:val="10"/>
          <w:lang w:val="en"/>
        </w:rPr>
      </w:pPr>
    </w:p>
    <w:p w:rsidR="0041780A" w:rsidRPr="007B2771" w:rsidRDefault="0041780A" w:rsidP="002922C4">
      <w:pPr>
        <w:shd w:val="clear" w:color="auto" w:fill="FFFFF0"/>
        <w:spacing w:after="0" w:line="240" w:lineRule="auto"/>
        <w:ind w:left="1980"/>
        <w:rPr>
          <w:color w:val="000000" w:themeColor="text1"/>
          <w:sz w:val="20"/>
          <w:szCs w:val="20"/>
          <w:lang w:val="en"/>
        </w:rPr>
      </w:pPr>
      <w:r w:rsidRPr="00FB772F">
        <w:rPr>
          <w:b/>
          <w:bCs/>
          <w:color w:val="0000FF"/>
          <w:sz w:val="20"/>
          <w:szCs w:val="20"/>
          <w:lang w:val="en"/>
        </w:rPr>
        <w:t>5765</w:t>
      </w:r>
      <w:r w:rsidRPr="00FB772F">
        <w:rPr>
          <w:color w:val="0000FF"/>
          <w:sz w:val="20"/>
          <w:szCs w:val="20"/>
          <w:lang w:val="en"/>
        </w:rPr>
        <w:t xml:space="preserve"> </w:t>
      </w:r>
      <w:r w:rsidRPr="007B2771">
        <w:rPr>
          <w:color w:val="000000" w:themeColor="text1"/>
          <w:sz w:val="20"/>
          <w:szCs w:val="20"/>
          <w:lang w:val="en"/>
        </w:rPr>
        <w:t xml:space="preserve">– </w:t>
      </w:r>
      <w:r w:rsidRPr="007C7777">
        <w:rPr>
          <w:rFonts w:asciiTheme="majorBidi" w:hAnsiTheme="majorBidi" w:cstheme="majorBidi"/>
          <w:b/>
          <w:bCs/>
          <w:color w:val="000000" w:themeColor="text1"/>
          <w:rtl/>
          <w:lang w:val="en"/>
        </w:rPr>
        <w:t>עֲוַל</w:t>
      </w:r>
      <w:r w:rsidRPr="007C7777">
        <w:rPr>
          <w:rFonts w:asciiTheme="majorBidi" w:hAnsiTheme="majorBidi" w:cstheme="majorBidi"/>
          <w:color w:val="000000" w:themeColor="text1"/>
          <w:rtl/>
          <w:lang w:val="en"/>
        </w:rPr>
        <w:t xml:space="preserve"> </w:t>
      </w:r>
      <w:r w:rsidRPr="007C7777">
        <w:rPr>
          <w:rFonts w:asciiTheme="majorBidi" w:hAnsiTheme="majorBidi" w:cstheme="majorBidi"/>
          <w:b/>
          <w:bCs/>
          <w:color w:val="000000" w:themeColor="text1"/>
          <w:lang w:val="en"/>
        </w:rPr>
        <w:t>ʻ</w:t>
      </w:r>
      <w:r w:rsidR="007C7777">
        <w:rPr>
          <w:b/>
          <w:bCs/>
          <w:color w:val="000000" w:themeColor="text1"/>
          <w:sz w:val="20"/>
          <w:szCs w:val="20"/>
          <w:lang w:val="en"/>
        </w:rPr>
        <w:t xml:space="preserve"> </w:t>
      </w:r>
      <w:r w:rsidRPr="007B2771">
        <w:rPr>
          <w:b/>
          <w:bCs/>
          <w:color w:val="000000" w:themeColor="text1"/>
          <w:sz w:val="20"/>
          <w:szCs w:val="20"/>
          <w:lang w:val="en"/>
        </w:rPr>
        <w:t>ăval,</w:t>
      </w:r>
      <w:r w:rsidRPr="007B2771">
        <w:rPr>
          <w:color w:val="000000" w:themeColor="text1"/>
          <w:sz w:val="20"/>
          <w:szCs w:val="20"/>
          <w:lang w:val="en"/>
        </w:rPr>
        <w:t xml:space="preserve"> aw-val'; a primitive root; </w:t>
      </w:r>
      <w:r w:rsidRPr="007B2771">
        <w:rPr>
          <w:color w:val="C00000"/>
          <w:sz w:val="20"/>
          <w:szCs w:val="20"/>
          <w:lang w:val="en"/>
        </w:rPr>
        <w:t xml:space="preserve">to distort </w:t>
      </w:r>
      <w:r w:rsidRPr="007B2771">
        <w:rPr>
          <w:color w:val="000000" w:themeColor="text1"/>
          <w:sz w:val="20"/>
          <w:szCs w:val="20"/>
          <w:lang w:val="en"/>
        </w:rPr>
        <w:t>(</w:t>
      </w:r>
      <w:r w:rsidRPr="007B2771">
        <w:rPr>
          <w:color w:val="C00000"/>
          <w:sz w:val="20"/>
          <w:szCs w:val="20"/>
          <w:lang w:val="en"/>
        </w:rPr>
        <w:t>morally</w:t>
      </w:r>
      <w:r w:rsidRPr="007B2771">
        <w:rPr>
          <w:color w:val="000000" w:themeColor="text1"/>
          <w:sz w:val="20"/>
          <w:szCs w:val="20"/>
          <w:lang w:val="en"/>
        </w:rPr>
        <w:t>):—</w:t>
      </w:r>
      <w:r w:rsidR="007B2771" w:rsidRPr="007B2771">
        <w:rPr>
          <w:sz w:val="20"/>
          <w:szCs w:val="20"/>
        </w:rPr>
        <w:t xml:space="preserve"> </w:t>
      </w:r>
      <w:r w:rsidR="007B2771" w:rsidRPr="007B2771">
        <w:rPr>
          <w:color w:val="000000" w:themeColor="text1"/>
          <w:sz w:val="20"/>
          <w:szCs w:val="20"/>
        </w:rPr>
        <w:t xml:space="preserve">(Translated in King James Version as) </w:t>
      </w:r>
      <w:r w:rsidRPr="007B2771">
        <w:rPr>
          <w:color w:val="000000" w:themeColor="text1"/>
          <w:sz w:val="20"/>
          <w:szCs w:val="20"/>
          <w:lang w:val="en"/>
        </w:rPr>
        <w:t>deal unjustly, unrighteous.</w:t>
      </w:r>
    </w:p>
    <w:p w:rsidR="00343BDD" w:rsidRPr="007B2771" w:rsidRDefault="003A0CC0" w:rsidP="002922C4">
      <w:pPr>
        <w:shd w:val="clear" w:color="auto" w:fill="FFFFF0"/>
        <w:spacing w:after="0" w:line="240" w:lineRule="auto"/>
        <w:ind w:left="1800"/>
        <w:rPr>
          <w:b/>
          <w:bCs/>
          <w:sz w:val="20"/>
          <w:szCs w:val="20"/>
        </w:rPr>
      </w:pPr>
      <w:r w:rsidRPr="007B2771">
        <w:rPr>
          <w:b/>
          <w:bCs/>
          <w:color w:val="C00000"/>
          <w:sz w:val="20"/>
          <w:szCs w:val="20"/>
        </w:rPr>
        <w:lastRenderedPageBreak/>
        <w:t xml:space="preserve">Iniquity </w:t>
      </w:r>
      <w:r w:rsidRPr="007B2771">
        <w:rPr>
          <w:b/>
          <w:bCs/>
          <w:sz w:val="20"/>
          <w:szCs w:val="20"/>
        </w:rPr>
        <w:t>5771</w:t>
      </w:r>
      <w:r w:rsidR="00CE29F9" w:rsidRPr="007B2771">
        <w:rPr>
          <w:b/>
          <w:bCs/>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עָוֺן</w:t>
      </w:r>
      <w:r w:rsidR="0041780A" w:rsidRPr="007C7777">
        <w:rPr>
          <w:rFonts w:asciiTheme="majorBidi" w:hAnsiTheme="majorBidi" w:cstheme="majorBidi"/>
          <w:color w:val="000000" w:themeColor="text1"/>
          <w:rtl/>
        </w:rPr>
        <w:t xml:space="preserve"> </w:t>
      </w:r>
      <w:r w:rsidR="0041780A" w:rsidRPr="007C7777">
        <w:rPr>
          <w:rFonts w:asciiTheme="majorBidi" w:hAnsiTheme="majorBidi" w:cstheme="majorBidi"/>
          <w:b/>
          <w:bCs/>
          <w:color w:val="000000" w:themeColor="text1"/>
          <w:lang w:val="en"/>
        </w:rPr>
        <w:t>ʻ</w:t>
      </w:r>
      <w:r w:rsidR="007C7777">
        <w:rPr>
          <w:b/>
          <w:bCs/>
          <w:color w:val="000000" w:themeColor="text1"/>
          <w:sz w:val="20"/>
          <w:szCs w:val="20"/>
          <w:lang w:val="en"/>
        </w:rPr>
        <w:t xml:space="preserve"> </w:t>
      </w:r>
      <w:r w:rsidR="0041780A" w:rsidRPr="007B2771">
        <w:rPr>
          <w:b/>
          <w:bCs/>
          <w:color w:val="000000" w:themeColor="text1"/>
          <w:sz w:val="20"/>
          <w:szCs w:val="20"/>
          <w:lang w:val="en"/>
        </w:rPr>
        <w:t>âvôn,</w:t>
      </w:r>
      <w:r w:rsidR="0041780A" w:rsidRPr="007B2771">
        <w:rPr>
          <w:color w:val="000000" w:themeColor="text1"/>
          <w:sz w:val="20"/>
          <w:szCs w:val="20"/>
          <w:lang w:val="en"/>
        </w:rPr>
        <w:t xml:space="preserve"> aw-vone'; or </w:t>
      </w:r>
      <w:r w:rsidR="0041780A" w:rsidRPr="007B2771">
        <w:rPr>
          <w:color w:val="000000" w:themeColor="text1"/>
          <w:sz w:val="20"/>
          <w:szCs w:val="20"/>
          <w:rtl/>
        </w:rPr>
        <w:t>עָווֹן</w:t>
      </w:r>
      <w:r w:rsidR="0041780A" w:rsidRPr="007B2771">
        <w:rPr>
          <w:color w:val="000000" w:themeColor="text1"/>
          <w:sz w:val="20"/>
          <w:szCs w:val="20"/>
          <w:lang w:val="en"/>
        </w:rPr>
        <w:t xml:space="preserve"> ʻâvôwn; (2 Kings 7:9; Psalm 51:5 [7]), from 5753; </w:t>
      </w:r>
      <w:r w:rsidR="0041780A" w:rsidRPr="007B2771">
        <w:rPr>
          <w:color w:val="C00000"/>
          <w:sz w:val="20"/>
          <w:szCs w:val="20"/>
          <w:lang w:val="en"/>
        </w:rPr>
        <w:t>perversity, i.e.</w:t>
      </w:r>
      <w:r w:rsidR="0041780A" w:rsidRPr="007B2771">
        <w:rPr>
          <w:color w:val="000000" w:themeColor="text1"/>
          <w:sz w:val="20"/>
          <w:szCs w:val="20"/>
          <w:lang w:val="en"/>
        </w:rPr>
        <w:t xml:space="preserve"> (</w:t>
      </w:r>
      <w:r w:rsidR="0041780A" w:rsidRPr="007B2771">
        <w:rPr>
          <w:color w:val="C00000"/>
          <w:sz w:val="20"/>
          <w:szCs w:val="20"/>
          <w:lang w:val="en"/>
        </w:rPr>
        <w:t>moral</w:t>
      </w:r>
      <w:r w:rsidR="0041780A" w:rsidRPr="007B2771">
        <w:rPr>
          <w:color w:val="000000" w:themeColor="text1"/>
          <w:sz w:val="20"/>
          <w:szCs w:val="20"/>
          <w:lang w:val="en"/>
        </w:rPr>
        <w:t xml:space="preserve">) </w:t>
      </w:r>
      <w:r w:rsidR="0041780A" w:rsidRPr="007B2771">
        <w:rPr>
          <w:color w:val="C00000"/>
          <w:sz w:val="20"/>
          <w:szCs w:val="20"/>
          <w:lang w:val="en"/>
        </w:rPr>
        <w:t>evil</w:t>
      </w:r>
      <w:r w:rsidR="00DF32FE" w:rsidRPr="007B2771">
        <w:rPr>
          <w:color w:val="000000" w:themeColor="text1"/>
          <w:sz w:val="20"/>
          <w:szCs w:val="20"/>
          <w:lang w:val="en"/>
        </w:rPr>
        <w:t>: —</w:t>
      </w:r>
      <w:r w:rsidR="007B2771" w:rsidRPr="007B2771">
        <w:t xml:space="preserve"> </w:t>
      </w:r>
      <w:r w:rsidR="007B2771" w:rsidRPr="007B2771">
        <w:rPr>
          <w:color w:val="000000" w:themeColor="text1"/>
          <w:sz w:val="20"/>
          <w:szCs w:val="20"/>
          <w:lang w:val="en"/>
        </w:rPr>
        <w:t xml:space="preserve">(Translated in King James Version as) </w:t>
      </w:r>
      <w:r w:rsidR="0041780A" w:rsidRPr="007B2771">
        <w:rPr>
          <w:color w:val="000000" w:themeColor="text1"/>
          <w:sz w:val="20"/>
          <w:szCs w:val="20"/>
          <w:lang w:val="en"/>
        </w:rPr>
        <w:t>fault, iniquity, mischeif, punishment (of iniquity), sin.</w:t>
      </w:r>
    </w:p>
    <w:p w:rsidR="00343BDD" w:rsidRPr="007B2771" w:rsidRDefault="00343BDD" w:rsidP="007B2771">
      <w:pPr>
        <w:spacing w:after="0" w:line="240" w:lineRule="auto"/>
        <w:ind w:left="1800"/>
        <w:rPr>
          <w:b/>
          <w:bCs/>
          <w:sz w:val="16"/>
          <w:szCs w:val="16"/>
        </w:rPr>
      </w:pPr>
    </w:p>
    <w:p w:rsidR="00343BDD"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Ruin</w:t>
      </w:r>
      <w:r w:rsidRPr="007B2771">
        <w:rPr>
          <w:b/>
          <w:bCs/>
          <w:sz w:val="20"/>
          <w:szCs w:val="20"/>
        </w:rPr>
        <w:t xml:space="preserve"> 4383</w:t>
      </w:r>
      <w:r w:rsidR="00CE29F9" w:rsidRPr="007B2771">
        <w:rPr>
          <w:b/>
          <w:bCs/>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מִכְשׁוֹל</w:t>
      </w:r>
      <w:r w:rsidR="0041780A" w:rsidRPr="007B2771">
        <w:rPr>
          <w:color w:val="000000" w:themeColor="text1"/>
          <w:sz w:val="20"/>
          <w:szCs w:val="20"/>
          <w:rtl/>
        </w:rPr>
        <w:t xml:space="preserve"> </w:t>
      </w:r>
      <w:r w:rsidR="007C7777">
        <w:rPr>
          <w:color w:val="000000" w:themeColor="text1"/>
          <w:sz w:val="20"/>
          <w:szCs w:val="20"/>
        </w:rPr>
        <w:t xml:space="preserve"> </w:t>
      </w:r>
      <w:r w:rsidR="0041780A" w:rsidRPr="007B2771">
        <w:rPr>
          <w:b/>
          <w:bCs/>
          <w:color w:val="000000" w:themeColor="text1"/>
          <w:sz w:val="20"/>
          <w:szCs w:val="20"/>
          <w:lang w:val="en"/>
        </w:rPr>
        <w:t>mikshôwl,</w:t>
      </w:r>
      <w:r w:rsidR="0041780A" w:rsidRPr="007B2771">
        <w:rPr>
          <w:color w:val="000000" w:themeColor="text1"/>
          <w:sz w:val="20"/>
          <w:szCs w:val="20"/>
          <w:lang w:val="en"/>
        </w:rPr>
        <w:t xml:space="preserve"> mik-shole'; or </w:t>
      </w:r>
      <w:r w:rsidR="0041780A" w:rsidRPr="007B2771">
        <w:rPr>
          <w:color w:val="000000" w:themeColor="text1"/>
          <w:sz w:val="20"/>
          <w:szCs w:val="20"/>
          <w:rtl/>
        </w:rPr>
        <w:t>מִכְשֹׁל</w:t>
      </w:r>
      <w:r w:rsidR="0041780A" w:rsidRPr="007B2771">
        <w:rPr>
          <w:color w:val="000000" w:themeColor="text1"/>
          <w:sz w:val="20"/>
          <w:szCs w:val="20"/>
          <w:lang w:val="en"/>
        </w:rPr>
        <w:t xml:space="preserve"> mikshôl; masculine from 3782; </w:t>
      </w:r>
      <w:r w:rsidR="0041780A" w:rsidRPr="007B2771">
        <w:rPr>
          <w:color w:val="C00000"/>
          <w:sz w:val="20"/>
          <w:szCs w:val="20"/>
          <w:lang w:val="en"/>
        </w:rPr>
        <w:t>a stumbling-block</w:t>
      </w:r>
      <w:r w:rsidR="0041780A" w:rsidRPr="007B2771">
        <w:rPr>
          <w:color w:val="000000" w:themeColor="text1"/>
          <w:sz w:val="20"/>
          <w:szCs w:val="20"/>
          <w:lang w:val="en"/>
        </w:rPr>
        <w:t>, literally or figuratively (</w:t>
      </w:r>
      <w:r w:rsidR="0041780A" w:rsidRPr="007B2771">
        <w:rPr>
          <w:color w:val="C00000"/>
          <w:sz w:val="20"/>
          <w:szCs w:val="20"/>
          <w:lang w:val="en"/>
        </w:rPr>
        <w:t xml:space="preserve">obstacle, enticement </w:t>
      </w:r>
      <w:r w:rsidR="0041780A" w:rsidRPr="007B2771">
        <w:rPr>
          <w:color w:val="000000" w:themeColor="text1"/>
          <w:sz w:val="20"/>
          <w:szCs w:val="20"/>
          <w:lang w:val="en"/>
        </w:rPr>
        <w:t>(</w:t>
      </w:r>
      <w:r w:rsidR="0041780A" w:rsidRPr="007B2771">
        <w:rPr>
          <w:color w:val="C00000"/>
          <w:sz w:val="20"/>
          <w:szCs w:val="20"/>
          <w:lang w:val="en"/>
        </w:rPr>
        <w:t>specifically an idol</w:t>
      </w:r>
      <w:r w:rsidR="0041780A" w:rsidRPr="007B2771">
        <w:rPr>
          <w:color w:val="000000" w:themeColor="text1"/>
          <w:sz w:val="20"/>
          <w:szCs w:val="20"/>
          <w:lang w:val="en"/>
        </w:rPr>
        <w:t xml:space="preserve">), </w:t>
      </w:r>
      <w:r w:rsidR="0041780A" w:rsidRPr="007B2771">
        <w:rPr>
          <w:color w:val="C00000"/>
          <w:sz w:val="20"/>
          <w:szCs w:val="20"/>
          <w:lang w:val="en"/>
        </w:rPr>
        <w:t>scruple</w:t>
      </w:r>
      <w:r w:rsidR="0041780A" w:rsidRPr="007B2771">
        <w:rPr>
          <w:color w:val="000000" w:themeColor="text1"/>
          <w:sz w:val="20"/>
          <w:szCs w:val="20"/>
          <w:lang w:val="en"/>
        </w:rPr>
        <w:t>):—</w:t>
      </w:r>
      <w:r w:rsidR="007B2771" w:rsidRPr="007B2771">
        <w:rPr>
          <w:sz w:val="20"/>
          <w:szCs w:val="20"/>
        </w:rPr>
        <w:t xml:space="preserve"> </w:t>
      </w:r>
      <w:r w:rsidR="007B2771" w:rsidRPr="007B2771">
        <w:rPr>
          <w:color w:val="000000" w:themeColor="text1"/>
          <w:sz w:val="20"/>
          <w:szCs w:val="20"/>
        </w:rPr>
        <w:t xml:space="preserve">(Translated in King James Version as) </w:t>
      </w:r>
      <w:r w:rsidR="0041780A" w:rsidRPr="007B2771">
        <w:rPr>
          <w:color w:val="000000" w:themeColor="text1"/>
          <w:sz w:val="20"/>
          <w:szCs w:val="20"/>
          <w:lang w:val="en"/>
        </w:rPr>
        <w:t xml:space="preserve">caused to fall, offence, </w:t>
      </w:r>
      <w:r w:rsidR="0041780A" w:rsidRPr="007B2771">
        <w:rPr>
          <w:b/>
          <w:bCs/>
          <w:color w:val="000000" w:themeColor="text1"/>
          <w:sz w:val="20"/>
          <w:szCs w:val="20"/>
          <w:lang w:val="en"/>
        </w:rPr>
        <w:t>×</w:t>
      </w:r>
      <w:r w:rsidR="0041780A" w:rsidRPr="007B2771">
        <w:rPr>
          <w:color w:val="000000" w:themeColor="text1"/>
          <w:sz w:val="20"/>
          <w:szCs w:val="20"/>
          <w:lang w:val="en"/>
        </w:rPr>
        <w:t xml:space="preserve"> (no-) thing offered, ruin, stumbling-block.</w:t>
      </w:r>
    </w:p>
    <w:p w:rsidR="0041780A" w:rsidRPr="007B2771" w:rsidRDefault="0041780A" w:rsidP="007B2771">
      <w:pPr>
        <w:spacing w:after="0" w:line="240" w:lineRule="auto"/>
        <w:ind w:left="1800"/>
        <w:rPr>
          <w:b/>
          <w:bCs/>
          <w:sz w:val="16"/>
          <w:szCs w:val="16"/>
          <w:lang w:val="en"/>
        </w:rPr>
      </w:pPr>
    </w:p>
    <w:p w:rsidR="00343BDD"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 xml:space="preserve">Sin </w:t>
      </w:r>
      <w:r w:rsidRPr="007B2771">
        <w:rPr>
          <w:b/>
          <w:bCs/>
          <w:sz w:val="20"/>
          <w:szCs w:val="20"/>
        </w:rPr>
        <w:t>2403</w:t>
      </w:r>
      <w:r w:rsidR="00CE29F9" w:rsidRPr="007B2771">
        <w:rPr>
          <w:b/>
          <w:bCs/>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חַטָּאָה</w:t>
      </w:r>
      <w:r w:rsidR="0041780A" w:rsidRPr="007B2771">
        <w:rPr>
          <w:color w:val="000000" w:themeColor="text1"/>
          <w:sz w:val="20"/>
          <w:szCs w:val="20"/>
          <w:rtl/>
        </w:rPr>
        <w:t xml:space="preserve"> </w:t>
      </w:r>
      <w:r w:rsidR="007C7777">
        <w:rPr>
          <w:color w:val="000000" w:themeColor="text1"/>
          <w:sz w:val="20"/>
          <w:szCs w:val="20"/>
        </w:rPr>
        <w:t xml:space="preserve"> </w:t>
      </w:r>
      <w:r w:rsidR="0041780A" w:rsidRPr="007B2771">
        <w:rPr>
          <w:b/>
          <w:bCs/>
          <w:color w:val="000000" w:themeColor="text1"/>
          <w:sz w:val="20"/>
          <w:szCs w:val="20"/>
          <w:lang w:val="en"/>
        </w:rPr>
        <w:t>chaṭṭâʼâh,</w:t>
      </w:r>
      <w:r w:rsidR="0041780A" w:rsidRPr="007B2771">
        <w:rPr>
          <w:color w:val="000000" w:themeColor="text1"/>
          <w:sz w:val="20"/>
          <w:szCs w:val="20"/>
          <w:lang w:val="en"/>
        </w:rPr>
        <w:t xml:space="preserve"> khat-taw-aw'; or </w:t>
      </w:r>
      <w:r w:rsidR="0041780A" w:rsidRPr="007B2771">
        <w:rPr>
          <w:color w:val="000000" w:themeColor="text1"/>
          <w:sz w:val="20"/>
          <w:szCs w:val="20"/>
          <w:rtl/>
        </w:rPr>
        <w:t>חַטָּאת</w:t>
      </w:r>
      <w:r w:rsidR="0041780A" w:rsidRPr="007B2771">
        <w:rPr>
          <w:color w:val="000000" w:themeColor="text1"/>
          <w:sz w:val="20"/>
          <w:szCs w:val="20"/>
          <w:lang w:val="en"/>
        </w:rPr>
        <w:t xml:space="preserve"> chaṭṭâʼth; from 2398; </w:t>
      </w:r>
      <w:r w:rsidR="0041780A" w:rsidRPr="00DF32FE">
        <w:rPr>
          <w:color w:val="C00000"/>
          <w:sz w:val="20"/>
          <w:szCs w:val="20"/>
          <w:lang w:val="en"/>
        </w:rPr>
        <w:t xml:space="preserve">an offence </w:t>
      </w:r>
      <w:r w:rsidR="0041780A" w:rsidRPr="007B2771">
        <w:rPr>
          <w:color w:val="000000" w:themeColor="text1"/>
          <w:sz w:val="20"/>
          <w:szCs w:val="20"/>
          <w:lang w:val="en"/>
        </w:rPr>
        <w:t>(</w:t>
      </w:r>
      <w:r w:rsidR="0041780A" w:rsidRPr="00DF32FE">
        <w:rPr>
          <w:color w:val="C00000"/>
          <w:sz w:val="20"/>
          <w:szCs w:val="20"/>
          <w:lang w:val="en"/>
        </w:rPr>
        <w:t>sometimes habitual sinfulness</w:t>
      </w:r>
      <w:r w:rsidR="0041780A" w:rsidRPr="007B2771">
        <w:rPr>
          <w:color w:val="000000" w:themeColor="text1"/>
          <w:sz w:val="20"/>
          <w:szCs w:val="20"/>
          <w:lang w:val="en"/>
        </w:rPr>
        <w:t xml:space="preserve">), </w:t>
      </w:r>
      <w:r w:rsidR="0041780A" w:rsidRPr="00DF32FE">
        <w:rPr>
          <w:color w:val="C00000"/>
          <w:sz w:val="20"/>
          <w:szCs w:val="20"/>
          <w:lang w:val="en"/>
        </w:rPr>
        <w:t>and its penalty, occasion, sacrifice, or expiation</w:t>
      </w:r>
      <w:r w:rsidR="0041780A" w:rsidRPr="007B2771">
        <w:rPr>
          <w:color w:val="000000" w:themeColor="text1"/>
          <w:sz w:val="20"/>
          <w:szCs w:val="20"/>
          <w:lang w:val="en"/>
        </w:rPr>
        <w:t xml:space="preserve">; also (concretely) </w:t>
      </w:r>
      <w:r w:rsidR="0041780A" w:rsidRPr="00DF32FE">
        <w:rPr>
          <w:color w:val="C00000"/>
          <w:sz w:val="20"/>
          <w:szCs w:val="20"/>
          <w:lang w:val="en"/>
        </w:rPr>
        <w:t>an offender</w:t>
      </w:r>
      <w:r w:rsidR="00DF32FE" w:rsidRPr="007B2771">
        <w:rPr>
          <w:color w:val="000000" w:themeColor="text1"/>
          <w:sz w:val="20"/>
          <w:szCs w:val="20"/>
          <w:lang w:val="en"/>
        </w:rPr>
        <w:t>: —</w:t>
      </w:r>
      <w:r w:rsidR="007B2771" w:rsidRPr="007B2771">
        <w:rPr>
          <w:sz w:val="20"/>
          <w:szCs w:val="20"/>
        </w:rPr>
        <w:t xml:space="preserve"> </w:t>
      </w:r>
      <w:r w:rsidR="007B2771" w:rsidRPr="007B2771">
        <w:rPr>
          <w:color w:val="000000" w:themeColor="text1"/>
          <w:sz w:val="20"/>
          <w:szCs w:val="20"/>
        </w:rPr>
        <w:t xml:space="preserve">(Translated in King James Version as) </w:t>
      </w:r>
      <w:r w:rsidR="0041780A" w:rsidRPr="007B2771">
        <w:rPr>
          <w:color w:val="000000" w:themeColor="text1"/>
          <w:sz w:val="20"/>
          <w:szCs w:val="20"/>
          <w:lang w:val="en"/>
        </w:rPr>
        <w:t xml:space="preserve">punishment (of sin), </w:t>
      </w:r>
      <w:r w:rsidR="00DF32FE" w:rsidRPr="007B2771">
        <w:rPr>
          <w:color w:val="000000" w:themeColor="text1"/>
          <w:sz w:val="20"/>
          <w:szCs w:val="20"/>
          <w:lang w:val="en"/>
        </w:rPr>
        <w:t>purifying (</w:t>
      </w:r>
      <w:r w:rsidR="0041780A" w:rsidRPr="007B2771">
        <w:rPr>
          <w:color w:val="000000" w:themeColor="text1"/>
          <w:sz w:val="20"/>
          <w:szCs w:val="20"/>
          <w:lang w:val="en"/>
        </w:rPr>
        <w:t>-fication for sin), sin(-ner, offering).</w:t>
      </w:r>
    </w:p>
    <w:p w:rsidR="0041780A" w:rsidRPr="007B2771" w:rsidRDefault="0041780A" w:rsidP="007B2771">
      <w:pPr>
        <w:spacing w:after="0" w:line="240" w:lineRule="auto"/>
        <w:ind w:left="1800"/>
        <w:rPr>
          <w:b/>
          <w:bCs/>
          <w:sz w:val="16"/>
          <w:szCs w:val="16"/>
        </w:rPr>
      </w:pPr>
    </w:p>
    <w:p w:rsidR="003A0CC0"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Sinned</w:t>
      </w:r>
      <w:r w:rsidRPr="007B2771">
        <w:rPr>
          <w:b/>
          <w:bCs/>
          <w:sz w:val="20"/>
          <w:szCs w:val="20"/>
        </w:rPr>
        <w:t xml:space="preserve"> 2398</w:t>
      </w:r>
      <w:r w:rsidR="00CE29F9" w:rsidRPr="007B2771">
        <w:rPr>
          <w:b/>
          <w:bCs/>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חָטָא</w:t>
      </w:r>
      <w:r w:rsidR="0041780A" w:rsidRPr="007B2771">
        <w:rPr>
          <w:color w:val="000000" w:themeColor="text1"/>
          <w:sz w:val="20"/>
          <w:szCs w:val="20"/>
          <w:rtl/>
        </w:rPr>
        <w:t xml:space="preserve"> </w:t>
      </w:r>
      <w:r w:rsidR="007C7777">
        <w:rPr>
          <w:color w:val="000000" w:themeColor="text1"/>
          <w:sz w:val="20"/>
          <w:szCs w:val="20"/>
        </w:rPr>
        <w:t xml:space="preserve"> </w:t>
      </w:r>
      <w:r w:rsidR="0041780A" w:rsidRPr="007B2771">
        <w:rPr>
          <w:b/>
          <w:bCs/>
          <w:color w:val="000000" w:themeColor="text1"/>
          <w:sz w:val="20"/>
          <w:szCs w:val="20"/>
          <w:lang w:val="en"/>
        </w:rPr>
        <w:t>châṭâʼ,</w:t>
      </w:r>
      <w:r w:rsidR="0041780A" w:rsidRPr="007B2771">
        <w:rPr>
          <w:color w:val="000000" w:themeColor="text1"/>
          <w:sz w:val="20"/>
          <w:szCs w:val="20"/>
          <w:lang w:val="en"/>
        </w:rPr>
        <w:t xml:space="preserve"> khaw-taw'; a primitive root; properly, </w:t>
      </w:r>
      <w:r w:rsidR="0041780A" w:rsidRPr="00DF32FE">
        <w:rPr>
          <w:color w:val="C00000"/>
          <w:sz w:val="20"/>
          <w:szCs w:val="20"/>
          <w:lang w:val="en"/>
        </w:rPr>
        <w:t xml:space="preserve">to miss; hence </w:t>
      </w:r>
      <w:r w:rsidR="0041780A" w:rsidRPr="007B2771">
        <w:rPr>
          <w:color w:val="000000" w:themeColor="text1"/>
          <w:sz w:val="20"/>
          <w:szCs w:val="20"/>
          <w:lang w:val="en"/>
        </w:rPr>
        <w:t xml:space="preserve">(figuratively and generally) </w:t>
      </w:r>
      <w:r w:rsidR="0041780A" w:rsidRPr="00DF32FE">
        <w:rPr>
          <w:color w:val="C00000"/>
          <w:sz w:val="20"/>
          <w:szCs w:val="20"/>
          <w:lang w:val="en"/>
        </w:rPr>
        <w:t>to sin</w:t>
      </w:r>
      <w:r w:rsidR="0041780A" w:rsidRPr="007B2771">
        <w:rPr>
          <w:color w:val="000000" w:themeColor="text1"/>
          <w:sz w:val="20"/>
          <w:szCs w:val="20"/>
          <w:lang w:val="en"/>
        </w:rPr>
        <w:t xml:space="preserve">; by inference, </w:t>
      </w:r>
      <w:r w:rsidR="0041780A" w:rsidRPr="00DF32FE">
        <w:rPr>
          <w:color w:val="C00000"/>
          <w:sz w:val="20"/>
          <w:szCs w:val="20"/>
          <w:lang w:val="en"/>
        </w:rPr>
        <w:t>to forfeit, lack, expiate, repent</w:t>
      </w:r>
      <w:r w:rsidR="0041780A" w:rsidRPr="007B2771">
        <w:rPr>
          <w:color w:val="000000" w:themeColor="text1"/>
          <w:sz w:val="20"/>
          <w:szCs w:val="20"/>
          <w:lang w:val="en"/>
        </w:rPr>
        <w:t xml:space="preserve">, (causatively) </w:t>
      </w:r>
      <w:r w:rsidR="0041780A" w:rsidRPr="00DF32FE">
        <w:rPr>
          <w:color w:val="C00000"/>
          <w:sz w:val="20"/>
          <w:szCs w:val="20"/>
          <w:lang w:val="en"/>
        </w:rPr>
        <w:t>lead astray, condemn</w:t>
      </w:r>
      <w:r w:rsidR="0041780A" w:rsidRPr="007B2771">
        <w:rPr>
          <w:color w:val="000000" w:themeColor="text1"/>
          <w:sz w:val="20"/>
          <w:szCs w:val="20"/>
          <w:lang w:val="en"/>
        </w:rPr>
        <w:t>:—</w:t>
      </w:r>
      <w:r w:rsidR="007B2771" w:rsidRPr="007B2771">
        <w:rPr>
          <w:sz w:val="20"/>
          <w:szCs w:val="20"/>
        </w:rPr>
        <w:t xml:space="preserve"> </w:t>
      </w:r>
      <w:r w:rsidR="007B2771" w:rsidRPr="007B2771">
        <w:rPr>
          <w:color w:val="000000" w:themeColor="text1"/>
          <w:sz w:val="20"/>
          <w:szCs w:val="20"/>
        </w:rPr>
        <w:t xml:space="preserve">(Translated in King James Version as) </w:t>
      </w:r>
      <w:r w:rsidR="0041780A" w:rsidRPr="007B2771">
        <w:rPr>
          <w:color w:val="000000" w:themeColor="text1"/>
          <w:sz w:val="20"/>
          <w:szCs w:val="20"/>
          <w:lang w:val="en"/>
        </w:rPr>
        <w:t>bear the blame, cleanse, commit (sin), by fault, harm he hath done, loss, miss, (make) offend(-er), offer for sin, purge, purify (self), make reconciliation, (cause, make) sin(-ful, -ness), trespass.</w:t>
      </w:r>
    </w:p>
    <w:p w:rsidR="0041780A" w:rsidRPr="007B2771" w:rsidRDefault="0041780A" w:rsidP="007B2771">
      <w:pPr>
        <w:spacing w:after="0" w:line="240" w:lineRule="auto"/>
        <w:ind w:left="1800"/>
        <w:rPr>
          <w:b/>
          <w:bCs/>
          <w:color w:val="000000" w:themeColor="text1"/>
          <w:sz w:val="16"/>
          <w:szCs w:val="16"/>
        </w:rPr>
      </w:pPr>
    </w:p>
    <w:p w:rsidR="003A0CC0"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Transgressed</w:t>
      </w:r>
      <w:r w:rsidRPr="007B2771">
        <w:rPr>
          <w:b/>
          <w:bCs/>
          <w:sz w:val="20"/>
          <w:szCs w:val="20"/>
        </w:rPr>
        <w:t xml:space="preserve"> 6586</w:t>
      </w:r>
      <w:r w:rsidRPr="007B2771">
        <w:rPr>
          <w:b/>
          <w:bCs/>
          <w:color w:val="000000" w:themeColor="text1"/>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פָּשַׁע</w:t>
      </w:r>
      <w:r w:rsidR="0041780A" w:rsidRPr="007B2771">
        <w:rPr>
          <w:color w:val="000000" w:themeColor="text1"/>
          <w:sz w:val="20"/>
          <w:szCs w:val="20"/>
          <w:rtl/>
        </w:rPr>
        <w:t xml:space="preserve"> </w:t>
      </w:r>
      <w:r w:rsidR="007C7777">
        <w:rPr>
          <w:color w:val="000000" w:themeColor="text1"/>
          <w:sz w:val="20"/>
          <w:szCs w:val="20"/>
        </w:rPr>
        <w:t xml:space="preserve"> </w:t>
      </w:r>
      <w:r w:rsidR="0041780A" w:rsidRPr="007B2771">
        <w:rPr>
          <w:b/>
          <w:bCs/>
          <w:color w:val="000000" w:themeColor="text1"/>
          <w:sz w:val="20"/>
          <w:szCs w:val="20"/>
          <w:lang w:val="en"/>
        </w:rPr>
        <w:t>pâshaʻ,</w:t>
      </w:r>
      <w:r w:rsidR="0041780A" w:rsidRPr="007B2771">
        <w:rPr>
          <w:color w:val="000000" w:themeColor="text1"/>
          <w:sz w:val="20"/>
          <w:szCs w:val="20"/>
          <w:lang w:val="en"/>
        </w:rPr>
        <w:t xml:space="preserve"> paw-shah'; a primitive root (</w:t>
      </w:r>
      <w:r w:rsidR="0041780A" w:rsidRPr="00DF32FE">
        <w:rPr>
          <w:color w:val="C00000"/>
          <w:sz w:val="20"/>
          <w:szCs w:val="20"/>
          <w:lang w:val="en"/>
        </w:rPr>
        <w:t>identical with through the idea of expansion</w:t>
      </w:r>
      <w:r w:rsidR="0041780A" w:rsidRPr="007B2771">
        <w:rPr>
          <w:color w:val="000000" w:themeColor="text1"/>
          <w:sz w:val="20"/>
          <w:szCs w:val="20"/>
          <w:lang w:val="en"/>
        </w:rPr>
        <w:t xml:space="preserve">); </w:t>
      </w:r>
      <w:r w:rsidR="0041780A" w:rsidRPr="00DF32FE">
        <w:rPr>
          <w:color w:val="C00000"/>
          <w:sz w:val="20"/>
          <w:szCs w:val="20"/>
          <w:lang w:val="en"/>
        </w:rPr>
        <w:t xml:space="preserve">to break away </w:t>
      </w:r>
      <w:r w:rsidR="0041780A" w:rsidRPr="007B2771">
        <w:rPr>
          <w:color w:val="000000" w:themeColor="text1"/>
          <w:sz w:val="20"/>
          <w:szCs w:val="20"/>
          <w:lang w:val="en"/>
        </w:rPr>
        <w:t>(</w:t>
      </w:r>
      <w:r w:rsidR="0041780A" w:rsidRPr="00DF32FE">
        <w:rPr>
          <w:color w:val="C00000"/>
          <w:sz w:val="20"/>
          <w:szCs w:val="20"/>
          <w:lang w:val="en"/>
        </w:rPr>
        <w:t>from just authority), i.e. trespass, apostatize, quarrel</w:t>
      </w:r>
      <w:r w:rsidR="00DF32FE" w:rsidRPr="007B2771">
        <w:rPr>
          <w:color w:val="000000" w:themeColor="text1"/>
          <w:sz w:val="20"/>
          <w:szCs w:val="20"/>
          <w:lang w:val="en"/>
        </w:rPr>
        <w:t>: —</w:t>
      </w:r>
      <w:r w:rsidR="007B2771" w:rsidRPr="007B2771">
        <w:rPr>
          <w:sz w:val="20"/>
          <w:szCs w:val="20"/>
        </w:rPr>
        <w:t xml:space="preserve"> </w:t>
      </w:r>
      <w:r w:rsidR="007B2771" w:rsidRPr="007B2771">
        <w:rPr>
          <w:color w:val="000000" w:themeColor="text1"/>
          <w:sz w:val="20"/>
          <w:szCs w:val="20"/>
        </w:rPr>
        <w:t xml:space="preserve">(Translated in King James Version as) </w:t>
      </w:r>
      <w:r w:rsidR="0041780A" w:rsidRPr="007B2771">
        <w:rPr>
          <w:color w:val="000000" w:themeColor="text1"/>
          <w:sz w:val="20"/>
          <w:szCs w:val="20"/>
          <w:lang w:val="en"/>
        </w:rPr>
        <w:t>offend, rebel, revolt, transgress(-ion, -or).</w:t>
      </w:r>
    </w:p>
    <w:p w:rsidR="0041780A" w:rsidRPr="007B2771" w:rsidRDefault="0041780A" w:rsidP="007B2771">
      <w:pPr>
        <w:spacing w:after="0" w:line="240" w:lineRule="auto"/>
        <w:ind w:left="1800"/>
        <w:rPr>
          <w:color w:val="000000" w:themeColor="text1"/>
          <w:sz w:val="16"/>
          <w:szCs w:val="16"/>
          <w:lang w:val="en"/>
        </w:rPr>
      </w:pPr>
    </w:p>
    <w:p w:rsidR="00343BDD"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 xml:space="preserve">Transgressions </w:t>
      </w:r>
      <w:r w:rsidRPr="007B2771">
        <w:rPr>
          <w:b/>
          <w:bCs/>
          <w:sz w:val="20"/>
          <w:szCs w:val="20"/>
        </w:rPr>
        <w:t>6588</w:t>
      </w:r>
      <w:r w:rsidR="00CE29F9" w:rsidRPr="007B2771">
        <w:rPr>
          <w:b/>
          <w:bCs/>
          <w:sz w:val="20"/>
          <w:szCs w:val="20"/>
        </w:rPr>
        <w:t xml:space="preserve"> </w:t>
      </w:r>
      <w:r w:rsidR="00CE29F9" w:rsidRPr="007B2771">
        <w:rPr>
          <w:color w:val="000000" w:themeColor="text1"/>
          <w:sz w:val="20"/>
          <w:szCs w:val="20"/>
        </w:rPr>
        <w:t>–</w:t>
      </w:r>
      <w:r w:rsidR="0041780A" w:rsidRPr="007B2771">
        <w:rPr>
          <w:color w:val="000000" w:themeColor="text1"/>
          <w:sz w:val="20"/>
          <w:szCs w:val="20"/>
        </w:rPr>
        <w:t xml:space="preserve"> </w:t>
      </w:r>
      <w:r w:rsidR="0041780A" w:rsidRPr="007C7777">
        <w:rPr>
          <w:rFonts w:asciiTheme="majorBidi" w:hAnsiTheme="majorBidi" w:cstheme="majorBidi"/>
          <w:b/>
          <w:bCs/>
          <w:color w:val="000000" w:themeColor="text1"/>
          <w:rtl/>
        </w:rPr>
        <w:t>פֶּשַׁע</w:t>
      </w:r>
      <w:r w:rsidR="0041780A" w:rsidRPr="007B2771">
        <w:rPr>
          <w:color w:val="000000" w:themeColor="text1"/>
          <w:sz w:val="20"/>
          <w:szCs w:val="20"/>
          <w:rtl/>
        </w:rPr>
        <w:t xml:space="preserve"> </w:t>
      </w:r>
      <w:r w:rsidR="007C7777">
        <w:rPr>
          <w:color w:val="000000" w:themeColor="text1"/>
          <w:sz w:val="20"/>
          <w:szCs w:val="20"/>
        </w:rPr>
        <w:t xml:space="preserve"> </w:t>
      </w:r>
      <w:r w:rsidR="0041780A" w:rsidRPr="007B2771">
        <w:rPr>
          <w:b/>
          <w:bCs/>
          <w:color w:val="000000" w:themeColor="text1"/>
          <w:sz w:val="20"/>
          <w:szCs w:val="20"/>
          <w:lang w:val="en"/>
        </w:rPr>
        <w:t>peshaʻ,</w:t>
      </w:r>
      <w:r w:rsidR="0041780A" w:rsidRPr="007B2771">
        <w:rPr>
          <w:color w:val="000000" w:themeColor="text1"/>
          <w:sz w:val="20"/>
          <w:szCs w:val="20"/>
          <w:lang w:val="en"/>
        </w:rPr>
        <w:t xml:space="preserve"> peh'-shah; from </w:t>
      </w:r>
      <w:r w:rsidR="0041780A" w:rsidRPr="007B2771">
        <w:rPr>
          <w:color w:val="0000FF"/>
          <w:sz w:val="20"/>
          <w:szCs w:val="20"/>
          <w:lang w:val="en"/>
        </w:rPr>
        <w:t>6586</w:t>
      </w:r>
      <w:r w:rsidR="0041780A" w:rsidRPr="007B2771">
        <w:rPr>
          <w:color w:val="000000" w:themeColor="text1"/>
          <w:sz w:val="20"/>
          <w:szCs w:val="20"/>
          <w:lang w:val="en"/>
        </w:rPr>
        <w:t xml:space="preserve">; </w:t>
      </w:r>
      <w:r w:rsidR="0041780A" w:rsidRPr="00DF32FE">
        <w:rPr>
          <w:color w:val="C00000"/>
          <w:sz w:val="20"/>
          <w:szCs w:val="20"/>
          <w:lang w:val="en"/>
        </w:rPr>
        <w:t xml:space="preserve">a revolt </w:t>
      </w:r>
      <w:r w:rsidR="0041780A" w:rsidRPr="007B2771">
        <w:rPr>
          <w:color w:val="000000" w:themeColor="text1"/>
          <w:sz w:val="20"/>
          <w:szCs w:val="20"/>
          <w:lang w:val="en"/>
        </w:rPr>
        <w:t>(</w:t>
      </w:r>
      <w:r w:rsidR="0041780A" w:rsidRPr="00DF32FE">
        <w:rPr>
          <w:color w:val="C00000"/>
          <w:sz w:val="20"/>
          <w:szCs w:val="20"/>
          <w:lang w:val="en"/>
        </w:rPr>
        <w:t>national, moral or religious</w:t>
      </w:r>
      <w:r w:rsidR="0041780A" w:rsidRPr="007B2771">
        <w:rPr>
          <w:color w:val="000000" w:themeColor="text1"/>
          <w:sz w:val="20"/>
          <w:szCs w:val="20"/>
          <w:lang w:val="en"/>
        </w:rPr>
        <w:t>):—</w:t>
      </w:r>
      <w:r w:rsidR="007B2771" w:rsidRPr="007B2771">
        <w:rPr>
          <w:sz w:val="20"/>
          <w:szCs w:val="20"/>
        </w:rPr>
        <w:t xml:space="preserve"> </w:t>
      </w:r>
      <w:r w:rsidR="007B2771" w:rsidRPr="007B2771">
        <w:rPr>
          <w:color w:val="000000" w:themeColor="text1"/>
          <w:sz w:val="20"/>
          <w:szCs w:val="20"/>
        </w:rPr>
        <w:t xml:space="preserve">(Translated in King James Version as) </w:t>
      </w:r>
      <w:r w:rsidR="0041780A" w:rsidRPr="007B2771">
        <w:rPr>
          <w:color w:val="000000" w:themeColor="text1"/>
          <w:sz w:val="20"/>
          <w:szCs w:val="20"/>
          <w:lang w:val="en"/>
        </w:rPr>
        <w:t>rebellion, sin, transgression, trespass.</w:t>
      </w:r>
    </w:p>
    <w:p w:rsidR="007B2771" w:rsidRPr="007B2771" w:rsidRDefault="007B2771" w:rsidP="007B2771">
      <w:pPr>
        <w:spacing w:after="0" w:line="240" w:lineRule="auto"/>
        <w:ind w:left="1800"/>
        <w:rPr>
          <w:b/>
          <w:bCs/>
          <w:sz w:val="16"/>
          <w:szCs w:val="16"/>
        </w:rPr>
      </w:pPr>
    </w:p>
    <w:p w:rsidR="00343BDD"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 xml:space="preserve">Trespass </w:t>
      </w:r>
      <w:r w:rsidRPr="007B2771">
        <w:rPr>
          <w:b/>
          <w:bCs/>
          <w:sz w:val="20"/>
          <w:szCs w:val="20"/>
        </w:rPr>
        <w:t>4603</w:t>
      </w:r>
      <w:r w:rsidR="00CE29F9" w:rsidRPr="007B2771">
        <w:rPr>
          <w:b/>
          <w:bCs/>
          <w:sz w:val="20"/>
          <w:szCs w:val="20"/>
        </w:rPr>
        <w:t xml:space="preserve"> </w:t>
      </w:r>
      <w:r w:rsidR="00CE29F9" w:rsidRPr="007B2771">
        <w:rPr>
          <w:color w:val="000000" w:themeColor="text1"/>
          <w:sz w:val="20"/>
          <w:szCs w:val="20"/>
        </w:rPr>
        <w:t>–</w:t>
      </w:r>
      <w:r w:rsidR="007B2771" w:rsidRPr="007B2771">
        <w:rPr>
          <w:color w:val="000000" w:themeColor="text1"/>
          <w:sz w:val="20"/>
          <w:szCs w:val="20"/>
        </w:rPr>
        <w:t xml:space="preserve"> </w:t>
      </w:r>
      <w:r w:rsidR="007B2771" w:rsidRPr="007C7777">
        <w:rPr>
          <w:rFonts w:asciiTheme="majorBidi" w:hAnsiTheme="majorBidi" w:cstheme="majorBidi"/>
          <w:b/>
          <w:bCs/>
          <w:color w:val="000000" w:themeColor="text1"/>
          <w:rtl/>
        </w:rPr>
        <w:t>מָעַל</w:t>
      </w:r>
      <w:r w:rsidR="007B2771" w:rsidRPr="007B2771">
        <w:rPr>
          <w:color w:val="000000" w:themeColor="text1"/>
          <w:sz w:val="20"/>
          <w:szCs w:val="20"/>
          <w:rtl/>
        </w:rPr>
        <w:t xml:space="preserve"> </w:t>
      </w:r>
      <w:r w:rsidR="007C7777">
        <w:rPr>
          <w:color w:val="000000" w:themeColor="text1"/>
          <w:sz w:val="20"/>
          <w:szCs w:val="20"/>
        </w:rPr>
        <w:t xml:space="preserve"> </w:t>
      </w:r>
      <w:r w:rsidR="007B2771" w:rsidRPr="007B2771">
        <w:rPr>
          <w:b/>
          <w:bCs/>
          <w:color w:val="000000" w:themeColor="text1"/>
          <w:sz w:val="20"/>
          <w:szCs w:val="20"/>
          <w:lang w:val="en"/>
        </w:rPr>
        <w:t>mâʻal,</w:t>
      </w:r>
      <w:r w:rsidR="007B2771" w:rsidRPr="007B2771">
        <w:rPr>
          <w:color w:val="000000" w:themeColor="text1"/>
          <w:sz w:val="20"/>
          <w:szCs w:val="20"/>
          <w:lang w:val="en"/>
        </w:rPr>
        <w:t xml:space="preserve"> maw-al'; a primitive root; properly, </w:t>
      </w:r>
      <w:r w:rsidR="007B2771" w:rsidRPr="00DF32FE">
        <w:rPr>
          <w:color w:val="C00000"/>
          <w:sz w:val="20"/>
          <w:szCs w:val="20"/>
          <w:lang w:val="en"/>
        </w:rPr>
        <w:t>to cover up</w:t>
      </w:r>
      <w:r w:rsidR="007B2771" w:rsidRPr="007B2771">
        <w:rPr>
          <w:color w:val="000000" w:themeColor="text1"/>
          <w:sz w:val="20"/>
          <w:szCs w:val="20"/>
          <w:lang w:val="en"/>
        </w:rPr>
        <w:t xml:space="preserve">; used only figuratively, </w:t>
      </w:r>
      <w:r w:rsidR="007B2771" w:rsidRPr="00DF32FE">
        <w:rPr>
          <w:color w:val="C00000"/>
          <w:sz w:val="20"/>
          <w:szCs w:val="20"/>
          <w:lang w:val="en"/>
        </w:rPr>
        <w:t>to act covertly, i.e. treacherously</w:t>
      </w:r>
      <w:r w:rsidR="00DF32FE" w:rsidRPr="007B2771">
        <w:rPr>
          <w:color w:val="000000" w:themeColor="text1"/>
          <w:sz w:val="20"/>
          <w:szCs w:val="20"/>
          <w:lang w:val="en"/>
        </w:rPr>
        <w:t>: —</w:t>
      </w:r>
      <w:r w:rsidR="007B2771" w:rsidRPr="007B2771">
        <w:rPr>
          <w:sz w:val="20"/>
          <w:szCs w:val="20"/>
        </w:rPr>
        <w:t xml:space="preserve"> </w:t>
      </w:r>
      <w:r w:rsidR="007B2771" w:rsidRPr="007B2771">
        <w:rPr>
          <w:color w:val="000000" w:themeColor="text1"/>
          <w:sz w:val="20"/>
          <w:szCs w:val="20"/>
        </w:rPr>
        <w:t xml:space="preserve">(Translated in King James Version as) </w:t>
      </w:r>
      <w:r w:rsidR="007B2771" w:rsidRPr="007B2771">
        <w:rPr>
          <w:color w:val="000000" w:themeColor="text1"/>
          <w:sz w:val="20"/>
          <w:szCs w:val="20"/>
          <w:lang w:val="en"/>
        </w:rPr>
        <w:t>transgress, (commit, do a) trespass(-ing).</w:t>
      </w:r>
    </w:p>
    <w:p w:rsidR="007B2771" w:rsidRPr="007B2771" w:rsidRDefault="007B2771" w:rsidP="007B2771">
      <w:pPr>
        <w:spacing w:after="0" w:line="240" w:lineRule="auto"/>
        <w:ind w:left="1800"/>
        <w:rPr>
          <w:b/>
          <w:bCs/>
          <w:sz w:val="16"/>
          <w:szCs w:val="16"/>
        </w:rPr>
      </w:pPr>
    </w:p>
    <w:p w:rsidR="00343BDD" w:rsidRPr="007B2771" w:rsidRDefault="003A0CC0" w:rsidP="002922C4">
      <w:pPr>
        <w:shd w:val="clear" w:color="auto" w:fill="FFFFF0"/>
        <w:spacing w:after="0" w:line="240" w:lineRule="auto"/>
        <w:ind w:left="1800"/>
        <w:rPr>
          <w:color w:val="000000" w:themeColor="text1"/>
          <w:sz w:val="20"/>
          <w:szCs w:val="20"/>
          <w:lang w:val="en"/>
        </w:rPr>
      </w:pPr>
      <w:r w:rsidRPr="007B2771">
        <w:rPr>
          <w:b/>
          <w:bCs/>
          <w:color w:val="C00000"/>
          <w:sz w:val="20"/>
          <w:szCs w:val="20"/>
        </w:rPr>
        <w:t>Trespassed</w:t>
      </w:r>
      <w:r w:rsidRPr="007B2771">
        <w:rPr>
          <w:b/>
          <w:bCs/>
          <w:color w:val="000000" w:themeColor="text1"/>
          <w:sz w:val="20"/>
          <w:szCs w:val="20"/>
        </w:rPr>
        <w:t xml:space="preserve"> </w:t>
      </w:r>
      <w:r w:rsidRPr="007B2771">
        <w:rPr>
          <w:b/>
          <w:bCs/>
          <w:sz w:val="20"/>
          <w:szCs w:val="20"/>
        </w:rPr>
        <w:t>4604</w:t>
      </w:r>
      <w:r w:rsidR="00CE29F9" w:rsidRPr="007B2771">
        <w:rPr>
          <w:b/>
          <w:bCs/>
          <w:sz w:val="20"/>
          <w:szCs w:val="20"/>
        </w:rPr>
        <w:t xml:space="preserve"> </w:t>
      </w:r>
      <w:r w:rsidR="00CE29F9" w:rsidRPr="007B2771">
        <w:rPr>
          <w:color w:val="000000" w:themeColor="text1"/>
          <w:sz w:val="20"/>
          <w:szCs w:val="20"/>
        </w:rPr>
        <w:t>–</w:t>
      </w:r>
      <w:r w:rsidR="007B2771" w:rsidRPr="007B2771">
        <w:rPr>
          <w:color w:val="000000" w:themeColor="text1"/>
          <w:sz w:val="20"/>
          <w:szCs w:val="20"/>
        </w:rPr>
        <w:t xml:space="preserve"> </w:t>
      </w:r>
      <w:r w:rsidR="007B2771" w:rsidRPr="007C7777">
        <w:rPr>
          <w:rFonts w:asciiTheme="majorBidi" w:hAnsiTheme="majorBidi" w:cstheme="majorBidi"/>
          <w:b/>
          <w:bCs/>
          <w:color w:val="000000" w:themeColor="text1"/>
          <w:rtl/>
        </w:rPr>
        <w:t>מַעַל</w:t>
      </w:r>
      <w:r w:rsidR="007B2771" w:rsidRPr="007B2771">
        <w:rPr>
          <w:color w:val="000000" w:themeColor="text1"/>
          <w:sz w:val="20"/>
          <w:szCs w:val="20"/>
          <w:rtl/>
        </w:rPr>
        <w:t xml:space="preserve"> </w:t>
      </w:r>
      <w:r w:rsidR="007C7777">
        <w:rPr>
          <w:color w:val="000000" w:themeColor="text1"/>
          <w:sz w:val="20"/>
          <w:szCs w:val="20"/>
        </w:rPr>
        <w:t xml:space="preserve"> </w:t>
      </w:r>
      <w:r w:rsidR="007B2771" w:rsidRPr="007B2771">
        <w:rPr>
          <w:b/>
          <w:bCs/>
          <w:color w:val="000000" w:themeColor="text1"/>
          <w:sz w:val="20"/>
          <w:szCs w:val="20"/>
          <w:lang w:val="en"/>
        </w:rPr>
        <w:t>maʻal,</w:t>
      </w:r>
      <w:r w:rsidR="007B2771" w:rsidRPr="007B2771">
        <w:rPr>
          <w:color w:val="000000" w:themeColor="text1"/>
          <w:sz w:val="20"/>
          <w:szCs w:val="20"/>
          <w:lang w:val="en"/>
        </w:rPr>
        <w:t xml:space="preserve"> mah'-al; from </w:t>
      </w:r>
      <w:r w:rsidR="007B2771" w:rsidRPr="007B2771">
        <w:rPr>
          <w:color w:val="0000FF"/>
          <w:sz w:val="20"/>
          <w:szCs w:val="20"/>
          <w:lang w:val="en"/>
        </w:rPr>
        <w:t>4603</w:t>
      </w:r>
      <w:r w:rsidR="007B2771" w:rsidRPr="007B2771">
        <w:rPr>
          <w:color w:val="000000" w:themeColor="text1"/>
          <w:sz w:val="20"/>
          <w:szCs w:val="20"/>
          <w:lang w:val="en"/>
        </w:rPr>
        <w:t xml:space="preserve">; </w:t>
      </w:r>
      <w:r w:rsidR="007B2771" w:rsidRPr="00DF32FE">
        <w:rPr>
          <w:color w:val="C00000"/>
          <w:sz w:val="20"/>
          <w:szCs w:val="20"/>
          <w:lang w:val="en"/>
        </w:rPr>
        <w:t>treachery, i.e. sin</w:t>
      </w:r>
      <w:r w:rsidR="00DF32FE" w:rsidRPr="007B2771">
        <w:rPr>
          <w:color w:val="000000" w:themeColor="text1"/>
          <w:sz w:val="20"/>
          <w:szCs w:val="20"/>
          <w:lang w:val="en"/>
        </w:rPr>
        <w:t>: —</w:t>
      </w:r>
      <w:r w:rsidR="007B2771" w:rsidRPr="007B2771">
        <w:rPr>
          <w:sz w:val="20"/>
          <w:szCs w:val="20"/>
        </w:rPr>
        <w:t xml:space="preserve"> </w:t>
      </w:r>
      <w:r w:rsidR="007B2771" w:rsidRPr="007B2771">
        <w:rPr>
          <w:color w:val="000000" w:themeColor="text1"/>
          <w:sz w:val="20"/>
          <w:szCs w:val="20"/>
        </w:rPr>
        <w:t xml:space="preserve">(Translated in King James Version as) </w:t>
      </w:r>
      <w:r w:rsidR="007B2771" w:rsidRPr="007B2771">
        <w:rPr>
          <w:color w:val="000000" w:themeColor="text1"/>
          <w:sz w:val="20"/>
          <w:szCs w:val="20"/>
          <w:lang w:val="en"/>
        </w:rPr>
        <w:t xml:space="preserve">falsehood, grievously, sore, transgression, trespass, </w:t>
      </w:r>
      <w:r w:rsidR="007B2771" w:rsidRPr="007B2771">
        <w:rPr>
          <w:b/>
          <w:bCs/>
          <w:color w:val="000000" w:themeColor="text1"/>
          <w:sz w:val="20"/>
          <w:szCs w:val="20"/>
          <w:lang w:val="en"/>
        </w:rPr>
        <w:t>×</w:t>
      </w:r>
      <w:r w:rsidR="007B2771" w:rsidRPr="007B2771">
        <w:rPr>
          <w:color w:val="000000" w:themeColor="text1"/>
          <w:sz w:val="20"/>
          <w:szCs w:val="20"/>
          <w:lang w:val="en"/>
        </w:rPr>
        <w:t xml:space="preserve"> very.</w:t>
      </w:r>
    </w:p>
    <w:p w:rsidR="007B2771" w:rsidRPr="007B2771" w:rsidRDefault="007B2771" w:rsidP="007B2771">
      <w:pPr>
        <w:spacing w:after="0" w:line="240" w:lineRule="auto"/>
        <w:ind w:left="1800"/>
        <w:rPr>
          <w:b/>
          <w:bCs/>
          <w:sz w:val="16"/>
          <w:szCs w:val="16"/>
        </w:rPr>
      </w:pPr>
    </w:p>
    <w:p w:rsidR="00343BDD" w:rsidRPr="007B2771" w:rsidRDefault="003A0CC0" w:rsidP="002922C4">
      <w:pPr>
        <w:shd w:val="clear" w:color="auto" w:fill="FFFFF0"/>
        <w:spacing w:after="0" w:line="240" w:lineRule="auto"/>
        <w:ind w:left="1800"/>
        <w:rPr>
          <w:sz w:val="20"/>
          <w:szCs w:val="20"/>
          <w:lang w:val="en"/>
        </w:rPr>
      </w:pPr>
      <w:r w:rsidRPr="007B2771">
        <w:rPr>
          <w:b/>
          <w:bCs/>
          <w:color w:val="C00000"/>
          <w:sz w:val="20"/>
          <w:szCs w:val="20"/>
        </w:rPr>
        <w:t xml:space="preserve">Wicked </w:t>
      </w:r>
      <w:r w:rsidRPr="007B2771">
        <w:rPr>
          <w:b/>
          <w:bCs/>
          <w:sz w:val="20"/>
          <w:szCs w:val="20"/>
        </w:rPr>
        <w:t>7563</w:t>
      </w:r>
      <w:r w:rsidR="00E576CA" w:rsidRPr="007B2771">
        <w:rPr>
          <w:b/>
          <w:bCs/>
          <w:sz w:val="20"/>
          <w:szCs w:val="20"/>
        </w:rPr>
        <w:t xml:space="preserve"> </w:t>
      </w:r>
      <w:r w:rsidR="00CE29F9" w:rsidRPr="007B2771">
        <w:rPr>
          <w:color w:val="000000" w:themeColor="text1"/>
          <w:sz w:val="20"/>
          <w:szCs w:val="20"/>
        </w:rPr>
        <w:t>–</w:t>
      </w:r>
      <w:r w:rsidR="00CE29F9" w:rsidRPr="007B2771">
        <w:rPr>
          <w:b/>
          <w:bCs/>
          <w:sz w:val="20"/>
          <w:szCs w:val="20"/>
        </w:rPr>
        <w:t xml:space="preserve"> </w:t>
      </w:r>
      <w:r w:rsidR="007B2771" w:rsidRPr="007C7777">
        <w:rPr>
          <w:rFonts w:asciiTheme="majorBidi" w:hAnsiTheme="majorBidi" w:cstheme="majorBidi"/>
          <w:b/>
          <w:bCs/>
          <w:rtl/>
        </w:rPr>
        <w:t>רָשָׁע</w:t>
      </w:r>
      <w:r w:rsidR="007B2771" w:rsidRPr="007B2771">
        <w:rPr>
          <w:b/>
          <w:bCs/>
          <w:sz w:val="20"/>
          <w:szCs w:val="20"/>
          <w:rtl/>
        </w:rPr>
        <w:t xml:space="preserve"> </w:t>
      </w:r>
      <w:r w:rsidR="007C7777">
        <w:rPr>
          <w:b/>
          <w:bCs/>
          <w:sz w:val="20"/>
          <w:szCs w:val="20"/>
        </w:rPr>
        <w:t xml:space="preserve"> </w:t>
      </w:r>
      <w:r w:rsidR="007B2771" w:rsidRPr="007B2771">
        <w:rPr>
          <w:b/>
          <w:bCs/>
          <w:sz w:val="20"/>
          <w:szCs w:val="20"/>
          <w:lang w:val="en"/>
        </w:rPr>
        <w:t xml:space="preserve">râshâʻ, </w:t>
      </w:r>
      <w:r w:rsidR="007B2771" w:rsidRPr="007B2771">
        <w:rPr>
          <w:sz w:val="20"/>
          <w:szCs w:val="20"/>
          <w:lang w:val="en"/>
        </w:rPr>
        <w:t xml:space="preserve">raw-shaw'; from 7561; </w:t>
      </w:r>
      <w:r w:rsidR="007B2771" w:rsidRPr="00DF32FE">
        <w:rPr>
          <w:color w:val="C00000"/>
          <w:sz w:val="20"/>
          <w:szCs w:val="20"/>
          <w:lang w:val="en"/>
        </w:rPr>
        <w:t>morally wrong</w:t>
      </w:r>
      <w:r w:rsidR="007B2771" w:rsidRPr="007B2771">
        <w:rPr>
          <w:sz w:val="20"/>
          <w:szCs w:val="20"/>
          <w:lang w:val="en"/>
        </w:rPr>
        <w:t xml:space="preserve">; concretely, </w:t>
      </w:r>
      <w:r w:rsidR="007B2771" w:rsidRPr="00DF32FE">
        <w:rPr>
          <w:color w:val="C00000"/>
          <w:sz w:val="20"/>
          <w:szCs w:val="20"/>
          <w:lang w:val="en"/>
        </w:rPr>
        <w:t>an</w:t>
      </w:r>
      <w:r w:rsidR="007B2771" w:rsidRPr="007B2771">
        <w:rPr>
          <w:sz w:val="20"/>
          <w:szCs w:val="20"/>
          <w:lang w:val="en"/>
        </w:rPr>
        <w:t xml:space="preserve"> (</w:t>
      </w:r>
      <w:r w:rsidR="007B2771" w:rsidRPr="00DF32FE">
        <w:rPr>
          <w:color w:val="C00000"/>
          <w:sz w:val="20"/>
          <w:szCs w:val="20"/>
          <w:lang w:val="en"/>
        </w:rPr>
        <w:t>actively</w:t>
      </w:r>
      <w:r w:rsidR="007B2771" w:rsidRPr="007B2771">
        <w:rPr>
          <w:sz w:val="20"/>
          <w:szCs w:val="20"/>
          <w:lang w:val="en"/>
        </w:rPr>
        <w:t xml:space="preserve">) </w:t>
      </w:r>
      <w:r w:rsidR="007B2771" w:rsidRPr="00DF32FE">
        <w:rPr>
          <w:color w:val="C00000"/>
          <w:sz w:val="20"/>
          <w:szCs w:val="20"/>
          <w:lang w:val="en"/>
        </w:rPr>
        <w:t>bad person</w:t>
      </w:r>
      <w:r w:rsidR="00DF32FE" w:rsidRPr="007B2771">
        <w:rPr>
          <w:sz w:val="20"/>
          <w:szCs w:val="20"/>
          <w:lang w:val="en"/>
        </w:rPr>
        <w:t>: —</w:t>
      </w:r>
      <w:r w:rsidR="007B2771" w:rsidRPr="007B2771">
        <w:rPr>
          <w:sz w:val="20"/>
          <w:szCs w:val="20"/>
          <w:lang w:val="en"/>
        </w:rPr>
        <w:t xml:space="preserve"> </w:t>
      </w:r>
      <w:r w:rsidR="007B2771" w:rsidRPr="007B2771">
        <w:rPr>
          <w:sz w:val="20"/>
          <w:szCs w:val="20"/>
        </w:rPr>
        <w:t xml:space="preserve">(Translated in King James Version as) </w:t>
      </w:r>
      <w:r w:rsidR="007B2771" w:rsidRPr="007B2771">
        <w:rPr>
          <w:sz w:val="20"/>
          <w:szCs w:val="20"/>
          <w:lang w:val="en"/>
        </w:rPr>
        <w:t>condemned, guilty, ungodly, wicked (man), that did wrong.</w:t>
      </w:r>
    </w:p>
    <w:p w:rsidR="007B2771" w:rsidRPr="007B2771" w:rsidRDefault="007B2771" w:rsidP="007B2771">
      <w:pPr>
        <w:spacing w:after="0" w:line="240" w:lineRule="auto"/>
        <w:ind w:left="1800"/>
        <w:rPr>
          <w:b/>
          <w:bCs/>
          <w:sz w:val="16"/>
          <w:szCs w:val="16"/>
        </w:rPr>
      </w:pPr>
    </w:p>
    <w:p w:rsidR="00343BDD" w:rsidRPr="007B2771" w:rsidRDefault="003A0CC0" w:rsidP="002922C4">
      <w:pPr>
        <w:shd w:val="clear" w:color="auto" w:fill="FFFFF0"/>
        <w:spacing w:after="0" w:line="240" w:lineRule="auto"/>
        <w:ind w:left="1800"/>
        <w:rPr>
          <w:b/>
          <w:bCs/>
          <w:sz w:val="20"/>
          <w:szCs w:val="20"/>
        </w:rPr>
      </w:pPr>
      <w:r w:rsidRPr="007B2771">
        <w:rPr>
          <w:b/>
          <w:bCs/>
          <w:color w:val="C00000"/>
          <w:sz w:val="20"/>
          <w:szCs w:val="20"/>
        </w:rPr>
        <w:t xml:space="preserve">Wickedness </w:t>
      </w:r>
      <w:r w:rsidRPr="007B2771">
        <w:rPr>
          <w:b/>
          <w:bCs/>
          <w:sz w:val="20"/>
          <w:szCs w:val="20"/>
        </w:rPr>
        <w:t>7564</w:t>
      </w:r>
      <w:r w:rsidR="00261CA7" w:rsidRPr="007B2771">
        <w:rPr>
          <w:b/>
          <w:bCs/>
          <w:sz w:val="20"/>
          <w:szCs w:val="20"/>
        </w:rPr>
        <w:t xml:space="preserve"> </w:t>
      </w:r>
      <w:r w:rsidR="00261CA7" w:rsidRPr="007B2771">
        <w:rPr>
          <w:color w:val="000000" w:themeColor="text1"/>
          <w:sz w:val="20"/>
          <w:szCs w:val="20"/>
        </w:rPr>
        <w:t>–</w:t>
      </w:r>
      <w:r w:rsidR="007B2771" w:rsidRPr="007B2771">
        <w:rPr>
          <w:color w:val="000000" w:themeColor="text1"/>
          <w:sz w:val="20"/>
          <w:szCs w:val="20"/>
        </w:rPr>
        <w:t xml:space="preserve"> </w:t>
      </w:r>
      <w:r w:rsidR="007B2771" w:rsidRPr="007C7777">
        <w:rPr>
          <w:rFonts w:asciiTheme="majorBidi" w:hAnsiTheme="majorBidi" w:cstheme="majorBidi"/>
          <w:b/>
          <w:bCs/>
          <w:color w:val="000000" w:themeColor="text1"/>
          <w:rtl/>
        </w:rPr>
        <w:t>רִשְׁעָה</w:t>
      </w:r>
      <w:r w:rsidR="007B2771" w:rsidRPr="007B2771">
        <w:rPr>
          <w:color w:val="000000" w:themeColor="text1"/>
          <w:sz w:val="20"/>
          <w:szCs w:val="20"/>
          <w:rtl/>
        </w:rPr>
        <w:t xml:space="preserve"> </w:t>
      </w:r>
      <w:r w:rsidR="007C7777">
        <w:rPr>
          <w:color w:val="000000" w:themeColor="text1"/>
          <w:sz w:val="20"/>
          <w:szCs w:val="20"/>
        </w:rPr>
        <w:t xml:space="preserve"> </w:t>
      </w:r>
      <w:r w:rsidR="007B2771" w:rsidRPr="007B2771">
        <w:rPr>
          <w:b/>
          <w:bCs/>
          <w:color w:val="000000" w:themeColor="text1"/>
          <w:sz w:val="20"/>
          <w:szCs w:val="20"/>
          <w:lang w:val="en"/>
        </w:rPr>
        <w:t>rishʻâh,</w:t>
      </w:r>
      <w:r w:rsidR="007B2771" w:rsidRPr="007B2771">
        <w:rPr>
          <w:color w:val="000000" w:themeColor="text1"/>
          <w:sz w:val="20"/>
          <w:szCs w:val="20"/>
          <w:lang w:val="en"/>
        </w:rPr>
        <w:t xml:space="preserve"> rish-aw'; feminine of 7562; </w:t>
      </w:r>
      <w:r w:rsidR="007B2771" w:rsidRPr="00DF32FE">
        <w:rPr>
          <w:color w:val="C00000"/>
          <w:sz w:val="20"/>
          <w:szCs w:val="20"/>
          <w:lang w:val="en"/>
        </w:rPr>
        <w:t xml:space="preserve">wrong </w:t>
      </w:r>
      <w:r w:rsidR="007B2771" w:rsidRPr="007B2771">
        <w:rPr>
          <w:color w:val="000000" w:themeColor="text1"/>
          <w:sz w:val="20"/>
          <w:szCs w:val="20"/>
          <w:lang w:val="en"/>
        </w:rPr>
        <w:t>(</w:t>
      </w:r>
      <w:r w:rsidR="007B2771" w:rsidRPr="00DF32FE">
        <w:rPr>
          <w:color w:val="C00000"/>
          <w:sz w:val="20"/>
          <w:szCs w:val="20"/>
          <w:lang w:val="en"/>
        </w:rPr>
        <w:t>especially moral</w:t>
      </w:r>
      <w:r w:rsidR="007B2771" w:rsidRPr="007B2771">
        <w:rPr>
          <w:color w:val="000000" w:themeColor="text1"/>
          <w:sz w:val="20"/>
          <w:szCs w:val="20"/>
          <w:lang w:val="en"/>
        </w:rPr>
        <w:t>):—</w:t>
      </w:r>
      <w:r w:rsidR="007B2771" w:rsidRPr="007B2771">
        <w:rPr>
          <w:sz w:val="20"/>
          <w:szCs w:val="20"/>
        </w:rPr>
        <w:t xml:space="preserve"> </w:t>
      </w:r>
      <w:r w:rsidR="007B2771" w:rsidRPr="007B2771">
        <w:rPr>
          <w:color w:val="000000" w:themeColor="text1"/>
          <w:sz w:val="20"/>
          <w:szCs w:val="20"/>
        </w:rPr>
        <w:t xml:space="preserve">(Translated in King James Version as) </w:t>
      </w:r>
      <w:r w:rsidR="007B2771" w:rsidRPr="007B2771">
        <w:rPr>
          <w:color w:val="000000" w:themeColor="text1"/>
          <w:sz w:val="20"/>
          <w:szCs w:val="20"/>
          <w:lang w:val="en"/>
        </w:rPr>
        <w:t>fault, wickedly(-ness).</w:t>
      </w:r>
    </w:p>
    <w:p w:rsidR="00343BDD" w:rsidRPr="003A0CC0" w:rsidRDefault="00261CA7" w:rsidP="00AF0BE6">
      <w:pPr>
        <w:spacing w:after="0" w:line="240" w:lineRule="auto"/>
        <w:rPr>
          <w:color w:val="C00000"/>
          <w:sz w:val="23"/>
          <w:szCs w:val="23"/>
        </w:rPr>
      </w:pPr>
      <w:r>
        <w:rPr>
          <w:color w:val="C00000"/>
          <w:sz w:val="23"/>
          <w:szCs w:val="23"/>
        </w:rPr>
        <w:t xml:space="preserve"> </w:t>
      </w:r>
    </w:p>
    <w:p w:rsidR="00226E20" w:rsidRDefault="00226E20" w:rsidP="00226E20">
      <w:pPr>
        <w:pStyle w:val="ListParagraph"/>
        <w:ind w:left="2340"/>
        <w:rPr>
          <w:rFonts w:asciiTheme="minorHAnsi" w:hAnsiTheme="minorHAnsi"/>
          <w:color w:val="000000" w:themeColor="text1"/>
          <w:sz w:val="23"/>
          <w:szCs w:val="23"/>
        </w:rPr>
      </w:pPr>
    </w:p>
    <w:p w:rsidR="00226E20" w:rsidRDefault="00226E20" w:rsidP="00083A95">
      <w:pPr>
        <w:pStyle w:val="ListParagraph"/>
        <w:numPr>
          <w:ilvl w:val="0"/>
          <w:numId w:val="6"/>
        </w:numPr>
        <w:ind w:left="2340"/>
        <w:rPr>
          <w:rFonts w:asciiTheme="minorHAnsi" w:hAnsiTheme="minorHAnsi"/>
          <w:color w:val="000000" w:themeColor="text1"/>
          <w:sz w:val="23"/>
          <w:szCs w:val="23"/>
        </w:rPr>
      </w:pPr>
      <w:r>
        <w:rPr>
          <w:rFonts w:asciiTheme="minorHAnsi" w:hAnsiTheme="minorHAnsi"/>
          <w:color w:val="000000" w:themeColor="text1"/>
          <w:sz w:val="23"/>
          <w:szCs w:val="23"/>
        </w:rPr>
        <w:t>For those that still believe this doesn’t apply to them, hear what Christ said.</w:t>
      </w:r>
    </w:p>
    <w:p w:rsidR="00226E20" w:rsidRDefault="00226E20" w:rsidP="00226E20">
      <w:pPr>
        <w:pStyle w:val="ListParagraph"/>
        <w:ind w:left="2340"/>
        <w:rPr>
          <w:rFonts w:asciiTheme="minorHAnsi" w:hAnsiTheme="minorHAnsi"/>
          <w:color w:val="000000" w:themeColor="text1"/>
          <w:sz w:val="23"/>
          <w:szCs w:val="23"/>
        </w:rPr>
      </w:pPr>
    </w:p>
    <w:p w:rsidR="00226E20" w:rsidRPr="00226E20" w:rsidRDefault="00226E20" w:rsidP="00DF32FE">
      <w:pPr>
        <w:pStyle w:val="ListParagraph"/>
        <w:shd w:val="clear" w:color="auto" w:fill="F7FBFB"/>
        <w:ind w:left="2520"/>
        <w:rPr>
          <w:rFonts w:asciiTheme="minorHAnsi" w:hAnsiTheme="minorHAnsi"/>
          <w:b/>
          <w:bCs/>
          <w:color w:val="000000" w:themeColor="text1"/>
          <w:sz w:val="23"/>
          <w:szCs w:val="23"/>
        </w:rPr>
      </w:pPr>
      <w:r w:rsidRPr="00226E20">
        <w:rPr>
          <w:rFonts w:asciiTheme="minorHAnsi" w:hAnsiTheme="minorHAnsi"/>
          <w:b/>
          <w:bCs/>
          <w:color w:val="000000" w:themeColor="text1"/>
          <w:sz w:val="23"/>
          <w:szCs w:val="23"/>
        </w:rPr>
        <w:t xml:space="preserve">Matthew 9:12-13 </w:t>
      </w:r>
      <w:r w:rsidR="00DF32FE">
        <w:rPr>
          <w:rFonts w:asciiTheme="minorHAnsi" w:hAnsiTheme="minorHAnsi"/>
          <w:b/>
          <w:bCs/>
          <w:color w:val="000000" w:themeColor="text1"/>
          <w:sz w:val="23"/>
          <w:szCs w:val="23"/>
        </w:rPr>
        <w:t xml:space="preserve"> </w:t>
      </w:r>
    </w:p>
    <w:p w:rsidR="00226E20" w:rsidRPr="00226E20" w:rsidRDefault="00DF32FE" w:rsidP="00DF32FE">
      <w:pPr>
        <w:pStyle w:val="ListParagraph"/>
        <w:shd w:val="clear" w:color="auto" w:fill="F7FBFB"/>
        <w:ind w:left="2520"/>
        <w:rPr>
          <w:rFonts w:asciiTheme="minorHAnsi" w:hAnsiTheme="minorHAnsi"/>
          <w:color w:val="000000" w:themeColor="text1"/>
          <w:sz w:val="23"/>
          <w:szCs w:val="23"/>
        </w:rPr>
      </w:pPr>
      <w:r>
        <w:rPr>
          <w:rFonts w:asciiTheme="minorHAnsi" w:hAnsiTheme="minorHAnsi"/>
          <w:color w:val="000000" w:themeColor="text1"/>
          <w:sz w:val="23"/>
          <w:szCs w:val="23"/>
        </w:rPr>
        <w:t>“</w:t>
      </w:r>
      <w:r w:rsidR="00226E20" w:rsidRPr="00226E20">
        <w:rPr>
          <w:rFonts w:asciiTheme="minorHAnsi" w:hAnsiTheme="minorHAnsi"/>
          <w:color w:val="000000" w:themeColor="text1"/>
          <w:sz w:val="23"/>
          <w:szCs w:val="23"/>
        </w:rPr>
        <w:t>But when Jesus heard that, he said unto them, They that be whole need not a physician, but they that are sick.</w:t>
      </w:r>
    </w:p>
    <w:p w:rsidR="00226E20" w:rsidRPr="00226E20" w:rsidRDefault="00226E20" w:rsidP="003D3249">
      <w:pPr>
        <w:pStyle w:val="ListParagraph"/>
        <w:shd w:val="clear" w:color="auto" w:fill="F7FBFB"/>
        <w:ind w:left="2520"/>
        <w:rPr>
          <w:rFonts w:asciiTheme="minorHAnsi" w:hAnsiTheme="minorHAnsi"/>
          <w:color w:val="000000" w:themeColor="text1"/>
          <w:sz w:val="23"/>
          <w:szCs w:val="23"/>
        </w:rPr>
      </w:pPr>
      <w:r w:rsidRPr="00226E20">
        <w:rPr>
          <w:rFonts w:asciiTheme="minorHAnsi" w:hAnsiTheme="minorHAnsi"/>
          <w:color w:val="000000" w:themeColor="text1"/>
          <w:sz w:val="23"/>
          <w:szCs w:val="23"/>
          <w:vertAlign w:val="superscript"/>
        </w:rPr>
        <w:t>13 </w:t>
      </w:r>
      <w:r w:rsidRPr="00226E20">
        <w:rPr>
          <w:rFonts w:asciiTheme="minorHAnsi" w:hAnsiTheme="minorHAnsi"/>
          <w:color w:val="000000" w:themeColor="text1"/>
          <w:sz w:val="23"/>
          <w:szCs w:val="23"/>
        </w:rPr>
        <w:t xml:space="preserve">But go ye and learn what that meaneth, I will have mercy, and not sacrifice: for </w:t>
      </w:r>
      <w:r w:rsidRPr="00414E7D">
        <w:rPr>
          <w:rFonts w:asciiTheme="minorHAnsi" w:hAnsiTheme="minorHAnsi"/>
          <w:color w:val="000000" w:themeColor="text1"/>
          <w:sz w:val="23"/>
          <w:szCs w:val="23"/>
          <w:u w:val="single" w:color="FF0000"/>
        </w:rPr>
        <w:t xml:space="preserve">I am not come to call the righteous, but sinners to </w:t>
      </w:r>
      <w:r w:rsidRPr="00414E7D">
        <w:rPr>
          <w:rFonts w:asciiTheme="minorHAnsi" w:hAnsiTheme="minorHAnsi"/>
          <w:color w:val="0000FF"/>
          <w:sz w:val="23"/>
          <w:szCs w:val="23"/>
          <w:u w:val="single" w:color="FF0000"/>
        </w:rPr>
        <w:t>repentance</w:t>
      </w:r>
      <w:r w:rsidRPr="00226E20">
        <w:rPr>
          <w:rFonts w:asciiTheme="minorHAnsi" w:hAnsiTheme="minorHAnsi"/>
          <w:color w:val="000000" w:themeColor="text1"/>
          <w:sz w:val="23"/>
          <w:szCs w:val="23"/>
        </w:rPr>
        <w:t>.</w:t>
      </w:r>
      <w:r w:rsidR="00DF32FE">
        <w:rPr>
          <w:rFonts w:asciiTheme="minorHAnsi" w:hAnsiTheme="minorHAnsi"/>
          <w:color w:val="000000" w:themeColor="text1"/>
          <w:sz w:val="23"/>
          <w:szCs w:val="23"/>
        </w:rPr>
        <w:t>”</w:t>
      </w:r>
      <w:r w:rsidR="003D3249" w:rsidRPr="003D3249">
        <w:rPr>
          <w:sz w:val="23"/>
          <w:szCs w:val="23"/>
          <w:vertAlign w:val="superscript"/>
        </w:rPr>
        <w:t xml:space="preserve"> </w:t>
      </w:r>
      <w:r w:rsidR="003D3249" w:rsidRPr="00712B66">
        <w:rPr>
          <w:sz w:val="23"/>
          <w:szCs w:val="23"/>
          <w:vertAlign w:val="superscript"/>
        </w:rPr>
        <w:t>(</w:t>
      </w:r>
      <w:r w:rsidR="003D3249" w:rsidRPr="003D3249">
        <w:rPr>
          <w:rFonts w:asciiTheme="minorHAnsi" w:hAnsiTheme="minorHAnsi"/>
          <w:sz w:val="23"/>
          <w:szCs w:val="23"/>
          <w:vertAlign w:val="superscript"/>
        </w:rPr>
        <w:t>3341</w:t>
      </w:r>
      <w:r w:rsidR="003D3249" w:rsidRPr="00712B66">
        <w:rPr>
          <w:sz w:val="23"/>
          <w:szCs w:val="23"/>
          <w:vertAlign w:val="superscript"/>
        </w:rPr>
        <w:t>)</w:t>
      </w:r>
      <w:r w:rsidR="003D3249" w:rsidRPr="00D81E4C">
        <w:rPr>
          <w:sz w:val="23"/>
          <w:szCs w:val="23"/>
        </w:rPr>
        <w:t xml:space="preserve"> </w:t>
      </w:r>
      <w:r w:rsidR="00DF32FE" w:rsidRPr="00DF32FE">
        <w:rPr>
          <w:rFonts w:asciiTheme="majorBidi" w:eastAsia="Calibri" w:hAnsiTheme="majorBidi" w:cstheme="majorBidi"/>
          <w:b/>
          <w:bCs/>
          <w:color w:val="000000" w:themeColor="text1"/>
          <w:sz w:val="16"/>
          <w:szCs w:val="16"/>
        </w:rPr>
        <w:t xml:space="preserve"> </w:t>
      </w:r>
      <w:r w:rsidR="00DF32FE" w:rsidRPr="00643B5A">
        <w:rPr>
          <w:rFonts w:asciiTheme="majorBidi" w:eastAsia="Calibri" w:hAnsiTheme="majorBidi" w:cstheme="majorBidi"/>
          <w:b/>
          <w:bCs/>
          <w:color w:val="000000" w:themeColor="text1"/>
          <w:sz w:val="16"/>
          <w:szCs w:val="16"/>
        </w:rPr>
        <w:t>(KJV)</w:t>
      </w:r>
    </w:p>
    <w:p w:rsidR="00226E20" w:rsidRDefault="00226E20" w:rsidP="00226E20">
      <w:pPr>
        <w:pStyle w:val="ListParagraph"/>
        <w:ind w:left="2340"/>
        <w:rPr>
          <w:rFonts w:asciiTheme="minorHAnsi" w:hAnsiTheme="minorHAnsi"/>
          <w:color w:val="000000" w:themeColor="text1"/>
          <w:sz w:val="23"/>
          <w:szCs w:val="23"/>
        </w:rPr>
      </w:pPr>
    </w:p>
    <w:p w:rsidR="00AA2D02" w:rsidRDefault="00AA2D02" w:rsidP="00AA2D02">
      <w:pPr>
        <w:pStyle w:val="ListParagraph"/>
        <w:ind w:left="2340"/>
        <w:rPr>
          <w:color w:val="000000" w:themeColor="text1"/>
          <w:sz w:val="20"/>
          <w:szCs w:val="20"/>
        </w:rPr>
      </w:pPr>
    </w:p>
    <w:p w:rsidR="0001092F" w:rsidRDefault="0001092F" w:rsidP="00AA2D02">
      <w:pPr>
        <w:pStyle w:val="ListParagraph"/>
        <w:ind w:left="2340"/>
        <w:rPr>
          <w:color w:val="000000" w:themeColor="text1"/>
          <w:sz w:val="20"/>
          <w:szCs w:val="20"/>
        </w:rPr>
      </w:pPr>
    </w:p>
    <w:p w:rsidR="0001092F" w:rsidRDefault="0001092F" w:rsidP="00AA2D02">
      <w:pPr>
        <w:pStyle w:val="ListParagraph"/>
        <w:ind w:left="2340"/>
        <w:rPr>
          <w:color w:val="000000" w:themeColor="text1"/>
          <w:sz w:val="20"/>
          <w:szCs w:val="20"/>
        </w:rPr>
      </w:pPr>
    </w:p>
    <w:p w:rsidR="0001092F" w:rsidRDefault="0001092F" w:rsidP="00AA2D02">
      <w:pPr>
        <w:pStyle w:val="ListParagraph"/>
        <w:ind w:left="2340"/>
        <w:rPr>
          <w:color w:val="000000" w:themeColor="text1"/>
          <w:sz w:val="20"/>
          <w:szCs w:val="20"/>
        </w:rPr>
      </w:pPr>
    </w:p>
    <w:p w:rsidR="0001092F" w:rsidRDefault="0001092F" w:rsidP="00AA2D02">
      <w:pPr>
        <w:pStyle w:val="ListParagraph"/>
        <w:ind w:left="2340"/>
        <w:rPr>
          <w:color w:val="000000" w:themeColor="text1"/>
          <w:sz w:val="20"/>
          <w:szCs w:val="20"/>
        </w:rPr>
      </w:pPr>
    </w:p>
    <w:p w:rsidR="00AF0BE6" w:rsidRDefault="007814A6" w:rsidP="002354B4">
      <w:pPr>
        <w:spacing w:after="0" w:line="240" w:lineRule="auto"/>
        <w:ind w:left="2340"/>
        <w:rPr>
          <w:color w:val="000000" w:themeColor="text1"/>
          <w:sz w:val="23"/>
          <w:szCs w:val="23"/>
        </w:rPr>
      </w:pPr>
      <w:r>
        <w:rPr>
          <w:color w:val="000000" w:themeColor="text1"/>
          <w:sz w:val="23"/>
          <w:szCs w:val="23"/>
        </w:rPr>
        <w:lastRenderedPageBreak/>
        <w:t>When Christ rose from the dead he taught repentance.</w:t>
      </w:r>
    </w:p>
    <w:p w:rsidR="007814A6" w:rsidRDefault="007814A6" w:rsidP="00AB4E9B">
      <w:pPr>
        <w:spacing w:after="0" w:line="240" w:lineRule="auto"/>
        <w:rPr>
          <w:color w:val="000000" w:themeColor="text1"/>
          <w:sz w:val="23"/>
          <w:szCs w:val="23"/>
        </w:rPr>
      </w:pPr>
    </w:p>
    <w:p w:rsidR="007814A6" w:rsidRPr="007814A6" w:rsidRDefault="007814A6" w:rsidP="00DF32FE">
      <w:pPr>
        <w:shd w:val="clear" w:color="auto" w:fill="F7FBFB"/>
        <w:spacing w:after="0" w:line="240" w:lineRule="auto"/>
        <w:ind w:left="2520"/>
        <w:rPr>
          <w:b/>
          <w:bCs/>
          <w:color w:val="000000" w:themeColor="text1"/>
          <w:sz w:val="23"/>
          <w:szCs w:val="23"/>
        </w:rPr>
      </w:pPr>
      <w:r w:rsidRPr="007814A6">
        <w:rPr>
          <w:b/>
          <w:bCs/>
          <w:color w:val="000000" w:themeColor="text1"/>
          <w:sz w:val="23"/>
          <w:szCs w:val="23"/>
        </w:rPr>
        <w:t xml:space="preserve">Luke 24:40-48 </w:t>
      </w:r>
      <w:r w:rsidR="00DF32FE">
        <w:rPr>
          <w:b/>
          <w:bCs/>
          <w:color w:val="000000" w:themeColor="text1"/>
          <w:sz w:val="23"/>
          <w:szCs w:val="23"/>
        </w:rPr>
        <w:t xml:space="preserve"> </w:t>
      </w:r>
    </w:p>
    <w:p w:rsidR="007814A6" w:rsidRPr="007814A6" w:rsidRDefault="00DF32FE" w:rsidP="00DF32FE">
      <w:pPr>
        <w:shd w:val="clear" w:color="auto" w:fill="F7FBFB"/>
        <w:spacing w:after="0" w:line="240" w:lineRule="auto"/>
        <w:ind w:left="2520"/>
        <w:rPr>
          <w:color w:val="000000" w:themeColor="text1"/>
          <w:sz w:val="23"/>
          <w:szCs w:val="23"/>
        </w:rPr>
      </w:pPr>
      <w:r>
        <w:rPr>
          <w:color w:val="000000" w:themeColor="text1"/>
          <w:sz w:val="23"/>
          <w:szCs w:val="23"/>
        </w:rPr>
        <w:t>“</w:t>
      </w:r>
      <w:r w:rsidR="007814A6" w:rsidRPr="007814A6">
        <w:rPr>
          <w:color w:val="000000" w:themeColor="text1"/>
          <w:sz w:val="23"/>
          <w:szCs w:val="23"/>
        </w:rPr>
        <w:t>And when he had thus spoken, he shewed them his hands and his feet.</w:t>
      </w:r>
    </w:p>
    <w:p w:rsidR="007814A6" w:rsidRPr="007814A6" w:rsidRDefault="007814A6" w:rsidP="00DF32F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41 </w:t>
      </w:r>
      <w:r w:rsidRPr="007814A6">
        <w:rPr>
          <w:color w:val="000000" w:themeColor="text1"/>
          <w:sz w:val="23"/>
          <w:szCs w:val="23"/>
        </w:rPr>
        <w:t>And while they yet believed not for joy, and wondered, he said unto them, Have ye here any meat?</w:t>
      </w:r>
    </w:p>
    <w:p w:rsidR="007814A6" w:rsidRPr="007814A6" w:rsidRDefault="007814A6" w:rsidP="00DF32F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42 </w:t>
      </w:r>
      <w:r w:rsidRPr="007814A6">
        <w:rPr>
          <w:color w:val="000000" w:themeColor="text1"/>
          <w:sz w:val="23"/>
          <w:szCs w:val="23"/>
        </w:rPr>
        <w:t>And they gave him a piece of a broiled fish, and of an honeycomb.</w:t>
      </w:r>
    </w:p>
    <w:p w:rsidR="007814A6" w:rsidRPr="007814A6" w:rsidRDefault="007814A6" w:rsidP="00DF32F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43 </w:t>
      </w:r>
      <w:r w:rsidRPr="007814A6">
        <w:rPr>
          <w:color w:val="000000" w:themeColor="text1"/>
          <w:sz w:val="23"/>
          <w:szCs w:val="23"/>
        </w:rPr>
        <w:t>And he took it, and did eat before them.</w:t>
      </w:r>
    </w:p>
    <w:p w:rsidR="007814A6" w:rsidRPr="007814A6" w:rsidRDefault="007814A6" w:rsidP="00DF32F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44 </w:t>
      </w:r>
      <w:r w:rsidRPr="007814A6">
        <w:rPr>
          <w:color w:val="000000" w:themeColor="text1"/>
          <w:sz w:val="23"/>
          <w:szCs w:val="23"/>
        </w:rPr>
        <w:t>And he said unto them, These are the words which I spake unto you, while I was yet with you, that all things must be fulfilled, which were written in the law of Moses, and in the prophets, and in the psalms, concerning me.</w:t>
      </w:r>
    </w:p>
    <w:p w:rsidR="007814A6" w:rsidRPr="007814A6" w:rsidRDefault="007814A6" w:rsidP="00DF32F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45 </w:t>
      </w:r>
      <w:r w:rsidRPr="007814A6">
        <w:rPr>
          <w:color w:val="000000" w:themeColor="text1"/>
          <w:sz w:val="23"/>
          <w:szCs w:val="23"/>
        </w:rPr>
        <w:t>Then opened he their understanding, that they might understand the scriptures,</w:t>
      </w:r>
    </w:p>
    <w:p w:rsidR="007814A6" w:rsidRPr="007814A6" w:rsidRDefault="007814A6" w:rsidP="00DF32F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46 </w:t>
      </w:r>
      <w:r w:rsidRPr="007814A6">
        <w:rPr>
          <w:color w:val="000000" w:themeColor="text1"/>
          <w:sz w:val="23"/>
          <w:szCs w:val="23"/>
        </w:rPr>
        <w:t>And said unto them, Thus it is written, and thus it behooved Christ to suffer, and to rise from the dead the third day:</w:t>
      </w:r>
    </w:p>
    <w:p w:rsidR="007814A6" w:rsidRPr="007814A6" w:rsidRDefault="007814A6" w:rsidP="008D4B9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47 </w:t>
      </w:r>
      <w:r w:rsidRPr="00414E7D">
        <w:rPr>
          <w:b/>
          <w:bCs/>
          <w:color w:val="000000" w:themeColor="text1"/>
          <w:sz w:val="23"/>
          <w:szCs w:val="23"/>
          <w:u w:val="single" w:color="FF0000"/>
        </w:rPr>
        <w:t xml:space="preserve">And that </w:t>
      </w:r>
      <w:r w:rsidRPr="00414E7D">
        <w:rPr>
          <w:b/>
          <w:bCs/>
          <w:color w:val="0000FF"/>
          <w:sz w:val="23"/>
          <w:szCs w:val="23"/>
          <w:u w:val="single" w:color="FF0000"/>
        </w:rPr>
        <w:t>repentance</w:t>
      </w:r>
      <w:r w:rsidR="00414E7D" w:rsidRPr="00414E7D">
        <w:rPr>
          <w:b/>
          <w:bCs/>
          <w:color w:val="000000" w:themeColor="text1"/>
          <w:sz w:val="23"/>
          <w:szCs w:val="23"/>
          <w:u w:val="single" w:color="FF0000"/>
        </w:rPr>
        <w:t xml:space="preserve"> </w:t>
      </w:r>
      <w:r w:rsidRPr="00414E7D">
        <w:rPr>
          <w:b/>
          <w:bCs/>
          <w:color w:val="000000" w:themeColor="text1"/>
          <w:sz w:val="23"/>
          <w:szCs w:val="23"/>
          <w:u w:val="single" w:color="FF0000"/>
        </w:rPr>
        <w:t xml:space="preserve"> </w:t>
      </w:r>
      <w:r w:rsidR="00414E7D" w:rsidRPr="00414E7D">
        <w:rPr>
          <w:sz w:val="23"/>
          <w:szCs w:val="23"/>
          <w:u w:val="single" w:color="FF0000"/>
          <w:vertAlign w:val="superscript"/>
        </w:rPr>
        <w:t>(3341)</w:t>
      </w:r>
      <w:r w:rsidR="00414E7D" w:rsidRPr="00414E7D">
        <w:rPr>
          <w:sz w:val="23"/>
          <w:szCs w:val="23"/>
          <w:u w:val="single" w:color="FF0000"/>
        </w:rPr>
        <w:t xml:space="preserve"> </w:t>
      </w:r>
      <w:r w:rsidR="00414E7D" w:rsidRPr="00414E7D">
        <w:rPr>
          <w:rFonts w:asciiTheme="majorBidi" w:eastAsia="Calibri" w:hAnsiTheme="majorBidi" w:cstheme="majorBidi"/>
          <w:b/>
          <w:bCs/>
          <w:color w:val="000000" w:themeColor="text1"/>
          <w:sz w:val="16"/>
          <w:szCs w:val="16"/>
          <w:u w:val="single" w:color="FF0000"/>
        </w:rPr>
        <w:t xml:space="preserve"> </w:t>
      </w:r>
      <w:r w:rsidRPr="00414E7D">
        <w:rPr>
          <w:b/>
          <w:bCs/>
          <w:color w:val="000000" w:themeColor="text1"/>
          <w:sz w:val="23"/>
          <w:szCs w:val="23"/>
          <w:u w:val="single" w:color="FF0000"/>
        </w:rPr>
        <w:t xml:space="preserve">and </w:t>
      </w:r>
      <w:r w:rsidRPr="008D4B9E">
        <w:rPr>
          <w:b/>
          <w:bCs/>
          <w:color w:val="0000FF"/>
          <w:sz w:val="23"/>
          <w:szCs w:val="23"/>
          <w:u w:val="single" w:color="FF0000"/>
        </w:rPr>
        <w:t xml:space="preserve">remission </w:t>
      </w:r>
      <w:r w:rsidR="008D4B9E" w:rsidRPr="00414E7D">
        <w:rPr>
          <w:sz w:val="23"/>
          <w:szCs w:val="23"/>
          <w:u w:val="single" w:color="FF0000"/>
          <w:vertAlign w:val="superscript"/>
        </w:rPr>
        <w:t>(</w:t>
      </w:r>
      <w:r w:rsidR="008D4B9E">
        <w:rPr>
          <w:sz w:val="23"/>
          <w:szCs w:val="23"/>
          <w:u w:val="single" w:color="FF0000"/>
          <w:vertAlign w:val="superscript"/>
        </w:rPr>
        <w:t>859</w:t>
      </w:r>
      <w:r w:rsidR="008D4B9E" w:rsidRPr="00414E7D">
        <w:rPr>
          <w:sz w:val="23"/>
          <w:szCs w:val="23"/>
          <w:u w:val="single" w:color="FF0000"/>
          <w:vertAlign w:val="superscript"/>
        </w:rPr>
        <w:t>)</w:t>
      </w:r>
      <w:r w:rsidR="008D4B9E" w:rsidRPr="00414E7D">
        <w:rPr>
          <w:sz w:val="23"/>
          <w:szCs w:val="23"/>
          <w:u w:val="single" w:color="FF0000"/>
        </w:rPr>
        <w:t xml:space="preserve"> </w:t>
      </w:r>
      <w:r w:rsidR="008D4B9E" w:rsidRPr="00414E7D">
        <w:rPr>
          <w:rFonts w:asciiTheme="majorBidi" w:eastAsia="Calibri" w:hAnsiTheme="majorBidi" w:cstheme="majorBidi"/>
          <w:b/>
          <w:bCs/>
          <w:color w:val="000000" w:themeColor="text1"/>
          <w:sz w:val="16"/>
          <w:szCs w:val="16"/>
          <w:u w:val="single" w:color="FF0000"/>
        </w:rPr>
        <w:t xml:space="preserve"> </w:t>
      </w:r>
      <w:r w:rsidRPr="00414E7D">
        <w:rPr>
          <w:b/>
          <w:bCs/>
          <w:color w:val="000000" w:themeColor="text1"/>
          <w:sz w:val="23"/>
          <w:szCs w:val="23"/>
          <w:u w:val="single" w:color="FF0000"/>
        </w:rPr>
        <w:t>of sins should be preached in his name among all nations</w:t>
      </w:r>
      <w:r w:rsidRPr="00BA4DAA">
        <w:rPr>
          <w:b/>
          <w:bCs/>
          <w:color w:val="000000" w:themeColor="text1"/>
          <w:sz w:val="23"/>
          <w:szCs w:val="23"/>
        </w:rPr>
        <w:t>, beginning at Jerusalem</w:t>
      </w:r>
      <w:r w:rsidRPr="007814A6">
        <w:rPr>
          <w:color w:val="000000" w:themeColor="text1"/>
          <w:sz w:val="23"/>
          <w:szCs w:val="23"/>
        </w:rPr>
        <w:t>.</w:t>
      </w:r>
    </w:p>
    <w:p w:rsidR="007814A6" w:rsidRPr="007814A6" w:rsidRDefault="007814A6" w:rsidP="00DF32FE">
      <w:pPr>
        <w:shd w:val="clear" w:color="auto" w:fill="F7FBFB"/>
        <w:spacing w:after="0" w:line="240" w:lineRule="auto"/>
        <w:ind w:left="2520"/>
        <w:rPr>
          <w:color w:val="000000" w:themeColor="text1"/>
          <w:sz w:val="23"/>
          <w:szCs w:val="23"/>
        </w:rPr>
      </w:pPr>
      <w:r w:rsidRPr="007814A6">
        <w:rPr>
          <w:color w:val="000000" w:themeColor="text1"/>
          <w:sz w:val="23"/>
          <w:szCs w:val="23"/>
          <w:vertAlign w:val="superscript"/>
        </w:rPr>
        <w:t>48 </w:t>
      </w:r>
      <w:r w:rsidRPr="007814A6">
        <w:rPr>
          <w:color w:val="000000" w:themeColor="text1"/>
          <w:sz w:val="23"/>
          <w:szCs w:val="23"/>
        </w:rPr>
        <w:t>And ye are witnesses of these things.</w:t>
      </w:r>
      <w:r w:rsidR="00DF32FE">
        <w:rPr>
          <w:color w:val="000000" w:themeColor="text1"/>
          <w:sz w:val="23"/>
          <w:szCs w:val="23"/>
        </w:rPr>
        <w:t>”</w:t>
      </w:r>
      <w:r w:rsidR="00DF32FE" w:rsidRPr="00DF32FE">
        <w:rPr>
          <w:rFonts w:asciiTheme="majorBidi" w:eastAsia="Calibri" w:hAnsiTheme="majorBidi" w:cstheme="majorBidi"/>
          <w:b/>
          <w:bCs/>
          <w:color w:val="000000" w:themeColor="text1"/>
          <w:sz w:val="16"/>
          <w:szCs w:val="16"/>
        </w:rPr>
        <w:t xml:space="preserve"> </w:t>
      </w:r>
      <w:r w:rsidR="00DF32FE" w:rsidRPr="00643B5A">
        <w:rPr>
          <w:rFonts w:asciiTheme="majorBidi" w:eastAsia="Calibri" w:hAnsiTheme="majorBidi" w:cstheme="majorBidi"/>
          <w:b/>
          <w:bCs/>
          <w:color w:val="000000" w:themeColor="text1"/>
          <w:sz w:val="16"/>
          <w:szCs w:val="16"/>
        </w:rPr>
        <w:t>(KJV)</w:t>
      </w:r>
    </w:p>
    <w:p w:rsidR="007814A6" w:rsidRDefault="007814A6" w:rsidP="00AB4E9B">
      <w:pPr>
        <w:spacing w:after="0" w:line="240" w:lineRule="auto"/>
        <w:rPr>
          <w:color w:val="000000" w:themeColor="text1"/>
          <w:sz w:val="23"/>
          <w:szCs w:val="23"/>
        </w:rPr>
      </w:pPr>
    </w:p>
    <w:p w:rsidR="007814A6" w:rsidRDefault="007814A6" w:rsidP="00AB4E9B">
      <w:pPr>
        <w:spacing w:after="0" w:line="240" w:lineRule="auto"/>
        <w:rPr>
          <w:color w:val="000000" w:themeColor="text1"/>
          <w:sz w:val="23"/>
          <w:szCs w:val="23"/>
        </w:rPr>
      </w:pPr>
    </w:p>
    <w:p w:rsidR="00226E20" w:rsidRDefault="00226E20" w:rsidP="002354B4">
      <w:pPr>
        <w:spacing w:after="0" w:line="240" w:lineRule="auto"/>
        <w:ind w:left="2340"/>
        <w:rPr>
          <w:color w:val="000000" w:themeColor="text1"/>
          <w:sz w:val="23"/>
          <w:szCs w:val="23"/>
        </w:rPr>
      </w:pPr>
      <w:r>
        <w:rPr>
          <w:color w:val="000000" w:themeColor="text1"/>
          <w:sz w:val="23"/>
          <w:szCs w:val="23"/>
        </w:rPr>
        <w:t>After Chris</w:t>
      </w:r>
      <w:r w:rsidR="007814A6">
        <w:rPr>
          <w:color w:val="000000" w:themeColor="text1"/>
          <w:sz w:val="23"/>
          <w:szCs w:val="23"/>
        </w:rPr>
        <w:t>t</w:t>
      </w:r>
      <w:r>
        <w:rPr>
          <w:color w:val="000000" w:themeColor="text1"/>
          <w:sz w:val="23"/>
          <w:szCs w:val="23"/>
        </w:rPr>
        <w:t>’s ascension the Apostles still preached repentance.</w:t>
      </w:r>
    </w:p>
    <w:p w:rsidR="00226E20" w:rsidRDefault="00226E20" w:rsidP="00AB4E9B">
      <w:pPr>
        <w:spacing w:after="0" w:line="240" w:lineRule="auto"/>
        <w:rPr>
          <w:color w:val="000000" w:themeColor="text1"/>
          <w:sz w:val="23"/>
          <w:szCs w:val="23"/>
        </w:rPr>
      </w:pPr>
    </w:p>
    <w:p w:rsidR="007814A6" w:rsidRPr="007814A6" w:rsidRDefault="007814A6" w:rsidP="00DF32FE">
      <w:pPr>
        <w:shd w:val="clear" w:color="auto" w:fill="F7FBFB"/>
        <w:spacing w:after="0" w:line="240" w:lineRule="auto"/>
        <w:ind w:left="2520"/>
        <w:rPr>
          <w:b/>
          <w:bCs/>
          <w:color w:val="000000" w:themeColor="text1"/>
          <w:sz w:val="23"/>
          <w:szCs w:val="23"/>
        </w:rPr>
      </w:pPr>
      <w:r w:rsidRPr="007814A6">
        <w:rPr>
          <w:b/>
          <w:bCs/>
          <w:color w:val="000000" w:themeColor="text1"/>
          <w:sz w:val="23"/>
          <w:szCs w:val="23"/>
        </w:rPr>
        <w:t xml:space="preserve">Acts 2:38 </w:t>
      </w:r>
      <w:r w:rsidR="00DF32FE">
        <w:rPr>
          <w:b/>
          <w:bCs/>
          <w:color w:val="000000" w:themeColor="text1"/>
          <w:sz w:val="23"/>
          <w:szCs w:val="23"/>
        </w:rPr>
        <w:t xml:space="preserve"> </w:t>
      </w:r>
    </w:p>
    <w:p w:rsidR="007814A6" w:rsidRPr="007814A6" w:rsidRDefault="00DF32FE" w:rsidP="008D4B9E">
      <w:pPr>
        <w:shd w:val="clear" w:color="auto" w:fill="F7FBFB"/>
        <w:spacing w:after="0" w:line="240" w:lineRule="auto"/>
        <w:ind w:left="2520"/>
        <w:rPr>
          <w:color w:val="000000" w:themeColor="text1"/>
          <w:sz w:val="23"/>
          <w:szCs w:val="23"/>
        </w:rPr>
      </w:pPr>
      <w:r>
        <w:rPr>
          <w:color w:val="000000" w:themeColor="text1"/>
          <w:sz w:val="23"/>
          <w:szCs w:val="23"/>
        </w:rPr>
        <w:t>“</w:t>
      </w:r>
      <w:r w:rsidR="007814A6" w:rsidRPr="007814A6">
        <w:rPr>
          <w:color w:val="000000" w:themeColor="text1"/>
          <w:sz w:val="23"/>
          <w:szCs w:val="23"/>
        </w:rPr>
        <w:t xml:space="preserve">Then Peter said unto them, </w:t>
      </w:r>
      <w:r w:rsidR="007814A6" w:rsidRPr="008D4B9E">
        <w:rPr>
          <w:color w:val="0000FF"/>
          <w:sz w:val="23"/>
          <w:szCs w:val="23"/>
          <w:u w:val="single" w:color="FF0000"/>
        </w:rPr>
        <w:t>Repent</w:t>
      </w:r>
      <w:r w:rsidR="007814A6" w:rsidRPr="007814A6">
        <w:rPr>
          <w:color w:val="000000" w:themeColor="text1"/>
          <w:sz w:val="23"/>
          <w:szCs w:val="23"/>
        </w:rPr>
        <w:t>,</w:t>
      </w:r>
      <w:r w:rsidR="008D4B9E" w:rsidRPr="008D4B9E">
        <w:rPr>
          <w:sz w:val="23"/>
          <w:szCs w:val="23"/>
          <w:vertAlign w:val="superscript"/>
        </w:rPr>
        <w:t xml:space="preserve"> </w:t>
      </w:r>
      <w:r w:rsidR="008D4B9E" w:rsidRPr="00712B66">
        <w:rPr>
          <w:sz w:val="23"/>
          <w:szCs w:val="23"/>
          <w:vertAlign w:val="superscript"/>
        </w:rPr>
        <w:t>(</w:t>
      </w:r>
      <w:r w:rsidR="008D4B9E" w:rsidRPr="003D3249">
        <w:rPr>
          <w:sz w:val="23"/>
          <w:szCs w:val="23"/>
          <w:vertAlign w:val="superscript"/>
        </w:rPr>
        <w:t>334</w:t>
      </w:r>
      <w:r w:rsidR="008D4B9E">
        <w:rPr>
          <w:sz w:val="23"/>
          <w:szCs w:val="23"/>
          <w:vertAlign w:val="superscript"/>
        </w:rPr>
        <w:t>0</w:t>
      </w:r>
      <w:r w:rsidR="008D4B9E" w:rsidRPr="00712B66">
        <w:rPr>
          <w:sz w:val="23"/>
          <w:szCs w:val="23"/>
          <w:vertAlign w:val="superscript"/>
        </w:rPr>
        <w:t>)</w:t>
      </w:r>
      <w:r w:rsidR="008D4B9E" w:rsidRPr="00D81E4C">
        <w:rPr>
          <w:sz w:val="23"/>
          <w:szCs w:val="23"/>
        </w:rPr>
        <w:t xml:space="preserve"> </w:t>
      </w:r>
      <w:r w:rsidR="007814A6" w:rsidRPr="007814A6">
        <w:rPr>
          <w:color w:val="000000" w:themeColor="text1"/>
          <w:sz w:val="23"/>
          <w:szCs w:val="23"/>
        </w:rPr>
        <w:t xml:space="preserve">and </w:t>
      </w:r>
      <w:r w:rsidR="007814A6" w:rsidRPr="008D4B9E">
        <w:rPr>
          <w:color w:val="000000" w:themeColor="text1"/>
          <w:sz w:val="23"/>
          <w:szCs w:val="23"/>
          <w:u w:val="single" w:color="FF0000"/>
        </w:rPr>
        <w:t>be baptized</w:t>
      </w:r>
      <w:r w:rsidR="007814A6" w:rsidRPr="007814A6">
        <w:rPr>
          <w:color w:val="000000" w:themeColor="text1"/>
          <w:sz w:val="23"/>
          <w:szCs w:val="23"/>
        </w:rPr>
        <w:t xml:space="preserve"> every one of you in the name of Jesus Christ for the </w:t>
      </w:r>
      <w:r w:rsidR="007814A6" w:rsidRPr="008D4B9E">
        <w:rPr>
          <w:color w:val="0000FF"/>
          <w:sz w:val="23"/>
          <w:szCs w:val="23"/>
        </w:rPr>
        <w:t>remission</w:t>
      </w:r>
      <w:r w:rsidR="007814A6" w:rsidRPr="008D4B9E">
        <w:rPr>
          <w:color w:val="000000" w:themeColor="text1"/>
          <w:sz w:val="23"/>
          <w:szCs w:val="23"/>
        </w:rPr>
        <w:t xml:space="preserve"> </w:t>
      </w:r>
      <w:r w:rsidR="008D4B9E" w:rsidRPr="00712B66">
        <w:rPr>
          <w:sz w:val="23"/>
          <w:szCs w:val="23"/>
          <w:vertAlign w:val="superscript"/>
        </w:rPr>
        <w:t>(</w:t>
      </w:r>
      <w:r w:rsidR="008D4B9E">
        <w:rPr>
          <w:sz w:val="23"/>
          <w:szCs w:val="23"/>
          <w:vertAlign w:val="superscript"/>
        </w:rPr>
        <w:t>859</w:t>
      </w:r>
      <w:r w:rsidR="008D4B9E" w:rsidRPr="00712B66">
        <w:rPr>
          <w:sz w:val="23"/>
          <w:szCs w:val="23"/>
          <w:vertAlign w:val="superscript"/>
        </w:rPr>
        <w:t>)</w:t>
      </w:r>
      <w:r w:rsidR="008D4B9E" w:rsidRPr="00D81E4C">
        <w:rPr>
          <w:sz w:val="23"/>
          <w:szCs w:val="23"/>
        </w:rPr>
        <w:t xml:space="preserve"> </w:t>
      </w:r>
      <w:r w:rsidR="007814A6" w:rsidRPr="007814A6">
        <w:rPr>
          <w:color w:val="000000" w:themeColor="text1"/>
          <w:sz w:val="23"/>
          <w:szCs w:val="23"/>
        </w:rPr>
        <w:t xml:space="preserve">of sins, and ye shall </w:t>
      </w:r>
      <w:r w:rsidR="007814A6" w:rsidRPr="008D4B9E">
        <w:rPr>
          <w:color w:val="000000" w:themeColor="text1"/>
          <w:sz w:val="23"/>
          <w:szCs w:val="23"/>
          <w:u w:val="single" w:color="FF0000"/>
        </w:rPr>
        <w:t>receive the gift of the Holy Ghost</w:t>
      </w:r>
      <w:r w:rsidR="007814A6" w:rsidRPr="007814A6">
        <w:rPr>
          <w:color w:val="000000" w:themeColor="text1"/>
          <w:sz w:val="23"/>
          <w:szCs w:val="23"/>
        </w:rPr>
        <w:t>.</w:t>
      </w:r>
      <w:r>
        <w:rPr>
          <w:color w:val="000000" w:themeColor="text1"/>
          <w:sz w:val="23"/>
          <w:szCs w:val="23"/>
        </w:rPr>
        <w:t>”</w:t>
      </w:r>
      <w:r w:rsidRPr="00DF32FE">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226E20" w:rsidRDefault="00226E20" w:rsidP="00AB4E9B">
      <w:pPr>
        <w:spacing w:after="0" w:line="240" w:lineRule="auto"/>
        <w:rPr>
          <w:color w:val="000000" w:themeColor="text1"/>
          <w:sz w:val="23"/>
          <w:szCs w:val="23"/>
        </w:rPr>
      </w:pPr>
    </w:p>
    <w:p w:rsidR="00C03551" w:rsidRDefault="00C03551" w:rsidP="00AB4E9B">
      <w:pPr>
        <w:spacing w:after="0" w:line="240" w:lineRule="auto"/>
        <w:rPr>
          <w:color w:val="000000" w:themeColor="text1"/>
          <w:sz w:val="23"/>
          <w:szCs w:val="23"/>
        </w:rPr>
      </w:pPr>
    </w:p>
    <w:p w:rsidR="007814A6" w:rsidRDefault="007814A6" w:rsidP="005C6B77">
      <w:pPr>
        <w:spacing w:after="0" w:line="240" w:lineRule="auto"/>
        <w:ind w:left="2340"/>
        <w:rPr>
          <w:color w:val="000000" w:themeColor="text1"/>
          <w:sz w:val="23"/>
          <w:szCs w:val="23"/>
        </w:rPr>
      </w:pPr>
      <w:r>
        <w:rPr>
          <w:color w:val="000000" w:themeColor="text1"/>
          <w:sz w:val="23"/>
          <w:szCs w:val="23"/>
        </w:rPr>
        <w:t>And in the last book of the Bible, the Book of Revelation, Christ told John to send letters to the churches telling them they must repent.</w:t>
      </w:r>
    </w:p>
    <w:p w:rsidR="007814A6" w:rsidRDefault="007814A6" w:rsidP="00AB4E9B">
      <w:pPr>
        <w:spacing w:after="0" w:line="240" w:lineRule="auto"/>
        <w:rPr>
          <w:color w:val="000000" w:themeColor="text1"/>
          <w:sz w:val="23"/>
          <w:szCs w:val="23"/>
        </w:rPr>
      </w:pPr>
    </w:p>
    <w:p w:rsidR="005E701D" w:rsidRPr="005E701D" w:rsidRDefault="005E701D" w:rsidP="00DF32FE">
      <w:pPr>
        <w:shd w:val="clear" w:color="auto" w:fill="F7FBFB"/>
        <w:spacing w:after="0" w:line="240" w:lineRule="auto"/>
        <w:ind w:left="2520"/>
        <w:rPr>
          <w:b/>
          <w:bCs/>
          <w:color w:val="000000" w:themeColor="text1"/>
          <w:sz w:val="23"/>
          <w:szCs w:val="23"/>
        </w:rPr>
      </w:pPr>
      <w:r w:rsidRPr="005E701D">
        <w:rPr>
          <w:b/>
          <w:bCs/>
          <w:color w:val="000000" w:themeColor="text1"/>
          <w:sz w:val="23"/>
          <w:szCs w:val="23"/>
        </w:rPr>
        <w:t xml:space="preserve">Revelation 2:5 </w:t>
      </w:r>
      <w:r w:rsidR="00DF32FE">
        <w:rPr>
          <w:b/>
          <w:bCs/>
          <w:color w:val="000000" w:themeColor="text1"/>
          <w:sz w:val="23"/>
          <w:szCs w:val="23"/>
        </w:rPr>
        <w:t xml:space="preserve"> </w:t>
      </w:r>
    </w:p>
    <w:p w:rsidR="005E701D" w:rsidRPr="005E701D" w:rsidRDefault="00DF32FE" w:rsidP="00DF32FE">
      <w:pPr>
        <w:shd w:val="clear" w:color="auto" w:fill="F7FBFB"/>
        <w:spacing w:after="0" w:line="240" w:lineRule="auto"/>
        <w:ind w:left="2520"/>
        <w:rPr>
          <w:color w:val="000000" w:themeColor="text1"/>
          <w:sz w:val="23"/>
          <w:szCs w:val="23"/>
        </w:rPr>
      </w:pPr>
      <w:r>
        <w:rPr>
          <w:color w:val="000000" w:themeColor="text1"/>
          <w:sz w:val="23"/>
          <w:szCs w:val="23"/>
        </w:rPr>
        <w:t>“</w:t>
      </w:r>
      <w:r w:rsidR="005E701D" w:rsidRPr="005E701D">
        <w:rPr>
          <w:color w:val="000000" w:themeColor="text1"/>
          <w:sz w:val="23"/>
          <w:szCs w:val="23"/>
        </w:rPr>
        <w:t xml:space="preserve">Remember therefore from whence thou art fallen, and </w:t>
      </w:r>
      <w:r w:rsidR="005E701D" w:rsidRPr="008D4B9E">
        <w:rPr>
          <w:color w:val="0000FF"/>
          <w:sz w:val="23"/>
          <w:szCs w:val="23"/>
        </w:rPr>
        <w:t>repent</w:t>
      </w:r>
      <w:r w:rsidR="005E701D" w:rsidRPr="005E701D">
        <w:rPr>
          <w:color w:val="000000" w:themeColor="text1"/>
          <w:sz w:val="23"/>
          <w:szCs w:val="23"/>
        </w:rPr>
        <w:t xml:space="preserve">, </w:t>
      </w:r>
      <w:r w:rsidR="008D4B9E" w:rsidRPr="00712B66">
        <w:rPr>
          <w:sz w:val="23"/>
          <w:szCs w:val="23"/>
          <w:vertAlign w:val="superscript"/>
        </w:rPr>
        <w:t>(</w:t>
      </w:r>
      <w:r w:rsidR="008D4B9E" w:rsidRPr="003D3249">
        <w:rPr>
          <w:sz w:val="23"/>
          <w:szCs w:val="23"/>
          <w:vertAlign w:val="superscript"/>
        </w:rPr>
        <w:t>334</w:t>
      </w:r>
      <w:r w:rsidR="008D4B9E">
        <w:rPr>
          <w:sz w:val="23"/>
          <w:szCs w:val="23"/>
          <w:vertAlign w:val="superscript"/>
        </w:rPr>
        <w:t>0</w:t>
      </w:r>
      <w:r w:rsidR="008D4B9E" w:rsidRPr="00712B66">
        <w:rPr>
          <w:sz w:val="23"/>
          <w:szCs w:val="23"/>
          <w:vertAlign w:val="superscript"/>
        </w:rPr>
        <w:t>)</w:t>
      </w:r>
      <w:r w:rsidR="008D4B9E" w:rsidRPr="00D81E4C">
        <w:rPr>
          <w:sz w:val="23"/>
          <w:szCs w:val="23"/>
        </w:rPr>
        <w:t xml:space="preserve"> </w:t>
      </w:r>
      <w:r w:rsidR="005E701D" w:rsidRPr="005E701D">
        <w:rPr>
          <w:color w:val="000000" w:themeColor="text1"/>
          <w:sz w:val="23"/>
          <w:szCs w:val="23"/>
        </w:rPr>
        <w:t xml:space="preserve">and do the first works; or else I will come unto thee quickly, and will remove thy candlestick out of his place, except thou </w:t>
      </w:r>
      <w:r w:rsidR="005E701D" w:rsidRPr="008D4B9E">
        <w:rPr>
          <w:color w:val="0000FF"/>
          <w:sz w:val="23"/>
          <w:szCs w:val="23"/>
        </w:rPr>
        <w:t>repent</w:t>
      </w:r>
      <w:r w:rsidR="005E701D" w:rsidRPr="005E701D">
        <w:rPr>
          <w:color w:val="000000" w:themeColor="text1"/>
          <w:sz w:val="23"/>
          <w:szCs w:val="23"/>
        </w:rPr>
        <w:t>.</w:t>
      </w:r>
      <w:r>
        <w:rPr>
          <w:color w:val="000000" w:themeColor="text1"/>
          <w:sz w:val="23"/>
          <w:szCs w:val="23"/>
        </w:rPr>
        <w:t>”</w:t>
      </w:r>
      <w:r w:rsidR="008D4B9E" w:rsidRPr="008D4B9E">
        <w:rPr>
          <w:sz w:val="23"/>
          <w:szCs w:val="23"/>
          <w:vertAlign w:val="superscript"/>
        </w:rPr>
        <w:t xml:space="preserve"> </w:t>
      </w:r>
      <w:r w:rsidR="008D4B9E" w:rsidRPr="00712B66">
        <w:rPr>
          <w:sz w:val="23"/>
          <w:szCs w:val="23"/>
          <w:vertAlign w:val="superscript"/>
        </w:rPr>
        <w:t>(</w:t>
      </w:r>
      <w:r w:rsidR="008D4B9E" w:rsidRPr="003D3249">
        <w:rPr>
          <w:sz w:val="23"/>
          <w:szCs w:val="23"/>
          <w:vertAlign w:val="superscript"/>
        </w:rPr>
        <w:t>334</w:t>
      </w:r>
      <w:r w:rsidR="008D4B9E">
        <w:rPr>
          <w:sz w:val="23"/>
          <w:szCs w:val="23"/>
          <w:vertAlign w:val="superscript"/>
        </w:rPr>
        <w:t>0</w:t>
      </w:r>
      <w:r w:rsidR="008D4B9E" w:rsidRPr="00712B66">
        <w:rPr>
          <w:sz w:val="23"/>
          <w:szCs w:val="23"/>
          <w:vertAlign w:val="superscript"/>
        </w:rPr>
        <w:t>)</w:t>
      </w:r>
      <w:r w:rsidR="008D4B9E" w:rsidRPr="00D81E4C">
        <w:rPr>
          <w:sz w:val="23"/>
          <w:szCs w:val="23"/>
        </w:rPr>
        <w:t xml:space="preserve"> </w:t>
      </w:r>
      <w:r w:rsidRPr="00DF32FE">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7814A6" w:rsidRDefault="007814A6" w:rsidP="005C6B77">
      <w:pPr>
        <w:spacing w:after="0" w:line="240" w:lineRule="auto"/>
        <w:ind w:left="2520"/>
        <w:rPr>
          <w:color w:val="000000" w:themeColor="text1"/>
          <w:sz w:val="23"/>
          <w:szCs w:val="23"/>
        </w:rPr>
      </w:pPr>
    </w:p>
    <w:p w:rsidR="005E701D" w:rsidRPr="005E701D" w:rsidRDefault="005E701D" w:rsidP="00DF32FE">
      <w:pPr>
        <w:shd w:val="clear" w:color="auto" w:fill="F7FBFB"/>
        <w:spacing w:after="0" w:line="240" w:lineRule="auto"/>
        <w:ind w:left="2520"/>
        <w:rPr>
          <w:b/>
          <w:bCs/>
          <w:color w:val="000000" w:themeColor="text1"/>
          <w:sz w:val="23"/>
          <w:szCs w:val="23"/>
        </w:rPr>
      </w:pPr>
      <w:r w:rsidRPr="005E701D">
        <w:rPr>
          <w:b/>
          <w:bCs/>
          <w:color w:val="000000" w:themeColor="text1"/>
          <w:sz w:val="23"/>
          <w:szCs w:val="23"/>
        </w:rPr>
        <w:t xml:space="preserve">Revelation 2:16 </w:t>
      </w:r>
      <w:r w:rsidR="00DF32FE">
        <w:rPr>
          <w:b/>
          <w:bCs/>
          <w:color w:val="000000" w:themeColor="text1"/>
          <w:sz w:val="23"/>
          <w:szCs w:val="23"/>
        </w:rPr>
        <w:t xml:space="preserve"> </w:t>
      </w:r>
    </w:p>
    <w:p w:rsidR="005E701D" w:rsidRPr="005E701D" w:rsidRDefault="00DF32FE" w:rsidP="00DF32FE">
      <w:pPr>
        <w:shd w:val="clear" w:color="auto" w:fill="F7FBFB"/>
        <w:spacing w:after="0" w:line="240" w:lineRule="auto"/>
        <w:ind w:left="2520"/>
        <w:rPr>
          <w:color w:val="000000" w:themeColor="text1"/>
          <w:sz w:val="23"/>
          <w:szCs w:val="23"/>
        </w:rPr>
      </w:pPr>
      <w:r>
        <w:rPr>
          <w:color w:val="000000" w:themeColor="text1"/>
          <w:sz w:val="23"/>
          <w:szCs w:val="23"/>
        </w:rPr>
        <w:t>“</w:t>
      </w:r>
      <w:r w:rsidR="005E701D" w:rsidRPr="008D4B9E">
        <w:rPr>
          <w:color w:val="0000FF"/>
          <w:sz w:val="23"/>
          <w:szCs w:val="23"/>
        </w:rPr>
        <w:t>Repent</w:t>
      </w:r>
      <w:r w:rsidR="005E701D" w:rsidRPr="005E701D">
        <w:rPr>
          <w:color w:val="000000" w:themeColor="text1"/>
          <w:sz w:val="23"/>
          <w:szCs w:val="23"/>
        </w:rPr>
        <w:t>;</w:t>
      </w:r>
      <w:r w:rsidR="008D4B9E" w:rsidRPr="008D4B9E">
        <w:rPr>
          <w:sz w:val="23"/>
          <w:szCs w:val="23"/>
          <w:vertAlign w:val="superscript"/>
        </w:rPr>
        <w:t xml:space="preserve"> </w:t>
      </w:r>
      <w:r w:rsidR="008D4B9E" w:rsidRPr="00712B66">
        <w:rPr>
          <w:sz w:val="23"/>
          <w:szCs w:val="23"/>
          <w:vertAlign w:val="superscript"/>
        </w:rPr>
        <w:t>(</w:t>
      </w:r>
      <w:r w:rsidR="008D4B9E" w:rsidRPr="003D3249">
        <w:rPr>
          <w:sz w:val="23"/>
          <w:szCs w:val="23"/>
          <w:vertAlign w:val="superscript"/>
        </w:rPr>
        <w:t>334</w:t>
      </w:r>
      <w:r w:rsidR="008D4B9E">
        <w:rPr>
          <w:sz w:val="23"/>
          <w:szCs w:val="23"/>
          <w:vertAlign w:val="superscript"/>
        </w:rPr>
        <w:t>0</w:t>
      </w:r>
      <w:r w:rsidR="008D4B9E" w:rsidRPr="00712B66">
        <w:rPr>
          <w:sz w:val="23"/>
          <w:szCs w:val="23"/>
          <w:vertAlign w:val="superscript"/>
        </w:rPr>
        <w:t>)</w:t>
      </w:r>
      <w:r w:rsidR="008D4B9E" w:rsidRPr="00D81E4C">
        <w:rPr>
          <w:sz w:val="23"/>
          <w:szCs w:val="23"/>
        </w:rPr>
        <w:t xml:space="preserve"> </w:t>
      </w:r>
      <w:r w:rsidR="008D4B9E" w:rsidRPr="005E701D">
        <w:rPr>
          <w:color w:val="000000" w:themeColor="text1"/>
          <w:sz w:val="23"/>
          <w:szCs w:val="23"/>
        </w:rPr>
        <w:t>or</w:t>
      </w:r>
      <w:r w:rsidR="005E701D" w:rsidRPr="005E701D">
        <w:rPr>
          <w:color w:val="000000" w:themeColor="text1"/>
          <w:sz w:val="23"/>
          <w:szCs w:val="23"/>
        </w:rPr>
        <w:t xml:space="preserve"> else I will come unto thee quickly, and will fight against them with the sword of my mouth.</w:t>
      </w:r>
      <w:r>
        <w:rPr>
          <w:color w:val="000000" w:themeColor="text1"/>
          <w:sz w:val="23"/>
          <w:szCs w:val="23"/>
        </w:rPr>
        <w:t>”</w:t>
      </w:r>
      <w:r w:rsidRPr="00DF32FE">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7814A6" w:rsidRDefault="007814A6" w:rsidP="005C6B77">
      <w:pPr>
        <w:spacing w:after="0" w:line="240" w:lineRule="auto"/>
        <w:ind w:left="2520"/>
        <w:rPr>
          <w:color w:val="000000" w:themeColor="text1"/>
          <w:sz w:val="23"/>
          <w:szCs w:val="23"/>
        </w:rPr>
      </w:pPr>
    </w:p>
    <w:p w:rsidR="005E701D" w:rsidRPr="005E701D" w:rsidRDefault="005E701D" w:rsidP="00DF32FE">
      <w:pPr>
        <w:shd w:val="clear" w:color="auto" w:fill="F7FBFB"/>
        <w:spacing w:after="0" w:line="240" w:lineRule="auto"/>
        <w:ind w:left="2520"/>
        <w:rPr>
          <w:b/>
          <w:bCs/>
          <w:color w:val="000000" w:themeColor="text1"/>
          <w:sz w:val="23"/>
          <w:szCs w:val="23"/>
        </w:rPr>
      </w:pPr>
      <w:r w:rsidRPr="005E701D">
        <w:rPr>
          <w:b/>
          <w:bCs/>
          <w:color w:val="000000" w:themeColor="text1"/>
          <w:sz w:val="23"/>
          <w:szCs w:val="23"/>
        </w:rPr>
        <w:t xml:space="preserve">Revelation 2:20-22 </w:t>
      </w:r>
      <w:r w:rsidR="00DF32FE">
        <w:rPr>
          <w:b/>
          <w:bCs/>
          <w:color w:val="000000" w:themeColor="text1"/>
          <w:sz w:val="23"/>
          <w:szCs w:val="23"/>
        </w:rPr>
        <w:t xml:space="preserve"> </w:t>
      </w:r>
    </w:p>
    <w:p w:rsidR="005E701D" w:rsidRPr="005E701D" w:rsidRDefault="00DF32FE" w:rsidP="008D4B9E">
      <w:pPr>
        <w:shd w:val="clear" w:color="auto" w:fill="F7FBFB"/>
        <w:spacing w:after="0" w:line="240" w:lineRule="auto"/>
        <w:ind w:left="2520"/>
        <w:rPr>
          <w:color w:val="000000" w:themeColor="text1"/>
          <w:sz w:val="23"/>
          <w:szCs w:val="23"/>
        </w:rPr>
      </w:pPr>
      <w:r>
        <w:rPr>
          <w:color w:val="000000" w:themeColor="text1"/>
          <w:sz w:val="23"/>
          <w:szCs w:val="23"/>
        </w:rPr>
        <w:t>“</w:t>
      </w:r>
      <w:r w:rsidR="005E701D" w:rsidRPr="005E701D">
        <w:rPr>
          <w:color w:val="000000" w:themeColor="text1"/>
          <w:sz w:val="23"/>
          <w:szCs w:val="23"/>
        </w:rPr>
        <w:t xml:space="preserve">Notwithstanding I have a few things against thee, because thou sufferest that woman Jezebel, which calleth herself a prophetess, to teach and to seduce my servants to commit </w:t>
      </w:r>
      <w:r w:rsidR="005E701D" w:rsidRPr="008D4B9E">
        <w:rPr>
          <w:color w:val="0000FF"/>
          <w:sz w:val="23"/>
          <w:szCs w:val="23"/>
        </w:rPr>
        <w:t>fornication</w:t>
      </w:r>
      <w:r w:rsidR="005E701D" w:rsidRPr="005E701D">
        <w:rPr>
          <w:color w:val="000000" w:themeColor="text1"/>
          <w:sz w:val="23"/>
          <w:szCs w:val="23"/>
        </w:rPr>
        <w:t>,</w:t>
      </w:r>
      <w:r w:rsidR="008D4B9E" w:rsidRPr="008D4B9E">
        <w:rPr>
          <w:sz w:val="23"/>
          <w:szCs w:val="23"/>
          <w:vertAlign w:val="superscript"/>
        </w:rPr>
        <w:t xml:space="preserve"> </w:t>
      </w:r>
      <w:r w:rsidR="008D4B9E" w:rsidRPr="00712B66">
        <w:rPr>
          <w:sz w:val="23"/>
          <w:szCs w:val="23"/>
          <w:vertAlign w:val="superscript"/>
        </w:rPr>
        <w:t>(</w:t>
      </w:r>
      <w:r w:rsidR="008D4B9E">
        <w:rPr>
          <w:sz w:val="23"/>
          <w:szCs w:val="23"/>
          <w:vertAlign w:val="superscript"/>
        </w:rPr>
        <w:t>4203</w:t>
      </w:r>
      <w:r w:rsidR="008D4B9E" w:rsidRPr="00712B66">
        <w:rPr>
          <w:sz w:val="23"/>
          <w:szCs w:val="23"/>
          <w:vertAlign w:val="superscript"/>
        </w:rPr>
        <w:t>)</w:t>
      </w:r>
      <w:r w:rsidR="008D4B9E" w:rsidRPr="00D81E4C">
        <w:rPr>
          <w:sz w:val="23"/>
          <w:szCs w:val="23"/>
        </w:rPr>
        <w:t xml:space="preserve"> </w:t>
      </w:r>
      <w:r w:rsidR="005E701D" w:rsidRPr="005E701D">
        <w:rPr>
          <w:color w:val="000000" w:themeColor="text1"/>
          <w:sz w:val="23"/>
          <w:szCs w:val="23"/>
        </w:rPr>
        <w:t xml:space="preserve"> and to eat things sacrificed unto idols.</w:t>
      </w:r>
    </w:p>
    <w:p w:rsidR="005E701D" w:rsidRPr="005E701D" w:rsidRDefault="005E701D" w:rsidP="008D4B9E">
      <w:pPr>
        <w:shd w:val="clear" w:color="auto" w:fill="F7FBFB"/>
        <w:spacing w:after="0" w:line="240" w:lineRule="auto"/>
        <w:ind w:left="2520"/>
        <w:rPr>
          <w:color w:val="000000" w:themeColor="text1"/>
          <w:sz w:val="23"/>
          <w:szCs w:val="23"/>
        </w:rPr>
      </w:pPr>
      <w:r w:rsidRPr="005E701D">
        <w:rPr>
          <w:color w:val="000000" w:themeColor="text1"/>
          <w:sz w:val="23"/>
          <w:szCs w:val="23"/>
          <w:vertAlign w:val="superscript"/>
        </w:rPr>
        <w:t>21 </w:t>
      </w:r>
      <w:r w:rsidRPr="005E701D">
        <w:rPr>
          <w:color w:val="000000" w:themeColor="text1"/>
          <w:sz w:val="23"/>
          <w:szCs w:val="23"/>
        </w:rPr>
        <w:t xml:space="preserve">And I gave her space to </w:t>
      </w:r>
      <w:r w:rsidRPr="008D4B9E">
        <w:rPr>
          <w:color w:val="0000FF"/>
          <w:sz w:val="23"/>
          <w:szCs w:val="23"/>
        </w:rPr>
        <w:t xml:space="preserve">repent </w:t>
      </w:r>
      <w:r w:rsidR="008D4B9E" w:rsidRPr="00712B66">
        <w:rPr>
          <w:sz w:val="23"/>
          <w:szCs w:val="23"/>
          <w:vertAlign w:val="superscript"/>
        </w:rPr>
        <w:t>(</w:t>
      </w:r>
      <w:r w:rsidR="008D4B9E" w:rsidRPr="003D3249">
        <w:rPr>
          <w:sz w:val="23"/>
          <w:szCs w:val="23"/>
          <w:vertAlign w:val="superscript"/>
        </w:rPr>
        <w:t>334</w:t>
      </w:r>
      <w:r w:rsidR="008D4B9E">
        <w:rPr>
          <w:sz w:val="23"/>
          <w:szCs w:val="23"/>
          <w:vertAlign w:val="superscript"/>
        </w:rPr>
        <w:t>0</w:t>
      </w:r>
      <w:r w:rsidR="008D4B9E" w:rsidRPr="00712B66">
        <w:rPr>
          <w:sz w:val="23"/>
          <w:szCs w:val="23"/>
          <w:vertAlign w:val="superscript"/>
        </w:rPr>
        <w:t>)</w:t>
      </w:r>
      <w:r w:rsidR="008D4B9E" w:rsidRPr="00D81E4C">
        <w:rPr>
          <w:sz w:val="23"/>
          <w:szCs w:val="23"/>
        </w:rPr>
        <w:t xml:space="preserve"> </w:t>
      </w:r>
      <w:r w:rsidRPr="005E701D">
        <w:rPr>
          <w:color w:val="000000" w:themeColor="text1"/>
          <w:sz w:val="23"/>
          <w:szCs w:val="23"/>
        </w:rPr>
        <w:t xml:space="preserve">of her </w:t>
      </w:r>
      <w:r w:rsidRPr="008D4B9E">
        <w:rPr>
          <w:color w:val="0000FF"/>
          <w:sz w:val="23"/>
          <w:szCs w:val="23"/>
        </w:rPr>
        <w:t>fornication</w:t>
      </w:r>
      <w:r w:rsidRPr="005E701D">
        <w:rPr>
          <w:color w:val="000000" w:themeColor="text1"/>
          <w:sz w:val="23"/>
          <w:szCs w:val="23"/>
        </w:rPr>
        <w:t>;</w:t>
      </w:r>
      <w:r w:rsidR="008D4B9E" w:rsidRPr="008D4B9E">
        <w:rPr>
          <w:sz w:val="23"/>
          <w:szCs w:val="23"/>
          <w:vertAlign w:val="superscript"/>
        </w:rPr>
        <w:t xml:space="preserve"> </w:t>
      </w:r>
      <w:r w:rsidR="008D4B9E" w:rsidRPr="00712B66">
        <w:rPr>
          <w:sz w:val="23"/>
          <w:szCs w:val="23"/>
          <w:vertAlign w:val="superscript"/>
        </w:rPr>
        <w:t>(</w:t>
      </w:r>
      <w:r w:rsidR="008D4B9E">
        <w:rPr>
          <w:sz w:val="23"/>
          <w:szCs w:val="23"/>
          <w:vertAlign w:val="superscript"/>
        </w:rPr>
        <w:t>4202</w:t>
      </w:r>
      <w:r w:rsidR="008D4B9E" w:rsidRPr="00712B66">
        <w:rPr>
          <w:sz w:val="23"/>
          <w:szCs w:val="23"/>
          <w:vertAlign w:val="superscript"/>
        </w:rPr>
        <w:t>)</w:t>
      </w:r>
      <w:r w:rsidR="008D4B9E" w:rsidRPr="00D81E4C">
        <w:rPr>
          <w:sz w:val="23"/>
          <w:szCs w:val="23"/>
        </w:rPr>
        <w:t xml:space="preserve"> </w:t>
      </w:r>
      <w:r w:rsidR="008D4B9E" w:rsidRPr="005E701D">
        <w:rPr>
          <w:color w:val="000000" w:themeColor="text1"/>
          <w:sz w:val="23"/>
          <w:szCs w:val="23"/>
        </w:rPr>
        <w:t>and</w:t>
      </w:r>
      <w:r w:rsidRPr="005E701D">
        <w:rPr>
          <w:color w:val="000000" w:themeColor="text1"/>
          <w:sz w:val="23"/>
          <w:szCs w:val="23"/>
        </w:rPr>
        <w:t xml:space="preserve"> she </w:t>
      </w:r>
      <w:r w:rsidRPr="008D4B9E">
        <w:rPr>
          <w:color w:val="0000FF"/>
          <w:sz w:val="23"/>
          <w:szCs w:val="23"/>
        </w:rPr>
        <w:t xml:space="preserve">repented </w:t>
      </w:r>
      <w:r w:rsidR="008D4B9E" w:rsidRPr="00712B66">
        <w:rPr>
          <w:sz w:val="23"/>
          <w:szCs w:val="23"/>
          <w:vertAlign w:val="superscript"/>
        </w:rPr>
        <w:t>(</w:t>
      </w:r>
      <w:r w:rsidR="008D4B9E" w:rsidRPr="003D3249">
        <w:rPr>
          <w:sz w:val="23"/>
          <w:szCs w:val="23"/>
          <w:vertAlign w:val="superscript"/>
        </w:rPr>
        <w:t>334</w:t>
      </w:r>
      <w:r w:rsidR="008D4B9E">
        <w:rPr>
          <w:sz w:val="23"/>
          <w:szCs w:val="23"/>
          <w:vertAlign w:val="superscript"/>
        </w:rPr>
        <w:t>0</w:t>
      </w:r>
      <w:r w:rsidR="008D4B9E" w:rsidRPr="00712B66">
        <w:rPr>
          <w:sz w:val="23"/>
          <w:szCs w:val="23"/>
          <w:vertAlign w:val="superscript"/>
        </w:rPr>
        <w:t>)</w:t>
      </w:r>
      <w:r w:rsidR="008D4B9E" w:rsidRPr="00D81E4C">
        <w:rPr>
          <w:sz w:val="23"/>
          <w:szCs w:val="23"/>
        </w:rPr>
        <w:t xml:space="preserve"> </w:t>
      </w:r>
      <w:r w:rsidRPr="005E701D">
        <w:rPr>
          <w:color w:val="000000" w:themeColor="text1"/>
          <w:sz w:val="23"/>
          <w:szCs w:val="23"/>
        </w:rPr>
        <w:t>not.</w:t>
      </w:r>
    </w:p>
    <w:p w:rsidR="005E701D" w:rsidRPr="005E701D" w:rsidRDefault="005E701D" w:rsidP="00A5079F">
      <w:pPr>
        <w:shd w:val="clear" w:color="auto" w:fill="F7FBFB"/>
        <w:spacing w:after="0" w:line="240" w:lineRule="auto"/>
        <w:ind w:left="2520"/>
        <w:rPr>
          <w:color w:val="000000" w:themeColor="text1"/>
          <w:sz w:val="23"/>
          <w:szCs w:val="23"/>
        </w:rPr>
      </w:pPr>
      <w:r w:rsidRPr="005E701D">
        <w:rPr>
          <w:color w:val="000000" w:themeColor="text1"/>
          <w:sz w:val="23"/>
          <w:szCs w:val="23"/>
          <w:vertAlign w:val="superscript"/>
        </w:rPr>
        <w:lastRenderedPageBreak/>
        <w:t>22 </w:t>
      </w:r>
      <w:r w:rsidRPr="005E701D">
        <w:rPr>
          <w:color w:val="000000" w:themeColor="text1"/>
          <w:sz w:val="23"/>
          <w:szCs w:val="23"/>
        </w:rPr>
        <w:t xml:space="preserve">Behold, I will cast her into a bed, and them that commit </w:t>
      </w:r>
      <w:r w:rsidRPr="008D4B9E">
        <w:rPr>
          <w:color w:val="C00000"/>
          <w:sz w:val="23"/>
          <w:szCs w:val="23"/>
        </w:rPr>
        <w:t xml:space="preserve">adultery </w:t>
      </w:r>
      <w:r w:rsidR="008D4B9E" w:rsidRPr="00712B66">
        <w:rPr>
          <w:sz w:val="23"/>
          <w:szCs w:val="23"/>
          <w:vertAlign w:val="superscript"/>
        </w:rPr>
        <w:t>(</w:t>
      </w:r>
      <w:r w:rsidR="008D4B9E">
        <w:rPr>
          <w:sz w:val="23"/>
          <w:szCs w:val="23"/>
          <w:vertAlign w:val="superscript"/>
        </w:rPr>
        <w:t>3431</w:t>
      </w:r>
      <w:r w:rsidR="008D4B9E" w:rsidRPr="00712B66">
        <w:rPr>
          <w:sz w:val="23"/>
          <w:szCs w:val="23"/>
          <w:vertAlign w:val="superscript"/>
        </w:rPr>
        <w:t>)</w:t>
      </w:r>
      <w:r w:rsidR="008D4B9E" w:rsidRPr="00D81E4C">
        <w:rPr>
          <w:sz w:val="23"/>
          <w:szCs w:val="23"/>
        </w:rPr>
        <w:t xml:space="preserve"> </w:t>
      </w:r>
      <w:r w:rsidRPr="005E701D">
        <w:rPr>
          <w:color w:val="000000" w:themeColor="text1"/>
          <w:sz w:val="23"/>
          <w:szCs w:val="23"/>
        </w:rPr>
        <w:t xml:space="preserve">with her into great </w:t>
      </w:r>
      <w:r w:rsidRPr="008D4B9E">
        <w:rPr>
          <w:color w:val="C00000"/>
          <w:sz w:val="23"/>
          <w:szCs w:val="23"/>
        </w:rPr>
        <w:t>tribulation</w:t>
      </w:r>
      <w:r w:rsidRPr="005E701D">
        <w:rPr>
          <w:color w:val="000000" w:themeColor="text1"/>
          <w:sz w:val="23"/>
          <w:szCs w:val="23"/>
        </w:rPr>
        <w:t xml:space="preserve">, </w:t>
      </w:r>
      <w:r w:rsidR="008D4B9E" w:rsidRPr="00712B66">
        <w:rPr>
          <w:sz w:val="23"/>
          <w:szCs w:val="23"/>
          <w:vertAlign w:val="superscript"/>
        </w:rPr>
        <w:t>(</w:t>
      </w:r>
      <w:r w:rsidR="00A5079F">
        <w:rPr>
          <w:sz w:val="23"/>
          <w:szCs w:val="23"/>
          <w:vertAlign w:val="superscript"/>
        </w:rPr>
        <w:t>2347</w:t>
      </w:r>
      <w:r w:rsidR="008D4B9E" w:rsidRPr="00712B66">
        <w:rPr>
          <w:sz w:val="23"/>
          <w:szCs w:val="23"/>
          <w:vertAlign w:val="superscript"/>
        </w:rPr>
        <w:t>)</w:t>
      </w:r>
      <w:r w:rsidR="008D4B9E" w:rsidRPr="00D81E4C">
        <w:rPr>
          <w:sz w:val="23"/>
          <w:szCs w:val="23"/>
        </w:rPr>
        <w:t xml:space="preserve"> </w:t>
      </w:r>
      <w:r w:rsidRPr="005E701D">
        <w:rPr>
          <w:color w:val="000000" w:themeColor="text1"/>
          <w:sz w:val="23"/>
          <w:szCs w:val="23"/>
        </w:rPr>
        <w:t xml:space="preserve">except they </w:t>
      </w:r>
      <w:r w:rsidRPr="00A66D1D">
        <w:rPr>
          <w:color w:val="0000FF"/>
          <w:sz w:val="23"/>
          <w:szCs w:val="23"/>
        </w:rPr>
        <w:t xml:space="preserve">repent </w:t>
      </w:r>
      <w:r w:rsidR="00A66D1D" w:rsidRPr="00712B66">
        <w:rPr>
          <w:sz w:val="23"/>
          <w:szCs w:val="23"/>
          <w:vertAlign w:val="superscript"/>
        </w:rPr>
        <w:t>(</w:t>
      </w:r>
      <w:r w:rsidR="00A66D1D" w:rsidRPr="003D3249">
        <w:rPr>
          <w:sz w:val="23"/>
          <w:szCs w:val="23"/>
          <w:vertAlign w:val="superscript"/>
        </w:rPr>
        <w:t>334</w:t>
      </w:r>
      <w:r w:rsidR="00A66D1D">
        <w:rPr>
          <w:sz w:val="23"/>
          <w:szCs w:val="23"/>
          <w:vertAlign w:val="superscript"/>
        </w:rPr>
        <w:t>0</w:t>
      </w:r>
      <w:r w:rsidR="00A66D1D" w:rsidRPr="00712B66">
        <w:rPr>
          <w:sz w:val="23"/>
          <w:szCs w:val="23"/>
          <w:vertAlign w:val="superscript"/>
        </w:rPr>
        <w:t>)</w:t>
      </w:r>
      <w:r w:rsidR="00A66D1D" w:rsidRPr="00D81E4C">
        <w:rPr>
          <w:sz w:val="23"/>
          <w:szCs w:val="23"/>
        </w:rPr>
        <w:t xml:space="preserve"> </w:t>
      </w:r>
      <w:r w:rsidRPr="005E701D">
        <w:rPr>
          <w:color w:val="000000" w:themeColor="text1"/>
          <w:sz w:val="23"/>
          <w:szCs w:val="23"/>
        </w:rPr>
        <w:t xml:space="preserve">of their </w:t>
      </w:r>
      <w:r w:rsidRPr="00A66D1D">
        <w:rPr>
          <w:color w:val="0000FF"/>
          <w:sz w:val="23"/>
          <w:szCs w:val="23"/>
        </w:rPr>
        <w:t>deeds</w:t>
      </w:r>
      <w:r w:rsidRPr="005E701D">
        <w:rPr>
          <w:color w:val="000000" w:themeColor="text1"/>
          <w:sz w:val="23"/>
          <w:szCs w:val="23"/>
        </w:rPr>
        <w:t>.</w:t>
      </w:r>
      <w:r w:rsidR="00DF32FE">
        <w:rPr>
          <w:color w:val="000000" w:themeColor="text1"/>
          <w:sz w:val="23"/>
          <w:szCs w:val="23"/>
        </w:rPr>
        <w:t>”</w:t>
      </w:r>
      <w:r w:rsidR="00A66D1D" w:rsidRPr="00A66D1D">
        <w:rPr>
          <w:sz w:val="23"/>
          <w:szCs w:val="23"/>
          <w:vertAlign w:val="superscript"/>
        </w:rPr>
        <w:t xml:space="preserve"> </w:t>
      </w:r>
      <w:r w:rsidR="00A66D1D" w:rsidRPr="00712B66">
        <w:rPr>
          <w:sz w:val="23"/>
          <w:szCs w:val="23"/>
          <w:vertAlign w:val="superscript"/>
        </w:rPr>
        <w:t>(</w:t>
      </w:r>
      <w:r w:rsidR="00A66D1D">
        <w:rPr>
          <w:sz w:val="23"/>
          <w:szCs w:val="23"/>
          <w:vertAlign w:val="superscript"/>
        </w:rPr>
        <w:t>2041</w:t>
      </w:r>
      <w:r w:rsidR="00A66D1D" w:rsidRPr="00712B66">
        <w:rPr>
          <w:sz w:val="23"/>
          <w:szCs w:val="23"/>
          <w:vertAlign w:val="superscript"/>
        </w:rPr>
        <w:t>)</w:t>
      </w:r>
      <w:r w:rsidR="00A66D1D" w:rsidRPr="00D81E4C">
        <w:rPr>
          <w:sz w:val="23"/>
          <w:szCs w:val="23"/>
        </w:rPr>
        <w:t xml:space="preserve"> </w:t>
      </w:r>
      <w:r w:rsidR="00DF32FE" w:rsidRPr="00DF32FE">
        <w:rPr>
          <w:rFonts w:asciiTheme="majorBidi" w:eastAsia="Calibri" w:hAnsiTheme="majorBidi" w:cstheme="majorBidi"/>
          <w:b/>
          <w:bCs/>
          <w:color w:val="000000" w:themeColor="text1"/>
          <w:sz w:val="16"/>
          <w:szCs w:val="16"/>
        </w:rPr>
        <w:t xml:space="preserve"> </w:t>
      </w:r>
      <w:r w:rsidR="00DF32FE" w:rsidRPr="00643B5A">
        <w:rPr>
          <w:rFonts w:asciiTheme="majorBidi" w:eastAsia="Calibri" w:hAnsiTheme="majorBidi" w:cstheme="majorBidi"/>
          <w:b/>
          <w:bCs/>
          <w:color w:val="000000" w:themeColor="text1"/>
          <w:sz w:val="16"/>
          <w:szCs w:val="16"/>
        </w:rPr>
        <w:t>(KJV)</w:t>
      </w:r>
    </w:p>
    <w:p w:rsidR="005E701D" w:rsidRDefault="005E701D" w:rsidP="005C6B77">
      <w:pPr>
        <w:spacing w:after="0" w:line="240" w:lineRule="auto"/>
        <w:ind w:left="2520"/>
        <w:rPr>
          <w:color w:val="000000" w:themeColor="text1"/>
          <w:sz w:val="23"/>
          <w:szCs w:val="23"/>
        </w:rPr>
      </w:pPr>
    </w:p>
    <w:p w:rsidR="005E701D" w:rsidRPr="005E701D" w:rsidRDefault="005E701D" w:rsidP="00DF32FE">
      <w:pPr>
        <w:shd w:val="clear" w:color="auto" w:fill="F7FBFB"/>
        <w:spacing w:after="0" w:line="240" w:lineRule="auto"/>
        <w:ind w:left="2520"/>
        <w:rPr>
          <w:b/>
          <w:bCs/>
          <w:color w:val="000000" w:themeColor="text1"/>
          <w:sz w:val="23"/>
          <w:szCs w:val="23"/>
        </w:rPr>
      </w:pPr>
      <w:r w:rsidRPr="005E701D">
        <w:rPr>
          <w:b/>
          <w:bCs/>
          <w:color w:val="000000" w:themeColor="text1"/>
          <w:sz w:val="23"/>
          <w:szCs w:val="23"/>
        </w:rPr>
        <w:t xml:space="preserve">Revelation 3:3 </w:t>
      </w:r>
      <w:r w:rsidR="00DF32FE">
        <w:rPr>
          <w:b/>
          <w:bCs/>
          <w:color w:val="000000" w:themeColor="text1"/>
          <w:sz w:val="23"/>
          <w:szCs w:val="23"/>
        </w:rPr>
        <w:t xml:space="preserve"> </w:t>
      </w:r>
    </w:p>
    <w:p w:rsidR="005E701D" w:rsidRPr="005E701D" w:rsidRDefault="00DF32FE" w:rsidP="00A66D1D">
      <w:pPr>
        <w:shd w:val="clear" w:color="auto" w:fill="F7FBFB"/>
        <w:spacing w:after="0" w:line="240" w:lineRule="auto"/>
        <w:ind w:left="2520"/>
        <w:rPr>
          <w:color w:val="000000" w:themeColor="text1"/>
          <w:sz w:val="23"/>
          <w:szCs w:val="23"/>
        </w:rPr>
      </w:pPr>
      <w:r>
        <w:rPr>
          <w:color w:val="000000" w:themeColor="text1"/>
          <w:sz w:val="23"/>
          <w:szCs w:val="23"/>
        </w:rPr>
        <w:t>“</w:t>
      </w:r>
      <w:r w:rsidR="005E701D" w:rsidRPr="005E701D">
        <w:rPr>
          <w:color w:val="000000" w:themeColor="text1"/>
          <w:sz w:val="23"/>
          <w:szCs w:val="23"/>
        </w:rPr>
        <w:t xml:space="preserve">Remember therefore how thou hast received and heard, and hold fast, and </w:t>
      </w:r>
      <w:r w:rsidR="005E701D" w:rsidRPr="00A66D1D">
        <w:rPr>
          <w:color w:val="0000FF"/>
          <w:sz w:val="23"/>
          <w:szCs w:val="23"/>
        </w:rPr>
        <w:t>repent</w:t>
      </w:r>
      <w:r w:rsidR="005E701D" w:rsidRPr="005E701D">
        <w:rPr>
          <w:color w:val="000000" w:themeColor="text1"/>
          <w:sz w:val="23"/>
          <w:szCs w:val="23"/>
        </w:rPr>
        <w:t>.</w:t>
      </w:r>
      <w:r w:rsidR="00A66D1D" w:rsidRPr="00A66D1D">
        <w:rPr>
          <w:sz w:val="23"/>
          <w:szCs w:val="23"/>
          <w:vertAlign w:val="superscript"/>
        </w:rPr>
        <w:t xml:space="preserve"> </w:t>
      </w:r>
      <w:r w:rsidR="00A66D1D" w:rsidRPr="00712B66">
        <w:rPr>
          <w:sz w:val="23"/>
          <w:szCs w:val="23"/>
          <w:vertAlign w:val="superscript"/>
        </w:rPr>
        <w:t>(</w:t>
      </w:r>
      <w:r w:rsidR="00A66D1D" w:rsidRPr="003D3249">
        <w:rPr>
          <w:sz w:val="23"/>
          <w:szCs w:val="23"/>
          <w:vertAlign w:val="superscript"/>
        </w:rPr>
        <w:t>334</w:t>
      </w:r>
      <w:r w:rsidR="00A66D1D">
        <w:rPr>
          <w:sz w:val="23"/>
          <w:szCs w:val="23"/>
          <w:vertAlign w:val="superscript"/>
        </w:rPr>
        <w:t>0</w:t>
      </w:r>
      <w:r w:rsidR="00A66D1D" w:rsidRPr="00712B66">
        <w:rPr>
          <w:sz w:val="23"/>
          <w:szCs w:val="23"/>
          <w:vertAlign w:val="superscript"/>
        </w:rPr>
        <w:t>)</w:t>
      </w:r>
      <w:r w:rsidR="00A66D1D" w:rsidRPr="00D81E4C">
        <w:rPr>
          <w:sz w:val="23"/>
          <w:szCs w:val="23"/>
        </w:rPr>
        <w:t xml:space="preserve"> </w:t>
      </w:r>
      <w:r w:rsidR="00A66D1D" w:rsidRPr="005E701D">
        <w:rPr>
          <w:color w:val="000000" w:themeColor="text1"/>
          <w:sz w:val="23"/>
          <w:szCs w:val="23"/>
        </w:rPr>
        <w:t>If</w:t>
      </w:r>
      <w:r w:rsidR="005E701D" w:rsidRPr="005E701D">
        <w:rPr>
          <w:color w:val="000000" w:themeColor="text1"/>
          <w:sz w:val="23"/>
          <w:szCs w:val="23"/>
        </w:rPr>
        <w:t xml:space="preserve"> therefore thou shalt not </w:t>
      </w:r>
      <w:r w:rsidR="005E701D" w:rsidRPr="00A66D1D">
        <w:rPr>
          <w:color w:val="C00000"/>
          <w:sz w:val="23"/>
          <w:szCs w:val="23"/>
        </w:rPr>
        <w:t>watch</w:t>
      </w:r>
      <w:r w:rsidR="005E701D" w:rsidRPr="005E701D">
        <w:rPr>
          <w:color w:val="000000" w:themeColor="text1"/>
          <w:sz w:val="23"/>
          <w:szCs w:val="23"/>
        </w:rPr>
        <w:t>,</w:t>
      </w:r>
      <w:r w:rsidR="00A66D1D" w:rsidRPr="00A66D1D">
        <w:rPr>
          <w:sz w:val="23"/>
          <w:szCs w:val="23"/>
          <w:vertAlign w:val="superscript"/>
        </w:rPr>
        <w:t xml:space="preserve"> </w:t>
      </w:r>
      <w:r w:rsidR="00A66D1D" w:rsidRPr="00712B66">
        <w:rPr>
          <w:sz w:val="23"/>
          <w:szCs w:val="23"/>
          <w:vertAlign w:val="superscript"/>
        </w:rPr>
        <w:t>(</w:t>
      </w:r>
      <w:r w:rsidR="00A66D1D">
        <w:rPr>
          <w:sz w:val="23"/>
          <w:szCs w:val="23"/>
          <w:vertAlign w:val="superscript"/>
        </w:rPr>
        <w:t>1127</w:t>
      </w:r>
      <w:r w:rsidR="00A5079F" w:rsidRPr="00712B66">
        <w:rPr>
          <w:sz w:val="23"/>
          <w:szCs w:val="23"/>
          <w:vertAlign w:val="superscript"/>
        </w:rPr>
        <w:t>)</w:t>
      </w:r>
      <w:r w:rsidR="00A5079F" w:rsidRPr="00D81E4C">
        <w:rPr>
          <w:sz w:val="23"/>
          <w:szCs w:val="23"/>
        </w:rPr>
        <w:t xml:space="preserve"> </w:t>
      </w:r>
      <w:r w:rsidR="00A5079F" w:rsidRPr="005E701D">
        <w:rPr>
          <w:color w:val="000000" w:themeColor="text1"/>
          <w:sz w:val="23"/>
          <w:szCs w:val="23"/>
        </w:rPr>
        <w:t>I</w:t>
      </w:r>
      <w:r w:rsidR="005E701D" w:rsidRPr="005E701D">
        <w:rPr>
          <w:color w:val="000000" w:themeColor="text1"/>
          <w:sz w:val="23"/>
          <w:szCs w:val="23"/>
        </w:rPr>
        <w:t xml:space="preserve"> will come on thee as a thief, and thou shalt not know what hour I will come upon thee.</w:t>
      </w:r>
      <w:r>
        <w:rPr>
          <w:color w:val="000000" w:themeColor="text1"/>
          <w:sz w:val="23"/>
          <w:szCs w:val="23"/>
        </w:rPr>
        <w:t>”</w:t>
      </w:r>
      <w:r w:rsidRPr="00DF32FE">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5E701D" w:rsidRDefault="005E701D" w:rsidP="005C6B77">
      <w:pPr>
        <w:spacing w:after="0" w:line="240" w:lineRule="auto"/>
        <w:ind w:left="2520"/>
        <w:rPr>
          <w:color w:val="000000" w:themeColor="text1"/>
          <w:sz w:val="23"/>
          <w:szCs w:val="23"/>
        </w:rPr>
      </w:pPr>
    </w:p>
    <w:p w:rsidR="005E701D" w:rsidRPr="005E701D" w:rsidRDefault="005E701D" w:rsidP="00DF32FE">
      <w:pPr>
        <w:shd w:val="clear" w:color="auto" w:fill="F7FBFB"/>
        <w:spacing w:after="0" w:line="240" w:lineRule="auto"/>
        <w:ind w:left="2520"/>
        <w:rPr>
          <w:b/>
          <w:bCs/>
          <w:color w:val="000000" w:themeColor="text1"/>
          <w:sz w:val="23"/>
          <w:szCs w:val="23"/>
        </w:rPr>
      </w:pPr>
      <w:r w:rsidRPr="005E701D">
        <w:rPr>
          <w:b/>
          <w:bCs/>
          <w:color w:val="000000" w:themeColor="text1"/>
          <w:sz w:val="23"/>
          <w:szCs w:val="23"/>
        </w:rPr>
        <w:t xml:space="preserve">Revelation 3:19 </w:t>
      </w:r>
      <w:r w:rsidR="00DF32FE">
        <w:rPr>
          <w:b/>
          <w:bCs/>
          <w:color w:val="000000" w:themeColor="text1"/>
          <w:sz w:val="23"/>
          <w:szCs w:val="23"/>
        </w:rPr>
        <w:t xml:space="preserve"> </w:t>
      </w:r>
    </w:p>
    <w:p w:rsidR="005E701D" w:rsidRPr="005E701D" w:rsidRDefault="00DF32FE" w:rsidP="00A66D1D">
      <w:pPr>
        <w:shd w:val="clear" w:color="auto" w:fill="F7FBFB"/>
        <w:spacing w:after="0" w:line="240" w:lineRule="auto"/>
        <w:ind w:left="2520"/>
        <w:rPr>
          <w:color w:val="000000" w:themeColor="text1"/>
          <w:sz w:val="23"/>
          <w:szCs w:val="23"/>
        </w:rPr>
      </w:pPr>
      <w:r>
        <w:rPr>
          <w:color w:val="000000" w:themeColor="text1"/>
          <w:sz w:val="23"/>
          <w:szCs w:val="23"/>
        </w:rPr>
        <w:t>“</w:t>
      </w:r>
      <w:r w:rsidR="005E701D" w:rsidRPr="005E701D">
        <w:rPr>
          <w:color w:val="000000" w:themeColor="text1"/>
          <w:sz w:val="23"/>
          <w:szCs w:val="23"/>
        </w:rPr>
        <w:t xml:space="preserve">As many as I </w:t>
      </w:r>
      <w:r w:rsidR="005E701D" w:rsidRPr="00A66D1D">
        <w:rPr>
          <w:color w:val="C00000"/>
          <w:sz w:val="23"/>
          <w:szCs w:val="23"/>
        </w:rPr>
        <w:t>love</w:t>
      </w:r>
      <w:r w:rsidR="005E701D" w:rsidRPr="005E701D">
        <w:rPr>
          <w:color w:val="000000" w:themeColor="text1"/>
          <w:sz w:val="23"/>
          <w:szCs w:val="23"/>
        </w:rPr>
        <w:t>,</w:t>
      </w:r>
      <w:r w:rsidR="00A66D1D" w:rsidRPr="00A66D1D">
        <w:rPr>
          <w:sz w:val="23"/>
          <w:szCs w:val="23"/>
          <w:vertAlign w:val="superscript"/>
        </w:rPr>
        <w:t xml:space="preserve"> </w:t>
      </w:r>
      <w:r w:rsidR="00A66D1D" w:rsidRPr="00712B66">
        <w:rPr>
          <w:sz w:val="23"/>
          <w:szCs w:val="23"/>
          <w:vertAlign w:val="superscript"/>
        </w:rPr>
        <w:t>(</w:t>
      </w:r>
      <w:r w:rsidR="00A66D1D">
        <w:rPr>
          <w:sz w:val="23"/>
          <w:szCs w:val="23"/>
          <w:vertAlign w:val="superscript"/>
        </w:rPr>
        <w:t>5368</w:t>
      </w:r>
      <w:r w:rsidR="00A66D1D" w:rsidRPr="00712B66">
        <w:rPr>
          <w:sz w:val="23"/>
          <w:szCs w:val="23"/>
          <w:vertAlign w:val="superscript"/>
        </w:rPr>
        <w:t>)</w:t>
      </w:r>
      <w:r w:rsidR="00A66D1D" w:rsidRPr="00D81E4C">
        <w:rPr>
          <w:sz w:val="23"/>
          <w:szCs w:val="23"/>
        </w:rPr>
        <w:t xml:space="preserve"> </w:t>
      </w:r>
      <w:r w:rsidR="00A66D1D" w:rsidRPr="005E701D">
        <w:rPr>
          <w:color w:val="000000" w:themeColor="text1"/>
          <w:sz w:val="23"/>
          <w:szCs w:val="23"/>
        </w:rPr>
        <w:t>I</w:t>
      </w:r>
      <w:r w:rsidR="005E701D" w:rsidRPr="005E701D">
        <w:rPr>
          <w:color w:val="000000" w:themeColor="text1"/>
          <w:sz w:val="23"/>
          <w:szCs w:val="23"/>
        </w:rPr>
        <w:t xml:space="preserve"> rebuke and chasten: be zealous therefore, and </w:t>
      </w:r>
      <w:r w:rsidR="005E701D" w:rsidRPr="00A66D1D">
        <w:rPr>
          <w:color w:val="0000FF"/>
          <w:sz w:val="23"/>
          <w:szCs w:val="23"/>
        </w:rPr>
        <w:t>repent</w:t>
      </w:r>
      <w:r w:rsidR="005E701D" w:rsidRPr="005E701D">
        <w:rPr>
          <w:color w:val="000000" w:themeColor="text1"/>
          <w:sz w:val="23"/>
          <w:szCs w:val="23"/>
        </w:rPr>
        <w:t>.</w:t>
      </w:r>
      <w:r>
        <w:rPr>
          <w:color w:val="000000" w:themeColor="text1"/>
          <w:sz w:val="23"/>
          <w:szCs w:val="23"/>
        </w:rPr>
        <w:t>”</w:t>
      </w:r>
      <w:r w:rsidR="00A66D1D" w:rsidRPr="00A66D1D">
        <w:rPr>
          <w:sz w:val="23"/>
          <w:szCs w:val="23"/>
          <w:vertAlign w:val="superscript"/>
        </w:rPr>
        <w:t xml:space="preserve"> </w:t>
      </w:r>
      <w:r w:rsidR="00A66D1D" w:rsidRPr="00712B66">
        <w:rPr>
          <w:sz w:val="23"/>
          <w:szCs w:val="23"/>
          <w:vertAlign w:val="superscript"/>
        </w:rPr>
        <w:t>(</w:t>
      </w:r>
      <w:r w:rsidR="00A66D1D" w:rsidRPr="003D3249">
        <w:rPr>
          <w:sz w:val="23"/>
          <w:szCs w:val="23"/>
          <w:vertAlign w:val="superscript"/>
        </w:rPr>
        <w:t>334</w:t>
      </w:r>
      <w:r w:rsidR="00A66D1D">
        <w:rPr>
          <w:sz w:val="23"/>
          <w:szCs w:val="23"/>
          <w:vertAlign w:val="superscript"/>
        </w:rPr>
        <w:t>0</w:t>
      </w:r>
      <w:r w:rsidR="00A66D1D" w:rsidRPr="00712B66">
        <w:rPr>
          <w:sz w:val="23"/>
          <w:szCs w:val="23"/>
          <w:vertAlign w:val="superscript"/>
        </w:rPr>
        <w:t>)</w:t>
      </w:r>
      <w:r w:rsidR="00A66D1D" w:rsidRPr="00D81E4C">
        <w:rPr>
          <w:sz w:val="23"/>
          <w:szCs w:val="23"/>
        </w:rPr>
        <w:t xml:space="preserve"> </w:t>
      </w:r>
      <w:r w:rsidRPr="00DF32FE">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5E701D" w:rsidRDefault="005E701D" w:rsidP="00AB4E9B">
      <w:pPr>
        <w:spacing w:after="0" w:line="240" w:lineRule="auto"/>
        <w:rPr>
          <w:color w:val="000000" w:themeColor="text1"/>
          <w:sz w:val="23"/>
          <w:szCs w:val="23"/>
        </w:rPr>
      </w:pPr>
    </w:p>
    <w:p w:rsidR="00A5079F" w:rsidRPr="00DA4877" w:rsidRDefault="00A5079F" w:rsidP="00DA4877">
      <w:pPr>
        <w:shd w:val="clear" w:color="auto" w:fill="FFFFF0"/>
        <w:spacing w:after="0" w:line="240" w:lineRule="auto"/>
        <w:ind w:left="2700"/>
        <w:rPr>
          <w:b/>
          <w:bCs/>
          <w:sz w:val="20"/>
          <w:szCs w:val="20"/>
        </w:rPr>
      </w:pPr>
      <w:r w:rsidRPr="00DA4877">
        <w:rPr>
          <w:b/>
          <w:bCs/>
          <w:color w:val="C00000"/>
          <w:sz w:val="20"/>
          <w:szCs w:val="20"/>
        </w:rPr>
        <w:t xml:space="preserve">Adultery </w:t>
      </w:r>
      <w:r w:rsidRPr="00DA4877">
        <w:rPr>
          <w:b/>
          <w:bCs/>
          <w:sz w:val="20"/>
          <w:szCs w:val="20"/>
        </w:rPr>
        <w:t xml:space="preserve">3431 </w:t>
      </w:r>
      <w:r w:rsidRPr="00DA4877">
        <w:rPr>
          <w:rFonts w:ascii="Calibri" w:eastAsia="Calibri" w:hAnsi="Calibri" w:cs="Arial"/>
          <w:sz w:val="20"/>
          <w:szCs w:val="20"/>
        </w:rPr>
        <w:t xml:space="preserve">– </w:t>
      </w:r>
      <w:r w:rsidRPr="00DA4877">
        <w:rPr>
          <w:rFonts w:ascii="Calibri" w:eastAsia="Calibri" w:hAnsi="Calibri" w:cs="Arial"/>
          <w:b/>
          <w:bCs/>
          <w:sz w:val="20"/>
          <w:szCs w:val="20"/>
          <w:lang w:val="en"/>
        </w:rPr>
        <w:t>μοιχεύω</w:t>
      </w:r>
      <w:r w:rsidRPr="00DA4877">
        <w:rPr>
          <w:rFonts w:ascii="Calibri" w:eastAsia="Calibri" w:hAnsi="Calibri" w:cs="Arial"/>
          <w:sz w:val="20"/>
          <w:szCs w:val="20"/>
          <w:lang w:val="en"/>
        </w:rPr>
        <w:t xml:space="preserve"> </w:t>
      </w:r>
      <w:r w:rsidRPr="00DA4877">
        <w:rPr>
          <w:rFonts w:ascii="Calibri" w:eastAsia="Calibri" w:hAnsi="Calibri" w:cs="Arial"/>
          <w:b/>
          <w:bCs/>
          <w:sz w:val="20"/>
          <w:szCs w:val="20"/>
          <w:lang w:val="en"/>
        </w:rPr>
        <w:t>moicheúō,</w:t>
      </w:r>
      <w:r w:rsidRPr="00DA4877">
        <w:rPr>
          <w:rFonts w:ascii="Calibri" w:eastAsia="Calibri" w:hAnsi="Calibri" w:cs="Arial"/>
          <w:sz w:val="20"/>
          <w:szCs w:val="20"/>
          <w:lang w:val="en"/>
        </w:rPr>
        <w:t xml:space="preserve"> moy-khyoo'-o; from </w:t>
      </w:r>
      <w:r w:rsidRPr="00DA4877">
        <w:rPr>
          <w:rFonts w:ascii="Calibri" w:eastAsia="Calibri" w:hAnsi="Calibri" w:cs="Arial"/>
          <w:color w:val="0000FF"/>
          <w:sz w:val="20"/>
          <w:szCs w:val="20"/>
          <w:lang w:val="en"/>
        </w:rPr>
        <w:t>3432</w:t>
      </w:r>
      <w:r w:rsidRPr="00DA4877">
        <w:rPr>
          <w:rFonts w:ascii="Calibri" w:eastAsia="Calibri" w:hAnsi="Calibri" w:cs="Arial"/>
          <w:sz w:val="20"/>
          <w:szCs w:val="20"/>
          <w:lang w:val="en"/>
        </w:rPr>
        <w:t xml:space="preserve">; </w:t>
      </w:r>
      <w:r w:rsidRPr="00DA4877">
        <w:rPr>
          <w:rFonts w:ascii="Calibri" w:eastAsia="Calibri" w:hAnsi="Calibri" w:cs="Arial"/>
          <w:color w:val="C00000"/>
          <w:sz w:val="20"/>
          <w:szCs w:val="20"/>
          <w:lang w:val="en"/>
        </w:rPr>
        <w:t>to commit adultery</w:t>
      </w:r>
      <w:r w:rsidR="00DA4877" w:rsidRPr="00DA4877">
        <w:rPr>
          <w:rFonts w:ascii="Calibri" w:eastAsia="Calibri" w:hAnsi="Calibri" w:cs="Arial"/>
          <w:sz w:val="20"/>
          <w:szCs w:val="20"/>
          <w:lang w:val="en"/>
        </w:rPr>
        <w:t>: —</w:t>
      </w:r>
      <w:r w:rsidR="00DA4877" w:rsidRPr="00DA4877">
        <w:rPr>
          <w:sz w:val="20"/>
          <w:szCs w:val="20"/>
        </w:rPr>
        <w:t xml:space="preserve"> </w:t>
      </w:r>
      <w:r w:rsidR="00DA4877" w:rsidRPr="00E67E22">
        <w:rPr>
          <w:sz w:val="20"/>
          <w:szCs w:val="20"/>
        </w:rPr>
        <w:t>(Translated in King James Version as)</w:t>
      </w:r>
      <w:r w:rsidR="00DA4877">
        <w:rPr>
          <w:sz w:val="20"/>
          <w:szCs w:val="20"/>
        </w:rPr>
        <w:t xml:space="preserve">  </w:t>
      </w:r>
      <w:r w:rsidRPr="00DA4877">
        <w:rPr>
          <w:rFonts w:ascii="Calibri" w:eastAsia="Calibri" w:hAnsi="Calibri" w:cs="Arial"/>
          <w:sz w:val="20"/>
          <w:szCs w:val="20"/>
          <w:lang w:val="en"/>
        </w:rPr>
        <w:t>commit adultery.</w:t>
      </w:r>
    </w:p>
    <w:p w:rsidR="00A5079F" w:rsidRPr="00DA4877" w:rsidRDefault="00A5079F" w:rsidP="00DA4877">
      <w:pPr>
        <w:shd w:val="clear" w:color="auto" w:fill="FFFFF0"/>
        <w:spacing w:after="0" w:line="240" w:lineRule="auto"/>
        <w:ind w:left="2700"/>
        <w:rPr>
          <w:b/>
          <w:bCs/>
          <w:sz w:val="10"/>
          <w:szCs w:val="10"/>
        </w:rPr>
      </w:pPr>
    </w:p>
    <w:p w:rsidR="00A5079F" w:rsidRPr="00DA4877" w:rsidRDefault="00A5079F" w:rsidP="00DA4877">
      <w:pPr>
        <w:shd w:val="clear" w:color="auto" w:fill="FFFFF0"/>
        <w:spacing w:after="0" w:line="240" w:lineRule="auto"/>
        <w:ind w:left="2880"/>
        <w:rPr>
          <w:b/>
          <w:bCs/>
          <w:sz w:val="20"/>
          <w:szCs w:val="20"/>
        </w:rPr>
      </w:pPr>
      <w:r w:rsidRPr="00DA4877">
        <w:rPr>
          <w:b/>
          <w:bCs/>
          <w:color w:val="0000FF"/>
          <w:sz w:val="20"/>
          <w:szCs w:val="20"/>
        </w:rPr>
        <w:t>343</w:t>
      </w:r>
      <w:r w:rsidR="00DA4877" w:rsidRPr="00DA4877">
        <w:rPr>
          <w:b/>
          <w:bCs/>
          <w:color w:val="0000FF"/>
          <w:sz w:val="20"/>
          <w:szCs w:val="20"/>
        </w:rPr>
        <w:t>2</w:t>
      </w:r>
      <w:r w:rsidRPr="00DA4877">
        <w:rPr>
          <w:b/>
          <w:bCs/>
          <w:color w:val="0000FF"/>
          <w:sz w:val="20"/>
          <w:szCs w:val="20"/>
        </w:rPr>
        <w:t xml:space="preserve"> </w:t>
      </w:r>
      <w:r w:rsidRPr="00DA4877">
        <w:rPr>
          <w:sz w:val="20"/>
          <w:szCs w:val="20"/>
        </w:rPr>
        <w:t xml:space="preserve">– </w:t>
      </w:r>
      <w:r w:rsidRPr="00DA4877">
        <w:rPr>
          <w:b/>
          <w:bCs/>
          <w:sz w:val="20"/>
          <w:szCs w:val="20"/>
          <w:lang w:val="en"/>
        </w:rPr>
        <w:t>μοιχός</w:t>
      </w:r>
      <w:r w:rsidRPr="00DA4877">
        <w:rPr>
          <w:sz w:val="20"/>
          <w:szCs w:val="20"/>
          <w:lang w:val="en"/>
        </w:rPr>
        <w:t xml:space="preserve"> </w:t>
      </w:r>
      <w:r w:rsidRPr="00DA4877">
        <w:rPr>
          <w:b/>
          <w:bCs/>
          <w:sz w:val="20"/>
          <w:szCs w:val="20"/>
          <w:lang w:val="en"/>
        </w:rPr>
        <w:t>moichós,</w:t>
      </w:r>
      <w:r w:rsidRPr="00DA4877">
        <w:rPr>
          <w:sz w:val="20"/>
          <w:szCs w:val="20"/>
          <w:lang w:val="en"/>
        </w:rPr>
        <w:t xml:space="preserve"> moy-khos'; perhaps a primary word; </w:t>
      </w:r>
      <w:r w:rsidRPr="00DA4877">
        <w:rPr>
          <w:color w:val="C00000"/>
          <w:sz w:val="20"/>
          <w:szCs w:val="20"/>
          <w:lang w:val="en"/>
        </w:rPr>
        <w:t>a (male) paramour</w:t>
      </w:r>
      <w:r w:rsidRPr="00DA4877">
        <w:rPr>
          <w:sz w:val="20"/>
          <w:szCs w:val="20"/>
          <w:lang w:val="en"/>
        </w:rPr>
        <w:t xml:space="preserve">; figuratively, </w:t>
      </w:r>
      <w:r w:rsidRPr="00DA4877">
        <w:rPr>
          <w:color w:val="C00000"/>
          <w:sz w:val="20"/>
          <w:szCs w:val="20"/>
          <w:lang w:val="en"/>
        </w:rPr>
        <w:t>apostate</w:t>
      </w:r>
      <w:r w:rsidRPr="00DA4877">
        <w:rPr>
          <w:sz w:val="20"/>
          <w:szCs w:val="20"/>
          <w:lang w:val="en"/>
        </w:rPr>
        <w:t>:—</w:t>
      </w:r>
      <w:r w:rsidR="00DA4877" w:rsidRPr="00DA4877">
        <w:rPr>
          <w:sz w:val="20"/>
          <w:szCs w:val="20"/>
        </w:rPr>
        <w:t xml:space="preserve"> </w:t>
      </w:r>
      <w:r w:rsidR="00DA4877" w:rsidRPr="00E67E22">
        <w:rPr>
          <w:sz w:val="20"/>
          <w:szCs w:val="20"/>
        </w:rPr>
        <w:t>(Translated in King James Version as)</w:t>
      </w:r>
      <w:r w:rsidR="00DA4877">
        <w:rPr>
          <w:sz w:val="20"/>
          <w:szCs w:val="20"/>
        </w:rPr>
        <w:t xml:space="preserve"> </w:t>
      </w:r>
      <w:r w:rsidRPr="00DA4877">
        <w:rPr>
          <w:sz w:val="20"/>
          <w:szCs w:val="20"/>
          <w:lang w:val="en"/>
        </w:rPr>
        <w:t>adulterer.</w:t>
      </w:r>
    </w:p>
    <w:p w:rsidR="00A5079F" w:rsidRPr="00DA4877" w:rsidRDefault="00A5079F" w:rsidP="00DA4877">
      <w:pPr>
        <w:spacing w:after="0" w:line="240" w:lineRule="auto"/>
        <w:ind w:left="2700"/>
        <w:rPr>
          <w:b/>
          <w:bCs/>
          <w:sz w:val="16"/>
          <w:szCs w:val="16"/>
        </w:rPr>
      </w:pPr>
    </w:p>
    <w:p w:rsidR="00A5079F" w:rsidRPr="00DA4877" w:rsidRDefault="00DA4877" w:rsidP="00DA4877">
      <w:pPr>
        <w:shd w:val="clear" w:color="auto" w:fill="FFFFF0"/>
        <w:spacing w:after="0" w:line="240" w:lineRule="auto"/>
        <w:ind w:left="2700"/>
        <w:rPr>
          <w:sz w:val="20"/>
          <w:szCs w:val="20"/>
          <w:lang w:val="en"/>
        </w:rPr>
      </w:pPr>
      <w:r w:rsidRPr="00DA4877">
        <w:rPr>
          <w:b/>
          <w:bCs/>
          <w:color w:val="C00000"/>
          <w:sz w:val="20"/>
          <w:szCs w:val="20"/>
        </w:rPr>
        <w:t>Love</w:t>
      </w:r>
      <w:r w:rsidRPr="00DA4877">
        <w:rPr>
          <w:b/>
          <w:bCs/>
          <w:color w:val="000000" w:themeColor="text1"/>
          <w:sz w:val="20"/>
          <w:szCs w:val="20"/>
        </w:rPr>
        <w:t xml:space="preserve"> </w:t>
      </w:r>
      <w:r w:rsidRPr="00DA4877">
        <w:rPr>
          <w:b/>
          <w:bCs/>
          <w:sz w:val="20"/>
          <w:szCs w:val="20"/>
        </w:rPr>
        <w:t xml:space="preserve">5368 </w:t>
      </w:r>
      <w:r w:rsidRPr="00DA4877">
        <w:rPr>
          <w:sz w:val="20"/>
          <w:szCs w:val="20"/>
        </w:rPr>
        <w:t xml:space="preserve">– </w:t>
      </w:r>
      <w:r w:rsidRPr="00DA4877">
        <w:rPr>
          <w:b/>
          <w:bCs/>
          <w:sz w:val="20"/>
          <w:szCs w:val="20"/>
          <w:lang w:val="en"/>
        </w:rPr>
        <w:t>φιλέω</w:t>
      </w:r>
      <w:r w:rsidRPr="00DA4877">
        <w:rPr>
          <w:sz w:val="20"/>
          <w:szCs w:val="20"/>
          <w:lang w:val="en"/>
        </w:rPr>
        <w:t xml:space="preserve"> </w:t>
      </w:r>
      <w:r w:rsidRPr="00DA4877">
        <w:rPr>
          <w:b/>
          <w:bCs/>
          <w:sz w:val="20"/>
          <w:szCs w:val="20"/>
          <w:lang w:val="en"/>
        </w:rPr>
        <w:t>philéō,</w:t>
      </w:r>
      <w:r w:rsidRPr="00DA4877">
        <w:rPr>
          <w:sz w:val="20"/>
          <w:szCs w:val="20"/>
          <w:lang w:val="en"/>
        </w:rPr>
        <w:t xml:space="preserve"> fil-eh'-o; from 5384; </w:t>
      </w:r>
      <w:r w:rsidRPr="00DA4877">
        <w:rPr>
          <w:color w:val="C00000"/>
          <w:sz w:val="20"/>
          <w:szCs w:val="20"/>
          <w:lang w:val="en"/>
        </w:rPr>
        <w:t xml:space="preserve">to be a friend to </w:t>
      </w:r>
      <w:r w:rsidRPr="00DA4877">
        <w:rPr>
          <w:sz w:val="20"/>
          <w:szCs w:val="20"/>
          <w:lang w:val="en"/>
        </w:rPr>
        <w:t>(</w:t>
      </w:r>
      <w:r w:rsidRPr="00DA4877">
        <w:rPr>
          <w:color w:val="C00000"/>
          <w:sz w:val="20"/>
          <w:szCs w:val="20"/>
          <w:lang w:val="en"/>
        </w:rPr>
        <w:t>fond of</w:t>
      </w:r>
      <w:r w:rsidRPr="00DA4877">
        <w:rPr>
          <w:sz w:val="20"/>
          <w:szCs w:val="20"/>
          <w:lang w:val="en"/>
        </w:rPr>
        <w:t xml:space="preserve"> (</w:t>
      </w:r>
      <w:r w:rsidRPr="00DA4877">
        <w:rPr>
          <w:color w:val="C00000"/>
          <w:sz w:val="20"/>
          <w:szCs w:val="20"/>
          <w:lang w:val="en"/>
        </w:rPr>
        <w:t>an individual or an object</w:t>
      </w:r>
      <w:r w:rsidRPr="00DA4877">
        <w:rPr>
          <w:sz w:val="20"/>
          <w:szCs w:val="20"/>
          <w:lang w:val="en"/>
        </w:rPr>
        <w:t xml:space="preserve">)), </w:t>
      </w:r>
      <w:r w:rsidRPr="00DA4877">
        <w:rPr>
          <w:color w:val="C00000"/>
          <w:sz w:val="20"/>
          <w:szCs w:val="20"/>
          <w:lang w:val="en"/>
        </w:rPr>
        <w:t xml:space="preserve">i.e. have affection for </w:t>
      </w:r>
      <w:r w:rsidRPr="00DA4877">
        <w:rPr>
          <w:sz w:val="20"/>
          <w:szCs w:val="20"/>
          <w:lang w:val="en"/>
        </w:rPr>
        <w:t>(</w:t>
      </w:r>
      <w:r w:rsidRPr="00DA4877">
        <w:rPr>
          <w:color w:val="C00000"/>
          <w:sz w:val="20"/>
          <w:szCs w:val="20"/>
          <w:lang w:val="en"/>
        </w:rPr>
        <w:t>denoting personal attachment, as a matter of sentiment or feeling</w:t>
      </w:r>
      <w:r w:rsidRPr="00DA4877">
        <w:rPr>
          <w:sz w:val="20"/>
          <w:szCs w:val="20"/>
          <w:lang w:val="en"/>
        </w:rPr>
        <w:t>; while 25 is wider, embracing especially the judgment and the deliberate assent of the will as a matter of principle, duty and propriety: the two thus stand related very much as 2309 and 1014, or as 2372 and 3563 respectively; the former being chiefly of the heart and the latter of the head); specially, to kiss (as a mark of tenderness):—</w:t>
      </w:r>
      <w:r w:rsidRPr="00DA4877">
        <w:rPr>
          <w:sz w:val="20"/>
          <w:szCs w:val="20"/>
        </w:rPr>
        <w:t xml:space="preserve"> </w:t>
      </w:r>
      <w:r w:rsidRPr="00E67E22">
        <w:rPr>
          <w:sz w:val="20"/>
          <w:szCs w:val="20"/>
        </w:rPr>
        <w:t>(Translated in King James Version as)</w:t>
      </w:r>
      <w:r>
        <w:rPr>
          <w:sz w:val="20"/>
          <w:szCs w:val="20"/>
        </w:rPr>
        <w:t xml:space="preserve"> </w:t>
      </w:r>
      <w:r w:rsidRPr="00DA4877">
        <w:rPr>
          <w:sz w:val="20"/>
          <w:szCs w:val="20"/>
          <w:lang w:val="en"/>
        </w:rPr>
        <w:t>kiss, love.</w:t>
      </w:r>
    </w:p>
    <w:p w:rsidR="00DA4877" w:rsidRPr="00DA4877" w:rsidRDefault="00DA4877" w:rsidP="00DA4877">
      <w:pPr>
        <w:spacing w:after="0" w:line="240" w:lineRule="auto"/>
        <w:ind w:left="2700"/>
        <w:rPr>
          <w:b/>
          <w:bCs/>
          <w:sz w:val="16"/>
          <w:szCs w:val="16"/>
        </w:rPr>
      </w:pPr>
    </w:p>
    <w:p w:rsidR="00A5079F" w:rsidRPr="00DA4877" w:rsidRDefault="00A5079F" w:rsidP="00DA4877">
      <w:pPr>
        <w:shd w:val="clear" w:color="auto" w:fill="FFFFF0"/>
        <w:spacing w:after="0" w:line="240" w:lineRule="auto"/>
        <w:ind w:left="2700"/>
        <w:rPr>
          <w:b/>
          <w:bCs/>
          <w:color w:val="000000" w:themeColor="text1"/>
          <w:sz w:val="20"/>
          <w:szCs w:val="20"/>
        </w:rPr>
      </w:pPr>
      <w:r w:rsidRPr="00DA4877">
        <w:rPr>
          <w:b/>
          <w:bCs/>
          <w:color w:val="C00000"/>
          <w:sz w:val="20"/>
          <w:szCs w:val="20"/>
        </w:rPr>
        <w:t>Tribulation</w:t>
      </w:r>
      <w:r w:rsidRPr="00DA4877">
        <w:rPr>
          <w:b/>
          <w:bCs/>
          <w:color w:val="000000" w:themeColor="text1"/>
          <w:sz w:val="20"/>
          <w:szCs w:val="20"/>
        </w:rPr>
        <w:t xml:space="preserve"> </w:t>
      </w:r>
      <w:r w:rsidRPr="00DA4877">
        <w:rPr>
          <w:b/>
          <w:bCs/>
          <w:sz w:val="20"/>
          <w:szCs w:val="20"/>
        </w:rPr>
        <w:t xml:space="preserve">2347 </w:t>
      </w:r>
      <w:r w:rsidRPr="00DA4877">
        <w:rPr>
          <w:rFonts w:ascii="Calibri" w:eastAsia="Calibri" w:hAnsi="Calibri" w:cs="Arial"/>
          <w:sz w:val="20"/>
          <w:szCs w:val="20"/>
        </w:rPr>
        <w:t xml:space="preserve">– </w:t>
      </w:r>
      <w:r w:rsidRPr="00DA4877">
        <w:rPr>
          <w:rFonts w:ascii="Calibri" w:eastAsia="Calibri" w:hAnsi="Calibri" w:cs="Arial"/>
          <w:b/>
          <w:bCs/>
          <w:sz w:val="20"/>
          <w:szCs w:val="20"/>
          <w:lang w:val="en"/>
        </w:rPr>
        <w:t>θλῖψις</w:t>
      </w:r>
      <w:r w:rsidRPr="00DA4877">
        <w:rPr>
          <w:rFonts w:ascii="Calibri" w:eastAsia="Calibri" w:hAnsi="Calibri" w:cs="Arial"/>
          <w:sz w:val="20"/>
          <w:szCs w:val="20"/>
          <w:lang w:val="en"/>
        </w:rPr>
        <w:t xml:space="preserve"> </w:t>
      </w:r>
      <w:r w:rsidRPr="00DA4877">
        <w:rPr>
          <w:rFonts w:ascii="Calibri" w:eastAsia="Calibri" w:hAnsi="Calibri" w:cs="Arial"/>
          <w:b/>
          <w:bCs/>
          <w:sz w:val="20"/>
          <w:szCs w:val="20"/>
          <w:lang w:val="en"/>
        </w:rPr>
        <w:t>thlîpsis,</w:t>
      </w:r>
      <w:r w:rsidRPr="00DA4877">
        <w:rPr>
          <w:rFonts w:ascii="Calibri" w:eastAsia="Calibri" w:hAnsi="Calibri" w:cs="Arial"/>
          <w:sz w:val="20"/>
          <w:szCs w:val="20"/>
          <w:lang w:val="en"/>
        </w:rPr>
        <w:t xml:space="preserve"> thlip'-sis; from 2346; pressure (literally or figuratively):—afflicted(-tion), anguish, burdened, persecution, tribulation, trouble.</w:t>
      </w:r>
    </w:p>
    <w:p w:rsidR="00A5079F" w:rsidRPr="00DA4877" w:rsidRDefault="00A5079F" w:rsidP="00DA4877">
      <w:pPr>
        <w:spacing w:after="0" w:line="240" w:lineRule="auto"/>
        <w:ind w:left="2700"/>
        <w:rPr>
          <w:color w:val="000000" w:themeColor="text1"/>
          <w:sz w:val="16"/>
          <w:szCs w:val="16"/>
        </w:rPr>
      </w:pPr>
    </w:p>
    <w:p w:rsidR="00A66D1D" w:rsidRPr="007064B7" w:rsidRDefault="00A66D1D" w:rsidP="00A5079F">
      <w:pPr>
        <w:shd w:val="clear" w:color="auto" w:fill="FFFFF0"/>
        <w:spacing w:after="0" w:line="240" w:lineRule="auto"/>
        <w:ind w:left="2700"/>
        <w:rPr>
          <w:b/>
          <w:bCs/>
          <w:sz w:val="20"/>
          <w:szCs w:val="20"/>
        </w:rPr>
      </w:pPr>
      <w:r>
        <w:rPr>
          <w:b/>
          <w:bCs/>
          <w:color w:val="C00000"/>
          <w:sz w:val="20"/>
          <w:szCs w:val="20"/>
        </w:rPr>
        <w:t xml:space="preserve">Watch </w:t>
      </w:r>
      <w:r w:rsidRPr="007064B7">
        <w:rPr>
          <w:rFonts w:eastAsia="Calibri" w:cs="Arial"/>
          <w:b/>
          <w:bCs/>
          <w:color w:val="000000" w:themeColor="text1"/>
          <w:sz w:val="20"/>
          <w:szCs w:val="20"/>
        </w:rPr>
        <w:t xml:space="preserve">1127 </w:t>
      </w:r>
      <w:r w:rsidRPr="007064B7">
        <w:rPr>
          <w:rFonts w:ascii="Calibri" w:eastAsia="Calibri" w:hAnsi="Calibri" w:cs="Arial"/>
          <w:sz w:val="20"/>
          <w:szCs w:val="20"/>
        </w:rPr>
        <w:t xml:space="preserve">– </w:t>
      </w:r>
      <w:r w:rsidRPr="007064B7">
        <w:rPr>
          <w:rFonts w:ascii="Calibri" w:eastAsia="Calibri" w:hAnsi="Calibri" w:cs="Arial"/>
          <w:b/>
          <w:bCs/>
          <w:sz w:val="20"/>
          <w:szCs w:val="20"/>
          <w:lang w:val="en"/>
        </w:rPr>
        <w:t>γρηγορεύω</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grēgoreúō,</w:t>
      </w:r>
      <w:r w:rsidRPr="007064B7">
        <w:rPr>
          <w:rFonts w:ascii="Calibri" w:eastAsia="Calibri" w:hAnsi="Calibri" w:cs="Arial"/>
          <w:sz w:val="20"/>
          <w:szCs w:val="20"/>
          <w:lang w:val="en"/>
        </w:rPr>
        <w:t xml:space="preserve"> gray-gor-yoo'-o; from </w:t>
      </w:r>
      <w:r w:rsidRPr="005865F7">
        <w:rPr>
          <w:rFonts w:ascii="Calibri" w:eastAsia="Calibri" w:hAnsi="Calibri" w:cs="Arial"/>
          <w:color w:val="0000FF"/>
          <w:sz w:val="20"/>
          <w:szCs w:val="20"/>
          <w:lang w:val="en"/>
        </w:rPr>
        <w:t>1453</w:t>
      </w:r>
      <w:r w:rsidRPr="007064B7">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to keep awake</w:t>
      </w:r>
      <w:r w:rsidRPr="007064B7">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 xml:space="preserve">watch </w:t>
      </w:r>
      <w:r w:rsidRPr="007064B7">
        <w:rPr>
          <w:rFonts w:ascii="Calibri" w:eastAsia="Calibri" w:hAnsi="Calibri" w:cs="Arial"/>
          <w:sz w:val="20"/>
          <w:szCs w:val="20"/>
          <w:lang w:val="en"/>
        </w:rPr>
        <w:t>(literally or figuratively):—</w:t>
      </w:r>
      <w:r w:rsidRPr="00702AEA">
        <w:rPr>
          <w:sz w:val="20"/>
          <w:szCs w:val="20"/>
        </w:rPr>
        <w:t xml:space="preserve"> </w:t>
      </w:r>
      <w:r w:rsidRPr="00E67E22">
        <w:rPr>
          <w:sz w:val="20"/>
          <w:szCs w:val="20"/>
        </w:rPr>
        <w:t>(Translated in King James Version as)</w:t>
      </w:r>
      <w:r>
        <w:rPr>
          <w:sz w:val="20"/>
          <w:szCs w:val="20"/>
        </w:rPr>
        <w:t xml:space="preserve"> </w:t>
      </w:r>
      <w:r w:rsidRPr="007064B7">
        <w:rPr>
          <w:rFonts w:ascii="Calibri" w:eastAsia="Calibri" w:hAnsi="Calibri" w:cs="Arial"/>
          <w:sz w:val="20"/>
          <w:szCs w:val="20"/>
          <w:lang w:val="en"/>
        </w:rPr>
        <w:t>be vigilant, wake, (be) watch(-ful).</w:t>
      </w:r>
    </w:p>
    <w:p w:rsidR="00A66D1D" w:rsidRPr="005865F7" w:rsidRDefault="00A66D1D" w:rsidP="00A5079F">
      <w:pPr>
        <w:shd w:val="clear" w:color="auto" w:fill="FFFFF0"/>
        <w:spacing w:after="0" w:line="240" w:lineRule="auto"/>
        <w:ind w:left="2700"/>
        <w:rPr>
          <w:sz w:val="10"/>
          <w:szCs w:val="10"/>
        </w:rPr>
      </w:pPr>
    </w:p>
    <w:p w:rsidR="00A66D1D" w:rsidRPr="007064B7" w:rsidRDefault="00A66D1D" w:rsidP="00A5079F">
      <w:pPr>
        <w:shd w:val="clear" w:color="auto" w:fill="FFFFF0"/>
        <w:spacing w:after="0" w:line="240" w:lineRule="auto"/>
        <w:ind w:left="2880"/>
        <w:rPr>
          <w:sz w:val="20"/>
          <w:szCs w:val="20"/>
        </w:rPr>
      </w:pPr>
      <w:r w:rsidRPr="005865F7">
        <w:rPr>
          <w:b/>
          <w:bCs/>
          <w:color w:val="0000FF"/>
          <w:sz w:val="20"/>
          <w:szCs w:val="20"/>
        </w:rPr>
        <w:t>1453</w:t>
      </w:r>
      <w:r w:rsidRPr="005865F7">
        <w:rPr>
          <w:color w:val="0000FF"/>
          <w:sz w:val="20"/>
          <w:szCs w:val="20"/>
        </w:rPr>
        <w:t xml:space="preserve"> </w:t>
      </w:r>
      <w:r w:rsidRPr="007064B7">
        <w:rPr>
          <w:sz w:val="20"/>
          <w:szCs w:val="20"/>
        </w:rPr>
        <w:t xml:space="preserve">– </w:t>
      </w:r>
      <w:r w:rsidRPr="007064B7">
        <w:rPr>
          <w:b/>
          <w:bCs/>
          <w:sz w:val="20"/>
          <w:szCs w:val="20"/>
          <w:lang w:val="en"/>
        </w:rPr>
        <w:t>ἐγείρω</w:t>
      </w:r>
      <w:r w:rsidRPr="007064B7">
        <w:rPr>
          <w:sz w:val="20"/>
          <w:szCs w:val="20"/>
          <w:lang w:val="en"/>
        </w:rPr>
        <w:t xml:space="preserve"> </w:t>
      </w:r>
      <w:r w:rsidRPr="007064B7">
        <w:rPr>
          <w:b/>
          <w:bCs/>
          <w:sz w:val="20"/>
          <w:szCs w:val="20"/>
          <w:lang w:val="en"/>
        </w:rPr>
        <w:t>egeírō,</w:t>
      </w:r>
      <w:r w:rsidRPr="007064B7">
        <w:rPr>
          <w:sz w:val="20"/>
          <w:szCs w:val="20"/>
          <w:lang w:val="en"/>
        </w:rPr>
        <w:t xml:space="preserve"> eg-i'-ro; probably akin to the base of 58 (</w:t>
      </w:r>
      <w:r w:rsidRPr="0001541F">
        <w:rPr>
          <w:color w:val="C00000"/>
          <w:sz w:val="20"/>
          <w:szCs w:val="20"/>
          <w:lang w:val="en"/>
        </w:rPr>
        <w:t>through the idea of collecting one's faculties</w:t>
      </w:r>
      <w:r w:rsidRPr="007064B7">
        <w:rPr>
          <w:sz w:val="20"/>
          <w:szCs w:val="20"/>
          <w:lang w:val="en"/>
        </w:rPr>
        <w:t xml:space="preserve">); </w:t>
      </w:r>
      <w:r w:rsidRPr="0001541F">
        <w:rPr>
          <w:color w:val="C00000"/>
          <w:sz w:val="20"/>
          <w:szCs w:val="20"/>
          <w:lang w:val="en"/>
        </w:rPr>
        <w:t xml:space="preserve">to waken </w:t>
      </w:r>
      <w:r w:rsidRPr="007064B7">
        <w:rPr>
          <w:sz w:val="20"/>
          <w:szCs w:val="20"/>
          <w:lang w:val="en"/>
        </w:rPr>
        <w:t xml:space="preserve">(transitively or intransitively), i.e. </w:t>
      </w:r>
      <w:r w:rsidRPr="0001541F">
        <w:rPr>
          <w:color w:val="C00000"/>
          <w:sz w:val="20"/>
          <w:szCs w:val="20"/>
          <w:lang w:val="en"/>
        </w:rPr>
        <w:t xml:space="preserve">rouse </w:t>
      </w:r>
      <w:r w:rsidRPr="007064B7">
        <w:rPr>
          <w:sz w:val="20"/>
          <w:szCs w:val="20"/>
          <w:lang w:val="en"/>
        </w:rPr>
        <w:t>(</w:t>
      </w:r>
      <w:r w:rsidRPr="0001541F">
        <w:rPr>
          <w:color w:val="C00000"/>
          <w:sz w:val="20"/>
          <w:szCs w:val="20"/>
          <w:lang w:val="en"/>
        </w:rPr>
        <w:t>literally, from sleep, from sitting or lying, from disease, from death</w:t>
      </w:r>
      <w:r w:rsidRPr="007064B7">
        <w:rPr>
          <w:sz w:val="20"/>
          <w:szCs w:val="20"/>
          <w:lang w:val="en"/>
        </w:rPr>
        <w:t xml:space="preserve">; or figuratively, </w:t>
      </w:r>
      <w:r w:rsidRPr="0001541F">
        <w:rPr>
          <w:color w:val="C00000"/>
          <w:sz w:val="20"/>
          <w:szCs w:val="20"/>
          <w:lang w:val="en"/>
        </w:rPr>
        <w:t>from obscurity, inactivity, ruins, nonexistence</w:t>
      </w:r>
      <w:r w:rsidRPr="007064B7">
        <w:rPr>
          <w:sz w:val="20"/>
          <w:szCs w:val="20"/>
          <w:lang w:val="en"/>
        </w:rPr>
        <w:t>):—</w:t>
      </w:r>
      <w:r w:rsidRPr="00702AEA">
        <w:rPr>
          <w:sz w:val="20"/>
          <w:szCs w:val="20"/>
        </w:rPr>
        <w:t xml:space="preserve"> </w:t>
      </w:r>
      <w:r w:rsidRPr="00E67E22">
        <w:rPr>
          <w:sz w:val="20"/>
          <w:szCs w:val="20"/>
        </w:rPr>
        <w:t>(Translated in King James Version as)</w:t>
      </w:r>
      <w:r>
        <w:rPr>
          <w:sz w:val="20"/>
          <w:szCs w:val="20"/>
        </w:rPr>
        <w:t xml:space="preserve"> </w:t>
      </w:r>
      <w:r w:rsidRPr="007064B7">
        <w:rPr>
          <w:sz w:val="20"/>
          <w:szCs w:val="20"/>
          <w:lang w:val="en"/>
        </w:rPr>
        <w:t>awake, lift (up), raise (again, up), rear up, (a-)rise (again, up), stand, take up.</w:t>
      </w:r>
    </w:p>
    <w:p w:rsidR="00C03551" w:rsidRDefault="00C03551" w:rsidP="00AB4E9B">
      <w:pPr>
        <w:spacing w:after="0" w:line="240" w:lineRule="auto"/>
        <w:rPr>
          <w:color w:val="000000" w:themeColor="text1"/>
          <w:sz w:val="23"/>
          <w:szCs w:val="23"/>
        </w:rPr>
      </w:pPr>
    </w:p>
    <w:p w:rsidR="00DA4877" w:rsidRDefault="00DA4877" w:rsidP="00A5079F">
      <w:pPr>
        <w:spacing w:after="0" w:line="240" w:lineRule="auto"/>
        <w:ind w:left="2340"/>
        <w:rPr>
          <w:color w:val="000000" w:themeColor="text1"/>
          <w:sz w:val="23"/>
          <w:szCs w:val="23"/>
        </w:rPr>
      </w:pPr>
    </w:p>
    <w:p w:rsidR="005E701D" w:rsidRDefault="005E701D" w:rsidP="00A5079F">
      <w:pPr>
        <w:spacing w:after="0" w:line="240" w:lineRule="auto"/>
        <w:ind w:left="2340"/>
        <w:rPr>
          <w:color w:val="000000" w:themeColor="text1"/>
          <w:sz w:val="23"/>
          <w:szCs w:val="23"/>
        </w:rPr>
      </w:pPr>
      <w:r>
        <w:rPr>
          <w:color w:val="000000" w:themeColor="text1"/>
          <w:sz w:val="23"/>
          <w:szCs w:val="23"/>
        </w:rPr>
        <w:t xml:space="preserve">And </w:t>
      </w:r>
      <w:r w:rsidR="00010EC8">
        <w:rPr>
          <w:color w:val="000000" w:themeColor="text1"/>
          <w:sz w:val="23"/>
          <w:szCs w:val="23"/>
        </w:rPr>
        <w:t xml:space="preserve">yet, </w:t>
      </w:r>
      <w:r>
        <w:rPr>
          <w:color w:val="000000" w:themeColor="text1"/>
          <w:sz w:val="23"/>
          <w:szCs w:val="23"/>
        </w:rPr>
        <w:t xml:space="preserve">when </w:t>
      </w:r>
      <w:r w:rsidR="0015191E">
        <w:rPr>
          <w:color w:val="000000" w:themeColor="text1"/>
          <w:sz w:val="23"/>
          <w:szCs w:val="23"/>
        </w:rPr>
        <w:t xml:space="preserve">the wrath of </w:t>
      </w:r>
      <w:r>
        <w:rPr>
          <w:color w:val="000000" w:themeColor="text1"/>
          <w:sz w:val="23"/>
          <w:szCs w:val="23"/>
        </w:rPr>
        <w:t xml:space="preserve">YAH finally </w:t>
      </w:r>
      <w:r w:rsidR="0015191E">
        <w:rPr>
          <w:color w:val="000000" w:themeColor="text1"/>
          <w:sz w:val="23"/>
          <w:szCs w:val="23"/>
        </w:rPr>
        <w:t>descends upon mankind</w:t>
      </w:r>
      <w:r w:rsidR="00A5079F">
        <w:rPr>
          <w:color w:val="000000" w:themeColor="text1"/>
          <w:sz w:val="23"/>
          <w:szCs w:val="23"/>
        </w:rPr>
        <w:t>, after the great tribulation; we</w:t>
      </w:r>
      <w:r w:rsidR="0015191E">
        <w:rPr>
          <w:color w:val="000000" w:themeColor="text1"/>
          <w:sz w:val="23"/>
          <w:szCs w:val="23"/>
        </w:rPr>
        <w:t xml:space="preserve"> find th</w:t>
      </w:r>
      <w:r w:rsidR="00343BDD">
        <w:rPr>
          <w:color w:val="000000" w:themeColor="text1"/>
          <w:sz w:val="23"/>
          <w:szCs w:val="23"/>
        </w:rPr>
        <w:t>at</w:t>
      </w:r>
      <w:r w:rsidR="0015191E">
        <w:rPr>
          <w:color w:val="000000" w:themeColor="text1"/>
          <w:sz w:val="23"/>
          <w:szCs w:val="23"/>
        </w:rPr>
        <w:t xml:space="preserve"> most </w:t>
      </w:r>
      <w:r w:rsidR="00010EC8">
        <w:rPr>
          <w:color w:val="000000" w:themeColor="text1"/>
          <w:sz w:val="23"/>
          <w:szCs w:val="23"/>
        </w:rPr>
        <w:t>people will</w:t>
      </w:r>
      <w:r w:rsidR="00343BDD">
        <w:rPr>
          <w:color w:val="000000" w:themeColor="text1"/>
          <w:sz w:val="23"/>
          <w:szCs w:val="23"/>
        </w:rPr>
        <w:t xml:space="preserve"> </w:t>
      </w:r>
      <w:r w:rsidR="0015191E">
        <w:rPr>
          <w:color w:val="000000" w:themeColor="text1"/>
          <w:sz w:val="23"/>
          <w:szCs w:val="23"/>
        </w:rPr>
        <w:t>not repent of their deeds (works) though they still ha</w:t>
      </w:r>
      <w:r w:rsidR="00010EC8">
        <w:rPr>
          <w:color w:val="000000" w:themeColor="text1"/>
          <w:sz w:val="23"/>
          <w:szCs w:val="23"/>
        </w:rPr>
        <w:t>d</w:t>
      </w:r>
      <w:r w:rsidR="0015191E">
        <w:rPr>
          <w:color w:val="000000" w:themeColor="text1"/>
          <w:sz w:val="23"/>
          <w:szCs w:val="23"/>
        </w:rPr>
        <w:t xml:space="preserve"> an opportunity to do so.</w:t>
      </w:r>
    </w:p>
    <w:p w:rsidR="0015191E" w:rsidRDefault="0015191E" w:rsidP="00AB4E9B">
      <w:pPr>
        <w:spacing w:after="0" w:line="240" w:lineRule="auto"/>
        <w:rPr>
          <w:color w:val="000000" w:themeColor="text1"/>
          <w:sz w:val="23"/>
          <w:szCs w:val="23"/>
        </w:rPr>
      </w:pPr>
    </w:p>
    <w:p w:rsidR="0015191E" w:rsidRPr="0015191E" w:rsidRDefault="0015191E" w:rsidP="00DF32FE">
      <w:pPr>
        <w:shd w:val="clear" w:color="auto" w:fill="F7FBFB"/>
        <w:spacing w:after="0" w:line="240" w:lineRule="auto"/>
        <w:ind w:left="2520"/>
        <w:rPr>
          <w:b/>
          <w:bCs/>
          <w:color w:val="000000" w:themeColor="text1"/>
          <w:sz w:val="23"/>
          <w:szCs w:val="23"/>
        </w:rPr>
      </w:pPr>
      <w:r w:rsidRPr="0015191E">
        <w:rPr>
          <w:b/>
          <w:bCs/>
          <w:color w:val="000000" w:themeColor="text1"/>
          <w:sz w:val="23"/>
          <w:szCs w:val="23"/>
        </w:rPr>
        <w:t xml:space="preserve">Revelation 16:10-11 </w:t>
      </w:r>
      <w:r w:rsidR="00DF32FE">
        <w:rPr>
          <w:b/>
          <w:bCs/>
          <w:color w:val="000000" w:themeColor="text1"/>
          <w:sz w:val="23"/>
          <w:szCs w:val="23"/>
        </w:rPr>
        <w:t xml:space="preserve"> </w:t>
      </w:r>
    </w:p>
    <w:p w:rsidR="0015191E" w:rsidRPr="0015191E" w:rsidRDefault="00DF32FE" w:rsidP="00DF32FE">
      <w:pPr>
        <w:shd w:val="clear" w:color="auto" w:fill="F7FBFB"/>
        <w:spacing w:after="0" w:line="240" w:lineRule="auto"/>
        <w:ind w:left="2520"/>
        <w:rPr>
          <w:color w:val="000000" w:themeColor="text1"/>
          <w:sz w:val="23"/>
          <w:szCs w:val="23"/>
        </w:rPr>
      </w:pPr>
      <w:r>
        <w:rPr>
          <w:color w:val="000000" w:themeColor="text1"/>
          <w:sz w:val="23"/>
          <w:szCs w:val="23"/>
        </w:rPr>
        <w:t>“</w:t>
      </w:r>
      <w:r w:rsidR="0015191E" w:rsidRPr="0015191E">
        <w:rPr>
          <w:color w:val="000000" w:themeColor="text1"/>
          <w:sz w:val="23"/>
          <w:szCs w:val="23"/>
        </w:rPr>
        <w:t xml:space="preserve">And the fifth angel poured out his vial upon the seat of the beast; and his </w:t>
      </w:r>
      <w:r w:rsidR="0015191E" w:rsidRPr="000E0AF7">
        <w:rPr>
          <w:color w:val="0000FF"/>
          <w:sz w:val="23"/>
          <w:szCs w:val="23"/>
        </w:rPr>
        <w:t xml:space="preserve">kingdom </w:t>
      </w:r>
      <w:r w:rsidR="000E0AF7" w:rsidRPr="00313D0F">
        <w:rPr>
          <w:rFonts w:eastAsia="Calibri" w:cs="Arial"/>
          <w:color w:val="000000" w:themeColor="text1"/>
          <w:sz w:val="23"/>
          <w:szCs w:val="23"/>
          <w:vertAlign w:val="superscript"/>
        </w:rPr>
        <w:t>(</w:t>
      </w:r>
      <w:r w:rsidR="000E0AF7">
        <w:rPr>
          <w:rFonts w:eastAsia="Calibri" w:cs="Arial"/>
          <w:color w:val="000000" w:themeColor="text1"/>
          <w:sz w:val="23"/>
          <w:szCs w:val="23"/>
          <w:vertAlign w:val="superscript"/>
        </w:rPr>
        <w:t>932</w:t>
      </w:r>
      <w:r w:rsidR="000E0AF7" w:rsidRPr="00313D0F">
        <w:rPr>
          <w:rFonts w:eastAsia="Calibri" w:cs="Arial"/>
          <w:color w:val="000000" w:themeColor="text1"/>
          <w:sz w:val="23"/>
          <w:szCs w:val="23"/>
          <w:vertAlign w:val="superscript"/>
        </w:rPr>
        <w:t xml:space="preserve">) </w:t>
      </w:r>
      <w:r w:rsidR="0015191E" w:rsidRPr="0015191E">
        <w:rPr>
          <w:color w:val="000000" w:themeColor="text1"/>
          <w:sz w:val="23"/>
          <w:szCs w:val="23"/>
        </w:rPr>
        <w:t>was full of darkness; and they gnawed their tongues for pain,</w:t>
      </w:r>
    </w:p>
    <w:p w:rsidR="0015191E" w:rsidRPr="0015191E" w:rsidRDefault="0015191E" w:rsidP="00DF32FE">
      <w:pPr>
        <w:shd w:val="clear" w:color="auto" w:fill="F7FBFB"/>
        <w:spacing w:after="0" w:line="240" w:lineRule="auto"/>
        <w:ind w:left="2520"/>
        <w:rPr>
          <w:color w:val="000000" w:themeColor="text1"/>
          <w:sz w:val="23"/>
          <w:szCs w:val="23"/>
        </w:rPr>
      </w:pPr>
      <w:r w:rsidRPr="0015191E">
        <w:rPr>
          <w:color w:val="000000" w:themeColor="text1"/>
          <w:sz w:val="23"/>
          <w:szCs w:val="23"/>
          <w:vertAlign w:val="superscript"/>
        </w:rPr>
        <w:t>11 </w:t>
      </w:r>
      <w:r w:rsidRPr="0015191E">
        <w:rPr>
          <w:color w:val="000000" w:themeColor="text1"/>
          <w:sz w:val="23"/>
          <w:szCs w:val="23"/>
        </w:rPr>
        <w:t xml:space="preserve">And blasphemed the God of heaven because of their pains and their sores, and </w:t>
      </w:r>
      <w:r w:rsidRPr="00A66D1D">
        <w:rPr>
          <w:color w:val="0000FF"/>
          <w:sz w:val="23"/>
          <w:szCs w:val="23"/>
        </w:rPr>
        <w:t xml:space="preserve">repented </w:t>
      </w:r>
      <w:r w:rsidR="00A66D1D" w:rsidRPr="00712B66">
        <w:rPr>
          <w:sz w:val="23"/>
          <w:szCs w:val="23"/>
          <w:vertAlign w:val="superscript"/>
        </w:rPr>
        <w:t>(</w:t>
      </w:r>
      <w:r w:rsidR="00A66D1D" w:rsidRPr="003D3249">
        <w:rPr>
          <w:sz w:val="23"/>
          <w:szCs w:val="23"/>
          <w:vertAlign w:val="superscript"/>
        </w:rPr>
        <w:t>334</w:t>
      </w:r>
      <w:r w:rsidR="00A66D1D">
        <w:rPr>
          <w:sz w:val="23"/>
          <w:szCs w:val="23"/>
          <w:vertAlign w:val="superscript"/>
        </w:rPr>
        <w:t>0</w:t>
      </w:r>
      <w:r w:rsidR="00A66D1D" w:rsidRPr="00712B66">
        <w:rPr>
          <w:sz w:val="23"/>
          <w:szCs w:val="23"/>
          <w:vertAlign w:val="superscript"/>
        </w:rPr>
        <w:t>)</w:t>
      </w:r>
      <w:r w:rsidR="00A66D1D" w:rsidRPr="00D81E4C">
        <w:rPr>
          <w:sz w:val="23"/>
          <w:szCs w:val="23"/>
        </w:rPr>
        <w:t xml:space="preserve"> </w:t>
      </w:r>
      <w:r w:rsidRPr="0015191E">
        <w:rPr>
          <w:color w:val="000000" w:themeColor="text1"/>
          <w:sz w:val="23"/>
          <w:szCs w:val="23"/>
        </w:rPr>
        <w:t xml:space="preserve">not of their </w:t>
      </w:r>
      <w:r w:rsidRPr="007519C0">
        <w:rPr>
          <w:b/>
          <w:bCs/>
          <w:color w:val="0000FF"/>
          <w:sz w:val="23"/>
          <w:szCs w:val="23"/>
        </w:rPr>
        <w:t>deeds</w:t>
      </w:r>
      <w:r w:rsidRPr="00C03551">
        <w:rPr>
          <w:color w:val="000000" w:themeColor="text1"/>
          <w:sz w:val="23"/>
          <w:szCs w:val="23"/>
        </w:rPr>
        <w:t>.</w:t>
      </w:r>
      <w:r w:rsidR="00DF32FE" w:rsidRPr="00C03551">
        <w:rPr>
          <w:color w:val="000000" w:themeColor="text1"/>
          <w:sz w:val="23"/>
          <w:szCs w:val="23"/>
        </w:rPr>
        <w:t>”</w:t>
      </w:r>
      <w:r w:rsidR="00DF32FE" w:rsidRPr="00C03551">
        <w:rPr>
          <w:rFonts w:asciiTheme="majorBidi" w:eastAsia="Calibri" w:hAnsiTheme="majorBidi" w:cstheme="majorBidi"/>
          <w:color w:val="000000" w:themeColor="text1"/>
          <w:sz w:val="16"/>
          <w:szCs w:val="16"/>
        </w:rPr>
        <w:t xml:space="preserve"> </w:t>
      </w:r>
      <w:r w:rsidR="00BE39EC" w:rsidRPr="00C03551">
        <w:rPr>
          <w:rFonts w:eastAsia="Calibri" w:cstheme="majorBidi"/>
          <w:color w:val="000000" w:themeColor="text1"/>
          <w:sz w:val="23"/>
          <w:szCs w:val="23"/>
          <w:vertAlign w:val="superscript"/>
        </w:rPr>
        <w:t>(2041)</w:t>
      </w:r>
      <w:r w:rsidR="00BE39EC">
        <w:rPr>
          <w:rFonts w:asciiTheme="majorBidi" w:eastAsia="Calibri" w:hAnsiTheme="majorBidi" w:cstheme="majorBidi"/>
          <w:b/>
          <w:bCs/>
          <w:color w:val="000000" w:themeColor="text1"/>
          <w:sz w:val="16"/>
          <w:szCs w:val="16"/>
        </w:rPr>
        <w:t xml:space="preserve"> </w:t>
      </w:r>
      <w:r w:rsidR="00DF32FE" w:rsidRPr="00643B5A">
        <w:rPr>
          <w:rFonts w:asciiTheme="majorBidi" w:eastAsia="Calibri" w:hAnsiTheme="majorBidi" w:cstheme="majorBidi"/>
          <w:b/>
          <w:bCs/>
          <w:color w:val="000000" w:themeColor="text1"/>
          <w:sz w:val="16"/>
          <w:szCs w:val="16"/>
        </w:rPr>
        <w:t>(KJV)</w:t>
      </w:r>
    </w:p>
    <w:p w:rsidR="0015191E" w:rsidRDefault="0015191E" w:rsidP="00AB4E9B">
      <w:pPr>
        <w:spacing w:after="0" w:line="240" w:lineRule="auto"/>
        <w:rPr>
          <w:color w:val="000000" w:themeColor="text1"/>
          <w:sz w:val="23"/>
          <w:szCs w:val="23"/>
        </w:rPr>
      </w:pPr>
    </w:p>
    <w:p w:rsidR="0015191E" w:rsidRDefault="00F12C14" w:rsidP="00425A08">
      <w:pPr>
        <w:spacing w:after="0" w:line="240" w:lineRule="auto"/>
        <w:ind w:left="2340"/>
        <w:rPr>
          <w:color w:val="000000" w:themeColor="text1"/>
          <w:sz w:val="23"/>
          <w:szCs w:val="23"/>
        </w:rPr>
      </w:pPr>
      <w:r>
        <w:rPr>
          <w:color w:val="000000" w:themeColor="text1"/>
          <w:sz w:val="23"/>
          <w:szCs w:val="23"/>
        </w:rPr>
        <w:lastRenderedPageBreak/>
        <w:t>Many falsely believe that the grace of Almighty Go</w:t>
      </w:r>
      <w:r w:rsidR="008747BF">
        <w:rPr>
          <w:color w:val="000000" w:themeColor="text1"/>
          <w:sz w:val="23"/>
          <w:szCs w:val="23"/>
        </w:rPr>
        <w:t>d;</w:t>
      </w:r>
      <w:r>
        <w:rPr>
          <w:color w:val="000000" w:themeColor="text1"/>
          <w:sz w:val="23"/>
          <w:szCs w:val="23"/>
        </w:rPr>
        <w:t xml:space="preserve"> the Holy and Eternal God, allows them to continue in their sins while unashamedly claiming that the</w:t>
      </w:r>
      <w:r w:rsidR="008747BF">
        <w:rPr>
          <w:color w:val="000000" w:themeColor="text1"/>
          <w:sz w:val="23"/>
          <w:szCs w:val="23"/>
        </w:rPr>
        <w:t>ir sins</w:t>
      </w:r>
      <w:r>
        <w:rPr>
          <w:color w:val="000000" w:themeColor="text1"/>
          <w:sz w:val="23"/>
          <w:szCs w:val="23"/>
        </w:rPr>
        <w:t xml:space="preserve"> </w:t>
      </w:r>
      <w:r w:rsidR="00DF32FE">
        <w:rPr>
          <w:color w:val="000000" w:themeColor="text1"/>
          <w:sz w:val="23"/>
          <w:szCs w:val="23"/>
        </w:rPr>
        <w:t xml:space="preserve">are </w:t>
      </w:r>
      <w:r>
        <w:rPr>
          <w:color w:val="000000" w:themeColor="text1"/>
          <w:sz w:val="23"/>
          <w:szCs w:val="23"/>
        </w:rPr>
        <w:t>under the blood of Christ. When in truth</w:t>
      </w:r>
      <w:r w:rsidR="00DF32FE">
        <w:rPr>
          <w:color w:val="000000" w:themeColor="text1"/>
          <w:sz w:val="23"/>
          <w:szCs w:val="23"/>
        </w:rPr>
        <w:t>,</w:t>
      </w:r>
      <w:r>
        <w:rPr>
          <w:color w:val="000000" w:themeColor="text1"/>
          <w:sz w:val="23"/>
          <w:szCs w:val="23"/>
        </w:rPr>
        <w:t xml:space="preserve"> </w:t>
      </w:r>
      <w:r w:rsidR="0001092F">
        <w:rPr>
          <w:color w:val="000000" w:themeColor="text1"/>
          <w:sz w:val="23"/>
          <w:szCs w:val="23"/>
        </w:rPr>
        <w:t>in God’s</w:t>
      </w:r>
      <w:r w:rsidR="008747BF">
        <w:rPr>
          <w:color w:val="000000" w:themeColor="text1"/>
          <w:sz w:val="23"/>
          <w:szCs w:val="23"/>
        </w:rPr>
        <w:t xml:space="preserve"> </w:t>
      </w:r>
      <w:r w:rsidR="0001092F">
        <w:rPr>
          <w:color w:val="000000" w:themeColor="text1"/>
          <w:sz w:val="23"/>
          <w:szCs w:val="23"/>
        </w:rPr>
        <w:t xml:space="preserve">grace and </w:t>
      </w:r>
      <w:r w:rsidR="008747BF">
        <w:rPr>
          <w:color w:val="000000" w:themeColor="text1"/>
          <w:sz w:val="23"/>
          <w:szCs w:val="23"/>
        </w:rPr>
        <w:t>mercy</w:t>
      </w:r>
      <w:r w:rsidR="0001092F">
        <w:rPr>
          <w:color w:val="000000" w:themeColor="text1"/>
          <w:sz w:val="23"/>
          <w:szCs w:val="23"/>
        </w:rPr>
        <w:t>,</w:t>
      </w:r>
      <w:r w:rsidR="008747BF">
        <w:rPr>
          <w:color w:val="000000" w:themeColor="text1"/>
          <w:sz w:val="23"/>
          <w:szCs w:val="23"/>
        </w:rPr>
        <w:t xml:space="preserve"> </w:t>
      </w:r>
      <w:r w:rsidR="0001092F">
        <w:rPr>
          <w:color w:val="000000" w:themeColor="text1"/>
          <w:sz w:val="23"/>
          <w:szCs w:val="23"/>
        </w:rPr>
        <w:t xml:space="preserve">He has granted us repentance. </w:t>
      </w:r>
    </w:p>
    <w:p w:rsidR="00C73D0E" w:rsidRDefault="00C73D0E" w:rsidP="008747BF">
      <w:pPr>
        <w:spacing w:after="0" w:line="240" w:lineRule="auto"/>
        <w:rPr>
          <w:color w:val="000000" w:themeColor="text1"/>
          <w:sz w:val="23"/>
          <w:szCs w:val="23"/>
        </w:rPr>
      </w:pPr>
    </w:p>
    <w:p w:rsidR="00010EC8" w:rsidRDefault="00010EC8" w:rsidP="008747BF">
      <w:pPr>
        <w:spacing w:after="0" w:line="240" w:lineRule="auto"/>
        <w:rPr>
          <w:color w:val="000000" w:themeColor="text1"/>
          <w:sz w:val="23"/>
          <w:szCs w:val="23"/>
        </w:rPr>
      </w:pPr>
    </w:p>
    <w:p w:rsidR="00C73D0E" w:rsidRDefault="00C73D0E" w:rsidP="005C6B77">
      <w:pPr>
        <w:spacing w:after="0" w:line="240" w:lineRule="auto"/>
        <w:ind w:left="2340"/>
        <w:rPr>
          <w:color w:val="000000" w:themeColor="text1"/>
          <w:sz w:val="23"/>
          <w:szCs w:val="23"/>
        </w:rPr>
      </w:pPr>
      <w:r>
        <w:rPr>
          <w:color w:val="000000" w:themeColor="text1"/>
          <w:sz w:val="23"/>
          <w:szCs w:val="23"/>
        </w:rPr>
        <w:t>The author of the Book of Hebrews tells us:</w:t>
      </w:r>
    </w:p>
    <w:p w:rsidR="00C73D0E" w:rsidRDefault="00C73D0E" w:rsidP="008747BF">
      <w:pPr>
        <w:spacing w:after="0" w:line="240" w:lineRule="auto"/>
        <w:rPr>
          <w:color w:val="000000" w:themeColor="text1"/>
          <w:sz w:val="23"/>
          <w:szCs w:val="23"/>
        </w:rPr>
      </w:pPr>
    </w:p>
    <w:p w:rsidR="00C73D0E" w:rsidRPr="00C73D0E" w:rsidRDefault="00C73D0E" w:rsidP="00DF32FE">
      <w:pPr>
        <w:shd w:val="clear" w:color="auto" w:fill="F7FBFB"/>
        <w:spacing w:after="0" w:line="240" w:lineRule="auto"/>
        <w:ind w:left="2520"/>
        <w:rPr>
          <w:b/>
          <w:bCs/>
          <w:color w:val="000000" w:themeColor="text1"/>
          <w:sz w:val="23"/>
          <w:szCs w:val="23"/>
        </w:rPr>
      </w:pPr>
      <w:r w:rsidRPr="00C73D0E">
        <w:rPr>
          <w:b/>
          <w:bCs/>
          <w:color w:val="000000" w:themeColor="text1"/>
          <w:sz w:val="23"/>
          <w:szCs w:val="23"/>
        </w:rPr>
        <w:t xml:space="preserve">Hebrews 6:4-6 </w:t>
      </w:r>
      <w:r w:rsidR="00DF32FE">
        <w:rPr>
          <w:b/>
          <w:bCs/>
          <w:color w:val="000000" w:themeColor="text1"/>
          <w:sz w:val="23"/>
          <w:szCs w:val="23"/>
        </w:rPr>
        <w:t xml:space="preserve"> </w:t>
      </w:r>
    </w:p>
    <w:p w:rsidR="00C73D0E" w:rsidRPr="00C73D0E" w:rsidRDefault="00DF32FE" w:rsidP="00DF32FE">
      <w:pPr>
        <w:shd w:val="clear" w:color="auto" w:fill="F7FBFB"/>
        <w:spacing w:after="0" w:line="240" w:lineRule="auto"/>
        <w:ind w:left="2520"/>
        <w:rPr>
          <w:color w:val="000000" w:themeColor="text1"/>
          <w:sz w:val="23"/>
          <w:szCs w:val="23"/>
        </w:rPr>
      </w:pPr>
      <w:r>
        <w:rPr>
          <w:color w:val="000000" w:themeColor="text1"/>
          <w:sz w:val="23"/>
          <w:szCs w:val="23"/>
        </w:rPr>
        <w:t>“</w:t>
      </w:r>
      <w:r w:rsidR="00C73D0E" w:rsidRPr="00C73D0E">
        <w:rPr>
          <w:color w:val="000000" w:themeColor="text1"/>
          <w:sz w:val="23"/>
          <w:szCs w:val="23"/>
        </w:rPr>
        <w:t>For it is impossible for those who were once enlightened, and have tasted of the heavenly gift, and were made partakers of the Holy Ghost,</w:t>
      </w:r>
    </w:p>
    <w:p w:rsidR="00C73D0E" w:rsidRPr="00C73D0E" w:rsidRDefault="00C73D0E" w:rsidP="00DF32FE">
      <w:pPr>
        <w:shd w:val="clear" w:color="auto" w:fill="F7FBFB"/>
        <w:spacing w:after="0" w:line="240" w:lineRule="auto"/>
        <w:ind w:left="2520"/>
        <w:rPr>
          <w:color w:val="000000" w:themeColor="text1"/>
          <w:sz w:val="23"/>
          <w:szCs w:val="23"/>
        </w:rPr>
      </w:pPr>
      <w:r w:rsidRPr="00C73D0E">
        <w:rPr>
          <w:color w:val="000000" w:themeColor="text1"/>
          <w:sz w:val="23"/>
          <w:szCs w:val="23"/>
          <w:vertAlign w:val="superscript"/>
        </w:rPr>
        <w:t>5 </w:t>
      </w:r>
      <w:r w:rsidRPr="00C73D0E">
        <w:rPr>
          <w:color w:val="000000" w:themeColor="text1"/>
          <w:sz w:val="23"/>
          <w:szCs w:val="23"/>
        </w:rPr>
        <w:t>And have tasted the good word of God, and the powers of the world to come,</w:t>
      </w:r>
    </w:p>
    <w:p w:rsidR="00C73D0E" w:rsidRPr="00C73D0E" w:rsidRDefault="00C73D0E" w:rsidP="00E26F0F">
      <w:pPr>
        <w:shd w:val="clear" w:color="auto" w:fill="F7FBFB"/>
        <w:spacing w:after="0" w:line="240" w:lineRule="auto"/>
        <w:ind w:left="2520"/>
        <w:rPr>
          <w:color w:val="000000" w:themeColor="text1"/>
          <w:sz w:val="23"/>
          <w:szCs w:val="23"/>
        </w:rPr>
      </w:pPr>
      <w:r w:rsidRPr="00C73D0E">
        <w:rPr>
          <w:color w:val="000000" w:themeColor="text1"/>
          <w:sz w:val="23"/>
          <w:szCs w:val="23"/>
          <w:vertAlign w:val="superscript"/>
        </w:rPr>
        <w:t>6 </w:t>
      </w:r>
      <w:r w:rsidRPr="00010EC8">
        <w:rPr>
          <w:b/>
          <w:bCs/>
          <w:color w:val="000000" w:themeColor="text1"/>
          <w:sz w:val="23"/>
          <w:szCs w:val="23"/>
        </w:rPr>
        <w:t xml:space="preserve">If they shall fall away, to </w:t>
      </w:r>
      <w:r w:rsidRPr="00E26F0F">
        <w:rPr>
          <w:b/>
          <w:bCs/>
          <w:color w:val="C00000"/>
          <w:sz w:val="23"/>
          <w:szCs w:val="23"/>
        </w:rPr>
        <w:t xml:space="preserve">renew </w:t>
      </w:r>
      <w:r w:rsidR="00E26F0F" w:rsidRPr="00C03551">
        <w:rPr>
          <w:rFonts w:eastAsia="Calibri" w:cstheme="majorBidi"/>
          <w:color w:val="000000" w:themeColor="text1"/>
          <w:sz w:val="23"/>
          <w:szCs w:val="23"/>
          <w:vertAlign w:val="superscript"/>
        </w:rPr>
        <w:t>(</w:t>
      </w:r>
      <w:r w:rsidR="00E26F0F">
        <w:rPr>
          <w:rFonts w:eastAsia="Calibri" w:cstheme="majorBidi"/>
          <w:color w:val="000000" w:themeColor="text1"/>
          <w:sz w:val="23"/>
          <w:szCs w:val="23"/>
          <w:vertAlign w:val="superscript"/>
        </w:rPr>
        <w:t>340</w:t>
      </w:r>
      <w:r w:rsidR="00E26F0F" w:rsidRPr="00C03551">
        <w:rPr>
          <w:rFonts w:eastAsia="Calibri" w:cstheme="majorBidi"/>
          <w:color w:val="000000" w:themeColor="text1"/>
          <w:sz w:val="23"/>
          <w:szCs w:val="23"/>
          <w:vertAlign w:val="superscript"/>
        </w:rPr>
        <w:t>)</w:t>
      </w:r>
      <w:r w:rsidR="00E26F0F">
        <w:rPr>
          <w:rFonts w:asciiTheme="majorBidi" w:eastAsia="Calibri" w:hAnsiTheme="majorBidi" w:cstheme="majorBidi"/>
          <w:b/>
          <w:bCs/>
          <w:color w:val="000000" w:themeColor="text1"/>
          <w:sz w:val="16"/>
          <w:szCs w:val="16"/>
        </w:rPr>
        <w:t xml:space="preserve"> </w:t>
      </w:r>
      <w:r w:rsidRPr="00010EC8">
        <w:rPr>
          <w:b/>
          <w:bCs/>
          <w:color w:val="000000" w:themeColor="text1"/>
          <w:sz w:val="23"/>
          <w:szCs w:val="23"/>
        </w:rPr>
        <w:t xml:space="preserve">them again unto </w:t>
      </w:r>
      <w:r w:rsidRPr="00E26F0F">
        <w:rPr>
          <w:b/>
          <w:bCs/>
          <w:color w:val="0000FF"/>
          <w:sz w:val="23"/>
          <w:szCs w:val="23"/>
        </w:rPr>
        <w:t>repentance</w:t>
      </w:r>
      <w:r w:rsidRPr="00010EC8">
        <w:rPr>
          <w:b/>
          <w:bCs/>
          <w:color w:val="000000" w:themeColor="text1"/>
          <w:sz w:val="23"/>
          <w:szCs w:val="23"/>
        </w:rPr>
        <w:t>;</w:t>
      </w:r>
      <w:r w:rsidR="00E26F0F" w:rsidRPr="00E26F0F">
        <w:rPr>
          <w:rFonts w:eastAsia="Calibri" w:cstheme="majorBidi"/>
          <w:color w:val="000000" w:themeColor="text1"/>
          <w:sz w:val="23"/>
          <w:szCs w:val="23"/>
          <w:vertAlign w:val="superscript"/>
        </w:rPr>
        <w:t xml:space="preserve"> </w:t>
      </w:r>
      <w:r w:rsidR="00E26F0F" w:rsidRPr="00C03551">
        <w:rPr>
          <w:rFonts w:eastAsia="Calibri" w:cstheme="majorBidi"/>
          <w:color w:val="000000" w:themeColor="text1"/>
          <w:sz w:val="23"/>
          <w:szCs w:val="23"/>
          <w:vertAlign w:val="superscript"/>
        </w:rPr>
        <w:t>(</w:t>
      </w:r>
      <w:r w:rsidR="00E26F0F">
        <w:rPr>
          <w:rFonts w:eastAsia="Calibri" w:cstheme="majorBidi"/>
          <w:color w:val="000000" w:themeColor="text1"/>
          <w:sz w:val="23"/>
          <w:szCs w:val="23"/>
          <w:vertAlign w:val="superscript"/>
        </w:rPr>
        <w:t>3341</w:t>
      </w:r>
      <w:r w:rsidR="00E26F0F" w:rsidRPr="00C03551">
        <w:rPr>
          <w:rFonts w:eastAsia="Calibri" w:cstheme="majorBidi"/>
          <w:color w:val="000000" w:themeColor="text1"/>
          <w:sz w:val="23"/>
          <w:szCs w:val="23"/>
          <w:vertAlign w:val="superscript"/>
        </w:rPr>
        <w:t>)</w:t>
      </w:r>
      <w:r w:rsidR="00E26F0F">
        <w:rPr>
          <w:rFonts w:asciiTheme="majorBidi" w:eastAsia="Calibri" w:hAnsiTheme="majorBidi" w:cstheme="majorBidi"/>
          <w:b/>
          <w:bCs/>
          <w:color w:val="000000" w:themeColor="text1"/>
          <w:sz w:val="16"/>
          <w:szCs w:val="16"/>
        </w:rPr>
        <w:t xml:space="preserve"> </w:t>
      </w:r>
      <w:r w:rsidRPr="00010EC8">
        <w:rPr>
          <w:b/>
          <w:bCs/>
          <w:color w:val="000000" w:themeColor="text1"/>
          <w:sz w:val="23"/>
          <w:szCs w:val="23"/>
        </w:rPr>
        <w:t xml:space="preserve"> seeing they crucify to themselves the Son of God afresh, and put him to an open shame</w:t>
      </w:r>
      <w:r w:rsidRPr="00C73D0E">
        <w:rPr>
          <w:color w:val="000000" w:themeColor="text1"/>
          <w:sz w:val="23"/>
          <w:szCs w:val="23"/>
        </w:rPr>
        <w:t>.</w:t>
      </w:r>
      <w:r w:rsidR="00DF32FE">
        <w:rPr>
          <w:color w:val="000000" w:themeColor="text1"/>
          <w:sz w:val="23"/>
          <w:szCs w:val="23"/>
        </w:rPr>
        <w:t>”</w:t>
      </w:r>
      <w:r w:rsidR="00DF32FE" w:rsidRPr="00DF32FE">
        <w:rPr>
          <w:rFonts w:asciiTheme="majorBidi" w:eastAsia="Calibri" w:hAnsiTheme="majorBidi" w:cstheme="majorBidi"/>
          <w:b/>
          <w:bCs/>
          <w:color w:val="000000" w:themeColor="text1"/>
          <w:sz w:val="16"/>
          <w:szCs w:val="16"/>
        </w:rPr>
        <w:t xml:space="preserve"> </w:t>
      </w:r>
      <w:r w:rsidR="00DF32FE" w:rsidRPr="00643B5A">
        <w:rPr>
          <w:rFonts w:asciiTheme="majorBidi" w:eastAsia="Calibri" w:hAnsiTheme="majorBidi" w:cstheme="majorBidi"/>
          <w:b/>
          <w:bCs/>
          <w:color w:val="000000" w:themeColor="text1"/>
          <w:sz w:val="16"/>
          <w:szCs w:val="16"/>
        </w:rPr>
        <w:t>(KJV)</w:t>
      </w:r>
    </w:p>
    <w:p w:rsidR="00C73D0E" w:rsidRDefault="00C73D0E" w:rsidP="005C6B77">
      <w:pPr>
        <w:spacing w:after="0" w:line="240" w:lineRule="auto"/>
        <w:ind w:left="2520"/>
        <w:rPr>
          <w:color w:val="000000" w:themeColor="text1"/>
          <w:sz w:val="23"/>
          <w:szCs w:val="23"/>
        </w:rPr>
      </w:pPr>
    </w:p>
    <w:p w:rsidR="00C73D0E" w:rsidRPr="00C73D0E" w:rsidRDefault="00C73D0E" w:rsidP="00DF32FE">
      <w:pPr>
        <w:shd w:val="clear" w:color="auto" w:fill="F7FBFB"/>
        <w:spacing w:after="0" w:line="240" w:lineRule="auto"/>
        <w:ind w:left="2520"/>
        <w:rPr>
          <w:b/>
          <w:bCs/>
          <w:color w:val="000000" w:themeColor="text1"/>
          <w:sz w:val="23"/>
          <w:szCs w:val="23"/>
        </w:rPr>
      </w:pPr>
      <w:r w:rsidRPr="00C73D0E">
        <w:rPr>
          <w:b/>
          <w:bCs/>
          <w:color w:val="000000" w:themeColor="text1"/>
          <w:sz w:val="23"/>
          <w:szCs w:val="23"/>
        </w:rPr>
        <w:t xml:space="preserve">Hebrews 10:26-31 </w:t>
      </w:r>
      <w:r w:rsidR="00DF32FE">
        <w:rPr>
          <w:b/>
          <w:bCs/>
          <w:color w:val="000000" w:themeColor="text1"/>
          <w:sz w:val="23"/>
          <w:szCs w:val="23"/>
        </w:rPr>
        <w:t xml:space="preserve"> </w:t>
      </w:r>
    </w:p>
    <w:p w:rsidR="00C73D0E" w:rsidRPr="00C73D0E" w:rsidRDefault="00DF32FE" w:rsidP="00DF32FE">
      <w:pPr>
        <w:shd w:val="clear" w:color="auto" w:fill="F7FBFB"/>
        <w:spacing w:after="0" w:line="240" w:lineRule="auto"/>
        <w:ind w:left="2520"/>
        <w:rPr>
          <w:color w:val="000000" w:themeColor="text1"/>
          <w:sz w:val="23"/>
          <w:szCs w:val="23"/>
        </w:rPr>
      </w:pPr>
      <w:r>
        <w:rPr>
          <w:color w:val="000000" w:themeColor="text1"/>
          <w:sz w:val="23"/>
          <w:szCs w:val="23"/>
        </w:rPr>
        <w:t>“</w:t>
      </w:r>
      <w:r w:rsidR="00C73D0E" w:rsidRPr="00010EC8">
        <w:rPr>
          <w:b/>
          <w:bCs/>
          <w:color w:val="000000" w:themeColor="text1"/>
          <w:sz w:val="23"/>
          <w:szCs w:val="23"/>
        </w:rPr>
        <w:t>For if we sin wil</w:t>
      </w:r>
      <w:r w:rsidR="002354B4" w:rsidRPr="00010EC8">
        <w:rPr>
          <w:b/>
          <w:bCs/>
          <w:color w:val="000000" w:themeColor="text1"/>
          <w:sz w:val="23"/>
          <w:szCs w:val="23"/>
        </w:rPr>
        <w:t>l</w:t>
      </w:r>
      <w:r w:rsidR="00C73D0E" w:rsidRPr="00010EC8">
        <w:rPr>
          <w:b/>
          <w:bCs/>
          <w:color w:val="000000" w:themeColor="text1"/>
          <w:sz w:val="23"/>
          <w:szCs w:val="23"/>
        </w:rPr>
        <w:t>fully after that we have received the knowledge of the truth, there remaineth no more sacrifice for sins</w:t>
      </w:r>
      <w:r w:rsidR="00C73D0E" w:rsidRPr="00C73D0E">
        <w:rPr>
          <w:color w:val="000000" w:themeColor="text1"/>
          <w:sz w:val="23"/>
          <w:szCs w:val="23"/>
        </w:rPr>
        <w:t>,</w:t>
      </w:r>
    </w:p>
    <w:p w:rsidR="00C73D0E" w:rsidRPr="00C73D0E" w:rsidRDefault="00C73D0E" w:rsidP="00DF32FE">
      <w:pPr>
        <w:shd w:val="clear" w:color="auto" w:fill="F7FBFB"/>
        <w:spacing w:after="0" w:line="240" w:lineRule="auto"/>
        <w:ind w:left="2520"/>
        <w:rPr>
          <w:color w:val="000000" w:themeColor="text1"/>
          <w:sz w:val="23"/>
          <w:szCs w:val="23"/>
        </w:rPr>
      </w:pPr>
      <w:r w:rsidRPr="00C73D0E">
        <w:rPr>
          <w:color w:val="000000" w:themeColor="text1"/>
          <w:sz w:val="23"/>
          <w:szCs w:val="23"/>
          <w:vertAlign w:val="superscript"/>
        </w:rPr>
        <w:t>27 </w:t>
      </w:r>
      <w:r w:rsidRPr="00010EC8">
        <w:rPr>
          <w:b/>
          <w:bCs/>
          <w:color w:val="000000" w:themeColor="text1"/>
          <w:sz w:val="23"/>
          <w:szCs w:val="23"/>
        </w:rPr>
        <w:t>But a certain fearful looking for of judgment and fiery indignation, which shall devour the adversaries</w:t>
      </w:r>
      <w:r w:rsidRPr="00C73D0E">
        <w:rPr>
          <w:color w:val="000000" w:themeColor="text1"/>
          <w:sz w:val="23"/>
          <w:szCs w:val="23"/>
        </w:rPr>
        <w:t>.</w:t>
      </w:r>
    </w:p>
    <w:p w:rsidR="00C73D0E" w:rsidRPr="00C73D0E" w:rsidRDefault="00C73D0E" w:rsidP="00DF32FE">
      <w:pPr>
        <w:shd w:val="clear" w:color="auto" w:fill="F7FBFB"/>
        <w:spacing w:after="0" w:line="240" w:lineRule="auto"/>
        <w:ind w:left="2520"/>
        <w:rPr>
          <w:color w:val="000000" w:themeColor="text1"/>
          <w:sz w:val="23"/>
          <w:szCs w:val="23"/>
        </w:rPr>
      </w:pPr>
      <w:r w:rsidRPr="00C73D0E">
        <w:rPr>
          <w:color w:val="000000" w:themeColor="text1"/>
          <w:sz w:val="23"/>
          <w:szCs w:val="23"/>
          <w:vertAlign w:val="superscript"/>
        </w:rPr>
        <w:t>28 </w:t>
      </w:r>
      <w:r w:rsidRPr="00C73D0E">
        <w:rPr>
          <w:color w:val="000000" w:themeColor="text1"/>
          <w:sz w:val="23"/>
          <w:szCs w:val="23"/>
        </w:rPr>
        <w:t>He that despised Moses' law died without mercy under two or three witnesses:</w:t>
      </w:r>
    </w:p>
    <w:p w:rsidR="00C73D0E" w:rsidRPr="00C73D0E" w:rsidRDefault="00C73D0E" w:rsidP="006C469B">
      <w:pPr>
        <w:shd w:val="clear" w:color="auto" w:fill="F7FBFB"/>
        <w:spacing w:after="0" w:line="240" w:lineRule="auto"/>
        <w:ind w:left="2520"/>
        <w:rPr>
          <w:color w:val="000000" w:themeColor="text1"/>
          <w:sz w:val="23"/>
          <w:szCs w:val="23"/>
        </w:rPr>
      </w:pPr>
      <w:r w:rsidRPr="00C73D0E">
        <w:rPr>
          <w:color w:val="000000" w:themeColor="text1"/>
          <w:sz w:val="23"/>
          <w:szCs w:val="23"/>
          <w:vertAlign w:val="superscript"/>
        </w:rPr>
        <w:t>29 </w:t>
      </w:r>
      <w:r w:rsidRPr="00E26F0F">
        <w:rPr>
          <w:b/>
          <w:bCs/>
          <w:color w:val="000000" w:themeColor="text1"/>
          <w:sz w:val="23"/>
          <w:szCs w:val="23"/>
        </w:rPr>
        <w:t xml:space="preserve">Of how much sorer punishment, suppose ye, shall he be thought worthy, who hath trodden under foot the Son of God, and hath counted the blood of the covenant, wherewith he was </w:t>
      </w:r>
      <w:r w:rsidRPr="006C469B">
        <w:rPr>
          <w:b/>
          <w:bCs/>
          <w:color w:val="C00000"/>
          <w:sz w:val="23"/>
          <w:szCs w:val="23"/>
        </w:rPr>
        <w:t>sanctified</w:t>
      </w:r>
      <w:r w:rsidRPr="00E26F0F">
        <w:rPr>
          <w:b/>
          <w:bCs/>
          <w:color w:val="000000" w:themeColor="text1"/>
          <w:sz w:val="23"/>
          <w:szCs w:val="23"/>
        </w:rPr>
        <w:t>,</w:t>
      </w:r>
      <w:r w:rsidR="006C469B" w:rsidRPr="006C469B">
        <w:rPr>
          <w:rFonts w:eastAsia="Calibri" w:cstheme="majorBidi"/>
          <w:color w:val="000000" w:themeColor="text1"/>
          <w:sz w:val="23"/>
          <w:szCs w:val="23"/>
          <w:vertAlign w:val="superscript"/>
        </w:rPr>
        <w:t xml:space="preserve"> </w:t>
      </w:r>
      <w:r w:rsidR="006C469B" w:rsidRPr="00C03551">
        <w:rPr>
          <w:rFonts w:eastAsia="Calibri" w:cstheme="majorBidi"/>
          <w:color w:val="000000" w:themeColor="text1"/>
          <w:sz w:val="23"/>
          <w:szCs w:val="23"/>
          <w:vertAlign w:val="superscript"/>
        </w:rPr>
        <w:t>(</w:t>
      </w:r>
      <w:r w:rsidR="006C469B">
        <w:rPr>
          <w:rFonts w:eastAsia="Calibri" w:cstheme="majorBidi"/>
          <w:color w:val="000000" w:themeColor="text1"/>
          <w:sz w:val="23"/>
          <w:szCs w:val="23"/>
          <w:vertAlign w:val="superscript"/>
        </w:rPr>
        <w:t>37</w:t>
      </w:r>
      <w:r w:rsidR="006C469B" w:rsidRPr="00C03551">
        <w:rPr>
          <w:rFonts w:eastAsia="Calibri" w:cstheme="majorBidi"/>
          <w:color w:val="000000" w:themeColor="text1"/>
          <w:sz w:val="23"/>
          <w:szCs w:val="23"/>
          <w:vertAlign w:val="superscript"/>
        </w:rPr>
        <w:t>)</w:t>
      </w:r>
      <w:r w:rsidR="006C469B">
        <w:rPr>
          <w:rFonts w:asciiTheme="majorBidi" w:eastAsia="Calibri" w:hAnsiTheme="majorBidi" w:cstheme="majorBidi"/>
          <w:b/>
          <w:bCs/>
          <w:color w:val="000000" w:themeColor="text1"/>
          <w:sz w:val="16"/>
          <w:szCs w:val="16"/>
        </w:rPr>
        <w:t xml:space="preserve"> </w:t>
      </w:r>
      <w:r w:rsidRPr="00E26F0F">
        <w:rPr>
          <w:b/>
          <w:bCs/>
          <w:color w:val="000000" w:themeColor="text1"/>
          <w:sz w:val="23"/>
          <w:szCs w:val="23"/>
        </w:rPr>
        <w:t xml:space="preserve"> an </w:t>
      </w:r>
      <w:r w:rsidRPr="006C469B">
        <w:rPr>
          <w:b/>
          <w:bCs/>
          <w:color w:val="C00000"/>
          <w:sz w:val="23"/>
          <w:szCs w:val="23"/>
        </w:rPr>
        <w:t>unholy</w:t>
      </w:r>
      <w:r w:rsidR="006C469B" w:rsidRPr="00C03551">
        <w:rPr>
          <w:rFonts w:eastAsia="Calibri" w:cstheme="majorBidi"/>
          <w:color w:val="000000" w:themeColor="text1"/>
          <w:sz w:val="23"/>
          <w:szCs w:val="23"/>
          <w:vertAlign w:val="superscript"/>
        </w:rPr>
        <w:t>(</w:t>
      </w:r>
      <w:r w:rsidR="006C469B">
        <w:rPr>
          <w:rFonts w:eastAsia="Calibri" w:cstheme="majorBidi"/>
          <w:color w:val="000000" w:themeColor="text1"/>
          <w:sz w:val="23"/>
          <w:szCs w:val="23"/>
          <w:vertAlign w:val="superscript"/>
        </w:rPr>
        <w:t>2839</w:t>
      </w:r>
      <w:r w:rsidR="006C469B" w:rsidRPr="00C03551">
        <w:rPr>
          <w:rFonts w:eastAsia="Calibri" w:cstheme="majorBidi"/>
          <w:color w:val="000000" w:themeColor="text1"/>
          <w:sz w:val="23"/>
          <w:szCs w:val="23"/>
          <w:vertAlign w:val="superscript"/>
        </w:rPr>
        <w:t>)</w:t>
      </w:r>
      <w:r w:rsidR="006C469B">
        <w:rPr>
          <w:rFonts w:asciiTheme="majorBidi" w:eastAsia="Calibri" w:hAnsiTheme="majorBidi" w:cstheme="majorBidi"/>
          <w:b/>
          <w:bCs/>
          <w:color w:val="000000" w:themeColor="text1"/>
          <w:sz w:val="16"/>
          <w:szCs w:val="16"/>
        </w:rPr>
        <w:t xml:space="preserve"> </w:t>
      </w:r>
      <w:r w:rsidRPr="006C469B">
        <w:rPr>
          <w:b/>
          <w:bCs/>
          <w:color w:val="C00000"/>
          <w:sz w:val="23"/>
          <w:szCs w:val="23"/>
        </w:rPr>
        <w:t xml:space="preserve"> </w:t>
      </w:r>
      <w:r w:rsidRPr="00E26F0F">
        <w:rPr>
          <w:b/>
          <w:bCs/>
          <w:color w:val="000000" w:themeColor="text1"/>
          <w:sz w:val="23"/>
          <w:szCs w:val="23"/>
        </w:rPr>
        <w:t xml:space="preserve">thing, and hath done </w:t>
      </w:r>
      <w:r w:rsidRPr="006C469B">
        <w:rPr>
          <w:b/>
          <w:bCs/>
          <w:color w:val="C00000"/>
          <w:sz w:val="23"/>
          <w:szCs w:val="23"/>
        </w:rPr>
        <w:t>despite</w:t>
      </w:r>
      <w:r w:rsidR="006C469B" w:rsidRPr="00C03551">
        <w:rPr>
          <w:rFonts w:eastAsia="Calibri" w:cstheme="majorBidi"/>
          <w:color w:val="000000" w:themeColor="text1"/>
          <w:sz w:val="23"/>
          <w:szCs w:val="23"/>
          <w:vertAlign w:val="superscript"/>
        </w:rPr>
        <w:t>(</w:t>
      </w:r>
      <w:r w:rsidR="006C469B">
        <w:rPr>
          <w:rFonts w:eastAsia="Calibri" w:cstheme="majorBidi"/>
          <w:color w:val="000000" w:themeColor="text1"/>
          <w:sz w:val="23"/>
          <w:szCs w:val="23"/>
          <w:vertAlign w:val="superscript"/>
        </w:rPr>
        <w:t>1796</w:t>
      </w:r>
      <w:r w:rsidR="006C469B" w:rsidRPr="00C03551">
        <w:rPr>
          <w:rFonts w:eastAsia="Calibri" w:cstheme="majorBidi"/>
          <w:color w:val="000000" w:themeColor="text1"/>
          <w:sz w:val="23"/>
          <w:szCs w:val="23"/>
          <w:vertAlign w:val="superscript"/>
        </w:rPr>
        <w:t>)</w:t>
      </w:r>
      <w:r w:rsidR="006C469B">
        <w:rPr>
          <w:rFonts w:asciiTheme="majorBidi" w:eastAsia="Calibri" w:hAnsiTheme="majorBidi" w:cstheme="majorBidi"/>
          <w:b/>
          <w:bCs/>
          <w:color w:val="000000" w:themeColor="text1"/>
          <w:sz w:val="16"/>
          <w:szCs w:val="16"/>
        </w:rPr>
        <w:t xml:space="preserve"> </w:t>
      </w:r>
      <w:r w:rsidRPr="006C469B">
        <w:rPr>
          <w:b/>
          <w:bCs/>
          <w:color w:val="C00000"/>
          <w:sz w:val="23"/>
          <w:szCs w:val="23"/>
        </w:rPr>
        <w:t xml:space="preserve"> </w:t>
      </w:r>
      <w:r w:rsidRPr="00E26F0F">
        <w:rPr>
          <w:b/>
          <w:bCs/>
          <w:color w:val="000000" w:themeColor="text1"/>
          <w:sz w:val="23"/>
          <w:szCs w:val="23"/>
        </w:rPr>
        <w:t xml:space="preserve">unto the Spirit of </w:t>
      </w:r>
      <w:r w:rsidRPr="006C469B">
        <w:rPr>
          <w:b/>
          <w:bCs/>
          <w:color w:val="C00000"/>
          <w:sz w:val="23"/>
          <w:szCs w:val="23"/>
        </w:rPr>
        <w:t>grace</w:t>
      </w:r>
      <w:r w:rsidRPr="00C73D0E">
        <w:rPr>
          <w:color w:val="000000" w:themeColor="text1"/>
          <w:sz w:val="23"/>
          <w:szCs w:val="23"/>
        </w:rPr>
        <w:t>?</w:t>
      </w:r>
      <w:r w:rsidR="006C469B" w:rsidRPr="006C469B">
        <w:rPr>
          <w:rFonts w:eastAsia="Calibri" w:cstheme="majorBidi"/>
          <w:color w:val="000000" w:themeColor="text1"/>
          <w:sz w:val="23"/>
          <w:szCs w:val="23"/>
          <w:vertAlign w:val="superscript"/>
        </w:rPr>
        <w:t xml:space="preserve"> </w:t>
      </w:r>
      <w:r w:rsidR="006C469B" w:rsidRPr="00C03551">
        <w:rPr>
          <w:rFonts w:eastAsia="Calibri" w:cstheme="majorBidi"/>
          <w:color w:val="000000" w:themeColor="text1"/>
          <w:sz w:val="23"/>
          <w:szCs w:val="23"/>
          <w:vertAlign w:val="superscript"/>
        </w:rPr>
        <w:t>(</w:t>
      </w:r>
      <w:r w:rsidR="006C469B">
        <w:rPr>
          <w:rFonts w:eastAsia="Calibri" w:cstheme="majorBidi"/>
          <w:color w:val="000000" w:themeColor="text1"/>
          <w:sz w:val="23"/>
          <w:szCs w:val="23"/>
          <w:vertAlign w:val="superscript"/>
        </w:rPr>
        <w:t>5445</w:t>
      </w:r>
      <w:r w:rsidR="006C469B" w:rsidRPr="00C03551">
        <w:rPr>
          <w:rFonts w:eastAsia="Calibri" w:cstheme="majorBidi"/>
          <w:color w:val="000000" w:themeColor="text1"/>
          <w:sz w:val="23"/>
          <w:szCs w:val="23"/>
          <w:vertAlign w:val="superscript"/>
        </w:rPr>
        <w:t>)</w:t>
      </w:r>
    </w:p>
    <w:p w:rsidR="00C73D0E" w:rsidRPr="00C73D0E" w:rsidRDefault="00C73D0E" w:rsidP="00DF32FE">
      <w:pPr>
        <w:shd w:val="clear" w:color="auto" w:fill="F7FBFB"/>
        <w:spacing w:after="0" w:line="240" w:lineRule="auto"/>
        <w:ind w:left="2520"/>
        <w:rPr>
          <w:color w:val="000000" w:themeColor="text1"/>
          <w:sz w:val="23"/>
          <w:szCs w:val="23"/>
        </w:rPr>
      </w:pPr>
      <w:r w:rsidRPr="00C73D0E">
        <w:rPr>
          <w:color w:val="000000" w:themeColor="text1"/>
          <w:sz w:val="23"/>
          <w:szCs w:val="23"/>
          <w:vertAlign w:val="superscript"/>
        </w:rPr>
        <w:t>30 </w:t>
      </w:r>
      <w:r w:rsidRPr="00C73D0E">
        <w:rPr>
          <w:color w:val="000000" w:themeColor="text1"/>
          <w:sz w:val="23"/>
          <w:szCs w:val="23"/>
        </w:rPr>
        <w:t>For we know him that hath said, Vengeance belongeth unto me, I will recompense, saith the Lord. And again, The Lord shall judge his people.</w:t>
      </w:r>
    </w:p>
    <w:p w:rsidR="00C73D0E" w:rsidRPr="00C73D0E" w:rsidRDefault="00C73D0E" w:rsidP="00DF32FE">
      <w:pPr>
        <w:shd w:val="clear" w:color="auto" w:fill="F7FBFB"/>
        <w:spacing w:after="0" w:line="240" w:lineRule="auto"/>
        <w:ind w:left="2520"/>
        <w:rPr>
          <w:color w:val="000000" w:themeColor="text1"/>
          <w:sz w:val="23"/>
          <w:szCs w:val="23"/>
        </w:rPr>
      </w:pPr>
      <w:r w:rsidRPr="00C73D0E">
        <w:rPr>
          <w:color w:val="000000" w:themeColor="text1"/>
          <w:sz w:val="23"/>
          <w:szCs w:val="23"/>
          <w:vertAlign w:val="superscript"/>
        </w:rPr>
        <w:t>31 </w:t>
      </w:r>
      <w:r w:rsidRPr="006C469B">
        <w:rPr>
          <w:b/>
          <w:bCs/>
          <w:color w:val="000000" w:themeColor="text1"/>
          <w:sz w:val="23"/>
          <w:szCs w:val="23"/>
          <w:u w:val="single" w:color="FF0000"/>
        </w:rPr>
        <w:t>It is a fearful thing to fall into the hands of the living God</w:t>
      </w:r>
      <w:r w:rsidRPr="00C73D0E">
        <w:rPr>
          <w:color w:val="000000" w:themeColor="text1"/>
          <w:sz w:val="23"/>
          <w:szCs w:val="23"/>
        </w:rPr>
        <w:t>.</w:t>
      </w:r>
      <w:r w:rsidR="00DF32FE">
        <w:rPr>
          <w:color w:val="000000" w:themeColor="text1"/>
          <w:sz w:val="23"/>
          <w:szCs w:val="23"/>
        </w:rPr>
        <w:t>”</w:t>
      </w:r>
      <w:r w:rsidR="00DF32FE" w:rsidRPr="00DF32FE">
        <w:rPr>
          <w:rFonts w:asciiTheme="majorBidi" w:eastAsia="Calibri" w:hAnsiTheme="majorBidi" w:cstheme="majorBidi"/>
          <w:b/>
          <w:bCs/>
          <w:color w:val="000000" w:themeColor="text1"/>
          <w:sz w:val="16"/>
          <w:szCs w:val="16"/>
        </w:rPr>
        <w:t xml:space="preserve"> </w:t>
      </w:r>
      <w:r w:rsidR="00DF32FE" w:rsidRPr="00643B5A">
        <w:rPr>
          <w:rFonts w:asciiTheme="majorBidi" w:eastAsia="Calibri" w:hAnsiTheme="majorBidi" w:cstheme="majorBidi"/>
          <w:b/>
          <w:bCs/>
          <w:color w:val="000000" w:themeColor="text1"/>
          <w:sz w:val="16"/>
          <w:szCs w:val="16"/>
        </w:rPr>
        <w:t>(KJV)</w:t>
      </w:r>
    </w:p>
    <w:p w:rsidR="007814A6" w:rsidRDefault="007814A6" w:rsidP="00AB4E9B">
      <w:pPr>
        <w:spacing w:after="0" w:line="240" w:lineRule="auto"/>
        <w:rPr>
          <w:color w:val="000000" w:themeColor="text1"/>
          <w:sz w:val="23"/>
          <w:szCs w:val="23"/>
        </w:rPr>
      </w:pPr>
    </w:p>
    <w:p w:rsidR="006C469B" w:rsidRDefault="006C469B" w:rsidP="00AB4E9B">
      <w:pPr>
        <w:spacing w:after="0" w:line="240" w:lineRule="auto"/>
        <w:rPr>
          <w:b/>
          <w:bCs/>
          <w:color w:val="C00000"/>
          <w:sz w:val="23"/>
          <w:szCs w:val="23"/>
        </w:rPr>
      </w:pPr>
    </w:p>
    <w:p w:rsidR="006C469B" w:rsidRPr="006C469B" w:rsidRDefault="006C469B" w:rsidP="0081615B">
      <w:pPr>
        <w:shd w:val="clear" w:color="auto" w:fill="FFFFF0"/>
        <w:spacing w:after="0" w:line="240" w:lineRule="auto"/>
        <w:ind w:left="2700"/>
        <w:rPr>
          <w:b/>
          <w:bCs/>
          <w:color w:val="C00000"/>
          <w:sz w:val="20"/>
          <w:szCs w:val="20"/>
        </w:rPr>
      </w:pPr>
      <w:r w:rsidRPr="006C469B">
        <w:rPr>
          <w:b/>
          <w:bCs/>
          <w:color w:val="C00000"/>
          <w:sz w:val="20"/>
          <w:szCs w:val="20"/>
        </w:rPr>
        <w:t>Despite</w:t>
      </w:r>
      <w:r w:rsidRPr="006C469B">
        <w:rPr>
          <w:rFonts w:eastAsia="Calibri" w:cstheme="majorBidi"/>
          <w:b/>
          <w:bCs/>
          <w:color w:val="000000" w:themeColor="text1"/>
          <w:sz w:val="20"/>
          <w:szCs w:val="20"/>
        </w:rPr>
        <w:t xml:space="preserve"> 1796 </w:t>
      </w:r>
      <w:r w:rsidRPr="006C469B">
        <w:rPr>
          <w:rFonts w:ascii="Calibri" w:eastAsia="Calibri" w:hAnsi="Calibri" w:cs="Arial"/>
          <w:sz w:val="20"/>
          <w:szCs w:val="20"/>
        </w:rPr>
        <w:t xml:space="preserve">– </w:t>
      </w:r>
      <w:r w:rsidRPr="006C469B">
        <w:rPr>
          <w:rFonts w:ascii="Calibri" w:eastAsia="Calibri" w:hAnsi="Calibri" w:cs="Arial"/>
          <w:b/>
          <w:bCs/>
          <w:sz w:val="20"/>
          <w:szCs w:val="20"/>
          <w:lang w:val="en"/>
        </w:rPr>
        <w:t>ἐνυβρίζω</w:t>
      </w:r>
      <w:r w:rsidRPr="006C469B">
        <w:rPr>
          <w:rFonts w:ascii="Calibri" w:eastAsia="Calibri" w:hAnsi="Calibri" w:cs="Arial"/>
          <w:sz w:val="20"/>
          <w:szCs w:val="20"/>
          <w:lang w:val="en"/>
        </w:rPr>
        <w:t xml:space="preserve"> </w:t>
      </w:r>
      <w:r w:rsidRPr="006C469B">
        <w:rPr>
          <w:rFonts w:ascii="Calibri" w:eastAsia="Calibri" w:hAnsi="Calibri" w:cs="Arial"/>
          <w:b/>
          <w:bCs/>
          <w:sz w:val="20"/>
          <w:szCs w:val="20"/>
          <w:lang w:val="en"/>
        </w:rPr>
        <w:t>enybrízō,</w:t>
      </w:r>
      <w:r w:rsidRPr="006C469B">
        <w:rPr>
          <w:rFonts w:ascii="Calibri" w:eastAsia="Calibri" w:hAnsi="Calibri" w:cs="Arial"/>
          <w:sz w:val="20"/>
          <w:szCs w:val="20"/>
          <w:lang w:val="en"/>
        </w:rPr>
        <w:t xml:space="preserve"> en-oo-brid'-zo; from 1722 and 5195; </w:t>
      </w:r>
      <w:r w:rsidRPr="00425A08">
        <w:rPr>
          <w:rFonts w:ascii="Calibri" w:eastAsia="Calibri" w:hAnsi="Calibri" w:cs="Arial"/>
          <w:color w:val="C00000"/>
          <w:sz w:val="20"/>
          <w:szCs w:val="20"/>
          <w:lang w:val="en"/>
        </w:rPr>
        <w:t>to insult</w:t>
      </w:r>
      <w:r w:rsidR="0081615B" w:rsidRPr="006C469B">
        <w:rPr>
          <w:rFonts w:ascii="Calibri" w:eastAsia="Calibri" w:hAnsi="Calibri" w:cs="Arial"/>
          <w:sz w:val="20"/>
          <w:szCs w:val="20"/>
          <w:lang w:val="en"/>
        </w:rPr>
        <w:t>: —</w:t>
      </w:r>
      <w:r w:rsidR="0081615B" w:rsidRPr="0081615B">
        <w:rPr>
          <w:sz w:val="20"/>
          <w:szCs w:val="20"/>
        </w:rPr>
        <w:t xml:space="preserve"> </w:t>
      </w:r>
      <w:r w:rsidR="0081615B" w:rsidRPr="00E67E22">
        <w:rPr>
          <w:sz w:val="20"/>
          <w:szCs w:val="20"/>
        </w:rPr>
        <w:t>(Translated in King James Version as)</w:t>
      </w:r>
      <w:r w:rsidR="0081615B">
        <w:rPr>
          <w:rFonts w:ascii="Calibri" w:eastAsia="Calibri" w:hAnsi="Calibri" w:cs="Arial"/>
          <w:sz w:val="20"/>
          <w:szCs w:val="20"/>
          <w:lang w:val="en"/>
        </w:rPr>
        <w:t xml:space="preserve"> </w:t>
      </w:r>
      <w:r w:rsidRPr="006C469B">
        <w:rPr>
          <w:rFonts w:ascii="Calibri" w:eastAsia="Calibri" w:hAnsi="Calibri" w:cs="Arial"/>
          <w:sz w:val="20"/>
          <w:szCs w:val="20"/>
          <w:lang w:val="en"/>
        </w:rPr>
        <w:t>do despite unto.</w:t>
      </w:r>
    </w:p>
    <w:p w:rsidR="006C469B" w:rsidRPr="0081615B" w:rsidRDefault="006C469B" w:rsidP="006C469B">
      <w:pPr>
        <w:spacing w:after="0" w:line="240" w:lineRule="auto"/>
        <w:ind w:left="2700"/>
        <w:rPr>
          <w:b/>
          <w:bCs/>
          <w:color w:val="C00000"/>
          <w:sz w:val="16"/>
          <w:szCs w:val="16"/>
        </w:rPr>
      </w:pPr>
    </w:p>
    <w:p w:rsidR="006C469B" w:rsidRPr="006C469B" w:rsidRDefault="006C469B" w:rsidP="0081615B">
      <w:pPr>
        <w:shd w:val="clear" w:color="auto" w:fill="FFFFF0"/>
        <w:spacing w:after="0" w:line="240" w:lineRule="auto"/>
        <w:ind w:left="2700"/>
        <w:rPr>
          <w:b/>
          <w:bCs/>
          <w:color w:val="000000" w:themeColor="text1"/>
          <w:sz w:val="20"/>
          <w:szCs w:val="20"/>
        </w:rPr>
      </w:pPr>
      <w:r w:rsidRPr="006C469B">
        <w:rPr>
          <w:b/>
          <w:bCs/>
          <w:color w:val="C00000"/>
          <w:sz w:val="20"/>
          <w:szCs w:val="20"/>
        </w:rPr>
        <w:t>Grace</w:t>
      </w:r>
      <w:r w:rsidRPr="006C469B">
        <w:rPr>
          <w:b/>
          <w:bCs/>
          <w:color w:val="000000" w:themeColor="text1"/>
          <w:sz w:val="20"/>
          <w:szCs w:val="20"/>
        </w:rPr>
        <w:t xml:space="preserve"> </w:t>
      </w:r>
      <w:r w:rsidRPr="006C469B">
        <w:rPr>
          <w:rFonts w:eastAsia="Calibri" w:cstheme="majorBidi"/>
          <w:b/>
          <w:bCs/>
          <w:color w:val="000000" w:themeColor="text1"/>
          <w:sz w:val="20"/>
          <w:szCs w:val="20"/>
        </w:rPr>
        <w:t xml:space="preserve">5485 </w:t>
      </w:r>
      <w:r w:rsidRPr="006C469B">
        <w:rPr>
          <w:rFonts w:ascii="Calibri" w:eastAsia="Calibri" w:hAnsi="Calibri" w:cs="Arial"/>
          <w:sz w:val="20"/>
          <w:szCs w:val="20"/>
        </w:rPr>
        <w:t xml:space="preserve">– </w:t>
      </w:r>
      <w:r w:rsidRPr="006C469B">
        <w:rPr>
          <w:rFonts w:ascii="Calibri" w:eastAsia="Calibri" w:hAnsi="Calibri" w:cs="Arial"/>
          <w:b/>
          <w:bCs/>
          <w:sz w:val="20"/>
          <w:szCs w:val="20"/>
          <w:lang w:val="en"/>
        </w:rPr>
        <w:t>χάρις</w:t>
      </w:r>
      <w:r w:rsidRPr="006C469B">
        <w:rPr>
          <w:rFonts w:ascii="Calibri" w:eastAsia="Calibri" w:hAnsi="Calibri" w:cs="Arial"/>
          <w:sz w:val="20"/>
          <w:szCs w:val="20"/>
          <w:lang w:val="en"/>
        </w:rPr>
        <w:t xml:space="preserve"> </w:t>
      </w:r>
      <w:r w:rsidRPr="006C469B">
        <w:rPr>
          <w:rFonts w:ascii="Calibri" w:eastAsia="Calibri" w:hAnsi="Calibri" w:cs="Arial"/>
          <w:b/>
          <w:bCs/>
          <w:sz w:val="20"/>
          <w:szCs w:val="20"/>
          <w:lang w:val="en"/>
        </w:rPr>
        <w:t>cháris,</w:t>
      </w:r>
      <w:r w:rsidRPr="006C469B">
        <w:rPr>
          <w:rFonts w:ascii="Calibri" w:eastAsia="Calibri" w:hAnsi="Calibri" w:cs="Arial"/>
          <w:sz w:val="20"/>
          <w:szCs w:val="20"/>
          <w:lang w:val="en"/>
        </w:rPr>
        <w:t xml:space="preserve"> khar'-ece; from 5463; </w:t>
      </w:r>
      <w:r w:rsidRPr="00425A08">
        <w:rPr>
          <w:rFonts w:ascii="Calibri" w:eastAsia="Calibri" w:hAnsi="Calibri" w:cs="Arial"/>
          <w:color w:val="C00000"/>
          <w:sz w:val="20"/>
          <w:szCs w:val="20"/>
          <w:lang w:val="en"/>
        </w:rPr>
        <w:t>graciousness</w:t>
      </w:r>
      <w:r w:rsidRPr="006C469B">
        <w:rPr>
          <w:rFonts w:ascii="Calibri" w:eastAsia="Calibri" w:hAnsi="Calibri" w:cs="Arial"/>
          <w:sz w:val="20"/>
          <w:szCs w:val="20"/>
          <w:lang w:val="en"/>
        </w:rPr>
        <w:t xml:space="preserve"> (</w:t>
      </w:r>
      <w:r w:rsidRPr="00425A08">
        <w:rPr>
          <w:rFonts w:ascii="Calibri" w:eastAsia="Calibri" w:hAnsi="Calibri" w:cs="Arial"/>
          <w:color w:val="C00000"/>
          <w:sz w:val="20"/>
          <w:szCs w:val="20"/>
          <w:lang w:val="en"/>
        </w:rPr>
        <w:t>as gratifying</w:t>
      </w:r>
      <w:r w:rsidRPr="006C469B">
        <w:rPr>
          <w:rFonts w:ascii="Calibri" w:eastAsia="Calibri" w:hAnsi="Calibri" w:cs="Arial"/>
          <w:sz w:val="20"/>
          <w:szCs w:val="20"/>
          <w:lang w:val="en"/>
        </w:rPr>
        <w:t xml:space="preserve">), </w:t>
      </w:r>
      <w:r w:rsidRPr="00425A08">
        <w:rPr>
          <w:rFonts w:ascii="Calibri" w:eastAsia="Calibri" w:hAnsi="Calibri" w:cs="Arial"/>
          <w:color w:val="C00000"/>
          <w:sz w:val="20"/>
          <w:szCs w:val="20"/>
          <w:lang w:val="en"/>
        </w:rPr>
        <w:t xml:space="preserve">of manner or act </w:t>
      </w:r>
      <w:r w:rsidRPr="006C469B">
        <w:rPr>
          <w:rFonts w:ascii="Calibri" w:eastAsia="Calibri" w:hAnsi="Calibri" w:cs="Arial"/>
          <w:sz w:val="20"/>
          <w:szCs w:val="20"/>
          <w:lang w:val="en"/>
        </w:rPr>
        <w:t xml:space="preserve">(abstract or concrete; literal, figurative or spiritual; especially </w:t>
      </w:r>
      <w:r w:rsidRPr="00425A08">
        <w:rPr>
          <w:rFonts w:ascii="Calibri" w:eastAsia="Calibri" w:hAnsi="Calibri" w:cs="Arial"/>
          <w:color w:val="C00000"/>
          <w:sz w:val="20"/>
          <w:szCs w:val="20"/>
          <w:lang w:val="en"/>
        </w:rPr>
        <w:t>the divine influence upon the heart, and its reflection in the life; including gratitude</w:t>
      </w:r>
      <w:r w:rsidRPr="006C469B">
        <w:rPr>
          <w:rFonts w:ascii="Calibri" w:eastAsia="Calibri" w:hAnsi="Calibri" w:cs="Arial"/>
          <w:sz w:val="20"/>
          <w:szCs w:val="20"/>
          <w:lang w:val="en"/>
        </w:rPr>
        <w:t>):—</w:t>
      </w:r>
      <w:r w:rsidR="0081615B">
        <w:rPr>
          <w:rFonts w:ascii="Calibri" w:eastAsia="Calibri" w:hAnsi="Calibri" w:cs="Arial"/>
          <w:sz w:val="20"/>
          <w:szCs w:val="20"/>
          <w:lang w:val="en"/>
        </w:rPr>
        <w:t xml:space="preserve"> </w:t>
      </w:r>
      <w:r w:rsidR="0081615B" w:rsidRPr="00E67E22">
        <w:rPr>
          <w:sz w:val="20"/>
          <w:szCs w:val="20"/>
        </w:rPr>
        <w:t>(Translated in King James Version as)</w:t>
      </w:r>
      <w:r w:rsidR="0081615B">
        <w:rPr>
          <w:sz w:val="20"/>
          <w:szCs w:val="20"/>
        </w:rPr>
        <w:t xml:space="preserve"> </w:t>
      </w:r>
      <w:r w:rsidRPr="006C469B">
        <w:rPr>
          <w:rFonts w:ascii="Calibri" w:eastAsia="Calibri" w:hAnsi="Calibri" w:cs="Arial"/>
          <w:sz w:val="20"/>
          <w:szCs w:val="20"/>
          <w:lang w:val="en"/>
        </w:rPr>
        <w:t xml:space="preserve">acceptable, benefit, favour, gift, </w:t>
      </w:r>
      <w:r w:rsidR="0081615B" w:rsidRPr="006C469B">
        <w:rPr>
          <w:rFonts w:ascii="Calibri" w:eastAsia="Calibri" w:hAnsi="Calibri" w:cs="Arial"/>
          <w:sz w:val="20"/>
          <w:szCs w:val="20"/>
          <w:lang w:val="en"/>
        </w:rPr>
        <w:t>grace (</w:t>
      </w:r>
      <w:r w:rsidRPr="006C469B">
        <w:rPr>
          <w:rFonts w:ascii="Calibri" w:eastAsia="Calibri" w:hAnsi="Calibri" w:cs="Arial"/>
          <w:sz w:val="20"/>
          <w:szCs w:val="20"/>
          <w:lang w:val="en"/>
        </w:rPr>
        <w:t>- ious), joy, liberality, pleasure, thank(-s, -worthy).</w:t>
      </w:r>
    </w:p>
    <w:p w:rsidR="006C469B" w:rsidRPr="0081615B" w:rsidRDefault="006C469B" w:rsidP="006C469B">
      <w:pPr>
        <w:spacing w:after="0" w:line="240" w:lineRule="auto"/>
        <w:ind w:left="2700"/>
        <w:rPr>
          <w:b/>
          <w:bCs/>
          <w:color w:val="C00000"/>
          <w:sz w:val="16"/>
          <w:szCs w:val="16"/>
        </w:rPr>
      </w:pPr>
    </w:p>
    <w:p w:rsidR="00C73D0E" w:rsidRPr="006C469B" w:rsidRDefault="006C469B" w:rsidP="0081615B">
      <w:pPr>
        <w:shd w:val="clear" w:color="auto" w:fill="FFFFF0"/>
        <w:spacing w:after="0" w:line="240" w:lineRule="auto"/>
        <w:ind w:left="2700"/>
        <w:rPr>
          <w:b/>
          <w:bCs/>
          <w:color w:val="000000" w:themeColor="text1"/>
          <w:sz w:val="20"/>
          <w:szCs w:val="20"/>
        </w:rPr>
      </w:pPr>
      <w:r w:rsidRPr="006C469B">
        <w:rPr>
          <w:b/>
          <w:bCs/>
          <w:color w:val="C00000"/>
          <w:sz w:val="20"/>
          <w:szCs w:val="20"/>
        </w:rPr>
        <w:t xml:space="preserve">Renew </w:t>
      </w:r>
      <w:r w:rsidRPr="006C469B">
        <w:rPr>
          <w:rFonts w:eastAsia="Calibri" w:cstheme="majorBidi"/>
          <w:b/>
          <w:bCs/>
          <w:color w:val="000000" w:themeColor="text1"/>
          <w:sz w:val="20"/>
          <w:szCs w:val="20"/>
        </w:rPr>
        <w:t xml:space="preserve">340 </w:t>
      </w:r>
      <w:r w:rsidRPr="006C469B">
        <w:rPr>
          <w:rFonts w:ascii="Calibri" w:eastAsia="Calibri" w:hAnsi="Calibri" w:cs="Arial"/>
          <w:sz w:val="20"/>
          <w:szCs w:val="20"/>
        </w:rPr>
        <w:t xml:space="preserve">– </w:t>
      </w:r>
      <w:r w:rsidRPr="006C469B">
        <w:rPr>
          <w:rFonts w:ascii="Calibri" w:eastAsia="Calibri" w:hAnsi="Calibri" w:cs="Arial"/>
          <w:b/>
          <w:bCs/>
          <w:sz w:val="20"/>
          <w:szCs w:val="20"/>
          <w:lang w:val="en"/>
        </w:rPr>
        <w:t>ἀνακαινίζω</w:t>
      </w:r>
      <w:r w:rsidRPr="006C469B">
        <w:rPr>
          <w:rFonts w:ascii="Calibri" w:eastAsia="Calibri" w:hAnsi="Calibri" w:cs="Arial"/>
          <w:sz w:val="20"/>
          <w:szCs w:val="20"/>
          <w:lang w:val="en"/>
        </w:rPr>
        <w:t xml:space="preserve"> </w:t>
      </w:r>
      <w:r w:rsidRPr="006C469B">
        <w:rPr>
          <w:rFonts w:ascii="Calibri" w:eastAsia="Calibri" w:hAnsi="Calibri" w:cs="Arial"/>
          <w:b/>
          <w:bCs/>
          <w:sz w:val="20"/>
          <w:szCs w:val="20"/>
          <w:lang w:val="en"/>
        </w:rPr>
        <w:t>anakainízō,</w:t>
      </w:r>
      <w:r w:rsidRPr="006C469B">
        <w:rPr>
          <w:rFonts w:ascii="Calibri" w:eastAsia="Calibri" w:hAnsi="Calibri" w:cs="Arial"/>
          <w:sz w:val="20"/>
          <w:szCs w:val="20"/>
          <w:lang w:val="en"/>
        </w:rPr>
        <w:t xml:space="preserve"> an-ak-ahee-nid'-zo; from 303 and a derivative of 2537; </w:t>
      </w:r>
      <w:r w:rsidRPr="00425A08">
        <w:rPr>
          <w:rFonts w:ascii="Calibri" w:eastAsia="Calibri" w:hAnsi="Calibri" w:cs="Arial"/>
          <w:color w:val="C00000"/>
          <w:sz w:val="20"/>
          <w:szCs w:val="20"/>
          <w:lang w:val="en"/>
        </w:rPr>
        <w:t>to restore</w:t>
      </w:r>
      <w:r w:rsidR="00425A08" w:rsidRPr="006C469B">
        <w:rPr>
          <w:rFonts w:ascii="Calibri" w:eastAsia="Calibri" w:hAnsi="Calibri" w:cs="Arial"/>
          <w:sz w:val="20"/>
          <w:szCs w:val="20"/>
          <w:lang w:val="en"/>
        </w:rPr>
        <w:t>: —</w:t>
      </w:r>
      <w:r w:rsidR="0081615B" w:rsidRPr="0081615B">
        <w:rPr>
          <w:sz w:val="20"/>
          <w:szCs w:val="20"/>
        </w:rPr>
        <w:t xml:space="preserve"> </w:t>
      </w:r>
      <w:r w:rsidR="0081615B" w:rsidRPr="00E67E22">
        <w:rPr>
          <w:sz w:val="20"/>
          <w:szCs w:val="20"/>
        </w:rPr>
        <w:t>(Translated in King James Version as)</w:t>
      </w:r>
      <w:r w:rsidR="0081615B">
        <w:rPr>
          <w:rFonts w:ascii="Calibri" w:eastAsia="Calibri" w:hAnsi="Calibri" w:cs="Arial"/>
          <w:sz w:val="20"/>
          <w:szCs w:val="20"/>
          <w:lang w:val="en"/>
        </w:rPr>
        <w:t xml:space="preserve"> </w:t>
      </w:r>
      <w:r w:rsidRPr="006C469B">
        <w:rPr>
          <w:rFonts w:ascii="Calibri" w:eastAsia="Calibri" w:hAnsi="Calibri" w:cs="Arial"/>
          <w:sz w:val="20"/>
          <w:szCs w:val="20"/>
          <w:lang w:val="en"/>
        </w:rPr>
        <w:t>renew.</w:t>
      </w:r>
    </w:p>
    <w:p w:rsidR="00DB7CB8" w:rsidRPr="0081615B" w:rsidRDefault="00DB7CB8" w:rsidP="006C469B">
      <w:pPr>
        <w:spacing w:after="0" w:line="240" w:lineRule="auto"/>
        <w:ind w:left="2700"/>
        <w:rPr>
          <w:b/>
          <w:bCs/>
          <w:color w:val="000000" w:themeColor="text1"/>
          <w:sz w:val="16"/>
          <w:szCs w:val="16"/>
        </w:rPr>
      </w:pPr>
    </w:p>
    <w:p w:rsidR="006C469B" w:rsidRPr="006C469B" w:rsidRDefault="006C469B" w:rsidP="0081615B">
      <w:pPr>
        <w:shd w:val="clear" w:color="auto" w:fill="FFFFF0"/>
        <w:spacing w:after="0" w:line="240" w:lineRule="auto"/>
        <w:ind w:left="2700"/>
        <w:rPr>
          <w:b/>
          <w:bCs/>
          <w:color w:val="000000" w:themeColor="text1"/>
          <w:sz w:val="20"/>
          <w:szCs w:val="20"/>
        </w:rPr>
      </w:pPr>
      <w:r w:rsidRPr="006C469B">
        <w:rPr>
          <w:b/>
          <w:bCs/>
          <w:color w:val="C00000"/>
          <w:sz w:val="20"/>
          <w:szCs w:val="20"/>
        </w:rPr>
        <w:t>Sanctified</w:t>
      </w:r>
      <w:r w:rsidRPr="006C469B">
        <w:rPr>
          <w:b/>
          <w:bCs/>
          <w:color w:val="000000" w:themeColor="text1"/>
          <w:sz w:val="20"/>
          <w:szCs w:val="20"/>
        </w:rPr>
        <w:t xml:space="preserve"> </w:t>
      </w:r>
      <w:r w:rsidRPr="006C469B">
        <w:rPr>
          <w:rFonts w:eastAsia="Calibri" w:cstheme="majorBidi"/>
          <w:b/>
          <w:bCs/>
          <w:color w:val="000000" w:themeColor="text1"/>
          <w:sz w:val="20"/>
          <w:szCs w:val="20"/>
        </w:rPr>
        <w:t xml:space="preserve">37 </w:t>
      </w:r>
      <w:r w:rsidRPr="006C469B">
        <w:rPr>
          <w:rFonts w:ascii="Calibri" w:eastAsia="Calibri" w:hAnsi="Calibri" w:cs="Arial"/>
          <w:sz w:val="20"/>
          <w:szCs w:val="20"/>
        </w:rPr>
        <w:t xml:space="preserve">– </w:t>
      </w:r>
      <w:r w:rsidRPr="006C469B">
        <w:rPr>
          <w:rFonts w:ascii="Calibri" w:eastAsia="Calibri" w:hAnsi="Calibri" w:cs="Arial"/>
          <w:b/>
          <w:bCs/>
          <w:sz w:val="20"/>
          <w:szCs w:val="20"/>
          <w:lang w:val="en"/>
        </w:rPr>
        <w:t>ἁγιάζω</w:t>
      </w:r>
      <w:r w:rsidRPr="006C469B">
        <w:rPr>
          <w:rFonts w:ascii="Calibri" w:eastAsia="Calibri" w:hAnsi="Calibri" w:cs="Arial"/>
          <w:sz w:val="20"/>
          <w:szCs w:val="20"/>
          <w:lang w:val="en"/>
        </w:rPr>
        <w:t xml:space="preserve"> </w:t>
      </w:r>
      <w:r w:rsidRPr="006C469B">
        <w:rPr>
          <w:rFonts w:ascii="Calibri" w:eastAsia="Calibri" w:hAnsi="Calibri" w:cs="Arial"/>
          <w:b/>
          <w:bCs/>
          <w:sz w:val="20"/>
          <w:szCs w:val="20"/>
          <w:lang w:val="en"/>
        </w:rPr>
        <w:t>hagiázō,</w:t>
      </w:r>
      <w:r w:rsidRPr="006C469B">
        <w:rPr>
          <w:rFonts w:ascii="Calibri" w:eastAsia="Calibri" w:hAnsi="Calibri" w:cs="Arial"/>
          <w:sz w:val="20"/>
          <w:szCs w:val="20"/>
          <w:lang w:val="en"/>
        </w:rPr>
        <w:t xml:space="preserve"> hag-ee-ad'-zo; from 40; </w:t>
      </w:r>
      <w:r w:rsidRPr="00425A08">
        <w:rPr>
          <w:rFonts w:ascii="Calibri" w:eastAsia="Calibri" w:hAnsi="Calibri" w:cs="Arial"/>
          <w:color w:val="C00000"/>
          <w:sz w:val="20"/>
          <w:szCs w:val="20"/>
          <w:lang w:val="en"/>
        </w:rPr>
        <w:t xml:space="preserve">to make holy, i.e. </w:t>
      </w:r>
      <w:r w:rsidRPr="006C469B">
        <w:rPr>
          <w:rFonts w:ascii="Calibri" w:eastAsia="Calibri" w:hAnsi="Calibri" w:cs="Arial"/>
          <w:sz w:val="20"/>
          <w:szCs w:val="20"/>
          <w:lang w:val="en"/>
        </w:rPr>
        <w:t>(</w:t>
      </w:r>
      <w:r w:rsidRPr="00425A08">
        <w:rPr>
          <w:rFonts w:ascii="Calibri" w:eastAsia="Calibri" w:hAnsi="Calibri" w:cs="Arial"/>
          <w:color w:val="C00000"/>
          <w:sz w:val="20"/>
          <w:szCs w:val="20"/>
          <w:lang w:val="en"/>
        </w:rPr>
        <w:t>ceremonially</w:t>
      </w:r>
      <w:r w:rsidRPr="006C469B">
        <w:rPr>
          <w:rFonts w:ascii="Calibri" w:eastAsia="Calibri" w:hAnsi="Calibri" w:cs="Arial"/>
          <w:sz w:val="20"/>
          <w:szCs w:val="20"/>
          <w:lang w:val="en"/>
        </w:rPr>
        <w:t xml:space="preserve">) </w:t>
      </w:r>
      <w:r w:rsidRPr="00425A08">
        <w:rPr>
          <w:rFonts w:ascii="Calibri" w:eastAsia="Calibri" w:hAnsi="Calibri" w:cs="Arial"/>
          <w:color w:val="C00000"/>
          <w:sz w:val="20"/>
          <w:szCs w:val="20"/>
          <w:lang w:val="en"/>
        </w:rPr>
        <w:t>purify or consecrate</w:t>
      </w:r>
      <w:r w:rsidRPr="006C469B">
        <w:rPr>
          <w:rFonts w:ascii="Calibri" w:eastAsia="Calibri" w:hAnsi="Calibri" w:cs="Arial"/>
          <w:sz w:val="20"/>
          <w:szCs w:val="20"/>
          <w:lang w:val="en"/>
        </w:rPr>
        <w:t>; (</w:t>
      </w:r>
      <w:r w:rsidRPr="00425A08">
        <w:rPr>
          <w:rFonts w:ascii="Calibri" w:eastAsia="Calibri" w:hAnsi="Calibri" w:cs="Arial"/>
          <w:color w:val="C00000"/>
          <w:sz w:val="20"/>
          <w:szCs w:val="20"/>
          <w:lang w:val="en"/>
        </w:rPr>
        <w:t>mentally</w:t>
      </w:r>
      <w:r w:rsidRPr="006C469B">
        <w:rPr>
          <w:rFonts w:ascii="Calibri" w:eastAsia="Calibri" w:hAnsi="Calibri" w:cs="Arial"/>
          <w:sz w:val="20"/>
          <w:szCs w:val="20"/>
          <w:lang w:val="en"/>
        </w:rPr>
        <w:t xml:space="preserve">) </w:t>
      </w:r>
      <w:r w:rsidRPr="00425A08">
        <w:rPr>
          <w:rFonts w:ascii="Calibri" w:eastAsia="Calibri" w:hAnsi="Calibri" w:cs="Arial"/>
          <w:color w:val="C00000"/>
          <w:sz w:val="20"/>
          <w:szCs w:val="20"/>
          <w:lang w:val="en"/>
        </w:rPr>
        <w:t>to venerate</w:t>
      </w:r>
      <w:r w:rsidR="0081615B" w:rsidRPr="006C469B">
        <w:rPr>
          <w:rFonts w:ascii="Calibri" w:eastAsia="Calibri" w:hAnsi="Calibri" w:cs="Arial"/>
          <w:sz w:val="20"/>
          <w:szCs w:val="20"/>
          <w:lang w:val="en"/>
        </w:rPr>
        <w:t>: —</w:t>
      </w:r>
      <w:r w:rsidR="0081615B" w:rsidRPr="0081615B">
        <w:rPr>
          <w:sz w:val="20"/>
          <w:szCs w:val="20"/>
        </w:rPr>
        <w:t xml:space="preserve"> </w:t>
      </w:r>
      <w:r w:rsidR="0081615B" w:rsidRPr="00E67E22">
        <w:rPr>
          <w:sz w:val="20"/>
          <w:szCs w:val="20"/>
        </w:rPr>
        <w:t>(Translated in King James Version as)</w:t>
      </w:r>
      <w:r w:rsidR="0081615B">
        <w:rPr>
          <w:rFonts w:ascii="Calibri" w:eastAsia="Calibri" w:hAnsi="Calibri" w:cs="Arial"/>
          <w:sz w:val="20"/>
          <w:szCs w:val="20"/>
          <w:lang w:val="en"/>
        </w:rPr>
        <w:t xml:space="preserve"> </w:t>
      </w:r>
      <w:r w:rsidRPr="006C469B">
        <w:rPr>
          <w:rFonts w:ascii="Calibri" w:eastAsia="Calibri" w:hAnsi="Calibri" w:cs="Arial"/>
          <w:sz w:val="20"/>
          <w:szCs w:val="20"/>
          <w:lang w:val="en"/>
        </w:rPr>
        <w:t>hallow, be holy, sanctify.</w:t>
      </w:r>
    </w:p>
    <w:p w:rsidR="006C469B" w:rsidRPr="0081615B" w:rsidRDefault="006C469B" w:rsidP="006C469B">
      <w:pPr>
        <w:spacing w:after="0" w:line="240" w:lineRule="auto"/>
        <w:ind w:left="2700"/>
        <w:rPr>
          <w:b/>
          <w:bCs/>
          <w:color w:val="000000" w:themeColor="text1"/>
          <w:sz w:val="16"/>
          <w:szCs w:val="16"/>
        </w:rPr>
      </w:pPr>
    </w:p>
    <w:p w:rsidR="006C469B" w:rsidRPr="006C469B" w:rsidRDefault="006C469B" w:rsidP="0081615B">
      <w:pPr>
        <w:shd w:val="clear" w:color="auto" w:fill="FFFFF0"/>
        <w:spacing w:after="0" w:line="240" w:lineRule="auto"/>
        <w:ind w:left="2700"/>
        <w:rPr>
          <w:rFonts w:ascii="Calibri" w:eastAsia="Calibri" w:hAnsi="Calibri" w:cs="Arial"/>
          <w:sz w:val="20"/>
          <w:szCs w:val="20"/>
        </w:rPr>
      </w:pPr>
      <w:r w:rsidRPr="006C469B">
        <w:rPr>
          <w:b/>
          <w:bCs/>
          <w:color w:val="C00000"/>
          <w:sz w:val="20"/>
          <w:szCs w:val="20"/>
        </w:rPr>
        <w:lastRenderedPageBreak/>
        <w:t>Unholy</w:t>
      </w:r>
      <w:r w:rsidRPr="006C469B">
        <w:rPr>
          <w:rFonts w:eastAsia="Calibri" w:cstheme="majorBidi"/>
          <w:b/>
          <w:bCs/>
          <w:color w:val="000000" w:themeColor="text1"/>
          <w:sz w:val="20"/>
          <w:szCs w:val="20"/>
        </w:rPr>
        <w:t xml:space="preserve"> 2839 </w:t>
      </w:r>
      <w:r w:rsidRPr="006C469B">
        <w:rPr>
          <w:rFonts w:ascii="Calibri" w:eastAsia="Calibri" w:hAnsi="Calibri" w:cs="Arial"/>
          <w:sz w:val="20"/>
          <w:szCs w:val="20"/>
        </w:rPr>
        <w:t xml:space="preserve">–  </w:t>
      </w:r>
      <w:r w:rsidRPr="006C469B">
        <w:rPr>
          <w:rFonts w:ascii="Calibri" w:eastAsia="Calibri" w:hAnsi="Calibri" w:cs="Arial"/>
          <w:b/>
          <w:bCs/>
          <w:sz w:val="20"/>
          <w:szCs w:val="20"/>
          <w:lang w:val="en"/>
        </w:rPr>
        <w:t>κοινός</w:t>
      </w:r>
      <w:r w:rsidRPr="006C469B">
        <w:rPr>
          <w:rFonts w:ascii="Calibri" w:eastAsia="Calibri" w:hAnsi="Calibri" w:cs="Arial"/>
          <w:sz w:val="20"/>
          <w:szCs w:val="20"/>
          <w:lang w:val="en"/>
        </w:rPr>
        <w:t xml:space="preserve"> </w:t>
      </w:r>
      <w:r w:rsidRPr="006C469B">
        <w:rPr>
          <w:rFonts w:ascii="Calibri" w:eastAsia="Calibri" w:hAnsi="Calibri" w:cs="Arial"/>
          <w:b/>
          <w:bCs/>
          <w:sz w:val="20"/>
          <w:szCs w:val="20"/>
          <w:lang w:val="en"/>
        </w:rPr>
        <w:t>koinós,</w:t>
      </w:r>
      <w:r w:rsidRPr="006C469B">
        <w:rPr>
          <w:rFonts w:ascii="Calibri" w:eastAsia="Calibri" w:hAnsi="Calibri" w:cs="Arial"/>
          <w:sz w:val="20"/>
          <w:szCs w:val="20"/>
          <w:lang w:val="en"/>
        </w:rPr>
        <w:t xml:space="preserve"> koy-nos'; probably from 4862; </w:t>
      </w:r>
      <w:r w:rsidRPr="00425A08">
        <w:rPr>
          <w:rFonts w:ascii="Calibri" w:eastAsia="Calibri" w:hAnsi="Calibri" w:cs="Arial"/>
          <w:color w:val="C00000"/>
          <w:sz w:val="20"/>
          <w:szCs w:val="20"/>
          <w:lang w:val="en"/>
        </w:rPr>
        <w:t>common</w:t>
      </w:r>
      <w:r w:rsidRPr="006C469B">
        <w:rPr>
          <w:rFonts w:ascii="Calibri" w:eastAsia="Calibri" w:hAnsi="Calibri" w:cs="Arial"/>
          <w:sz w:val="20"/>
          <w:szCs w:val="20"/>
          <w:lang w:val="en"/>
        </w:rPr>
        <w:t xml:space="preserve">, i.e. (literally) </w:t>
      </w:r>
      <w:r w:rsidRPr="00425A08">
        <w:rPr>
          <w:rFonts w:ascii="Calibri" w:eastAsia="Calibri" w:hAnsi="Calibri" w:cs="Arial"/>
          <w:color w:val="C00000"/>
          <w:sz w:val="20"/>
          <w:szCs w:val="20"/>
          <w:lang w:val="en"/>
        </w:rPr>
        <w:t xml:space="preserve">shared by all or several, or </w:t>
      </w:r>
      <w:r w:rsidRPr="006C469B">
        <w:rPr>
          <w:rFonts w:ascii="Calibri" w:eastAsia="Calibri" w:hAnsi="Calibri" w:cs="Arial"/>
          <w:sz w:val="20"/>
          <w:szCs w:val="20"/>
          <w:lang w:val="en"/>
        </w:rPr>
        <w:t>(</w:t>
      </w:r>
      <w:r w:rsidRPr="00425A08">
        <w:rPr>
          <w:rFonts w:ascii="Calibri" w:eastAsia="Calibri" w:hAnsi="Calibri" w:cs="Arial"/>
          <w:color w:val="C00000"/>
          <w:sz w:val="20"/>
          <w:szCs w:val="20"/>
          <w:lang w:val="en"/>
        </w:rPr>
        <w:t>ceremonially</w:t>
      </w:r>
      <w:r w:rsidRPr="006C469B">
        <w:rPr>
          <w:rFonts w:ascii="Calibri" w:eastAsia="Calibri" w:hAnsi="Calibri" w:cs="Arial"/>
          <w:sz w:val="20"/>
          <w:szCs w:val="20"/>
          <w:lang w:val="en"/>
        </w:rPr>
        <w:t xml:space="preserve">) </w:t>
      </w:r>
      <w:r w:rsidRPr="00425A08">
        <w:rPr>
          <w:rFonts w:ascii="Calibri" w:eastAsia="Calibri" w:hAnsi="Calibri" w:cs="Arial"/>
          <w:color w:val="C00000"/>
          <w:sz w:val="20"/>
          <w:szCs w:val="20"/>
          <w:lang w:val="en"/>
        </w:rPr>
        <w:t>profane</w:t>
      </w:r>
      <w:r w:rsidRPr="006C469B">
        <w:rPr>
          <w:rFonts w:ascii="Calibri" w:eastAsia="Calibri" w:hAnsi="Calibri" w:cs="Arial"/>
          <w:sz w:val="20"/>
          <w:szCs w:val="20"/>
          <w:lang w:val="en"/>
        </w:rPr>
        <w:t>:—</w:t>
      </w:r>
      <w:r w:rsidR="0081615B" w:rsidRPr="0081615B">
        <w:rPr>
          <w:sz w:val="20"/>
          <w:szCs w:val="20"/>
        </w:rPr>
        <w:t xml:space="preserve"> </w:t>
      </w:r>
      <w:r w:rsidR="0081615B" w:rsidRPr="00E67E22">
        <w:rPr>
          <w:sz w:val="20"/>
          <w:szCs w:val="20"/>
        </w:rPr>
        <w:t>(Translated in King James Version as)</w:t>
      </w:r>
      <w:r w:rsidR="0081615B">
        <w:rPr>
          <w:sz w:val="20"/>
          <w:szCs w:val="20"/>
        </w:rPr>
        <w:t xml:space="preserve"> </w:t>
      </w:r>
      <w:r w:rsidRPr="006C469B">
        <w:rPr>
          <w:rFonts w:ascii="Calibri" w:eastAsia="Calibri" w:hAnsi="Calibri" w:cs="Arial"/>
          <w:sz w:val="20"/>
          <w:szCs w:val="20"/>
          <w:lang w:val="en"/>
        </w:rPr>
        <w:t>common, defiled, unclean, unholy.</w:t>
      </w:r>
    </w:p>
    <w:p w:rsidR="006C469B" w:rsidRPr="006C469B" w:rsidRDefault="006C469B" w:rsidP="006C469B">
      <w:pPr>
        <w:spacing w:after="0" w:line="240" w:lineRule="auto"/>
        <w:ind w:left="2700"/>
        <w:rPr>
          <w:b/>
          <w:bCs/>
          <w:color w:val="C00000"/>
          <w:sz w:val="20"/>
          <w:szCs w:val="20"/>
        </w:rPr>
      </w:pPr>
    </w:p>
    <w:p w:rsidR="006C469B" w:rsidRDefault="006C469B" w:rsidP="006C469B">
      <w:pPr>
        <w:spacing w:after="0" w:line="240" w:lineRule="auto"/>
        <w:ind w:left="2700"/>
        <w:rPr>
          <w:b/>
          <w:bCs/>
          <w:color w:val="C00000"/>
          <w:sz w:val="23"/>
          <w:szCs w:val="23"/>
        </w:rPr>
      </w:pPr>
      <w:r w:rsidRPr="006C469B">
        <w:rPr>
          <w:b/>
          <w:bCs/>
          <w:color w:val="C00000"/>
          <w:sz w:val="23"/>
          <w:szCs w:val="23"/>
        </w:rPr>
        <w:t xml:space="preserve"> </w:t>
      </w:r>
    </w:p>
    <w:p w:rsidR="00581FE1" w:rsidRDefault="00581FE1" w:rsidP="006C469B">
      <w:pPr>
        <w:spacing w:after="0" w:line="240" w:lineRule="auto"/>
        <w:ind w:left="2700"/>
        <w:rPr>
          <w:b/>
          <w:bCs/>
          <w:color w:val="000000" w:themeColor="text1"/>
          <w:sz w:val="23"/>
          <w:szCs w:val="23"/>
        </w:rPr>
      </w:pPr>
    </w:p>
    <w:p w:rsidR="00D53D08" w:rsidRPr="006C469B" w:rsidRDefault="00D53D08" w:rsidP="006C469B">
      <w:pPr>
        <w:spacing w:after="0" w:line="240" w:lineRule="auto"/>
        <w:ind w:left="2700"/>
        <w:rPr>
          <w:b/>
          <w:bCs/>
          <w:color w:val="000000" w:themeColor="text1"/>
          <w:sz w:val="23"/>
          <w:szCs w:val="23"/>
        </w:rPr>
      </w:pPr>
    </w:p>
    <w:p w:rsidR="00DB7CB8" w:rsidRPr="00B900E1" w:rsidRDefault="00E4559A" w:rsidP="00B96FE9">
      <w:pPr>
        <w:pStyle w:val="ListParagraph"/>
        <w:numPr>
          <w:ilvl w:val="0"/>
          <w:numId w:val="13"/>
        </w:numPr>
        <w:ind w:left="360"/>
        <w:rPr>
          <w:rFonts w:asciiTheme="majorHAnsi" w:hAnsiTheme="majorHAnsi"/>
          <w:b/>
          <w:bCs/>
          <w:color w:val="0000FF"/>
        </w:rPr>
      </w:pPr>
      <w:bookmarkStart w:id="7" w:name="obstacles"/>
      <w:r>
        <w:rPr>
          <w:rFonts w:asciiTheme="majorHAnsi" w:hAnsiTheme="majorHAnsi"/>
          <w:b/>
          <w:bCs/>
          <w:color w:val="0000FF"/>
        </w:rPr>
        <w:t xml:space="preserve">Eliminate </w:t>
      </w:r>
      <w:r w:rsidR="002211F2">
        <w:rPr>
          <w:rFonts w:asciiTheme="majorHAnsi" w:hAnsiTheme="majorHAnsi"/>
          <w:b/>
          <w:bCs/>
          <w:color w:val="0000FF"/>
        </w:rPr>
        <w:t xml:space="preserve">the </w:t>
      </w:r>
      <w:r w:rsidR="00FC67BF">
        <w:rPr>
          <w:rFonts w:asciiTheme="majorHAnsi" w:hAnsiTheme="majorHAnsi"/>
          <w:b/>
          <w:bCs/>
          <w:color w:val="0000FF"/>
        </w:rPr>
        <w:t>Obstacles</w:t>
      </w:r>
    </w:p>
    <w:bookmarkEnd w:id="7"/>
    <w:p w:rsidR="00DB7CB8" w:rsidRDefault="00DB7CB8" w:rsidP="00AB4E9B">
      <w:pPr>
        <w:spacing w:after="0" w:line="240" w:lineRule="auto"/>
        <w:rPr>
          <w:color w:val="000000" w:themeColor="text1"/>
          <w:sz w:val="23"/>
          <w:szCs w:val="23"/>
        </w:rPr>
      </w:pPr>
    </w:p>
    <w:p w:rsidR="00DB7CB8" w:rsidRPr="00DB7CB8" w:rsidRDefault="00DB7CB8" w:rsidP="00DB7CB8">
      <w:pPr>
        <w:shd w:val="clear" w:color="auto" w:fill="F7FBFB"/>
        <w:spacing w:after="0" w:line="240" w:lineRule="auto"/>
        <w:ind w:left="180"/>
        <w:rPr>
          <w:sz w:val="23"/>
          <w:szCs w:val="23"/>
        </w:rPr>
      </w:pPr>
      <w:r w:rsidRPr="00DB7CB8">
        <w:rPr>
          <w:b/>
          <w:bCs/>
          <w:sz w:val="23"/>
          <w:szCs w:val="23"/>
        </w:rPr>
        <w:t>Matthew 18:8-9</w:t>
      </w:r>
    </w:p>
    <w:p w:rsidR="00DB7CB8" w:rsidRPr="00DB7CB8" w:rsidRDefault="00DB7CB8" w:rsidP="004C20B6">
      <w:pPr>
        <w:shd w:val="clear" w:color="auto" w:fill="F7FBFB"/>
        <w:spacing w:after="0" w:line="240" w:lineRule="auto"/>
        <w:ind w:left="180"/>
        <w:rPr>
          <w:sz w:val="23"/>
          <w:szCs w:val="23"/>
        </w:rPr>
      </w:pPr>
      <w:r w:rsidRPr="00DB7CB8">
        <w:rPr>
          <w:sz w:val="23"/>
          <w:szCs w:val="23"/>
        </w:rPr>
        <w:t xml:space="preserve">“Wherefore if thy hand or thy foot offend thee, cut them off, and cast them from thee: </w:t>
      </w:r>
      <w:r w:rsidRPr="00DB7CB8">
        <w:rPr>
          <w:b/>
          <w:bCs/>
          <w:sz w:val="23"/>
          <w:szCs w:val="23"/>
        </w:rPr>
        <w:t xml:space="preserve">it is better for thee to enter into life </w:t>
      </w:r>
      <w:r w:rsidRPr="005E72FC">
        <w:rPr>
          <w:b/>
          <w:bCs/>
          <w:color w:val="C00000"/>
          <w:sz w:val="23"/>
          <w:szCs w:val="23"/>
        </w:rPr>
        <w:t xml:space="preserve">halt </w:t>
      </w:r>
      <w:r w:rsidR="004C20B6" w:rsidRPr="00313D0F">
        <w:rPr>
          <w:rFonts w:eastAsia="Calibri" w:cs="Arial"/>
          <w:color w:val="000000" w:themeColor="text1"/>
          <w:sz w:val="23"/>
          <w:szCs w:val="23"/>
          <w:vertAlign w:val="superscript"/>
        </w:rPr>
        <w:t>(</w:t>
      </w:r>
      <w:r w:rsidR="004C20B6">
        <w:rPr>
          <w:rFonts w:eastAsia="Calibri" w:cs="Arial"/>
          <w:color w:val="000000" w:themeColor="text1"/>
          <w:sz w:val="23"/>
          <w:szCs w:val="23"/>
          <w:vertAlign w:val="superscript"/>
        </w:rPr>
        <w:t>5560</w:t>
      </w:r>
      <w:r w:rsidR="004C20B6" w:rsidRPr="00313D0F">
        <w:rPr>
          <w:rFonts w:eastAsia="Calibri" w:cs="Arial"/>
          <w:color w:val="000000" w:themeColor="text1"/>
          <w:sz w:val="23"/>
          <w:szCs w:val="23"/>
          <w:vertAlign w:val="superscript"/>
        </w:rPr>
        <w:t xml:space="preserve">) </w:t>
      </w:r>
      <w:r w:rsidRPr="00DB7CB8">
        <w:rPr>
          <w:b/>
          <w:bCs/>
          <w:sz w:val="23"/>
          <w:szCs w:val="23"/>
        </w:rPr>
        <w:t xml:space="preserve">or </w:t>
      </w:r>
      <w:r w:rsidRPr="004C20B6">
        <w:rPr>
          <w:b/>
          <w:bCs/>
          <w:color w:val="C00000"/>
          <w:sz w:val="23"/>
          <w:szCs w:val="23"/>
        </w:rPr>
        <w:t>maimed</w:t>
      </w:r>
      <w:r w:rsidRPr="00DB7CB8">
        <w:rPr>
          <w:sz w:val="23"/>
          <w:szCs w:val="23"/>
        </w:rPr>
        <w:t>,</w:t>
      </w:r>
      <w:r w:rsidR="004C20B6" w:rsidRPr="004C20B6">
        <w:rPr>
          <w:rFonts w:eastAsia="Calibri" w:cs="Arial"/>
          <w:color w:val="000000" w:themeColor="text1"/>
          <w:sz w:val="23"/>
          <w:szCs w:val="23"/>
          <w:vertAlign w:val="superscript"/>
        </w:rPr>
        <w:t xml:space="preserve"> </w:t>
      </w:r>
      <w:r w:rsidR="004C20B6" w:rsidRPr="00313D0F">
        <w:rPr>
          <w:rFonts w:eastAsia="Calibri" w:cs="Arial"/>
          <w:color w:val="000000" w:themeColor="text1"/>
          <w:sz w:val="23"/>
          <w:szCs w:val="23"/>
          <w:vertAlign w:val="superscript"/>
        </w:rPr>
        <w:t>(</w:t>
      </w:r>
      <w:r w:rsidR="004C20B6">
        <w:rPr>
          <w:rFonts w:eastAsia="Calibri" w:cs="Arial"/>
          <w:color w:val="000000" w:themeColor="text1"/>
          <w:sz w:val="23"/>
          <w:szCs w:val="23"/>
          <w:vertAlign w:val="superscript"/>
        </w:rPr>
        <w:t>2948</w:t>
      </w:r>
      <w:r w:rsidR="004C20B6" w:rsidRPr="00313D0F">
        <w:rPr>
          <w:rFonts w:eastAsia="Calibri" w:cs="Arial"/>
          <w:color w:val="000000" w:themeColor="text1"/>
          <w:sz w:val="23"/>
          <w:szCs w:val="23"/>
          <w:vertAlign w:val="superscript"/>
        </w:rPr>
        <w:t xml:space="preserve">) </w:t>
      </w:r>
      <w:r w:rsidRPr="00DB7CB8">
        <w:rPr>
          <w:sz w:val="23"/>
          <w:szCs w:val="23"/>
        </w:rPr>
        <w:t xml:space="preserve"> rather than having two hands or two feet to be cast into everlasting fire.</w:t>
      </w:r>
    </w:p>
    <w:p w:rsidR="00DB7CB8" w:rsidRPr="00DB7CB8" w:rsidRDefault="00DB7CB8" w:rsidP="00DB7CB8">
      <w:pPr>
        <w:shd w:val="clear" w:color="auto" w:fill="F7FBFB"/>
        <w:spacing w:after="0" w:line="240" w:lineRule="auto"/>
        <w:ind w:left="180"/>
        <w:rPr>
          <w:sz w:val="23"/>
          <w:szCs w:val="23"/>
        </w:rPr>
      </w:pPr>
      <w:r w:rsidRPr="00DB7CB8">
        <w:rPr>
          <w:sz w:val="23"/>
          <w:szCs w:val="23"/>
          <w:vertAlign w:val="superscript"/>
        </w:rPr>
        <w:t>9 </w:t>
      </w:r>
      <w:r w:rsidRPr="00DB7CB8">
        <w:rPr>
          <w:sz w:val="23"/>
          <w:szCs w:val="23"/>
        </w:rPr>
        <w:t xml:space="preserve">And if thine eye offend thee, pluck it out, and cast it from thee: </w:t>
      </w:r>
      <w:r w:rsidRPr="00DB7CB8">
        <w:rPr>
          <w:b/>
          <w:bCs/>
          <w:sz w:val="23"/>
          <w:szCs w:val="23"/>
        </w:rPr>
        <w:t>it is better for thee to enter into life with one eye, rather than having two eyes to be cast into hell fire</w:t>
      </w:r>
      <w:r w:rsidRPr="00DB7CB8">
        <w:rPr>
          <w:sz w:val="23"/>
          <w:szCs w:val="23"/>
        </w:rPr>
        <w:t>.”</w:t>
      </w:r>
      <w:r w:rsidRPr="00DB7CB8">
        <w:rPr>
          <w:rFonts w:asciiTheme="majorBidi" w:eastAsia="Calibri" w:hAnsiTheme="majorBidi" w:cstheme="majorBidi"/>
          <w:b/>
          <w:bCs/>
          <w:color w:val="000000" w:themeColor="text1"/>
          <w:sz w:val="16"/>
          <w:szCs w:val="16"/>
        </w:rPr>
        <w:t xml:space="preserve"> (KJV)</w:t>
      </w:r>
    </w:p>
    <w:p w:rsidR="00DB7CB8" w:rsidRPr="00DB7CB8" w:rsidRDefault="00DB7CB8" w:rsidP="00DB7CB8">
      <w:pPr>
        <w:spacing w:after="0" w:line="240" w:lineRule="auto"/>
        <w:rPr>
          <w:sz w:val="23"/>
          <w:szCs w:val="23"/>
        </w:rPr>
      </w:pPr>
    </w:p>
    <w:p w:rsidR="005E72FC" w:rsidRPr="005E72FC" w:rsidRDefault="005E72FC" w:rsidP="004C20B6">
      <w:pPr>
        <w:shd w:val="clear" w:color="auto" w:fill="F7FBFB"/>
        <w:spacing w:after="0" w:line="240" w:lineRule="auto"/>
        <w:ind w:left="270"/>
        <w:rPr>
          <w:b/>
          <w:bCs/>
          <w:color w:val="000000" w:themeColor="text1"/>
          <w:sz w:val="23"/>
          <w:szCs w:val="23"/>
        </w:rPr>
      </w:pPr>
      <w:r w:rsidRPr="005E72FC">
        <w:rPr>
          <w:b/>
          <w:bCs/>
          <w:color w:val="000000" w:themeColor="text1"/>
          <w:sz w:val="23"/>
          <w:szCs w:val="23"/>
        </w:rPr>
        <w:t xml:space="preserve">Hebrews 12:13-14 </w:t>
      </w:r>
      <w:r w:rsidR="004C20B6">
        <w:rPr>
          <w:b/>
          <w:bCs/>
          <w:color w:val="000000" w:themeColor="text1"/>
          <w:sz w:val="23"/>
          <w:szCs w:val="23"/>
        </w:rPr>
        <w:t xml:space="preserve"> </w:t>
      </w:r>
    </w:p>
    <w:p w:rsidR="005E72FC" w:rsidRPr="005E72FC" w:rsidRDefault="004C20B6" w:rsidP="004C20B6">
      <w:pPr>
        <w:shd w:val="clear" w:color="auto" w:fill="F7FBFB"/>
        <w:spacing w:after="0" w:line="240" w:lineRule="auto"/>
        <w:ind w:left="270"/>
        <w:rPr>
          <w:color w:val="000000" w:themeColor="text1"/>
          <w:sz w:val="23"/>
          <w:szCs w:val="23"/>
        </w:rPr>
      </w:pPr>
      <w:r>
        <w:rPr>
          <w:color w:val="000000" w:themeColor="text1"/>
          <w:sz w:val="23"/>
          <w:szCs w:val="23"/>
        </w:rPr>
        <w:t>“</w:t>
      </w:r>
      <w:r w:rsidR="005E72FC" w:rsidRPr="005E72FC">
        <w:rPr>
          <w:color w:val="000000" w:themeColor="text1"/>
          <w:sz w:val="23"/>
          <w:szCs w:val="23"/>
        </w:rPr>
        <w:t xml:space="preserve">And make straight paths for your feet, lest that which is </w:t>
      </w:r>
      <w:r w:rsidR="005E72FC" w:rsidRPr="004C20B6">
        <w:rPr>
          <w:color w:val="C00000"/>
          <w:sz w:val="23"/>
          <w:szCs w:val="23"/>
        </w:rPr>
        <w:t xml:space="preserve">lame </w:t>
      </w:r>
      <w:r w:rsidRPr="00313D0F">
        <w:rPr>
          <w:rFonts w:eastAsia="Calibri" w:cs="Arial"/>
          <w:color w:val="000000" w:themeColor="text1"/>
          <w:sz w:val="23"/>
          <w:szCs w:val="23"/>
          <w:vertAlign w:val="superscript"/>
        </w:rPr>
        <w:t>(</w:t>
      </w:r>
      <w:r>
        <w:rPr>
          <w:rFonts w:eastAsia="Calibri" w:cs="Arial"/>
          <w:color w:val="000000" w:themeColor="text1"/>
          <w:sz w:val="23"/>
          <w:szCs w:val="23"/>
          <w:vertAlign w:val="superscript"/>
        </w:rPr>
        <w:t>5560</w:t>
      </w:r>
      <w:r w:rsidRPr="00313D0F">
        <w:rPr>
          <w:rFonts w:eastAsia="Calibri" w:cs="Arial"/>
          <w:color w:val="000000" w:themeColor="text1"/>
          <w:sz w:val="23"/>
          <w:szCs w:val="23"/>
          <w:vertAlign w:val="superscript"/>
        </w:rPr>
        <w:t xml:space="preserve">) </w:t>
      </w:r>
      <w:r w:rsidR="005E72FC" w:rsidRPr="005E72FC">
        <w:rPr>
          <w:color w:val="000000" w:themeColor="text1"/>
          <w:sz w:val="23"/>
          <w:szCs w:val="23"/>
        </w:rPr>
        <w:t>be turned out of the way; but let it rather be healed.</w:t>
      </w:r>
    </w:p>
    <w:p w:rsidR="005E72FC" w:rsidRPr="005E72FC" w:rsidRDefault="005E72FC" w:rsidP="00425A08">
      <w:pPr>
        <w:shd w:val="clear" w:color="auto" w:fill="F7FBFB"/>
        <w:spacing w:after="0" w:line="240" w:lineRule="auto"/>
        <w:ind w:left="270"/>
        <w:rPr>
          <w:color w:val="000000" w:themeColor="text1"/>
          <w:sz w:val="23"/>
          <w:szCs w:val="23"/>
        </w:rPr>
      </w:pPr>
      <w:r w:rsidRPr="005E72FC">
        <w:rPr>
          <w:color w:val="000000" w:themeColor="text1"/>
          <w:sz w:val="23"/>
          <w:szCs w:val="23"/>
          <w:vertAlign w:val="superscript"/>
        </w:rPr>
        <w:t>14 </w:t>
      </w:r>
      <w:r w:rsidRPr="005E72FC">
        <w:rPr>
          <w:color w:val="000000" w:themeColor="text1"/>
          <w:sz w:val="23"/>
          <w:szCs w:val="23"/>
        </w:rPr>
        <w:t xml:space="preserve">Follow peace with all men, and </w:t>
      </w:r>
      <w:r w:rsidRPr="00425A08">
        <w:rPr>
          <w:color w:val="C00000"/>
          <w:sz w:val="23"/>
          <w:szCs w:val="23"/>
        </w:rPr>
        <w:t>holiness</w:t>
      </w:r>
      <w:r w:rsidRPr="005E72FC">
        <w:rPr>
          <w:color w:val="000000" w:themeColor="text1"/>
          <w:sz w:val="23"/>
          <w:szCs w:val="23"/>
        </w:rPr>
        <w:t>,</w:t>
      </w:r>
      <w:r w:rsidR="00425A08" w:rsidRPr="00425A08">
        <w:rPr>
          <w:rFonts w:eastAsia="Calibri" w:cs="Arial"/>
          <w:color w:val="000000" w:themeColor="text1"/>
          <w:sz w:val="23"/>
          <w:szCs w:val="23"/>
          <w:vertAlign w:val="superscript"/>
        </w:rPr>
        <w:t xml:space="preserve"> </w:t>
      </w:r>
      <w:r w:rsidR="00425A08" w:rsidRPr="00313D0F">
        <w:rPr>
          <w:rFonts w:eastAsia="Calibri" w:cs="Arial"/>
          <w:color w:val="000000" w:themeColor="text1"/>
          <w:sz w:val="23"/>
          <w:szCs w:val="23"/>
          <w:vertAlign w:val="superscript"/>
        </w:rPr>
        <w:t>(</w:t>
      </w:r>
      <w:r w:rsidR="00425A08">
        <w:rPr>
          <w:rFonts w:eastAsia="Calibri" w:cs="Arial"/>
          <w:color w:val="000000" w:themeColor="text1"/>
          <w:sz w:val="23"/>
          <w:szCs w:val="23"/>
          <w:vertAlign w:val="superscript"/>
        </w:rPr>
        <w:t>38</w:t>
      </w:r>
      <w:r w:rsidR="00425A08" w:rsidRPr="00313D0F">
        <w:rPr>
          <w:rFonts w:eastAsia="Calibri" w:cs="Arial"/>
          <w:color w:val="000000" w:themeColor="text1"/>
          <w:sz w:val="23"/>
          <w:szCs w:val="23"/>
          <w:vertAlign w:val="superscript"/>
        </w:rPr>
        <w:t xml:space="preserve">) </w:t>
      </w:r>
      <w:r w:rsidR="00425A08" w:rsidRPr="00DB7CB8">
        <w:rPr>
          <w:sz w:val="23"/>
          <w:szCs w:val="23"/>
        </w:rPr>
        <w:t>without</w:t>
      </w:r>
      <w:r w:rsidRPr="005E72FC">
        <w:rPr>
          <w:color w:val="000000" w:themeColor="text1"/>
          <w:sz w:val="23"/>
          <w:szCs w:val="23"/>
        </w:rPr>
        <w:t xml:space="preserve"> which no man shall see the Lord:</w:t>
      </w:r>
      <w:r w:rsidR="004C20B6">
        <w:rPr>
          <w:color w:val="000000" w:themeColor="text1"/>
          <w:sz w:val="23"/>
          <w:szCs w:val="23"/>
        </w:rPr>
        <w:t>”</w:t>
      </w:r>
      <w:r w:rsidR="004C20B6" w:rsidRPr="004C20B6">
        <w:rPr>
          <w:rFonts w:asciiTheme="majorBidi" w:eastAsia="Calibri" w:hAnsiTheme="majorBidi" w:cstheme="majorBidi"/>
          <w:b/>
          <w:bCs/>
          <w:color w:val="000000" w:themeColor="text1"/>
          <w:sz w:val="16"/>
          <w:szCs w:val="16"/>
        </w:rPr>
        <w:t xml:space="preserve"> </w:t>
      </w:r>
      <w:r w:rsidR="004C20B6" w:rsidRPr="00DB7CB8">
        <w:rPr>
          <w:rFonts w:asciiTheme="majorBidi" w:eastAsia="Calibri" w:hAnsiTheme="majorBidi" w:cstheme="majorBidi"/>
          <w:b/>
          <w:bCs/>
          <w:color w:val="000000" w:themeColor="text1"/>
          <w:sz w:val="16"/>
          <w:szCs w:val="16"/>
        </w:rPr>
        <w:t>(KJV)</w:t>
      </w:r>
    </w:p>
    <w:p w:rsidR="007519C0" w:rsidRDefault="007519C0" w:rsidP="00DB7CB8">
      <w:pPr>
        <w:spacing w:after="0" w:line="240" w:lineRule="auto"/>
        <w:rPr>
          <w:color w:val="000000" w:themeColor="text1"/>
          <w:sz w:val="23"/>
          <w:szCs w:val="23"/>
        </w:rPr>
      </w:pPr>
    </w:p>
    <w:p w:rsidR="004C20B6" w:rsidRPr="004C20B6" w:rsidRDefault="004C20B6" w:rsidP="00950692">
      <w:pPr>
        <w:shd w:val="clear" w:color="auto" w:fill="FFFFF0"/>
        <w:spacing w:after="0" w:line="240" w:lineRule="auto"/>
        <w:ind w:left="360"/>
        <w:rPr>
          <w:b/>
          <w:bCs/>
          <w:color w:val="C00000"/>
          <w:sz w:val="20"/>
          <w:szCs w:val="20"/>
        </w:rPr>
      </w:pPr>
      <w:r w:rsidRPr="004C20B6">
        <w:rPr>
          <w:b/>
          <w:bCs/>
          <w:color w:val="C00000"/>
          <w:sz w:val="20"/>
          <w:szCs w:val="20"/>
        </w:rPr>
        <w:t>Halt</w:t>
      </w:r>
      <w:r>
        <w:rPr>
          <w:b/>
          <w:bCs/>
          <w:color w:val="C00000"/>
          <w:sz w:val="20"/>
          <w:szCs w:val="20"/>
        </w:rPr>
        <w:t>/Lame</w:t>
      </w:r>
      <w:r w:rsidRPr="004C20B6">
        <w:rPr>
          <w:b/>
          <w:bCs/>
          <w:color w:val="C00000"/>
          <w:sz w:val="20"/>
          <w:szCs w:val="20"/>
        </w:rPr>
        <w:t xml:space="preserve"> </w:t>
      </w:r>
      <w:r w:rsidRPr="004C20B6">
        <w:rPr>
          <w:b/>
          <w:bCs/>
          <w:color w:val="000000" w:themeColor="text1"/>
          <w:sz w:val="20"/>
          <w:szCs w:val="20"/>
        </w:rPr>
        <w:t xml:space="preserve">5560 </w:t>
      </w:r>
      <w:r w:rsidRPr="004C20B6">
        <w:rPr>
          <w:color w:val="000000" w:themeColor="text1"/>
          <w:sz w:val="20"/>
          <w:szCs w:val="20"/>
        </w:rPr>
        <w:t xml:space="preserve">– </w:t>
      </w:r>
      <w:r w:rsidRPr="004C20B6">
        <w:rPr>
          <w:b/>
          <w:bCs/>
          <w:color w:val="000000" w:themeColor="text1"/>
          <w:sz w:val="20"/>
          <w:szCs w:val="20"/>
          <w:lang w:val="en"/>
        </w:rPr>
        <w:t>χωλός</w:t>
      </w:r>
      <w:r w:rsidRPr="004C20B6">
        <w:rPr>
          <w:color w:val="000000" w:themeColor="text1"/>
          <w:sz w:val="20"/>
          <w:szCs w:val="20"/>
          <w:lang w:val="en"/>
        </w:rPr>
        <w:t xml:space="preserve"> </w:t>
      </w:r>
      <w:r w:rsidRPr="004C20B6">
        <w:rPr>
          <w:b/>
          <w:bCs/>
          <w:color w:val="000000" w:themeColor="text1"/>
          <w:sz w:val="20"/>
          <w:szCs w:val="20"/>
          <w:lang w:val="en"/>
        </w:rPr>
        <w:t>chōlós,</w:t>
      </w:r>
      <w:r w:rsidRPr="004C20B6">
        <w:rPr>
          <w:color w:val="000000" w:themeColor="text1"/>
          <w:sz w:val="20"/>
          <w:szCs w:val="20"/>
          <w:lang w:val="en"/>
        </w:rPr>
        <w:t xml:space="preserve"> kho-los'; apparently a primary word; "</w:t>
      </w:r>
      <w:r w:rsidRPr="004C20B6">
        <w:rPr>
          <w:color w:val="C00000"/>
          <w:sz w:val="20"/>
          <w:szCs w:val="20"/>
          <w:lang w:val="en"/>
        </w:rPr>
        <w:t>halt</w:t>
      </w:r>
      <w:r w:rsidRPr="004C20B6">
        <w:rPr>
          <w:color w:val="000000" w:themeColor="text1"/>
          <w:sz w:val="20"/>
          <w:szCs w:val="20"/>
          <w:lang w:val="en"/>
        </w:rPr>
        <w:t xml:space="preserve">", i.e. </w:t>
      </w:r>
      <w:r w:rsidR="00950692" w:rsidRPr="004C20B6">
        <w:rPr>
          <w:color w:val="C00000"/>
          <w:sz w:val="20"/>
          <w:szCs w:val="20"/>
          <w:lang w:val="en"/>
        </w:rPr>
        <w:t>limping</w:t>
      </w:r>
      <w:r w:rsidR="00950692">
        <w:rPr>
          <w:color w:val="C00000"/>
          <w:sz w:val="20"/>
          <w:szCs w:val="20"/>
          <w:lang w:val="en"/>
        </w:rPr>
        <w:t>: —</w:t>
      </w:r>
      <w:r w:rsidRPr="004C20B6">
        <w:rPr>
          <w:sz w:val="20"/>
          <w:szCs w:val="20"/>
        </w:rPr>
        <w:t xml:space="preserve"> </w:t>
      </w:r>
      <w:r w:rsidRPr="00E67E22">
        <w:rPr>
          <w:sz w:val="20"/>
          <w:szCs w:val="20"/>
        </w:rPr>
        <w:t xml:space="preserve">(Translated in King James Version as) </w:t>
      </w:r>
      <w:r w:rsidRPr="004C20B6">
        <w:rPr>
          <w:color w:val="000000" w:themeColor="text1"/>
          <w:sz w:val="20"/>
          <w:szCs w:val="20"/>
          <w:lang w:val="en"/>
        </w:rPr>
        <w:t>cripple, halt, lame.</w:t>
      </w:r>
    </w:p>
    <w:p w:rsidR="004C20B6" w:rsidRDefault="004C20B6" w:rsidP="004C20B6">
      <w:pPr>
        <w:spacing w:after="0" w:line="240" w:lineRule="auto"/>
        <w:ind w:left="360"/>
        <w:rPr>
          <w:color w:val="000000" w:themeColor="text1"/>
          <w:sz w:val="16"/>
          <w:szCs w:val="16"/>
        </w:rPr>
      </w:pPr>
    </w:p>
    <w:p w:rsidR="00425A08" w:rsidRPr="00503165" w:rsidRDefault="00425A08" w:rsidP="00425A08">
      <w:pPr>
        <w:shd w:val="clear" w:color="auto" w:fill="FFFFF0"/>
        <w:spacing w:after="0" w:line="240" w:lineRule="auto"/>
        <w:ind w:left="360"/>
        <w:rPr>
          <w:color w:val="000000" w:themeColor="text1"/>
          <w:sz w:val="20"/>
          <w:szCs w:val="20"/>
          <w:lang w:val="en"/>
        </w:rPr>
      </w:pPr>
      <w:r w:rsidRPr="00425A08">
        <w:rPr>
          <w:b/>
          <w:bCs/>
          <w:color w:val="C00000"/>
          <w:sz w:val="20"/>
          <w:szCs w:val="20"/>
        </w:rPr>
        <w:t xml:space="preserve">Holiness </w:t>
      </w:r>
      <w:r w:rsidRPr="00425A08">
        <w:rPr>
          <w:b/>
          <w:bCs/>
          <w:color w:val="000000" w:themeColor="text1"/>
          <w:sz w:val="20"/>
          <w:szCs w:val="20"/>
        </w:rPr>
        <w:t>38</w:t>
      </w:r>
      <w:r w:rsidRPr="00425A08">
        <w:rPr>
          <w:color w:val="000000" w:themeColor="text1"/>
          <w:sz w:val="20"/>
          <w:szCs w:val="20"/>
        </w:rPr>
        <w:t xml:space="preserve"> –</w:t>
      </w:r>
      <w:r w:rsidRPr="00503165">
        <w:rPr>
          <w:b/>
          <w:bCs/>
          <w:color w:val="000000" w:themeColor="text1"/>
          <w:sz w:val="20"/>
          <w:szCs w:val="20"/>
          <w:lang w:val="en"/>
        </w:rPr>
        <w:t>ἁγιασμός</w:t>
      </w:r>
      <w:r w:rsidRPr="00503165">
        <w:rPr>
          <w:color w:val="000000" w:themeColor="text1"/>
          <w:sz w:val="20"/>
          <w:szCs w:val="20"/>
          <w:lang w:val="en"/>
        </w:rPr>
        <w:t xml:space="preserve"> </w:t>
      </w:r>
      <w:r w:rsidRPr="00503165">
        <w:rPr>
          <w:b/>
          <w:bCs/>
          <w:color w:val="000000" w:themeColor="text1"/>
          <w:sz w:val="20"/>
          <w:szCs w:val="20"/>
          <w:lang w:val="en"/>
        </w:rPr>
        <w:t>hagiasmós,</w:t>
      </w:r>
      <w:r w:rsidRPr="00503165">
        <w:rPr>
          <w:color w:val="000000" w:themeColor="text1"/>
          <w:sz w:val="20"/>
          <w:szCs w:val="20"/>
          <w:lang w:val="en"/>
        </w:rPr>
        <w:t xml:space="preserve"> hag-ee-as-mos'; from </w:t>
      </w:r>
      <w:r w:rsidRPr="00503165">
        <w:rPr>
          <w:color w:val="0000FF"/>
          <w:sz w:val="20"/>
          <w:szCs w:val="20"/>
          <w:lang w:val="en"/>
        </w:rPr>
        <w:t>37</w:t>
      </w:r>
      <w:r w:rsidRPr="00503165">
        <w:rPr>
          <w:color w:val="000000" w:themeColor="text1"/>
          <w:sz w:val="20"/>
          <w:szCs w:val="20"/>
          <w:lang w:val="en"/>
        </w:rPr>
        <w:t xml:space="preserve">; properly, </w:t>
      </w:r>
      <w:r w:rsidRPr="00503165">
        <w:rPr>
          <w:color w:val="C00000"/>
          <w:sz w:val="20"/>
          <w:szCs w:val="20"/>
          <w:lang w:val="en"/>
        </w:rPr>
        <w:t xml:space="preserve">purification, i.e. </w:t>
      </w:r>
      <w:r w:rsidRPr="00503165">
        <w:rPr>
          <w:color w:val="000000" w:themeColor="text1"/>
          <w:sz w:val="20"/>
          <w:szCs w:val="20"/>
          <w:lang w:val="en"/>
        </w:rPr>
        <w:t>(</w:t>
      </w:r>
      <w:r w:rsidRPr="00503165">
        <w:rPr>
          <w:color w:val="C00000"/>
          <w:sz w:val="20"/>
          <w:szCs w:val="20"/>
          <w:lang w:val="en"/>
        </w:rPr>
        <w:t>the state</w:t>
      </w:r>
      <w:r w:rsidRPr="00503165">
        <w:rPr>
          <w:color w:val="000000" w:themeColor="text1"/>
          <w:sz w:val="20"/>
          <w:szCs w:val="20"/>
          <w:lang w:val="en"/>
        </w:rPr>
        <w:t xml:space="preserve">) </w:t>
      </w:r>
      <w:r w:rsidRPr="00503165">
        <w:rPr>
          <w:color w:val="C00000"/>
          <w:sz w:val="20"/>
          <w:szCs w:val="20"/>
          <w:lang w:val="en"/>
        </w:rPr>
        <w:t>purity</w:t>
      </w:r>
      <w:r w:rsidRPr="00503165">
        <w:rPr>
          <w:color w:val="000000" w:themeColor="text1"/>
          <w:sz w:val="20"/>
          <w:szCs w:val="20"/>
          <w:lang w:val="en"/>
        </w:rPr>
        <w:t>; concretely (</w:t>
      </w:r>
      <w:r w:rsidRPr="00503165">
        <w:rPr>
          <w:color w:val="C00000"/>
          <w:sz w:val="20"/>
          <w:szCs w:val="20"/>
          <w:lang w:val="en"/>
        </w:rPr>
        <w:t>by Hebraism</w:t>
      </w:r>
      <w:r w:rsidRPr="00503165">
        <w:rPr>
          <w:color w:val="000000" w:themeColor="text1"/>
          <w:sz w:val="20"/>
          <w:szCs w:val="20"/>
          <w:lang w:val="en"/>
        </w:rPr>
        <w:t xml:space="preserve">) </w:t>
      </w:r>
      <w:r w:rsidRPr="00503165">
        <w:rPr>
          <w:color w:val="C00000"/>
          <w:sz w:val="20"/>
          <w:szCs w:val="20"/>
          <w:lang w:val="en"/>
        </w:rPr>
        <w:t>a purifier</w:t>
      </w:r>
      <w:r w:rsidRPr="00503165">
        <w:rPr>
          <w:color w:val="000000" w:themeColor="text1"/>
          <w:sz w:val="20"/>
          <w:szCs w:val="20"/>
          <w:lang w:val="en"/>
        </w:rPr>
        <w:t>: —</w:t>
      </w:r>
      <w:r w:rsidRPr="00503165">
        <w:rPr>
          <w:sz w:val="20"/>
          <w:szCs w:val="20"/>
        </w:rPr>
        <w:t xml:space="preserve"> </w:t>
      </w:r>
      <w:r w:rsidRPr="005F2C2E">
        <w:rPr>
          <w:sz w:val="20"/>
          <w:szCs w:val="20"/>
        </w:rPr>
        <w:t xml:space="preserve">(Translated in King James Version as) </w:t>
      </w:r>
      <w:r w:rsidRPr="00503165">
        <w:rPr>
          <w:color w:val="000000" w:themeColor="text1"/>
          <w:sz w:val="20"/>
          <w:szCs w:val="20"/>
          <w:lang w:val="en"/>
        </w:rPr>
        <w:t>holiness, sanctification.</w:t>
      </w:r>
    </w:p>
    <w:p w:rsidR="00425A08" w:rsidRPr="00950692" w:rsidRDefault="00425A08" w:rsidP="004C20B6">
      <w:pPr>
        <w:spacing w:after="0" w:line="240" w:lineRule="auto"/>
        <w:ind w:left="360"/>
        <w:rPr>
          <w:color w:val="000000" w:themeColor="text1"/>
          <w:sz w:val="16"/>
          <w:szCs w:val="16"/>
        </w:rPr>
      </w:pPr>
    </w:p>
    <w:p w:rsidR="004C20B6" w:rsidRPr="004C20B6" w:rsidRDefault="004C20B6" w:rsidP="00950692">
      <w:pPr>
        <w:shd w:val="clear" w:color="auto" w:fill="FFFFF0"/>
        <w:spacing w:after="0" w:line="240" w:lineRule="auto"/>
        <w:ind w:left="360"/>
        <w:rPr>
          <w:color w:val="000000" w:themeColor="text1"/>
          <w:sz w:val="20"/>
          <w:szCs w:val="20"/>
        </w:rPr>
      </w:pPr>
      <w:r w:rsidRPr="004C20B6">
        <w:rPr>
          <w:b/>
          <w:bCs/>
          <w:color w:val="C00000"/>
          <w:sz w:val="20"/>
          <w:szCs w:val="20"/>
        </w:rPr>
        <w:t xml:space="preserve">Maimed </w:t>
      </w:r>
      <w:r w:rsidRPr="004C20B6">
        <w:rPr>
          <w:b/>
          <w:bCs/>
          <w:color w:val="000000" w:themeColor="text1"/>
          <w:sz w:val="20"/>
          <w:szCs w:val="20"/>
        </w:rPr>
        <w:t xml:space="preserve">2948 </w:t>
      </w:r>
      <w:r w:rsidRPr="004C20B6">
        <w:rPr>
          <w:color w:val="000000" w:themeColor="text1"/>
          <w:sz w:val="20"/>
          <w:szCs w:val="20"/>
        </w:rPr>
        <w:t xml:space="preserve">– </w:t>
      </w:r>
      <w:r w:rsidRPr="004C20B6">
        <w:rPr>
          <w:b/>
          <w:bCs/>
          <w:color w:val="000000" w:themeColor="text1"/>
          <w:sz w:val="20"/>
          <w:szCs w:val="20"/>
          <w:lang w:val="en"/>
        </w:rPr>
        <w:t>κυλλός</w:t>
      </w:r>
      <w:r w:rsidRPr="004C20B6">
        <w:rPr>
          <w:color w:val="000000" w:themeColor="text1"/>
          <w:sz w:val="20"/>
          <w:szCs w:val="20"/>
          <w:lang w:val="en"/>
        </w:rPr>
        <w:t xml:space="preserve"> </w:t>
      </w:r>
      <w:r w:rsidRPr="004C20B6">
        <w:rPr>
          <w:b/>
          <w:bCs/>
          <w:color w:val="000000" w:themeColor="text1"/>
          <w:sz w:val="20"/>
          <w:szCs w:val="20"/>
          <w:lang w:val="en"/>
        </w:rPr>
        <w:t>kyllós,</w:t>
      </w:r>
      <w:r w:rsidRPr="004C20B6">
        <w:rPr>
          <w:color w:val="000000" w:themeColor="text1"/>
          <w:sz w:val="20"/>
          <w:szCs w:val="20"/>
          <w:lang w:val="en"/>
        </w:rPr>
        <w:t xml:space="preserve"> kool-los'; from the same as 2947; </w:t>
      </w:r>
      <w:r w:rsidRPr="004C20B6">
        <w:rPr>
          <w:color w:val="C00000"/>
          <w:sz w:val="20"/>
          <w:szCs w:val="20"/>
          <w:lang w:val="en"/>
        </w:rPr>
        <w:t xml:space="preserve">rocking about, i.e. crippled </w:t>
      </w:r>
      <w:r w:rsidRPr="004C20B6">
        <w:rPr>
          <w:color w:val="000000" w:themeColor="text1"/>
          <w:sz w:val="20"/>
          <w:szCs w:val="20"/>
          <w:lang w:val="en"/>
        </w:rPr>
        <w:t>(</w:t>
      </w:r>
      <w:r w:rsidRPr="004C20B6">
        <w:rPr>
          <w:color w:val="C00000"/>
          <w:sz w:val="20"/>
          <w:szCs w:val="20"/>
          <w:lang w:val="en"/>
        </w:rPr>
        <w:t>maimed, in feet or hands</w:t>
      </w:r>
      <w:r w:rsidR="00950692" w:rsidRPr="004C20B6">
        <w:rPr>
          <w:color w:val="000000" w:themeColor="text1"/>
          <w:sz w:val="20"/>
          <w:szCs w:val="20"/>
          <w:lang w:val="en"/>
        </w:rPr>
        <w:t>)</w:t>
      </w:r>
      <w:r w:rsidR="00950692">
        <w:rPr>
          <w:color w:val="000000" w:themeColor="text1"/>
          <w:sz w:val="20"/>
          <w:szCs w:val="20"/>
          <w:lang w:val="en"/>
        </w:rPr>
        <w:t>:</w:t>
      </w:r>
      <w:r w:rsidRPr="004C20B6">
        <w:rPr>
          <w:color w:val="000000" w:themeColor="text1"/>
          <w:sz w:val="20"/>
          <w:szCs w:val="20"/>
          <w:lang w:val="en"/>
        </w:rPr>
        <w:t>—</w:t>
      </w:r>
      <w:r w:rsidRPr="004C20B6">
        <w:rPr>
          <w:sz w:val="20"/>
          <w:szCs w:val="20"/>
        </w:rPr>
        <w:t xml:space="preserve"> </w:t>
      </w:r>
      <w:r w:rsidRPr="00E67E22">
        <w:rPr>
          <w:sz w:val="20"/>
          <w:szCs w:val="20"/>
        </w:rPr>
        <w:t xml:space="preserve">(Translated in King James Version as) </w:t>
      </w:r>
      <w:r w:rsidRPr="004C20B6">
        <w:rPr>
          <w:color w:val="000000" w:themeColor="text1"/>
          <w:sz w:val="20"/>
          <w:szCs w:val="20"/>
          <w:lang w:val="en"/>
        </w:rPr>
        <w:t>maimed.</w:t>
      </w:r>
    </w:p>
    <w:p w:rsidR="00581FE1" w:rsidRPr="00581FE1" w:rsidRDefault="00581FE1" w:rsidP="00265609">
      <w:pPr>
        <w:spacing w:after="0" w:line="240" w:lineRule="auto"/>
        <w:rPr>
          <w:color w:val="000000" w:themeColor="text1"/>
          <w:sz w:val="28"/>
          <w:szCs w:val="28"/>
          <w:lang w:val="en"/>
        </w:rPr>
      </w:pPr>
    </w:p>
    <w:p w:rsidR="00265609" w:rsidRDefault="00265609" w:rsidP="00265609">
      <w:pPr>
        <w:spacing w:after="0" w:line="240" w:lineRule="auto"/>
        <w:rPr>
          <w:color w:val="000000" w:themeColor="text1"/>
          <w:sz w:val="23"/>
          <w:szCs w:val="23"/>
          <w:lang w:val="en"/>
        </w:rPr>
      </w:pPr>
      <w:r>
        <w:rPr>
          <w:color w:val="000000" w:themeColor="text1"/>
          <w:sz w:val="23"/>
          <w:szCs w:val="23"/>
          <w:lang w:val="en"/>
        </w:rPr>
        <w:t>In the parable of the sower Christ said:</w:t>
      </w:r>
    </w:p>
    <w:p w:rsidR="00265609" w:rsidRDefault="00265609" w:rsidP="00265609">
      <w:pPr>
        <w:spacing w:after="0" w:line="240" w:lineRule="auto"/>
        <w:rPr>
          <w:color w:val="000000" w:themeColor="text1"/>
          <w:sz w:val="23"/>
          <w:szCs w:val="23"/>
          <w:lang w:val="en"/>
        </w:rPr>
      </w:pPr>
    </w:p>
    <w:p w:rsidR="00265609" w:rsidRPr="003937FF" w:rsidRDefault="00265609" w:rsidP="00265609">
      <w:pPr>
        <w:shd w:val="clear" w:color="auto" w:fill="F7FBFB"/>
        <w:spacing w:after="0" w:line="240" w:lineRule="auto"/>
        <w:ind w:left="180"/>
        <w:rPr>
          <w:b/>
          <w:bCs/>
          <w:color w:val="000000" w:themeColor="text1"/>
          <w:sz w:val="23"/>
          <w:szCs w:val="23"/>
        </w:rPr>
      </w:pPr>
      <w:r w:rsidRPr="003937FF">
        <w:rPr>
          <w:b/>
          <w:bCs/>
          <w:color w:val="000000" w:themeColor="text1"/>
          <w:sz w:val="23"/>
          <w:szCs w:val="23"/>
        </w:rPr>
        <w:t xml:space="preserve">Matthew 13:18-23 </w:t>
      </w:r>
      <w:r>
        <w:rPr>
          <w:b/>
          <w:bCs/>
          <w:color w:val="000000" w:themeColor="text1"/>
          <w:sz w:val="23"/>
          <w:szCs w:val="23"/>
        </w:rPr>
        <w:t xml:space="preserve"> </w:t>
      </w:r>
    </w:p>
    <w:p w:rsidR="00265609" w:rsidRPr="003937FF" w:rsidRDefault="00265609" w:rsidP="00265609">
      <w:pPr>
        <w:shd w:val="clear" w:color="auto" w:fill="F7FBFB"/>
        <w:spacing w:after="0" w:line="240" w:lineRule="auto"/>
        <w:ind w:left="180"/>
        <w:rPr>
          <w:color w:val="000000" w:themeColor="text1"/>
          <w:sz w:val="23"/>
          <w:szCs w:val="23"/>
        </w:rPr>
      </w:pPr>
      <w:r w:rsidRPr="00702AEA">
        <w:rPr>
          <w:color w:val="000000" w:themeColor="text1"/>
          <w:sz w:val="23"/>
          <w:szCs w:val="23"/>
        </w:rPr>
        <w:t>“</w:t>
      </w:r>
      <w:r w:rsidRPr="003937FF">
        <w:rPr>
          <w:color w:val="000000" w:themeColor="text1"/>
          <w:sz w:val="23"/>
          <w:szCs w:val="23"/>
        </w:rPr>
        <w:t>Hear ye therefore the parable of the sower.</w:t>
      </w:r>
    </w:p>
    <w:p w:rsidR="00265609" w:rsidRPr="003937FF" w:rsidRDefault="00265609" w:rsidP="00265609">
      <w:pPr>
        <w:shd w:val="clear" w:color="auto" w:fill="F7FBFB"/>
        <w:spacing w:after="0" w:line="240" w:lineRule="auto"/>
        <w:ind w:left="180"/>
        <w:rPr>
          <w:color w:val="000000" w:themeColor="text1"/>
          <w:sz w:val="23"/>
          <w:szCs w:val="23"/>
        </w:rPr>
      </w:pPr>
      <w:r w:rsidRPr="003937FF">
        <w:rPr>
          <w:color w:val="000000" w:themeColor="text1"/>
          <w:sz w:val="23"/>
          <w:szCs w:val="23"/>
          <w:vertAlign w:val="superscript"/>
        </w:rPr>
        <w:t>19 </w:t>
      </w:r>
      <w:r w:rsidRPr="003937FF">
        <w:rPr>
          <w:color w:val="000000" w:themeColor="text1"/>
          <w:sz w:val="23"/>
          <w:szCs w:val="23"/>
        </w:rPr>
        <w:t xml:space="preserve">When any one heareth the word of the </w:t>
      </w:r>
      <w:r w:rsidRPr="00A50772">
        <w:rPr>
          <w:color w:val="0000FF"/>
          <w:sz w:val="23"/>
          <w:szCs w:val="23"/>
        </w:rPr>
        <w:t>kingdom</w:t>
      </w:r>
      <w:r w:rsidRPr="003937FF">
        <w:rPr>
          <w:color w:val="000000" w:themeColor="text1"/>
          <w:sz w:val="23"/>
          <w:szCs w:val="23"/>
        </w:rPr>
        <w:t xml:space="preserve">, </w:t>
      </w:r>
      <w:r w:rsidRPr="00313D0F">
        <w:rPr>
          <w:rFonts w:eastAsia="Calibri" w:cs="Arial"/>
          <w:color w:val="000000" w:themeColor="text1"/>
          <w:sz w:val="23"/>
          <w:szCs w:val="23"/>
          <w:vertAlign w:val="superscript"/>
        </w:rPr>
        <w:t>(</w:t>
      </w:r>
      <w:r>
        <w:rPr>
          <w:rFonts w:eastAsia="Calibri" w:cs="Arial"/>
          <w:color w:val="000000" w:themeColor="text1"/>
          <w:sz w:val="23"/>
          <w:szCs w:val="23"/>
          <w:vertAlign w:val="superscript"/>
        </w:rPr>
        <w:t>932</w:t>
      </w:r>
      <w:r w:rsidRPr="00313D0F">
        <w:rPr>
          <w:rFonts w:eastAsia="Calibri" w:cs="Arial"/>
          <w:color w:val="000000" w:themeColor="text1"/>
          <w:sz w:val="23"/>
          <w:szCs w:val="23"/>
          <w:vertAlign w:val="superscript"/>
        </w:rPr>
        <w:t xml:space="preserve">) </w:t>
      </w:r>
      <w:r w:rsidRPr="003937FF">
        <w:rPr>
          <w:color w:val="000000" w:themeColor="text1"/>
          <w:sz w:val="23"/>
          <w:szCs w:val="23"/>
        </w:rPr>
        <w:t>and understandeth it not, then cometh the wicked one, and catcheth away that which was sown in his heart. This is he which received seed by the way side.</w:t>
      </w:r>
    </w:p>
    <w:p w:rsidR="00265609" w:rsidRPr="003937FF" w:rsidRDefault="00265609" w:rsidP="00581FE1">
      <w:pPr>
        <w:shd w:val="clear" w:color="auto" w:fill="F7FBFB"/>
        <w:spacing w:after="0" w:line="240" w:lineRule="auto"/>
        <w:ind w:left="180"/>
        <w:rPr>
          <w:color w:val="000000" w:themeColor="text1"/>
          <w:sz w:val="23"/>
          <w:szCs w:val="23"/>
        </w:rPr>
      </w:pPr>
      <w:r w:rsidRPr="003937FF">
        <w:rPr>
          <w:color w:val="000000" w:themeColor="text1"/>
          <w:sz w:val="23"/>
          <w:szCs w:val="23"/>
          <w:vertAlign w:val="superscript"/>
        </w:rPr>
        <w:t>20 </w:t>
      </w:r>
      <w:r w:rsidRPr="003937FF">
        <w:rPr>
          <w:color w:val="000000" w:themeColor="text1"/>
          <w:sz w:val="23"/>
          <w:szCs w:val="23"/>
        </w:rPr>
        <w:t xml:space="preserve">But he that received the seed into stony places, the same is he that heareth the word, and </w:t>
      </w:r>
      <w:r w:rsidRPr="00581FE1">
        <w:rPr>
          <w:color w:val="C00000"/>
          <w:sz w:val="23"/>
          <w:szCs w:val="23"/>
        </w:rPr>
        <w:t xml:space="preserve">anon </w:t>
      </w:r>
      <w:r w:rsidR="00581FE1" w:rsidRPr="00313D0F">
        <w:rPr>
          <w:rFonts w:eastAsia="Calibri" w:cs="Arial"/>
          <w:color w:val="000000" w:themeColor="text1"/>
          <w:sz w:val="23"/>
          <w:szCs w:val="23"/>
          <w:vertAlign w:val="superscript"/>
        </w:rPr>
        <w:t>(</w:t>
      </w:r>
      <w:r w:rsidR="00581FE1">
        <w:rPr>
          <w:rFonts w:eastAsia="Calibri" w:cs="Arial"/>
          <w:color w:val="000000" w:themeColor="text1"/>
          <w:sz w:val="23"/>
          <w:szCs w:val="23"/>
          <w:vertAlign w:val="superscript"/>
        </w:rPr>
        <w:t>2117</w:t>
      </w:r>
      <w:r w:rsidR="00581FE1" w:rsidRPr="00313D0F">
        <w:rPr>
          <w:rFonts w:eastAsia="Calibri" w:cs="Arial"/>
          <w:color w:val="000000" w:themeColor="text1"/>
          <w:sz w:val="23"/>
          <w:szCs w:val="23"/>
          <w:vertAlign w:val="superscript"/>
        </w:rPr>
        <w:t xml:space="preserve">) </w:t>
      </w:r>
      <w:r w:rsidRPr="003937FF">
        <w:rPr>
          <w:color w:val="000000" w:themeColor="text1"/>
          <w:sz w:val="23"/>
          <w:szCs w:val="23"/>
        </w:rPr>
        <w:t>with joy receiveth it;</w:t>
      </w:r>
    </w:p>
    <w:p w:rsidR="00265609" w:rsidRPr="005454AA" w:rsidRDefault="00265609" w:rsidP="00425A08">
      <w:pPr>
        <w:shd w:val="clear" w:color="auto" w:fill="F7FBFB"/>
        <w:spacing w:after="0" w:line="240" w:lineRule="auto"/>
        <w:ind w:left="180"/>
        <w:rPr>
          <w:b/>
          <w:bCs/>
          <w:color w:val="000000" w:themeColor="text1"/>
          <w:sz w:val="23"/>
          <w:szCs w:val="23"/>
        </w:rPr>
      </w:pPr>
      <w:r w:rsidRPr="003937FF">
        <w:rPr>
          <w:color w:val="000000" w:themeColor="text1"/>
          <w:sz w:val="23"/>
          <w:szCs w:val="23"/>
          <w:vertAlign w:val="superscript"/>
        </w:rPr>
        <w:t>21 </w:t>
      </w:r>
      <w:r w:rsidRPr="005454AA">
        <w:rPr>
          <w:b/>
          <w:bCs/>
          <w:color w:val="000000" w:themeColor="text1"/>
          <w:sz w:val="23"/>
          <w:szCs w:val="23"/>
        </w:rPr>
        <w:t xml:space="preserve">Yet hath he not root in himself, but dureth for a while: for when </w:t>
      </w:r>
      <w:r w:rsidR="00425A08" w:rsidRPr="00581FE1">
        <w:rPr>
          <w:b/>
          <w:bCs/>
          <w:color w:val="0000FF"/>
          <w:sz w:val="23"/>
          <w:szCs w:val="23"/>
        </w:rPr>
        <w:t xml:space="preserve">tribulation </w:t>
      </w:r>
      <w:r w:rsidR="00425A08" w:rsidRPr="00581FE1">
        <w:rPr>
          <w:rFonts w:eastAsia="Calibri" w:cs="Arial"/>
          <w:color w:val="000000" w:themeColor="text1"/>
          <w:sz w:val="23"/>
          <w:szCs w:val="23"/>
          <w:vertAlign w:val="superscript"/>
        </w:rPr>
        <w:t>(</w:t>
      </w:r>
      <w:r w:rsidR="00425A08">
        <w:rPr>
          <w:rFonts w:eastAsia="Calibri" w:cs="Arial"/>
          <w:color w:val="000000" w:themeColor="text1"/>
          <w:sz w:val="23"/>
          <w:szCs w:val="23"/>
          <w:vertAlign w:val="superscript"/>
        </w:rPr>
        <w:t xml:space="preserve">2347 </w:t>
      </w:r>
      <w:r w:rsidR="00425A08" w:rsidRPr="00313D0F">
        <w:rPr>
          <w:rFonts w:eastAsia="Calibri" w:cs="Arial"/>
          <w:color w:val="000000" w:themeColor="text1"/>
          <w:sz w:val="23"/>
          <w:szCs w:val="23"/>
          <w:vertAlign w:val="superscript"/>
        </w:rPr>
        <w:t>)</w:t>
      </w:r>
      <w:r w:rsidR="00425A08">
        <w:rPr>
          <w:rFonts w:eastAsia="Calibri" w:cs="Arial"/>
          <w:color w:val="000000" w:themeColor="text1"/>
          <w:sz w:val="23"/>
          <w:szCs w:val="23"/>
          <w:vertAlign w:val="superscript"/>
        </w:rPr>
        <w:t xml:space="preserve"> </w:t>
      </w:r>
      <w:r w:rsidRPr="005454AA">
        <w:rPr>
          <w:b/>
          <w:bCs/>
          <w:color w:val="000000" w:themeColor="text1"/>
          <w:sz w:val="23"/>
          <w:szCs w:val="23"/>
        </w:rPr>
        <w:t xml:space="preserve">or persecution ariseth because of the word, by and by he is </w:t>
      </w:r>
      <w:r w:rsidRPr="00581FE1">
        <w:rPr>
          <w:b/>
          <w:bCs/>
          <w:color w:val="C00000"/>
          <w:sz w:val="23"/>
          <w:szCs w:val="23"/>
        </w:rPr>
        <w:t>offended</w:t>
      </w:r>
      <w:r w:rsidRPr="005454AA">
        <w:rPr>
          <w:b/>
          <w:bCs/>
          <w:color w:val="000000" w:themeColor="text1"/>
          <w:sz w:val="23"/>
          <w:szCs w:val="23"/>
        </w:rPr>
        <w:t>.</w:t>
      </w:r>
      <w:r w:rsidR="00581FE1" w:rsidRPr="00581FE1">
        <w:rPr>
          <w:rFonts w:eastAsia="Calibri" w:cs="Arial"/>
          <w:color w:val="000000" w:themeColor="text1"/>
          <w:sz w:val="23"/>
          <w:szCs w:val="23"/>
          <w:vertAlign w:val="superscript"/>
        </w:rPr>
        <w:t xml:space="preserve"> </w:t>
      </w:r>
      <w:r w:rsidR="00581FE1" w:rsidRPr="00313D0F">
        <w:rPr>
          <w:rFonts w:eastAsia="Calibri" w:cs="Arial"/>
          <w:color w:val="000000" w:themeColor="text1"/>
          <w:sz w:val="23"/>
          <w:szCs w:val="23"/>
          <w:vertAlign w:val="superscript"/>
        </w:rPr>
        <w:t>(</w:t>
      </w:r>
      <w:r w:rsidR="00581FE1">
        <w:rPr>
          <w:rFonts w:eastAsia="Calibri" w:cs="Arial"/>
          <w:color w:val="000000" w:themeColor="text1"/>
          <w:sz w:val="23"/>
          <w:szCs w:val="23"/>
          <w:vertAlign w:val="superscript"/>
        </w:rPr>
        <w:t>4624</w:t>
      </w:r>
      <w:r w:rsidR="00581FE1" w:rsidRPr="00313D0F">
        <w:rPr>
          <w:rFonts w:eastAsia="Calibri" w:cs="Arial"/>
          <w:color w:val="000000" w:themeColor="text1"/>
          <w:sz w:val="23"/>
          <w:szCs w:val="23"/>
          <w:vertAlign w:val="superscript"/>
        </w:rPr>
        <w:t>)</w:t>
      </w:r>
    </w:p>
    <w:p w:rsidR="00265609" w:rsidRPr="005454AA" w:rsidRDefault="00265609" w:rsidP="00D80373">
      <w:pPr>
        <w:shd w:val="clear" w:color="auto" w:fill="F7FBFB"/>
        <w:spacing w:after="0" w:line="240" w:lineRule="auto"/>
        <w:ind w:left="180"/>
        <w:rPr>
          <w:b/>
          <w:bCs/>
          <w:color w:val="000000" w:themeColor="text1"/>
          <w:sz w:val="23"/>
          <w:szCs w:val="23"/>
        </w:rPr>
      </w:pPr>
      <w:r w:rsidRPr="003937FF">
        <w:rPr>
          <w:color w:val="000000" w:themeColor="text1"/>
          <w:sz w:val="23"/>
          <w:szCs w:val="23"/>
          <w:vertAlign w:val="superscript"/>
        </w:rPr>
        <w:t>22 </w:t>
      </w:r>
      <w:r w:rsidRPr="005454AA">
        <w:rPr>
          <w:b/>
          <w:bCs/>
          <w:color w:val="000000" w:themeColor="text1"/>
          <w:sz w:val="23"/>
          <w:szCs w:val="23"/>
        </w:rPr>
        <w:t xml:space="preserve">He also that received seed among the thorns is he that heareth the word; and </w:t>
      </w:r>
      <w:r w:rsidRPr="005454AA">
        <w:rPr>
          <w:b/>
          <w:bCs/>
          <w:color w:val="000000" w:themeColor="text1"/>
          <w:sz w:val="23"/>
          <w:szCs w:val="23"/>
          <w:u w:val="single" w:color="FF0000"/>
        </w:rPr>
        <w:t xml:space="preserve">the </w:t>
      </w:r>
      <w:r w:rsidRPr="00D80373">
        <w:rPr>
          <w:b/>
          <w:bCs/>
          <w:color w:val="C00000"/>
          <w:sz w:val="23"/>
          <w:szCs w:val="23"/>
          <w:u w:val="single" w:color="FF0000"/>
        </w:rPr>
        <w:t xml:space="preserve">care </w:t>
      </w:r>
      <w:r w:rsidR="00581FE1" w:rsidRPr="00D80373">
        <w:rPr>
          <w:rFonts w:eastAsia="Calibri" w:cs="Arial"/>
          <w:color w:val="000000" w:themeColor="text1"/>
          <w:sz w:val="23"/>
          <w:szCs w:val="23"/>
          <w:u w:val="single" w:color="FF0000"/>
          <w:vertAlign w:val="superscript"/>
        </w:rPr>
        <w:t>(</w:t>
      </w:r>
      <w:r w:rsidR="00D80373" w:rsidRPr="00D80373">
        <w:rPr>
          <w:rFonts w:eastAsia="Calibri" w:cs="Arial"/>
          <w:color w:val="000000" w:themeColor="text1"/>
          <w:sz w:val="23"/>
          <w:szCs w:val="23"/>
          <w:u w:val="single" w:color="FF0000"/>
          <w:vertAlign w:val="superscript"/>
        </w:rPr>
        <w:t>3308</w:t>
      </w:r>
      <w:r w:rsidR="00581FE1" w:rsidRPr="00D80373">
        <w:rPr>
          <w:rFonts w:eastAsia="Calibri" w:cs="Arial"/>
          <w:color w:val="000000" w:themeColor="text1"/>
          <w:sz w:val="23"/>
          <w:szCs w:val="23"/>
          <w:u w:val="single" w:color="FF0000"/>
          <w:vertAlign w:val="superscript"/>
        </w:rPr>
        <w:t xml:space="preserve">) </w:t>
      </w:r>
      <w:r w:rsidRPr="00D80373">
        <w:rPr>
          <w:b/>
          <w:bCs/>
          <w:color w:val="000000" w:themeColor="text1"/>
          <w:sz w:val="23"/>
          <w:szCs w:val="23"/>
          <w:u w:val="single" w:color="FF0000"/>
        </w:rPr>
        <w:t>of</w:t>
      </w:r>
      <w:r w:rsidRPr="005454AA">
        <w:rPr>
          <w:b/>
          <w:bCs/>
          <w:color w:val="000000" w:themeColor="text1"/>
          <w:sz w:val="23"/>
          <w:szCs w:val="23"/>
          <w:u w:val="single" w:color="FF0000"/>
        </w:rPr>
        <w:t xml:space="preserve"> this world, and the </w:t>
      </w:r>
      <w:r w:rsidRPr="00D80373">
        <w:rPr>
          <w:b/>
          <w:bCs/>
          <w:color w:val="C00000"/>
          <w:sz w:val="23"/>
          <w:szCs w:val="23"/>
          <w:u w:val="single" w:color="FF0000"/>
        </w:rPr>
        <w:t xml:space="preserve">deceitfulness </w:t>
      </w:r>
      <w:r w:rsidR="00D80373" w:rsidRPr="00D80373">
        <w:rPr>
          <w:rFonts w:eastAsia="Calibri" w:cs="Arial"/>
          <w:color w:val="000000" w:themeColor="text1"/>
          <w:sz w:val="23"/>
          <w:szCs w:val="23"/>
          <w:u w:val="single" w:color="FF0000"/>
          <w:vertAlign w:val="superscript"/>
        </w:rPr>
        <w:t>(539 )</w:t>
      </w:r>
      <w:r w:rsidRPr="00D80373">
        <w:rPr>
          <w:b/>
          <w:bCs/>
          <w:color w:val="000000" w:themeColor="text1"/>
          <w:sz w:val="23"/>
          <w:szCs w:val="23"/>
          <w:u w:val="single" w:color="FF0000"/>
        </w:rPr>
        <w:t>of</w:t>
      </w:r>
      <w:r w:rsidRPr="005454AA">
        <w:rPr>
          <w:b/>
          <w:bCs/>
          <w:color w:val="000000" w:themeColor="text1"/>
          <w:sz w:val="23"/>
          <w:szCs w:val="23"/>
          <w:u w:val="single" w:color="FF0000"/>
        </w:rPr>
        <w:t xml:space="preserve"> riches, </w:t>
      </w:r>
      <w:r w:rsidRPr="00D80373">
        <w:rPr>
          <w:b/>
          <w:bCs/>
          <w:color w:val="C00000"/>
          <w:sz w:val="23"/>
          <w:szCs w:val="23"/>
          <w:u w:val="single" w:color="FF0000"/>
        </w:rPr>
        <w:t xml:space="preserve">choke </w:t>
      </w:r>
      <w:r w:rsidR="00D80373" w:rsidRPr="00D80373">
        <w:rPr>
          <w:rFonts w:eastAsia="Calibri" w:cs="Arial"/>
          <w:color w:val="000000" w:themeColor="text1"/>
          <w:sz w:val="23"/>
          <w:szCs w:val="23"/>
          <w:u w:val="single" w:color="FF0000"/>
          <w:vertAlign w:val="superscript"/>
        </w:rPr>
        <w:t xml:space="preserve">(4846) </w:t>
      </w:r>
      <w:r w:rsidRPr="00D80373">
        <w:rPr>
          <w:b/>
          <w:bCs/>
          <w:color w:val="000000" w:themeColor="text1"/>
          <w:sz w:val="23"/>
          <w:szCs w:val="23"/>
          <w:u w:val="single" w:color="FF0000"/>
        </w:rPr>
        <w:t>the word</w:t>
      </w:r>
      <w:r w:rsidRPr="005454AA">
        <w:rPr>
          <w:b/>
          <w:bCs/>
          <w:color w:val="000000" w:themeColor="text1"/>
          <w:sz w:val="23"/>
          <w:szCs w:val="23"/>
          <w:u w:val="single" w:color="FF0000"/>
        </w:rPr>
        <w:t>, and he becometh unfruitful</w:t>
      </w:r>
      <w:r w:rsidRPr="005454AA">
        <w:rPr>
          <w:b/>
          <w:bCs/>
          <w:color w:val="000000" w:themeColor="text1"/>
          <w:sz w:val="23"/>
          <w:szCs w:val="23"/>
        </w:rPr>
        <w:t>.</w:t>
      </w:r>
    </w:p>
    <w:p w:rsidR="00265609" w:rsidRPr="003937FF" w:rsidRDefault="00265609" w:rsidP="00D80373">
      <w:pPr>
        <w:shd w:val="clear" w:color="auto" w:fill="F7FBFB"/>
        <w:spacing w:after="0" w:line="240" w:lineRule="auto"/>
        <w:ind w:left="180"/>
        <w:rPr>
          <w:color w:val="000000" w:themeColor="text1"/>
          <w:sz w:val="23"/>
          <w:szCs w:val="23"/>
        </w:rPr>
      </w:pPr>
      <w:r w:rsidRPr="003937FF">
        <w:rPr>
          <w:color w:val="000000" w:themeColor="text1"/>
          <w:sz w:val="23"/>
          <w:szCs w:val="23"/>
          <w:vertAlign w:val="superscript"/>
        </w:rPr>
        <w:t>23 </w:t>
      </w:r>
      <w:r w:rsidRPr="003937FF">
        <w:rPr>
          <w:color w:val="000000" w:themeColor="text1"/>
          <w:sz w:val="23"/>
          <w:szCs w:val="23"/>
        </w:rPr>
        <w:t xml:space="preserve">But he that received seed into the good ground is he that heareth the word, and </w:t>
      </w:r>
      <w:r w:rsidRPr="00D80373">
        <w:rPr>
          <w:color w:val="C00000"/>
          <w:sz w:val="23"/>
          <w:szCs w:val="23"/>
        </w:rPr>
        <w:t xml:space="preserve">understandeth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4920</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 xml:space="preserve"> </w:t>
      </w:r>
      <w:r w:rsidRPr="003937FF">
        <w:rPr>
          <w:color w:val="000000" w:themeColor="text1"/>
          <w:sz w:val="23"/>
          <w:szCs w:val="23"/>
        </w:rPr>
        <w:t>it; which also beareth fruit, and bringeth forth, some an hundredfold, some sixty, some thirty.</w:t>
      </w:r>
      <w:r>
        <w:rPr>
          <w:color w:val="000000" w:themeColor="text1"/>
          <w:sz w:val="23"/>
          <w:szCs w:val="23"/>
        </w:rPr>
        <w:t>”</w:t>
      </w:r>
      <w:r w:rsidRPr="00702AEA">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(KJV)</w:t>
      </w:r>
    </w:p>
    <w:p w:rsidR="00265609" w:rsidRDefault="00265609" w:rsidP="00265609">
      <w:pPr>
        <w:spacing w:after="0" w:line="240" w:lineRule="auto"/>
        <w:rPr>
          <w:color w:val="000000" w:themeColor="text1"/>
          <w:sz w:val="23"/>
          <w:szCs w:val="23"/>
        </w:rPr>
      </w:pPr>
    </w:p>
    <w:p w:rsidR="00425A08" w:rsidRDefault="00425A08" w:rsidP="00265609">
      <w:pPr>
        <w:spacing w:after="0" w:line="240" w:lineRule="auto"/>
        <w:rPr>
          <w:color w:val="000000" w:themeColor="text1"/>
          <w:sz w:val="23"/>
          <w:szCs w:val="23"/>
        </w:rPr>
      </w:pPr>
    </w:p>
    <w:p w:rsidR="00425A08" w:rsidRDefault="00425A08" w:rsidP="00265609">
      <w:pPr>
        <w:spacing w:after="0" w:line="240" w:lineRule="auto"/>
        <w:rPr>
          <w:color w:val="000000" w:themeColor="text1"/>
          <w:sz w:val="23"/>
          <w:szCs w:val="23"/>
        </w:rPr>
      </w:pPr>
    </w:p>
    <w:p w:rsidR="00425A08" w:rsidRDefault="00425A08" w:rsidP="00265609">
      <w:pPr>
        <w:spacing w:after="0" w:line="240" w:lineRule="auto"/>
        <w:rPr>
          <w:color w:val="000000" w:themeColor="text1"/>
          <w:sz w:val="23"/>
          <w:szCs w:val="23"/>
        </w:rPr>
      </w:pPr>
    </w:p>
    <w:p w:rsidR="00265609" w:rsidRDefault="00265609" w:rsidP="00425A08">
      <w:pPr>
        <w:spacing w:after="0" w:line="240" w:lineRule="auto"/>
        <w:rPr>
          <w:color w:val="000000" w:themeColor="text1"/>
          <w:sz w:val="23"/>
          <w:szCs w:val="23"/>
        </w:rPr>
      </w:pPr>
      <w:r>
        <w:rPr>
          <w:color w:val="000000" w:themeColor="text1"/>
          <w:sz w:val="23"/>
          <w:szCs w:val="23"/>
        </w:rPr>
        <w:lastRenderedPageBreak/>
        <w:t>And he</w:t>
      </w:r>
      <w:r w:rsidR="00425A08">
        <w:rPr>
          <w:color w:val="000000" w:themeColor="text1"/>
          <w:sz w:val="23"/>
          <w:szCs w:val="23"/>
        </w:rPr>
        <w:t>ar</w:t>
      </w:r>
      <w:r>
        <w:rPr>
          <w:color w:val="000000" w:themeColor="text1"/>
          <w:sz w:val="23"/>
          <w:szCs w:val="23"/>
        </w:rPr>
        <w:t xml:space="preserve"> what Christ tells us in the last book of the Holy Bible:</w:t>
      </w:r>
    </w:p>
    <w:p w:rsidR="00265609" w:rsidRDefault="00265609" w:rsidP="00265609">
      <w:pPr>
        <w:spacing w:after="0" w:line="240" w:lineRule="auto"/>
        <w:rPr>
          <w:color w:val="000000" w:themeColor="text1"/>
          <w:sz w:val="23"/>
          <w:szCs w:val="23"/>
        </w:rPr>
      </w:pPr>
    </w:p>
    <w:p w:rsidR="00265609" w:rsidRPr="002078D9" w:rsidRDefault="00265609" w:rsidP="00265609">
      <w:pPr>
        <w:shd w:val="clear" w:color="auto" w:fill="F7FBFB"/>
        <w:spacing w:after="0" w:line="240" w:lineRule="auto"/>
        <w:ind w:left="180"/>
        <w:rPr>
          <w:b/>
          <w:bCs/>
          <w:color w:val="000000" w:themeColor="text1"/>
          <w:sz w:val="23"/>
          <w:szCs w:val="23"/>
        </w:rPr>
      </w:pPr>
      <w:r w:rsidRPr="002078D9">
        <w:rPr>
          <w:b/>
          <w:bCs/>
          <w:color w:val="000000" w:themeColor="text1"/>
          <w:sz w:val="23"/>
          <w:szCs w:val="23"/>
        </w:rPr>
        <w:t xml:space="preserve">Revelation 21:6-8 </w:t>
      </w:r>
      <w:r>
        <w:rPr>
          <w:b/>
          <w:bCs/>
          <w:color w:val="000000" w:themeColor="text1"/>
          <w:sz w:val="23"/>
          <w:szCs w:val="23"/>
        </w:rPr>
        <w:t xml:space="preserve"> </w:t>
      </w:r>
    </w:p>
    <w:p w:rsidR="00265609" w:rsidRPr="002078D9" w:rsidRDefault="00265609" w:rsidP="00265609">
      <w:pPr>
        <w:shd w:val="clear" w:color="auto" w:fill="F7FBFB"/>
        <w:spacing w:after="0" w:line="240" w:lineRule="auto"/>
        <w:ind w:left="180"/>
        <w:rPr>
          <w:color w:val="000000" w:themeColor="text1"/>
          <w:sz w:val="23"/>
          <w:szCs w:val="23"/>
        </w:rPr>
      </w:pPr>
      <w:r>
        <w:rPr>
          <w:color w:val="000000" w:themeColor="text1"/>
          <w:sz w:val="23"/>
          <w:szCs w:val="23"/>
        </w:rPr>
        <w:t>“</w:t>
      </w:r>
      <w:r w:rsidRPr="002078D9">
        <w:rPr>
          <w:color w:val="000000" w:themeColor="text1"/>
          <w:sz w:val="23"/>
          <w:szCs w:val="23"/>
        </w:rPr>
        <w:t>And he said unto me, It is done. I am Alpha and Omega, the beginning and the end. I will give unto him that is athirst of the fountain of the water of life freely.</w:t>
      </w:r>
    </w:p>
    <w:p w:rsidR="00265609" w:rsidRPr="002078D9" w:rsidRDefault="00265609" w:rsidP="00581FE1">
      <w:pPr>
        <w:shd w:val="clear" w:color="auto" w:fill="F7FBFB"/>
        <w:spacing w:after="0" w:line="240" w:lineRule="auto"/>
        <w:ind w:left="180"/>
        <w:rPr>
          <w:color w:val="000000" w:themeColor="text1"/>
          <w:sz w:val="23"/>
          <w:szCs w:val="23"/>
        </w:rPr>
      </w:pPr>
      <w:r w:rsidRPr="002078D9">
        <w:rPr>
          <w:color w:val="000000" w:themeColor="text1"/>
          <w:sz w:val="23"/>
          <w:szCs w:val="23"/>
          <w:vertAlign w:val="superscript"/>
        </w:rPr>
        <w:t>7 </w:t>
      </w:r>
      <w:r w:rsidRPr="00265609">
        <w:rPr>
          <w:b/>
          <w:bCs/>
          <w:color w:val="000000" w:themeColor="text1"/>
          <w:sz w:val="23"/>
          <w:szCs w:val="23"/>
        </w:rPr>
        <w:t xml:space="preserve">He that </w:t>
      </w:r>
      <w:r w:rsidRPr="00265609">
        <w:rPr>
          <w:b/>
          <w:bCs/>
          <w:color w:val="C00000"/>
          <w:sz w:val="23"/>
          <w:szCs w:val="23"/>
        </w:rPr>
        <w:t xml:space="preserve">overcometh </w:t>
      </w:r>
      <w:r w:rsidR="00581FE1" w:rsidRPr="00313D0F">
        <w:rPr>
          <w:rFonts w:eastAsia="Calibri" w:cs="Arial"/>
          <w:color w:val="000000" w:themeColor="text1"/>
          <w:sz w:val="23"/>
          <w:szCs w:val="23"/>
          <w:vertAlign w:val="superscript"/>
        </w:rPr>
        <w:t>(</w:t>
      </w:r>
      <w:r w:rsidR="00581FE1">
        <w:rPr>
          <w:rFonts w:eastAsia="Calibri" w:cs="Arial"/>
          <w:color w:val="000000" w:themeColor="text1"/>
          <w:sz w:val="23"/>
          <w:szCs w:val="23"/>
          <w:vertAlign w:val="superscript"/>
        </w:rPr>
        <w:t>3528</w:t>
      </w:r>
      <w:r w:rsidR="00581FE1" w:rsidRPr="00313D0F">
        <w:rPr>
          <w:rFonts w:eastAsia="Calibri" w:cs="Arial"/>
          <w:color w:val="000000" w:themeColor="text1"/>
          <w:sz w:val="23"/>
          <w:szCs w:val="23"/>
          <w:vertAlign w:val="superscript"/>
        </w:rPr>
        <w:t xml:space="preserve">) </w:t>
      </w:r>
      <w:r w:rsidRPr="00265609">
        <w:rPr>
          <w:b/>
          <w:bCs/>
          <w:color w:val="000000" w:themeColor="text1"/>
          <w:sz w:val="23"/>
          <w:szCs w:val="23"/>
        </w:rPr>
        <w:t>shall inherit all things</w:t>
      </w:r>
      <w:r w:rsidRPr="002078D9">
        <w:rPr>
          <w:color w:val="000000" w:themeColor="text1"/>
          <w:sz w:val="23"/>
          <w:szCs w:val="23"/>
        </w:rPr>
        <w:t>; and I will be his God, and he shall be my son.</w:t>
      </w:r>
    </w:p>
    <w:p w:rsidR="00265609" w:rsidRPr="002078D9" w:rsidRDefault="00265609" w:rsidP="00D80373">
      <w:pPr>
        <w:shd w:val="clear" w:color="auto" w:fill="F7FBFB"/>
        <w:spacing w:after="0" w:line="240" w:lineRule="auto"/>
        <w:ind w:left="180"/>
        <w:rPr>
          <w:color w:val="000000" w:themeColor="text1"/>
          <w:sz w:val="23"/>
          <w:szCs w:val="23"/>
        </w:rPr>
      </w:pPr>
      <w:r w:rsidRPr="002078D9">
        <w:rPr>
          <w:color w:val="000000" w:themeColor="text1"/>
          <w:sz w:val="23"/>
          <w:szCs w:val="23"/>
          <w:vertAlign w:val="superscript"/>
        </w:rPr>
        <w:t>8 </w:t>
      </w:r>
      <w:r w:rsidRPr="00265609">
        <w:rPr>
          <w:b/>
          <w:bCs/>
          <w:color w:val="000000" w:themeColor="text1"/>
          <w:sz w:val="23"/>
          <w:szCs w:val="23"/>
        </w:rPr>
        <w:t xml:space="preserve">But the </w:t>
      </w:r>
      <w:r w:rsidRPr="00D80373">
        <w:rPr>
          <w:b/>
          <w:bCs/>
          <w:color w:val="C00000"/>
          <w:sz w:val="23"/>
          <w:szCs w:val="23"/>
        </w:rPr>
        <w:t>fearful</w:t>
      </w:r>
      <w:r w:rsidRPr="00265609">
        <w:rPr>
          <w:b/>
          <w:bCs/>
          <w:color w:val="000000" w:themeColor="text1"/>
          <w:sz w:val="23"/>
          <w:szCs w:val="23"/>
        </w:rPr>
        <w:t>,</w:t>
      </w:r>
      <w:r w:rsidR="00D80373" w:rsidRPr="00D80373">
        <w:rPr>
          <w:rFonts w:eastAsia="Calibri" w:cs="Arial"/>
          <w:color w:val="000000" w:themeColor="text1"/>
          <w:sz w:val="23"/>
          <w:szCs w:val="23"/>
          <w:vertAlign w:val="superscript"/>
        </w:rPr>
        <w:t xml:space="preserve">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1169</w:t>
      </w:r>
      <w:r w:rsidR="00D80373" w:rsidRPr="00313D0F">
        <w:rPr>
          <w:rFonts w:eastAsia="Calibri" w:cs="Arial"/>
          <w:color w:val="000000" w:themeColor="text1"/>
          <w:sz w:val="23"/>
          <w:szCs w:val="23"/>
          <w:vertAlign w:val="superscript"/>
        </w:rPr>
        <w:t>)</w:t>
      </w:r>
      <w:r w:rsidRPr="00265609">
        <w:rPr>
          <w:b/>
          <w:bCs/>
          <w:color w:val="000000" w:themeColor="text1"/>
          <w:sz w:val="23"/>
          <w:szCs w:val="23"/>
        </w:rPr>
        <w:t xml:space="preserve"> and </w:t>
      </w:r>
      <w:r w:rsidRPr="00D80373">
        <w:rPr>
          <w:b/>
          <w:bCs/>
          <w:color w:val="C00000"/>
          <w:sz w:val="23"/>
          <w:szCs w:val="23"/>
        </w:rPr>
        <w:t>unbelieving</w:t>
      </w:r>
      <w:r w:rsidRPr="00265609">
        <w:rPr>
          <w:b/>
          <w:bCs/>
          <w:color w:val="000000" w:themeColor="text1"/>
          <w:sz w:val="23"/>
          <w:szCs w:val="23"/>
        </w:rPr>
        <w:t>,</w:t>
      </w:r>
      <w:r w:rsidR="00D80373" w:rsidRPr="00D80373">
        <w:rPr>
          <w:rFonts w:eastAsia="Calibri" w:cs="Arial"/>
          <w:color w:val="000000" w:themeColor="text1"/>
          <w:sz w:val="23"/>
          <w:szCs w:val="23"/>
          <w:vertAlign w:val="superscript"/>
        </w:rPr>
        <w:t xml:space="preserve">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571</w:t>
      </w:r>
      <w:r w:rsidR="00D80373" w:rsidRPr="00313D0F">
        <w:rPr>
          <w:rFonts w:eastAsia="Calibri" w:cs="Arial"/>
          <w:color w:val="000000" w:themeColor="text1"/>
          <w:sz w:val="23"/>
          <w:szCs w:val="23"/>
          <w:vertAlign w:val="superscript"/>
        </w:rPr>
        <w:t>)</w:t>
      </w:r>
      <w:r w:rsidRPr="00265609">
        <w:rPr>
          <w:b/>
          <w:bCs/>
          <w:color w:val="000000" w:themeColor="text1"/>
          <w:sz w:val="23"/>
          <w:szCs w:val="23"/>
        </w:rPr>
        <w:t xml:space="preserve"> and the </w:t>
      </w:r>
      <w:r w:rsidRPr="00D80373">
        <w:rPr>
          <w:b/>
          <w:bCs/>
          <w:color w:val="C00000"/>
          <w:sz w:val="23"/>
          <w:szCs w:val="23"/>
        </w:rPr>
        <w:t>abominable</w:t>
      </w:r>
      <w:r w:rsidRPr="00265609">
        <w:rPr>
          <w:b/>
          <w:bCs/>
          <w:color w:val="000000" w:themeColor="text1"/>
          <w:sz w:val="23"/>
          <w:szCs w:val="23"/>
        </w:rPr>
        <w:t xml:space="preserve">,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948</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 xml:space="preserve"> </w:t>
      </w:r>
      <w:r w:rsidRPr="00265609">
        <w:rPr>
          <w:b/>
          <w:bCs/>
          <w:color w:val="000000" w:themeColor="text1"/>
          <w:sz w:val="23"/>
          <w:szCs w:val="23"/>
        </w:rPr>
        <w:t xml:space="preserve">and murderers, and </w:t>
      </w:r>
      <w:r w:rsidRPr="00D80373">
        <w:rPr>
          <w:b/>
          <w:bCs/>
          <w:color w:val="0000FF"/>
          <w:sz w:val="23"/>
          <w:szCs w:val="23"/>
        </w:rPr>
        <w:t>whoremongers</w:t>
      </w:r>
      <w:r w:rsidRPr="00265609">
        <w:rPr>
          <w:b/>
          <w:bCs/>
          <w:color w:val="000000" w:themeColor="text1"/>
          <w:sz w:val="23"/>
          <w:szCs w:val="23"/>
        </w:rPr>
        <w:t xml:space="preserve">,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4205</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 xml:space="preserve"> </w:t>
      </w:r>
      <w:r w:rsidRPr="00265609">
        <w:rPr>
          <w:b/>
          <w:bCs/>
          <w:color w:val="000000" w:themeColor="text1"/>
          <w:sz w:val="23"/>
          <w:szCs w:val="23"/>
        </w:rPr>
        <w:t xml:space="preserve">and </w:t>
      </w:r>
      <w:r w:rsidRPr="00D80373">
        <w:rPr>
          <w:b/>
          <w:bCs/>
          <w:color w:val="C00000"/>
          <w:sz w:val="23"/>
          <w:szCs w:val="23"/>
        </w:rPr>
        <w:t>sorcerers</w:t>
      </w:r>
      <w:r w:rsidRPr="00265609">
        <w:rPr>
          <w:b/>
          <w:bCs/>
          <w:color w:val="000000" w:themeColor="text1"/>
          <w:sz w:val="23"/>
          <w:szCs w:val="23"/>
        </w:rPr>
        <w:t xml:space="preserve">,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5332</w:t>
      </w:r>
      <w:r w:rsidR="00D80373" w:rsidRPr="00313D0F">
        <w:rPr>
          <w:rFonts w:eastAsia="Calibri" w:cs="Arial"/>
          <w:color w:val="000000" w:themeColor="text1"/>
          <w:sz w:val="23"/>
          <w:szCs w:val="23"/>
          <w:vertAlign w:val="superscript"/>
        </w:rPr>
        <w:t>)</w:t>
      </w:r>
      <w:r w:rsidRPr="00265609">
        <w:rPr>
          <w:b/>
          <w:bCs/>
          <w:color w:val="000000" w:themeColor="text1"/>
          <w:sz w:val="23"/>
          <w:szCs w:val="23"/>
        </w:rPr>
        <w:t xml:space="preserve">and </w:t>
      </w:r>
      <w:r w:rsidRPr="00D80373">
        <w:rPr>
          <w:b/>
          <w:bCs/>
          <w:color w:val="0000FF"/>
          <w:sz w:val="23"/>
          <w:szCs w:val="23"/>
        </w:rPr>
        <w:t>idolaters</w:t>
      </w:r>
      <w:r w:rsidRPr="00265609">
        <w:rPr>
          <w:b/>
          <w:bCs/>
          <w:color w:val="000000" w:themeColor="text1"/>
          <w:sz w:val="23"/>
          <w:szCs w:val="23"/>
        </w:rPr>
        <w:t>,</w:t>
      </w:r>
      <w:r w:rsidR="00D80373" w:rsidRPr="00D80373">
        <w:rPr>
          <w:rFonts w:eastAsia="Calibri" w:cs="Arial"/>
          <w:color w:val="000000" w:themeColor="text1"/>
          <w:sz w:val="23"/>
          <w:szCs w:val="23"/>
          <w:vertAlign w:val="superscript"/>
        </w:rPr>
        <w:t xml:space="preserve">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1496</w:t>
      </w:r>
      <w:r w:rsidR="00D80373" w:rsidRPr="00313D0F">
        <w:rPr>
          <w:rFonts w:eastAsia="Calibri" w:cs="Arial"/>
          <w:color w:val="000000" w:themeColor="text1"/>
          <w:sz w:val="23"/>
          <w:szCs w:val="23"/>
          <w:vertAlign w:val="superscript"/>
        </w:rPr>
        <w:t>)</w:t>
      </w:r>
      <w:r w:rsidRPr="00265609">
        <w:rPr>
          <w:b/>
          <w:bCs/>
          <w:color w:val="000000" w:themeColor="text1"/>
          <w:sz w:val="23"/>
          <w:szCs w:val="23"/>
        </w:rPr>
        <w:t xml:space="preserve"> and all </w:t>
      </w:r>
      <w:r w:rsidRPr="00D80373">
        <w:rPr>
          <w:b/>
          <w:bCs/>
          <w:color w:val="C00000"/>
          <w:sz w:val="23"/>
          <w:szCs w:val="23"/>
        </w:rPr>
        <w:t>liars</w:t>
      </w:r>
      <w:r w:rsidRPr="00265609">
        <w:rPr>
          <w:b/>
          <w:bCs/>
          <w:color w:val="000000" w:themeColor="text1"/>
          <w:sz w:val="23"/>
          <w:szCs w:val="23"/>
        </w:rPr>
        <w:t>,</w:t>
      </w:r>
      <w:r w:rsidR="00D80373" w:rsidRPr="00D80373">
        <w:rPr>
          <w:rFonts w:eastAsia="Calibri" w:cs="Arial"/>
          <w:color w:val="000000" w:themeColor="text1"/>
          <w:sz w:val="23"/>
          <w:szCs w:val="23"/>
          <w:vertAlign w:val="superscript"/>
        </w:rPr>
        <w:t xml:space="preserve"> </w:t>
      </w:r>
      <w:r w:rsidR="00D80373" w:rsidRPr="00313D0F">
        <w:rPr>
          <w:rFonts w:eastAsia="Calibri" w:cs="Arial"/>
          <w:color w:val="000000" w:themeColor="text1"/>
          <w:sz w:val="23"/>
          <w:szCs w:val="23"/>
          <w:vertAlign w:val="superscript"/>
        </w:rPr>
        <w:t>(</w:t>
      </w:r>
      <w:r w:rsidR="00D80373">
        <w:rPr>
          <w:rFonts w:eastAsia="Calibri" w:cs="Arial"/>
          <w:color w:val="000000" w:themeColor="text1"/>
          <w:sz w:val="23"/>
          <w:szCs w:val="23"/>
          <w:vertAlign w:val="superscript"/>
        </w:rPr>
        <w:t>5571</w:t>
      </w:r>
      <w:r w:rsidR="00D80373" w:rsidRPr="00313D0F">
        <w:rPr>
          <w:rFonts w:eastAsia="Calibri" w:cs="Arial"/>
          <w:color w:val="000000" w:themeColor="text1"/>
          <w:sz w:val="23"/>
          <w:szCs w:val="23"/>
          <w:vertAlign w:val="superscript"/>
        </w:rPr>
        <w:t>)</w:t>
      </w:r>
      <w:r w:rsidRPr="00265609">
        <w:rPr>
          <w:b/>
          <w:bCs/>
          <w:color w:val="000000" w:themeColor="text1"/>
          <w:sz w:val="23"/>
          <w:szCs w:val="23"/>
        </w:rPr>
        <w:t xml:space="preserve"> shall have their part in the lake which burneth with fire and brimstone: which is the second death</w:t>
      </w:r>
      <w:r w:rsidRPr="002078D9">
        <w:rPr>
          <w:color w:val="000000" w:themeColor="text1"/>
          <w:sz w:val="23"/>
          <w:szCs w:val="23"/>
        </w:rPr>
        <w:t>.</w:t>
      </w:r>
      <w:r>
        <w:rPr>
          <w:color w:val="000000" w:themeColor="text1"/>
          <w:sz w:val="23"/>
          <w:szCs w:val="23"/>
        </w:rPr>
        <w:t>”</w:t>
      </w:r>
      <w:r w:rsidRPr="00702AEA">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(KJV)</w:t>
      </w:r>
    </w:p>
    <w:p w:rsidR="00265609" w:rsidRDefault="00265609" w:rsidP="00265609">
      <w:pPr>
        <w:spacing w:after="0" w:line="240" w:lineRule="auto"/>
        <w:rPr>
          <w:color w:val="000000" w:themeColor="text1"/>
          <w:sz w:val="23"/>
          <w:szCs w:val="23"/>
        </w:rPr>
      </w:pPr>
    </w:p>
    <w:p w:rsidR="00425A08" w:rsidRPr="00425A08" w:rsidRDefault="00425A08" w:rsidP="00425A08">
      <w:pPr>
        <w:pStyle w:val="ListParagraph"/>
        <w:numPr>
          <w:ilvl w:val="0"/>
          <w:numId w:val="24"/>
        </w:numPr>
        <w:rPr>
          <w:color w:val="000000" w:themeColor="text1"/>
          <w:sz w:val="23"/>
          <w:szCs w:val="23"/>
        </w:rPr>
      </w:pPr>
      <w:r>
        <w:rPr>
          <w:color w:val="000000" w:themeColor="text1"/>
          <w:sz w:val="23"/>
          <w:szCs w:val="23"/>
        </w:rPr>
        <w:t xml:space="preserve">Verses 6-7 </w:t>
      </w:r>
      <w:r w:rsidRPr="00D80373">
        <w:rPr>
          <w:rFonts w:asciiTheme="minorHAnsi" w:hAnsiTheme="minorHAnsi"/>
          <w:color w:val="000000" w:themeColor="text1"/>
          <w:sz w:val="23"/>
          <w:szCs w:val="23"/>
        </w:rPr>
        <w:t>–</w:t>
      </w:r>
      <w:r>
        <w:rPr>
          <w:rFonts w:asciiTheme="minorHAnsi" w:hAnsiTheme="minorHAnsi"/>
          <w:color w:val="000000" w:themeColor="text1"/>
          <w:sz w:val="23"/>
          <w:szCs w:val="23"/>
        </w:rPr>
        <w:t xml:space="preserve"> The water of life is free. But it is he who overcomes who shall inherit all things.</w:t>
      </w:r>
    </w:p>
    <w:p w:rsidR="00D80373" w:rsidRPr="00D80373" w:rsidRDefault="00D80373" w:rsidP="00D80373">
      <w:pPr>
        <w:pStyle w:val="ListParagraph"/>
        <w:numPr>
          <w:ilvl w:val="0"/>
          <w:numId w:val="24"/>
        </w:numPr>
        <w:rPr>
          <w:rFonts w:asciiTheme="minorHAnsi" w:hAnsiTheme="minorHAnsi"/>
          <w:color w:val="000000" w:themeColor="text1"/>
          <w:sz w:val="23"/>
          <w:szCs w:val="23"/>
        </w:rPr>
      </w:pPr>
      <w:r w:rsidRPr="00D80373">
        <w:rPr>
          <w:rFonts w:asciiTheme="minorHAnsi" w:hAnsiTheme="minorHAnsi"/>
          <w:color w:val="000000" w:themeColor="text1"/>
          <w:sz w:val="23"/>
          <w:szCs w:val="23"/>
        </w:rPr>
        <w:t>Verse 8 – For “whoremongers, see “fornicators” on page 35</w:t>
      </w:r>
    </w:p>
    <w:p w:rsidR="00D80373" w:rsidRDefault="00D80373" w:rsidP="00D80373">
      <w:pPr>
        <w:pStyle w:val="ListParagraph"/>
        <w:rPr>
          <w:color w:val="000000" w:themeColor="text1"/>
          <w:sz w:val="23"/>
          <w:szCs w:val="23"/>
        </w:rPr>
      </w:pPr>
    </w:p>
    <w:p w:rsidR="00D80373" w:rsidRPr="00A700E7" w:rsidRDefault="00A700E7" w:rsidP="00A700E7">
      <w:pPr>
        <w:pStyle w:val="ListParagraph"/>
        <w:shd w:val="clear" w:color="auto" w:fill="FFFFF0"/>
        <w:ind w:left="360"/>
        <w:rPr>
          <w:rFonts w:eastAsia="Calibri" w:cs="Arial"/>
          <w:b/>
          <w:bCs/>
          <w:color w:val="000000" w:themeColor="text1"/>
          <w:sz w:val="20"/>
          <w:szCs w:val="20"/>
        </w:rPr>
      </w:pPr>
      <w:r w:rsidRPr="00A700E7">
        <w:rPr>
          <w:b/>
          <w:bCs/>
          <w:color w:val="C00000"/>
          <w:sz w:val="20"/>
          <w:szCs w:val="20"/>
        </w:rPr>
        <w:t>Abominable</w:t>
      </w:r>
      <w:r w:rsidRPr="00A700E7">
        <w:rPr>
          <w:b/>
          <w:bCs/>
          <w:color w:val="000000" w:themeColor="text1"/>
          <w:sz w:val="20"/>
          <w:szCs w:val="20"/>
        </w:rPr>
        <w:t xml:space="preserve"> </w:t>
      </w:r>
      <w:r w:rsidRPr="00A700E7">
        <w:rPr>
          <w:rFonts w:eastAsia="Calibri" w:cs="Arial"/>
          <w:b/>
          <w:bCs/>
          <w:color w:val="000000" w:themeColor="text1"/>
          <w:sz w:val="20"/>
          <w:szCs w:val="20"/>
        </w:rPr>
        <w:t xml:space="preserve">948 </w:t>
      </w:r>
      <w:r w:rsidRPr="00A700E7">
        <w:rPr>
          <w:rFonts w:ascii="Calibri" w:eastAsia="Calibri" w:hAnsi="Calibri" w:cs="Arial"/>
          <w:sz w:val="20"/>
          <w:szCs w:val="20"/>
        </w:rPr>
        <w:t xml:space="preserve">– </w:t>
      </w:r>
      <w:r w:rsidRPr="00A700E7">
        <w:rPr>
          <w:rFonts w:ascii="Calibri" w:eastAsia="Calibri" w:hAnsi="Calibri" w:cs="Arial"/>
          <w:b/>
          <w:bCs/>
          <w:sz w:val="20"/>
          <w:szCs w:val="20"/>
          <w:lang w:val="en"/>
        </w:rPr>
        <w:t>βδελύσσω</w:t>
      </w:r>
      <w:r w:rsidRPr="00A700E7">
        <w:rPr>
          <w:rFonts w:ascii="Calibri" w:eastAsia="Calibri" w:hAnsi="Calibri" w:cs="Arial"/>
          <w:sz w:val="20"/>
          <w:szCs w:val="20"/>
          <w:lang w:val="en"/>
        </w:rPr>
        <w:t xml:space="preserve"> </w:t>
      </w:r>
      <w:r w:rsidRPr="00A700E7">
        <w:rPr>
          <w:rFonts w:ascii="Calibri" w:eastAsia="Calibri" w:hAnsi="Calibri" w:cs="Arial"/>
          <w:b/>
          <w:bCs/>
          <w:sz w:val="20"/>
          <w:szCs w:val="20"/>
          <w:lang w:val="en"/>
        </w:rPr>
        <w:t>bdelýssō,</w:t>
      </w:r>
      <w:r w:rsidRPr="00A700E7">
        <w:rPr>
          <w:rFonts w:ascii="Calibri" w:eastAsia="Calibri" w:hAnsi="Calibri" w:cs="Arial"/>
          <w:sz w:val="20"/>
          <w:szCs w:val="20"/>
          <w:lang w:val="en"/>
        </w:rPr>
        <w:t xml:space="preserve"> bdel-oos'-so; from a (presumed) derivative of βδέω bdéō (to stink); to be disgusted, i.e. (by implication) detest (especially of idolatry):—</w:t>
      </w:r>
      <w:r w:rsidRPr="00A700E7">
        <w:rPr>
          <w:sz w:val="20"/>
          <w:szCs w:val="20"/>
        </w:rPr>
        <w:t xml:space="preserve"> (Translated in King James Version as)</w:t>
      </w:r>
      <w:r w:rsidRPr="00A700E7">
        <w:rPr>
          <w:rFonts w:ascii="Calibri" w:eastAsia="Calibri" w:hAnsi="Calibri" w:cs="Arial"/>
          <w:sz w:val="20"/>
          <w:szCs w:val="20"/>
          <w:lang w:val="en"/>
        </w:rPr>
        <w:t xml:space="preserve"> abhor, abominable.</w:t>
      </w:r>
    </w:p>
    <w:p w:rsidR="00A700E7" w:rsidRPr="00A700E7" w:rsidRDefault="00A700E7" w:rsidP="00A700E7">
      <w:pPr>
        <w:spacing w:after="0" w:line="240" w:lineRule="auto"/>
        <w:ind w:left="360"/>
        <w:rPr>
          <w:b/>
          <w:bCs/>
          <w:color w:val="C00000"/>
          <w:sz w:val="16"/>
          <w:szCs w:val="16"/>
        </w:rPr>
      </w:pPr>
    </w:p>
    <w:p w:rsidR="00D80373" w:rsidRPr="00DF71C6" w:rsidRDefault="00D80373" w:rsidP="00D80373">
      <w:pPr>
        <w:shd w:val="clear" w:color="auto" w:fill="FFFFF0"/>
        <w:spacing w:after="0" w:line="240" w:lineRule="auto"/>
        <w:ind w:left="360"/>
        <w:rPr>
          <w:sz w:val="20"/>
          <w:szCs w:val="20"/>
        </w:rPr>
      </w:pPr>
      <w:r w:rsidRPr="00DF71C6">
        <w:rPr>
          <w:b/>
          <w:bCs/>
          <w:color w:val="C00000"/>
          <w:sz w:val="20"/>
          <w:szCs w:val="20"/>
        </w:rPr>
        <w:t xml:space="preserve">Care </w:t>
      </w:r>
      <w:r w:rsidRPr="00DF71C6">
        <w:rPr>
          <w:rFonts w:eastAsia="Calibri" w:cs="Arial"/>
          <w:b/>
          <w:bCs/>
          <w:color w:val="000000" w:themeColor="text1"/>
          <w:sz w:val="20"/>
          <w:szCs w:val="20"/>
        </w:rPr>
        <w:t xml:space="preserve">3308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μέριμνα</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mérimna,</w:t>
      </w:r>
      <w:r w:rsidRPr="00DF71C6">
        <w:rPr>
          <w:rFonts w:ascii="Calibri" w:eastAsia="Calibri" w:hAnsi="Calibri" w:cs="Arial"/>
          <w:sz w:val="20"/>
          <w:szCs w:val="20"/>
          <w:lang w:val="en"/>
        </w:rPr>
        <w:t xml:space="preserve"> mer'-im-nah; from 3307 (through the idea of distraction); </w:t>
      </w:r>
      <w:r w:rsidRPr="00DF71C6">
        <w:rPr>
          <w:rFonts w:ascii="Calibri" w:eastAsia="Calibri" w:hAnsi="Calibri" w:cs="Arial"/>
          <w:color w:val="C00000"/>
          <w:sz w:val="20"/>
          <w:szCs w:val="20"/>
          <w:lang w:val="en"/>
        </w:rPr>
        <w:t>solicitude</w:t>
      </w:r>
      <w:r w:rsidR="00A700E7" w:rsidRPr="00DF71C6">
        <w:rPr>
          <w:rFonts w:ascii="Calibri" w:eastAsia="Calibri" w:hAnsi="Calibri" w:cs="Arial"/>
          <w:sz w:val="20"/>
          <w:szCs w:val="20"/>
          <w:lang w:val="en"/>
        </w:rPr>
        <w:t>: —</w:t>
      </w:r>
      <w:r w:rsidRPr="00DF71C6">
        <w:rPr>
          <w:sz w:val="20"/>
          <w:szCs w:val="20"/>
        </w:rPr>
        <w:t xml:space="preserve"> (Translated in King James Version as)</w:t>
      </w:r>
      <w:r w:rsidRPr="00DF71C6">
        <w:rPr>
          <w:rFonts w:ascii="Calibri" w:eastAsia="Calibri" w:hAnsi="Calibri" w:cs="Arial"/>
          <w:sz w:val="20"/>
          <w:szCs w:val="20"/>
          <w:lang w:val="en"/>
        </w:rPr>
        <w:t xml:space="preserve"> care.</w:t>
      </w:r>
    </w:p>
    <w:p w:rsidR="00D80373" w:rsidRPr="007F510E" w:rsidRDefault="00D80373" w:rsidP="00D80373">
      <w:pPr>
        <w:shd w:val="clear" w:color="auto" w:fill="FFFFF0"/>
        <w:spacing w:after="0" w:line="240" w:lineRule="auto"/>
        <w:ind w:left="360"/>
        <w:rPr>
          <w:sz w:val="10"/>
          <w:szCs w:val="10"/>
        </w:rPr>
      </w:pPr>
    </w:p>
    <w:p w:rsidR="00D80373" w:rsidRPr="00DF71C6" w:rsidRDefault="00B968C6" w:rsidP="00245AA2">
      <w:pPr>
        <w:shd w:val="clear" w:color="auto" w:fill="FFFFF0"/>
        <w:spacing w:after="0" w:line="240" w:lineRule="auto"/>
        <w:ind w:left="540"/>
        <w:rPr>
          <w:sz w:val="20"/>
          <w:szCs w:val="20"/>
        </w:rPr>
      </w:pPr>
      <w:hyperlink r:id="rId44" w:history="1">
        <w:r w:rsidR="00245AA2" w:rsidRPr="00245AA2">
          <w:rPr>
            <w:rStyle w:val="Hyperlink"/>
            <w:b/>
            <w:bCs/>
            <w:i/>
            <w:iCs/>
            <w:sz w:val="20"/>
            <w:szCs w:val="20"/>
          </w:rPr>
          <w:t>Thayer's Greek Lexicon</w:t>
        </w:r>
      </w:hyperlink>
      <w:r w:rsidR="00D80373" w:rsidRPr="00DF71C6">
        <w:rPr>
          <w:b/>
          <w:bCs/>
          <w:i/>
          <w:iCs/>
          <w:color w:val="000000" w:themeColor="text1"/>
          <w:sz w:val="20"/>
          <w:szCs w:val="20"/>
        </w:rPr>
        <w:t xml:space="preserve"> </w:t>
      </w:r>
      <w:r w:rsidR="00D80373" w:rsidRPr="00DF71C6">
        <w:rPr>
          <w:color w:val="000000" w:themeColor="text1"/>
          <w:sz w:val="20"/>
          <w:szCs w:val="20"/>
        </w:rPr>
        <w:t xml:space="preserve">– </w:t>
      </w:r>
      <w:r w:rsidR="00D80373" w:rsidRPr="00DF71C6">
        <w:rPr>
          <w:color w:val="000000" w:themeColor="text1"/>
          <w:sz w:val="20"/>
          <w:szCs w:val="20"/>
          <w:lang w:val="en"/>
        </w:rPr>
        <w:t xml:space="preserve">to be drawn in different directions; </w:t>
      </w:r>
      <w:r w:rsidR="00D80373" w:rsidRPr="00DF71C6">
        <w:rPr>
          <w:rFonts w:ascii="Calibri" w:hAnsi="Calibri" w:cs="Arial"/>
          <w:color w:val="0A0A0A"/>
          <w:sz w:val="20"/>
          <w:szCs w:val="20"/>
          <w:lang w:val="en"/>
        </w:rPr>
        <w:t>care, anxiety; anxiety about things pertaining to this earthly life.</w:t>
      </w:r>
    </w:p>
    <w:p w:rsidR="00D80373" w:rsidRPr="007F510E" w:rsidRDefault="00D80373" w:rsidP="00265609">
      <w:pPr>
        <w:spacing w:after="0" w:line="240" w:lineRule="auto"/>
        <w:rPr>
          <w:color w:val="000000" w:themeColor="text1"/>
          <w:sz w:val="16"/>
          <w:szCs w:val="16"/>
        </w:rPr>
      </w:pPr>
    </w:p>
    <w:p w:rsidR="00D53D08" w:rsidRPr="00DF71C6" w:rsidRDefault="00D53D08" w:rsidP="007F510E">
      <w:pPr>
        <w:pStyle w:val="ListParagraph"/>
        <w:shd w:val="clear" w:color="auto" w:fill="FFFFF0"/>
        <w:ind w:left="360"/>
        <w:rPr>
          <w:rFonts w:asciiTheme="minorHAnsi" w:eastAsia="Calibri" w:hAnsiTheme="minorHAnsi" w:cs="Arial"/>
          <w:b/>
          <w:bCs/>
          <w:color w:val="000000" w:themeColor="text1"/>
          <w:sz w:val="20"/>
          <w:szCs w:val="20"/>
        </w:rPr>
      </w:pPr>
      <w:r w:rsidRPr="00DF71C6">
        <w:rPr>
          <w:rFonts w:asciiTheme="minorHAnsi" w:hAnsiTheme="minorHAnsi"/>
          <w:b/>
          <w:bCs/>
          <w:color w:val="C00000"/>
          <w:sz w:val="20"/>
          <w:szCs w:val="20"/>
        </w:rPr>
        <w:t xml:space="preserve">Choke </w:t>
      </w:r>
      <w:r w:rsidRPr="00DF71C6">
        <w:rPr>
          <w:rFonts w:asciiTheme="minorHAnsi" w:eastAsia="Calibri" w:hAnsiTheme="minorHAnsi" w:cs="Arial"/>
          <w:b/>
          <w:bCs/>
          <w:color w:val="000000" w:themeColor="text1"/>
          <w:sz w:val="20"/>
          <w:szCs w:val="20"/>
        </w:rPr>
        <w:t xml:space="preserve">4846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συμπνίγω</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sympnígō,</w:t>
      </w:r>
      <w:r w:rsidRPr="00DF71C6">
        <w:rPr>
          <w:rFonts w:ascii="Calibri" w:eastAsia="Calibri" w:hAnsi="Calibri" w:cs="Arial"/>
          <w:sz w:val="20"/>
          <w:szCs w:val="20"/>
          <w:lang w:val="en"/>
        </w:rPr>
        <w:t xml:space="preserve"> soom-pnee'-go; from 4862 and 4155; </w:t>
      </w:r>
      <w:r w:rsidRPr="00DF71C6">
        <w:rPr>
          <w:rFonts w:ascii="Calibri" w:eastAsia="Calibri" w:hAnsi="Calibri" w:cs="Arial"/>
          <w:color w:val="C00000"/>
          <w:sz w:val="20"/>
          <w:szCs w:val="20"/>
          <w:lang w:val="en"/>
        </w:rPr>
        <w:t>to strangle completely, i.e</w:t>
      </w:r>
      <w:r w:rsidRPr="00DF71C6">
        <w:rPr>
          <w:rFonts w:ascii="Calibri" w:eastAsia="Calibri" w:hAnsi="Calibri" w:cs="Arial"/>
          <w:sz w:val="20"/>
          <w:szCs w:val="20"/>
          <w:lang w:val="en"/>
        </w:rPr>
        <w:t xml:space="preserve">. (literally) </w:t>
      </w:r>
      <w:r w:rsidRPr="00DF71C6">
        <w:rPr>
          <w:rFonts w:ascii="Calibri" w:eastAsia="Calibri" w:hAnsi="Calibri" w:cs="Arial"/>
          <w:color w:val="C00000"/>
          <w:sz w:val="20"/>
          <w:szCs w:val="20"/>
          <w:lang w:val="en"/>
        </w:rPr>
        <w:t>to drown</w:t>
      </w:r>
      <w:r w:rsidRPr="00DF71C6">
        <w:rPr>
          <w:rFonts w:ascii="Calibri" w:eastAsia="Calibri" w:hAnsi="Calibri" w:cs="Arial"/>
          <w:sz w:val="20"/>
          <w:szCs w:val="20"/>
          <w:lang w:val="en"/>
        </w:rPr>
        <w:t xml:space="preserve">, or (figuratively) </w:t>
      </w:r>
      <w:r w:rsidRPr="00DF71C6">
        <w:rPr>
          <w:rFonts w:ascii="Calibri" w:eastAsia="Calibri" w:hAnsi="Calibri" w:cs="Arial"/>
          <w:color w:val="C00000"/>
          <w:sz w:val="20"/>
          <w:szCs w:val="20"/>
          <w:lang w:val="en"/>
        </w:rPr>
        <w:t>to crowd</w:t>
      </w:r>
      <w:r w:rsidR="00DF71C6" w:rsidRPr="00DF71C6">
        <w:rPr>
          <w:rFonts w:ascii="Calibri" w:eastAsia="Calibri" w:hAnsi="Calibri" w:cs="Arial"/>
          <w:sz w:val="20"/>
          <w:szCs w:val="20"/>
          <w:lang w:val="en"/>
        </w:rPr>
        <w:t>: —</w:t>
      </w:r>
      <w:r w:rsidR="00DF71C6" w:rsidRPr="00DF71C6">
        <w:rPr>
          <w:sz w:val="20"/>
          <w:szCs w:val="20"/>
        </w:rPr>
        <w:t xml:space="preserve"> (Translated in King James Version as)</w:t>
      </w:r>
      <w:r w:rsidR="00DF71C6">
        <w:rPr>
          <w:sz w:val="20"/>
          <w:szCs w:val="20"/>
        </w:rPr>
        <w:t xml:space="preserve"> </w:t>
      </w:r>
      <w:r w:rsidRPr="00DF71C6">
        <w:rPr>
          <w:rFonts w:ascii="Calibri" w:eastAsia="Calibri" w:hAnsi="Calibri" w:cs="Arial"/>
          <w:sz w:val="20"/>
          <w:szCs w:val="20"/>
          <w:lang w:val="en"/>
        </w:rPr>
        <w:t>choke, throng.</w:t>
      </w:r>
    </w:p>
    <w:p w:rsidR="00D53D08" w:rsidRPr="007F510E" w:rsidRDefault="00D53D08" w:rsidP="00DF71C6">
      <w:pPr>
        <w:spacing w:after="0" w:line="240" w:lineRule="auto"/>
        <w:ind w:left="360"/>
        <w:rPr>
          <w:color w:val="000000" w:themeColor="text1"/>
          <w:sz w:val="16"/>
          <w:szCs w:val="16"/>
        </w:rPr>
      </w:pPr>
    </w:p>
    <w:p w:rsidR="00D53D08" w:rsidRPr="00DF71C6" w:rsidRDefault="00D53D08" w:rsidP="007F510E">
      <w:pPr>
        <w:pStyle w:val="ListParagraph"/>
        <w:shd w:val="clear" w:color="auto" w:fill="FFFFF0"/>
        <w:ind w:left="360"/>
        <w:rPr>
          <w:rFonts w:asciiTheme="minorHAnsi" w:eastAsia="Calibri" w:hAnsiTheme="minorHAnsi" w:cs="Arial"/>
          <w:color w:val="000000" w:themeColor="text1"/>
          <w:sz w:val="20"/>
          <w:szCs w:val="20"/>
        </w:rPr>
      </w:pPr>
      <w:r w:rsidRPr="00DF71C6">
        <w:rPr>
          <w:rFonts w:asciiTheme="minorHAnsi" w:hAnsiTheme="minorHAnsi"/>
          <w:b/>
          <w:bCs/>
          <w:color w:val="C00000"/>
          <w:sz w:val="20"/>
          <w:szCs w:val="20"/>
        </w:rPr>
        <w:t xml:space="preserve">Deceitfulness </w:t>
      </w:r>
      <w:r w:rsidRPr="00DF71C6">
        <w:rPr>
          <w:rFonts w:asciiTheme="minorHAnsi" w:eastAsia="Calibri" w:hAnsiTheme="minorHAnsi" w:cs="Arial"/>
          <w:b/>
          <w:bCs/>
          <w:color w:val="000000" w:themeColor="text1"/>
          <w:sz w:val="20"/>
          <w:szCs w:val="20"/>
        </w:rPr>
        <w:t xml:space="preserve">539 </w:t>
      </w:r>
      <w:r w:rsidRPr="00DF71C6">
        <w:rPr>
          <w:rFonts w:ascii="Calibri" w:eastAsia="Calibri" w:hAnsi="Calibri" w:cs="Arial"/>
          <w:sz w:val="20"/>
          <w:szCs w:val="20"/>
        </w:rPr>
        <w:t xml:space="preserve">– </w:t>
      </w:r>
      <w:r w:rsidRPr="00DF71C6">
        <w:rPr>
          <w:rFonts w:asciiTheme="minorHAnsi" w:eastAsia="Calibri" w:hAnsiTheme="minorHAnsi" w:cs="Arial"/>
          <w:b/>
          <w:bCs/>
          <w:color w:val="000000" w:themeColor="text1"/>
          <w:sz w:val="20"/>
          <w:szCs w:val="20"/>
        </w:rPr>
        <w:t xml:space="preserve"> </w:t>
      </w:r>
      <w:r w:rsidRPr="00DF71C6">
        <w:rPr>
          <w:rFonts w:asciiTheme="minorHAnsi" w:eastAsia="Calibri" w:hAnsiTheme="minorHAnsi" w:cs="Arial"/>
          <w:b/>
          <w:bCs/>
          <w:color w:val="000000" w:themeColor="text1"/>
          <w:sz w:val="20"/>
          <w:szCs w:val="20"/>
          <w:lang w:val="en"/>
        </w:rPr>
        <w:t xml:space="preserve">ἀπάτη apátē, </w:t>
      </w:r>
      <w:r w:rsidRPr="00DF71C6">
        <w:rPr>
          <w:rFonts w:asciiTheme="minorHAnsi" w:eastAsia="Calibri" w:hAnsiTheme="minorHAnsi" w:cs="Arial"/>
          <w:color w:val="000000" w:themeColor="text1"/>
          <w:sz w:val="20"/>
          <w:szCs w:val="20"/>
          <w:lang w:val="en"/>
        </w:rPr>
        <w:t xml:space="preserve">ap-at'-ay; from 538; </w:t>
      </w:r>
      <w:r w:rsidRPr="00DF71C6">
        <w:rPr>
          <w:rFonts w:asciiTheme="minorHAnsi" w:eastAsia="Calibri" w:hAnsiTheme="minorHAnsi" w:cs="Arial"/>
          <w:b/>
          <w:bCs/>
          <w:color w:val="C00000"/>
          <w:sz w:val="20"/>
          <w:szCs w:val="20"/>
          <w:highlight w:val="yellow"/>
          <w:lang w:val="en"/>
        </w:rPr>
        <w:t>delusion</w:t>
      </w:r>
      <w:r w:rsidRPr="00DF71C6">
        <w:rPr>
          <w:rFonts w:asciiTheme="minorHAnsi" w:eastAsia="Calibri" w:hAnsiTheme="minorHAnsi" w:cs="Arial"/>
          <w:color w:val="000000" w:themeColor="text1"/>
          <w:sz w:val="20"/>
          <w:szCs w:val="20"/>
          <w:lang w:val="en"/>
        </w:rPr>
        <w:t>:—</w:t>
      </w:r>
      <w:r w:rsidR="00DF71C6" w:rsidRPr="00DF71C6">
        <w:rPr>
          <w:sz w:val="20"/>
          <w:szCs w:val="20"/>
        </w:rPr>
        <w:t xml:space="preserve"> (Translated in King James Version as)</w:t>
      </w:r>
      <w:r w:rsidR="00DF71C6">
        <w:rPr>
          <w:sz w:val="20"/>
          <w:szCs w:val="20"/>
        </w:rPr>
        <w:t xml:space="preserve"> </w:t>
      </w:r>
      <w:r w:rsidRPr="00DF71C6">
        <w:rPr>
          <w:rFonts w:asciiTheme="minorHAnsi" w:eastAsia="Calibri" w:hAnsiTheme="minorHAnsi" w:cs="Arial"/>
          <w:color w:val="000000" w:themeColor="text1"/>
          <w:sz w:val="20"/>
          <w:szCs w:val="20"/>
          <w:lang w:val="en"/>
        </w:rPr>
        <w:t>deceit(-ful, -fulness), deceivableness(-ving).</w:t>
      </w:r>
    </w:p>
    <w:p w:rsidR="00D53D08" w:rsidRPr="007F510E" w:rsidRDefault="00D53D08" w:rsidP="007F510E">
      <w:pPr>
        <w:shd w:val="clear" w:color="auto" w:fill="FFFFF0"/>
        <w:spacing w:after="0" w:line="240" w:lineRule="auto"/>
        <w:ind w:left="360"/>
        <w:rPr>
          <w:color w:val="000000" w:themeColor="text1"/>
          <w:sz w:val="16"/>
          <w:szCs w:val="16"/>
        </w:rPr>
      </w:pPr>
    </w:p>
    <w:p w:rsidR="00DF71C6" w:rsidRDefault="00DF71C6" w:rsidP="007F510E">
      <w:pPr>
        <w:shd w:val="clear" w:color="auto" w:fill="FFFFF0"/>
        <w:spacing w:after="0" w:line="240" w:lineRule="auto"/>
        <w:ind w:left="540"/>
        <w:rPr>
          <w:color w:val="000000" w:themeColor="text1"/>
          <w:sz w:val="20"/>
          <w:szCs w:val="20"/>
        </w:rPr>
      </w:pPr>
      <w:r w:rsidRPr="00DF71C6">
        <w:rPr>
          <w:b/>
          <w:bCs/>
          <w:color w:val="000000" w:themeColor="text1"/>
          <w:sz w:val="20"/>
          <w:szCs w:val="20"/>
          <w:highlight w:val="yellow"/>
        </w:rPr>
        <w:t>Delusion</w:t>
      </w:r>
      <w:r>
        <w:rPr>
          <w:color w:val="000000" w:themeColor="text1"/>
          <w:sz w:val="20"/>
          <w:szCs w:val="20"/>
        </w:rPr>
        <w:t xml:space="preserve"> (Dictionary.com)</w:t>
      </w:r>
    </w:p>
    <w:p w:rsidR="00DF71C6" w:rsidRPr="00DF71C6" w:rsidRDefault="00DF71C6" w:rsidP="007F510E">
      <w:pPr>
        <w:shd w:val="clear" w:color="auto" w:fill="FFFFF0"/>
        <w:spacing w:after="0" w:line="240" w:lineRule="auto"/>
        <w:ind w:left="540"/>
        <w:rPr>
          <w:b/>
          <w:bCs/>
          <w:color w:val="000000" w:themeColor="text1"/>
          <w:sz w:val="20"/>
          <w:szCs w:val="20"/>
          <w:lang w:val="en"/>
        </w:rPr>
      </w:pPr>
      <w:r w:rsidRPr="00DF71C6">
        <w:rPr>
          <w:i/>
          <w:iCs/>
          <w:color w:val="000000" w:themeColor="text1"/>
          <w:sz w:val="20"/>
          <w:szCs w:val="20"/>
          <w:lang w:val="en"/>
        </w:rPr>
        <w:t>noun</w:t>
      </w:r>
    </w:p>
    <w:p w:rsidR="00DF71C6" w:rsidRPr="00DF71C6" w:rsidRDefault="00DF71C6" w:rsidP="007F510E">
      <w:pPr>
        <w:pStyle w:val="ListParagraph"/>
        <w:numPr>
          <w:ilvl w:val="0"/>
          <w:numId w:val="38"/>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 xml:space="preserve">An act or instance of </w:t>
      </w:r>
      <w:r w:rsidRPr="006C45A7">
        <w:rPr>
          <w:rFonts w:asciiTheme="minorHAnsi" w:hAnsiTheme="minorHAnsi"/>
          <w:color w:val="000000" w:themeColor="text1"/>
          <w:sz w:val="20"/>
          <w:szCs w:val="20"/>
          <w:lang w:val="en"/>
        </w:rPr>
        <w:t>deluding</w:t>
      </w:r>
      <w:r w:rsidRPr="00DF71C6">
        <w:rPr>
          <w:rFonts w:asciiTheme="minorHAnsi" w:hAnsiTheme="minorHAnsi"/>
          <w:color w:val="000000" w:themeColor="text1"/>
          <w:sz w:val="20"/>
          <w:szCs w:val="20"/>
          <w:lang w:val="en"/>
        </w:rPr>
        <w:t>.</w:t>
      </w:r>
    </w:p>
    <w:p w:rsidR="00DF71C6" w:rsidRPr="00DF71C6" w:rsidRDefault="00DF71C6" w:rsidP="007F510E">
      <w:pPr>
        <w:pStyle w:val="ListParagraph"/>
        <w:numPr>
          <w:ilvl w:val="0"/>
          <w:numId w:val="38"/>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 xml:space="preserve">The state of being </w:t>
      </w:r>
      <w:r w:rsidRPr="006C45A7">
        <w:rPr>
          <w:rFonts w:asciiTheme="minorHAnsi" w:hAnsiTheme="minorHAnsi"/>
          <w:color w:val="000000" w:themeColor="text1"/>
          <w:sz w:val="20"/>
          <w:szCs w:val="20"/>
          <w:lang w:val="en"/>
        </w:rPr>
        <w:t>deluded</w:t>
      </w:r>
      <w:r w:rsidRPr="00DF71C6">
        <w:rPr>
          <w:rFonts w:asciiTheme="minorHAnsi" w:hAnsiTheme="minorHAnsi"/>
          <w:color w:val="000000" w:themeColor="text1"/>
          <w:sz w:val="20"/>
          <w:szCs w:val="20"/>
          <w:lang w:val="en"/>
        </w:rPr>
        <w:t>.</w:t>
      </w:r>
    </w:p>
    <w:p w:rsidR="00DF71C6" w:rsidRPr="00DF71C6" w:rsidRDefault="00DF71C6" w:rsidP="007F510E">
      <w:pPr>
        <w:pStyle w:val="ListParagraph"/>
        <w:numPr>
          <w:ilvl w:val="0"/>
          <w:numId w:val="38"/>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 xml:space="preserve">A false belief or opinion: </w:t>
      </w:r>
      <w:r w:rsidRPr="00B326AE">
        <w:rPr>
          <w:rFonts w:asciiTheme="minorHAnsi" w:hAnsiTheme="minorHAnsi"/>
          <w:i/>
          <w:iCs/>
          <w:color w:val="000000" w:themeColor="text1"/>
          <w:sz w:val="20"/>
          <w:szCs w:val="20"/>
          <w:lang w:val="en"/>
        </w:rPr>
        <w:t>delusions of grandeur</w:t>
      </w:r>
      <w:r w:rsidRPr="00DF71C6">
        <w:rPr>
          <w:rFonts w:asciiTheme="minorHAnsi" w:hAnsiTheme="minorHAnsi"/>
          <w:color w:val="000000" w:themeColor="text1"/>
          <w:sz w:val="20"/>
          <w:szCs w:val="20"/>
          <w:lang w:val="en"/>
        </w:rPr>
        <w:t>.</w:t>
      </w:r>
    </w:p>
    <w:p w:rsidR="00DF71C6" w:rsidRPr="00DF71C6" w:rsidRDefault="00DF71C6" w:rsidP="007F510E">
      <w:pPr>
        <w:pStyle w:val="ListParagraph"/>
        <w:numPr>
          <w:ilvl w:val="0"/>
          <w:numId w:val="38"/>
        </w:numPr>
        <w:shd w:val="clear" w:color="auto" w:fill="FFFFF0"/>
        <w:rPr>
          <w:color w:val="000000" w:themeColor="text1"/>
          <w:sz w:val="20"/>
          <w:szCs w:val="20"/>
          <w:lang w:val="en"/>
        </w:rPr>
      </w:pPr>
      <w:r w:rsidRPr="00DF71C6">
        <w:rPr>
          <w:color w:val="000000" w:themeColor="text1"/>
          <w:sz w:val="20"/>
          <w:szCs w:val="20"/>
          <w:lang w:val="en"/>
        </w:rPr>
        <w:t>Psychiatry. A fixed false belief that is resistant to reason or confrontation with actual fact: a paranoid delusion.</w:t>
      </w:r>
    </w:p>
    <w:p w:rsidR="00DF71C6" w:rsidRPr="007F510E" w:rsidRDefault="00DF71C6" w:rsidP="007269D7">
      <w:pPr>
        <w:shd w:val="clear" w:color="auto" w:fill="FFFFF0"/>
        <w:spacing w:after="0" w:line="240" w:lineRule="auto"/>
        <w:ind w:left="720"/>
        <w:rPr>
          <w:color w:val="000000" w:themeColor="text1"/>
          <w:sz w:val="16"/>
          <w:szCs w:val="16"/>
          <w:lang w:val="en"/>
        </w:rPr>
      </w:pPr>
    </w:p>
    <w:p w:rsidR="00DF71C6" w:rsidRDefault="00DF71C6" w:rsidP="007F510E">
      <w:pPr>
        <w:shd w:val="clear" w:color="auto" w:fill="FFFFF0"/>
        <w:spacing w:after="0" w:line="240" w:lineRule="auto"/>
        <w:ind w:left="720"/>
        <w:rPr>
          <w:color w:val="000000" w:themeColor="text1"/>
          <w:sz w:val="20"/>
          <w:szCs w:val="20"/>
        </w:rPr>
      </w:pPr>
      <w:r w:rsidRPr="00DF71C6">
        <w:rPr>
          <w:b/>
          <w:bCs/>
          <w:color w:val="000000" w:themeColor="text1"/>
          <w:sz w:val="20"/>
          <w:szCs w:val="20"/>
          <w:highlight w:val="yellow"/>
        </w:rPr>
        <w:t>Delude</w:t>
      </w:r>
      <w:r>
        <w:rPr>
          <w:color w:val="000000" w:themeColor="text1"/>
          <w:sz w:val="20"/>
          <w:szCs w:val="20"/>
        </w:rPr>
        <w:t xml:space="preserve"> (Dictionary.com)</w:t>
      </w:r>
    </w:p>
    <w:p w:rsidR="00DF71C6" w:rsidRPr="00DF71C6" w:rsidRDefault="00DF71C6" w:rsidP="007F510E">
      <w:pPr>
        <w:shd w:val="clear" w:color="auto" w:fill="FFFFF0"/>
        <w:spacing w:after="0" w:line="240" w:lineRule="auto"/>
        <w:ind w:left="720"/>
        <w:rPr>
          <w:b/>
          <w:bCs/>
          <w:color w:val="000000" w:themeColor="text1"/>
          <w:sz w:val="20"/>
          <w:szCs w:val="20"/>
          <w:lang w:val="en"/>
        </w:rPr>
      </w:pPr>
      <w:r w:rsidRPr="00DF71C6">
        <w:rPr>
          <w:i/>
          <w:iCs/>
          <w:color w:val="000000" w:themeColor="text1"/>
          <w:sz w:val="20"/>
          <w:szCs w:val="20"/>
          <w:lang w:val="en"/>
        </w:rPr>
        <w:t>verb (used with object),</w:t>
      </w:r>
      <w:r w:rsidRPr="00DF71C6">
        <w:rPr>
          <w:color w:val="000000" w:themeColor="text1"/>
          <w:sz w:val="20"/>
          <w:szCs w:val="20"/>
          <w:lang w:val="en"/>
        </w:rPr>
        <w:t xml:space="preserve"> de·lud·ed, de·lud·ing.</w:t>
      </w:r>
    </w:p>
    <w:p w:rsidR="00DF71C6" w:rsidRPr="00DF71C6" w:rsidRDefault="00DF71C6" w:rsidP="007F510E">
      <w:pPr>
        <w:pStyle w:val="ListParagraph"/>
        <w:numPr>
          <w:ilvl w:val="0"/>
          <w:numId w:val="39"/>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 xml:space="preserve">To mislead the mind or judgment of; deceive: </w:t>
      </w:r>
      <w:r w:rsidRPr="00B326AE">
        <w:rPr>
          <w:rFonts w:asciiTheme="minorHAnsi" w:hAnsiTheme="minorHAnsi"/>
          <w:i/>
          <w:iCs/>
          <w:color w:val="000000" w:themeColor="text1"/>
          <w:sz w:val="20"/>
          <w:szCs w:val="20"/>
          <w:lang w:val="en"/>
        </w:rPr>
        <w:t>His conceit deluded him into believing he was important</w:t>
      </w:r>
      <w:r w:rsidRPr="00DF71C6">
        <w:rPr>
          <w:rFonts w:asciiTheme="minorHAnsi" w:hAnsiTheme="minorHAnsi"/>
          <w:color w:val="000000" w:themeColor="text1"/>
          <w:sz w:val="20"/>
          <w:szCs w:val="20"/>
          <w:lang w:val="en"/>
        </w:rPr>
        <w:t>.</w:t>
      </w:r>
    </w:p>
    <w:p w:rsidR="00DF71C6" w:rsidRPr="00DF71C6" w:rsidRDefault="00DF71C6" w:rsidP="007F510E">
      <w:pPr>
        <w:pStyle w:val="ListParagraph"/>
        <w:numPr>
          <w:ilvl w:val="0"/>
          <w:numId w:val="39"/>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Obsolete. To mock or frustrate the hopes or aims of.</w:t>
      </w:r>
    </w:p>
    <w:p w:rsidR="00DF71C6" w:rsidRPr="00DF71C6" w:rsidRDefault="00DF71C6" w:rsidP="007F510E">
      <w:pPr>
        <w:pStyle w:val="ListParagraph"/>
        <w:numPr>
          <w:ilvl w:val="0"/>
          <w:numId w:val="39"/>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Obsolete. To elude; evade.</w:t>
      </w:r>
    </w:p>
    <w:p w:rsidR="00DF71C6" w:rsidRDefault="00DF71C6" w:rsidP="00DF71C6">
      <w:pPr>
        <w:spacing w:after="0" w:line="240" w:lineRule="auto"/>
        <w:ind w:left="720"/>
        <w:rPr>
          <w:color w:val="000000" w:themeColor="text1"/>
          <w:sz w:val="20"/>
          <w:szCs w:val="20"/>
          <w:lang w:val="en"/>
        </w:rPr>
      </w:pPr>
    </w:p>
    <w:p w:rsidR="00D53D08" w:rsidRPr="00DF71C6" w:rsidRDefault="00D53D08" w:rsidP="007F510E">
      <w:pPr>
        <w:pStyle w:val="ListParagraph"/>
        <w:shd w:val="clear" w:color="auto" w:fill="FFFFF0"/>
        <w:ind w:left="360"/>
        <w:rPr>
          <w:rFonts w:asciiTheme="minorHAnsi" w:hAnsiTheme="minorHAnsi"/>
          <w:b/>
          <w:bCs/>
          <w:color w:val="000000" w:themeColor="text1"/>
          <w:sz w:val="20"/>
          <w:szCs w:val="20"/>
        </w:rPr>
      </w:pPr>
      <w:r w:rsidRPr="00DF71C6">
        <w:rPr>
          <w:rFonts w:asciiTheme="minorHAnsi" w:hAnsiTheme="minorHAnsi"/>
          <w:b/>
          <w:bCs/>
          <w:color w:val="C00000"/>
          <w:sz w:val="20"/>
          <w:szCs w:val="20"/>
        </w:rPr>
        <w:t>Fearful</w:t>
      </w:r>
      <w:r w:rsidRPr="00DF71C6">
        <w:rPr>
          <w:rFonts w:asciiTheme="minorHAnsi" w:hAnsiTheme="minorHAnsi"/>
          <w:b/>
          <w:bCs/>
          <w:color w:val="000000" w:themeColor="text1"/>
          <w:sz w:val="20"/>
          <w:szCs w:val="20"/>
        </w:rPr>
        <w:t xml:space="preserve"> </w:t>
      </w:r>
      <w:r w:rsidRPr="00DF71C6">
        <w:rPr>
          <w:rFonts w:asciiTheme="minorHAnsi" w:eastAsia="Calibri" w:hAnsiTheme="minorHAnsi" w:cs="Arial"/>
          <w:b/>
          <w:bCs/>
          <w:color w:val="000000" w:themeColor="text1"/>
          <w:sz w:val="20"/>
          <w:szCs w:val="20"/>
        </w:rPr>
        <w:t xml:space="preserve">1169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δειλός</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deilós,</w:t>
      </w:r>
      <w:r w:rsidRPr="00DF71C6">
        <w:rPr>
          <w:rFonts w:ascii="Calibri" w:eastAsia="Calibri" w:hAnsi="Calibri" w:cs="Arial"/>
          <w:sz w:val="20"/>
          <w:szCs w:val="20"/>
          <w:lang w:val="en"/>
        </w:rPr>
        <w:t xml:space="preserve"> di-los'; from δεός deós (</w:t>
      </w:r>
      <w:r w:rsidRPr="006C45A7">
        <w:rPr>
          <w:rFonts w:ascii="Calibri" w:eastAsia="Calibri" w:hAnsi="Calibri" w:cs="Arial"/>
          <w:color w:val="C00000"/>
          <w:sz w:val="20"/>
          <w:szCs w:val="20"/>
          <w:lang w:val="en"/>
        </w:rPr>
        <w:t>dread</w:t>
      </w:r>
      <w:r w:rsidRPr="00DF71C6">
        <w:rPr>
          <w:rFonts w:ascii="Calibri" w:eastAsia="Calibri" w:hAnsi="Calibri" w:cs="Arial"/>
          <w:sz w:val="20"/>
          <w:szCs w:val="20"/>
          <w:lang w:val="en"/>
        </w:rPr>
        <w:t xml:space="preserve">); </w:t>
      </w:r>
      <w:r w:rsidRPr="006C45A7">
        <w:rPr>
          <w:rFonts w:ascii="Calibri" w:eastAsia="Calibri" w:hAnsi="Calibri" w:cs="Arial"/>
          <w:color w:val="C00000"/>
          <w:sz w:val="20"/>
          <w:szCs w:val="20"/>
          <w:lang w:val="en"/>
        </w:rPr>
        <w:t xml:space="preserve">timid, i.e. </w:t>
      </w:r>
      <w:r w:rsidRPr="00DF71C6">
        <w:rPr>
          <w:rFonts w:ascii="Calibri" w:eastAsia="Calibri" w:hAnsi="Calibri" w:cs="Arial"/>
          <w:sz w:val="20"/>
          <w:szCs w:val="20"/>
          <w:lang w:val="en"/>
        </w:rPr>
        <w:t xml:space="preserve">(by implication) </w:t>
      </w:r>
      <w:r w:rsidRPr="006C45A7">
        <w:rPr>
          <w:rFonts w:ascii="Calibri" w:eastAsia="Calibri" w:hAnsi="Calibri" w:cs="Arial"/>
          <w:color w:val="C00000"/>
          <w:sz w:val="20"/>
          <w:szCs w:val="20"/>
          <w:lang w:val="en"/>
        </w:rPr>
        <w:t>faithless</w:t>
      </w:r>
      <w:r w:rsidR="006C45A7" w:rsidRPr="00DF71C6">
        <w:rPr>
          <w:rFonts w:ascii="Calibri" w:eastAsia="Calibri" w:hAnsi="Calibri" w:cs="Arial"/>
          <w:sz w:val="20"/>
          <w:szCs w:val="20"/>
          <w:lang w:val="en"/>
        </w:rPr>
        <w:t>: —</w:t>
      </w:r>
      <w:r w:rsidR="00DF71C6" w:rsidRPr="00DF71C6">
        <w:rPr>
          <w:sz w:val="20"/>
          <w:szCs w:val="20"/>
        </w:rPr>
        <w:t xml:space="preserve"> (Translated in King James Version as)</w:t>
      </w:r>
      <w:r w:rsidR="00DF71C6">
        <w:rPr>
          <w:sz w:val="20"/>
          <w:szCs w:val="20"/>
        </w:rPr>
        <w:t xml:space="preserve"> </w:t>
      </w:r>
      <w:r w:rsidRPr="00DF71C6">
        <w:rPr>
          <w:rFonts w:ascii="Calibri" w:eastAsia="Calibri" w:hAnsi="Calibri" w:cs="Arial"/>
          <w:sz w:val="20"/>
          <w:szCs w:val="20"/>
          <w:lang w:val="en"/>
        </w:rPr>
        <w:t>fearful.</w:t>
      </w:r>
    </w:p>
    <w:p w:rsidR="00D53D08" w:rsidRPr="007F510E" w:rsidRDefault="00D53D08" w:rsidP="00DF71C6">
      <w:pPr>
        <w:spacing w:after="0" w:line="240" w:lineRule="auto"/>
        <w:ind w:left="360"/>
        <w:rPr>
          <w:color w:val="000000" w:themeColor="text1"/>
          <w:sz w:val="16"/>
          <w:szCs w:val="16"/>
        </w:rPr>
      </w:pPr>
    </w:p>
    <w:p w:rsidR="00D53D08" w:rsidRPr="00DF71C6" w:rsidRDefault="00D53D08" w:rsidP="007F510E">
      <w:pPr>
        <w:pStyle w:val="ListParagraph"/>
        <w:shd w:val="clear" w:color="auto" w:fill="FFFFF0"/>
        <w:ind w:left="360"/>
        <w:rPr>
          <w:rFonts w:asciiTheme="minorHAnsi" w:hAnsiTheme="minorHAnsi"/>
          <w:b/>
          <w:bCs/>
          <w:color w:val="000000" w:themeColor="text1"/>
          <w:sz w:val="20"/>
          <w:szCs w:val="20"/>
        </w:rPr>
      </w:pPr>
      <w:r w:rsidRPr="00DF71C6">
        <w:rPr>
          <w:rFonts w:asciiTheme="minorHAnsi" w:hAnsiTheme="minorHAnsi"/>
          <w:b/>
          <w:bCs/>
          <w:color w:val="C00000"/>
          <w:sz w:val="20"/>
          <w:szCs w:val="20"/>
        </w:rPr>
        <w:t>Liars</w:t>
      </w:r>
      <w:r w:rsidRPr="00DF71C6">
        <w:rPr>
          <w:rFonts w:asciiTheme="minorHAnsi" w:hAnsiTheme="minorHAnsi"/>
          <w:b/>
          <w:bCs/>
          <w:color w:val="000000" w:themeColor="text1"/>
          <w:sz w:val="20"/>
          <w:szCs w:val="20"/>
        </w:rPr>
        <w:t xml:space="preserve"> </w:t>
      </w:r>
      <w:r w:rsidRPr="00DF71C6">
        <w:rPr>
          <w:rFonts w:asciiTheme="minorHAnsi" w:eastAsia="Calibri" w:hAnsiTheme="minorHAnsi" w:cs="Arial"/>
          <w:b/>
          <w:bCs/>
          <w:color w:val="000000" w:themeColor="text1"/>
          <w:sz w:val="20"/>
          <w:szCs w:val="20"/>
        </w:rPr>
        <w:t xml:space="preserve">5571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ψευδής</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pseudḗs,</w:t>
      </w:r>
      <w:r w:rsidRPr="00DF71C6">
        <w:rPr>
          <w:rFonts w:ascii="Calibri" w:eastAsia="Calibri" w:hAnsi="Calibri" w:cs="Arial"/>
          <w:sz w:val="20"/>
          <w:szCs w:val="20"/>
          <w:lang w:val="en"/>
        </w:rPr>
        <w:t xml:space="preserve"> psyoo-dace'; from 5574; </w:t>
      </w:r>
      <w:r w:rsidRPr="006C45A7">
        <w:rPr>
          <w:rFonts w:ascii="Calibri" w:eastAsia="Calibri" w:hAnsi="Calibri" w:cs="Arial"/>
          <w:color w:val="C00000"/>
          <w:sz w:val="20"/>
          <w:szCs w:val="20"/>
          <w:lang w:val="en"/>
        </w:rPr>
        <w:t>untrue, i.e. erroneous, deceitful, wicked</w:t>
      </w:r>
      <w:r w:rsidR="006C45A7" w:rsidRPr="00DF71C6">
        <w:rPr>
          <w:rFonts w:ascii="Calibri" w:eastAsia="Calibri" w:hAnsi="Calibri" w:cs="Arial"/>
          <w:sz w:val="20"/>
          <w:szCs w:val="20"/>
          <w:lang w:val="en"/>
        </w:rPr>
        <w:t>: —</w:t>
      </w:r>
      <w:r w:rsidR="00DF71C6" w:rsidRPr="00DF71C6">
        <w:rPr>
          <w:sz w:val="20"/>
          <w:szCs w:val="20"/>
        </w:rPr>
        <w:t xml:space="preserve"> (Translated in King James Version as)</w:t>
      </w:r>
      <w:r w:rsidR="00DF71C6">
        <w:rPr>
          <w:sz w:val="20"/>
          <w:szCs w:val="20"/>
        </w:rPr>
        <w:t xml:space="preserve"> </w:t>
      </w:r>
      <w:r w:rsidRPr="00DF71C6">
        <w:rPr>
          <w:rFonts w:ascii="Calibri" w:eastAsia="Calibri" w:hAnsi="Calibri" w:cs="Arial"/>
          <w:sz w:val="20"/>
          <w:szCs w:val="20"/>
          <w:lang w:val="en"/>
        </w:rPr>
        <w:t>false, liar.</w:t>
      </w:r>
    </w:p>
    <w:p w:rsidR="00D53D08" w:rsidRPr="007F510E" w:rsidRDefault="00D53D08" w:rsidP="00265609">
      <w:pPr>
        <w:spacing w:after="0" w:line="240" w:lineRule="auto"/>
        <w:rPr>
          <w:color w:val="000000" w:themeColor="text1"/>
          <w:sz w:val="16"/>
          <w:szCs w:val="16"/>
        </w:rPr>
      </w:pPr>
    </w:p>
    <w:p w:rsidR="00D53D08" w:rsidRPr="00DF71C6" w:rsidRDefault="00D53D08" w:rsidP="007F510E">
      <w:pPr>
        <w:shd w:val="clear" w:color="auto" w:fill="FFFFF0"/>
        <w:spacing w:after="0" w:line="240" w:lineRule="auto"/>
        <w:ind w:left="360"/>
        <w:rPr>
          <w:rFonts w:ascii="Calibri" w:eastAsia="Calibri" w:hAnsi="Calibri" w:cs="Arial"/>
          <w:sz w:val="20"/>
          <w:szCs w:val="20"/>
        </w:rPr>
      </w:pPr>
      <w:r w:rsidRPr="00DF71C6">
        <w:rPr>
          <w:b/>
          <w:bCs/>
          <w:color w:val="C00000"/>
          <w:sz w:val="20"/>
          <w:szCs w:val="20"/>
        </w:rPr>
        <w:t>Offended</w:t>
      </w:r>
      <w:r w:rsidRPr="00DF71C6">
        <w:rPr>
          <w:b/>
          <w:bCs/>
          <w:color w:val="000000" w:themeColor="text1"/>
          <w:sz w:val="20"/>
          <w:szCs w:val="20"/>
        </w:rPr>
        <w:t xml:space="preserve"> </w:t>
      </w:r>
      <w:r w:rsidRPr="00DF71C6">
        <w:rPr>
          <w:rFonts w:eastAsia="Calibri" w:cs="Arial"/>
          <w:b/>
          <w:bCs/>
          <w:color w:val="000000" w:themeColor="text1"/>
          <w:sz w:val="20"/>
          <w:szCs w:val="20"/>
        </w:rPr>
        <w:t xml:space="preserve">4624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σκανδαλίζω</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skandalízō,</w:t>
      </w:r>
      <w:r w:rsidRPr="00DF71C6">
        <w:rPr>
          <w:rFonts w:ascii="Calibri" w:eastAsia="Calibri" w:hAnsi="Calibri" w:cs="Arial"/>
          <w:sz w:val="20"/>
          <w:szCs w:val="20"/>
          <w:lang w:val="en"/>
        </w:rPr>
        <w:t xml:space="preserve"> skan-dal-id'-zo; from 4625; </w:t>
      </w:r>
      <w:r w:rsidRPr="006C45A7">
        <w:rPr>
          <w:rFonts w:ascii="Calibri" w:eastAsia="Calibri" w:hAnsi="Calibri" w:cs="Arial"/>
          <w:color w:val="C00000"/>
          <w:sz w:val="20"/>
          <w:szCs w:val="20"/>
          <w:lang w:val="en"/>
        </w:rPr>
        <w:t xml:space="preserve">to entrap, i.e. trip up </w:t>
      </w:r>
      <w:r w:rsidRPr="00DF71C6">
        <w:rPr>
          <w:rFonts w:ascii="Calibri" w:eastAsia="Calibri" w:hAnsi="Calibri" w:cs="Arial"/>
          <w:sz w:val="20"/>
          <w:szCs w:val="20"/>
          <w:lang w:val="en"/>
        </w:rPr>
        <w:t xml:space="preserve">(figuratively, </w:t>
      </w:r>
      <w:r w:rsidRPr="006C45A7">
        <w:rPr>
          <w:rFonts w:ascii="Calibri" w:eastAsia="Calibri" w:hAnsi="Calibri" w:cs="Arial"/>
          <w:color w:val="C00000"/>
          <w:sz w:val="20"/>
          <w:szCs w:val="20"/>
          <w:lang w:val="en"/>
        </w:rPr>
        <w:t>stumble</w:t>
      </w:r>
      <w:r w:rsidRPr="00DF71C6">
        <w:rPr>
          <w:rFonts w:ascii="Calibri" w:eastAsia="Calibri" w:hAnsi="Calibri" w:cs="Arial"/>
          <w:sz w:val="20"/>
          <w:szCs w:val="20"/>
          <w:lang w:val="en"/>
        </w:rPr>
        <w:t xml:space="preserve"> (transitively) </w:t>
      </w:r>
      <w:r w:rsidRPr="006C45A7">
        <w:rPr>
          <w:rFonts w:ascii="Calibri" w:eastAsia="Calibri" w:hAnsi="Calibri" w:cs="Arial"/>
          <w:color w:val="C00000"/>
          <w:sz w:val="20"/>
          <w:szCs w:val="20"/>
          <w:lang w:val="en"/>
        </w:rPr>
        <w:t>or entice to sin, apostasy or displeasure</w:t>
      </w:r>
      <w:r w:rsidRPr="00DF71C6">
        <w:rPr>
          <w:rFonts w:ascii="Calibri" w:eastAsia="Calibri" w:hAnsi="Calibri" w:cs="Arial"/>
          <w:sz w:val="20"/>
          <w:szCs w:val="20"/>
          <w:lang w:val="en"/>
        </w:rPr>
        <w:t>):—</w:t>
      </w:r>
      <w:r w:rsidR="00DF71C6" w:rsidRPr="00DF71C6">
        <w:rPr>
          <w:sz w:val="20"/>
          <w:szCs w:val="20"/>
        </w:rPr>
        <w:t xml:space="preserve"> (Translated in King James Version as)</w:t>
      </w:r>
      <w:r w:rsidR="00DF71C6" w:rsidRPr="00DF71C6">
        <w:rPr>
          <w:rFonts w:ascii="Calibri" w:eastAsia="Calibri" w:hAnsi="Calibri" w:cs="Arial"/>
          <w:sz w:val="20"/>
          <w:szCs w:val="20"/>
          <w:lang w:val="en"/>
        </w:rPr>
        <w:t xml:space="preserve"> </w:t>
      </w:r>
      <w:r w:rsidR="00DF71C6">
        <w:rPr>
          <w:rFonts w:ascii="Calibri" w:eastAsia="Calibri" w:hAnsi="Calibri" w:cs="Arial"/>
          <w:sz w:val="20"/>
          <w:szCs w:val="20"/>
          <w:lang w:val="en"/>
        </w:rPr>
        <w:t xml:space="preserve"> </w:t>
      </w:r>
      <w:r w:rsidRPr="00DF71C6">
        <w:rPr>
          <w:rFonts w:ascii="Calibri" w:eastAsia="Calibri" w:hAnsi="Calibri" w:cs="Arial"/>
          <w:sz w:val="20"/>
          <w:szCs w:val="20"/>
          <w:lang w:val="en"/>
        </w:rPr>
        <w:t>(make to) offend.</w:t>
      </w:r>
    </w:p>
    <w:p w:rsidR="00D80373" w:rsidRPr="007F510E" w:rsidRDefault="00D80373" w:rsidP="00265609">
      <w:pPr>
        <w:spacing w:after="0" w:line="240" w:lineRule="auto"/>
        <w:rPr>
          <w:color w:val="000000" w:themeColor="text1"/>
          <w:sz w:val="16"/>
          <w:szCs w:val="16"/>
        </w:rPr>
      </w:pPr>
    </w:p>
    <w:p w:rsidR="00265609" w:rsidRPr="00DF71C6" w:rsidRDefault="00265609" w:rsidP="001E241E">
      <w:pPr>
        <w:shd w:val="clear" w:color="auto" w:fill="FFFFF0"/>
        <w:spacing w:after="0" w:line="240" w:lineRule="auto"/>
        <w:ind w:left="360"/>
        <w:rPr>
          <w:b/>
          <w:bCs/>
          <w:color w:val="000000" w:themeColor="text1"/>
          <w:sz w:val="20"/>
          <w:szCs w:val="20"/>
        </w:rPr>
      </w:pPr>
      <w:r w:rsidRPr="00DF71C6">
        <w:rPr>
          <w:b/>
          <w:bCs/>
          <w:color w:val="C00000"/>
          <w:sz w:val="20"/>
          <w:szCs w:val="20"/>
        </w:rPr>
        <w:t xml:space="preserve">Overcometh </w:t>
      </w:r>
      <w:r w:rsidRPr="00DF71C6">
        <w:rPr>
          <w:b/>
          <w:bCs/>
          <w:color w:val="000000" w:themeColor="text1"/>
          <w:sz w:val="20"/>
          <w:szCs w:val="20"/>
        </w:rPr>
        <w:t xml:space="preserve">3528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νικάω</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nikáō,</w:t>
      </w:r>
      <w:r w:rsidRPr="00DF71C6">
        <w:rPr>
          <w:rFonts w:ascii="Calibri" w:eastAsia="Calibri" w:hAnsi="Calibri" w:cs="Arial"/>
          <w:sz w:val="20"/>
          <w:szCs w:val="20"/>
          <w:lang w:val="en"/>
        </w:rPr>
        <w:t xml:space="preserve"> nik-ah'-o; from 3529; </w:t>
      </w:r>
      <w:r w:rsidRPr="00DF71C6">
        <w:rPr>
          <w:rFonts w:ascii="Calibri" w:eastAsia="Calibri" w:hAnsi="Calibri" w:cs="Arial"/>
          <w:color w:val="C00000"/>
          <w:sz w:val="20"/>
          <w:szCs w:val="20"/>
          <w:lang w:val="en"/>
        </w:rPr>
        <w:t xml:space="preserve">to </w:t>
      </w:r>
      <w:r w:rsidRPr="00DF71C6">
        <w:rPr>
          <w:rFonts w:ascii="Calibri" w:eastAsia="Calibri" w:hAnsi="Calibri" w:cs="Arial"/>
          <w:b/>
          <w:bCs/>
          <w:color w:val="C00000"/>
          <w:sz w:val="20"/>
          <w:szCs w:val="20"/>
          <w:highlight w:val="yellow"/>
          <w:lang w:val="en"/>
        </w:rPr>
        <w:t>subdue</w:t>
      </w:r>
      <w:r w:rsidRPr="00DF71C6">
        <w:rPr>
          <w:rFonts w:ascii="Calibri" w:eastAsia="Calibri" w:hAnsi="Calibri" w:cs="Arial"/>
          <w:color w:val="C00000"/>
          <w:sz w:val="20"/>
          <w:szCs w:val="20"/>
          <w:lang w:val="en"/>
        </w:rPr>
        <w:t xml:space="preserve"> </w:t>
      </w:r>
      <w:r w:rsidRPr="00DF71C6">
        <w:rPr>
          <w:rFonts w:ascii="Calibri" w:eastAsia="Calibri" w:hAnsi="Calibri" w:cs="Arial"/>
          <w:sz w:val="20"/>
          <w:szCs w:val="20"/>
          <w:lang w:val="en"/>
        </w:rPr>
        <w:t>(literally or figuratively):—</w:t>
      </w:r>
      <w:r w:rsidRPr="00DF71C6">
        <w:rPr>
          <w:sz w:val="20"/>
          <w:szCs w:val="20"/>
        </w:rPr>
        <w:t xml:space="preserve"> (Translated in King James Version as) </w:t>
      </w:r>
      <w:r w:rsidRPr="00DF71C6">
        <w:rPr>
          <w:rFonts w:ascii="Calibri" w:eastAsia="Calibri" w:hAnsi="Calibri" w:cs="Arial"/>
          <w:sz w:val="20"/>
          <w:szCs w:val="20"/>
          <w:lang w:val="en"/>
        </w:rPr>
        <w:t>conquer, overcome, prevail, get the victory.</w:t>
      </w:r>
    </w:p>
    <w:p w:rsidR="00265609" w:rsidRPr="007F510E" w:rsidRDefault="00265609" w:rsidP="007F510E">
      <w:pPr>
        <w:shd w:val="clear" w:color="auto" w:fill="FFFFF0"/>
        <w:tabs>
          <w:tab w:val="left" w:pos="360"/>
        </w:tabs>
        <w:spacing w:after="0" w:line="240" w:lineRule="auto"/>
        <w:ind w:left="360"/>
        <w:rPr>
          <w:b/>
          <w:bCs/>
          <w:sz w:val="16"/>
          <w:szCs w:val="16"/>
        </w:rPr>
      </w:pPr>
      <w:r w:rsidRPr="00DF71C6">
        <w:rPr>
          <w:b/>
          <w:bCs/>
          <w:color w:val="C00000"/>
          <w:sz w:val="20"/>
          <w:szCs w:val="20"/>
        </w:rPr>
        <w:t xml:space="preserve"> </w:t>
      </w:r>
    </w:p>
    <w:p w:rsidR="007519C0" w:rsidRPr="00DF71C6" w:rsidRDefault="00265609" w:rsidP="001E241E">
      <w:pPr>
        <w:shd w:val="clear" w:color="auto" w:fill="FFFFF0"/>
        <w:spacing w:after="0" w:line="240" w:lineRule="auto"/>
        <w:ind w:left="540"/>
        <w:rPr>
          <w:color w:val="000000" w:themeColor="text1"/>
          <w:sz w:val="20"/>
          <w:szCs w:val="20"/>
        </w:rPr>
      </w:pPr>
      <w:r w:rsidRPr="00DF71C6">
        <w:rPr>
          <w:b/>
          <w:bCs/>
          <w:color w:val="000000" w:themeColor="text1"/>
          <w:sz w:val="20"/>
          <w:szCs w:val="20"/>
          <w:highlight w:val="yellow"/>
        </w:rPr>
        <w:lastRenderedPageBreak/>
        <w:t>Subdue</w:t>
      </w:r>
      <w:r w:rsidRPr="00DF71C6">
        <w:rPr>
          <w:color w:val="000000" w:themeColor="text1"/>
          <w:sz w:val="20"/>
          <w:szCs w:val="20"/>
        </w:rPr>
        <w:t xml:space="preserve"> (Dictionary.com)</w:t>
      </w:r>
    </w:p>
    <w:p w:rsidR="00265609" w:rsidRPr="00DF71C6" w:rsidRDefault="00265609" w:rsidP="001E241E">
      <w:pPr>
        <w:shd w:val="clear" w:color="auto" w:fill="FFFFF0"/>
        <w:spacing w:after="0" w:line="240" w:lineRule="auto"/>
        <w:ind w:left="540"/>
        <w:rPr>
          <w:b/>
          <w:bCs/>
          <w:color w:val="000000" w:themeColor="text1"/>
          <w:sz w:val="20"/>
          <w:szCs w:val="20"/>
          <w:lang w:val="en"/>
        </w:rPr>
      </w:pPr>
      <w:r w:rsidRPr="00DF71C6">
        <w:rPr>
          <w:i/>
          <w:iCs/>
          <w:color w:val="000000" w:themeColor="text1"/>
          <w:sz w:val="20"/>
          <w:szCs w:val="20"/>
          <w:lang w:val="en"/>
        </w:rPr>
        <w:t>verb (used with object),</w:t>
      </w:r>
      <w:r w:rsidRPr="00DF71C6">
        <w:rPr>
          <w:color w:val="000000" w:themeColor="text1"/>
          <w:sz w:val="20"/>
          <w:szCs w:val="20"/>
          <w:lang w:val="en"/>
        </w:rPr>
        <w:t xml:space="preserve"> sub·dued, sub·du·ing.</w:t>
      </w:r>
    </w:p>
    <w:p w:rsidR="00265609" w:rsidRPr="00DF71C6" w:rsidRDefault="00265609" w:rsidP="00083A95">
      <w:pPr>
        <w:pStyle w:val="ListParagraph"/>
        <w:numPr>
          <w:ilvl w:val="0"/>
          <w:numId w:val="34"/>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To conquer and bring into subjection: Rome subdued Gaul.</w:t>
      </w:r>
    </w:p>
    <w:p w:rsidR="00265609" w:rsidRPr="00DF71C6" w:rsidRDefault="00265609" w:rsidP="00083A95">
      <w:pPr>
        <w:pStyle w:val="ListParagraph"/>
        <w:numPr>
          <w:ilvl w:val="0"/>
          <w:numId w:val="34"/>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To overpower by superior force; overcome.</w:t>
      </w:r>
    </w:p>
    <w:p w:rsidR="00265609" w:rsidRPr="00DF71C6" w:rsidRDefault="00265609" w:rsidP="00083A95">
      <w:pPr>
        <w:pStyle w:val="ListParagraph"/>
        <w:numPr>
          <w:ilvl w:val="0"/>
          <w:numId w:val="34"/>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To bring under mental or emotional control, as by persuasion or intimidation; render submissive.</w:t>
      </w:r>
    </w:p>
    <w:p w:rsidR="00265609" w:rsidRPr="00DF71C6" w:rsidRDefault="00265609" w:rsidP="00083A95">
      <w:pPr>
        <w:pStyle w:val="ListParagraph"/>
        <w:numPr>
          <w:ilvl w:val="0"/>
          <w:numId w:val="34"/>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To repress (feelings, impulses, etc.).</w:t>
      </w:r>
    </w:p>
    <w:p w:rsidR="00265609" w:rsidRPr="00DF71C6" w:rsidRDefault="00265609" w:rsidP="00083A95">
      <w:pPr>
        <w:pStyle w:val="ListParagraph"/>
        <w:numPr>
          <w:ilvl w:val="0"/>
          <w:numId w:val="34"/>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 xml:space="preserve">To bring (land) under cultivation: </w:t>
      </w:r>
      <w:r w:rsidRPr="00B326AE">
        <w:rPr>
          <w:rFonts w:asciiTheme="minorHAnsi" w:hAnsiTheme="minorHAnsi"/>
          <w:i/>
          <w:iCs/>
          <w:color w:val="000000" w:themeColor="text1"/>
          <w:sz w:val="20"/>
          <w:szCs w:val="20"/>
          <w:lang w:val="en"/>
        </w:rPr>
        <w:t>to subdue the wilderness</w:t>
      </w:r>
      <w:r w:rsidRPr="00DF71C6">
        <w:rPr>
          <w:rFonts w:asciiTheme="minorHAnsi" w:hAnsiTheme="minorHAnsi"/>
          <w:color w:val="000000" w:themeColor="text1"/>
          <w:sz w:val="20"/>
          <w:szCs w:val="20"/>
          <w:lang w:val="en"/>
        </w:rPr>
        <w:t>.</w:t>
      </w:r>
    </w:p>
    <w:p w:rsidR="00265609" w:rsidRPr="00DF71C6" w:rsidRDefault="00265609" w:rsidP="00083A95">
      <w:pPr>
        <w:pStyle w:val="ListParagraph"/>
        <w:numPr>
          <w:ilvl w:val="0"/>
          <w:numId w:val="34"/>
        </w:numPr>
        <w:shd w:val="clear" w:color="auto" w:fill="FFFFF0"/>
        <w:rPr>
          <w:rFonts w:asciiTheme="minorHAnsi" w:hAnsiTheme="minorHAnsi"/>
          <w:color w:val="000000" w:themeColor="text1"/>
          <w:sz w:val="20"/>
          <w:szCs w:val="20"/>
          <w:lang w:val="en"/>
        </w:rPr>
      </w:pPr>
      <w:r w:rsidRPr="00DF71C6">
        <w:rPr>
          <w:rFonts w:asciiTheme="minorHAnsi" w:hAnsiTheme="minorHAnsi"/>
          <w:color w:val="000000" w:themeColor="text1"/>
          <w:sz w:val="20"/>
          <w:szCs w:val="20"/>
          <w:lang w:val="en"/>
        </w:rPr>
        <w:t>To reduce the intensity, force, or vividness of (sound, light, color, etc.); tone down; soften.</w:t>
      </w:r>
    </w:p>
    <w:p w:rsidR="007519C0" w:rsidRPr="007F510E" w:rsidRDefault="007519C0" w:rsidP="00DB7CB8">
      <w:pPr>
        <w:spacing w:after="0" w:line="240" w:lineRule="auto"/>
        <w:rPr>
          <w:color w:val="000000" w:themeColor="text1"/>
          <w:sz w:val="16"/>
          <w:szCs w:val="16"/>
          <w:lang w:val="en"/>
        </w:rPr>
      </w:pPr>
    </w:p>
    <w:p w:rsidR="00F62FAC" w:rsidRPr="00F62FAC" w:rsidRDefault="00F62FAC" w:rsidP="00F62FAC">
      <w:pPr>
        <w:shd w:val="clear" w:color="auto" w:fill="FFFFF0"/>
        <w:spacing w:after="0" w:line="240" w:lineRule="auto"/>
        <w:ind w:left="360"/>
        <w:rPr>
          <w:rFonts w:ascii="Calibri" w:eastAsia="Calibri" w:hAnsi="Calibri" w:cs="Arial"/>
          <w:sz w:val="20"/>
          <w:szCs w:val="20"/>
          <w:lang w:val="en"/>
        </w:rPr>
      </w:pPr>
      <w:r w:rsidRPr="00F62FAC">
        <w:rPr>
          <w:b/>
          <w:bCs/>
          <w:color w:val="C00000"/>
          <w:sz w:val="20"/>
          <w:szCs w:val="20"/>
        </w:rPr>
        <w:t>Sorcerers</w:t>
      </w:r>
      <w:r w:rsidRPr="00F62FAC">
        <w:rPr>
          <w:b/>
          <w:bCs/>
          <w:color w:val="000000" w:themeColor="text1"/>
          <w:sz w:val="20"/>
          <w:szCs w:val="20"/>
        </w:rPr>
        <w:t xml:space="preserve"> </w:t>
      </w:r>
      <w:r w:rsidRPr="00F62FAC">
        <w:rPr>
          <w:rFonts w:eastAsia="Calibri" w:cs="Arial"/>
          <w:b/>
          <w:bCs/>
          <w:color w:val="000000" w:themeColor="text1"/>
          <w:sz w:val="20"/>
          <w:szCs w:val="20"/>
        </w:rPr>
        <w:t xml:space="preserve">5332 </w:t>
      </w:r>
      <w:r w:rsidRPr="00F62FAC">
        <w:rPr>
          <w:rFonts w:ascii="Calibri" w:eastAsia="Calibri" w:hAnsi="Calibri" w:cs="Arial"/>
          <w:sz w:val="20"/>
          <w:szCs w:val="20"/>
          <w:lang w:val="en"/>
        </w:rPr>
        <w:t xml:space="preserve">– </w:t>
      </w:r>
      <w:r w:rsidRPr="00F62FAC">
        <w:rPr>
          <w:rFonts w:ascii="Calibri" w:eastAsia="Calibri" w:hAnsi="Calibri" w:cs="Arial"/>
          <w:b/>
          <w:bCs/>
          <w:sz w:val="20"/>
          <w:szCs w:val="20"/>
          <w:lang w:val="en"/>
        </w:rPr>
        <w:t>φαρμακεύς</w:t>
      </w:r>
      <w:r w:rsidRPr="00F62FAC">
        <w:rPr>
          <w:rFonts w:ascii="Calibri" w:eastAsia="Calibri" w:hAnsi="Calibri" w:cs="Arial"/>
          <w:sz w:val="20"/>
          <w:szCs w:val="20"/>
          <w:lang w:val="en"/>
        </w:rPr>
        <w:t xml:space="preserve"> </w:t>
      </w:r>
      <w:r w:rsidRPr="00F62FAC">
        <w:rPr>
          <w:rFonts w:ascii="Calibri" w:eastAsia="Calibri" w:hAnsi="Calibri" w:cs="Arial"/>
          <w:b/>
          <w:bCs/>
          <w:sz w:val="20"/>
          <w:szCs w:val="20"/>
          <w:lang w:val="en"/>
        </w:rPr>
        <w:t>pharmakeús,</w:t>
      </w:r>
      <w:r w:rsidRPr="00F62FAC">
        <w:rPr>
          <w:rFonts w:ascii="Calibri" w:eastAsia="Calibri" w:hAnsi="Calibri" w:cs="Arial"/>
          <w:sz w:val="20"/>
          <w:szCs w:val="20"/>
          <w:lang w:val="en"/>
        </w:rPr>
        <w:t xml:space="preserve"> far-mak-yoos'; from φάρμακον </w:t>
      </w:r>
      <w:r w:rsidRPr="00F62FAC">
        <w:rPr>
          <w:rFonts w:ascii="Calibri" w:eastAsia="Calibri" w:hAnsi="Calibri" w:cs="Arial"/>
          <w:color w:val="C00000"/>
          <w:sz w:val="20"/>
          <w:szCs w:val="20"/>
          <w:lang w:val="en"/>
        </w:rPr>
        <w:t xml:space="preserve">phármakon </w:t>
      </w:r>
      <w:r w:rsidRPr="00F62FAC">
        <w:rPr>
          <w:rFonts w:ascii="Calibri" w:eastAsia="Calibri" w:hAnsi="Calibri" w:cs="Arial"/>
          <w:sz w:val="20"/>
          <w:szCs w:val="20"/>
          <w:lang w:val="en"/>
        </w:rPr>
        <w:t>(</w:t>
      </w:r>
      <w:r w:rsidRPr="00F62FAC">
        <w:rPr>
          <w:rFonts w:ascii="Calibri" w:eastAsia="Calibri" w:hAnsi="Calibri" w:cs="Arial"/>
          <w:color w:val="C00000"/>
          <w:sz w:val="20"/>
          <w:szCs w:val="20"/>
          <w:lang w:val="en"/>
        </w:rPr>
        <w:t>a drug, i.e. spell-giving potion</w:t>
      </w:r>
      <w:r w:rsidRPr="00F62FAC">
        <w:rPr>
          <w:rFonts w:ascii="Calibri" w:eastAsia="Calibri" w:hAnsi="Calibri" w:cs="Arial"/>
          <w:sz w:val="20"/>
          <w:szCs w:val="20"/>
          <w:lang w:val="en"/>
        </w:rPr>
        <w:t xml:space="preserve">); </w:t>
      </w:r>
      <w:r w:rsidRPr="00F62FAC">
        <w:rPr>
          <w:rFonts w:ascii="Calibri" w:eastAsia="Calibri" w:hAnsi="Calibri" w:cs="Arial"/>
          <w:color w:val="C00000"/>
          <w:sz w:val="20"/>
          <w:szCs w:val="20"/>
          <w:lang w:val="en"/>
        </w:rPr>
        <w:t xml:space="preserve">a druggist </w:t>
      </w:r>
      <w:r w:rsidRPr="00F62FAC">
        <w:rPr>
          <w:rFonts w:ascii="Calibri" w:eastAsia="Calibri" w:hAnsi="Calibri" w:cs="Arial"/>
          <w:sz w:val="20"/>
          <w:szCs w:val="20"/>
          <w:lang w:val="en"/>
        </w:rPr>
        <w:t>("</w:t>
      </w:r>
      <w:r w:rsidRPr="00F62FAC">
        <w:rPr>
          <w:rFonts w:ascii="Calibri" w:eastAsia="Calibri" w:hAnsi="Calibri" w:cs="Arial"/>
          <w:color w:val="C00000"/>
          <w:sz w:val="20"/>
          <w:szCs w:val="20"/>
          <w:lang w:val="en"/>
        </w:rPr>
        <w:t>pharmacist</w:t>
      </w:r>
      <w:r w:rsidRPr="00F62FAC">
        <w:rPr>
          <w:rFonts w:ascii="Calibri" w:eastAsia="Calibri" w:hAnsi="Calibri" w:cs="Arial"/>
          <w:sz w:val="20"/>
          <w:szCs w:val="20"/>
          <w:lang w:val="en"/>
        </w:rPr>
        <w:t xml:space="preserve">") </w:t>
      </w:r>
      <w:r w:rsidRPr="00F62FAC">
        <w:rPr>
          <w:rFonts w:ascii="Calibri" w:eastAsia="Calibri" w:hAnsi="Calibri" w:cs="Arial"/>
          <w:color w:val="C00000"/>
          <w:sz w:val="20"/>
          <w:szCs w:val="20"/>
          <w:lang w:val="en"/>
        </w:rPr>
        <w:t xml:space="preserve">or poisoner, i.e. </w:t>
      </w:r>
      <w:r w:rsidRPr="00F62FAC">
        <w:rPr>
          <w:rFonts w:ascii="Calibri" w:eastAsia="Calibri" w:hAnsi="Calibri" w:cs="Arial"/>
          <w:sz w:val="20"/>
          <w:szCs w:val="20"/>
          <w:lang w:val="en"/>
        </w:rPr>
        <w:t xml:space="preserve">(by extension) </w:t>
      </w:r>
      <w:r w:rsidRPr="00F62FAC">
        <w:rPr>
          <w:rFonts w:ascii="Calibri" w:eastAsia="Calibri" w:hAnsi="Calibri" w:cs="Arial"/>
          <w:color w:val="C00000"/>
          <w:sz w:val="20"/>
          <w:szCs w:val="20"/>
          <w:lang w:val="en"/>
        </w:rPr>
        <w:t>a magician</w:t>
      </w:r>
      <w:r w:rsidRPr="00F62FAC">
        <w:rPr>
          <w:rFonts w:ascii="Calibri" w:eastAsia="Calibri" w:hAnsi="Calibri" w:cs="Arial"/>
          <w:sz w:val="20"/>
          <w:szCs w:val="20"/>
          <w:lang w:val="en"/>
        </w:rPr>
        <w:t>:—</w:t>
      </w:r>
      <w:r w:rsidRPr="00F62FAC">
        <w:rPr>
          <w:sz w:val="20"/>
          <w:szCs w:val="20"/>
        </w:rPr>
        <w:t xml:space="preserve"> (Translated in King James Version as) </w:t>
      </w:r>
      <w:r w:rsidRPr="00F62FAC">
        <w:rPr>
          <w:rFonts w:ascii="Calibri" w:eastAsia="Calibri" w:hAnsi="Calibri" w:cs="Arial"/>
          <w:sz w:val="20"/>
          <w:szCs w:val="20"/>
          <w:lang w:val="en"/>
        </w:rPr>
        <w:t>sorcerer.</w:t>
      </w:r>
    </w:p>
    <w:p w:rsidR="00F62FAC" w:rsidRPr="00F62FAC" w:rsidRDefault="00F62FAC" w:rsidP="00F62FAC">
      <w:pPr>
        <w:pStyle w:val="ListParagraph"/>
        <w:ind w:left="360"/>
        <w:rPr>
          <w:rFonts w:asciiTheme="minorHAnsi" w:hAnsiTheme="minorHAnsi"/>
          <w:b/>
          <w:bCs/>
          <w:color w:val="C00000"/>
          <w:sz w:val="16"/>
          <w:szCs w:val="16"/>
        </w:rPr>
      </w:pPr>
    </w:p>
    <w:p w:rsidR="00D53D08" w:rsidRPr="00DF71C6" w:rsidRDefault="00D53D08" w:rsidP="007F510E">
      <w:pPr>
        <w:pStyle w:val="ListParagraph"/>
        <w:shd w:val="clear" w:color="auto" w:fill="FFFFF0"/>
        <w:ind w:left="360"/>
        <w:rPr>
          <w:rFonts w:asciiTheme="minorHAnsi" w:eastAsia="Calibri" w:hAnsiTheme="minorHAnsi" w:cs="Arial"/>
          <w:b/>
          <w:bCs/>
          <w:color w:val="000000" w:themeColor="text1"/>
          <w:sz w:val="20"/>
          <w:szCs w:val="20"/>
        </w:rPr>
      </w:pPr>
      <w:r w:rsidRPr="00DF71C6">
        <w:rPr>
          <w:rFonts w:asciiTheme="minorHAnsi" w:hAnsiTheme="minorHAnsi"/>
          <w:b/>
          <w:bCs/>
          <w:color w:val="C00000"/>
          <w:sz w:val="20"/>
          <w:szCs w:val="20"/>
        </w:rPr>
        <w:t>Unbelieving</w:t>
      </w:r>
      <w:r w:rsidRPr="00DF71C6">
        <w:rPr>
          <w:rFonts w:asciiTheme="minorHAnsi" w:hAnsiTheme="minorHAnsi"/>
          <w:b/>
          <w:bCs/>
          <w:color w:val="000000" w:themeColor="text1"/>
          <w:sz w:val="20"/>
          <w:szCs w:val="20"/>
        </w:rPr>
        <w:t xml:space="preserve"> </w:t>
      </w:r>
      <w:r w:rsidRPr="00DF71C6">
        <w:rPr>
          <w:rFonts w:asciiTheme="minorHAnsi" w:eastAsia="Calibri" w:hAnsiTheme="minorHAnsi" w:cs="Arial"/>
          <w:b/>
          <w:bCs/>
          <w:color w:val="000000" w:themeColor="text1"/>
          <w:sz w:val="20"/>
          <w:szCs w:val="20"/>
        </w:rPr>
        <w:t xml:space="preserve">571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ἄπιστος</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ápistos,</w:t>
      </w:r>
      <w:r w:rsidRPr="00DF71C6">
        <w:rPr>
          <w:rFonts w:ascii="Calibri" w:eastAsia="Calibri" w:hAnsi="Calibri" w:cs="Arial"/>
          <w:sz w:val="20"/>
          <w:szCs w:val="20"/>
          <w:lang w:val="en"/>
        </w:rPr>
        <w:t xml:space="preserve"> ap'-is-tos; from 1 (as a negative particle) and 4103; (actively) </w:t>
      </w:r>
      <w:r w:rsidRPr="006C45A7">
        <w:rPr>
          <w:rFonts w:ascii="Calibri" w:eastAsia="Calibri" w:hAnsi="Calibri" w:cs="Arial"/>
          <w:color w:val="C00000"/>
          <w:sz w:val="20"/>
          <w:szCs w:val="20"/>
          <w:lang w:val="en"/>
        </w:rPr>
        <w:t xml:space="preserve">disbelieving, i.e. without Christian faith </w:t>
      </w:r>
      <w:r w:rsidRPr="00DF71C6">
        <w:rPr>
          <w:rFonts w:ascii="Calibri" w:eastAsia="Calibri" w:hAnsi="Calibri" w:cs="Arial"/>
          <w:sz w:val="20"/>
          <w:szCs w:val="20"/>
          <w:lang w:val="en"/>
        </w:rPr>
        <w:t>(</w:t>
      </w:r>
      <w:r w:rsidRPr="006C45A7">
        <w:rPr>
          <w:rFonts w:ascii="Calibri" w:eastAsia="Calibri" w:hAnsi="Calibri" w:cs="Arial"/>
          <w:color w:val="C00000"/>
          <w:sz w:val="20"/>
          <w:szCs w:val="20"/>
          <w:lang w:val="en"/>
        </w:rPr>
        <w:t>specially, a heathen</w:t>
      </w:r>
      <w:r w:rsidRPr="00DF71C6">
        <w:rPr>
          <w:rFonts w:ascii="Calibri" w:eastAsia="Calibri" w:hAnsi="Calibri" w:cs="Arial"/>
          <w:sz w:val="20"/>
          <w:szCs w:val="20"/>
          <w:lang w:val="en"/>
        </w:rPr>
        <w:t xml:space="preserve">); (passively) </w:t>
      </w:r>
      <w:r w:rsidRPr="006C45A7">
        <w:rPr>
          <w:rFonts w:ascii="Calibri" w:eastAsia="Calibri" w:hAnsi="Calibri" w:cs="Arial"/>
          <w:color w:val="C00000"/>
          <w:sz w:val="20"/>
          <w:szCs w:val="20"/>
          <w:lang w:val="en"/>
        </w:rPr>
        <w:t>untrustworthy</w:t>
      </w:r>
      <w:r w:rsidRPr="00DF71C6">
        <w:rPr>
          <w:rFonts w:ascii="Calibri" w:eastAsia="Calibri" w:hAnsi="Calibri" w:cs="Arial"/>
          <w:sz w:val="20"/>
          <w:szCs w:val="20"/>
          <w:lang w:val="en"/>
        </w:rPr>
        <w:t xml:space="preserve"> (</w:t>
      </w:r>
      <w:r w:rsidRPr="006C45A7">
        <w:rPr>
          <w:rFonts w:ascii="Calibri" w:eastAsia="Calibri" w:hAnsi="Calibri" w:cs="Arial"/>
          <w:color w:val="C00000"/>
          <w:sz w:val="20"/>
          <w:szCs w:val="20"/>
          <w:lang w:val="en"/>
        </w:rPr>
        <w:t>person</w:t>
      </w:r>
      <w:r w:rsidRPr="00DF71C6">
        <w:rPr>
          <w:rFonts w:ascii="Calibri" w:eastAsia="Calibri" w:hAnsi="Calibri" w:cs="Arial"/>
          <w:sz w:val="20"/>
          <w:szCs w:val="20"/>
          <w:lang w:val="en"/>
        </w:rPr>
        <w:t xml:space="preserve">), </w:t>
      </w:r>
      <w:r w:rsidRPr="006C45A7">
        <w:rPr>
          <w:rFonts w:ascii="Calibri" w:eastAsia="Calibri" w:hAnsi="Calibri" w:cs="Arial"/>
          <w:color w:val="C00000"/>
          <w:sz w:val="20"/>
          <w:szCs w:val="20"/>
          <w:lang w:val="en"/>
        </w:rPr>
        <w:t xml:space="preserve">or incredible </w:t>
      </w:r>
      <w:r w:rsidRPr="00DF71C6">
        <w:rPr>
          <w:rFonts w:ascii="Calibri" w:eastAsia="Calibri" w:hAnsi="Calibri" w:cs="Arial"/>
          <w:sz w:val="20"/>
          <w:szCs w:val="20"/>
          <w:lang w:val="en"/>
        </w:rPr>
        <w:t>(</w:t>
      </w:r>
      <w:r w:rsidRPr="006C45A7">
        <w:rPr>
          <w:rFonts w:ascii="Calibri" w:eastAsia="Calibri" w:hAnsi="Calibri" w:cs="Arial"/>
          <w:color w:val="C00000"/>
          <w:sz w:val="20"/>
          <w:szCs w:val="20"/>
          <w:lang w:val="en"/>
        </w:rPr>
        <w:t>thing</w:t>
      </w:r>
      <w:r w:rsidRPr="00DF71C6">
        <w:rPr>
          <w:rFonts w:ascii="Calibri" w:eastAsia="Calibri" w:hAnsi="Calibri" w:cs="Arial"/>
          <w:sz w:val="20"/>
          <w:szCs w:val="20"/>
          <w:lang w:val="en"/>
        </w:rPr>
        <w:t>):—</w:t>
      </w:r>
      <w:r w:rsidR="00DF71C6" w:rsidRPr="00DF71C6">
        <w:rPr>
          <w:sz w:val="20"/>
          <w:szCs w:val="20"/>
        </w:rPr>
        <w:t xml:space="preserve"> (Translated in King James Version as)</w:t>
      </w:r>
      <w:r w:rsidR="00DF71C6">
        <w:rPr>
          <w:sz w:val="20"/>
          <w:szCs w:val="20"/>
        </w:rPr>
        <w:t xml:space="preserve"> </w:t>
      </w:r>
      <w:r w:rsidRPr="00DF71C6">
        <w:rPr>
          <w:rFonts w:ascii="Calibri" w:eastAsia="Calibri" w:hAnsi="Calibri" w:cs="Arial"/>
          <w:sz w:val="20"/>
          <w:szCs w:val="20"/>
          <w:lang w:val="en"/>
        </w:rPr>
        <w:t>that believeth not, faithless, incredible thing, infidel, unbeliever(-ing).</w:t>
      </w:r>
    </w:p>
    <w:p w:rsidR="00D53D08" w:rsidRPr="007F510E" w:rsidRDefault="00D53D08" w:rsidP="00DF71C6">
      <w:pPr>
        <w:spacing w:after="0" w:line="240" w:lineRule="auto"/>
        <w:ind w:left="360"/>
        <w:rPr>
          <w:color w:val="000000" w:themeColor="text1"/>
          <w:sz w:val="16"/>
          <w:szCs w:val="16"/>
          <w:lang w:val="en"/>
        </w:rPr>
      </w:pPr>
    </w:p>
    <w:p w:rsidR="00D53D08" w:rsidRPr="00DF71C6" w:rsidRDefault="00D53D08" w:rsidP="007F510E">
      <w:pPr>
        <w:pStyle w:val="ListParagraph"/>
        <w:shd w:val="clear" w:color="auto" w:fill="FFFFF0"/>
        <w:ind w:left="360"/>
        <w:rPr>
          <w:rFonts w:asciiTheme="minorHAnsi" w:eastAsia="Calibri" w:hAnsiTheme="minorHAnsi" w:cs="Arial"/>
          <w:b/>
          <w:bCs/>
          <w:color w:val="000000" w:themeColor="text1"/>
          <w:sz w:val="20"/>
          <w:szCs w:val="20"/>
        </w:rPr>
      </w:pPr>
      <w:r w:rsidRPr="00DF71C6">
        <w:rPr>
          <w:rFonts w:asciiTheme="minorHAnsi" w:hAnsiTheme="minorHAnsi"/>
          <w:b/>
          <w:bCs/>
          <w:color w:val="C00000"/>
          <w:sz w:val="20"/>
          <w:szCs w:val="20"/>
        </w:rPr>
        <w:t xml:space="preserve">Understandeth </w:t>
      </w:r>
      <w:r w:rsidRPr="00DF71C6">
        <w:rPr>
          <w:rFonts w:asciiTheme="minorHAnsi" w:eastAsia="Calibri" w:hAnsiTheme="minorHAnsi" w:cs="Arial"/>
          <w:b/>
          <w:bCs/>
          <w:color w:val="000000" w:themeColor="text1"/>
          <w:sz w:val="20"/>
          <w:szCs w:val="20"/>
        </w:rPr>
        <w:t xml:space="preserve">4920 </w:t>
      </w:r>
      <w:r w:rsidRPr="00DF71C6">
        <w:rPr>
          <w:rFonts w:ascii="Calibri" w:eastAsia="Calibri" w:hAnsi="Calibri" w:cs="Arial"/>
          <w:sz w:val="20"/>
          <w:szCs w:val="20"/>
        </w:rPr>
        <w:t xml:space="preserve">– </w:t>
      </w:r>
      <w:r w:rsidRPr="00DF71C6">
        <w:rPr>
          <w:rFonts w:ascii="Calibri" w:eastAsia="Calibri" w:hAnsi="Calibri" w:cs="Arial"/>
          <w:b/>
          <w:bCs/>
          <w:sz w:val="20"/>
          <w:szCs w:val="20"/>
          <w:lang w:val="en"/>
        </w:rPr>
        <w:t>συνίημι</w:t>
      </w:r>
      <w:r w:rsidRPr="00DF71C6">
        <w:rPr>
          <w:rFonts w:ascii="Calibri" w:eastAsia="Calibri" w:hAnsi="Calibri" w:cs="Arial"/>
          <w:sz w:val="20"/>
          <w:szCs w:val="20"/>
          <w:lang w:val="en"/>
        </w:rPr>
        <w:t xml:space="preserve"> </w:t>
      </w:r>
      <w:r w:rsidRPr="00DF71C6">
        <w:rPr>
          <w:rFonts w:ascii="Calibri" w:eastAsia="Calibri" w:hAnsi="Calibri" w:cs="Arial"/>
          <w:b/>
          <w:bCs/>
          <w:sz w:val="20"/>
          <w:szCs w:val="20"/>
          <w:lang w:val="en"/>
        </w:rPr>
        <w:t>syníēmi,</w:t>
      </w:r>
      <w:r w:rsidRPr="00DF71C6">
        <w:rPr>
          <w:rFonts w:ascii="Calibri" w:eastAsia="Calibri" w:hAnsi="Calibri" w:cs="Arial"/>
          <w:sz w:val="20"/>
          <w:szCs w:val="20"/>
          <w:lang w:val="en"/>
        </w:rPr>
        <w:t xml:space="preserve"> soon-ee'-ay-mee; from 4862 and ἵημι híēmi (</w:t>
      </w:r>
      <w:r w:rsidRPr="006C45A7">
        <w:rPr>
          <w:rFonts w:ascii="Calibri" w:eastAsia="Calibri" w:hAnsi="Calibri" w:cs="Arial"/>
          <w:color w:val="C00000"/>
          <w:sz w:val="20"/>
          <w:szCs w:val="20"/>
          <w:lang w:val="en"/>
        </w:rPr>
        <w:t>to send</w:t>
      </w:r>
      <w:r w:rsidRPr="00DF71C6">
        <w:rPr>
          <w:rFonts w:ascii="Calibri" w:eastAsia="Calibri" w:hAnsi="Calibri" w:cs="Arial"/>
          <w:sz w:val="20"/>
          <w:szCs w:val="20"/>
          <w:lang w:val="en"/>
        </w:rPr>
        <w:t xml:space="preserve">); </w:t>
      </w:r>
      <w:r w:rsidRPr="006C45A7">
        <w:rPr>
          <w:rFonts w:ascii="Calibri" w:eastAsia="Calibri" w:hAnsi="Calibri" w:cs="Arial"/>
          <w:color w:val="C00000"/>
          <w:sz w:val="20"/>
          <w:szCs w:val="20"/>
          <w:lang w:val="en"/>
        </w:rPr>
        <w:t xml:space="preserve">to put together, i.e. </w:t>
      </w:r>
      <w:r w:rsidRPr="00DF71C6">
        <w:rPr>
          <w:rFonts w:ascii="Calibri" w:eastAsia="Calibri" w:hAnsi="Calibri" w:cs="Arial"/>
          <w:sz w:val="20"/>
          <w:szCs w:val="20"/>
          <w:lang w:val="en"/>
        </w:rPr>
        <w:t>(</w:t>
      </w:r>
      <w:r w:rsidRPr="006C45A7">
        <w:rPr>
          <w:rFonts w:ascii="Calibri" w:eastAsia="Calibri" w:hAnsi="Calibri" w:cs="Arial"/>
          <w:color w:val="C00000"/>
          <w:sz w:val="20"/>
          <w:szCs w:val="20"/>
          <w:lang w:val="en"/>
        </w:rPr>
        <w:t>mentally</w:t>
      </w:r>
      <w:r w:rsidRPr="00DF71C6">
        <w:rPr>
          <w:rFonts w:ascii="Calibri" w:eastAsia="Calibri" w:hAnsi="Calibri" w:cs="Arial"/>
          <w:sz w:val="20"/>
          <w:szCs w:val="20"/>
          <w:lang w:val="en"/>
        </w:rPr>
        <w:t xml:space="preserve">) </w:t>
      </w:r>
      <w:r w:rsidRPr="006C45A7">
        <w:rPr>
          <w:rFonts w:ascii="Calibri" w:eastAsia="Calibri" w:hAnsi="Calibri" w:cs="Arial"/>
          <w:color w:val="C00000"/>
          <w:sz w:val="20"/>
          <w:szCs w:val="20"/>
          <w:lang w:val="en"/>
        </w:rPr>
        <w:t>to comprehend</w:t>
      </w:r>
      <w:r w:rsidRPr="00DF71C6">
        <w:rPr>
          <w:rFonts w:ascii="Calibri" w:eastAsia="Calibri" w:hAnsi="Calibri" w:cs="Arial"/>
          <w:sz w:val="20"/>
          <w:szCs w:val="20"/>
          <w:lang w:val="en"/>
        </w:rPr>
        <w:t xml:space="preserve">; by implication, </w:t>
      </w:r>
      <w:r w:rsidRPr="006C45A7">
        <w:rPr>
          <w:rFonts w:ascii="Calibri" w:eastAsia="Calibri" w:hAnsi="Calibri" w:cs="Arial"/>
          <w:color w:val="C00000"/>
          <w:sz w:val="20"/>
          <w:szCs w:val="20"/>
          <w:lang w:val="en"/>
        </w:rPr>
        <w:t>to act piously</w:t>
      </w:r>
      <w:r w:rsidR="006C45A7" w:rsidRPr="00DF71C6">
        <w:rPr>
          <w:rFonts w:ascii="Calibri" w:eastAsia="Calibri" w:hAnsi="Calibri" w:cs="Arial"/>
          <w:sz w:val="20"/>
          <w:szCs w:val="20"/>
          <w:lang w:val="en"/>
        </w:rPr>
        <w:t>: —</w:t>
      </w:r>
      <w:r w:rsidR="00DF71C6" w:rsidRPr="00DF71C6">
        <w:rPr>
          <w:sz w:val="20"/>
          <w:szCs w:val="20"/>
        </w:rPr>
        <w:t xml:space="preserve"> (Translated in King James Version as)</w:t>
      </w:r>
      <w:r w:rsidR="00DF71C6">
        <w:rPr>
          <w:sz w:val="20"/>
          <w:szCs w:val="20"/>
        </w:rPr>
        <w:t xml:space="preserve"> </w:t>
      </w:r>
      <w:r w:rsidRPr="00DF71C6">
        <w:rPr>
          <w:rFonts w:ascii="Calibri" w:eastAsia="Calibri" w:hAnsi="Calibri" w:cs="Arial"/>
          <w:sz w:val="20"/>
          <w:szCs w:val="20"/>
          <w:lang w:val="en"/>
        </w:rPr>
        <w:t>consider, understand, be wise.</w:t>
      </w:r>
    </w:p>
    <w:p w:rsidR="007519C0" w:rsidRDefault="007519C0" w:rsidP="00DB7CB8">
      <w:pPr>
        <w:spacing w:after="0" w:line="240" w:lineRule="auto"/>
        <w:rPr>
          <w:color w:val="000000" w:themeColor="text1"/>
          <w:sz w:val="23"/>
          <w:szCs w:val="23"/>
        </w:rPr>
      </w:pPr>
    </w:p>
    <w:p w:rsidR="008A4E35" w:rsidRDefault="008A4E35" w:rsidP="00DB7CB8">
      <w:pPr>
        <w:spacing w:after="0" w:line="240" w:lineRule="auto"/>
        <w:rPr>
          <w:color w:val="000000" w:themeColor="text1"/>
          <w:sz w:val="23"/>
          <w:szCs w:val="23"/>
        </w:rPr>
      </w:pPr>
    </w:p>
    <w:p w:rsidR="006C45A7" w:rsidRDefault="006C45A7" w:rsidP="00DB7CB8">
      <w:pPr>
        <w:spacing w:after="0" w:line="240" w:lineRule="auto"/>
        <w:rPr>
          <w:color w:val="000000" w:themeColor="text1"/>
          <w:sz w:val="23"/>
          <w:szCs w:val="23"/>
        </w:rPr>
      </w:pPr>
    </w:p>
    <w:p w:rsidR="006C45A7" w:rsidRDefault="006C45A7" w:rsidP="00DB7CB8">
      <w:pPr>
        <w:spacing w:after="0" w:line="240" w:lineRule="auto"/>
        <w:rPr>
          <w:color w:val="000000" w:themeColor="text1"/>
          <w:sz w:val="23"/>
          <w:szCs w:val="23"/>
        </w:rPr>
      </w:pPr>
    </w:p>
    <w:p w:rsidR="004E3309" w:rsidRPr="004E3309" w:rsidRDefault="004E3309" w:rsidP="00083A95">
      <w:pPr>
        <w:numPr>
          <w:ilvl w:val="0"/>
          <w:numId w:val="13"/>
        </w:numPr>
        <w:spacing w:after="0" w:line="240" w:lineRule="auto"/>
        <w:ind w:left="360"/>
        <w:rPr>
          <w:rFonts w:asciiTheme="majorHAnsi" w:eastAsia="Times New Roman" w:hAnsiTheme="majorHAnsi" w:cs="Times New Roman"/>
          <w:b/>
          <w:bCs/>
          <w:color w:val="0000FF"/>
          <w:sz w:val="24"/>
          <w:szCs w:val="24"/>
          <w:lang w:bidi="ar-SA"/>
        </w:rPr>
      </w:pPr>
      <w:bookmarkStart w:id="8" w:name="strive"/>
      <w:r>
        <w:rPr>
          <w:rFonts w:asciiTheme="majorHAnsi" w:eastAsia="Times New Roman" w:hAnsiTheme="majorHAnsi" w:cs="Times New Roman"/>
          <w:b/>
          <w:bCs/>
          <w:color w:val="0000FF"/>
          <w:sz w:val="24"/>
          <w:szCs w:val="24"/>
          <w:lang w:bidi="ar-SA"/>
        </w:rPr>
        <w:t>Strive to Enter In</w:t>
      </w:r>
    </w:p>
    <w:bookmarkEnd w:id="8"/>
    <w:p w:rsidR="004E3309" w:rsidRDefault="004E3309" w:rsidP="00DB7CB8">
      <w:pPr>
        <w:spacing w:after="0" w:line="240" w:lineRule="auto"/>
        <w:rPr>
          <w:color w:val="000000" w:themeColor="text1"/>
          <w:sz w:val="23"/>
          <w:szCs w:val="23"/>
        </w:rPr>
      </w:pPr>
    </w:p>
    <w:p w:rsidR="00DB7CB8" w:rsidRPr="00DB7CB8" w:rsidRDefault="00DB7CB8" w:rsidP="004E3309">
      <w:pPr>
        <w:spacing w:after="0" w:line="240" w:lineRule="auto"/>
        <w:rPr>
          <w:color w:val="000000" w:themeColor="text1"/>
          <w:sz w:val="23"/>
          <w:szCs w:val="23"/>
        </w:rPr>
      </w:pPr>
      <w:r w:rsidRPr="00DB7CB8">
        <w:rPr>
          <w:color w:val="000000" w:themeColor="text1"/>
          <w:sz w:val="23"/>
          <w:szCs w:val="23"/>
        </w:rPr>
        <w:t>Last, but most definitely not least is the third occurrence of the word “</w:t>
      </w:r>
      <w:r w:rsidR="00F62FAC" w:rsidRPr="00DB7CB8">
        <w:rPr>
          <w:color w:val="000000" w:themeColor="text1"/>
          <w:sz w:val="23"/>
          <w:szCs w:val="23"/>
        </w:rPr>
        <w:t>S</w:t>
      </w:r>
      <w:r w:rsidRPr="00DB7CB8">
        <w:rPr>
          <w:color w:val="000000" w:themeColor="text1"/>
          <w:sz w:val="23"/>
          <w:szCs w:val="23"/>
        </w:rPr>
        <w:t xml:space="preserve">trait.” </w:t>
      </w:r>
    </w:p>
    <w:p w:rsidR="00DF32FE" w:rsidRDefault="00DF32FE" w:rsidP="00AB4E9B">
      <w:pPr>
        <w:spacing w:after="0" w:line="240" w:lineRule="auto"/>
        <w:rPr>
          <w:color w:val="000000" w:themeColor="text1"/>
          <w:sz w:val="23"/>
          <w:szCs w:val="23"/>
        </w:rPr>
      </w:pPr>
    </w:p>
    <w:p w:rsidR="004E3309" w:rsidRPr="00C03A29" w:rsidRDefault="004E3309" w:rsidP="004E3309">
      <w:pPr>
        <w:pStyle w:val="ListParagraph"/>
        <w:shd w:val="clear" w:color="auto" w:fill="F7FBFB"/>
        <w:ind w:left="180"/>
        <w:rPr>
          <w:rFonts w:asciiTheme="minorHAnsi" w:hAnsiTheme="minorHAnsi"/>
          <w:b/>
          <w:bCs/>
          <w:sz w:val="23"/>
          <w:szCs w:val="23"/>
        </w:rPr>
      </w:pPr>
      <w:r w:rsidRPr="00C03A29">
        <w:rPr>
          <w:rFonts w:asciiTheme="minorHAnsi" w:hAnsiTheme="minorHAnsi"/>
          <w:b/>
          <w:bCs/>
          <w:sz w:val="23"/>
          <w:szCs w:val="23"/>
        </w:rPr>
        <w:t>Luke 13:23-2</w:t>
      </w:r>
      <w:r>
        <w:rPr>
          <w:rFonts w:asciiTheme="minorHAnsi" w:hAnsiTheme="minorHAnsi"/>
          <w:b/>
          <w:bCs/>
          <w:sz w:val="23"/>
          <w:szCs w:val="23"/>
        </w:rPr>
        <w:t>4</w:t>
      </w:r>
      <w:r w:rsidRPr="00C03A29">
        <w:rPr>
          <w:rFonts w:asciiTheme="minorHAnsi" w:hAnsiTheme="minorHAnsi"/>
          <w:b/>
          <w:bCs/>
          <w:sz w:val="23"/>
          <w:szCs w:val="23"/>
        </w:rPr>
        <w:t xml:space="preserve"> </w:t>
      </w:r>
    </w:p>
    <w:p w:rsidR="004E3309" w:rsidRPr="00C03A29" w:rsidRDefault="004E3309" w:rsidP="004E3309">
      <w:pPr>
        <w:shd w:val="clear" w:color="auto" w:fill="F7FBFB"/>
        <w:spacing w:after="0" w:line="240" w:lineRule="auto"/>
        <w:ind w:left="180"/>
        <w:rPr>
          <w:sz w:val="23"/>
          <w:szCs w:val="23"/>
        </w:rPr>
      </w:pPr>
      <w:r w:rsidRPr="00C03A29">
        <w:rPr>
          <w:sz w:val="23"/>
          <w:szCs w:val="23"/>
        </w:rPr>
        <w:t xml:space="preserve">“Then said one unto him, Lord, are there </w:t>
      </w:r>
      <w:r w:rsidRPr="00F23C8D">
        <w:rPr>
          <w:color w:val="0000FF"/>
          <w:sz w:val="23"/>
          <w:szCs w:val="23"/>
        </w:rPr>
        <w:t xml:space="preserve">few </w:t>
      </w:r>
      <w:r w:rsidRPr="00C03A29">
        <w:rPr>
          <w:rFonts w:eastAsia="Calibri" w:cs="Arial"/>
          <w:color w:val="000000" w:themeColor="text1"/>
          <w:sz w:val="23"/>
          <w:szCs w:val="23"/>
          <w:vertAlign w:val="superscript"/>
        </w:rPr>
        <w:t>(3641)</w:t>
      </w:r>
      <w:r w:rsidRPr="00C03A29">
        <w:rPr>
          <w:rFonts w:eastAsia="Calibri" w:cs="Arial"/>
          <w:color w:val="000000" w:themeColor="text1"/>
          <w:sz w:val="23"/>
          <w:szCs w:val="23"/>
        </w:rPr>
        <w:t xml:space="preserve"> </w:t>
      </w:r>
      <w:r w:rsidRPr="00C03A29">
        <w:rPr>
          <w:sz w:val="23"/>
          <w:szCs w:val="23"/>
        </w:rPr>
        <w:t xml:space="preserve">that be </w:t>
      </w:r>
      <w:r w:rsidRPr="00F23C8D">
        <w:rPr>
          <w:color w:val="0000FF"/>
          <w:sz w:val="23"/>
          <w:szCs w:val="23"/>
        </w:rPr>
        <w:t>saved</w:t>
      </w:r>
      <w:r w:rsidRPr="00C03A29">
        <w:rPr>
          <w:sz w:val="23"/>
          <w:szCs w:val="23"/>
        </w:rPr>
        <w:t>?</w:t>
      </w:r>
      <w:r w:rsidRPr="00C03A29">
        <w:rPr>
          <w:rFonts w:eastAsia="Calibri" w:cs="Arial"/>
          <w:color w:val="000000" w:themeColor="text1"/>
          <w:sz w:val="23"/>
          <w:szCs w:val="23"/>
          <w:vertAlign w:val="superscript"/>
        </w:rPr>
        <w:t xml:space="preserve"> (4982)</w:t>
      </w:r>
      <w:r w:rsidRPr="00C03A29">
        <w:rPr>
          <w:sz w:val="23"/>
          <w:szCs w:val="23"/>
        </w:rPr>
        <w:t xml:space="preserve"> And he said unto them,</w:t>
      </w:r>
    </w:p>
    <w:p w:rsidR="004E3309" w:rsidRPr="00C03A29" w:rsidRDefault="004E3309" w:rsidP="004E3309">
      <w:pPr>
        <w:shd w:val="clear" w:color="auto" w:fill="F7FBFB"/>
        <w:spacing w:after="0" w:line="240" w:lineRule="auto"/>
        <w:ind w:left="180"/>
        <w:rPr>
          <w:sz w:val="23"/>
          <w:szCs w:val="23"/>
        </w:rPr>
      </w:pPr>
      <w:r w:rsidRPr="00C03A29">
        <w:rPr>
          <w:sz w:val="23"/>
          <w:szCs w:val="23"/>
          <w:vertAlign w:val="superscript"/>
        </w:rPr>
        <w:t>24 </w:t>
      </w:r>
      <w:r w:rsidRPr="00C03A29">
        <w:rPr>
          <w:color w:val="C00000"/>
          <w:sz w:val="23"/>
          <w:szCs w:val="23"/>
          <w:u w:val="single" w:color="FF0000"/>
        </w:rPr>
        <w:t xml:space="preserve">Strive </w:t>
      </w:r>
      <w:r w:rsidRPr="00C03A29">
        <w:rPr>
          <w:rFonts w:eastAsia="Calibri" w:cs="Arial"/>
          <w:color w:val="000000" w:themeColor="text1"/>
          <w:sz w:val="23"/>
          <w:szCs w:val="23"/>
          <w:u w:val="single" w:color="FF0000"/>
          <w:vertAlign w:val="superscript"/>
        </w:rPr>
        <w:t>(75)</w:t>
      </w:r>
      <w:r w:rsidRPr="00C03A29">
        <w:rPr>
          <w:sz w:val="23"/>
          <w:szCs w:val="23"/>
          <w:u w:val="single" w:color="FF0000"/>
        </w:rPr>
        <w:t xml:space="preserve"> to </w:t>
      </w:r>
      <w:r w:rsidRPr="00BC2F65">
        <w:rPr>
          <w:color w:val="0000FF"/>
          <w:sz w:val="23"/>
          <w:szCs w:val="23"/>
          <w:u w:val="single" w:color="FF0000"/>
        </w:rPr>
        <w:t>enter</w:t>
      </w:r>
      <w:r w:rsidRPr="00C03A29">
        <w:rPr>
          <w:color w:val="C00000"/>
          <w:sz w:val="23"/>
          <w:szCs w:val="23"/>
          <w:u w:val="single" w:color="FF0000"/>
        </w:rPr>
        <w:t xml:space="preserve"> </w:t>
      </w:r>
      <w:r w:rsidRPr="00C03A29">
        <w:rPr>
          <w:rFonts w:eastAsia="Calibri" w:cs="Arial"/>
          <w:color w:val="000000" w:themeColor="text1"/>
          <w:sz w:val="23"/>
          <w:szCs w:val="23"/>
          <w:u w:val="single" w:color="FF0000"/>
          <w:vertAlign w:val="superscript"/>
        </w:rPr>
        <w:t>(1525)</w:t>
      </w:r>
      <w:r w:rsidRPr="00C03A29">
        <w:rPr>
          <w:sz w:val="23"/>
          <w:szCs w:val="23"/>
          <w:u w:val="single" w:color="FF0000"/>
        </w:rPr>
        <w:t xml:space="preserve"> in at the </w:t>
      </w:r>
      <w:r w:rsidRPr="00BC2F65">
        <w:rPr>
          <w:color w:val="0000FF"/>
          <w:sz w:val="23"/>
          <w:szCs w:val="23"/>
          <w:u w:val="single" w:color="FF0000"/>
        </w:rPr>
        <w:t>strait</w:t>
      </w:r>
      <w:r w:rsidRPr="00C76212">
        <w:rPr>
          <w:color w:val="C00000"/>
          <w:sz w:val="23"/>
          <w:szCs w:val="23"/>
          <w:u w:val="single" w:color="FF0000"/>
        </w:rPr>
        <w:t xml:space="preserve"> </w:t>
      </w:r>
      <w:r w:rsidRPr="00C03A29">
        <w:rPr>
          <w:rFonts w:eastAsia="Calibri" w:cs="Arial"/>
          <w:color w:val="000000" w:themeColor="text1"/>
          <w:sz w:val="23"/>
          <w:szCs w:val="23"/>
          <w:u w:val="single" w:color="FF0000"/>
          <w:vertAlign w:val="superscript"/>
        </w:rPr>
        <w:t>(4728)</w:t>
      </w:r>
      <w:r w:rsidRPr="00C03A29">
        <w:rPr>
          <w:rFonts w:eastAsia="Calibri" w:cs="Arial"/>
          <w:color w:val="000000" w:themeColor="text1"/>
          <w:sz w:val="23"/>
          <w:szCs w:val="23"/>
          <w:u w:val="single" w:color="FF0000"/>
        </w:rPr>
        <w:t xml:space="preserve"> </w:t>
      </w:r>
      <w:r w:rsidRPr="00BC2F65">
        <w:rPr>
          <w:color w:val="0000FF"/>
          <w:sz w:val="23"/>
          <w:szCs w:val="23"/>
          <w:u w:val="single" w:color="FF0000"/>
        </w:rPr>
        <w:t>gate</w:t>
      </w:r>
      <w:r w:rsidRPr="00C03A29">
        <w:rPr>
          <w:sz w:val="23"/>
          <w:szCs w:val="23"/>
          <w:u w:val="single" w:color="FF0000"/>
        </w:rPr>
        <w:t>:</w:t>
      </w:r>
      <w:r w:rsidRPr="00C03A29">
        <w:rPr>
          <w:sz w:val="23"/>
          <w:szCs w:val="23"/>
        </w:rPr>
        <w:t xml:space="preserve"> </w:t>
      </w:r>
      <w:r w:rsidRPr="00C03A29">
        <w:rPr>
          <w:rFonts w:eastAsia="Calibri" w:cs="Arial"/>
          <w:color w:val="000000" w:themeColor="text1"/>
          <w:sz w:val="23"/>
          <w:szCs w:val="23"/>
          <w:vertAlign w:val="superscript"/>
        </w:rPr>
        <w:t>(4439)</w:t>
      </w:r>
      <w:r w:rsidRPr="00C03A29">
        <w:rPr>
          <w:rFonts w:eastAsia="Calibri" w:cs="Arial"/>
          <w:color w:val="000000" w:themeColor="text1"/>
          <w:sz w:val="23"/>
          <w:szCs w:val="23"/>
        </w:rPr>
        <w:t xml:space="preserve"> </w:t>
      </w:r>
      <w:r w:rsidRPr="00C03A29">
        <w:rPr>
          <w:sz w:val="23"/>
          <w:szCs w:val="23"/>
        </w:rPr>
        <w:t xml:space="preserve">for many, I say unto you, will </w:t>
      </w:r>
      <w:r w:rsidRPr="00C03A29">
        <w:rPr>
          <w:color w:val="C00000"/>
          <w:sz w:val="23"/>
          <w:szCs w:val="23"/>
        </w:rPr>
        <w:t xml:space="preserve">seek </w:t>
      </w:r>
      <w:r w:rsidRPr="00C03A29">
        <w:rPr>
          <w:rFonts w:eastAsia="Calibri" w:cs="Arial"/>
          <w:color w:val="000000" w:themeColor="text1"/>
          <w:sz w:val="23"/>
          <w:szCs w:val="23"/>
          <w:vertAlign w:val="superscript"/>
        </w:rPr>
        <w:t>(2212</w:t>
      </w:r>
      <w:r w:rsidRPr="00C76212">
        <w:rPr>
          <w:rFonts w:eastAsia="Calibri" w:cs="Arial"/>
          <w:color w:val="C00000"/>
          <w:sz w:val="23"/>
          <w:szCs w:val="23"/>
          <w:vertAlign w:val="superscript"/>
        </w:rPr>
        <w:t>)</w:t>
      </w:r>
      <w:r w:rsidRPr="00C76212">
        <w:rPr>
          <w:rFonts w:eastAsia="Calibri" w:cs="Arial"/>
          <w:color w:val="C00000"/>
          <w:sz w:val="23"/>
          <w:szCs w:val="23"/>
        </w:rPr>
        <w:t xml:space="preserve"> </w:t>
      </w:r>
      <w:r w:rsidRPr="00D64D6F">
        <w:rPr>
          <w:color w:val="0000FF"/>
          <w:sz w:val="23"/>
          <w:szCs w:val="23"/>
        </w:rPr>
        <w:t>to enter in</w:t>
      </w:r>
      <w:r w:rsidRPr="00C03A29">
        <w:rPr>
          <w:sz w:val="23"/>
          <w:szCs w:val="23"/>
        </w:rPr>
        <w:t>,</w:t>
      </w:r>
      <w:r w:rsidRPr="00C03A29">
        <w:rPr>
          <w:rFonts w:eastAsia="Calibri" w:cs="Arial"/>
          <w:color w:val="000000" w:themeColor="text1"/>
          <w:sz w:val="23"/>
          <w:szCs w:val="23"/>
          <w:vertAlign w:val="superscript"/>
        </w:rPr>
        <w:t xml:space="preserve"> (1525)</w:t>
      </w:r>
      <w:r w:rsidRPr="00C03A29">
        <w:rPr>
          <w:sz w:val="23"/>
          <w:szCs w:val="23"/>
        </w:rPr>
        <w:t xml:space="preserve"> and shall</w:t>
      </w:r>
      <w:r w:rsidRPr="00D64D6F">
        <w:rPr>
          <w:color w:val="000000" w:themeColor="text1"/>
          <w:sz w:val="23"/>
          <w:szCs w:val="23"/>
        </w:rPr>
        <w:t xml:space="preserve"> not </w:t>
      </w:r>
      <w:r w:rsidRPr="00C03A29">
        <w:rPr>
          <w:color w:val="C00000"/>
          <w:sz w:val="23"/>
          <w:szCs w:val="23"/>
        </w:rPr>
        <w:t>be able</w:t>
      </w:r>
      <w:r w:rsidRPr="00C03A29">
        <w:rPr>
          <w:sz w:val="23"/>
          <w:szCs w:val="23"/>
        </w:rPr>
        <w:t>.</w:t>
      </w:r>
      <w:r>
        <w:rPr>
          <w:sz w:val="23"/>
          <w:szCs w:val="23"/>
        </w:rPr>
        <w:t>”</w:t>
      </w:r>
      <w:r w:rsidRPr="00C03A29">
        <w:rPr>
          <w:rFonts w:eastAsia="Calibri" w:cs="Arial"/>
          <w:color w:val="000000" w:themeColor="text1"/>
          <w:sz w:val="23"/>
          <w:szCs w:val="23"/>
          <w:vertAlign w:val="superscript"/>
        </w:rPr>
        <w:t xml:space="preserve"> (2480)</w:t>
      </w:r>
      <w:r w:rsidRPr="00C03A29">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(KJV)</w:t>
      </w:r>
    </w:p>
    <w:p w:rsidR="00DF32FE" w:rsidRDefault="00DF32FE" w:rsidP="00AB4E9B">
      <w:pPr>
        <w:spacing w:after="0" w:line="240" w:lineRule="auto"/>
        <w:rPr>
          <w:color w:val="000000" w:themeColor="text1"/>
          <w:sz w:val="23"/>
          <w:szCs w:val="23"/>
        </w:rPr>
      </w:pPr>
    </w:p>
    <w:p w:rsidR="00D234DC" w:rsidRDefault="00D234DC" w:rsidP="00083A95">
      <w:pPr>
        <w:pStyle w:val="ListParagraph"/>
        <w:numPr>
          <w:ilvl w:val="0"/>
          <w:numId w:val="21"/>
        </w:numPr>
        <w:rPr>
          <w:rFonts w:asciiTheme="minorHAnsi" w:hAnsiTheme="minorHAnsi"/>
          <w:sz w:val="23"/>
          <w:szCs w:val="23"/>
        </w:rPr>
      </w:pPr>
      <w:r w:rsidRPr="00F23C8D">
        <w:rPr>
          <w:rFonts w:asciiTheme="minorHAnsi" w:hAnsiTheme="minorHAnsi"/>
          <w:sz w:val="23"/>
          <w:szCs w:val="23"/>
        </w:rPr>
        <w:t>We have to “strive” against things we once embraced</w:t>
      </w:r>
      <w:r w:rsidR="007519C0">
        <w:rPr>
          <w:rFonts w:asciiTheme="minorHAnsi" w:hAnsiTheme="minorHAnsi"/>
          <w:sz w:val="23"/>
          <w:szCs w:val="23"/>
        </w:rPr>
        <w:t xml:space="preserve">, or </w:t>
      </w:r>
      <w:r w:rsidR="00D27C7D">
        <w:rPr>
          <w:rFonts w:asciiTheme="minorHAnsi" w:hAnsiTheme="minorHAnsi"/>
          <w:sz w:val="23"/>
          <w:szCs w:val="23"/>
        </w:rPr>
        <w:t xml:space="preserve">are </w:t>
      </w:r>
      <w:r w:rsidR="007519C0">
        <w:rPr>
          <w:rFonts w:asciiTheme="minorHAnsi" w:hAnsiTheme="minorHAnsi"/>
          <w:sz w:val="23"/>
          <w:szCs w:val="23"/>
        </w:rPr>
        <w:t xml:space="preserve">still embracing. </w:t>
      </w:r>
      <w:r w:rsidR="00F23C8D" w:rsidRPr="00F23C8D">
        <w:rPr>
          <w:rFonts w:asciiTheme="minorHAnsi" w:hAnsiTheme="minorHAnsi"/>
          <w:sz w:val="23"/>
          <w:szCs w:val="23"/>
        </w:rPr>
        <w:t>And we have</w:t>
      </w:r>
      <w:r w:rsidRPr="00F23C8D">
        <w:rPr>
          <w:rFonts w:asciiTheme="minorHAnsi" w:hAnsiTheme="minorHAnsi"/>
          <w:sz w:val="23"/>
          <w:szCs w:val="23"/>
        </w:rPr>
        <w:t xml:space="preserve"> to strive against everyone who’s trying to hinder us from seeking </w:t>
      </w:r>
      <w:r w:rsidR="00F23C8D" w:rsidRPr="00F23C8D">
        <w:rPr>
          <w:rFonts w:asciiTheme="minorHAnsi" w:hAnsiTheme="minorHAnsi"/>
          <w:sz w:val="23"/>
          <w:szCs w:val="23"/>
        </w:rPr>
        <w:t xml:space="preserve">and </w:t>
      </w:r>
      <w:r w:rsidR="00102CD6" w:rsidRPr="00F23C8D">
        <w:rPr>
          <w:rFonts w:asciiTheme="minorHAnsi" w:hAnsiTheme="minorHAnsi"/>
          <w:sz w:val="23"/>
          <w:szCs w:val="23"/>
        </w:rPr>
        <w:t>enter</w:t>
      </w:r>
      <w:r w:rsidR="00F23C8D" w:rsidRPr="00F23C8D">
        <w:rPr>
          <w:rFonts w:asciiTheme="minorHAnsi" w:hAnsiTheme="minorHAnsi"/>
          <w:sz w:val="23"/>
          <w:szCs w:val="23"/>
        </w:rPr>
        <w:t>ing through</w:t>
      </w:r>
      <w:r w:rsidR="00102CD6" w:rsidRPr="00F23C8D">
        <w:rPr>
          <w:rFonts w:asciiTheme="minorHAnsi" w:hAnsiTheme="minorHAnsi"/>
          <w:sz w:val="23"/>
          <w:szCs w:val="23"/>
        </w:rPr>
        <w:t xml:space="preserve"> </w:t>
      </w:r>
      <w:r w:rsidRPr="00F23C8D">
        <w:rPr>
          <w:rFonts w:asciiTheme="minorHAnsi" w:hAnsiTheme="minorHAnsi"/>
          <w:sz w:val="23"/>
          <w:szCs w:val="23"/>
        </w:rPr>
        <w:t>the “strait gate</w:t>
      </w:r>
      <w:r w:rsidR="00F23C8D" w:rsidRPr="00F23C8D">
        <w:rPr>
          <w:rFonts w:asciiTheme="minorHAnsi" w:hAnsiTheme="minorHAnsi"/>
          <w:sz w:val="23"/>
          <w:szCs w:val="23"/>
        </w:rPr>
        <w:t>;</w:t>
      </w:r>
      <w:r w:rsidRPr="00F23C8D">
        <w:rPr>
          <w:rFonts w:asciiTheme="minorHAnsi" w:hAnsiTheme="minorHAnsi"/>
          <w:sz w:val="23"/>
          <w:szCs w:val="23"/>
        </w:rPr>
        <w:t xml:space="preserve">” even if that someone is </w:t>
      </w:r>
      <w:r w:rsidR="00F23C8D" w:rsidRPr="00F23C8D">
        <w:rPr>
          <w:rFonts w:asciiTheme="minorHAnsi" w:hAnsiTheme="minorHAnsi"/>
          <w:sz w:val="23"/>
          <w:szCs w:val="23"/>
        </w:rPr>
        <w:t>you</w:t>
      </w:r>
      <w:r w:rsidRPr="00F23C8D">
        <w:rPr>
          <w:rFonts w:asciiTheme="minorHAnsi" w:hAnsiTheme="minorHAnsi"/>
          <w:sz w:val="23"/>
          <w:szCs w:val="23"/>
        </w:rPr>
        <w:t xml:space="preserve">. </w:t>
      </w:r>
    </w:p>
    <w:p w:rsidR="00C03551" w:rsidRPr="00F23C8D" w:rsidRDefault="00C03551" w:rsidP="00C03551">
      <w:pPr>
        <w:pStyle w:val="ListParagraph"/>
        <w:rPr>
          <w:rFonts w:asciiTheme="minorHAnsi" w:hAnsiTheme="minorHAnsi"/>
          <w:sz w:val="23"/>
          <w:szCs w:val="23"/>
        </w:rPr>
      </w:pPr>
    </w:p>
    <w:p w:rsidR="00D64D6F" w:rsidRPr="00D11090" w:rsidRDefault="00D64D6F" w:rsidP="001E241E">
      <w:pPr>
        <w:pStyle w:val="ListParagraph"/>
        <w:shd w:val="clear" w:color="auto" w:fill="FFFFF0"/>
        <w:ind w:left="360"/>
        <w:contextualSpacing/>
        <w:rPr>
          <w:rFonts w:ascii="Calibri" w:eastAsia="Calibri" w:hAnsi="Calibri" w:cs="Arial"/>
          <w:b/>
          <w:bCs/>
          <w:color w:val="C00000"/>
          <w:sz w:val="20"/>
          <w:szCs w:val="20"/>
          <w:lang w:bidi="he-IL"/>
        </w:rPr>
      </w:pPr>
      <w:r w:rsidRPr="00D9029F">
        <w:rPr>
          <w:rFonts w:asciiTheme="minorHAnsi" w:hAnsiTheme="minorHAnsi"/>
          <w:b/>
          <w:bCs/>
          <w:color w:val="C00000"/>
          <w:sz w:val="20"/>
          <w:szCs w:val="20"/>
        </w:rPr>
        <w:t>Be Able</w:t>
      </w:r>
      <w:r w:rsidRPr="00D9029F">
        <w:rPr>
          <w:rFonts w:asciiTheme="minorHAnsi" w:hAnsiTheme="minorHAnsi"/>
          <w:b/>
          <w:bCs/>
          <w:sz w:val="20"/>
          <w:szCs w:val="20"/>
        </w:rPr>
        <w:t xml:space="preserve"> </w:t>
      </w:r>
      <w:r w:rsidRPr="00D9029F">
        <w:rPr>
          <w:rFonts w:asciiTheme="minorHAnsi" w:eastAsia="Calibri" w:hAnsiTheme="minorHAnsi" w:cs="Arial"/>
          <w:b/>
          <w:bCs/>
          <w:color w:val="000000" w:themeColor="text1"/>
          <w:sz w:val="20"/>
          <w:szCs w:val="20"/>
        </w:rPr>
        <w:t>2480</w:t>
      </w:r>
      <w:r w:rsidRPr="00D11090">
        <w:rPr>
          <w:rFonts w:ascii="Calibri" w:eastAsia="Calibri" w:hAnsi="Calibri" w:cs="Arial"/>
          <w:b/>
          <w:bCs/>
          <w:color w:val="000000" w:themeColor="text1"/>
          <w:sz w:val="20"/>
          <w:szCs w:val="20"/>
        </w:rPr>
        <w:t xml:space="preserve"> </w:t>
      </w:r>
      <w:r w:rsidRPr="00D11090">
        <w:rPr>
          <w:rFonts w:ascii="Calibri" w:eastAsia="Calibri" w:hAnsi="Calibri" w:cs="Arial"/>
          <w:sz w:val="20"/>
          <w:szCs w:val="20"/>
          <w:lang w:bidi="he-IL"/>
        </w:rPr>
        <w:t xml:space="preserve">– ἰσχύω ischýō, is-khoo'-o; from 2479; </w:t>
      </w:r>
      <w:r w:rsidRPr="002F0ED0">
        <w:rPr>
          <w:rFonts w:ascii="Calibri" w:eastAsia="Calibri" w:hAnsi="Calibri" w:cs="Arial"/>
          <w:color w:val="C00000"/>
          <w:sz w:val="20"/>
          <w:szCs w:val="20"/>
          <w:lang w:bidi="he-IL"/>
        </w:rPr>
        <w:t xml:space="preserve">to have </w:t>
      </w:r>
      <w:r w:rsidRPr="00D11090">
        <w:rPr>
          <w:rFonts w:ascii="Calibri" w:eastAsia="Calibri" w:hAnsi="Calibri" w:cs="Arial"/>
          <w:sz w:val="20"/>
          <w:szCs w:val="20"/>
          <w:lang w:bidi="he-IL"/>
        </w:rPr>
        <w:t>(</w:t>
      </w:r>
      <w:r w:rsidRPr="002F0ED0">
        <w:rPr>
          <w:rFonts w:ascii="Calibri" w:eastAsia="Calibri" w:hAnsi="Calibri" w:cs="Arial"/>
          <w:color w:val="C00000"/>
          <w:sz w:val="20"/>
          <w:szCs w:val="20"/>
          <w:lang w:bidi="he-IL"/>
        </w:rPr>
        <w:t>or exercise</w:t>
      </w:r>
      <w:r w:rsidRPr="00D11090">
        <w:rPr>
          <w:rFonts w:ascii="Calibri" w:eastAsia="Calibri" w:hAnsi="Calibri" w:cs="Arial"/>
          <w:sz w:val="20"/>
          <w:szCs w:val="20"/>
          <w:lang w:bidi="he-IL"/>
        </w:rPr>
        <w:t xml:space="preserve">) </w:t>
      </w:r>
      <w:r w:rsidRPr="002F0ED0">
        <w:rPr>
          <w:rFonts w:ascii="Calibri" w:eastAsia="Calibri" w:hAnsi="Calibri" w:cs="Arial"/>
          <w:color w:val="C00000"/>
          <w:sz w:val="20"/>
          <w:szCs w:val="20"/>
          <w:lang w:bidi="he-IL"/>
        </w:rPr>
        <w:t xml:space="preserve">force </w:t>
      </w:r>
      <w:r w:rsidRPr="00D11090">
        <w:rPr>
          <w:rFonts w:ascii="Calibri" w:eastAsia="Calibri" w:hAnsi="Calibri" w:cs="Arial"/>
          <w:sz w:val="20"/>
          <w:szCs w:val="20"/>
          <w:lang w:bidi="he-IL"/>
        </w:rPr>
        <w:t>(literally or figuratively):—</w:t>
      </w:r>
      <w:r w:rsidRPr="008610EB">
        <w:rPr>
          <w:sz w:val="20"/>
          <w:szCs w:val="20"/>
        </w:rPr>
        <w:t xml:space="preserve"> </w:t>
      </w:r>
      <w:r w:rsidRPr="00E67E22">
        <w:rPr>
          <w:sz w:val="20"/>
          <w:szCs w:val="20"/>
        </w:rPr>
        <w:t xml:space="preserve">(Translated in King James Version as) </w:t>
      </w:r>
      <w:r w:rsidRPr="00D11090">
        <w:rPr>
          <w:rFonts w:ascii="Calibri" w:eastAsia="Calibri" w:hAnsi="Calibri" w:cs="Arial"/>
          <w:sz w:val="20"/>
          <w:szCs w:val="20"/>
          <w:lang w:bidi="he-IL"/>
        </w:rPr>
        <w:t>be able, avail, can do(-not), could, be good, might, prevail, be of strength, be whole, + much work.</w:t>
      </w:r>
    </w:p>
    <w:p w:rsidR="00D64D6F" w:rsidRPr="00D64D6F" w:rsidRDefault="00D64D6F" w:rsidP="001E241E">
      <w:pPr>
        <w:pStyle w:val="ListParagraph"/>
        <w:shd w:val="clear" w:color="auto" w:fill="FFFFF0"/>
        <w:ind w:left="360"/>
        <w:contextualSpacing/>
        <w:rPr>
          <w:rFonts w:ascii="Calibri" w:eastAsia="Calibri" w:hAnsi="Calibri" w:cs="Arial"/>
          <w:b/>
          <w:bCs/>
          <w:color w:val="C00000"/>
          <w:sz w:val="10"/>
          <w:szCs w:val="10"/>
          <w:lang w:bidi="he-IL"/>
        </w:rPr>
      </w:pPr>
    </w:p>
    <w:p w:rsidR="00D64D6F" w:rsidRPr="001B5510" w:rsidRDefault="00B968C6" w:rsidP="001E241E">
      <w:pPr>
        <w:pStyle w:val="ListParagraph"/>
        <w:shd w:val="clear" w:color="auto" w:fill="FFFFF0"/>
        <w:ind w:left="540"/>
        <w:contextualSpacing/>
        <w:rPr>
          <w:rFonts w:ascii="Calibri" w:eastAsia="Calibri" w:hAnsi="Calibri" w:cs="Arial"/>
          <w:color w:val="000000" w:themeColor="text1"/>
          <w:sz w:val="20"/>
          <w:szCs w:val="20"/>
          <w:lang w:bidi="he-IL"/>
        </w:rPr>
      </w:pPr>
      <w:hyperlink r:id="rId45" w:history="1">
        <w:r w:rsidR="00D64D6F" w:rsidRPr="001B5510">
          <w:rPr>
            <w:rStyle w:val="Hyperlink"/>
            <w:rFonts w:ascii="Calibri" w:eastAsia="Calibri" w:hAnsi="Calibri" w:cs="Arial"/>
            <w:b/>
            <w:bCs/>
            <w:i/>
            <w:iCs/>
            <w:sz w:val="20"/>
            <w:szCs w:val="20"/>
            <w:lang w:bidi="he-IL"/>
          </w:rPr>
          <w:t>Thayer's Greek Lexicon</w:t>
        </w:r>
      </w:hyperlink>
      <w:r w:rsidR="00D64D6F">
        <w:rPr>
          <w:rFonts w:ascii="Calibri" w:eastAsia="Calibri" w:hAnsi="Calibri" w:cs="Arial"/>
          <w:b/>
          <w:bCs/>
          <w:color w:val="000000" w:themeColor="text1"/>
          <w:sz w:val="20"/>
          <w:szCs w:val="20"/>
          <w:lang w:bidi="he-IL"/>
        </w:rPr>
        <w:t xml:space="preserve"> - </w:t>
      </w:r>
      <w:r w:rsidR="00D64D6F" w:rsidRPr="001B5510">
        <w:rPr>
          <w:rFonts w:ascii="Calibri" w:eastAsia="Calibri" w:hAnsi="Calibri" w:cs="Arial"/>
          <w:color w:val="000000" w:themeColor="text1"/>
          <w:sz w:val="20"/>
          <w:szCs w:val="20"/>
          <w:lang w:bidi="he-IL"/>
        </w:rPr>
        <w:t>to be strong, i. e.:</w:t>
      </w:r>
      <w:r w:rsidR="00D64D6F">
        <w:rPr>
          <w:rFonts w:ascii="Calibri" w:eastAsia="Calibri" w:hAnsi="Calibri" w:cs="Arial"/>
          <w:color w:val="000000" w:themeColor="text1"/>
          <w:sz w:val="20"/>
          <w:szCs w:val="20"/>
          <w:lang w:bidi="he-IL"/>
        </w:rPr>
        <w:t xml:space="preserve"> </w:t>
      </w:r>
      <w:r w:rsidR="00D64D6F" w:rsidRPr="001B5510">
        <w:rPr>
          <w:rFonts w:ascii="Calibri" w:eastAsia="Calibri" w:hAnsi="Calibri" w:cs="Arial"/>
          <w:color w:val="000000" w:themeColor="text1"/>
          <w:sz w:val="20"/>
          <w:szCs w:val="20"/>
          <w:lang w:bidi="he-IL"/>
        </w:rPr>
        <w:t>1. to be strong in body, to be robust, to be in sound health</w:t>
      </w:r>
      <w:r w:rsidR="00D64D6F">
        <w:rPr>
          <w:rFonts w:ascii="Calibri" w:eastAsia="Calibri" w:hAnsi="Calibri" w:cs="Arial"/>
          <w:color w:val="000000" w:themeColor="text1"/>
          <w:sz w:val="20"/>
          <w:szCs w:val="20"/>
          <w:lang w:bidi="he-IL"/>
        </w:rPr>
        <w:t xml:space="preserve">; </w:t>
      </w:r>
      <w:r w:rsidR="00D64D6F" w:rsidRPr="001B5510">
        <w:rPr>
          <w:rFonts w:ascii="Calibri" w:eastAsia="Calibri" w:hAnsi="Calibri" w:cs="Arial"/>
          <w:color w:val="000000" w:themeColor="text1"/>
          <w:sz w:val="20"/>
          <w:szCs w:val="20"/>
          <w:lang w:bidi="he-IL"/>
        </w:rPr>
        <w:t>2. to have power</w:t>
      </w:r>
      <w:r w:rsidR="00D64D6F">
        <w:rPr>
          <w:rFonts w:ascii="Calibri" w:eastAsia="Calibri" w:hAnsi="Calibri" w:cs="Arial"/>
          <w:color w:val="000000" w:themeColor="text1"/>
          <w:sz w:val="20"/>
          <w:szCs w:val="20"/>
          <w:lang w:bidi="he-IL"/>
        </w:rPr>
        <w:t xml:space="preserve">; </w:t>
      </w:r>
      <w:r w:rsidR="00D64D6F" w:rsidRPr="001B5510">
        <w:rPr>
          <w:rFonts w:ascii="Calibri" w:eastAsia="Calibri" w:hAnsi="Calibri" w:cs="Arial"/>
          <w:color w:val="000000" w:themeColor="text1"/>
          <w:sz w:val="20"/>
          <w:szCs w:val="20"/>
          <w:lang w:bidi="he-IL"/>
        </w:rPr>
        <w:t>to exert, wield, power</w:t>
      </w:r>
      <w:r w:rsidR="00D64D6F">
        <w:rPr>
          <w:rFonts w:ascii="Calibri" w:eastAsia="Calibri" w:hAnsi="Calibri" w:cs="Arial"/>
          <w:color w:val="000000" w:themeColor="text1"/>
          <w:sz w:val="20"/>
          <w:szCs w:val="20"/>
          <w:lang w:bidi="he-IL"/>
        </w:rPr>
        <w:t xml:space="preserve">; </w:t>
      </w:r>
      <w:r w:rsidR="00D64D6F" w:rsidRPr="001B5510">
        <w:rPr>
          <w:rFonts w:ascii="Calibri" w:eastAsia="Calibri" w:hAnsi="Calibri" w:cs="Arial"/>
          <w:color w:val="000000" w:themeColor="text1"/>
          <w:sz w:val="20"/>
          <w:szCs w:val="20"/>
          <w:lang w:bidi="he-IL"/>
        </w:rPr>
        <w:t>have strength to overcome</w:t>
      </w:r>
      <w:r w:rsidR="00D64D6F">
        <w:rPr>
          <w:rFonts w:ascii="Calibri" w:eastAsia="Calibri" w:hAnsi="Calibri" w:cs="Arial"/>
          <w:color w:val="000000" w:themeColor="text1"/>
          <w:sz w:val="20"/>
          <w:szCs w:val="20"/>
          <w:lang w:bidi="he-IL"/>
        </w:rPr>
        <w:t>.</w:t>
      </w:r>
    </w:p>
    <w:p w:rsidR="00D64D6F" w:rsidRPr="00D64D6F" w:rsidRDefault="00D64D6F" w:rsidP="00D64D6F">
      <w:pPr>
        <w:pStyle w:val="ListParagraph"/>
        <w:tabs>
          <w:tab w:val="left" w:pos="180"/>
        </w:tabs>
        <w:ind w:left="180"/>
        <w:contextualSpacing/>
        <w:rPr>
          <w:rFonts w:ascii="Calibri" w:eastAsia="Calibri" w:hAnsi="Calibri" w:cs="Arial"/>
          <w:b/>
          <w:bCs/>
          <w:color w:val="C00000"/>
          <w:sz w:val="16"/>
          <w:szCs w:val="16"/>
          <w:lang w:bidi="he-IL"/>
        </w:rPr>
      </w:pPr>
    </w:p>
    <w:p w:rsidR="00D64D6F" w:rsidRDefault="00D64D6F" w:rsidP="001E241E">
      <w:pPr>
        <w:shd w:val="clear" w:color="auto" w:fill="FFFFF0"/>
        <w:spacing w:after="0" w:line="240" w:lineRule="auto"/>
        <w:ind w:left="360"/>
        <w:rPr>
          <w:rFonts w:ascii="Calibri" w:eastAsia="Calibri" w:hAnsi="Calibri" w:cs="Arial"/>
          <w:sz w:val="20"/>
          <w:szCs w:val="20"/>
        </w:rPr>
      </w:pPr>
      <w:r w:rsidRPr="00A5589D">
        <w:rPr>
          <w:b/>
          <w:bCs/>
          <w:color w:val="C00000"/>
          <w:sz w:val="20"/>
          <w:szCs w:val="20"/>
        </w:rPr>
        <w:t xml:space="preserve">Seek </w:t>
      </w:r>
      <w:r w:rsidRPr="00A5589D">
        <w:rPr>
          <w:rFonts w:ascii="Calibri" w:eastAsia="Calibri" w:hAnsi="Calibri" w:cs="Arial"/>
          <w:b/>
          <w:bCs/>
          <w:color w:val="000000" w:themeColor="text1"/>
          <w:sz w:val="20"/>
          <w:szCs w:val="20"/>
        </w:rPr>
        <w:t xml:space="preserve">2212 </w:t>
      </w:r>
      <w:r w:rsidRPr="00A5589D">
        <w:rPr>
          <w:rFonts w:ascii="Calibri" w:eastAsia="Calibri" w:hAnsi="Calibri" w:cs="Arial"/>
          <w:sz w:val="20"/>
          <w:szCs w:val="20"/>
        </w:rPr>
        <w:t xml:space="preserve">– ζητέω zētéō, dzay-teh'-o; of uncertain affinity; </w:t>
      </w:r>
      <w:r w:rsidRPr="002F0ED0">
        <w:rPr>
          <w:rFonts w:ascii="Calibri" w:eastAsia="Calibri" w:hAnsi="Calibri" w:cs="Arial"/>
          <w:color w:val="C00000"/>
          <w:sz w:val="20"/>
          <w:szCs w:val="20"/>
        </w:rPr>
        <w:t xml:space="preserve">to seek </w:t>
      </w:r>
      <w:r w:rsidRPr="00A5589D">
        <w:rPr>
          <w:rFonts w:ascii="Calibri" w:eastAsia="Calibri" w:hAnsi="Calibri" w:cs="Arial"/>
          <w:sz w:val="20"/>
          <w:szCs w:val="20"/>
        </w:rPr>
        <w:t xml:space="preserve">(literally or figuratively); specially, (by Hebraism) </w:t>
      </w:r>
      <w:r w:rsidRPr="002F0ED0">
        <w:rPr>
          <w:rFonts w:ascii="Calibri" w:eastAsia="Calibri" w:hAnsi="Calibri" w:cs="Arial"/>
          <w:color w:val="C00000"/>
          <w:sz w:val="20"/>
          <w:szCs w:val="20"/>
        </w:rPr>
        <w:t xml:space="preserve">to worship (God), </w:t>
      </w:r>
      <w:r w:rsidRPr="00A5589D">
        <w:rPr>
          <w:rFonts w:ascii="Calibri" w:eastAsia="Calibri" w:hAnsi="Calibri" w:cs="Arial"/>
          <w:sz w:val="20"/>
          <w:szCs w:val="20"/>
        </w:rPr>
        <w:t>or (in a bad sense) to plot (against life):—</w:t>
      </w:r>
      <w:r w:rsidRPr="008610EB">
        <w:rPr>
          <w:sz w:val="20"/>
          <w:szCs w:val="20"/>
        </w:rPr>
        <w:t xml:space="preserve"> </w:t>
      </w:r>
      <w:r w:rsidRPr="00E67E22">
        <w:rPr>
          <w:sz w:val="20"/>
          <w:szCs w:val="20"/>
        </w:rPr>
        <w:t xml:space="preserve">(Translated in King James Version as) </w:t>
      </w:r>
      <w:r w:rsidRPr="00A5589D">
        <w:rPr>
          <w:rFonts w:ascii="Calibri" w:eastAsia="Calibri" w:hAnsi="Calibri" w:cs="Arial"/>
          <w:sz w:val="20"/>
          <w:szCs w:val="20"/>
        </w:rPr>
        <w:t>be (go) about, desire, endeavour, enquire (for), require, (X will) seek (after, for, means).</w:t>
      </w:r>
    </w:p>
    <w:p w:rsidR="00D64D6F" w:rsidRPr="00D64D6F" w:rsidRDefault="00D64D6F" w:rsidP="001E241E">
      <w:pPr>
        <w:shd w:val="clear" w:color="auto" w:fill="FFFFF0"/>
        <w:spacing w:after="0" w:line="240" w:lineRule="auto"/>
        <w:ind w:left="360"/>
        <w:rPr>
          <w:b/>
          <w:bCs/>
          <w:sz w:val="10"/>
          <w:szCs w:val="10"/>
        </w:rPr>
      </w:pPr>
    </w:p>
    <w:p w:rsidR="00D64D6F" w:rsidRPr="004D786F" w:rsidRDefault="00B968C6" w:rsidP="001E241E">
      <w:pPr>
        <w:shd w:val="clear" w:color="auto" w:fill="FFFFF0"/>
        <w:spacing w:after="0" w:line="240" w:lineRule="auto"/>
        <w:ind w:left="540"/>
        <w:rPr>
          <w:sz w:val="20"/>
          <w:szCs w:val="20"/>
        </w:rPr>
      </w:pPr>
      <w:hyperlink r:id="rId46" w:history="1">
        <w:r w:rsidR="00D64D6F" w:rsidRPr="00245AA2">
          <w:rPr>
            <w:rStyle w:val="Hyperlink"/>
            <w:b/>
            <w:bCs/>
            <w:i/>
            <w:iCs/>
            <w:sz w:val="20"/>
            <w:szCs w:val="20"/>
          </w:rPr>
          <w:t>Thayer's Greek Lexicon</w:t>
        </w:r>
      </w:hyperlink>
      <w:r w:rsidR="00D64D6F">
        <w:rPr>
          <w:b/>
          <w:bCs/>
          <w:i/>
          <w:iCs/>
          <w:sz w:val="20"/>
          <w:szCs w:val="20"/>
        </w:rPr>
        <w:t xml:space="preserve"> – </w:t>
      </w:r>
      <w:r w:rsidR="00D64D6F" w:rsidRPr="004D786F">
        <w:rPr>
          <w:sz w:val="20"/>
          <w:szCs w:val="20"/>
        </w:rPr>
        <w:t>to seek in order to find</w:t>
      </w:r>
      <w:r w:rsidR="00D64D6F">
        <w:rPr>
          <w:sz w:val="20"/>
          <w:szCs w:val="20"/>
        </w:rPr>
        <w:t xml:space="preserve">; </w:t>
      </w:r>
      <w:r w:rsidR="00D64D6F" w:rsidRPr="004D786F">
        <w:rPr>
          <w:sz w:val="20"/>
          <w:szCs w:val="20"/>
        </w:rPr>
        <w:t>to seek a thing</w:t>
      </w:r>
      <w:r w:rsidR="00D64D6F">
        <w:rPr>
          <w:sz w:val="20"/>
          <w:szCs w:val="20"/>
        </w:rPr>
        <w:t xml:space="preserve">; </w:t>
      </w:r>
      <w:r w:rsidR="00D64D6F" w:rsidRPr="004D786F">
        <w:rPr>
          <w:sz w:val="20"/>
          <w:szCs w:val="20"/>
        </w:rPr>
        <w:t>to seek [in order to find out] by thinking, meditating, reasoning, to enquire into</w:t>
      </w:r>
      <w:r w:rsidR="00D64D6F">
        <w:rPr>
          <w:sz w:val="20"/>
          <w:szCs w:val="20"/>
        </w:rPr>
        <w:t xml:space="preserve">; </w:t>
      </w:r>
      <w:r w:rsidR="00D64D6F" w:rsidRPr="004D786F">
        <w:rPr>
          <w:sz w:val="20"/>
          <w:szCs w:val="20"/>
        </w:rPr>
        <w:t>to seek after, seek for, aim at, strive after</w:t>
      </w:r>
      <w:r w:rsidR="00D64D6F">
        <w:rPr>
          <w:sz w:val="20"/>
          <w:szCs w:val="20"/>
        </w:rPr>
        <w:t xml:space="preserve">; </w:t>
      </w:r>
      <w:r w:rsidR="00D64D6F" w:rsidRPr="004D786F">
        <w:rPr>
          <w:sz w:val="20"/>
          <w:szCs w:val="20"/>
        </w:rPr>
        <w:t>to seek i.e. require, demand</w:t>
      </w:r>
      <w:r w:rsidR="00D64D6F">
        <w:rPr>
          <w:sz w:val="20"/>
          <w:szCs w:val="20"/>
        </w:rPr>
        <w:t xml:space="preserve">; </w:t>
      </w:r>
      <w:r w:rsidR="00D64D6F" w:rsidRPr="004D786F">
        <w:rPr>
          <w:sz w:val="20"/>
          <w:szCs w:val="20"/>
        </w:rPr>
        <w:t>to crave, demand something from someone</w:t>
      </w:r>
    </w:p>
    <w:p w:rsidR="00D64D6F" w:rsidRPr="00313862" w:rsidRDefault="00D64D6F" w:rsidP="00F23C8D">
      <w:pPr>
        <w:spacing w:after="0" w:line="240" w:lineRule="auto"/>
        <w:rPr>
          <w:sz w:val="16"/>
          <w:szCs w:val="16"/>
        </w:rPr>
      </w:pPr>
    </w:p>
    <w:p w:rsidR="00453DA3" w:rsidRDefault="00453DA3" w:rsidP="001E241E">
      <w:pPr>
        <w:shd w:val="clear" w:color="auto" w:fill="FFFFF0"/>
        <w:spacing w:after="0" w:line="240" w:lineRule="auto"/>
        <w:ind w:left="360"/>
        <w:rPr>
          <w:rFonts w:ascii="Calibri" w:eastAsia="Calibri" w:hAnsi="Calibri" w:cs="Arial"/>
          <w:sz w:val="20"/>
          <w:szCs w:val="20"/>
        </w:rPr>
      </w:pPr>
      <w:r w:rsidRPr="00A5589D">
        <w:rPr>
          <w:b/>
          <w:bCs/>
          <w:color w:val="C00000"/>
          <w:sz w:val="20"/>
          <w:szCs w:val="20"/>
        </w:rPr>
        <w:lastRenderedPageBreak/>
        <w:t xml:space="preserve">Strive </w:t>
      </w:r>
      <w:r w:rsidRPr="00A5589D">
        <w:rPr>
          <w:rFonts w:ascii="Calibri" w:eastAsia="Calibri" w:hAnsi="Calibri" w:cs="Arial"/>
          <w:b/>
          <w:bCs/>
          <w:color w:val="000000" w:themeColor="text1"/>
          <w:sz w:val="20"/>
          <w:szCs w:val="20"/>
        </w:rPr>
        <w:t xml:space="preserve">75 </w:t>
      </w:r>
      <w:r w:rsidRPr="00A5589D">
        <w:rPr>
          <w:rFonts w:ascii="Calibri" w:eastAsia="Calibri" w:hAnsi="Calibri" w:cs="Arial"/>
          <w:sz w:val="20"/>
          <w:szCs w:val="20"/>
        </w:rPr>
        <w:t>– ἀγωνίζομαι</w:t>
      </w:r>
      <w:r w:rsidRPr="00A55629">
        <w:rPr>
          <w:rFonts w:ascii="Calibri" w:eastAsia="Calibri" w:hAnsi="Calibri" w:cs="Arial"/>
          <w:sz w:val="20"/>
          <w:szCs w:val="20"/>
        </w:rPr>
        <w:t xml:space="preserve"> agōnízomai, ag-o-nid'-zom-ahee; from </w:t>
      </w:r>
      <w:r w:rsidRPr="00A5589D">
        <w:rPr>
          <w:rFonts w:ascii="Calibri" w:eastAsia="Calibri" w:hAnsi="Calibri" w:cs="Arial"/>
          <w:color w:val="0000FF"/>
          <w:sz w:val="20"/>
          <w:szCs w:val="20"/>
        </w:rPr>
        <w:t>73</w:t>
      </w:r>
      <w:r w:rsidRPr="00A55629">
        <w:rPr>
          <w:rFonts w:ascii="Calibri" w:eastAsia="Calibri" w:hAnsi="Calibri" w:cs="Arial"/>
          <w:sz w:val="20"/>
          <w:szCs w:val="20"/>
        </w:rPr>
        <w:t xml:space="preserve">; </w:t>
      </w:r>
      <w:r w:rsidRPr="00996005">
        <w:rPr>
          <w:rFonts w:ascii="Calibri" w:eastAsia="Calibri" w:hAnsi="Calibri" w:cs="Arial"/>
          <w:color w:val="C00000"/>
          <w:sz w:val="20"/>
          <w:szCs w:val="20"/>
        </w:rPr>
        <w:t>to struggle</w:t>
      </w:r>
      <w:r w:rsidRPr="00A55629">
        <w:rPr>
          <w:rFonts w:ascii="Calibri" w:eastAsia="Calibri" w:hAnsi="Calibri" w:cs="Arial"/>
          <w:sz w:val="20"/>
          <w:szCs w:val="20"/>
        </w:rPr>
        <w:t>, literally (</w:t>
      </w:r>
      <w:r w:rsidRPr="00996005">
        <w:rPr>
          <w:rFonts w:ascii="Calibri" w:eastAsia="Calibri" w:hAnsi="Calibri" w:cs="Arial"/>
          <w:color w:val="C00000"/>
          <w:sz w:val="20"/>
          <w:szCs w:val="20"/>
        </w:rPr>
        <w:t>to compete for a prize</w:t>
      </w:r>
      <w:r w:rsidRPr="00A55629">
        <w:rPr>
          <w:rFonts w:ascii="Calibri" w:eastAsia="Calibri" w:hAnsi="Calibri" w:cs="Arial"/>
          <w:sz w:val="20"/>
          <w:szCs w:val="20"/>
        </w:rPr>
        <w:t>), figuratively (</w:t>
      </w:r>
      <w:r w:rsidRPr="00996005">
        <w:rPr>
          <w:rFonts w:ascii="Calibri" w:eastAsia="Calibri" w:hAnsi="Calibri" w:cs="Arial"/>
          <w:color w:val="C00000"/>
          <w:sz w:val="20"/>
          <w:szCs w:val="20"/>
        </w:rPr>
        <w:t>to contend with an adversary</w:t>
      </w:r>
      <w:r w:rsidRPr="00A55629">
        <w:rPr>
          <w:rFonts w:ascii="Calibri" w:eastAsia="Calibri" w:hAnsi="Calibri" w:cs="Arial"/>
          <w:sz w:val="20"/>
          <w:szCs w:val="20"/>
        </w:rPr>
        <w:t>), or genitive case (</w:t>
      </w:r>
      <w:r w:rsidRPr="00996005">
        <w:rPr>
          <w:rFonts w:ascii="Calibri" w:eastAsia="Calibri" w:hAnsi="Calibri" w:cs="Arial"/>
          <w:color w:val="C00000"/>
          <w:sz w:val="20"/>
          <w:szCs w:val="20"/>
        </w:rPr>
        <w:t>to endeavor to accomplish something</w:t>
      </w:r>
      <w:r w:rsidRPr="00A55629">
        <w:rPr>
          <w:rFonts w:ascii="Calibri" w:eastAsia="Calibri" w:hAnsi="Calibri" w:cs="Arial"/>
          <w:sz w:val="20"/>
          <w:szCs w:val="20"/>
        </w:rPr>
        <w:t>):—</w:t>
      </w:r>
      <w:r w:rsidRPr="007E6423">
        <w:rPr>
          <w:sz w:val="20"/>
          <w:szCs w:val="20"/>
        </w:rPr>
        <w:t xml:space="preserve"> </w:t>
      </w:r>
      <w:r w:rsidRPr="00E67E22">
        <w:rPr>
          <w:sz w:val="20"/>
          <w:szCs w:val="20"/>
        </w:rPr>
        <w:t xml:space="preserve">(Translated in King James Version as) </w:t>
      </w:r>
      <w:r w:rsidRPr="00A55629">
        <w:rPr>
          <w:rFonts w:ascii="Calibri" w:eastAsia="Calibri" w:hAnsi="Calibri" w:cs="Arial"/>
          <w:sz w:val="20"/>
          <w:szCs w:val="20"/>
        </w:rPr>
        <w:t>fight, labor fervently, strive.</w:t>
      </w:r>
    </w:p>
    <w:p w:rsidR="00453DA3" w:rsidRPr="00313862" w:rsidRDefault="00453DA3" w:rsidP="00A263D6">
      <w:pPr>
        <w:shd w:val="clear" w:color="auto" w:fill="FFFFF0"/>
        <w:spacing w:after="0" w:line="240" w:lineRule="auto"/>
        <w:ind w:left="360"/>
        <w:rPr>
          <w:rFonts w:ascii="Calibri" w:eastAsia="Calibri" w:hAnsi="Calibri" w:cs="Arial"/>
          <w:sz w:val="10"/>
          <w:szCs w:val="10"/>
        </w:rPr>
      </w:pPr>
    </w:p>
    <w:p w:rsidR="008E40F9" w:rsidRPr="00007FB5" w:rsidRDefault="00B968C6" w:rsidP="007269D7">
      <w:pPr>
        <w:shd w:val="clear" w:color="auto" w:fill="FFFFF0"/>
        <w:spacing w:after="0" w:line="240" w:lineRule="auto"/>
        <w:ind w:left="547"/>
        <w:rPr>
          <w:sz w:val="20"/>
          <w:szCs w:val="20"/>
        </w:rPr>
      </w:pPr>
      <w:hyperlink r:id="rId47" w:history="1">
        <w:r w:rsidR="008E40F9" w:rsidRPr="00245AA2">
          <w:rPr>
            <w:rStyle w:val="Hyperlink"/>
            <w:b/>
            <w:bCs/>
            <w:i/>
            <w:iCs/>
            <w:sz w:val="20"/>
            <w:szCs w:val="20"/>
          </w:rPr>
          <w:t>Thayer's Greek Lexicon</w:t>
        </w:r>
      </w:hyperlink>
      <w:r w:rsidR="008E40F9" w:rsidRPr="008E40F9">
        <w:rPr>
          <w:b/>
          <w:bCs/>
          <w:i/>
          <w:iCs/>
          <w:color w:val="000000" w:themeColor="text1"/>
          <w:sz w:val="20"/>
          <w:szCs w:val="20"/>
        </w:rPr>
        <w:t xml:space="preserve"> – </w:t>
      </w:r>
      <w:r w:rsidR="008E40F9" w:rsidRPr="008E40F9">
        <w:rPr>
          <w:sz w:val="20"/>
          <w:szCs w:val="20"/>
        </w:rPr>
        <w:t>to enter a contest: contend in the gymnastic games; to contend with adversaries, fight; metaph. to contend, struggle, with difficulties and dangers; to endeavor with strenuous zeal, strive: to obtain something</w:t>
      </w:r>
      <w:r w:rsidR="00CA12E8">
        <w:rPr>
          <w:sz w:val="20"/>
          <w:szCs w:val="20"/>
        </w:rPr>
        <w:t>.</w:t>
      </w:r>
      <w:r w:rsidR="008E40F9" w:rsidRPr="008E40F9">
        <w:rPr>
          <w:sz w:val="20"/>
          <w:szCs w:val="20"/>
        </w:rPr>
        <w:t xml:space="preserve"> </w:t>
      </w:r>
    </w:p>
    <w:p w:rsidR="008E40F9" w:rsidRDefault="008E40F9" w:rsidP="007269D7">
      <w:pPr>
        <w:shd w:val="clear" w:color="auto" w:fill="FFFFF0"/>
        <w:spacing w:after="0" w:line="240" w:lineRule="auto"/>
        <w:ind w:left="547"/>
        <w:rPr>
          <w:rFonts w:ascii="Calibri" w:eastAsia="Calibri" w:hAnsi="Calibri" w:cs="Arial"/>
          <w:sz w:val="10"/>
          <w:szCs w:val="10"/>
        </w:rPr>
      </w:pPr>
    </w:p>
    <w:p w:rsidR="00453DA3" w:rsidRPr="00453DA3" w:rsidRDefault="007269D7" w:rsidP="007269D7">
      <w:pPr>
        <w:shd w:val="clear" w:color="auto" w:fill="FFFFF0"/>
        <w:spacing w:after="0" w:line="240" w:lineRule="auto"/>
        <w:ind w:left="547"/>
        <w:rPr>
          <w:color w:val="000000" w:themeColor="text1"/>
          <w:sz w:val="20"/>
          <w:szCs w:val="20"/>
        </w:rPr>
      </w:pPr>
      <w:r w:rsidRPr="007269D7">
        <w:rPr>
          <w:b/>
          <w:bCs/>
          <w:sz w:val="20"/>
          <w:szCs w:val="20"/>
        </w:rPr>
        <w:t>Strive</w:t>
      </w:r>
      <w:r w:rsidR="00453DA3" w:rsidRPr="007269D7">
        <w:rPr>
          <w:b/>
          <w:bCs/>
          <w:sz w:val="20"/>
          <w:szCs w:val="20"/>
        </w:rPr>
        <w:t xml:space="preserve"> </w:t>
      </w:r>
      <w:r w:rsidR="00453DA3" w:rsidRPr="00453DA3">
        <w:rPr>
          <w:color w:val="000000" w:themeColor="text1"/>
          <w:sz w:val="20"/>
          <w:szCs w:val="20"/>
        </w:rPr>
        <w:t xml:space="preserve">(Dictionary.com) – </w:t>
      </w:r>
    </w:p>
    <w:p w:rsidR="00453DA3" w:rsidRPr="00453DA3" w:rsidRDefault="00453DA3" w:rsidP="001E241E">
      <w:pPr>
        <w:shd w:val="clear" w:color="auto" w:fill="FFFFF0"/>
        <w:spacing w:after="0" w:line="240" w:lineRule="auto"/>
        <w:ind w:left="720"/>
        <w:outlineLvl w:val="2"/>
        <w:rPr>
          <w:rFonts w:eastAsia="Times New Roman" w:cs="Arial"/>
          <w:b/>
          <w:bCs/>
          <w:color w:val="4A4A4A"/>
          <w:sz w:val="20"/>
          <w:szCs w:val="20"/>
          <w:lang w:val="en"/>
        </w:rPr>
      </w:pPr>
      <w:r w:rsidRPr="00453DA3">
        <w:rPr>
          <w:rFonts w:eastAsia="Times New Roman" w:cs="Arial"/>
          <w:i/>
          <w:iCs/>
          <w:color w:val="1A1A1A"/>
          <w:sz w:val="20"/>
          <w:szCs w:val="20"/>
          <w:lang w:val="en"/>
        </w:rPr>
        <w:t>verb (used without object)</w:t>
      </w:r>
    </w:p>
    <w:p w:rsidR="00453DA3" w:rsidRPr="00911520" w:rsidRDefault="00911520" w:rsidP="00083A95">
      <w:pPr>
        <w:pStyle w:val="ListParagraph"/>
        <w:numPr>
          <w:ilvl w:val="0"/>
          <w:numId w:val="12"/>
        </w:numPr>
        <w:shd w:val="clear" w:color="auto" w:fill="FFFFF0"/>
        <w:ind w:left="1260"/>
        <w:rPr>
          <w:rFonts w:asciiTheme="minorHAnsi" w:hAnsiTheme="minorHAnsi" w:cs="Arial"/>
          <w:color w:val="4A4A4A"/>
          <w:sz w:val="20"/>
          <w:szCs w:val="20"/>
          <w:lang w:val="en"/>
        </w:rPr>
      </w:pPr>
      <w:r w:rsidRPr="00911520">
        <w:rPr>
          <w:rFonts w:asciiTheme="minorHAnsi" w:hAnsiTheme="minorHAnsi" w:cs="Arial"/>
          <w:color w:val="4A4A4A"/>
          <w:sz w:val="20"/>
          <w:szCs w:val="20"/>
          <w:lang w:val="en"/>
        </w:rPr>
        <w:t>To</w:t>
      </w:r>
      <w:r w:rsidR="00453DA3" w:rsidRPr="00911520">
        <w:rPr>
          <w:rFonts w:asciiTheme="minorHAnsi" w:hAnsiTheme="minorHAnsi" w:cs="Arial"/>
          <w:color w:val="4A4A4A"/>
          <w:sz w:val="20"/>
          <w:szCs w:val="20"/>
          <w:lang w:val="en"/>
        </w:rPr>
        <w:t xml:space="preserve"> exert oneself vigorously; try hard: </w:t>
      </w:r>
      <w:r w:rsidR="00453DA3" w:rsidRPr="00911520">
        <w:rPr>
          <w:rFonts w:asciiTheme="minorHAnsi" w:hAnsiTheme="minorHAnsi" w:cs="Arial"/>
          <w:i/>
          <w:iCs/>
          <w:color w:val="4A4A4A"/>
          <w:sz w:val="20"/>
          <w:szCs w:val="20"/>
          <w:lang w:val="en"/>
        </w:rPr>
        <w:t>He strove to make himself understood</w:t>
      </w:r>
      <w:r w:rsidR="00453DA3" w:rsidRPr="00911520">
        <w:rPr>
          <w:rFonts w:asciiTheme="minorHAnsi" w:hAnsiTheme="minorHAnsi" w:cs="Arial"/>
          <w:color w:val="4A4A4A"/>
          <w:sz w:val="20"/>
          <w:szCs w:val="20"/>
          <w:lang w:val="en"/>
        </w:rPr>
        <w:t>.</w:t>
      </w:r>
    </w:p>
    <w:p w:rsidR="00453DA3" w:rsidRPr="00911520" w:rsidRDefault="00911520" w:rsidP="00083A95">
      <w:pPr>
        <w:pStyle w:val="ListParagraph"/>
        <w:numPr>
          <w:ilvl w:val="0"/>
          <w:numId w:val="12"/>
        </w:numPr>
        <w:shd w:val="clear" w:color="auto" w:fill="FFFFF0"/>
        <w:ind w:left="1260"/>
        <w:rPr>
          <w:rFonts w:asciiTheme="minorHAnsi" w:hAnsiTheme="minorHAnsi" w:cs="Arial"/>
          <w:color w:val="4A4A4A"/>
          <w:sz w:val="20"/>
          <w:szCs w:val="20"/>
          <w:lang w:val="en"/>
        </w:rPr>
      </w:pPr>
      <w:r w:rsidRPr="00911520">
        <w:rPr>
          <w:rFonts w:asciiTheme="minorHAnsi" w:hAnsiTheme="minorHAnsi" w:cs="Arial"/>
          <w:color w:val="4A4A4A"/>
          <w:sz w:val="20"/>
          <w:szCs w:val="20"/>
          <w:lang w:val="en"/>
        </w:rPr>
        <w:t>To</w:t>
      </w:r>
      <w:r w:rsidR="00453DA3" w:rsidRPr="00911520">
        <w:rPr>
          <w:rFonts w:asciiTheme="minorHAnsi" w:hAnsiTheme="minorHAnsi" w:cs="Arial"/>
          <w:color w:val="4A4A4A"/>
          <w:sz w:val="20"/>
          <w:szCs w:val="20"/>
          <w:lang w:val="en"/>
        </w:rPr>
        <w:t xml:space="preserve"> make strenuous efforts toward any goal: </w:t>
      </w:r>
      <w:r w:rsidR="00453DA3" w:rsidRPr="00911520">
        <w:rPr>
          <w:rFonts w:asciiTheme="minorHAnsi" w:hAnsiTheme="minorHAnsi" w:cs="Arial"/>
          <w:i/>
          <w:iCs/>
          <w:color w:val="4A4A4A"/>
          <w:sz w:val="20"/>
          <w:szCs w:val="20"/>
          <w:lang w:val="en"/>
        </w:rPr>
        <w:t>to strive for success</w:t>
      </w:r>
      <w:r w:rsidR="00453DA3" w:rsidRPr="00911520">
        <w:rPr>
          <w:rFonts w:asciiTheme="minorHAnsi" w:hAnsiTheme="minorHAnsi" w:cs="Arial"/>
          <w:color w:val="4A4A4A"/>
          <w:sz w:val="20"/>
          <w:szCs w:val="20"/>
          <w:lang w:val="en"/>
        </w:rPr>
        <w:t>.</w:t>
      </w:r>
    </w:p>
    <w:p w:rsidR="00453DA3" w:rsidRPr="00911520" w:rsidRDefault="00911520" w:rsidP="00083A95">
      <w:pPr>
        <w:pStyle w:val="ListParagraph"/>
        <w:numPr>
          <w:ilvl w:val="0"/>
          <w:numId w:val="12"/>
        </w:numPr>
        <w:shd w:val="clear" w:color="auto" w:fill="FFFFF0"/>
        <w:ind w:left="1260"/>
        <w:rPr>
          <w:rFonts w:asciiTheme="minorHAnsi" w:hAnsiTheme="minorHAnsi" w:cs="Arial"/>
          <w:color w:val="4A4A4A"/>
          <w:sz w:val="20"/>
          <w:szCs w:val="20"/>
          <w:lang w:val="en"/>
        </w:rPr>
      </w:pPr>
      <w:r w:rsidRPr="00911520">
        <w:rPr>
          <w:rFonts w:asciiTheme="minorHAnsi" w:hAnsiTheme="minorHAnsi" w:cs="Arial"/>
          <w:color w:val="4A4A4A"/>
          <w:sz w:val="20"/>
          <w:szCs w:val="20"/>
          <w:lang w:val="en"/>
        </w:rPr>
        <w:t>To</w:t>
      </w:r>
      <w:r w:rsidR="00453DA3" w:rsidRPr="00911520">
        <w:rPr>
          <w:rFonts w:asciiTheme="minorHAnsi" w:hAnsiTheme="minorHAnsi" w:cs="Arial"/>
          <w:color w:val="4A4A4A"/>
          <w:sz w:val="20"/>
          <w:szCs w:val="20"/>
          <w:lang w:val="en"/>
        </w:rPr>
        <w:t xml:space="preserve"> contend in opposition, battle, or any conflict; compete.</w:t>
      </w:r>
    </w:p>
    <w:p w:rsidR="00453DA3" w:rsidRPr="00911520" w:rsidRDefault="00911520" w:rsidP="00083A95">
      <w:pPr>
        <w:pStyle w:val="ListParagraph"/>
        <w:numPr>
          <w:ilvl w:val="0"/>
          <w:numId w:val="12"/>
        </w:numPr>
        <w:shd w:val="clear" w:color="auto" w:fill="FFFFF0"/>
        <w:ind w:left="1260"/>
        <w:rPr>
          <w:rFonts w:asciiTheme="minorHAnsi" w:hAnsiTheme="minorHAnsi" w:cs="Arial"/>
          <w:color w:val="4A4A4A"/>
          <w:sz w:val="20"/>
          <w:szCs w:val="20"/>
          <w:lang w:val="en"/>
        </w:rPr>
      </w:pPr>
      <w:r w:rsidRPr="00911520">
        <w:rPr>
          <w:rFonts w:asciiTheme="minorHAnsi" w:hAnsiTheme="minorHAnsi" w:cs="Arial"/>
          <w:color w:val="4A4A4A"/>
          <w:sz w:val="20"/>
          <w:szCs w:val="20"/>
          <w:lang w:val="en"/>
        </w:rPr>
        <w:t>To</w:t>
      </w:r>
      <w:r w:rsidR="00453DA3" w:rsidRPr="00911520">
        <w:rPr>
          <w:rFonts w:asciiTheme="minorHAnsi" w:hAnsiTheme="minorHAnsi" w:cs="Arial"/>
          <w:color w:val="4A4A4A"/>
          <w:sz w:val="20"/>
          <w:szCs w:val="20"/>
          <w:lang w:val="en"/>
        </w:rPr>
        <w:t xml:space="preserve"> struggle vigorously, as in opposition or resistance</w:t>
      </w:r>
      <w:r w:rsidR="00453DA3" w:rsidRPr="00911520">
        <w:rPr>
          <w:rFonts w:asciiTheme="minorHAnsi" w:hAnsiTheme="minorHAnsi" w:cs="Arial"/>
          <w:i/>
          <w:iCs/>
          <w:color w:val="4A4A4A"/>
          <w:sz w:val="20"/>
          <w:szCs w:val="20"/>
          <w:lang w:val="en"/>
        </w:rPr>
        <w:t>: to strive against fate</w:t>
      </w:r>
      <w:r w:rsidR="00453DA3" w:rsidRPr="00911520">
        <w:rPr>
          <w:rFonts w:asciiTheme="minorHAnsi" w:hAnsiTheme="minorHAnsi" w:cs="Arial"/>
          <w:color w:val="4A4A4A"/>
          <w:sz w:val="20"/>
          <w:szCs w:val="20"/>
          <w:lang w:val="en"/>
        </w:rPr>
        <w:t>.</w:t>
      </w:r>
    </w:p>
    <w:p w:rsidR="00453DA3" w:rsidRPr="00453DA3" w:rsidRDefault="00911520" w:rsidP="00083A95">
      <w:pPr>
        <w:pStyle w:val="ListParagraph"/>
        <w:numPr>
          <w:ilvl w:val="0"/>
          <w:numId w:val="12"/>
        </w:numPr>
        <w:shd w:val="clear" w:color="auto" w:fill="FFFFF0"/>
        <w:ind w:left="1260"/>
        <w:rPr>
          <w:rFonts w:cs="Arial"/>
          <w:color w:val="4A4A4A"/>
          <w:sz w:val="20"/>
          <w:szCs w:val="20"/>
          <w:lang w:val="en"/>
        </w:rPr>
      </w:pPr>
      <w:r w:rsidRPr="00911520">
        <w:rPr>
          <w:rFonts w:asciiTheme="minorHAnsi" w:hAnsiTheme="minorHAnsi" w:cs="Arial"/>
          <w:color w:val="4A4A4A"/>
          <w:sz w:val="20"/>
          <w:szCs w:val="20"/>
          <w:lang w:val="en"/>
        </w:rPr>
        <w:t>To</w:t>
      </w:r>
      <w:r w:rsidR="00453DA3" w:rsidRPr="00911520">
        <w:rPr>
          <w:rFonts w:asciiTheme="minorHAnsi" w:hAnsiTheme="minorHAnsi" w:cs="Arial"/>
          <w:color w:val="4A4A4A"/>
          <w:sz w:val="20"/>
          <w:szCs w:val="20"/>
          <w:lang w:val="en"/>
        </w:rPr>
        <w:t xml:space="preserve"> rival; vie</w:t>
      </w:r>
      <w:r w:rsidR="00453DA3" w:rsidRPr="00453DA3">
        <w:rPr>
          <w:rFonts w:cs="Arial"/>
          <w:color w:val="4A4A4A"/>
          <w:sz w:val="20"/>
          <w:szCs w:val="20"/>
          <w:lang w:val="en"/>
        </w:rPr>
        <w:t>.</w:t>
      </w:r>
    </w:p>
    <w:p w:rsidR="00453DA3" w:rsidRPr="00453DA3" w:rsidRDefault="00453DA3" w:rsidP="00453DA3">
      <w:pPr>
        <w:spacing w:after="0" w:line="240" w:lineRule="auto"/>
        <w:rPr>
          <w:b/>
          <w:bCs/>
          <w:color w:val="000000" w:themeColor="text1"/>
          <w:lang w:val="en"/>
        </w:rPr>
      </w:pPr>
    </w:p>
    <w:p w:rsidR="00453DA3" w:rsidRDefault="00453DA3" w:rsidP="00453DA3">
      <w:pPr>
        <w:spacing w:after="0" w:line="240" w:lineRule="auto"/>
      </w:pPr>
    </w:p>
    <w:p w:rsidR="00453DA3" w:rsidRDefault="00453DA3" w:rsidP="008E40F9">
      <w:pPr>
        <w:spacing w:after="0" w:line="240" w:lineRule="auto"/>
        <w:rPr>
          <w:sz w:val="23"/>
          <w:szCs w:val="23"/>
        </w:rPr>
      </w:pPr>
      <w:r>
        <w:rPr>
          <w:sz w:val="23"/>
          <w:szCs w:val="23"/>
        </w:rPr>
        <w:t xml:space="preserve">The </w:t>
      </w:r>
      <w:r w:rsidR="008E40F9">
        <w:rPr>
          <w:sz w:val="23"/>
          <w:szCs w:val="23"/>
        </w:rPr>
        <w:t xml:space="preserve">meaning of </w:t>
      </w:r>
      <w:r>
        <w:rPr>
          <w:sz w:val="23"/>
          <w:szCs w:val="23"/>
        </w:rPr>
        <w:t>the word “Strive” brings to mind the following passages</w:t>
      </w:r>
      <w:r w:rsidR="008E40F9">
        <w:rPr>
          <w:sz w:val="23"/>
          <w:szCs w:val="23"/>
        </w:rPr>
        <w:t>:</w:t>
      </w:r>
    </w:p>
    <w:p w:rsidR="00453DA3" w:rsidRDefault="00453DA3" w:rsidP="00453DA3">
      <w:pPr>
        <w:spacing w:after="0" w:line="240" w:lineRule="auto"/>
        <w:rPr>
          <w:sz w:val="23"/>
          <w:szCs w:val="23"/>
        </w:rPr>
      </w:pPr>
    </w:p>
    <w:p w:rsidR="00453DA3" w:rsidRPr="000006E2" w:rsidRDefault="00453DA3" w:rsidP="005A743C">
      <w:pPr>
        <w:shd w:val="clear" w:color="auto" w:fill="F7FBFB"/>
        <w:spacing w:after="0" w:line="240" w:lineRule="auto"/>
        <w:ind w:left="180"/>
        <w:rPr>
          <w:b/>
          <w:bCs/>
          <w:sz w:val="23"/>
          <w:szCs w:val="23"/>
        </w:rPr>
      </w:pPr>
      <w:r w:rsidRPr="000006E2">
        <w:rPr>
          <w:b/>
          <w:bCs/>
          <w:sz w:val="23"/>
          <w:szCs w:val="23"/>
        </w:rPr>
        <w:t>1 Peter 5:</w:t>
      </w:r>
      <w:r>
        <w:rPr>
          <w:b/>
          <w:bCs/>
          <w:sz w:val="23"/>
          <w:szCs w:val="23"/>
        </w:rPr>
        <w:t>6</w:t>
      </w:r>
      <w:r w:rsidRPr="000006E2">
        <w:rPr>
          <w:b/>
          <w:bCs/>
          <w:sz w:val="23"/>
          <w:szCs w:val="23"/>
        </w:rPr>
        <w:t xml:space="preserve">-9 </w:t>
      </w:r>
      <w:r>
        <w:rPr>
          <w:b/>
          <w:bCs/>
          <w:sz w:val="23"/>
          <w:szCs w:val="23"/>
        </w:rPr>
        <w:t xml:space="preserve"> </w:t>
      </w:r>
    </w:p>
    <w:p w:rsidR="00453DA3" w:rsidRPr="000006E2" w:rsidRDefault="00453DA3" w:rsidP="005A743C">
      <w:pPr>
        <w:shd w:val="clear" w:color="auto" w:fill="F7FBFB"/>
        <w:spacing w:after="0" w:line="240" w:lineRule="auto"/>
        <w:ind w:left="180"/>
        <w:rPr>
          <w:sz w:val="23"/>
          <w:szCs w:val="23"/>
        </w:rPr>
      </w:pPr>
      <w:r>
        <w:rPr>
          <w:sz w:val="23"/>
          <w:szCs w:val="23"/>
        </w:rPr>
        <w:t>“</w:t>
      </w:r>
      <w:r w:rsidRPr="00D64D6F">
        <w:rPr>
          <w:color w:val="0000FF"/>
          <w:sz w:val="23"/>
          <w:szCs w:val="23"/>
        </w:rPr>
        <w:t xml:space="preserve">Humble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5013</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0006E2">
        <w:rPr>
          <w:sz w:val="23"/>
          <w:szCs w:val="23"/>
        </w:rPr>
        <w:t>yourselves therefore under the mighty hand of God, that he may exalt you in due time:</w:t>
      </w:r>
    </w:p>
    <w:p w:rsidR="00453DA3" w:rsidRPr="000006E2" w:rsidRDefault="00453DA3" w:rsidP="005A743C">
      <w:pPr>
        <w:shd w:val="clear" w:color="auto" w:fill="F7FBFB"/>
        <w:spacing w:after="0" w:line="240" w:lineRule="auto"/>
        <w:ind w:left="180"/>
        <w:rPr>
          <w:sz w:val="23"/>
          <w:szCs w:val="23"/>
        </w:rPr>
      </w:pPr>
      <w:r w:rsidRPr="000006E2">
        <w:rPr>
          <w:sz w:val="23"/>
          <w:szCs w:val="23"/>
          <w:vertAlign w:val="superscript"/>
        </w:rPr>
        <w:t>7 </w:t>
      </w:r>
      <w:r w:rsidRPr="000006E2">
        <w:rPr>
          <w:sz w:val="23"/>
          <w:szCs w:val="23"/>
        </w:rPr>
        <w:t xml:space="preserve">Casting all your </w:t>
      </w:r>
      <w:r w:rsidRPr="00581FE1">
        <w:rPr>
          <w:color w:val="0000FF"/>
          <w:sz w:val="23"/>
          <w:szCs w:val="23"/>
        </w:rPr>
        <w:t xml:space="preserve">care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3308</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0006E2">
        <w:rPr>
          <w:sz w:val="23"/>
          <w:szCs w:val="23"/>
        </w:rPr>
        <w:t xml:space="preserve">upon him; for he </w:t>
      </w:r>
      <w:r w:rsidRPr="00D544F3">
        <w:rPr>
          <w:color w:val="C00000"/>
          <w:sz w:val="23"/>
          <w:szCs w:val="23"/>
        </w:rPr>
        <w:t xml:space="preserve">careth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3199</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0006E2">
        <w:rPr>
          <w:sz w:val="23"/>
          <w:szCs w:val="23"/>
        </w:rPr>
        <w:t>for you.</w:t>
      </w:r>
    </w:p>
    <w:p w:rsidR="00453DA3" w:rsidRPr="000006E2" w:rsidRDefault="00453DA3" w:rsidP="00A263D6">
      <w:pPr>
        <w:shd w:val="clear" w:color="auto" w:fill="F7FBFB"/>
        <w:spacing w:after="0" w:line="240" w:lineRule="auto"/>
        <w:ind w:left="180"/>
        <w:rPr>
          <w:sz w:val="23"/>
          <w:szCs w:val="23"/>
        </w:rPr>
      </w:pPr>
      <w:r w:rsidRPr="000006E2">
        <w:rPr>
          <w:sz w:val="23"/>
          <w:szCs w:val="23"/>
          <w:vertAlign w:val="superscript"/>
        </w:rPr>
        <w:t>8 </w:t>
      </w:r>
      <w:r w:rsidRPr="000006E2">
        <w:rPr>
          <w:sz w:val="23"/>
          <w:szCs w:val="23"/>
        </w:rPr>
        <w:t xml:space="preserve">Be sober, be </w:t>
      </w:r>
      <w:r w:rsidRPr="007064B7">
        <w:rPr>
          <w:color w:val="C00000"/>
          <w:sz w:val="23"/>
          <w:szCs w:val="23"/>
        </w:rPr>
        <w:t>vigilant</w:t>
      </w:r>
      <w:r w:rsidRPr="000006E2">
        <w:rPr>
          <w:sz w:val="23"/>
          <w:szCs w:val="23"/>
        </w:rPr>
        <w:t>;</w:t>
      </w:r>
      <w:r w:rsidRPr="007064B7">
        <w:rPr>
          <w:rFonts w:eastAsia="Calibri" w:cs="Arial"/>
          <w:color w:val="000000" w:themeColor="text1"/>
          <w:sz w:val="23"/>
          <w:szCs w:val="23"/>
          <w:vertAlign w:val="superscript"/>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1127</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411B4">
        <w:rPr>
          <w:b/>
          <w:bCs/>
          <w:color w:val="C00000"/>
          <w:sz w:val="23"/>
          <w:szCs w:val="23"/>
        </w:rPr>
        <w:t xml:space="preserve"> </w:t>
      </w:r>
      <w:r w:rsidRPr="000006E2">
        <w:rPr>
          <w:sz w:val="23"/>
          <w:szCs w:val="23"/>
        </w:rPr>
        <w:t xml:space="preserve"> because your </w:t>
      </w:r>
      <w:r w:rsidRPr="00A263D6">
        <w:rPr>
          <w:color w:val="C00000"/>
          <w:sz w:val="23"/>
          <w:szCs w:val="23"/>
        </w:rPr>
        <w:t xml:space="preserve">adversary </w:t>
      </w:r>
      <w:r w:rsidR="00A263D6" w:rsidRPr="00C03A29">
        <w:rPr>
          <w:rFonts w:eastAsia="Calibri" w:cs="Arial"/>
          <w:color w:val="000000" w:themeColor="text1"/>
          <w:sz w:val="23"/>
          <w:szCs w:val="23"/>
          <w:vertAlign w:val="superscript"/>
        </w:rPr>
        <w:t>(</w:t>
      </w:r>
      <w:r w:rsidR="00A263D6">
        <w:rPr>
          <w:rFonts w:eastAsia="Calibri" w:cs="Arial"/>
          <w:color w:val="000000" w:themeColor="text1"/>
          <w:sz w:val="23"/>
          <w:szCs w:val="23"/>
          <w:vertAlign w:val="superscript"/>
        </w:rPr>
        <w:t>476</w:t>
      </w:r>
      <w:r w:rsidR="00A263D6" w:rsidRPr="00C03A29">
        <w:rPr>
          <w:rFonts w:eastAsia="Calibri" w:cs="Arial"/>
          <w:color w:val="000000" w:themeColor="text1"/>
          <w:sz w:val="23"/>
          <w:szCs w:val="23"/>
          <w:vertAlign w:val="superscript"/>
        </w:rPr>
        <w:t>)</w:t>
      </w:r>
      <w:r w:rsidR="00A263D6" w:rsidRPr="00C03A29">
        <w:rPr>
          <w:rFonts w:eastAsia="Calibri" w:cs="Arial"/>
          <w:color w:val="000000" w:themeColor="text1"/>
          <w:sz w:val="23"/>
          <w:szCs w:val="23"/>
        </w:rPr>
        <w:t xml:space="preserve"> </w:t>
      </w:r>
      <w:r w:rsidRPr="000006E2">
        <w:rPr>
          <w:sz w:val="23"/>
          <w:szCs w:val="23"/>
        </w:rPr>
        <w:t xml:space="preserve">the </w:t>
      </w:r>
      <w:r w:rsidRPr="00A263D6">
        <w:rPr>
          <w:color w:val="C00000"/>
          <w:sz w:val="23"/>
          <w:szCs w:val="23"/>
        </w:rPr>
        <w:t>devil</w:t>
      </w:r>
      <w:r w:rsidRPr="000006E2">
        <w:rPr>
          <w:sz w:val="23"/>
          <w:szCs w:val="23"/>
        </w:rPr>
        <w:t>,</w:t>
      </w:r>
      <w:r w:rsidR="00A263D6" w:rsidRPr="00A263D6">
        <w:rPr>
          <w:rFonts w:eastAsia="Calibri" w:cs="Arial"/>
          <w:color w:val="000000" w:themeColor="text1"/>
          <w:sz w:val="23"/>
          <w:szCs w:val="23"/>
          <w:vertAlign w:val="superscript"/>
        </w:rPr>
        <w:t xml:space="preserve"> </w:t>
      </w:r>
      <w:r w:rsidR="00A263D6" w:rsidRPr="00C03A29">
        <w:rPr>
          <w:rFonts w:eastAsia="Calibri" w:cs="Arial"/>
          <w:color w:val="000000" w:themeColor="text1"/>
          <w:sz w:val="23"/>
          <w:szCs w:val="23"/>
          <w:vertAlign w:val="superscript"/>
        </w:rPr>
        <w:t>(</w:t>
      </w:r>
      <w:r w:rsidR="00A263D6">
        <w:rPr>
          <w:rFonts w:eastAsia="Calibri" w:cs="Arial"/>
          <w:color w:val="000000" w:themeColor="text1"/>
          <w:sz w:val="23"/>
          <w:szCs w:val="23"/>
          <w:vertAlign w:val="superscript"/>
        </w:rPr>
        <w:t>1228</w:t>
      </w:r>
      <w:r w:rsidR="00A263D6" w:rsidRPr="00C03A29">
        <w:rPr>
          <w:rFonts w:eastAsia="Calibri" w:cs="Arial"/>
          <w:color w:val="000000" w:themeColor="text1"/>
          <w:sz w:val="23"/>
          <w:szCs w:val="23"/>
          <w:vertAlign w:val="superscript"/>
        </w:rPr>
        <w:t>)</w:t>
      </w:r>
      <w:r w:rsidR="00A263D6" w:rsidRPr="00C03A29">
        <w:rPr>
          <w:rFonts w:eastAsia="Calibri" w:cs="Arial"/>
          <w:color w:val="000000" w:themeColor="text1"/>
          <w:sz w:val="23"/>
          <w:szCs w:val="23"/>
        </w:rPr>
        <w:t xml:space="preserve"> </w:t>
      </w:r>
      <w:r w:rsidR="00A263D6" w:rsidRPr="000006E2">
        <w:rPr>
          <w:sz w:val="23"/>
          <w:szCs w:val="23"/>
        </w:rPr>
        <w:t>as</w:t>
      </w:r>
      <w:r w:rsidRPr="000006E2">
        <w:rPr>
          <w:sz w:val="23"/>
          <w:szCs w:val="23"/>
        </w:rPr>
        <w:t xml:space="preserve"> a roaring lion, walketh about, seeking whom he may devour:</w:t>
      </w:r>
    </w:p>
    <w:p w:rsidR="00453DA3" w:rsidRDefault="00453DA3" w:rsidP="005A743C">
      <w:pPr>
        <w:shd w:val="clear" w:color="auto" w:fill="F7FBFB"/>
        <w:spacing w:after="0" w:line="240" w:lineRule="auto"/>
        <w:ind w:left="180"/>
        <w:rPr>
          <w:sz w:val="23"/>
          <w:szCs w:val="23"/>
        </w:rPr>
      </w:pPr>
      <w:r w:rsidRPr="000006E2">
        <w:rPr>
          <w:sz w:val="23"/>
          <w:szCs w:val="23"/>
          <w:vertAlign w:val="superscript"/>
        </w:rPr>
        <w:t>9 </w:t>
      </w:r>
      <w:r w:rsidRPr="000D07A0">
        <w:rPr>
          <w:b/>
          <w:bCs/>
          <w:sz w:val="23"/>
          <w:szCs w:val="23"/>
        </w:rPr>
        <w:t xml:space="preserve">Whom </w:t>
      </w:r>
      <w:r w:rsidRPr="005411B4">
        <w:rPr>
          <w:b/>
          <w:bCs/>
          <w:color w:val="C00000"/>
          <w:sz w:val="23"/>
          <w:szCs w:val="23"/>
        </w:rPr>
        <w:t>resist</w:t>
      </w:r>
      <w:r>
        <w:rPr>
          <w:b/>
          <w:bCs/>
          <w:color w:val="C00000"/>
          <w:sz w:val="23"/>
          <w:szCs w:val="23"/>
        </w:rPr>
        <w:t xml:space="preserve"> </w:t>
      </w:r>
      <w:r w:rsidRPr="00C03A29">
        <w:rPr>
          <w:rFonts w:eastAsia="Calibri" w:cs="Arial"/>
          <w:color w:val="000000" w:themeColor="text1"/>
          <w:sz w:val="23"/>
          <w:szCs w:val="23"/>
          <w:vertAlign w:val="superscript"/>
        </w:rPr>
        <w:t>(3641)</w:t>
      </w:r>
      <w:r w:rsidRPr="00C03A29">
        <w:rPr>
          <w:rFonts w:eastAsia="Calibri" w:cs="Arial"/>
          <w:color w:val="000000" w:themeColor="text1"/>
          <w:sz w:val="23"/>
          <w:szCs w:val="23"/>
        </w:rPr>
        <w:t xml:space="preserve"> </w:t>
      </w:r>
      <w:r w:rsidRPr="005411B4">
        <w:rPr>
          <w:b/>
          <w:bCs/>
          <w:color w:val="C00000"/>
          <w:sz w:val="23"/>
          <w:szCs w:val="23"/>
        </w:rPr>
        <w:t xml:space="preserve"> stedfast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4731</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0D07A0">
        <w:rPr>
          <w:b/>
          <w:bCs/>
          <w:sz w:val="23"/>
          <w:szCs w:val="23"/>
        </w:rPr>
        <w:t xml:space="preserve">in the </w:t>
      </w:r>
      <w:r w:rsidRPr="000D301C">
        <w:rPr>
          <w:b/>
          <w:bCs/>
          <w:color w:val="C00000"/>
          <w:sz w:val="23"/>
          <w:szCs w:val="23"/>
        </w:rPr>
        <w:t>faith</w:t>
      </w:r>
      <w:r w:rsidRPr="000006E2">
        <w:rPr>
          <w:sz w:val="23"/>
          <w:szCs w:val="23"/>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4102</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0006E2">
        <w:rPr>
          <w:sz w:val="23"/>
          <w:szCs w:val="23"/>
        </w:rPr>
        <w:t xml:space="preserve">knowing that the same </w:t>
      </w:r>
      <w:r w:rsidRPr="005411B4">
        <w:rPr>
          <w:color w:val="C00000"/>
          <w:sz w:val="23"/>
          <w:szCs w:val="23"/>
        </w:rPr>
        <w:t xml:space="preserve">afflictions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3804</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0006E2">
        <w:rPr>
          <w:sz w:val="23"/>
          <w:szCs w:val="23"/>
        </w:rPr>
        <w:t xml:space="preserve">are </w:t>
      </w:r>
      <w:r w:rsidRPr="00D544F3">
        <w:rPr>
          <w:color w:val="C00000"/>
          <w:sz w:val="23"/>
          <w:szCs w:val="23"/>
        </w:rPr>
        <w:t>accomplished</w:t>
      </w:r>
      <w:r>
        <w:rPr>
          <w:color w:val="C00000"/>
          <w:sz w:val="23"/>
          <w:szCs w:val="23"/>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2005</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D544F3">
        <w:rPr>
          <w:color w:val="C00000"/>
          <w:sz w:val="23"/>
          <w:szCs w:val="23"/>
        </w:rPr>
        <w:t xml:space="preserve"> </w:t>
      </w:r>
      <w:r w:rsidRPr="000006E2">
        <w:rPr>
          <w:sz w:val="23"/>
          <w:szCs w:val="23"/>
        </w:rPr>
        <w:t>in your brethren that are in the world.</w:t>
      </w:r>
      <w:r>
        <w:rPr>
          <w:sz w:val="23"/>
          <w:szCs w:val="23"/>
        </w:rPr>
        <w:t>”</w:t>
      </w:r>
      <w:r w:rsidRPr="00702AEA">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(KJV)</w:t>
      </w:r>
    </w:p>
    <w:p w:rsidR="00453DA3" w:rsidRDefault="00453DA3" w:rsidP="00453DA3">
      <w:pPr>
        <w:spacing w:after="0" w:line="240" w:lineRule="auto"/>
        <w:rPr>
          <w:sz w:val="23"/>
          <w:szCs w:val="23"/>
        </w:rPr>
      </w:pPr>
    </w:p>
    <w:p w:rsidR="00453DA3" w:rsidRDefault="00453DA3" w:rsidP="00A263D6">
      <w:pPr>
        <w:pStyle w:val="ListParagraph"/>
        <w:numPr>
          <w:ilvl w:val="0"/>
          <w:numId w:val="2"/>
        </w:numPr>
        <w:rPr>
          <w:rFonts w:asciiTheme="minorHAnsi" w:hAnsiTheme="minorHAnsi"/>
          <w:sz w:val="23"/>
          <w:szCs w:val="23"/>
        </w:rPr>
      </w:pPr>
      <w:r w:rsidRPr="000D301C">
        <w:rPr>
          <w:rFonts w:asciiTheme="minorHAnsi" w:hAnsiTheme="minorHAnsi"/>
          <w:sz w:val="23"/>
          <w:szCs w:val="23"/>
        </w:rPr>
        <w:t xml:space="preserve">We are in a literal life or death battle. Eternal life in the kingdom of God or the second death in the lake of fire. Satan knows his time is short and he wants to </w:t>
      </w:r>
      <w:r>
        <w:rPr>
          <w:rFonts w:asciiTheme="minorHAnsi" w:hAnsiTheme="minorHAnsi"/>
          <w:sz w:val="23"/>
          <w:szCs w:val="23"/>
        </w:rPr>
        <w:t xml:space="preserve">destroy </w:t>
      </w:r>
      <w:r w:rsidRPr="000D301C">
        <w:rPr>
          <w:rFonts w:asciiTheme="minorHAnsi" w:hAnsiTheme="minorHAnsi"/>
          <w:sz w:val="23"/>
          <w:szCs w:val="23"/>
        </w:rPr>
        <w:t>as many of us as he can</w:t>
      </w:r>
      <w:r>
        <w:rPr>
          <w:rFonts w:asciiTheme="minorHAnsi" w:hAnsiTheme="minorHAnsi"/>
          <w:sz w:val="23"/>
          <w:szCs w:val="23"/>
        </w:rPr>
        <w:t>. And most</w:t>
      </w:r>
      <w:r w:rsidRPr="000D301C">
        <w:rPr>
          <w:rFonts w:asciiTheme="minorHAnsi" w:hAnsiTheme="minorHAnsi"/>
          <w:sz w:val="23"/>
          <w:szCs w:val="23"/>
        </w:rPr>
        <w:t xml:space="preserve"> </w:t>
      </w:r>
      <w:r>
        <w:rPr>
          <w:rFonts w:asciiTheme="minorHAnsi" w:hAnsiTheme="minorHAnsi"/>
          <w:sz w:val="23"/>
          <w:szCs w:val="23"/>
        </w:rPr>
        <w:t xml:space="preserve">have not resisted. </w:t>
      </w:r>
      <w:r w:rsidR="001925CD">
        <w:rPr>
          <w:rFonts w:asciiTheme="minorHAnsi" w:hAnsiTheme="minorHAnsi"/>
          <w:sz w:val="23"/>
          <w:szCs w:val="23"/>
        </w:rPr>
        <w:t>And they have no</w:t>
      </w:r>
      <w:r w:rsidR="00A263D6">
        <w:rPr>
          <w:rFonts w:asciiTheme="minorHAnsi" w:hAnsiTheme="minorHAnsi"/>
          <w:sz w:val="23"/>
          <w:szCs w:val="23"/>
        </w:rPr>
        <w:t xml:space="preserve"> idea</w:t>
      </w:r>
      <w:r>
        <w:rPr>
          <w:rFonts w:asciiTheme="minorHAnsi" w:hAnsiTheme="minorHAnsi"/>
          <w:sz w:val="23"/>
          <w:szCs w:val="23"/>
        </w:rPr>
        <w:t xml:space="preserve"> that they are in </w:t>
      </w:r>
      <w:r w:rsidR="00DA439E">
        <w:rPr>
          <w:rFonts w:asciiTheme="minorHAnsi" w:hAnsiTheme="minorHAnsi"/>
          <w:sz w:val="23"/>
          <w:szCs w:val="23"/>
        </w:rPr>
        <w:t>grave danger</w:t>
      </w:r>
      <w:r>
        <w:rPr>
          <w:rFonts w:asciiTheme="minorHAnsi" w:hAnsiTheme="minorHAnsi"/>
          <w:sz w:val="23"/>
          <w:szCs w:val="23"/>
        </w:rPr>
        <w:t>.</w:t>
      </w:r>
    </w:p>
    <w:p w:rsidR="00453DA3" w:rsidRDefault="00DA439E" w:rsidP="00A01E41">
      <w:pPr>
        <w:pStyle w:val="ListParagraph"/>
        <w:numPr>
          <w:ilvl w:val="0"/>
          <w:numId w:val="2"/>
        </w:numPr>
        <w:rPr>
          <w:rFonts w:asciiTheme="minorHAnsi" w:hAnsiTheme="minorHAnsi"/>
          <w:sz w:val="23"/>
          <w:szCs w:val="23"/>
        </w:rPr>
      </w:pPr>
      <w:r>
        <w:rPr>
          <w:rFonts w:asciiTheme="minorHAnsi" w:hAnsiTheme="minorHAnsi"/>
          <w:sz w:val="23"/>
          <w:szCs w:val="23"/>
        </w:rPr>
        <w:t xml:space="preserve">However, </w:t>
      </w:r>
      <w:r w:rsidR="00A01E41">
        <w:rPr>
          <w:rFonts w:asciiTheme="minorHAnsi" w:hAnsiTheme="minorHAnsi"/>
          <w:sz w:val="23"/>
          <w:szCs w:val="23"/>
        </w:rPr>
        <w:t xml:space="preserve">for those of us who are striving, </w:t>
      </w:r>
      <w:r>
        <w:rPr>
          <w:rFonts w:asciiTheme="minorHAnsi" w:hAnsiTheme="minorHAnsi"/>
          <w:sz w:val="23"/>
          <w:szCs w:val="23"/>
        </w:rPr>
        <w:t>w</w:t>
      </w:r>
      <w:r w:rsidR="00453DA3">
        <w:rPr>
          <w:rFonts w:asciiTheme="minorHAnsi" w:hAnsiTheme="minorHAnsi"/>
          <w:sz w:val="23"/>
          <w:szCs w:val="23"/>
        </w:rPr>
        <w:t>e are not alone. We are told to cast all our cares</w:t>
      </w:r>
      <w:r w:rsidR="00B41BB6">
        <w:rPr>
          <w:rFonts w:asciiTheme="minorHAnsi" w:hAnsiTheme="minorHAnsi"/>
          <w:sz w:val="23"/>
          <w:szCs w:val="23"/>
        </w:rPr>
        <w:t xml:space="preserve"> (</w:t>
      </w:r>
      <w:r w:rsidR="00453DA3">
        <w:rPr>
          <w:rFonts w:asciiTheme="minorHAnsi" w:hAnsiTheme="minorHAnsi"/>
          <w:sz w:val="23"/>
          <w:szCs w:val="23"/>
        </w:rPr>
        <w:t>anxieties</w:t>
      </w:r>
      <w:r w:rsidR="00B41BB6">
        <w:rPr>
          <w:rFonts w:asciiTheme="minorHAnsi" w:hAnsiTheme="minorHAnsi"/>
          <w:sz w:val="23"/>
          <w:szCs w:val="23"/>
        </w:rPr>
        <w:t>)</w:t>
      </w:r>
      <w:r w:rsidR="00453DA3">
        <w:rPr>
          <w:rFonts w:asciiTheme="minorHAnsi" w:hAnsiTheme="minorHAnsi"/>
          <w:sz w:val="23"/>
          <w:szCs w:val="23"/>
        </w:rPr>
        <w:t xml:space="preserve"> on God because He loves us and </w:t>
      </w:r>
      <w:r w:rsidR="00B41BB6">
        <w:rPr>
          <w:rFonts w:asciiTheme="minorHAnsi" w:hAnsiTheme="minorHAnsi"/>
          <w:sz w:val="23"/>
          <w:szCs w:val="23"/>
        </w:rPr>
        <w:t>is concerned about us.</w:t>
      </w:r>
    </w:p>
    <w:p w:rsidR="00453DA3" w:rsidRDefault="00453DA3" w:rsidP="00453DA3">
      <w:pPr>
        <w:spacing w:after="0" w:line="240" w:lineRule="auto"/>
        <w:rPr>
          <w:sz w:val="23"/>
          <w:szCs w:val="23"/>
        </w:rPr>
      </w:pPr>
    </w:p>
    <w:p w:rsidR="00453DA3" w:rsidRPr="007064B7" w:rsidRDefault="00453DA3" w:rsidP="005865F7">
      <w:pPr>
        <w:shd w:val="clear" w:color="auto" w:fill="FFFFF0"/>
        <w:spacing w:after="0" w:line="240" w:lineRule="auto"/>
        <w:ind w:left="360"/>
        <w:rPr>
          <w:b/>
          <w:bCs/>
          <w:color w:val="C00000"/>
          <w:sz w:val="20"/>
          <w:szCs w:val="20"/>
        </w:rPr>
      </w:pPr>
      <w:r w:rsidRPr="007064B7">
        <w:rPr>
          <w:b/>
          <w:bCs/>
          <w:color w:val="C00000"/>
          <w:sz w:val="20"/>
          <w:szCs w:val="20"/>
        </w:rPr>
        <w:t xml:space="preserve">Accomplished </w:t>
      </w:r>
      <w:r w:rsidRPr="007064B7">
        <w:rPr>
          <w:rFonts w:eastAsia="Calibri" w:cs="Arial"/>
          <w:b/>
          <w:bCs/>
          <w:color w:val="000000" w:themeColor="text1"/>
          <w:sz w:val="20"/>
          <w:szCs w:val="20"/>
        </w:rPr>
        <w:t>2005 –</w:t>
      </w:r>
      <w:r w:rsidRPr="007064B7">
        <w:rPr>
          <w:rFonts w:ascii="Calibri" w:eastAsia="Calibri" w:hAnsi="Calibri" w:cs="Arial"/>
          <w:sz w:val="20"/>
          <w:szCs w:val="20"/>
        </w:rPr>
        <w:t xml:space="preserve"> </w:t>
      </w:r>
      <w:r w:rsidRPr="007064B7">
        <w:rPr>
          <w:rFonts w:ascii="Calibri" w:eastAsia="Calibri" w:hAnsi="Calibri" w:cs="Arial"/>
          <w:b/>
          <w:bCs/>
          <w:sz w:val="20"/>
          <w:szCs w:val="20"/>
          <w:lang w:val="en"/>
        </w:rPr>
        <w:t>ἐπιτελέω</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epiteléō,</w:t>
      </w:r>
      <w:r w:rsidRPr="007064B7">
        <w:rPr>
          <w:rFonts w:ascii="Calibri" w:eastAsia="Calibri" w:hAnsi="Calibri" w:cs="Arial"/>
          <w:sz w:val="20"/>
          <w:szCs w:val="20"/>
          <w:lang w:val="en"/>
        </w:rPr>
        <w:t xml:space="preserve"> ep-ee-tel-eh'-o; from 1909 and 5055; </w:t>
      </w:r>
      <w:r w:rsidRPr="0001541F">
        <w:rPr>
          <w:rFonts w:ascii="Calibri" w:eastAsia="Calibri" w:hAnsi="Calibri" w:cs="Arial"/>
          <w:color w:val="C00000"/>
          <w:sz w:val="20"/>
          <w:szCs w:val="20"/>
          <w:lang w:val="en"/>
        </w:rPr>
        <w:t xml:space="preserve">to fulfill further </w:t>
      </w:r>
      <w:r w:rsidRPr="007064B7">
        <w:rPr>
          <w:rFonts w:ascii="Calibri" w:eastAsia="Calibri" w:hAnsi="Calibri" w:cs="Arial"/>
          <w:sz w:val="20"/>
          <w:szCs w:val="20"/>
          <w:lang w:val="en"/>
        </w:rPr>
        <w:t>(</w:t>
      </w:r>
      <w:r w:rsidRPr="0001541F">
        <w:rPr>
          <w:rFonts w:ascii="Calibri" w:eastAsia="Calibri" w:hAnsi="Calibri" w:cs="Arial"/>
          <w:color w:val="C00000"/>
          <w:sz w:val="20"/>
          <w:szCs w:val="20"/>
          <w:lang w:val="en"/>
        </w:rPr>
        <w:t>or completely</w:t>
      </w:r>
      <w:r w:rsidRPr="007064B7">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execute</w:t>
      </w:r>
      <w:r w:rsidRPr="007064B7">
        <w:rPr>
          <w:rFonts w:ascii="Calibri" w:eastAsia="Calibri" w:hAnsi="Calibri" w:cs="Arial"/>
          <w:sz w:val="20"/>
          <w:szCs w:val="20"/>
          <w:lang w:val="en"/>
        </w:rPr>
        <w:t xml:space="preserve">; by implication, </w:t>
      </w:r>
      <w:r w:rsidRPr="0001541F">
        <w:rPr>
          <w:rFonts w:ascii="Calibri" w:eastAsia="Calibri" w:hAnsi="Calibri" w:cs="Arial"/>
          <w:color w:val="C00000"/>
          <w:sz w:val="20"/>
          <w:szCs w:val="20"/>
          <w:lang w:val="en"/>
        </w:rPr>
        <w:t>to terminate, undergo</w:t>
      </w:r>
      <w:r w:rsidRPr="007064B7">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7064B7">
        <w:rPr>
          <w:rFonts w:ascii="Calibri" w:eastAsia="Calibri" w:hAnsi="Calibri" w:cs="Arial"/>
          <w:sz w:val="20"/>
          <w:szCs w:val="20"/>
          <w:lang w:val="en"/>
        </w:rPr>
        <w:t>accomplish, do, finish, (make) (perfect), perform(X -ance).</w:t>
      </w:r>
    </w:p>
    <w:p w:rsidR="00453DA3" w:rsidRDefault="00453DA3" w:rsidP="001925CD">
      <w:pPr>
        <w:spacing w:after="0" w:line="240" w:lineRule="auto"/>
        <w:ind w:left="360"/>
        <w:rPr>
          <w:sz w:val="16"/>
          <w:szCs w:val="16"/>
        </w:rPr>
      </w:pPr>
    </w:p>
    <w:p w:rsidR="00A263D6" w:rsidRPr="00384D14" w:rsidRDefault="00384D14" w:rsidP="00384D14">
      <w:pPr>
        <w:shd w:val="clear" w:color="auto" w:fill="FFFFF0"/>
        <w:spacing w:after="0" w:line="240" w:lineRule="auto"/>
        <w:ind w:left="360"/>
        <w:rPr>
          <w:b/>
          <w:bCs/>
          <w:sz w:val="20"/>
          <w:szCs w:val="20"/>
        </w:rPr>
      </w:pPr>
      <w:r w:rsidRPr="00384D14">
        <w:rPr>
          <w:b/>
          <w:bCs/>
          <w:color w:val="C00000"/>
          <w:sz w:val="20"/>
          <w:szCs w:val="20"/>
        </w:rPr>
        <w:t xml:space="preserve">Adversary </w:t>
      </w:r>
      <w:r w:rsidRPr="00384D14">
        <w:rPr>
          <w:rFonts w:eastAsia="Calibri" w:cs="Arial"/>
          <w:b/>
          <w:bCs/>
          <w:color w:val="000000" w:themeColor="text1"/>
          <w:sz w:val="20"/>
          <w:szCs w:val="20"/>
        </w:rPr>
        <w:t xml:space="preserve">476 </w:t>
      </w:r>
      <w:r w:rsidRPr="00384D14">
        <w:rPr>
          <w:rFonts w:ascii="Calibri" w:eastAsia="Calibri" w:hAnsi="Calibri" w:cs="Arial"/>
          <w:sz w:val="20"/>
          <w:szCs w:val="20"/>
        </w:rPr>
        <w:t xml:space="preserve">– </w:t>
      </w:r>
      <w:r w:rsidRPr="00384D14">
        <w:rPr>
          <w:rFonts w:ascii="Calibri" w:eastAsia="Calibri" w:hAnsi="Calibri" w:cs="Arial"/>
          <w:b/>
          <w:bCs/>
          <w:sz w:val="20"/>
          <w:szCs w:val="20"/>
          <w:lang w:val="en"/>
        </w:rPr>
        <w:t>ἀντίδικος</w:t>
      </w:r>
      <w:r w:rsidRPr="00384D14">
        <w:rPr>
          <w:rFonts w:ascii="Calibri" w:eastAsia="Calibri" w:hAnsi="Calibri" w:cs="Arial"/>
          <w:sz w:val="20"/>
          <w:szCs w:val="20"/>
          <w:lang w:val="en"/>
        </w:rPr>
        <w:t xml:space="preserve"> </w:t>
      </w:r>
      <w:r w:rsidRPr="00384D14">
        <w:rPr>
          <w:rFonts w:ascii="Calibri" w:eastAsia="Calibri" w:hAnsi="Calibri" w:cs="Arial"/>
          <w:b/>
          <w:bCs/>
          <w:sz w:val="20"/>
          <w:szCs w:val="20"/>
          <w:lang w:val="en"/>
        </w:rPr>
        <w:t>antídikos,</w:t>
      </w:r>
      <w:r w:rsidRPr="00384D14">
        <w:rPr>
          <w:rFonts w:ascii="Calibri" w:eastAsia="Calibri" w:hAnsi="Calibri" w:cs="Arial"/>
          <w:sz w:val="20"/>
          <w:szCs w:val="20"/>
          <w:lang w:val="en"/>
        </w:rPr>
        <w:t xml:space="preserve"> an-tid'-ee-kos; from 473 and 1349; </w:t>
      </w:r>
      <w:r w:rsidRPr="00384D14">
        <w:rPr>
          <w:rFonts w:ascii="Calibri" w:eastAsia="Calibri" w:hAnsi="Calibri" w:cs="Arial"/>
          <w:color w:val="C00000"/>
          <w:sz w:val="20"/>
          <w:szCs w:val="20"/>
          <w:lang w:val="en"/>
        </w:rPr>
        <w:t xml:space="preserve">an opponent </w:t>
      </w:r>
      <w:r w:rsidRPr="00384D14">
        <w:rPr>
          <w:rFonts w:ascii="Calibri" w:eastAsia="Calibri" w:hAnsi="Calibri" w:cs="Arial"/>
          <w:sz w:val="20"/>
          <w:szCs w:val="20"/>
          <w:lang w:val="en"/>
        </w:rPr>
        <w:t>(</w:t>
      </w:r>
      <w:r w:rsidRPr="00384D14">
        <w:rPr>
          <w:rFonts w:ascii="Calibri" w:eastAsia="Calibri" w:hAnsi="Calibri" w:cs="Arial"/>
          <w:color w:val="C00000"/>
          <w:sz w:val="20"/>
          <w:szCs w:val="20"/>
          <w:lang w:val="en"/>
        </w:rPr>
        <w:t>in a lawsuit</w:t>
      </w:r>
      <w:r w:rsidRPr="00384D14">
        <w:rPr>
          <w:rFonts w:ascii="Calibri" w:eastAsia="Calibri" w:hAnsi="Calibri" w:cs="Arial"/>
          <w:sz w:val="20"/>
          <w:szCs w:val="20"/>
          <w:lang w:val="en"/>
        </w:rPr>
        <w:t xml:space="preserve">); </w:t>
      </w:r>
      <w:r w:rsidRPr="00384D14">
        <w:rPr>
          <w:rFonts w:ascii="Calibri" w:eastAsia="Calibri" w:hAnsi="Calibri" w:cs="Arial"/>
          <w:color w:val="C00000"/>
          <w:sz w:val="20"/>
          <w:szCs w:val="20"/>
          <w:lang w:val="en"/>
        </w:rPr>
        <w:t xml:space="preserve">specially, Satan </w:t>
      </w:r>
      <w:r w:rsidRPr="00384D14">
        <w:rPr>
          <w:rFonts w:ascii="Calibri" w:eastAsia="Calibri" w:hAnsi="Calibri" w:cs="Arial"/>
          <w:sz w:val="20"/>
          <w:szCs w:val="20"/>
          <w:lang w:val="en"/>
        </w:rPr>
        <w:t>(</w:t>
      </w:r>
      <w:r w:rsidRPr="00384D14">
        <w:rPr>
          <w:rFonts w:ascii="Calibri" w:eastAsia="Calibri" w:hAnsi="Calibri" w:cs="Arial"/>
          <w:color w:val="C00000"/>
          <w:sz w:val="20"/>
          <w:szCs w:val="20"/>
          <w:lang w:val="en"/>
        </w:rPr>
        <w:t>as the arch-enemy</w:t>
      </w:r>
      <w:r w:rsidRPr="00384D14">
        <w:rPr>
          <w:rFonts w:ascii="Calibri" w:eastAsia="Calibri" w:hAnsi="Calibri" w:cs="Arial"/>
          <w:sz w:val="20"/>
          <w:szCs w:val="20"/>
          <w:lang w:val="en"/>
        </w:rPr>
        <w:t>):—</w:t>
      </w:r>
      <w:r w:rsidRPr="00384D14">
        <w:rPr>
          <w:sz w:val="20"/>
          <w:szCs w:val="20"/>
        </w:rPr>
        <w:t xml:space="preserve"> (Translated in King James Version as) </w:t>
      </w:r>
      <w:r w:rsidRPr="00384D14">
        <w:rPr>
          <w:rFonts w:ascii="Calibri" w:eastAsia="Calibri" w:hAnsi="Calibri" w:cs="Arial"/>
          <w:sz w:val="20"/>
          <w:szCs w:val="20"/>
          <w:lang w:val="en"/>
        </w:rPr>
        <w:t>adversary.</w:t>
      </w:r>
    </w:p>
    <w:p w:rsidR="00A263D6" w:rsidRPr="00313862" w:rsidRDefault="00A263D6" w:rsidP="001925CD">
      <w:pPr>
        <w:spacing w:after="0" w:line="240" w:lineRule="auto"/>
        <w:ind w:left="360"/>
        <w:rPr>
          <w:sz w:val="16"/>
          <w:szCs w:val="16"/>
        </w:rPr>
      </w:pPr>
    </w:p>
    <w:p w:rsidR="00453DA3" w:rsidRPr="007064B7" w:rsidRDefault="00453DA3" w:rsidP="005865F7">
      <w:pPr>
        <w:shd w:val="clear" w:color="auto" w:fill="FFFFF0"/>
        <w:spacing w:after="0" w:line="240" w:lineRule="auto"/>
        <w:ind w:left="360"/>
        <w:rPr>
          <w:rFonts w:ascii="Calibri" w:eastAsia="Calibri" w:hAnsi="Calibri" w:cs="Arial"/>
          <w:sz w:val="20"/>
          <w:szCs w:val="20"/>
          <w:lang w:val="en"/>
        </w:rPr>
      </w:pPr>
      <w:r w:rsidRPr="007064B7">
        <w:rPr>
          <w:b/>
          <w:bCs/>
          <w:color w:val="C00000"/>
          <w:sz w:val="20"/>
          <w:szCs w:val="20"/>
        </w:rPr>
        <w:t xml:space="preserve">Afflictions </w:t>
      </w:r>
      <w:r w:rsidRPr="007064B7">
        <w:rPr>
          <w:b/>
          <w:bCs/>
          <w:color w:val="000000" w:themeColor="text1"/>
          <w:sz w:val="20"/>
          <w:szCs w:val="20"/>
        </w:rPr>
        <w:t xml:space="preserve">3804 </w:t>
      </w:r>
      <w:r w:rsidRPr="007064B7">
        <w:rPr>
          <w:rFonts w:ascii="Calibri" w:eastAsia="Calibri" w:hAnsi="Calibri" w:cs="Arial"/>
          <w:sz w:val="20"/>
          <w:szCs w:val="20"/>
        </w:rPr>
        <w:t xml:space="preserve">– </w:t>
      </w:r>
      <w:r w:rsidRPr="007064B7">
        <w:rPr>
          <w:rFonts w:ascii="Calibri" w:eastAsia="Calibri" w:hAnsi="Calibri" w:cs="Arial"/>
          <w:b/>
          <w:bCs/>
          <w:sz w:val="20"/>
          <w:szCs w:val="20"/>
          <w:lang w:val="en"/>
        </w:rPr>
        <w:t>πάθημα</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páthēma,</w:t>
      </w:r>
      <w:r w:rsidRPr="007064B7">
        <w:rPr>
          <w:rFonts w:ascii="Calibri" w:eastAsia="Calibri" w:hAnsi="Calibri" w:cs="Arial"/>
          <w:sz w:val="20"/>
          <w:szCs w:val="20"/>
          <w:lang w:val="en"/>
        </w:rPr>
        <w:t xml:space="preserve"> path'-ay-mah; from a presumed derivative of </w:t>
      </w:r>
      <w:r w:rsidRPr="008B13F3">
        <w:rPr>
          <w:rFonts w:ascii="Calibri" w:eastAsia="Calibri" w:hAnsi="Calibri" w:cs="Arial"/>
          <w:color w:val="0000FF"/>
          <w:sz w:val="20"/>
          <w:szCs w:val="20"/>
          <w:lang w:val="en"/>
        </w:rPr>
        <w:t>3806</w:t>
      </w:r>
      <w:r w:rsidRPr="007064B7">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 xml:space="preserve">something undergone, </w:t>
      </w:r>
      <w:r w:rsidRPr="007064B7">
        <w:rPr>
          <w:rFonts w:ascii="Calibri" w:eastAsia="Calibri" w:hAnsi="Calibri" w:cs="Arial"/>
          <w:sz w:val="20"/>
          <w:szCs w:val="20"/>
          <w:lang w:val="en"/>
        </w:rPr>
        <w:t xml:space="preserve">i.e. </w:t>
      </w:r>
      <w:r w:rsidRPr="0001541F">
        <w:rPr>
          <w:rFonts w:ascii="Calibri" w:eastAsia="Calibri" w:hAnsi="Calibri" w:cs="Arial"/>
          <w:color w:val="C00000"/>
          <w:sz w:val="20"/>
          <w:szCs w:val="20"/>
          <w:lang w:val="en"/>
        </w:rPr>
        <w:t>hardship or pain</w:t>
      </w:r>
      <w:r w:rsidRPr="007064B7">
        <w:rPr>
          <w:rFonts w:ascii="Calibri" w:eastAsia="Calibri" w:hAnsi="Calibri" w:cs="Arial"/>
          <w:sz w:val="20"/>
          <w:szCs w:val="20"/>
          <w:lang w:val="en"/>
        </w:rPr>
        <w:t xml:space="preserve">; subjectively, </w:t>
      </w:r>
      <w:r w:rsidRPr="0001541F">
        <w:rPr>
          <w:rFonts w:ascii="Calibri" w:eastAsia="Calibri" w:hAnsi="Calibri" w:cs="Arial"/>
          <w:color w:val="C00000"/>
          <w:sz w:val="20"/>
          <w:szCs w:val="20"/>
          <w:lang w:val="en"/>
        </w:rPr>
        <w:t>an emotion or influence</w:t>
      </w:r>
      <w:r w:rsidRPr="007064B7">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7064B7">
        <w:rPr>
          <w:rFonts w:ascii="Calibri" w:eastAsia="Calibri" w:hAnsi="Calibri" w:cs="Arial"/>
          <w:sz w:val="20"/>
          <w:szCs w:val="20"/>
          <w:lang w:val="en"/>
        </w:rPr>
        <w:t>affection, affliction, motion, suffering.</w:t>
      </w:r>
    </w:p>
    <w:p w:rsidR="00453DA3" w:rsidRPr="00313862" w:rsidRDefault="00453DA3" w:rsidP="005865F7">
      <w:pPr>
        <w:shd w:val="clear" w:color="auto" w:fill="FFFFF0"/>
        <w:spacing w:after="0" w:line="240" w:lineRule="auto"/>
        <w:ind w:left="540"/>
        <w:rPr>
          <w:rFonts w:ascii="Calibri" w:eastAsia="Calibri" w:hAnsi="Calibri" w:cs="Arial"/>
          <w:sz w:val="10"/>
          <w:szCs w:val="10"/>
          <w:lang w:val="en"/>
        </w:rPr>
      </w:pPr>
    </w:p>
    <w:p w:rsidR="00453DA3" w:rsidRPr="007064B7" w:rsidRDefault="00453DA3" w:rsidP="005865F7">
      <w:pPr>
        <w:shd w:val="clear" w:color="auto" w:fill="FFFFF0"/>
        <w:spacing w:after="0" w:line="240" w:lineRule="auto"/>
        <w:ind w:left="540"/>
        <w:rPr>
          <w:b/>
          <w:bCs/>
          <w:sz w:val="20"/>
          <w:szCs w:val="20"/>
        </w:rPr>
      </w:pPr>
      <w:r w:rsidRPr="008B13F3">
        <w:rPr>
          <w:rFonts w:ascii="Calibri" w:eastAsia="Calibri" w:hAnsi="Calibri" w:cs="Arial"/>
          <w:b/>
          <w:bCs/>
          <w:color w:val="0000FF"/>
          <w:sz w:val="20"/>
          <w:szCs w:val="20"/>
          <w:lang w:val="en"/>
        </w:rPr>
        <w:t>3806</w:t>
      </w:r>
      <w:r w:rsidRPr="008B13F3">
        <w:rPr>
          <w:rFonts w:ascii="Calibri" w:eastAsia="Calibri" w:hAnsi="Calibri" w:cs="Arial"/>
          <w:color w:val="0000FF"/>
          <w:sz w:val="20"/>
          <w:szCs w:val="20"/>
          <w:lang w:val="en"/>
        </w:rPr>
        <w:t xml:space="preserve"> </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πάθος</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páthos,</w:t>
      </w:r>
      <w:r w:rsidRPr="007064B7">
        <w:rPr>
          <w:rFonts w:ascii="Calibri" w:eastAsia="Calibri" w:hAnsi="Calibri" w:cs="Arial"/>
          <w:sz w:val="20"/>
          <w:szCs w:val="20"/>
          <w:lang w:val="en"/>
        </w:rPr>
        <w:t xml:space="preserve"> path'-os; from the alternate of 3958; properly, </w:t>
      </w:r>
      <w:r w:rsidRPr="0001541F">
        <w:rPr>
          <w:rFonts w:ascii="Calibri" w:eastAsia="Calibri" w:hAnsi="Calibri" w:cs="Arial"/>
          <w:color w:val="C00000"/>
          <w:sz w:val="20"/>
          <w:szCs w:val="20"/>
          <w:lang w:val="en"/>
        </w:rPr>
        <w:t>suffering ("</w:t>
      </w:r>
      <w:r w:rsidRPr="005865F7">
        <w:rPr>
          <w:rFonts w:ascii="Calibri" w:eastAsia="Calibri" w:hAnsi="Calibri" w:cs="Arial"/>
          <w:color w:val="C00000"/>
          <w:sz w:val="20"/>
          <w:szCs w:val="20"/>
          <w:highlight w:val="yellow"/>
          <w:lang w:val="en"/>
        </w:rPr>
        <w:t>pathos</w:t>
      </w:r>
      <w:r w:rsidRPr="0001541F">
        <w:rPr>
          <w:rFonts w:ascii="Calibri" w:eastAsia="Calibri" w:hAnsi="Calibri" w:cs="Arial"/>
          <w:color w:val="C00000"/>
          <w:sz w:val="20"/>
          <w:szCs w:val="20"/>
          <w:lang w:val="en"/>
        </w:rPr>
        <w:t>"</w:t>
      </w:r>
      <w:r w:rsidRPr="007064B7">
        <w:rPr>
          <w:rFonts w:ascii="Calibri" w:eastAsia="Calibri" w:hAnsi="Calibri" w:cs="Arial"/>
          <w:sz w:val="20"/>
          <w:szCs w:val="20"/>
          <w:lang w:val="en"/>
        </w:rPr>
        <w:t>), i.e. (subjectively</w:t>
      </w:r>
      <w:r w:rsidRPr="0001541F">
        <w:rPr>
          <w:rFonts w:ascii="Calibri" w:eastAsia="Calibri" w:hAnsi="Calibri" w:cs="Arial"/>
          <w:color w:val="C00000"/>
          <w:sz w:val="20"/>
          <w:szCs w:val="20"/>
          <w:lang w:val="en"/>
        </w:rPr>
        <w:t>) a passion</w:t>
      </w:r>
      <w:r w:rsidRPr="007064B7">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 xml:space="preserve">especially </w:t>
      </w:r>
      <w:r w:rsidRPr="005865F7">
        <w:rPr>
          <w:rFonts w:ascii="Calibri" w:eastAsia="Calibri" w:hAnsi="Calibri" w:cs="Arial"/>
          <w:b/>
          <w:bCs/>
          <w:color w:val="C00000"/>
          <w:sz w:val="20"/>
          <w:szCs w:val="20"/>
          <w:highlight w:val="yellow"/>
          <w:lang w:val="en"/>
        </w:rPr>
        <w:t>concupiscence</w:t>
      </w:r>
      <w:r w:rsidRPr="007064B7">
        <w:rPr>
          <w:rFonts w:ascii="Calibri" w:eastAsia="Calibri" w:hAnsi="Calibri" w:cs="Arial"/>
          <w:sz w:val="20"/>
          <w:szCs w:val="20"/>
          <w:lang w:val="en"/>
        </w:rPr>
        <w:t>):—</w:t>
      </w:r>
      <w:r w:rsidRPr="00702AEA">
        <w:rPr>
          <w:sz w:val="20"/>
          <w:szCs w:val="20"/>
        </w:rPr>
        <w:t xml:space="preserve"> </w:t>
      </w:r>
      <w:r w:rsidRPr="00E67E22">
        <w:rPr>
          <w:sz w:val="20"/>
          <w:szCs w:val="20"/>
        </w:rPr>
        <w:t>(Translated in King James Version as)</w:t>
      </w:r>
      <w:r w:rsidRPr="007064B7">
        <w:rPr>
          <w:rFonts w:ascii="Calibri" w:eastAsia="Calibri" w:hAnsi="Calibri" w:cs="Arial"/>
          <w:sz w:val="20"/>
          <w:szCs w:val="20"/>
          <w:lang w:val="en"/>
        </w:rPr>
        <w:t xml:space="preserve"> (inordinate) affection, lust.</w:t>
      </w:r>
    </w:p>
    <w:p w:rsidR="00453DA3" w:rsidRPr="00313862" w:rsidRDefault="00453DA3" w:rsidP="005865F7">
      <w:pPr>
        <w:shd w:val="clear" w:color="auto" w:fill="FFFFF0"/>
        <w:spacing w:after="0" w:line="240" w:lineRule="auto"/>
        <w:ind w:left="540"/>
        <w:rPr>
          <w:sz w:val="10"/>
          <w:szCs w:val="10"/>
        </w:rPr>
      </w:pPr>
    </w:p>
    <w:p w:rsidR="00453DA3" w:rsidRDefault="00453DA3" w:rsidP="005865F7">
      <w:pPr>
        <w:shd w:val="clear" w:color="auto" w:fill="FFFFF0"/>
        <w:spacing w:after="0" w:line="240" w:lineRule="auto"/>
        <w:ind w:left="720"/>
        <w:rPr>
          <w:rFonts w:cs="Arial"/>
          <w:sz w:val="20"/>
          <w:szCs w:val="20"/>
          <w:lang w:val="en"/>
        </w:rPr>
      </w:pPr>
      <w:r w:rsidRPr="005865F7">
        <w:rPr>
          <w:b/>
          <w:bCs/>
          <w:color w:val="000000" w:themeColor="text1"/>
          <w:sz w:val="20"/>
          <w:szCs w:val="20"/>
          <w:highlight w:val="yellow"/>
          <w:u w:val="single" w:color="C00000"/>
        </w:rPr>
        <w:t>Concupiscence</w:t>
      </w:r>
      <w:r w:rsidRPr="00313862">
        <w:rPr>
          <w:color w:val="000000" w:themeColor="text1"/>
          <w:sz w:val="20"/>
          <w:szCs w:val="20"/>
        </w:rPr>
        <w:t xml:space="preserve"> </w:t>
      </w:r>
      <w:r>
        <w:rPr>
          <w:sz w:val="20"/>
          <w:szCs w:val="20"/>
        </w:rPr>
        <w:t>(Dictionary</w:t>
      </w:r>
      <w:r w:rsidR="00B93784">
        <w:rPr>
          <w:sz w:val="20"/>
          <w:szCs w:val="20"/>
        </w:rPr>
        <w:t>.com</w:t>
      </w:r>
      <w:r>
        <w:rPr>
          <w:sz w:val="20"/>
          <w:szCs w:val="20"/>
        </w:rPr>
        <w:t xml:space="preserve">) </w:t>
      </w:r>
    </w:p>
    <w:p w:rsidR="00B93784" w:rsidRPr="00B93784" w:rsidRDefault="00B93784" w:rsidP="005865F7">
      <w:pPr>
        <w:shd w:val="clear" w:color="auto" w:fill="FFFFF0"/>
        <w:spacing w:after="0" w:line="240" w:lineRule="auto"/>
        <w:ind w:left="720"/>
        <w:rPr>
          <w:b/>
          <w:bCs/>
          <w:sz w:val="20"/>
          <w:szCs w:val="20"/>
          <w:lang w:val="en"/>
        </w:rPr>
      </w:pPr>
      <w:r w:rsidRPr="00B93784">
        <w:rPr>
          <w:i/>
          <w:iCs/>
          <w:sz w:val="20"/>
          <w:szCs w:val="20"/>
          <w:lang w:val="en"/>
        </w:rPr>
        <w:t>noun</w:t>
      </w:r>
    </w:p>
    <w:p w:rsidR="00B93784" w:rsidRPr="00B326AE" w:rsidRDefault="00B93784" w:rsidP="00083A95">
      <w:pPr>
        <w:pStyle w:val="ListParagraph"/>
        <w:numPr>
          <w:ilvl w:val="0"/>
          <w:numId w:val="33"/>
        </w:numPr>
        <w:shd w:val="clear" w:color="auto" w:fill="FFFFF0"/>
        <w:ind w:left="1260"/>
        <w:rPr>
          <w:rFonts w:asciiTheme="minorHAnsi" w:hAnsiTheme="minorHAnsi"/>
          <w:sz w:val="20"/>
          <w:szCs w:val="20"/>
          <w:lang w:val="en"/>
        </w:rPr>
      </w:pPr>
      <w:r w:rsidRPr="00B326AE">
        <w:rPr>
          <w:rFonts w:asciiTheme="minorHAnsi" w:hAnsiTheme="minorHAnsi"/>
          <w:sz w:val="20"/>
          <w:szCs w:val="20"/>
          <w:lang w:val="en"/>
        </w:rPr>
        <w:t>Sexual desire; lust.</w:t>
      </w:r>
    </w:p>
    <w:p w:rsidR="00B93784" w:rsidRPr="00B326AE" w:rsidRDefault="00B93784" w:rsidP="00083A95">
      <w:pPr>
        <w:pStyle w:val="ListParagraph"/>
        <w:numPr>
          <w:ilvl w:val="0"/>
          <w:numId w:val="33"/>
        </w:numPr>
        <w:shd w:val="clear" w:color="auto" w:fill="FFFFF0"/>
        <w:ind w:left="1260"/>
        <w:rPr>
          <w:rFonts w:asciiTheme="minorHAnsi" w:hAnsiTheme="minorHAnsi"/>
          <w:sz w:val="20"/>
          <w:szCs w:val="20"/>
          <w:lang w:val="en"/>
        </w:rPr>
      </w:pPr>
      <w:r w:rsidRPr="00B326AE">
        <w:rPr>
          <w:rFonts w:asciiTheme="minorHAnsi" w:hAnsiTheme="minorHAnsi"/>
          <w:sz w:val="20"/>
          <w:szCs w:val="20"/>
          <w:lang w:val="en"/>
        </w:rPr>
        <w:t>Ardent, usually sensuous, longing</w:t>
      </w:r>
    </w:p>
    <w:p w:rsidR="00B93784" w:rsidRDefault="00B93784" w:rsidP="005865F7">
      <w:pPr>
        <w:shd w:val="clear" w:color="auto" w:fill="FFFFF0"/>
        <w:spacing w:after="0" w:line="240" w:lineRule="auto"/>
        <w:ind w:left="720"/>
        <w:rPr>
          <w:sz w:val="16"/>
          <w:szCs w:val="16"/>
          <w:lang w:val="en"/>
        </w:rPr>
      </w:pPr>
    </w:p>
    <w:p w:rsidR="00D27C7D" w:rsidRDefault="00D27C7D" w:rsidP="005865F7">
      <w:pPr>
        <w:shd w:val="clear" w:color="auto" w:fill="FFFFF0"/>
        <w:spacing w:after="0" w:line="240" w:lineRule="auto"/>
        <w:ind w:left="720"/>
        <w:rPr>
          <w:sz w:val="16"/>
          <w:szCs w:val="16"/>
          <w:lang w:val="en"/>
        </w:rPr>
      </w:pPr>
    </w:p>
    <w:p w:rsidR="00D27C7D" w:rsidRDefault="00D27C7D" w:rsidP="005865F7">
      <w:pPr>
        <w:shd w:val="clear" w:color="auto" w:fill="FFFFF0"/>
        <w:spacing w:after="0" w:line="240" w:lineRule="auto"/>
        <w:ind w:left="720"/>
        <w:rPr>
          <w:sz w:val="16"/>
          <w:szCs w:val="16"/>
          <w:lang w:val="en"/>
        </w:rPr>
      </w:pPr>
    </w:p>
    <w:p w:rsidR="00D27C7D" w:rsidRPr="00CB7F99" w:rsidRDefault="00D27C7D" w:rsidP="005865F7">
      <w:pPr>
        <w:shd w:val="clear" w:color="auto" w:fill="FFFFF0"/>
        <w:spacing w:after="0" w:line="240" w:lineRule="auto"/>
        <w:ind w:left="720"/>
        <w:rPr>
          <w:sz w:val="16"/>
          <w:szCs w:val="16"/>
          <w:lang w:val="en"/>
        </w:rPr>
      </w:pPr>
    </w:p>
    <w:p w:rsidR="00B93784" w:rsidRDefault="00B93784" w:rsidP="005865F7">
      <w:pPr>
        <w:shd w:val="clear" w:color="auto" w:fill="FFFFF0"/>
        <w:spacing w:after="0" w:line="240" w:lineRule="auto"/>
        <w:ind w:left="720"/>
        <w:rPr>
          <w:sz w:val="20"/>
          <w:szCs w:val="20"/>
        </w:rPr>
      </w:pPr>
      <w:r w:rsidRPr="005865F7">
        <w:rPr>
          <w:b/>
          <w:bCs/>
          <w:sz w:val="20"/>
          <w:szCs w:val="20"/>
          <w:highlight w:val="yellow"/>
        </w:rPr>
        <w:lastRenderedPageBreak/>
        <w:t>Pathos</w:t>
      </w:r>
      <w:r>
        <w:rPr>
          <w:sz w:val="20"/>
          <w:szCs w:val="20"/>
        </w:rPr>
        <w:t xml:space="preserve"> (Dictionary.com)</w:t>
      </w:r>
    </w:p>
    <w:p w:rsidR="00B93784" w:rsidRPr="00B93784" w:rsidRDefault="00B93784" w:rsidP="005865F7">
      <w:pPr>
        <w:shd w:val="clear" w:color="auto" w:fill="FFFFF0"/>
        <w:spacing w:after="0" w:line="240" w:lineRule="auto"/>
        <w:ind w:left="720"/>
        <w:rPr>
          <w:b/>
          <w:bCs/>
          <w:sz w:val="20"/>
          <w:szCs w:val="20"/>
          <w:lang w:val="en"/>
        </w:rPr>
      </w:pPr>
      <w:r w:rsidRPr="00B93784">
        <w:rPr>
          <w:i/>
          <w:iCs/>
          <w:sz w:val="20"/>
          <w:szCs w:val="20"/>
          <w:lang w:val="en"/>
        </w:rPr>
        <w:t>noun</w:t>
      </w:r>
    </w:p>
    <w:p w:rsidR="00B93784" w:rsidRPr="00B326AE" w:rsidRDefault="00B93784" w:rsidP="00083A95">
      <w:pPr>
        <w:pStyle w:val="ListParagraph"/>
        <w:numPr>
          <w:ilvl w:val="0"/>
          <w:numId w:val="32"/>
        </w:numPr>
        <w:shd w:val="clear" w:color="auto" w:fill="FFFFF0"/>
        <w:ind w:left="1260"/>
        <w:rPr>
          <w:rFonts w:asciiTheme="minorHAnsi" w:hAnsiTheme="minorHAnsi"/>
          <w:sz w:val="20"/>
          <w:szCs w:val="20"/>
          <w:lang w:val="en"/>
        </w:rPr>
      </w:pPr>
      <w:r w:rsidRPr="00B326AE">
        <w:rPr>
          <w:rFonts w:asciiTheme="minorHAnsi" w:hAnsiTheme="minorHAnsi"/>
          <w:sz w:val="20"/>
          <w:szCs w:val="20"/>
          <w:lang w:val="en"/>
        </w:rPr>
        <w:t>The quality or power in an actual life experience or in literature, music, speech, or other forms of expression, of evoking a feeling of pity, or of sympathetic and kindly sorrow or compassion.</w:t>
      </w:r>
    </w:p>
    <w:p w:rsidR="00B93784" w:rsidRPr="00B326AE" w:rsidRDefault="00B93784" w:rsidP="00083A95">
      <w:pPr>
        <w:pStyle w:val="ListParagraph"/>
        <w:numPr>
          <w:ilvl w:val="0"/>
          <w:numId w:val="32"/>
        </w:numPr>
        <w:shd w:val="clear" w:color="auto" w:fill="FFFFF0"/>
        <w:ind w:left="1260"/>
        <w:rPr>
          <w:rFonts w:asciiTheme="minorHAnsi" w:hAnsiTheme="minorHAnsi"/>
          <w:sz w:val="20"/>
          <w:szCs w:val="20"/>
          <w:lang w:val="en"/>
        </w:rPr>
      </w:pPr>
      <w:r w:rsidRPr="00B326AE">
        <w:rPr>
          <w:rFonts w:asciiTheme="minorHAnsi" w:hAnsiTheme="minorHAnsi"/>
          <w:sz w:val="20"/>
          <w:szCs w:val="20"/>
          <w:lang w:val="en"/>
        </w:rPr>
        <w:t>pity.</w:t>
      </w:r>
    </w:p>
    <w:p w:rsidR="00B93784" w:rsidRPr="00B326AE" w:rsidRDefault="00B93784" w:rsidP="00083A95">
      <w:pPr>
        <w:pStyle w:val="ListParagraph"/>
        <w:numPr>
          <w:ilvl w:val="0"/>
          <w:numId w:val="32"/>
        </w:numPr>
        <w:shd w:val="clear" w:color="auto" w:fill="FFFFF0"/>
        <w:ind w:left="1260"/>
        <w:rPr>
          <w:rFonts w:asciiTheme="minorHAnsi" w:hAnsiTheme="minorHAnsi"/>
          <w:sz w:val="20"/>
          <w:szCs w:val="20"/>
          <w:lang w:val="en"/>
        </w:rPr>
      </w:pPr>
      <w:r w:rsidRPr="00B326AE">
        <w:rPr>
          <w:rFonts w:asciiTheme="minorHAnsi" w:hAnsiTheme="minorHAnsi"/>
          <w:sz w:val="20"/>
          <w:szCs w:val="20"/>
          <w:lang w:val="en"/>
        </w:rPr>
        <w:t>Obsolete. suffering.</w:t>
      </w:r>
    </w:p>
    <w:p w:rsidR="00B93784" w:rsidRPr="0001541F" w:rsidRDefault="00B93784" w:rsidP="00453DA3">
      <w:pPr>
        <w:spacing w:after="0" w:line="240" w:lineRule="auto"/>
        <w:ind w:left="540"/>
        <w:rPr>
          <w:sz w:val="20"/>
          <w:szCs w:val="20"/>
        </w:rPr>
      </w:pPr>
    </w:p>
    <w:p w:rsidR="00453DA3" w:rsidRPr="007064B7" w:rsidRDefault="00453DA3" w:rsidP="005865F7">
      <w:pPr>
        <w:shd w:val="clear" w:color="auto" w:fill="FFFFF0"/>
        <w:spacing w:after="0" w:line="240" w:lineRule="auto"/>
        <w:ind w:left="360"/>
        <w:rPr>
          <w:b/>
          <w:bCs/>
          <w:sz w:val="20"/>
          <w:szCs w:val="20"/>
        </w:rPr>
      </w:pPr>
      <w:r w:rsidRPr="007064B7">
        <w:rPr>
          <w:b/>
          <w:bCs/>
          <w:color w:val="C00000"/>
          <w:sz w:val="20"/>
          <w:szCs w:val="20"/>
        </w:rPr>
        <w:t xml:space="preserve">Careth </w:t>
      </w:r>
      <w:r w:rsidRPr="007064B7">
        <w:rPr>
          <w:rFonts w:eastAsia="Calibri" w:cs="Arial"/>
          <w:b/>
          <w:bCs/>
          <w:color w:val="000000" w:themeColor="text1"/>
          <w:sz w:val="20"/>
          <w:szCs w:val="20"/>
        </w:rPr>
        <w:t xml:space="preserve">3199 </w:t>
      </w:r>
      <w:r w:rsidRPr="007064B7">
        <w:rPr>
          <w:rFonts w:ascii="Calibri" w:eastAsia="Calibri" w:hAnsi="Calibri" w:cs="Arial"/>
          <w:sz w:val="20"/>
          <w:szCs w:val="20"/>
        </w:rPr>
        <w:t xml:space="preserve">– </w:t>
      </w:r>
      <w:r w:rsidRPr="007064B7">
        <w:rPr>
          <w:rFonts w:ascii="Calibri" w:eastAsia="Calibri" w:hAnsi="Calibri" w:cs="Arial"/>
          <w:b/>
          <w:bCs/>
          <w:sz w:val="20"/>
          <w:szCs w:val="20"/>
          <w:lang w:val="en"/>
        </w:rPr>
        <w:t>μέλω</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mélō,</w:t>
      </w:r>
      <w:r w:rsidRPr="007064B7">
        <w:rPr>
          <w:rFonts w:ascii="Calibri" w:eastAsia="Calibri" w:hAnsi="Calibri" w:cs="Arial"/>
          <w:sz w:val="20"/>
          <w:szCs w:val="20"/>
          <w:lang w:val="en"/>
        </w:rPr>
        <w:t xml:space="preserve"> mel'-o; a primary verb; </w:t>
      </w:r>
      <w:r w:rsidRPr="0001541F">
        <w:rPr>
          <w:rFonts w:ascii="Calibri" w:eastAsia="Calibri" w:hAnsi="Calibri" w:cs="Arial"/>
          <w:color w:val="C00000"/>
          <w:sz w:val="20"/>
          <w:szCs w:val="20"/>
          <w:lang w:val="en"/>
        </w:rPr>
        <w:t>to be of interest to</w:t>
      </w:r>
      <w:r w:rsidRPr="007064B7">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 xml:space="preserve">to concern </w:t>
      </w:r>
      <w:r w:rsidRPr="007064B7">
        <w:rPr>
          <w:rFonts w:ascii="Calibri" w:eastAsia="Calibri" w:hAnsi="Calibri" w:cs="Arial"/>
          <w:sz w:val="20"/>
          <w:szCs w:val="20"/>
          <w:lang w:val="en"/>
        </w:rPr>
        <w:t>(only third person singular present indicative used impersonally, it matters):—</w:t>
      </w:r>
      <w:r w:rsidRPr="00702AEA">
        <w:rPr>
          <w:sz w:val="20"/>
          <w:szCs w:val="20"/>
        </w:rPr>
        <w:t xml:space="preserve"> </w:t>
      </w:r>
      <w:r w:rsidRPr="00E67E22">
        <w:rPr>
          <w:sz w:val="20"/>
          <w:szCs w:val="20"/>
        </w:rPr>
        <w:t>(Translated in King James Version as)</w:t>
      </w:r>
      <w:r w:rsidRPr="007064B7">
        <w:rPr>
          <w:rFonts w:ascii="Calibri" w:eastAsia="Calibri" w:hAnsi="Calibri" w:cs="Arial"/>
          <w:sz w:val="20"/>
          <w:szCs w:val="20"/>
          <w:lang w:val="en"/>
        </w:rPr>
        <w:t xml:space="preserve"> (take) care.</w:t>
      </w:r>
    </w:p>
    <w:p w:rsidR="00453DA3" w:rsidRDefault="00453DA3" w:rsidP="001925CD">
      <w:pPr>
        <w:spacing w:after="0" w:line="240" w:lineRule="auto"/>
        <w:ind w:left="360"/>
        <w:rPr>
          <w:sz w:val="16"/>
          <w:szCs w:val="16"/>
        </w:rPr>
      </w:pPr>
    </w:p>
    <w:p w:rsidR="00A263D6" w:rsidRPr="00384D14" w:rsidRDefault="0082576A" w:rsidP="00384D14">
      <w:pPr>
        <w:shd w:val="clear" w:color="auto" w:fill="FFFFF0"/>
        <w:spacing w:after="0" w:line="240" w:lineRule="auto"/>
        <w:ind w:left="360"/>
        <w:rPr>
          <w:sz w:val="20"/>
          <w:szCs w:val="20"/>
        </w:rPr>
      </w:pPr>
      <w:r w:rsidRPr="00384D14">
        <w:rPr>
          <w:b/>
          <w:bCs/>
          <w:color w:val="C00000"/>
          <w:sz w:val="20"/>
          <w:szCs w:val="20"/>
        </w:rPr>
        <w:t>Devil</w:t>
      </w:r>
      <w:r w:rsidRPr="00384D14">
        <w:rPr>
          <w:rFonts w:eastAsia="Calibri" w:cs="Arial"/>
          <w:b/>
          <w:bCs/>
          <w:color w:val="000000" w:themeColor="text1"/>
          <w:sz w:val="20"/>
          <w:szCs w:val="20"/>
        </w:rPr>
        <w:t xml:space="preserve"> 1228 </w:t>
      </w:r>
      <w:r w:rsidRPr="00384D14">
        <w:rPr>
          <w:rFonts w:ascii="Calibri" w:eastAsia="Calibri" w:hAnsi="Calibri" w:cs="Arial"/>
          <w:sz w:val="20"/>
          <w:szCs w:val="20"/>
        </w:rPr>
        <w:t xml:space="preserve">– </w:t>
      </w:r>
      <w:r w:rsidRPr="00384D14">
        <w:rPr>
          <w:b/>
          <w:bCs/>
          <w:sz w:val="20"/>
          <w:szCs w:val="20"/>
        </w:rPr>
        <w:t xml:space="preserve">  </w:t>
      </w:r>
      <w:r w:rsidRPr="00384D14">
        <w:rPr>
          <w:b/>
          <w:bCs/>
          <w:sz w:val="20"/>
          <w:szCs w:val="20"/>
          <w:lang w:val="en"/>
        </w:rPr>
        <w:t xml:space="preserve">διάβολος diábolos, </w:t>
      </w:r>
      <w:r w:rsidRPr="00384D14">
        <w:rPr>
          <w:sz w:val="20"/>
          <w:szCs w:val="20"/>
          <w:lang w:val="en"/>
        </w:rPr>
        <w:t xml:space="preserve">dee-ab'-ol-os; from 1225; </w:t>
      </w:r>
      <w:r w:rsidRPr="00384D14">
        <w:rPr>
          <w:color w:val="C00000"/>
          <w:sz w:val="20"/>
          <w:szCs w:val="20"/>
          <w:lang w:val="en"/>
        </w:rPr>
        <w:t xml:space="preserve">a </w:t>
      </w:r>
      <w:r w:rsidRPr="00384D14">
        <w:rPr>
          <w:b/>
          <w:bCs/>
          <w:color w:val="C00000"/>
          <w:sz w:val="20"/>
          <w:szCs w:val="20"/>
          <w:highlight w:val="yellow"/>
          <w:lang w:val="en"/>
        </w:rPr>
        <w:t>traducer</w:t>
      </w:r>
      <w:r w:rsidRPr="00384D14">
        <w:rPr>
          <w:sz w:val="20"/>
          <w:szCs w:val="20"/>
          <w:lang w:val="en"/>
        </w:rPr>
        <w:t xml:space="preserve">; </w:t>
      </w:r>
      <w:r w:rsidRPr="00384D14">
        <w:rPr>
          <w:color w:val="C00000"/>
          <w:sz w:val="20"/>
          <w:szCs w:val="20"/>
          <w:lang w:val="en"/>
        </w:rPr>
        <w:t xml:space="preserve">specially, Satan </w:t>
      </w:r>
      <w:r w:rsidRPr="00384D14">
        <w:rPr>
          <w:sz w:val="20"/>
          <w:szCs w:val="20"/>
          <w:lang w:val="en"/>
        </w:rPr>
        <w:t>(compare 7854):—</w:t>
      </w:r>
      <w:r w:rsidR="00384D14" w:rsidRPr="00384D14">
        <w:rPr>
          <w:sz w:val="20"/>
          <w:szCs w:val="20"/>
        </w:rPr>
        <w:t xml:space="preserve"> </w:t>
      </w:r>
      <w:r w:rsidR="00384D14" w:rsidRPr="00E67E22">
        <w:rPr>
          <w:sz w:val="20"/>
          <w:szCs w:val="20"/>
        </w:rPr>
        <w:t>(Translated in King James Version as)</w:t>
      </w:r>
      <w:r w:rsidR="00384D14">
        <w:rPr>
          <w:sz w:val="20"/>
          <w:szCs w:val="20"/>
        </w:rPr>
        <w:t xml:space="preserve"> </w:t>
      </w:r>
      <w:r w:rsidRPr="00384D14">
        <w:rPr>
          <w:sz w:val="20"/>
          <w:szCs w:val="20"/>
          <w:lang w:val="en"/>
        </w:rPr>
        <w:t>false accuser, devil, slanderer.</w:t>
      </w:r>
    </w:p>
    <w:p w:rsidR="00A263D6" w:rsidRPr="00384D14" w:rsidRDefault="00A263D6" w:rsidP="00384D14">
      <w:pPr>
        <w:shd w:val="clear" w:color="auto" w:fill="FFFFF0"/>
        <w:spacing w:after="0" w:line="240" w:lineRule="auto"/>
        <w:ind w:left="360"/>
        <w:rPr>
          <w:sz w:val="10"/>
          <w:szCs w:val="10"/>
        </w:rPr>
      </w:pPr>
    </w:p>
    <w:p w:rsidR="0082576A" w:rsidRPr="00384D14" w:rsidRDefault="0082576A" w:rsidP="00384D14">
      <w:pPr>
        <w:shd w:val="clear" w:color="auto" w:fill="FFFFF0"/>
        <w:spacing w:after="0" w:line="240" w:lineRule="auto"/>
        <w:ind w:left="540"/>
        <w:rPr>
          <w:color w:val="000000" w:themeColor="text1"/>
          <w:sz w:val="20"/>
          <w:szCs w:val="20"/>
          <w:lang w:val="en"/>
        </w:rPr>
      </w:pPr>
      <w:r w:rsidRPr="00384D14">
        <w:rPr>
          <w:b/>
          <w:bCs/>
          <w:color w:val="000000" w:themeColor="text1"/>
          <w:sz w:val="20"/>
          <w:szCs w:val="20"/>
          <w:highlight w:val="yellow"/>
          <w:lang w:val="en"/>
        </w:rPr>
        <w:t>Traducer</w:t>
      </w:r>
      <w:r w:rsidRPr="00384D14">
        <w:rPr>
          <w:b/>
          <w:bCs/>
          <w:color w:val="000000" w:themeColor="text1"/>
          <w:sz w:val="20"/>
          <w:szCs w:val="20"/>
          <w:lang w:val="en"/>
        </w:rPr>
        <w:t xml:space="preserve"> </w:t>
      </w:r>
      <w:r w:rsidRPr="00384D14">
        <w:rPr>
          <w:color w:val="000000" w:themeColor="text1"/>
          <w:sz w:val="20"/>
          <w:szCs w:val="20"/>
          <w:lang w:val="en"/>
        </w:rPr>
        <w:t>(Dictionary.com)</w:t>
      </w:r>
    </w:p>
    <w:p w:rsidR="0082576A" w:rsidRPr="00384D14" w:rsidRDefault="0082576A" w:rsidP="00384D14">
      <w:pPr>
        <w:shd w:val="clear" w:color="auto" w:fill="FFFFF0"/>
        <w:spacing w:after="0" w:line="240" w:lineRule="auto"/>
        <w:ind w:left="540"/>
        <w:rPr>
          <w:b/>
          <w:bCs/>
          <w:color w:val="000000" w:themeColor="text1"/>
          <w:sz w:val="20"/>
          <w:szCs w:val="20"/>
          <w:lang w:val="en"/>
        </w:rPr>
      </w:pPr>
      <w:r w:rsidRPr="00384D14">
        <w:rPr>
          <w:i/>
          <w:iCs/>
          <w:color w:val="000000" w:themeColor="text1"/>
          <w:sz w:val="20"/>
          <w:szCs w:val="20"/>
          <w:lang w:val="en"/>
        </w:rPr>
        <w:t>verb (used with object),</w:t>
      </w:r>
      <w:r w:rsidRPr="00384D14">
        <w:rPr>
          <w:color w:val="000000" w:themeColor="text1"/>
          <w:sz w:val="20"/>
          <w:szCs w:val="20"/>
          <w:lang w:val="en"/>
        </w:rPr>
        <w:t xml:space="preserve"> tra·duced, tra·duc·ing.</w:t>
      </w:r>
    </w:p>
    <w:p w:rsidR="0082576A" w:rsidRPr="00384D14" w:rsidRDefault="0082576A" w:rsidP="00384D14">
      <w:pPr>
        <w:pStyle w:val="ListParagraph"/>
        <w:numPr>
          <w:ilvl w:val="0"/>
          <w:numId w:val="40"/>
        </w:numPr>
        <w:shd w:val="clear" w:color="auto" w:fill="FFFFF0"/>
        <w:rPr>
          <w:rFonts w:asciiTheme="minorHAnsi" w:hAnsiTheme="minorHAnsi"/>
          <w:color w:val="000000" w:themeColor="text1"/>
          <w:sz w:val="20"/>
          <w:szCs w:val="20"/>
          <w:lang w:val="en"/>
        </w:rPr>
      </w:pPr>
      <w:r w:rsidRPr="00384D14">
        <w:rPr>
          <w:rFonts w:asciiTheme="minorHAnsi" w:hAnsiTheme="minorHAnsi"/>
          <w:color w:val="000000" w:themeColor="text1"/>
          <w:sz w:val="20"/>
          <w:szCs w:val="20"/>
          <w:lang w:val="en"/>
        </w:rPr>
        <w:t xml:space="preserve">To speak maliciously and falsely of; slander; defame: </w:t>
      </w:r>
      <w:r w:rsidRPr="00384D14">
        <w:rPr>
          <w:rFonts w:asciiTheme="minorHAnsi" w:hAnsiTheme="minorHAnsi"/>
          <w:i/>
          <w:iCs/>
          <w:color w:val="000000" w:themeColor="text1"/>
          <w:sz w:val="20"/>
          <w:szCs w:val="20"/>
          <w:lang w:val="en"/>
        </w:rPr>
        <w:t>to traduce someone's character</w:t>
      </w:r>
      <w:r w:rsidRPr="00384D14">
        <w:rPr>
          <w:rFonts w:asciiTheme="minorHAnsi" w:hAnsiTheme="minorHAnsi"/>
          <w:color w:val="000000" w:themeColor="text1"/>
          <w:sz w:val="20"/>
          <w:szCs w:val="20"/>
          <w:lang w:val="en"/>
        </w:rPr>
        <w:t>.</w:t>
      </w:r>
    </w:p>
    <w:p w:rsidR="0082576A" w:rsidRDefault="0082576A" w:rsidP="001925CD">
      <w:pPr>
        <w:spacing w:after="0" w:line="240" w:lineRule="auto"/>
        <w:ind w:left="360"/>
        <w:rPr>
          <w:sz w:val="16"/>
          <w:szCs w:val="16"/>
        </w:rPr>
      </w:pPr>
    </w:p>
    <w:p w:rsidR="00453DA3" w:rsidRPr="00B56A60" w:rsidRDefault="00453DA3" w:rsidP="005865F7">
      <w:pPr>
        <w:shd w:val="clear" w:color="auto" w:fill="FFFFF0"/>
        <w:spacing w:after="0" w:line="240" w:lineRule="auto"/>
        <w:ind w:left="360"/>
        <w:rPr>
          <w:b/>
          <w:bCs/>
          <w:sz w:val="20"/>
          <w:szCs w:val="20"/>
        </w:rPr>
      </w:pPr>
      <w:r w:rsidRPr="00B56A60">
        <w:rPr>
          <w:b/>
          <w:bCs/>
          <w:color w:val="C00000"/>
          <w:sz w:val="20"/>
          <w:szCs w:val="20"/>
        </w:rPr>
        <w:t>Faith</w:t>
      </w:r>
      <w:r w:rsidRPr="00B56A60">
        <w:rPr>
          <w:b/>
          <w:bCs/>
          <w:sz w:val="20"/>
          <w:szCs w:val="20"/>
        </w:rPr>
        <w:t xml:space="preserve"> </w:t>
      </w:r>
      <w:r w:rsidRPr="00B56A60">
        <w:rPr>
          <w:rFonts w:eastAsia="Calibri" w:cs="Arial"/>
          <w:b/>
          <w:bCs/>
          <w:color w:val="000000" w:themeColor="text1"/>
          <w:sz w:val="20"/>
          <w:szCs w:val="20"/>
        </w:rPr>
        <w:t xml:space="preserve">4102 </w:t>
      </w:r>
      <w:r w:rsidRPr="00B56A60">
        <w:rPr>
          <w:rFonts w:ascii="Calibri" w:eastAsia="Calibri" w:hAnsi="Calibri" w:cs="Arial"/>
          <w:sz w:val="20"/>
          <w:szCs w:val="20"/>
        </w:rPr>
        <w:t xml:space="preserve">– </w:t>
      </w:r>
      <w:r w:rsidRPr="00B56A60">
        <w:rPr>
          <w:rFonts w:ascii="Calibri" w:eastAsia="Calibri" w:hAnsi="Calibri" w:cs="Arial"/>
          <w:b/>
          <w:bCs/>
          <w:sz w:val="20"/>
          <w:szCs w:val="20"/>
          <w:lang w:val="en"/>
        </w:rPr>
        <w:t>πίστις</w:t>
      </w:r>
      <w:r w:rsidRPr="00B56A60">
        <w:rPr>
          <w:rFonts w:ascii="Calibri" w:eastAsia="Calibri" w:hAnsi="Calibri" w:cs="Arial"/>
          <w:sz w:val="20"/>
          <w:szCs w:val="20"/>
          <w:lang w:val="en"/>
        </w:rPr>
        <w:t xml:space="preserve"> </w:t>
      </w:r>
      <w:r w:rsidRPr="00B56A60">
        <w:rPr>
          <w:rFonts w:ascii="Calibri" w:eastAsia="Calibri" w:hAnsi="Calibri" w:cs="Arial"/>
          <w:b/>
          <w:bCs/>
          <w:sz w:val="20"/>
          <w:szCs w:val="20"/>
          <w:lang w:val="en"/>
        </w:rPr>
        <w:t>pístis,</w:t>
      </w:r>
      <w:r w:rsidRPr="00B56A60">
        <w:rPr>
          <w:rFonts w:ascii="Calibri" w:eastAsia="Calibri" w:hAnsi="Calibri" w:cs="Arial"/>
          <w:sz w:val="20"/>
          <w:szCs w:val="20"/>
          <w:lang w:val="en"/>
        </w:rPr>
        <w:t xml:space="preserve"> pis'-tis; from 3982; </w:t>
      </w:r>
      <w:r w:rsidRPr="0001541F">
        <w:rPr>
          <w:rFonts w:ascii="Calibri" w:eastAsia="Calibri" w:hAnsi="Calibri" w:cs="Arial"/>
          <w:color w:val="C00000"/>
          <w:sz w:val="20"/>
          <w:szCs w:val="20"/>
          <w:lang w:val="en"/>
        </w:rPr>
        <w:t>persuasion</w:t>
      </w:r>
      <w:r w:rsidRPr="00B56A60">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 xml:space="preserve">credence; moral conviction </w:t>
      </w:r>
      <w:r w:rsidRPr="00B56A60">
        <w:rPr>
          <w:rFonts w:ascii="Calibri" w:eastAsia="Calibri" w:hAnsi="Calibri" w:cs="Arial"/>
          <w:sz w:val="20"/>
          <w:szCs w:val="20"/>
          <w:lang w:val="en"/>
        </w:rPr>
        <w:t>(</w:t>
      </w:r>
      <w:r w:rsidRPr="0001541F">
        <w:rPr>
          <w:rFonts w:ascii="Calibri" w:eastAsia="Calibri" w:hAnsi="Calibri" w:cs="Arial"/>
          <w:color w:val="C00000"/>
          <w:sz w:val="20"/>
          <w:szCs w:val="20"/>
          <w:lang w:val="en"/>
        </w:rPr>
        <w:t>of religious truth, or the truthfulness of God or a religious teacher</w:t>
      </w:r>
      <w:r w:rsidRPr="00B56A60">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especially reliance upon Christ for salvation</w:t>
      </w:r>
      <w:r w:rsidRPr="00B56A60">
        <w:rPr>
          <w:rFonts w:ascii="Calibri" w:eastAsia="Calibri" w:hAnsi="Calibri" w:cs="Arial"/>
          <w:sz w:val="20"/>
          <w:szCs w:val="20"/>
          <w:lang w:val="en"/>
        </w:rPr>
        <w:t xml:space="preserve">; abstractly, </w:t>
      </w:r>
      <w:r w:rsidRPr="0001541F">
        <w:rPr>
          <w:rFonts w:ascii="Calibri" w:eastAsia="Calibri" w:hAnsi="Calibri" w:cs="Arial"/>
          <w:color w:val="C00000"/>
          <w:sz w:val="20"/>
          <w:szCs w:val="20"/>
          <w:lang w:val="en"/>
        </w:rPr>
        <w:t>constancy in such profession</w:t>
      </w:r>
      <w:r w:rsidRPr="00B56A60">
        <w:rPr>
          <w:rFonts w:ascii="Calibri" w:eastAsia="Calibri" w:hAnsi="Calibri" w:cs="Arial"/>
          <w:sz w:val="20"/>
          <w:szCs w:val="20"/>
          <w:lang w:val="en"/>
        </w:rPr>
        <w:t xml:space="preserve">; by extension, </w:t>
      </w:r>
      <w:r w:rsidRPr="0001541F">
        <w:rPr>
          <w:rFonts w:ascii="Calibri" w:eastAsia="Calibri" w:hAnsi="Calibri" w:cs="Arial"/>
          <w:color w:val="C00000"/>
          <w:sz w:val="20"/>
          <w:szCs w:val="20"/>
          <w:lang w:val="en"/>
        </w:rPr>
        <w:t xml:space="preserve">the system of religious </w:t>
      </w:r>
      <w:r w:rsidRPr="00B56A60">
        <w:rPr>
          <w:rFonts w:ascii="Calibri" w:eastAsia="Calibri" w:hAnsi="Calibri" w:cs="Arial"/>
          <w:sz w:val="20"/>
          <w:szCs w:val="20"/>
          <w:lang w:val="en"/>
        </w:rPr>
        <w:t>(</w:t>
      </w:r>
      <w:r w:rsidRPr="0001541F">
        <w:rPr>
          <w:rFonts w:ascii="Calibri" w:eastAsia="Calibri" w:hAnsi="Calibri" w:cs="Arial"/>
          <w:color w:val="C00000"/>
          <w:sz w:val="20"/>
          <w:szCs w:val="20"/>
          <w:lang w:val="en"/>
        </w:rPr>
        <w:t>Gospel</w:t>
      </w:r>
      <w:r w:rsidRPr="00B56A60">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truth itself</w:t>
      </w:r>
      <w:r w:rsidRPr="00B56A60">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B56A60">
        <w:rPr>
          <w:rFonts w:ascii="Calibri" w:eastAsia="Calibri" w:hAnsi="Calibri" w:cs="Arial"/>
          <w:sz w:val="20"/>
          <w:szCs w:val="20"/>
          <w:lang w:val="en"/>
        </w:rPr>
        <w:t>assurance, belief, believe, faith, fidelity.</w:t>
      </w:r>
    </w:p>
    <w:p w:rsidR="00453DA3" w:rsidRPr="00313862" w:rsidRDefault="00453DA3" w:rsidP="001925CD">
      <w:pPr>
        <w:spacing w:after="0" w:line="240" w:lineRule="auto"/>
        <w:ind w:left="360"/>
        <w:rPr>
          <w:sz w:val="16"/>
          <w:szCs w:val="16"/>
        </w:rPr>
      </w:pPr>
    </w:p>
    <w:p w:rsidR="00453DA3" w:rsidRPr="007064B7" w:rsidRDefault="00453DA3" w:rsidP="005865F7">
      <w:pPr>
        <w:shd w:val="clear" w:color="auto" w:fill="FFFFF0"/>
        <w:spacing w:after="0" w:line="240" w:lineRule="auto"/>
        <w:ind w:left="360"/>
        <w:rPr>
          <w:sz w:val="20"/>
          <w:szCs w:val="20"/>
        </w:rPr>
      </w:pPr>
      <w:r w:rsidRPr="007064B7">
        <w:rPr>
          <w:b/>
          <w:bCs/>
          <w:color w:val="C00000"/>
          <w:sz w:val="20"/>
          <w:szCs w:val="20"/>
        </w:rPr>
        <w:t xml:space="preserve">Resist </w:t>
      </w:r>
      <w:r w:rsidRPr="007064B7">
        <w:rPr>
          <w:rFonts w:eastAsia="Calibri" w:cs="Arial"/>
          <w:b/>
          <w:bCs/>
          <w:color w:val="000000" w:themeColor="text1"/>
          <w:sz w:val="20"/>
          <w:szCs w:val="20"/>
        </w:rPr>
        <w:t>3641</w:t>
      </w:r>
      <w:r w:rsidRPr="007064B7">
        <w:rPr>
          <w:sz w:val="20"/>
          <w:szCs w:val="20"/>
        </w:rPr>
        <w:t xml:space="preserve"> </w:t>
      </w:r>
      <w:r w:rsidRPr="007064B7">
        <w:rPr>
          <w:rFonts w:ascii="Calibri" w:eastAsia="Calibri" w:hAnsi="Calibri" w:cs="Arial"/>
          <w:sz w:val="20"/>
          <w:szCs w:val="20"/>
        </w:rPr>
        <w:t xml:space="preserve">– </w:t>
      </w:r>
      <w:r w:rsidRPr="007064B7">
        <w:rPr>
          <w:rFonts w:ascii="Calibri" w:eastAsia="Calibri" w:hAnsi="Calibri" w:cs="Arial"/>
          <w:b/>
          <w:bCs/>
          <w:sz w:val="20"/>
          <w:szCs w:val="20"/>
          <w:lang w:val="en"/>
        </w:rPr>
        <w:t>ἀνθίστημι</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anthístēmi,</w:t>
      </w:r>
      <w:r w:rsidRPr="007064B7">
        <w:rPr>
          <w:rFonts w:ascii="Calibri" w:eastAsia="Calibri" w:hAnsi="Calibri" w:cs="Arial"/>
          <w:sz w:val="20"/>
          <w:szCs w:val="20"/>
          <w:lang w:val="en"/>
        </w:rPr>
        <w:t xml:space="preserve"> anth-is'-tay-mee; from 473 and </w:t>
      </w:r>
      <w:r w:rsidRPr="007064B7">
        <w:rPr>
          <w:rFonts w:ascii="Calibri" w:eastAsia="Calibri" w:hAnsi="Calibri" w:cs="Arial"/>
          <w:color w:val="0000FF"/>
          <w:sz w:val="20"/>
          <w:szCs w:val="20"/>
          <w:lang w:val="en"/>
        </w:rPr>
        <w:t>2476</w:t>
      </w:r>
      <w:r w:rsidRPr="007064B7">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to stand against</w:t>
      </w:r>
      <w:r w:rsidRPr="007064B7">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oppose</w:t>
      </w:r>
      <w:r w:rsidRPr="007064B7">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7064B7">
        <w:rPr>
          <w:rFonts w:ascii="Calibri" w:eastAsia="Calibri" w:hAnsi="Calibri" w:cs="Arial"/>
          <w:sz w:val="20"/>
          <w:szCs w:val="20"/>
          <w:lang w:val="en"/>
        </w:rPr>
        <w:t>resist, withstand.</w:t>
      </w:r>
    </w:p>
    <w:p w:rsidR="00453DA3" w:rsidRPr="00313862" w:rsidRDefault="00453DA3" w:rsidP="005865F7">
      <w:pPr>
        <w:shd w:val="clear" w:color="auto" w:fill="FFFFF0"/>
        <w:spacing w:after="0" w:line="240" w:lineRule="auto"/>
        <w:ind w:left="360"/>
        <w:rPr>
          <w:sz w:val="10"/>
          <w:szCs w:val="10"/>
        </w:rPr>
      </w:pPr>
    </w:p>
    <w:p w:rsidR="00453DA3" w:rsidRPr="007064B7" w:rsidRDefault="00453DA3" w:rsidP="005865F7">
      <w:pPr>
        <w:shd w:val="clear" w:color="auto" w:fill="FFFFF0"/>
        <w:spacing w:after="0" w:line="240" w:lineRule="auto"/>
        <w:ind w:left="540"/>
        <w:rPr>
          <w:sz w:val="20"/>
          <w:szCs w:val="20"/>
        </w:rPr>
      </w:pPr>
      <w:r w:rsidRPr="005865F7">
        <w:rPr>
          <w:b/>
          <w:bCs/>
          <w:color w:val="0000FF"/>
          <w:sz w:val="20"/>
          <w:szCs w:val="20"/>
        </w:rPr>
        <w:t>2476</w:t>
      </w:r>
      <w:r w:rsidRPr="005865F7">
        <w:rPr>
          <w:color w:val="0000FF"/>
          <w:sz w:val="20"/>
          <w:szCs w:val="20"/>
        </w:rPr>
        <w:t xml:space="preserve"> </w:t>
      </w:r>
      <w:r w:rsidRPr="007064B7">
        <w:rPr>
          <w:sz w:val="20"/>
          <w:szCs w:val="20"/>
        </w:rPr>
        <w:t xml:space="preserve">– </w:t>
      </w:r>
      <w:r w:rsidRPr="007064B7">
        <w:rPr>
          <w:b/>
          <w:bCs/>
          <w:sz w:val="20"/>
          <w:szCs w:val="20"/>
          <w:lang w:val="en"/>
        </w:rPr>
        <w:t>ἵστημι</w:t>
      </w:r>
      <w:r w:rsidRPr="007064B7">
        <w:rPr>
          <w:sz w:val="20"/>
          <w:szCs w:val="20"/>
          <w:lang w:val="en"/>
        </w:rPr>
        <w:t xml:space="preserve"> </w:t>
      </w:r>
      <w:r w:rsidRPr="007064B7">
        <w:rPr>
          <w:b/>
          <w:bCs/>
          <w:sz w:val="20"/>
          <w:szCs w:val="20"/>
          <w:lang w:val="en"/>
        </w:rPr>
        <w:t>hístēmi,</w:t>
      </w:r>
      <w:r w:rsidRPr="007064B7">
        <w:rPr>
          <w:sz w:val="20"/>
          <w:szCs w:val="20"/>
          <w:lang w:val="en"/>
        </w:rPr>
        <w:t xml:space="preserve"> his'-tay-mee; a prolonged form of a primary στάω stáō stah'-o (of the same meaning, and used for it in certain tenses); </w:t>
      </w:r>
      <w:r w:rsidRPr="0001541F">
        <w:rPr>
          <w:color w:val="C00000"/>
          <w:sz w:val="20"/>
          <w:szCs w:val="20"/>
          <w:lang w:val="en"/>
        </w:rPr>
        <w:t xml:space="preserve">to stand </w:t>
      </w:r>
      <w:r w:rsidRPr="007064B7">
        <w:rPr>
          <w:sz w:val="20"/>
          <w:szCs w:val="20"/>
          <w:lang w:val="en"/>
        </w:rPr>
        <w:t>(transitively or intransitively), used in various applications (literally or figuratively):—</w:t>
      </w:r>
      <w:r w:rsidRPr="00702AEA">
        <w:rPr>
          <w:sz w:val="20"/>
          <w:szCs w:val="20"/>
        </w:rPr>
        <w:t xml:space="preserve"> </w:t>
      </w:r>
      <w:r w:rsidRPr="00E67E22">
        <w:rPr>
          <w:sz w:val="20"/>
          <w:szCs w:val="20"/>
        </w:rPr>
        <w:t>(Translated in King James Version as)</w:t>
      </w:r>
      <w:r>
        <w:rPr>
          <w:sz w:val="20"/>
          <w:szCs w:val="20"/>
        </w:rPr>
        <w:t xml:space="preserve"> </w:t>
      </w:r>
      <w:r w:rsidRPr="007064B7">
        <w:rPr>
          <w:sz w:val="20"/>
          <w:szCs w:val="20"/>
          <w:lang w:val="en"/>
        </w:rPr>
        <w:t>abide, appoint, bring, continue, covenant, establish, hold up, lay, present, set (up), stanch, stand (by, forth, still, up).</w:t>
      </w:r>
    </w:p>
    <w:p w:rsidR="00453DA3" w:rsidRPr="00313862" w:rsidRDefault="00453DA3" w:rsidP="00453DA3">
      <w:pPr>
        <w:spacing w:after="0" w:line="240" w:lineRule="auto"/>
        <w:ind w:left="180"/>
        <w:rPr>
          <w:sz w:val="16"/>
          <w:szCs w:val="16"/>
        </w:rPr>
      </w:pPr>
    </w:p>
    <w:p w:rsidR="00453DA3" w:rsidRPr="007064B7" w:rsidRDefault="00453DA3" w:rsidP="005865F7">
      <w:pPr>
        <w:shd w:val="clear" w:color="auto" w:fill="FFFFF0"/>
        <w:spacing w:after="0" w:line="240" w:lineRule="auto"/>
        <w:ind w:left="360"/>
        <w:rPr>
          <w:sz w:val="20"/>
          <w:szCs w:val="20"/>
        </w:rPr>
      </w:pPr>
      <w:r w:rsidRPr="007064B7">
        <w:rPr>
          <w:b/>
          <w:bCs/>
          <w:color w:val="C00000"/>
          <w:sz w:val="20"/>
          <w:szCs w:val="20"/>
        </w:rPr>
        <w:t xml:space="preserve">Stedfast </w:t>
      </w:r>
      <w:r w:rsidRPr="007064B7">
        <w:rPr>
          <w:b/>
          <w:bCs/>
          <w:color w:val="000000" w:themeColor="text1"/>
          <w:sz w:val="20"/>
          <w:szCs w:val="20"/>
        </w:rPr>
        <w:t xml:space="preserve">4731 </w:t>
      </w:r>
      <w:r w:rsidRPr="007064B7">
        <w:rPr>
          <w:rFonts w:ascii="Calibri" w:eastAsia="Calibri" w:hAnsi="Calibri" w:cs="Arial"/>
          <w:sz w:val="20"/>
          <w:szCs w:val="20"/>
        </w:rPr>
        <w:t xml:space="preserve">– </w:t>
      </w:r>
      <w:r w:rsidRPr="007064B7">
        <w:rPr>
          <w:rFonts w:ascii="Calibri" w:eastAsia="Calibri" w:hAnsi="Calibri" w:cs="Arial"/>
          <w:b/>
          <w:bCs/>
          <w:sz w:val="20"/>
          <w:szCs w:val="20"/>
          <w:lang w:val="en"/>
        </w:rPr>
        <w:t>στερεός</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stereós,</w:t>
      </w:r>
      <w:r w:rsidRPr="007064B7">
        <w:rPr>
          <w:rFonts w:ascii="Calibri" w:eastAsia="Calibri" w:hAnsi="Calibri" w:cs="Arial"/>
          <w:sz w:val="20"/>
          <w:szCs w:val="20"/>
          <w:lang w:val="en"/>
        </w:rPr>
        <w:t xml:space="preserve"> ster-eh-os'; from </w:t>
      </w:r>
      <w:r w:rsidRPr="007064B7">
        <w:rPr>
          <w:rFonts w:ascii="Calibri" w:eastAsia="Calibri" w:hAnsi="Calibri" w:cs="Arial"/>
          <w:color w:val="0000FF"/>
          <w:sz w:val="20"/>
          <w:szCs w:val="20"/>
          <w:lang w:val="en"/>
        </w:rPr>
        <w:t>2476</w:t>
      </w:r>
      <w:r w:rsidRPr="007064B7">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stiff</w:t>
      </w:r>
      <w:r w:rsidRPr="007064B7">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 xml:space="preserve">solid, stable </w:t>
      </w:r>
      <w:r w:rsidRPr="007064B7">
        <w:rPr>
          <w:rFonts w:ascii="Calibri" w:eastAsia="Calibri" w:hAnsi="Calibri" w:cs="Arial"/>
          <w:sz w:val="20"/>
          <w:szCs w:val="20"/>
          <w:lang w:val="en"/>
        </w:rPr>
        <w:t>(literally or figuratively):—</w:t>
      </w:r>
      <w:r w:rsidRPr="00702AEA">
        <w:rPr>
          <w:sz w:val="20"/>
          <w:szCs w:val="20"/>
        </w:rPr>
        <w:t xml:space="preserve"> </w:t>
      </w:r>
      <w:r w:rsidRPr="00E67E22">
        <w:rPr>
          <w:sz w:val="20"/>
          <w:szCs w:val="20"/>
        </w:rPr>
        <w:t>(Translated in King James Version as)</w:t>
      </w:r>
      <w:r>
        <w:rPr>
          <w:sz w:val="20"/>
          <w:szCs w:val="20"/>
        </w:rPr>
        <w:t xml:space="preserve"> </w:t>
      </w:r>
      <w:r w:rsidRPr="007064B7">
        <w:rPr>
          <w:rFonts w:ascii="Calibri" w:eastAsia="Calibri" w:hAnsi="Calibri" w:cs="Arial"/>
          <w:sz w:val="20"/>
          <w:szCs w:val="20"/>
          <w:lang w:val="en"/>
        </w:rPr>
        <w:t>stedfast, strong, sure.</w:t>
      </w:r>
    </w:p>
    <w:p w:rsidR="00453DA3" w:rsidRPr="00313862" w:rsidRDefault="00453DA3" w:rsidP="001925CD">
      <w:pPr>
        <w:spacing w:after="0" w:line="240" w:lineRule="auto"/>
        <w:ind w:left="360"/>
        <w:rPr>
          <w:sz w:val="16"/>
          <w:szCs w:val="16"/>
        </w:rPr>
      </w:pPr>
    </w:p>
    <w:p w:rsidR="00453DA3" w:rsidRPr="007064B7" w:rsidRDefault="00453DA3" w:rsidP="005865F7">
      <w:pPr>
        <w:shd w:val="clear" w:color="auto" w:fill="FFFFF0"/>
        <w:spacing w:after="0" w:line="240" w:lineRule="auto"/>
        <w:ind w:left="360"/>
        <w:rPr>
          <w:b/>
          <w:bCs/>
          <w:sz w:val="20"/>
          <w:szCs w:val="20"/>
        </w:rPr>
      </w:pPr>
      <w:r w:rsidRPr="007064B7">
        <w:rPr>
          <w:b/>
          <w:bCs/>
          <w:color w:val="C00000"/>
          <w:sz w:val="20"/>
          <w:szCs w:val="20"/>
        </w:rPr>
        <w:t>Vigilant</w:t>
      </w:r>
      <w:r w:rsidRPr="007064B7">
        <w:rPr>
          <w:rFonts w:eastAsia="Calibri" w:cs="Arial"/>
          <w:b/>
          <w:bCs/>
          <w:color w:val="000000" w:themeColor="text1"/>
          <w:sz w:val="20"/>
          <w:szCs w:val="20"/>
        </w:rPr>
        <w:t xml:space="preserve"> 1127 </w:t>
      </w:r>
      <w:r w:rsidRPr="007064B7">
        <w:rPr>
          <w:rFonts w:ascii="Calibri" w:eastAsia="Calibri" w:hAnsi="Calibri" w:cs="Arial"/>
          <w:sz w:val="20"/>
          <w:szCs w:val="20"/>
        </w:rPr>
        <w:t xml:space="preserve">– </w:t>
      </w:r>
      <w:r w:rsidRPr="007064B7">
        <w:rPr>
          <w:rFonts w:ascii="Calibri" w:eastAsia="Calibri" w:hAnsi="Calibri" w:cs="Arial"/>
          <w:b/>
          <w:bCs/>
          <w:sz w:val="20"/>
          <w:szCs w:val="20"/>
          <w:lang w:val="en"/>
        </w:rPr>
        <w:t>γρηγορεύω</w:t>
      </w:r>
      <w:r w:rsidRPr="007064B7">
        <w:rPr>
          <w:rFonts w:ascii="Calibri" w:eastAsia="Calibri" w:hAnsi="Calibri" w:cs="Arial"/>
          <w:sz w:val="20"/>
          <w:szCs w:val="20"/>
          <w:lang w:val="en"/>
        </w:rPr>
        <w:t xml:space="preserve"> </w:t>
      </w:r>
      <w:r w:rsidRPr="007064B7">
        <w:rPr>
          <w:rFonts w:ascii="Calibri" w:eastAsia="Calibri" w:hAnsi="Calibri" w:cs="Arial"/>
          <w:b/>
          <w:bCs/>
          <w:sz w:val="20"/>
          <w:szCs w:val="20"/>
          <w:lang w:val="en"/>
        </w:rPr>
        <w:t>grēgoreúō,</w:t>
      </w:r>
      <w:r w:rsidRPr="007064B7">
        <w:rPr>
          <w:rFonts w:ascii="Calibri" w:eastAsia="Calibri" w:hAnsi="Calibri" w:cs="Arial"/>
          <w:sz w:val="20"/>
          <w:szCs w:val="20"/>
          <w:lang w:val="en"/>
        </w:rPr>
        <w:t xml:space="preserve"> gray-gor-yoo'-o; from </w:t>
      </w:r>
      <w:r w:rsidRPr="005865F7">
        <w:rPr>
          <w:rFonts w:ascii="Calibri" w:eastAsia="Calibri" w:hAnsi="Calibri" w:cs="Arial"/>
          <w:color w:val="0000FF"/>
          <w:sz w:val="20"/>
          <w:szCs w:val="20"/>
          <w:lang w:val="en"/>
        </w:rPr>
        <w:t>1453</w:t>
      </w:r>
      <w:r w:rsidRPr="007064B7">
        <w:rPr>
          <w:rFonts w:ascii="Calibri" w:eastAsia="Calibri" w:hAnsi="Calibri" w:cs="Arial"/>
          <w:sz w:val="20"/>
          <w:szCs w:val="20"/>
          <w:lang w:val="en"/>
        </w:rPr>
        <w:t xml:space="preserve">; </w:t>
      </w:r>
      <w:r w:rsidRPr="0001541F">
        <w:rPr>
          <w:rFonts w:ascii="Calibri" w:eastAsia="Calibri" w:hAnsi="Calibri" w:cs="Arial"/>
          <w:color w:val="C00000"/>
          <w:sz w:val="20"/>
          <w:szCs w:val="20"/>
          <w:lang w:val="en"/>
        </w:rPr>
        <w:t>to keep awake</w:t>
      </w:r>
      <w:r w:rsidRPr="007064B7">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 xml:space="preserve">watch </w:t>
      </w:r>
      <w:r w:rsidRPr="007064B7">
        <w:rPr>
          <w:rFonts w:ascii="Calibri" w:eastAsia="Calibri" w:hAnsi="Calibri" w:cs="Arial"/>
          <w:sz w:val="20"/>
          <w:szCs w:val="20"/>
          <w:lang w:val="en"/>
        </w:rPr>
        <w:t>(literally or figuratively):—</w:t>
      </w:r>
      <w:r w:rsidRPr="00702AEA">
        <w:rPr>
          <w:sz w:val="20"/>
          <w:szCs w:val="20"/>
        </w:rPr>
        <w:t xml:space="preserve"> </w:t>
      </w:r>
      <w:r w:rsidRPr="00E67E22">
        <w:rPr>
          <w:sz w:val="20"/>
          <w:szCs w:val="20"/>
        </w:rPr>
        <w:t>(Translated in King James Version as)</w:t>
      </w:r>
      <w:r>
        <w:rPr>
          <w:sz w:val="20"/>
          <w:szCs w:val="20"/>
        </w:rPr>
        <w:t xml:space="preserve"> </w:t>
      </w:r>
      <w:r w:rsidRPr="007064B7">
        <w:rPr>
          <w:rFonts w:ascii="Calibri" w:eastAsia="Calibri" w:hAnsi="Calibri" w:cs="Arial"/>
          <w:sz w:val="20"/>
          <w:szCs w:val="20"/>
          <w:lang w:val="en"/>
        </w:rPr>
        <w:t>be vigilant, wake, (be) watch(-ful).</w:t>
      </w:r>
    </w:p>
    <w:p w:rsidR="00453DA3" w:rsidRPr="005865F7" w:rsidRDefault="00453DA3" w:rsidP="005865F7">
      <w:pPr>
        <w:shd w:val="clear" w:color="auto" w:fill="FFFFF0"/>
        <w:spacing w:after="0" w:line="240" w:lineRule="auto"/>
        <w:ind w:left="360"/>
        <w:rPr>
          <w:sz w:val="10"/>
          <w:szCs w:val="10"/>
        </w:rPr>
      </w:pPr>
    </w:p>
    <w:p w:rsidR="00453DA3" w:rsidRPr="007064B7" w:rsidRDefault="00453DA3" w:rsidP="005865F7">
      <w:pPr>
        <w:shd w:val="clear" w:color="auto" w:fill="FFFFF0"/>
        <w:spacing w:after="0" w:line="240" w:lineRule="auto"/>
        <w:ind w:left="540"/>
        <w:rPr>
          <w:sz w:val="20"/>
          <w:szCs w:val="20"/>
        </w:rPr>
      </w:pPr>
      <w:r w:rsidRPr="005865F7">
        <w:rPr>
          <w:b/>
          <w:bCs/>
          <w:color w:val="0000FF"/>
          <w:sz w:val="20"/>
          <w:szCs w:val="20"/>
        </w:rPr>
        <w:t>1453</w:t>
      </w:r>
      <w:r w:rsidRPr="005865F7">
        <w:rPr>
          <w:color w:val="0000FF"/>
          <w:sz w:val="20"/>
          <w:szCs w:val="20"/>
        </w:rPr>
        <w:t xml:space="preserve"> </w:t>
      </w:r>
      <w:r w:rsidRPr="007064B7">
        <w:rPr>
          <w:sz w:val="20"/>
          <w:szCs w:val="20"/>
        </w:rPr>
        <w:t xml:space="preserve">– </w:t>
      </w:r>
      <w:r w:rsidRPr="007064B7">
        <w:rPr>
          <w:b/>
          <w:bCs/>
          <w:sz w:val="20"/>
          <w:szCs w:val="20"/>
          <w:lang w:val="en"/>
        </w:rPr>
        <w:t>ἐγείρω</w:t>
      </w:r>
      <w:r w:rsidRPr="007064B7">
        <w:rPr>
          <w:sz w:val="20"/>
          <w:szCs w:val="20"/>
          <w:lang w:val="en"/>
        </w:rPr>
        <w:t xml:space="preserve"> </w:t>
      </w:r>
      <w:r w:rsidRPr="007064B7">
        <w:rPr>
          <w:b/>
          <w:bCs/>
          <w:sz w:val="20"/>
          <w:szCs w:val="20"/>
          <w:lang w:val="en"/>
        </w:rPr>
        <w:t>egeírō,</w:t>
      </w:r>
      <w:r w:rsidRPr="007064B7">
        <w:rPr>
          <w:sz w:val="20"/>
          <w:szCs w:val="20"/>
          <w:lang w:val="en"/>
        </w:rPr>
        <w:t xml:space="preserve"> eg-i'-ro; probably akin to the base of 58 (</w:t>
      </w:r>
      <w:r w:rsidRPr="0001541F">
        <w:rPr>
          <w:color w:val="C00000"/>
          <w:sz w:val="20"/>
          <w:szCs w:val="20"/>
          <w:lang w:val="en"/>
        </w:rPr>
        <w:t>through the idea of collecting one's faculties</w:t>
      </w:r>
      <w:r w:rsidRPr="007064B7">
        <w:rPr>
          <w:sz w:val="20"/>
          <w:szCs w:val="20"/>
          <w:lang w:val="en"/>
        </w:rPr>
        <w:t xml:space="preserve">); </w:t>
      </w:r>
      <w:r w:rsidRPr="0001541F">
        <w:rPr>
          <w:color w:val="C00000"/>
          <w:sz w:val="20"/>
          <w:szCs w:val="20"/>
          <w:lang w:val="en"/>
        </w:rPr>
        <w:t xml:space="preserve">to waken </w:t>
      </w:r>
      <w:r w:rsidRPr="007064B7">
        <w:rPr>
          <w:sz w:val="20"/>
          <w:szCs w:val="20"/>
          <w:lang w:val="en"/>
        </w:rPr>
        <w:t xml:space="preserve">(transitively or intransitively), i.e. </w:t>
      </w:r>
      <w:r w:rsidRPr="0001541F">
        <w:rPr>
          <w:color w:val="C00000"/>
          <w:sz w:val="20"/>
          <w:szCs w:val="20"/>
          <w:lang w:val="en"/>
        </w:rPr>
        <w:t xml:space="preserve">rouse </w:t>
      </w:r>
      <w:r w:rsidRPr="007064B7">
        <w:rPr>
          <w:sz w:val="20"/>
          <w:szCs w:val="20"/>
          <w:lang w:val="en"/>
        </w:rPr>
        <w:t>(</w:t>
      </w:r>
      <w:r w:rsidRPr="0001541F">
        <w:rPr>
          <w:color w:val="C00000"/>
          <w:sz w:val="20"/>
          <w:szCs w:val="20"/>
          <w:lang w:val="en"/>
        </w:rPr>
        <w:t>literally, from sleep, from sitting or lying, from disease, from death</w:t>
      </w:r>
      <w:r w:rsidRPr="007064B7">
        <w:rPr>
          <w:sz w:val="20"/>
          <w:szCs w:val="20"/>
          <w:lang w:val="en"/>
        </w:rPr>
        <w:t xml:space="preserve">; or figuratively, </w:t>
      </w:r>
      <w:r w:rsidRPr="0001541F">
        <w:rPr>
          <w:color w:val="C00000"/>
          <w:sz w:val="20"/>
          <w:szCs w:val="20"/>
          <w:lang w:val="en"/>
        </w:rPr>
        <w:t>from obscurity, inactivity, ruins, nonexistence</w:t>
      </w:r>
      <w:r w:rsidRPr="007064B7">
        <w:rPr>
          <w:sz w:val="20"/>
          <w:szCs w:val="20"/>
          <w:lang w:val="en"/>
        </w:rPr>
        <w:t>):—</w:t>
      </w:r>
      <w:r w:rsidRPr="00702AEA">
        <w:rPr>
          <w:sz w:val="20"/>
          <w:szCs w:val="20"/>
        </w:rPr>
        <w:t xml:space="preserve"> </w:t>
      </w:r>
      <w:r w:rsidRPr="00E67E22">
        <w:rPr>
          <w:sz w:val="20"/>
          <w:szCs w:val="20"/>
        </w:rPr>
        <w:t>(Translated in King James Version as)</w:t>
      </w:r>
      <w:r>
        <w:rPr>
          <w:sz w:val="20"/>
          <w:szCs w:val="20"/>
        </w:rPr>
        <w:t xml:space="preserve"> </w:t>
      </w:r>
      <w:r w:rsidRPr="007064B7">
        <w:rPr>
          <w:sz w:val="20"/>
          <w:szCs w:val="20"/>
          <w:lang w:val="en"/>
        </w:rPr>
        <w:t>awake, lift (up), raise (again, up), rear up, (a-)rise (again, up), stand, take up.</w:t>
      </w:r>
    </w:p>
    <w:p w:rsidR="00453DA3" w:rsidRDefault="00453DA3" w:rsidP="00453DA3">
      <w:pPr>
        <w:spacing w:after="0" w:line="240" w:lineRule="auto"/>
        <w:rPr>
          <w:sz w:val="20"/>
          <w:szCs w:val="20"/>
        </w:rPr>
      </w:pPr>
    </w:p>
    <w:p w:rsidR="00D27C7D" w:rsidRDefault="00D27C7D" w:rsidP="00453DA3">
      <w:pPr>
        <w:spacing w:after="0" w:line="240" w:lineRule="auto"/>
        <w:rPr>
          <w:sz w:val="20"/>
          <w:szCs w:val="20"/>
        </w:rPr>
      </w:pPr>
    </w:p>
    <w:p w:rsidR="00453DA3" w:rsidRPr="00505D83" w:rsidRDefault="00453DA3" w:rsidP="001925CD">
      <w:pPr>
        <w:shd w:val="clear" w:color="auto" w:fill="F7FBFB"/>
        <w:spacing w:after="0" w:line="240" w:lineRule="auto"/>
        <w:ind w:left="180"/>
        <w:rPr>
          <w:b/>
          <w:bCs/>
          <w:sz w:val="23"/>
          <w:szCs w:val="23"/>
        </w:rPr>
      </w:pPr>
      <w:r w:rsidRPr="00505D83">
        <w:rPr>
          <w:b/>
          <w:bCs/>
          <w:sz w:val="23"/>
          <w:szCs w:val="23"/>
        </w:rPr>
        <w:t xml:space="preserve">James 4:6-8 </w:t>
      </w:r>
      <w:r>
        <w:rPr>
          <w:b/>
          <w:bCs/>
          <w:sz w:val="23"/>
          <w:szCs w:val="23"/>
        </w:rPr>
        <w:t xml:space="preserve"> </w:t>
      </w:r>
    </w:p>
    <w:p w:rsidR="00453DA3" w:rsidRPr="00505D83" w:rsidRDefault="00453DA3" w:rsidP="001925CD">
      <w:pPr>
        <w:shd w:val="clear" w:color="auto" w:fill="F7FBFB"/>
        <w:spacing w:after="0" w:line="240" w:lineRule="auto"/>
        <w:ind w:left="180"/>
        <w:rPr>
          <w:sz w:val="23"/>
          <w:szCs w:val="23"/>
        </w:rPr>
      </w:pPr>
      <w:r>
        <w:rPr>
          <w:sz w:val="23"/>
          <w:szCs w:val="23"/>
        </w:rPr>
        <w:t>“</w:t>
      </w:r>
      <w:r w:rsidRPr="00505D83">
        <w:rPr>
          <w:sz w:val="23"/>
          <w:szCs w:val="23"/>
        </w:rPr>
        <w:t xml:space="preserve">But he giveth more </w:t>
      </w:r>
      <w:r w:rsidRPr="00A01E41">
        <w:rPr>
          <w:color w:val="0000FF"/>
          <w:sz w:val="23"/>
          <w:szCs w:val="23"/>
        </w:rPr>
        <w:t>grace</w:t>
      </w:r>
      <w:r w:rsidRPr="00505D83">
        <w:rPr>
          <w:sz w:val="23"/>
          <w:szCs w:val="23"/>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5485</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Wherefore he saith, God </w:t>
      </w:r>
      <w:r w:rsidRPr="00B56A60">
        <w:rPr>
          <w:color w:val="C00000"/>
          <w:sz w:val="23"/>
          <w:szCs w:val="23"/>
        </w:rPr>
        <w:t>resisteth</w:t>
      </w:r>
      <w:r>
        <w:rPr>
          <w:color w:val="C00000"/>
          <w:sz w:val="23"/>
          <w:szCs w:val="23"/>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498</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B56A60">
        <w:rPr>
          <w:color w:val="C00000"/>
          <w:sz w:val="23"/>
          <w:szCs w:val="23"/>
        </w:rPr>
        <w:t>the</w:t>
      </w:r>
      <w:r w:rsidRPr="00505D83">
        <w:rPr>
          <w:sz w:val="23"/>
          <w:szCs w:val="23"/>
        </w:rPr>
        <w:t xml:space="preserve"> </w:t>
      </w:r>
      <w:r w:rsidRPr="00B56A60">
        <w:rPr>
          <w:color w:val="C00000"/>
          <w:sz w:val="23"/>
          <w:szCs w:val="23"/>
        </w:rPr>
        <w:t>proud</w:t>
      </w:r>
      <w:r w:rsidRPr="00505D83">
        <w:rPr>
          <w:sz w:val="23"/>
          <w:szCs w:val="23"/>
        </w:rPr>
        <w:t>,</w:t>
      </w:r>
      <w:r w:rsidRPr="00B56A60">
        <w:rPr>
          <w:rFonts w:eastAsia="Calibri" w:cs="Arial"/>
          <w:color w:val="000000" w:themeColor="text1"/>
          <w:sz w:val="23"/>
          <w:szCs w:val="23"/>
          <w:vertAlign w:val="superscript"/>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5244</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but giveth </w:t>
      </w:r>
      <w:r w:rsidRPr="00B56A60">
        <w:rPr>
          <w:color w:val="C00000"/>
          <w:sz w:val="23"/>
          <w:szCs w:val="23"/>
        </w:rPr>
        <w:t xml:space="preserve">grace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5485</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unto the </w:t>
      </w:r>
      <w:r w:rsidRPr="00B56A60">
        <w:rPr>
          <w:color w:val="C00000"/>
          <w:sz w:val="23"/>
          <w:szCs w:val="23"/>
        </w:rPr>
        <w:t>humble</w:t>
      </w:r>
      <w:r w:rsidRPr="00505D83">
        <w:rPr>
          <w:sz w:val="23"/>
          <w:szCs w:val="23"/>
        </w:rPr>
        <w:t>.</w:t>
      </w:r>
      <w:r w:rsidRPr="00B56A60">
        <w:rPr>
          <w:rFonts w:eastAsia="Calibri" w:cs="Arial"/>
          <w:color w:val="000000" w:themeColor="text1"/>
          <w:sz w:val="23"/>
          <w:szCs w:val="23"/>
          <w:vertAlign w:val="superscript"/>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5011</w:t>
      </w:r>
      <w:r w:rsidRPr="00C03A29">
        <w:rPr>
          <w:rFonts w:eastAsia="Calibri" w:cs="Arial"/>
          <w:color w:val="000000" w:themeColor="text1"/>
          <w:sz w:val="23"/>
          <w:szCs w:val="23"/>
          <w:vertAlign w:val="superscript"/>
        </w:rPr>
        <w:t>)</w:t>
      </w:r>
    </w:p>
    <w:p w:rsidR="00453DA3" w:rsidRPr="00505D83" w:rsidRDefault="00453DA3" w:rsidP="001925CD">
      <w:pPr>
        <w:shd w:val="clear" w:color="auto" w:fill="F7FBFB"/>
        <w:spacing w:after="0" w:line="240" w:lineRule="auto"/>
        <w:ind w:left="180"/>
        <w:rPr>
          <w:sz w:val="23"/>
          <w:szCs w:val="23"/>
        </w:rPr>
      </w:pPr>
      <w:r w:rsidRPr="00505D83">
        <w:rPr>
          <w:sz w:val="23"/>
          <w:szCs w:val="23"/>
          <w:vertAlign w:val="superscript"/>
        </w:rPr>
        <w:t>7 </w:t>
      </w:r>
      <w:r w:rsidRPr="00B56A60">
        <w:rPr>
          <w:color w:val="C00000"/>
          <w:sz w:val="23"/>
          <w:szCs w:val="23"/>
        </w:rPr>
        <w:t xml:space="preserve">Submit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5293</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yourselves therefore to God. </w:t>
      </w:r>
      <w:r w:rsidRPr="00B56A60">
        <w:rPr>
          <w:color w:val="C00000"/>
          <w:sz w:val="23"/>
          <w:szCs w:val="23"/>
        </w:rPr>
        <w:t xml:space="preserve">Resist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436</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the </w:t>
      </w:r>
      <w:r w:rsidRPr="00A01E41">
        <w:rPr>
          <w:color w:val="0000FF"/>
          <w:sz w:val="23"/>
          <w:szCs w:val="23"/>
        </w:rPr>
        <w:t>devil</w:t>
      </w:r>
      <w:r w:rsidRPr="00505D83">
        <w:rPr>
          <w:sz w:val="23"/>
          <w:szCs w:val="23"/>
        </w:rPr>
        <w:t>,</w:t>
      </w:r>
      <w:r w:rsidR="00A01E41" w:rsidRPr="00A01E41">
        <w:rPr>
          <w:rFonts w:eastAsia="Calibri" w:cs="Arial"/>
          <w:color w:val="000000" w:themeColor="text1"/>
          <w:sz w:val="23"/>
          <w:szCs w:val="23"/>
          <w:vertAlign w:val="superscript"/>
        </w:rPr>
        <w:t xml:space="preserve"> </w:t>
      </w:r>
      <w:r w:rsidR="00A01E41" w:rsidRPr="00C03A29">
        <w:rPr>
          <w:rFonts w:eastAsia="Calibri" w:cs="Arial"/>
          <w:color w:val="000000" w:themeColor="text1"/>
          <w:sz w:val="23"/>
          <w:szCs w:val="23"/>
          <w:vertAlign w:val="superscript"/>
        </w:rPr>
        <w:t>(</w:t>
      </w:r>
      <w:r w:rsidR="00A01E41">
        <w:rPr>
          <w:rFonts w:eastAsia="Calibri" w:cs="Arial"/>
          <w:color w:val="000000" w:themeColor="text1"/>
          <w:sz w:val="23"/>
          <w:szCs w:val="23"/>
          <w:vertAlign w:val="superscript"/>
        </w:rPr>
        <w:t>1228</w:t>
      </w:r>
      <w:r w:rsidR="00A01E41" w:rsidRPr="00C03A29">
        <w:rPr>
          <w:rFonts w:eastAsia="Calibri" w:cs="Arial"/>
          <w:color w:val="000000" w:themeColor="text1"/>
          <w:sz w:val="23"/>
          <w:szCs w:val="23"/>
          <w:vertAlign w:val="superscript"/>
        </w:rPr>
        <w:t>)</w:t>
      </w:r>
      <w:r w:rsidR="00A01E41" w:rsidRPr="00C03A29">
        <w:rPr>
          <w:rFonts w:eastAsia="Calibri" w:cs="Arial"/>
          <w:color w:val="000000" w:themeColor="text1"/>
          <w:sz w:val="23"/>
          <w:szCs w:val="23"/>
        </w:rPr>
        <w:t xml:space="preserve"> </w:t>
      </w:r>
      <w:r w:rsidR="00A01E41" w:rsidRPr="00505D83">
        <w:rPr>
          <w:sz w:val="23"/>
          <w:szCs w:val="23"/>
        </w:rPr>
        <w:t>and</w:t>
      </w:r>
      <w:r w:rsidRPr="00505D83">
        <w:rPr>
          <w:sz w:val="23"/>
          <w:szCs w:val="23"/>
        </w:rPr>
        <w:t xml:space="preserve"> he will </w:t>
      </w:r>
      <w:r w:rsidRPr="00E31E26">
        <w:rPr>
          <w:color w:val="000000" w:themeColor="text1"/>
          <w:sz w:val="23"/>
          <w:szCs w:val="23"/>
        </w:rPr>
        <w:t xml:space="preserve">flee </w:t>
      </w:r>
      <w:r w:rsidRPr="00505D83">
        <w:rPr>
          <w:sz w:val="23"/>
          <w:szCs w:val="23"/>
        </w:rPr>
        <w:t>from you.</w:t>
      </w:r>
    </w:p>
    <w:p w:rsidR="00453DA3" w:rsidRDefault="00453DA3" w:rsidP="001925CD">
      <w:pPr>
        <w:shd w:val="clear" w:color="auto" w:fill="F7FBFB"/>
        <w:spacing w:after="0" w:line="240" w:lineRule="auto"/>
        <w:ind w:left="180"/>
        <w:rPr>
          <w:rFonts w:eastAsia="Calibri" w:cs="Arial"/>
          <w:color w:val="000000" w:themeColor="text1"/>
          <w:sz w:val="23"/>
          <w:szCs w:val="23"/>
          <w:vertAlign w:val="superscript"/>
        </w:rPr>
      </w:pPr>
      <w:r w:rsidRPr="009276D4">
        <w:rPr>
          <w:color w:val="000000" w:themeColor="text1"/>
          <w:sz w:val="23"/>
          <w:szCs w:val="23"/>
          <w:vertAlign w:val="superscript"/>
        </w:rPr>
        <w:t>8 </w:t>
      </w:r>
      <w:r w:rsidRPr="00B56A60">
        <w:rPr>
          <w:color w:val="C00000"/>
          <w:sz w:val="23"/>
          <w:szCs w:val="23"/>
        </w:rPr>
        <w:t xml:space="preserve">Draw nigh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1448</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to God, and he will </w:t>
      </w:r>
      <w:r w:rsidRPr="00B56A60">
        <w:rPr>
          <w:color w:val="C00000"/>
          <w:sz w:val="23"/>
          <w:szCs w:val="23"/>
        </w:rPr>
        <w:t xml:space="preserve">draw nigh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1448</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to you. Cleanse your hands, ye sinners; and </w:t>
      </w:r>
      <w:r w:rsidRPr="00E31E26">
        <w:rPr>
          <w:color w:val="C00000"/>
          <w:sz w:val="23"/>
          <w:szCs w:val="23"/>
        </w:rPr>
        <w:t xml:space="preserve">purify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48</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your hearts, ye </w:t>
      </w:r>
      <w:r w:rsidRPr="00B56A60">
        <w:rPr>
          <w:color w:val="C00000"/>
          <w:sz w:val="23"/>
          <w:szCs w:val="23"/>
        </w:rPr>
        <w:t>double minded</w:t>
      </w:r>
      <w:r w:rsidRPr="00505D83">
        <w:rPr>
          <w:sz w:val="23"/>
          <w:szCs w:val="23"/>
        </w:rPr>
        <w:t>.</w:t>
      </w:r>
      <w:r>
        <w:rPr>
          <w:sz w:val="23"/>
          <w:szCs w:val="23"/>
        </w:rPr>
        <w:t>”</w:t>
      </w:r>
      <w:r w:rsidRPr="00E31E26">
        <w:rPr>
          <w:rFonts w:eastAsia="Calibri" w:cs="Arial"/>
          <w:color w:val="000000" w:themeColor="text1"/>
          <w:sz w:val="23"/>
          <w:szCs w:val="23"/>
          <w:vertAlign w:val="superscript"/>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1374</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 xml:space="preserve"> </w:t>
      </w:r>
      <w:r w:rsidRPr="00702AEA">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(KJV)</w:t>
      </w:r>
    </w:p>
    <w:p w:rsidR="00453DA3" w:rsidRDefault="00453DA3" w:rsidP="00453DA3">
      <w:pPr>
        <w:spacing w:after="0" w:line="240" w:lineRule="auto"/>
        <w:rPr>
          <w:rFonts w:eastAsia="Calibri" w:cs="Arial"/>
          <w:color w:val="000000" w:themeColor="text1"/>
          <w:sz w:val="23"/>
          <w:szCs w:val="23"/>
          <w:vertAlign w:val="superscript"/>
        </w:rPr>
      </w:pPr>
    </w:p>
    <w:p w:rsidR="00453DA3" w:rsidRPr="009276D4" w:rsidRDefault="00453DA3" w:rsidP="005865F7">
      <w:pPr>
        <w:shd w:val="clear" w:color="auto" w:fill="FFFFF0"/>
        <w:spacing w:after="0" w:line="240" w:lineRule="auto"/>
        <w:ind w:left="360"/>
        <w:rPr>
          <w:rFonts w:eastAsia="Calibri" w:cs="Arial"/>
          <w:b/>
          <w:bCs/>
          <w:color w:val="000000" w:themeColor="text1"/>
          <w:sz w:val="20"/>
          <w:szCs w:val="20"/>
        </w:rPr>
      </w:pPr>
      <w:r w:rsidRPr="009276D4">
        <w:rPr>
          <w:b/>
          <w:bCs/>
          <w:color w:val="C00000"/>
          <w:sz w:val="20"/>
          <w:szCs w:val="20"/>
        </w:rPr>
        <w:t>Double Minded</w:t>
      </w:r>
      <w:r w:rsidRPr="009276D4">
        <w:rPr>
          <w:b/>
          <w:bCs/>
          <w:sz w:val="20"/>
          <w:szCs w:val="20"/>
        </w:rPr>
        <w:t xml:space="preserve"> </w:t>
      </w:r>
      <w:r w:rsidRPr="009276D4">
        <w:rPr>
          <w:rFonts w:eastAsia="Calibri" w:cs="Arial"/>
          <w:b/>
          <w:bCs/>
          <w:color w:val="000000" w:themeColor="text1"/>
          <w:sz w:val="20"/>
          <w:szCs w:val="20"/>
        </w:rPr>
        <w:t xml:space="preserve">1374 </w:t>
      </w:r>
      <w:r w:rsidRPr="009276D4">
        <w:rPr>
          <w:rFonts w:ascii="Calibri" w:eastAsia="Calibri" w:hAnsi="Calibri" w:cs="Arial"/>
          <w:sz w:val="20"/>
          <w:szCs w:val="20"/>
        </w:rPr>
        <w:t xml:space="preserve">– </w:t>
      </w:r>
      <w:r w:rsidRPr="009276D4">
        <w:rPr>
          <w:rFonts w:ascii="Calibri" w:eastAsia="Calibri" w:hAnsi="Calibri" w:cs="Arial"/>
          <w:b/>
          <w:bCs/>
          <w:sz w:val="20"/>
          <w:szCs w:val="20"/>
          <w:lang w:val="en"/>
        </w:rPr>
        <w:t>δίψυχος</w:t>
      </w:r>
      <w:r w:rsidRPr="009276D4">
        <w:rPr>
          <w:rFonts w:ascii="Calibri" w:eastAsia="Calibri" w:hAnsi="Calibri" w:cs="Arial"/>
          <w:sz w:val="20"/>
          <w:szCs w:val="20"/>
          <w:lang w:val="en"/>
        </w:rPr>
        <w:t xml:space="preserve"> </w:t>
      </w:r>
      <w:r w:rsidRPr="009276D4">
        <w:rPr>
          <w:rFonts w:ascii="Calibri" w:eastAsia="Calibri" w:hAnsi="Calibri" w:cs="Arial"/>
          <w:b/>
          <w:bCs/>
          <w:sz w:val="20"/>
          <w:szCs w:val="20"/>
          <w:lang w:val="en"/>
        </w:rPr>
        <w:t>dípsychos,</w:t>
      </w:r>
      <w:r w:rsidRPr="009276D4">
        <w:rPr>
          <w:rFonts w:ascii="Calibri" w:eastAsia="Calibri" w:hAnsi="Calibri" w:cs="Arial"/>
          <w:sz w:val="20"/>
          <w:szCs w:val="20"/>
          <w:lang w:val="en"/>
        </w:rPr>
        <w:t xml:space="preserve"> dip'-soo-khos; from 1364 and 5590; </w:t>
      </w:r>
      <w:r w:rsidRPr="0001541F">
        <w:rPr>
          <w:rFonts w:ascii="Calibri" w:eastAsia="Calibri" w:hAnsi="Calibri" w:cs="Arial"/>
          <w:color w:val="C00000"/>
          <w:sz w:val="20"/>
          <w:szCs w:val="20"/>
          <w:lang w:val="en"/>
        </w:rPr>
        <w:t>two-spirited</w:t>
      </w:r>
      <w:r w:rsidRPr="009276D4">
        <w:rPr>
          <w:rFonts w:ascii="Calibri" w:eastAsia="Calibri" w:hAnsi="Calibri" w:cs="Arial"/>
          <w:sz w:val="20"/>
          <w:szCs w:val="20"/>
          <w:lang w:val="en"/>
        </w:rPr>
        <w:t xml:space="preserve">, i.e. </w:t>
      </w:r>
      <w:r w:rsidRPr="0001541F">
        <w:rPr>
          <w:rFonts w:ascii="Calibri" w:eastAsia="Calibri" w:hAnsi="Calibri" w:cs="Arial"/>
          <w:color w:val="C00000"/>
          <w:sz w:val="20"/>
          <w:szCs w:val="20"/>
          <w:lang w:val="en"/>
        </w:rPr>
        <w:t xml:space="preserve">vacillating </w:t>
      </w:r>
      <w:r w:rsidRPr="009276D4">
        <w:rPr>
          <w:rFonts w:ascii="Calibri" w:eastAsia="Calibri" w:hAnsi="Calibri" w:cs="Arial"/>
          <w:sz w:val="20"/>
          <w:szCs w:val="20"/>
          <w:lang w:val="en"/>
        </w:rPr>
        <w:t>(</w:t>
      </w:r>
      <w:r w:rsidRPr="0001541F">
        <w:rPr>
          <w:rFonts w:ascii="Calibri" w:eastAsia="Calibri" w:hAnsi="Calibri" w:cs="Arial"/>
          <w:color w:val="C00000"/>
          <w:sz w:val="20"/>
          <w:szCs w:val="20"/>
          <w:lang w:val="en"/>
        </w:rPr>
        <w:t>in opinion or purpose</w:t>
      </w:r>
      <w:r w:rsidRPr="009276D4">
        <w:rPr>
          <w:rFonts w:ascii="Calibri" w:eastAsia="Calibri" w:hAnsi="Calibri" w:cs="Arial"/>
          <w:sz w:val="20"/>
          <w:szCs w:val="20"/>
          <w:lang w:val="en"/>
        </w:rPr>
        <w:t>):—</w:t>
      </w:r>
      <w:r w:rsidRPr="00702AEA">
        <w:rPr>
          <w:sz w:val="20"/>
          <w:szCs w:val="20"/>
        </w:rPr>
        <w:t xml:space="preserve"> </w:t>
      </w:r>
      <w:r w:rsidRPr="00E67E22">
        <w:rPr>
          <w:sz w:val="20"/>
          <w:szCs w:val="20"/>
        </w:rPr>
        <w:t>(Translated in King James Version as)</w:t>
      </w:r>
      <w:r>
        <w:rPr>
          <w:sz w:val="20"/>
          <w:szCs w:val="20"/>
        </w:rPr>
        <w:t xml:space="preserve"> </w:t>
      </w:r>
      <w:r w:rsidRPr="009276D4">
        <w:rPr>
          <w:rFonts w:ascii="Calibri" w:eastAsia="Calibri" w:hAnsi="Calibri" w:cs="Arial"/>
          <w:sz w:val="20"/>
          <w:szCs w:val="20"/>
          <w:lang w:val="en"/>
        </w:rPr>
        <w:t>double minded.</w:t>
      </w:r>
    </w:p>
    <w:p w:rsidR="00453DA3" w:rsidRPr="00401D13" w:rsidRDefault="00453DA3" w:rsidP="001925CD">
      <w:pPr>
        <w:spacing w:after="0" w:line="240" w:lineRule="auto"/>
        <w:ind w:left="360"/>
        <w:rPr>
          <w:b/>
          <w:bCs/>
          <w:color w:val="C00000"/>
          <w:sz w:val="16"/>
          <w:szCs w:val="16"/>
        </w:rPr>
      </w:pPr>
    </w:p>
    <w:p w:rsidR="00453DA3" w:rsidRPr="009276D4" w:rsidRDefault="00453DA3" w:rsidP="001925CD">
      <w:pPr>
        <w:spacing w:after="0" w:line="240" w:lineRule="auto"/>
        <w:ind w:left="360"/>
        <w:rPr>
          <w:b/>
          <w:bCs/>
          <w:sz w:val="20"/>
          <w:szCs w:val="20"/>
        </w:rPr>
      </w:pPr>
      <w:r w:rsidRPr="00FB772F">
        <w:rPr>
          <w:b/>
          <w:bCs/>
          <w:color w:val="C00000"/>
          <w:sz w:val="20"/>
          <w:szCs w:val="20"/>
          <w:shd w:val="clear" w:color="auto" w:fill="FFFFF0"/>
        </w:rPr>
        <w:t xml:space="preserve">Draw Nigh </w:t>
      </w:r>
      <w:r w:rsidRPr="00FB772F">
        <w:rPr>
          <w:rFonts w:eastAsia="Calibri" w:cs="Arial"/>
          <w:b/>
          <w:bCs/>
          <w:color w:val="000000" w:themeColor="text1"/>
          <w:sz w:val="20"/>
          <w:szCs w:val="20"/>
          <w:shd w:val="clear" w:color="auto" w:fill="FFFFF0"/>
        </w:rPr>
        <w:t xml:space="preserve">1448 </w:t>
      </w:r>
      <w:r w:rsidRPr="00FB772F">
        <w:rPr>
          <w:rFonts w:ascii="Calibri" w:eastAsia="Calibri" w:hAnsi="Calibri" w:cs="Arial"/>
          <w:sz w:val="20"/>
          <w:szCs w:val="20"/>
          <w:shd w:val="clear" w:color="auto" w:fill="FFFFF0"/>
        </w:rPr>
        <w:t xml:space="preserve">– </w:t>
      </w:r>
      <w:r w:rsidRPr="00FB772F">
        <w:rPr>
          <w:rFonts w:ascii="Calibri" w:eastAsia="Calibri" w:hAnsi="Calibri" w:cs="Arial"/>
          <w:b/>
          <w:bCs/>
          <w:sz w:val="20"/>
          <w:szCs w:val="20"/>
          <w:shd w:val="clear" w:color="auto" w:fill="FFFFF0"/>
          <w:lang w:val="en"/>
        </w:rPr>
        <w:t>ἐγγίζω</w:t>
      </w:r>
      <w:r w:rsidRPr="00FB772F">
        <w:rPr>
          <w:rFonts w:ascii="Calibri" w:eastAsia="Calibri" w:hAnsi="Calibri" w:cs="Arial"/>
          <w:sz w:val="20"/>
          <w:szCs w:val="20"/>
          <w:shd w:val="clear" w:color="auto" w:fill="FFFFF0"/>
          <w:lang w:val="en"/>
        </w:rPr>
        <w:t xml:space="preserve"> </w:t>
      </w:r>
      <w:r w:rsidRPr="00FB772F">
        <w:rPr>
          <w:rFonts w:ascii="Calibri" w:eastAsia="Calibri" w:hAnsi="Calibri" w:cs="Arial"/>
          <w:b/>
          <w:bCs/>
          <w:sz w:val="20"/>
          <w:szCs w:val="20"/>
          <w:shd w:val="clear" w:color="auto" w:fill="FFFFF0"/>
          <w:lang w:val="en"/>
        </w:rPr>
        <w:t>engízō,</w:t>
      </w:r>
      <w:r w:rsidRPr="00FB772F">
        <w:rPr>
          <w:rFonts w:ascii="Calibri" w:eastAsia="Calibri" w:hAnsi="Calibri" w:cs="Arial"/>
          <w:sz w:val="20"/>
          <w:szCs w:val="20"/>
          <w:shd w:val="clear" w:color="auto" w:fill="FFFFF0"/>
          <w:lang w:val="en"/>
        </w:rPr>
        <w:t xml:space="preserve"> eng-id'-zo; from 1451; </w:t>
      </w:r>
      <w:r w:rsidRPr="00FB772F">
        <w:rPr>
          <w:rFonts w:ascii="Calibri" w:eastAsia="Calibri" w:hAnsi="Calibri" w:cs="Arial"/>
          <w:color w:val="C00000"/>
          <w:sz w:val="20"/>
          <w:szCs w:val="20"/>
          <w:shd w:val="clear" w:color="auto" w:fill="FFFFF0"/>
          <w:lang w:val="en"/>
        </w:rPr>
        <w:t>to make near</w:t>
      </w:r>
      <w:r w:rsidRPr="00FB772F">
        <w:rPr>
          <w:rFonts w:ascii="Calibri" w:eastAsia="Calibri" w:hAnsi="Calibri" w:cs="Arial"/>
          <w:sz w:val="20"/>
          <w:szCs w:val="20"/>
          <w:shd w:val="clear" w:color="auto" w:fill="FFFFF0"/>
          <w:lang w:val="en"/>
        </w:rPr>
        <w:t xml:space="preserve">, i.e. (reflexively) </w:t>
      </w:r>
      <w:r w:rsidRPr="00FB772F">
        <w:rPr>
          <w:rFonts w:ascii="Calibri" w:eastAsia="Calibri" w:hAnsi="Calibri" w:cs="Arial"/>
          <w:color w:val="C00000"/>
          <w:sz w:val="20"/>
          <w:szCs w:val="20"/>
          <w:shd w:val="clear" w:color="auto" w:fill="FFFFF0"/>
          <w:lang w:val="en"/>
        </w:rPr>
        <w:t>approach</w:t>
      </w:r>
      <w:r w:rsidRPr="00FB772F">
        <w:rPr>
          <w:rFonts w:ascii="Calibri" w:eastAsia="Calibri" w:hAnsi="Calibri" w:cs="Arial"/>
          <w:sz w:val="20"/>
          <w:szCs w:val="20"/>
          <w:shd w:val="clear" w:color="auto" w:fill="FFFFF0"/>
          <w:lang w:val="en"/>
        </w:rPr>
        <w:t>: —</w:t>
      </w:r>
      <w:r w:rsidRPr="00FB772F">
        <w:rPr>
          <w:sz w:val="20"/>
          <w:szCs w:val="20"/>
          <w:shd w:val="clear" w:color="auto" w:fill="FFFFF0"/>
        </w:rPr>
        <w:t xml:space="preserve"> (Translated in King James Version as) </w:t>
      </w:r>
      <w:r w:rsidRPr="00FB772F">
        <w:rPr>
          <w:rFonts w:ascii="Calibri" w:eastAsia="Calibri" w:hAnsi="Calibri" w:cs="Arial"/>
          <w:sz w:val="20"/>
          <w:szCs w:val="20"/>
          <w:shd w:val="clear" w:color="auto" w:fill="FFFFF0"/>
          <w:lang w:val="en"/>
        </w:rPr>
        <w:t>approach, be at hand, come (draw) near, be (come, draw) nigh.</w:t>
      </w:r>
    </w:p>
    <w:p w:rsidR="00453DA3" w:rsidRDefault="00453DA3" w:rsidP="001925CD">
      <w:pPr>
        <w:spacing w:after="0" w:line="240" w:lineRule="auto"/>
        <w:ind w:left="360"/>
        <w:rPr>
          <w:b/>
          <w:bCs/>
          <w:sz w:val="16"/>
          <w:szCs w:val="16"/>
        </w:rPr>
      </w:pPr>
    </w:p>
    <w:p w:rsidR="00D27C7D" w:rsidRPr="00401D13" w:rsidRDefault="00D27C7D" w:rsidP="001925CD">
      <w:pPr>
        <w:spacing w:after="0" w:line="240" w:lineRule="auto"/>
        <w:ind w:left="360"/>
        <w:rPr>
          <w:b/>
          <w:bCs/>
          <w:sz w:val="16"/>
          <w:szCs w:val="16"/>
        </w:rPr>
      </w:pPr>
    </w:p>
    <w:p w:rsidR="00453DA3" w:rsidRPr="00401D13" w:rsidRDefault="00453DA3" w:rsidP="001925CD">
      <w:pPr>
        <w:spacing w:after="0" w:line="240" w:lineRule="auto"/>
        <w:ind w:left="360"/>
        <w:rPr>
          <w:b/>
          <w:bCs/>
          <w:sz w:val="16"/>
          <w:szCs w:val="16"/>
        </w:rPr>
      </w:pPr>
    </w:p>
    <w:p w:rsidR="00453DA3" w:rsidRPr="009276D4" w:rsidRDefault="00453DA3" w:rsidP="005865F7">
      <w:pPr>
        <w:shd w:val="clear" w:color="auto" w:fill="FFFFF0"/>
        <w:spacing w:after="0" w:line="240" w:lineRule="auto"/>
        <w:ind w:left="360"/>
        <w:rPr>
          <w:b/>
          <w:bCs/>
          <w:sz w:val="20"/>
          <w:szCs w:val="20"/>
        </w:rPr>
      </w:pPr>
      <w:r w:rsidRPr="009276D4">
        <w:rPr>
          <w:b/>
          <w:bCs/>
          <w:color w:val="C00000"/>
          <w:sz w:val="20"/>
          <w:szCs w:val="20"/>
        </w:rPr>
        <w:lastRenderedPageBreak/>
        <w:t>Humble</w:t>
      </w:r>
      <w:r w:rsidRPr="009276D4">
        <w:rPr>
          <w:b/>
          <w:bCs/>
          <w:sz w:val="20"/>
          <w:szCs w:val="20"/>
        </w:rPr>
        <w:t xml:space="preserve"> </w:t>
      </w:r>
      <w:r w:rsidRPr="009276D4">
        <w:rPr>
          <w:rFonts w:eastAsia="Calibri" w:cs="Arial"/>
          <w:b/>
          <w:bCs/>
          <w:color w:val="000000" w:themeColor="text1"/>
          <w:sz w:val="20"/>
          <w:szCs w:val="20"/>
        </w:rPr>
        <w:t xml:space="preserve">5011 </w:t>
      </w:r>
      <w:r w:rsidRPr="009276D4">
        <w:rPr>
          <w:rFonts w:ascii="Calibri" w:eastAsia="Calibri" w:hAnsi="Calibri" w:cs="Arial"/>
          <w:sz w:val="20"/>
          <w:szCs w:val="20"/>
        </w:rPr>
        <w:t xml:space="preserve">– </w:t>
      </w:r>
      <w:r w:rsidRPr="009276D4">
        <w:rPr>
          <w:rFonts w:ascii="Calibri" w:eastAsia="Calibri" w:hAnsi="Calibri" w:cs="Arial"/>
          <w:b/>
          <w:bCs/>
          <w:sz w:val="20"/>
          <w:szCs w:val="20"/>
          <w:lang w:val="en"/>
        </w:rPr>
        <w:t>ταπεινός</w:t>
      </w:r>
      <w:r w:rsidRPr="009276D4">
        <w:rPr>
          <w:rFonts w:ascii="Calibri" w:eastAsia="Calibri" w:hAnsi="Calibri" w:cs="Arial"/>
          <w:sz w:val="20"/>
          <w:szCs w:val="20"/>
          <w:lang w:val="en"/>
        </w:rPr>
        <w:t xml:space="preserve"> </w:t>
      </w:r>
      <w:r w:rsidRPr="009276D4">
        <w:rPr>
          <w:rFonts w:ascii="Calibri" w:eastAsia="Calibri" w:hAnsi="Calibri" w:cs="Arial"/>
          <w:b/>
          <w:bCs/>
          <w:sz w:val="20"/>
          <w:szCs w:val="20"/>
          <w:lang w:val="en"/>
        </w:rPr>
        <w:t>tapeinós,</w:t>
      </w:r>
      <w:r w:rsidRPr="009276D4">
        <w:rPr>
          <w:rFonts w:ascii="Calibri" w:eastAsia="Calibri" w:hAnsi="Calibri" w:cs="Arial"/>
          <w:sz w:val="20"/>
          <w:szCs w:val="20"/>
          <w:lang w:val="en"/>
        </w:rPr>
        <w:t xml:space="preserve"> tap-i-nos'; of uncertain derivation; </w:t>
      </w:r>
      <w:r w:rsidRPr="0001541F">
        <w:rPr>
          <w:rFonts w:ascii="Calibri" w:eastAsia="Calibri" w:hAnsi="Calibri" w:cs="Arial"/>
          <w:color w:val="C00000"/>
          <w:sz w:val="20"/>
          <w:szCs w:val="20"/>
          <w:lang w:val="en"/>
        </w:rPr>
        <w:t>depressed</w:t>
      </w:r>
      <w:r w:rsidRPr="009276D4">
        <w:rPr>
          <w:rFonts w:ascii="Calibri" w:eastAsia="Calibri" w:hAnsi="Calibri" w:cs="Arial"/>
          <w:sz w:val="20"/>
          <w:szCs w:val="20"/>
          <w:lang w:val="en"/>
        </w:rPr>
        <w:t xml:space="preserve">, i.e. (figuratively) </w:t>
      </w:r>
      <w:r w:rsidRPr="0001541F">
        <w:rPr>
          <w:rFonts w:ascii="Calibri" w:eastAsia="Calibri" w:hAnsi="Calibri" w:cs="Arial"/>
          <w:color w:val="C00000"/>
          <w:sz w:val="20"/>
          <w:szCs w:val="20"/>
          <w:lang w:val="en"/>
        </w:rPr>
        <w:t xml:space="preserve">humiliated </w:t>
      </w:r>
      <w:r w:rsidRPr="009276D4">
        <w:rPr>
          <w:rFonts w:ascii="Calibri" w:eastAsia="Calibri" w:hAnsi="Calibri" w:cs="Arial"/>
          <w:sz w:val="20"/>
          <w:szCs w:val="20"/>
          <w:lang w:val="en"/>
        </w:rPr>
        <w:t>(</w:t>
      </w:r>
      <w:r w:rsidRPr="0001541F">
        <w:rPr>
          <w:rFonts w:ascii="Calibri" w:eastAsia="Calibri" w:hAnsi="Calibri" w:cs="Arial"/>
          <w:color w:val="C00000"/>
          <w:sz w:val="20"/>
          <w:szCs w:val="20"/>
          <w:lang w:val="en"/>
        </w:rPr>
        <w:t>in circumstances or disposition</w:t>
      </w:r>
      <w:r w:rsidRPr="009276D4">
        <w:rPr>
          <w:rFonts w:ascii="Calibri" w:eastAsia="Calibri" w:hAnsi="Calibri" w:cs="Arial"/>
          <w:sz w:val="20"/>
          <w:szCs w:val="20"/>
          <w:lang w:val="en"/>
        </w:rPr>
        <w:t>):—</w:t>
      </w:r>
      <w:r w:rsidRPr="00702AEA">
        <w:rPr>
          <w:sz w:val="20"/>
          <w:szCs w:val="20"/>
        </w:rPr>
        <w:t xml:space="preserve"> </w:t>
      </w:r>
      <w:r w:rsidRPr="00E67E22">
        <w:rPr>
          <w:sz w:val="20"/>
          <w:szCs w:val="20"/>
        </w:rPr>
        <w:t>(Translated in King James Version as)</w:t>
      </w:r>
      <w:r>
        <w:rPr>
          <w:sz w:val="20"/>
          <w:szCs w:val="20"/>
        </w:rPr>
        <w:t xml:space="preserve"> </w:t>
      </w:r>
      <w:r w:rsidRPr="009276D4">
        <w:rPr>
          <w:rFonts w:ascii="Calibri" w:eastAsia="Calibri" w:hAnsi="Calibri" w:cs="Arial"/>
          <w:sz w:val="20"/>
          <w:szCs w:val="20"/>
          <w:lang w:val="en"/>
        </w:rPr>
        <w:t>base, cast down, humble, of low degree (estate), lowly.</w:t>
      </w:r>
    </w:p>
    <w:p w:rsidR="00453DA3" w:rsidRPr="00401D13" w:rsidRDefault="00453DA3" w:rsidP="001925CD">
      <w:pPr>
        <w:spacing w:after="0" w:line="240" w:lineRule="auto"/>
        <w:ind w:left="360"/>
        <w:rPr>
          <w:b/>
          <w:bCs/>
          <w:sz w:val="16"/>
          <w:szCs w:val="16"/>
        </w:rPr>
      </w:pPr>
    </w:p>
    <w:p w:rsidR="00453DA3" w:rsidRPr="00882C88" w:rsidRDefault="00453DA3" w:rsidP="005865F7">
      <w:pPr>
        <w:shd w:val="clear" w:color="auto" w:fill="FFFFF0"/>
        <w:spacing w:after="0" w:line="240" w:lineRule="auto"/>
        <w:ind w:left="360"/>
        <w:rPr>
          <w:b/>
          <w:bCs/>
          <w:sz w:val="20"/>
          <w:szCs w:val="20"/>
        </w:rPr>
      </w:pPr>
      <w:r w:rsidRPr="00882C88">
        <w:rPr>
          <w:b/>
          <w:bCs/>
          <w:color w:val="C00000"/>
          <w:sz w:val="20"/>
          <w:szCs w:val="20"/>
        </w:rPr>
        <w:t>Proud</w:t>
      </w:r>
      <w:r w:rsidRPr="00882C88">
        <w:rPr>
          <w:b/>
          <w:bCs/>
          <w:sz w:val="20"/>
          <w:szCs w:val="20"/>
        </w:rPr>
        <w:t xml:space="preserve"> </w:t>
      </w:r>
      <w:r w:rsidRPr="00882C88">
        <w:rPr>
          <w:rFonts w:eastAsia="Calibri" w:cs="Arial"/>
          <w:b/>
          <w:bCs/>
          <w:color w:val="000000" w:themeColor="text1"/>
          <w:sz w:val="20"/>
          <w:szCs w:val="20"/>
        </w:rPr>
        <w:t>5244</w:t>
      </w:r>
      <w:r w:rsidRPr="00882C88">
        <w:rPr>
          <w:b/>
          <w:bCs/>
          <w:sz w:val="20"/>
          <w:szCs w:val="20"/>
        </w:rPr>
        <w:t xml:space="preserve"> </w:t>
      </w:r>
      <w:r w:rsidRPr="00882C88">
        <w:rPr>
          <w:rFonts w:ascii="Calibri" w:eastAsia="Calibri" w:hAnsi="Calibri" w:cs="Arial"/>
          <w:sz w:val="20"/>
          <w:szCs w:val="20"/>
        </w:rPr>
        <w:t xml:space="preserve">– </w:t>
      </w:r>
      <w:r w:rsidRPr="00882C88">
        <w:rPr>
          <w:rFonts w:ascii="Calibri" w:eastAsia="Calibri" w:hAnsi="Calibri" w:cs="Arial"/>
          <w:b/>
          <w:bCs/>
          <w:sz w:val="20"/>
          <w:szCs w:val="20"/>
          <w:lang w:val="en"/>
        </w:rPr>
        <w:t>ὑπερήφανος</w:t>
      </w:r>
      <w:r w:rsidRPr="00882C88">
        <w:rPr>
          <w:rFonts w:ascii="Calibri" w:eastAsia="Calibri" w:hAnsi="Calibri" w:cs="Arial"/>
          <w:sz w:val="20"/>
          <w:szCs w:val="20"/>
          <w:lang w:val="en"/>
        </w:rPr>
        <w:t xml:space="preserve"> </w:t>
      </w:r>
      <w:r w:rsidRPr="00882C88">
        <w:rPr>
          <w:rFonts w:ascii="Calibri" w:eastAsia="Calibri" w:hAnsi="Calibri" w:cs="Arial"/>
          <w:b/>
          <w:bCs/>
          <w:sz w:val="20"/>
          <w:szCs w:val="20"/>
          <w:lang w:val="en"/>
        </w:rPr>
        <w:t>hyperḗphanos,</w:t>
      </w:r>
      <w:r w:rsidRPr="00882C88">
        <w:rPr>
          <w:rFonts w:ascii="Calibri" w:eastAsia="Calibri" w:hAnsi="Calibri" w:cs="Arial"/>
          <w:sz w:val="20"/>
          <w:szCs w:val="20"/>
          <w:lang w:val="en"/>
        </w:rPr>
        <w:t xml:space="preserve"> hoop-er-ay'-fan-os; from 5228 and 5316; </w:t>
      </w:r>
      <w:r w:rsidRPr="0001541F">
        <w:rPr>
          <w:rFonts w:ascii="Calibri" w:eastAsia="Calibri" w:hAnsi="Calibri" w:cs="Arial"/>
          <w:color w:val="C00000"/>
          <w:sz w:val="20"/>
          <w:szCs w:val="20"/>
          <w:lang w:val="en"/>
        </w:rPr>
        <w:t xml:space="preserve">appearing above others </w:t>
      </w:r>
      <w:r w:rsidRPr="00882C88">
        <w:rPr>
          <w:rFonts w:ascii="Calibri" w:eastAsia="Calibri" w:hAnsi="Calibri" w:cs="Arial"/>
          <w:sz w:val="20"/>
          <w:szCs w:val="20"/>
          <w:lang w:val="en"/>
        </w:rPr>
        <w:t>(</w:t>
      </w:r>
      <w:r w:rsidRPr="005865F7">
        <w:rPr>
          <w:rFonts w:ascii="Calibri" w:eastAsia="Calibri" w:hAnsi="Calibri" w:cs="Arial"/>
          <w:color w:val="C00000"/>
          <w:sz w:val="20"/>
          <w:szCs w:val="20"/>
          <w:highlight w:val="yellow"/>
          <w:lang w:val="en"/>
        </w:rPr>
        <w:t>conspicuous</w:t>
      </w:r>
      <w:r w:rsidRPr="00882C88">
        <w:rPr>
          <w:rFonts w:ascii="Calibri" w:eastAsia="Calibri" w:hAnsi="Calibri" w:cs="Arial"/>
          <w:sz w:val="20"/>
          <w:szCs w:val="20"/>
          <w:lang w:val="en"/>
        </w:rPr>
        <w:t xml:space="preserve">), i.e. (figuratively) </w:t>
      </w:r>
      <w:r w:rsidRPr="005865F7">
        <w:rPr>
          <w:rFonts w:ascii="Calibri" w:eastAsia="Calibri" w:hAnsi="Calibri" w:cs="Arial"/>
          <w:color w:val="C00000"/>
          <w:sz w:val="20"/>
          <w:szCs w:val="20"/>
          <w:highlight w:val="yellow"/>
          <w:lang w:val="en"/>
        </w:rPr>
        <w:t>haughty</w:t>
      </w:r>
      <w:r w:rsidR="00A47963" w:rsidRPr="00882C88">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882C88">
        <w:rPr>
          <w:rFonts w:ascii="Calibri" w:eastAsia="Calibri" w:hAnsi="Calibri" w:cs="Arial"/>
          <w:sz w:val="20"/>
          <w:szCs w:val="20"/>
          <w:lang w:val="en"/>
        </w:rPr>
        <w:t>proud.</w:t>
      </w:r>
    </w:p>
    <w:p w:rsidR="00453DA3" w:rsidRPr="005865F7" w:rsidRDefault="00453DA3" w:rsidP="005865F7">
      <w:pPr>
        <w:shd w:val="clear" w:color="auto" w:fill="FFFFF0"/>
        <w:spacing w:after="0" w:line="240" w:lineRule="auto"/>
        <w:ind w:left="180"/>
        <w:rPr>
          <w:b/>
          <w:bCs/>
          <w:sz w:val="16"/>
          <w:szCs w:val="16"/>
        </w:rPr>
      </w:pPr>
    </w:p>
    <w:p w:rsidR="00453DA3" w:rsidRPr="0001541F" w:rsidRDefault="00453DA3" w:rsidP="00D27C7D">
      <w:pPr>
        <w:shd w:val="clear" w:color="auto" w:fill="FFFFF0"/>
        <w:spacing w:after="0" w:line="240" w:lineRule="auto"/>
        <w:ind w:left="540"/>
        <w:rPr>
          <w:rFonts w:ascii="Calibri" w:hAnsi="Calibri"/>
          <w:b/>
          <w:bCs/>
          <w:sz w:val="20"/>
          <w:szCs w:val="20"/>
          <w:lang w:val="en"/>
        </w:rPr>
      </w:pPr>
      <w:r w:rsidRPr="005865F7">
        <w:rPr>
          <w:b/>
          <w:bCs/>
          <w:sz w:val="20"/>
          <w:szCs w:val="20"/>
          <w:highlight w:val="yellow"/>
          <w:lang w:val="en"/>
        </w:rPr>
        <w:t>Conspicuous</w:t>
      </w:r>
      <w:r>
        <w:rPr>
          <w:b/>
          <w:bCs/>
          <w:sz w:val="20"/>
          <w:szCs w:val="20"/>
          <w:lang w:val="en"/>
        </w:rPr>
        <w:t xml:space="preserve"> </w:t>
      </w:r>
      <w:r w:rsidRPr="0001541F">
        <w:rPr>
          <w:sz w:val="20"/>
          <w:szCs w:val="20"/>
          <w:lang w:val="en"/>
        </w:rPr>
        <w:t>(Dictionary</w:t>
      </w:r>
      <w:r w:rsidR="00D27C7D">
        <w:rPr>
          <w:sz w:val="20"/>
          <w:szCs w:val="20"/>
          <w:lang w:val="en"/>
        </w:rPr>
        <w:t>.com</w:t>
      </w:r>
      <w:r w:rsidRPr="0001541F">
        <w:rPr>
          <w:sz w:val="20"/>
          <w:szCs w:val="20"/>
          <w:lang w:val="en"/>
        </w:rPr>
        <w:t xml:space="preserve">) </w:t>
      </w:r>
      <w:r w:rsidRPr="00882C88">
        <w:rPr>
          <w:rFonts w:ascii="Calibri" w:eastAsia="Calibri" w:hAnsi="Calibri" w:cs="Arial"/>
          <w:sz w:val="20"/>
          <w:szCs w:val="20"/>
        </w:rPr>
        <w:t>–</w:t>
      </w:r>
      <w:r>
        <w:rPr>
          <w:rFonts w:ascii="Calibri" w:eastAsia="Calibri" w:hAnsi="Calibri" w:cs="Arial"/>
          <w:sz w:val="20"/>
          <w:szCs w:val="20"/>
        </w:rPr>
        <w:t xml:space="preserve"> </w:t>
      </w:r>
    </w:p>
    <w:p w:rsidR="00D27C7D" w:rsidRPr="00D27C7D" w:rsidRDefault="00D27C7D" w:rsidP="00D27C7D">
      <w:pPr>
        <w:shd w:val="clear" w:color="auto" w:fill="FFFFF0"/>
        <w:spacing w:after="0" w:line="240" w:lineRule="auto"/>
        <w:ind w:left="540"/>
        <w:rPr>
          <w:sz w:val="20"/>
          <w:szCs w:val="20"/>
          <w:lang w:val="en"/>
        </w:rPr>
      </w:pPr>
      <w:r w:rsidRPr="00D27C7D">
        <w:rPr>
          <w:i/>
          <w:iCs/>
          <w:sz w:val="20"/>
          <w:szCs w:val="20"/>
          <w:lang w:val="en"/>
        </w:rPr>
        <w:t>adjective</w:t>
      </w:r>
    </w:p>
    <w:p w:rsidR="00D27C7D" w:rsidRPr="00D27C7D" w:rsidRDefault="00D27C7D" w:rsidP="00D27C7D">
      <w:pPr>
        <w:pStyle w:val="ListParagraph"/>
        <w:numPr>
          <w:ilvl w:val="0"/>
          <w:numId w:val="42"/>
        </w:numPr>
        <w:shd w:val="clear" w:color="auto" w:fill="FFFFF0"/>
        <w:rPr>
          <w:rFonts w:asciiTheme="minorHAnsi" w:hAnsiTheme="minorHAnsi"/>
          <w:sz w:val="20"/>
          <w:szCs w:val="20"/>
          <w:lang w:val="en"/>
        </w:rPr>
      </w:pPr>
      <w:r w:rsidRPr="00D27C7D">
        <w:rPr>
          <w:rFonts w:asciiTheme="minorHAnsi" w:hAnsiTheme="minorHAnsi"/>
          <w:sz w:val="20"/>
          <w:szCs w:val="20"/>
          <w:lang w:val="en"/>
        </w:rPr>
        <w:t xml:space="preserve">Easily seen or noticed; readily visible or observable: </w:t>
      </w:r>
      <w:r w:rsidRPr="00D27C7D">
        <w:rPr>
          <w:rFonts w:asciiTheme="minorHAnsi" w:hAnsiTheme="minorHAnsi"/>
          <w:i/>
          <w:iCs/>
          <w:sz w:val="20"/>
          <w:szCs w:val="20"/>
          <w:lang w:val="en"/>
        </w:rPr>
        <w:t>a conspicuous error</w:t>
      </w:r>
      <w:r w:rsidRPr="00D27C7D">
        <w:rPr>
          <w:rFonts w:asciiTheme="minorHAnsi" w:hAnsiTheme="minorHAnsi"/>
          <w:sz w:val="20"/>
          <w:szCs w:val="20"/>
          <w:lang w:val="en"/>
        </w:rPr>
        <w:t>.</w:t>
      </w:r>
    </w:p>
    <w:p w:rsidR="00D27C7D" w:rsidRPr="00D27C7D" w:rsidRDefault="00D27C7D" w:rsidP="00D27C7D">
      <w:pPr>
        <w:pStyle w:val="ListParagraph"/>
        <w:numPr>
          <w:ilvl w:val="0"/>
          <w:numId w:val="42"/>
        </w:numPr>
        <w:shd w:val="clear" w:color="auto" w:fill="FFFFF0"/>
        <w:rPr>
          <w:rFonts w:asciiTheme="minorHAnsi" w:hAnsiTheme="minorHAnsi"/>
          <w:sz w:val="20"/>
          <w:szCs w:val="20"/>
          <w:lang w:val="en"/>
        </w:rPr>
      </w:pPr>
      <w:r w:rsidRPr="00D27C7D">
        <w:rPr>
          <w:rFonts w:asciiTheme="minorHAnsi" w:hAnsiTheme="minorHAnsi"/>
          <w:sz w:val="20"/>
          <w:szCs w:val="20"/>
          <w:lang w:val="en"/>
        </w:rPr>
        <w:t xml:space="preserve">Attracting special attention, as by outstanding qualities or eccentricities: </w:t>
      </w:r>
      <w:r w:rsidRPr="00D27C7D">
        <w:rPr>
          <w:rFonts w:asciiTheme="minorHAnsi" w:hAnsiTheme="minorHAnsi"/>
          <w:i/>
          <w:iCs/>
          <w:sz w:val="20"/>
          <w:szCs w:val="20"/>
          <w:lang w:val="en"/>
        </w:rPr>
        <w:t>He was conspicuous by his booming laughter</w:t>
      </w:r>
      <w:r w:rsidRPr="00D27C7D">
        <w:rPr>
          <w:rFonts w:asciiTheme="minorHAnsi" w:hAnsiTheme="minorHAnsi"/>
          <w:sz w:val="20"/>
          <w:szCs w:val="20"/>
          <w:lang w:val="en"/>
        </w:rPr>
        <w:t>.</w:t>
      </w:r>
    </w:p>
    <w:p w:rsidR="00453DA3" w:rsidRPr="005865F7" w:rsidRDefault="00453DA3" w:rsidP="005865F7">
      <w:pPr>
        <w:shd w:val="clear" w:color="auto" w:fill="FFFFF0"/>
        <w:spacing w:after="0" w:line="240" w:lineRule="auto"/>
        <w:ind w:left="540"/>
        <w:rPr>
          <w:b/>
          <w:bCs/>
          <w:sz w:val="16"/>
          <w:szCs w:val="16"/>
          <w:lang w:val="en"/>
        </w:rPr>
      </w:pPr>
    </w:p>
    <w:p w:rsidR="00453DA3" w:rsidRDefault="00453DA3" w:rsidP="00D27C7D">
      <w:pPr>
        <w:shd w:val="clear" w:color="auto" w:fill="FFFFF0"/>
        <w:spacing w:after="0" w:line="240" w:lineRule="auto"/>
        <w:ind w:left="540"/>
        <w:rPr>
          <w:rFonts w:ascii="Calibri" w:eastAsia="Calibri" w:hAnsi="Calibri" w:cs="Arial"/>
          <w:sz w:val="20"/>
          <w:szCs w:val="20"/>
          <w:lang w:val="en"/>
        </w:rPr>
      </w:pPr>
      <w:r w:rsidRPr="005865F7">
        <w:rPr>
          <w:b/>
          <w:bCs/>
          <w:sz w:val="20"/>
          <w:szCs w:val="20"/>
          <w:highlight w:val="yellow"/>
          <w:lang w:val="en"/>
        </w:rPr>
        <w:t>Haughty</w:t>
      </w:r>
      <w:r>
        <w:rPr>
          <w:b/>
          <w:bCs/>
          <w:sz w:val="20"/>
          <w:szCs w:val="20"/>
          <w:lang w:val="en"/>
        </w:rPr>
        <w:t xml:space="preserve"> </w:t>
      </w:r>
      <w:r w:rsidRPr="0001541F">
        <w:rPr>
          <w:sz w:val="20"/>
          <w:szCs w:val="20"/>
          <w:lang w:val="en"/>
        </w:rPr>
        <w:t>(Dictionary</w:t>
      </w:r>
      <w:r w:rsidR="00D27C7D">
        <w:rPr>
          <w:sz w:val="20"/>
          <w:szCs w:val="20"/>
          <w:lang w:val="en"/>
        </w:rPr>
        <w:t xml:space="preserve">.com </w:t>
      </w:r>
      <w:r w:rsidRPr="0001541F">
        <w:rPr>
          <w:sz w:val="20"/>
          <w:szCs w:val="20"/>
          <w:lang w:val="en"/>
        </w:rPr>
        <w:t>)</w:t>
      </w:r>
      <w:r>
        <w:rPr>
          <w:sz w:val="20"/>
          <w:szCs w:val="20"/>
          <w:lang w:val="en"/>
        </w:rPr>
        <w:t xml:space="preserve"> </w:t>
      </w:r>
      <w:r w:rsidRPr="00882C88">
        <w:rPr>
          <w:rFonts w:ascii="Calibri" w:eastAsia="Calibri" w:hAnsi="Calibri" w:cs="Arial"/>
          <w:sz w:val="20"/>
          <w:szCs w:val="20"/>
        </w:rPr>
        <w:t>–</w:t>
      </w:r>
      <w:r>
        <w:rPr>
          <w:rFonts w:ascii="Calibri" w:eastAsia="Calibri" w:hAnsi="Calibri" w:cs="Arial"/>
          <w:sz w:val="20"/>
          <w:szCs w:val="20"/>
        </w:rPr>
        <w:t xml:space="preserve"> </w:t>
      </w:r>
    </w:p>
    <w:p w:rsidR="00D27C7D" w:rsidRPr="00D27C7D" w:rsidRDefault="00D27C7D" w:rsidP="00D27C7D">
      <w:pPr>
        <w:shd w:val="clear" w:color="auto" w:fill="FFFFF0"/>
        <w:spacing w:after="0" w:line="240" w:lineRule="auto"/>
        <w:ind w:left="540"/>
        <w:rPr>
          <w:sz w:val="20"/>
          <w:szCs w:val="20"/>
          <w:lang w:val="en"/>
        </w:rPr>
      </w:pPr>
      <w:r w:rsidRPr="00D27C7D">
        <w:rPr>
          <w:i/>
          <w:iCs/>
          <w:sz w:val="20"/>
          <w:szCs w:val="20"/>
          <w:lang w:val="en"/>
        </w:rPr>
        <w:t>adjective,</w:t>
      </w:r>
      <w:r w:rsidRPr="00D27C7D">
        <w:rPr>
          <w:sz w:val="20"/>
          <w:szCs w:val="20"/>
          <w:lang w:val="en"/>
        </w:rPr>
        <w:t xml:space="preserve"> haugh·ti·er, haugh·ti·est.</w:t>
      </w:r>
    </w:p>
    <w:p w:rsidR="00D27C7D" w:rsidRPr="00D27C7D" w:rsidRDefault="00D27C7D" w:rsidP="00D27C7D">
      <w:pPr>
        <w:pStyle w:val="ListParagraph"/>
        <w:numPr>
          <w:ilvl w:val="0"/>
          <w:numId w:val="43"/>
        </w:numPr>
        <w:shd w:val="clear" w:color="auto" w:fill="FFFFF0"/>
        <w:tabs>
          <w:tab w:val="left" w:pos="720"/>
        </w:tabs>
        <w:rPr>
          <w:rFonts w:asciiTheme="minorHAnsi" w:hAnsiTheme="minorHAnsi"/>
          <w:sz w:val="20"/>
          <w:szCs w:val="20"/>
          <w:lang w:val="en"/>
        </w:rPr>
      </w:pPr>
      <w:r w:rsidRPr="00D27C7D">
        <w:rPr>
          <w:rFonts w:asciiTheme="minorHAnsi" w:hAnsiTheme="minorHAnsi"/>
          <w:sz w:val="20"/>
          <w:szCs w:val="20"/>
          <w:lang w:val="en"/>
        </w:rPr>
        <w:t xml:space="preserve">Disdainfully proud; snobbish; scornfully arrogant; supercilious: </w:t>
      </w:r>
      <w:r w:rsidRPr="00B326AE">
        <w:rPr>
          <w:rFonts w:asciiTheme="minorHAnsi" w:hAnsiTheme="minorHAnsi"/>
          <w:i/>
          <w:iCs/>
          <w:sz w:val="20"/>
          <w:szCs w:val="20"/>
          <w:lang w:val="en"/>
        </w:rPr>
        <w:t>haughty aristocrats; a haughty salesclerk</w:t>
      </w:r>
      <w:r w:rsidRPr="00D27C7D">
        <w:rPr>
          <w:rFonts w:asciiTheme="minorHAnsi" w:hAnsiTheme="minorHAnsi"/>
          <w:sz w:val="20"/>
          <w:szCs w:val="20"/>
          <w:lang w:val="en"/>
        </w:rPr>
        <w:t>.</w:t>
      </w:r>
    </w:p>
    <w:p w:rsidR="00D27C7D" w:rsidRPr="00D27C7D" w:rsidRDefault="00D27C7D" w:rsidP="00D27C7D">
      <w:pPr>
        <w:pStyle w:val="ListParagraph"/>
        <w:numPr>
          <w:ilvl w:val="0"/>
          <w:numId w:val="43"/>
        </w:numPr>
        <w:shd w:val="clear" w:color="auto" w:fill="FFFFF0"/>
        <w:tabs>
          <w:tab w:val="left" w:pos="720"/>
        </w:tabs>
        <w:rPr>
          <w:rFonts w:asciiTheme="minorHAnsi" w:hAnsiTheme="minorHAnsi"/>
          <w:sz w:val="20"/>
          <w:szCs w:val="20"/>
          <w:lang w:val="en"/>
        </w:rPr>
      </w:pPr>
      <w:r w:rsidRPr="00D27C7D">
        <w:rPr>
          <w:rFonts w:asciiTheme="minorHAnsi" w:hAnsiTheme="minorHAnsi"/>
          <w:sz w:val="20"/>
          <w:szCs w:val="20"/>
          <w:lang w:val="en"/>
        </w:rPr>
        <w:t>Archaic. Lofty or noble; exalted.</w:t>
      </w:r>
    </w:p>
    <w:p w:rsidR="00453DA3" w:rsidRPr="00401D13" w:rsidRDefault="00453DA3" w:rsidP="00453DA3">
      <w:pPr>
        <w:spacing w:after="0" w:line="240" w:lineRule="auto"/>
        <w:ind w:left="180"/>
        <w:rPr>
          <w:b/>
          <w:bCs/>
          <w:sz w:val="16"/>
          <w:szCs w:val="16"/>
        </w:rPr>
      </w:pPr>
    </w:p>
    <w:p w:rsidR="00A47963" w:rsidRDefault="00A47963" w:rsidP="005865F7">
      <w:pPr>
        <w:shd w:val="clear" w:color="auto" w:fill="FFFFF0"/>
        <w:spacing w:after="0" w:line="240" w:lineRule="auto"/>
        <w:ind w:left="360"/>
        <w:rPr>
          <w:sz w:val="20"/>
          <w:szCs w:val="20"/>
          <w:lang w:val="en"/>
        </w:rPr>
      </w:pPr>
      <w:r w:rsidRPr="00A47963">
        <w:rPr>
          <w:b/>
          <w:bCs/>
          <w:color w:val="C00000"/>
          <w:sz w:val="20"/>
          <w:szCs w:val="20"/>
        </w:rPr>
        <w:t xml:space="preserve">Purity </w:t>
      </w:r>
      <w:r>
        <w:rPr>
          <w:b/>
          <w:bCs/>
          <w:sz w:val="20"/>
          <w:szCs w:val="20"/>
        </w:rPr>
        <w:t xml:space="preserve">48 – </w:t>
      </w:r>
      <w:r w:rsidRPr="00A47963">
        <w:rPr>
          <w:b/>
          <w:bCs/>
          <w:sz w:val="20"/>
          <w:szCs w:val="20"/>
          <w:lang w:val="en"/>
        </w:rPr>
        <w:t xml:space="preserve">ἁγνίζω hagnízō, </w:t>
      </w:r>
      <w:r w:rsidRPr="00A47963">
        <w:rPr>
          <w:sz w:val="20"/>
          <w:szCs w:val="20"/>
          <w:lang w:val="en"/>
        </w:rPr>
        <w:t xml:space="preserve">hag-nid'-zo; from </w:t>
      </w:r>
      <w:r w:rsidRPr="00A47963">
        <w:rPr>
          <w:color w:val="0000FF"/>
          <w:sz w:val="20"/>
          <w:szCs w:val="20"/>
          <w:lang w:val="en"/>
        </w:rPr>
        <w:t>53</w:t>
      </w:r>
      <w:r w:rsidRPr="00A47963">
        <w:rPr>
          <w:sz w:val="20"/>
          <w:szCs w:val="20"/>
          <w:lang w:val="en"/>
        </w:rPr>
        <w:t xml:space="preserve">; </w:t>
      </w:r>
      <w:r w:rsidRPr="00A47963">
        <w:rPr>
          <w:color w:val="C00000"/>
          <w:sz w:val="20"/>
          <w:szCs w:val="20"/>
          <w:lang w:val="en"/>
        </w:rPr>
        <w:t xml:space="preserve">to make clean, i.e. </w:t>
      </w:r>
      <w:r w:rsidRPr="00A47963">
        <w:rPr>
          <w:sz w:val="20"/>
          <w:szCs w:val="20"/>
          <w:lang w:val="en"/>
        </w:rPr>
        <w:t xml:space="preserve">(figuratively) </w:t>
      </w:r>
      <w:r w:rsidRPr="00A47963">
        <w:rPr>
          <w:color w:val="C00000"/>
          <w:sz w:val="20"/>
          <w:szCs w:val="20"/>
          <w:lang w:val="en"/>
        </w:rPr>
        <w:t xml:space="preserve">sanctify </w:t>
      </w:r>
      <w:r w:rsidRPr="00A47963">
        <w:rPr>
          <w:sz w:val="20"/>
          <w:szCs w:val="20"/>
          <w:lang w:val="en"/>
        </w:rPr>
        <w:t>(</w:t>
      </w:r>
      <w:r w:rsidRPr="00A47963">
        <w:rPr>
          <w:color w:val="C00000"/>
          <w:sz w:val="20"/>
          <w:szCs w:val="20"/>
          <w:lang w:val="en"/>
        </w:rPr>
        <w:t>ceremonially or morally</w:t>
      </w:r>
      <w:r w:rsidRPr="00A47963">
        <w:rPr>
          <w:sz w:val="20"/>
          <w:szCs w:val="20"/>
          <w:lang w:val="en"/>
        </w:rPr>
        <w:t>):—</w:t>
      </w:r>
      <w:r w:rsidRPr="00A47963">
        <w:rPr>
          <w:sz w:val="20"/>
          <w:szCs w:val="20"/>
        </w:rPr>
        <w:t xml:space="preserve"> </w:t>
      </w:r>
      <w:r w:rsidRPr="00E67E22">
        <w:rPr>
          <w:sz w:val="20"/>
          <w:szCs w:val="20"/>
        </w:rPr>
        <w:t>(Translated in King James Version as)</w:t>
      </w:r>
      <w:r>
        <w:rPr>
          <w:sz w:val="20"/>
          <w:szCs w:val="20"/>
        </w:rPr>
        <w:t xml:space="preserve"> </w:t>
      </w:r>
      <w:r w:rsidRPr="00A47963">
        <w:rPr>
          <w:sz w:val="20"/>
          <w:szCs w:val="20"/>
          <w:lang w:val="en"/>
        </w:rPr>
        <w:t>purify (self).</w:t>
      </w:r>
    </w:p>
    <w:p w:rsidR="00A47963" w:rsidRPr="00401D13" w:rsidRDefault="00A47963" w:rsidP="005865F7">
      <w:pPr>
        <w:shd w:val="clear" w:color="auto" w:fill="FFFFF0"/>
        <w:spacing w:after="0" w:line="240" w:lineRule="auto"/>
        <w:ind w:left="360"/>
        <w:rPr>
          <w:sz w:val="10"/>
          <w:szCs w:val="10"/>
        </w:rPr>
      </w:pPr>
    </w:p>
    <w:p w:rsidR="00A47963" w:rsidRDefault="00A47963" w:rsidP="005865F7">
      <w:pPr>
        <w:shd w:val="clear" w:color="auto" w:fill="FFFFF0"/>
        <w:spacing w:after="0" w:line="240" w:lineRule="auto"/>
        <w:ind w:left="540"/>
        <w:rPr>
          <w:sz w:val="20"/>
          <w:szCs w:val="20"/>
        </w:rPr>
      </w:pPr>
      <w:r w:rsidRPr="005865F7">
        <w:rPr>
          <w:b/>
          <w:bCs/>
          <w:color w:val="0000FF"/>
          <w:sz w:val="20"/>
          <w:szCs w:val="20"/>
        </w:rPr>
        <w:t>53</w:t>
      </w:r>
      <w:r w:rsidRPr="005865F7">
        <w:rPr>
          <w:color w:val="0000FF"/>
          <w:sz w:val="20"/>
          <w:szCs w:val="20"/>
        </w:rPr>
        <w:t xml:space="preserve"> </w:t>
      </w:r>
      <w:r>
        <w:rPr>
          <w:sz w:val="20"/>
          <w:szCs w:val="20"/>
        </w:rPr>
        <w:t xml:space="preserve">– </w:t>
      </w:r>
      <w:r w:rsidRPr="00A47963">
        <w:rPr>
          <w:b/>
          <w:bCs/>
          <w:sz w:val="20"/>
          <w:szCs w:val="20"/>
          <w:lang w:val="en"/>
        </w:rPr>
        <w:t>ἁγνός</w:t>
      </w:r>
      <w:r w:rsidRPr="00A47963">
        <w:rPr>
          <w:sz w:val="20"/>
          <w:szCs w:val="20"/>
          <w:lang w:val="en"/>
        </w:rPr>
        <w:t xml:space="preserve"> </w:t>
      </w:r>
      <w:r w:rsidRPr="00A47963">
        <w:rPr>
          <w:b/>
          <w:bCs/>
          <w:sz w:val="20"/>
          <w:szCs w:val="20"/>
          <w:lang w:val="en"/>
        </w:rPr>
        <w:t>hagnós,</w:t>
      </w:r>
      <w:r w:rsidRPr="00A47963">
        <w:rPr>
          <w:sz w:val="20"/>
          <w:szCs w:val="20"/>
          <w:lang w:val="en"/>
        </w:rPr>
        <w:t xml:space="preserve"> hag-nos'; from the same as </w:t>
      </w:r>
      <w:r w:rsidRPr="00A47963">
        <w:rPr>
          <w:color w:val="0000FF"/>
          <w:sz w:val="20"/>
          <w:szCs w:val="20"/>
          <w:lang w:val="en"/>
        </w:rPr>
        <w:t>40</w:t>
      </w:r>
      <w:r w:rsidRPr="00A47963">
        <w:rPr>
          <w:sz w:val="20"/>
          <w:szCs w:val="20"/>
          <w:lang w:val="en"/>
        </w:rPr>
        <w:t xml:space="preserve">; properly, </w:t>
      </w:r>
      <w:r w:rsidRPr="00A47963">
        <w:rPr>
          <w:color w:val="C00000"/>
          <w:sz w:val="20"/>
          <w:szCs w:val="20"/>
          <w:lang w:val="en"/>
        </w:rPr>
        <w:t>clean, i.e.</w:t>
      </w:r>
      <w:r w:rsidRPr="00A47963">
        <w:rPr>
          <w:sz w:val="20"/>
          <w:szCs w:val="20"/>
          <w:lang w:val="en"/>
        </w:rPr>
        <w:t xml:space="preserve"> (figuratively) </w:t>
      </w:r>
      <w:r w:rsidRPr="00A47963">
        <w:rPr>
          <w:color w:val="C00000"/>
          <w:sz w:val="20"/>
          <w:szCs w:val="20"/>
          <w:lang w:val="en"/>
        </w:rPr>
        <w:t>innocent, modest, perfect</w:t>
      </w:r>
      <w:r w:rsidRPr="00A47963">
        <w:rPr>
          <w:sz w:val="20"/>
          <w:szCs w:val="20"/>
          <w:lang w:val="en"/>
        </w:rPr>
        <w:t>:—</w:t>
      </w:r>
      <w:r>
        <w:rPr>
          <w:sz w:val="20"/>
          <w:szCs w:val="20"/>
          <w:lang w:val="en"/>
        </w:rPr>
        <w:t xml:space="preserve"> </w:t>
      </w:r>
      <w:r w:rsidRPr="00E67E22">
        <w:rPr>
          <w:sz w:val="20"/>
          <w:szCs w:val="20"/>
        </w:rPr>
        <w:t>(Translated in King James Version as)</w:t>
      </w:r>
      <w:r>
        <w:rPr>
          <w:sz w:val="20"/>
          <w:szCs w:val="20"/>
        </w:rPr>
        <w:t xml:space="preserve"> </w:t>
      </w:r>
      <w:r w:rsidRPr="00A47963">
        <w:rPr>
          <w:sz w:val="20"/>
          <w:szCs w:val="20"/>
          <w:lang w:val="en"/>
        </w:rPr>
        <w:t>chaste, clean, pure.</w:t>
      </w:r>
    </w:p>
    <w:p w:rsidR="00A47963" w:rsidRPr="005865F7" w:rsidRDefault="00A47963" w:rsidP="005865F7">
      <w:pPr>
        <w:shd w:val="clear" w:color="auto" w:fill="FFFFF0"/>
        <w:spacing w:after="0" w:line="240" w:lineRule="auto"/>
        <w:ind w:left="540"/>
        <w:rPr>
          <w:sz w:val="16"/>
          <w:szCs w:val="16"/>
        </w:rPr>
      </w:pPr>
    </w:p>
    <w:p w:rsidR="00A47963" w:rsidRDefault="00B968C6" w:rsidP="005865F7">
      <w:pPr>
        <w:shd w:val="clear" w:color="auto" w:fill="FFFFF0"/>
        <w:spacing w:after="0" w:line="240" w:lineRule="auto"/>
        <w:ind w:left="540"/>
        <w:rPr>
          <w:color w:val="000000" w:themeColor="text1"/>
          <w:sz w:val="20"/>
          <w:szCs w:val="20"/>
          <w:lang w:val="en"/>
        </w:rPr>
      </w:pPr>
      <w:hyperlink r:id="rId48" w:history="1">
        <w:r w:rsidR="00A47963" w:rsidRPr="007064B7">
          <w:rPr>
            <w:rStyle w:val="Hyperlink"/>
            <w:b/>
            <w:bCs/>
            <w:i/>
            <w:iCs/>
            <w:sz w:val="20"/>
            <w:szCs w:val="20"/>
          </w:rPr>
          <w:t xml:space="preserve">Thayer's Greek Lexicon </w:t>
        </w:r>
      </w:hyperlink>
      <w:r w:rsidR="00A47963" w:rsidRPr="007064B7">
        <w:rPr>
          <w:b/>
          <w:bCs/>
          <w:i/>
          <w:iCs/>
          <w:color w:val="000000" w:themeColor="text1"/>
          <w:sz w:val="20"/>
          <w:szCs w:val="20"/>
        </w:rPr>
        <w:t xml:space="preserve"> </w:t>
      </w:r>
      <w:r w:rsidR="00A47963">
        <w:rPr>
          <w:b/>
          <w:bCs/>
          <w:i/>
          <w:iCs/>
          <w:color w:val="000000" w:themeColor="text1"/>
          <w:sz w:val="20"/>
          <w:szCs w:val="20"/>
        </w:rPr>
        <w:t>53</w:t>
      </w:r>
      <w:r w:rsidR="00A47963" w:rsidRPr="007064B7">
        <w:rPr>
          <w:b/>
          <w:bCs/>
          <w:i/>
          <w:iCs/>
          <w:color w:val="000000" w:themeColor="text1"/>
          <w:sz w:val="20"/>
          <w:szCs w:val="20"/>
        </w:rPr>
        <w:t xml:space="preserve"> </w:t>
      </w:r>
      <w:r w:rsidR="00A47963" w:rsidRPr="007064B7">
        <w:rPr>
          <w:color w:val="000000" w:themeColor="text1"/>
          <w:sz w:val="20"/>
          <w:szCs w:val="20"/>
        </w:rPr>
        <w:t>–</w:t>
      </w:r>
      <w:r w:rsidR="00A47963">
        <w:rPr>
          <w:color w:val="000000" w:themeColor="text1"/>
          <w:sz w:val="20"/>
          <w:szCs w:val="20"/>
        </w:rPr>
        <w:t xml:space="preserve"> </w:t>
      </w:r>
      <w:r w:rsidR="00A47963" w:rsidRPr="00A47963">
        <w:rPr>
          <w:color w:val="000000" w:themeColor="text1"/>
          <w:sz w:val="20"/>
          <w:szCs w:val="20"/>
          <w:lang w:val="en"/>
        </w:rPr>
        <w:t>exciting reverence, venerable, sacred</w:t>
      </w:r>
      <w:r w:rsidR="00A47963">
        <w:rPr>
          <w:color w:val="000000" w:themeColor="text1"/>
          <w:sz w:val="20"/>
          <w:szCs w:val="20"/>
          <w:lang w:val="en"/>
        </w:rPr>
        <w:t xml:space="preserve">; pure; </w:t>
      </w:r>
      <w:r w:rsidR="00A47963" w:rsidRPr="00A47963">
        <w:rPr>
          <w:color w:val="000000" w:themeColor="text1"/>
          <w:sz w:val="20"/>
          <w:szCs w:val="20"/>
          <w:lang w:val="en"/>
        </w:rPr>
        <w:t>pure from carnality, chaste, modest</w:t>
      </w:r>
      <w:r w:rsidR="00A47963">
        <w:rPr>
          <w:color w:val="000000" w:themeColor="text1"/>
          <w:sz w:val="20"/>
          <w:szCs w:val="20"/>
          <w:lang w:val="en"/>
        </w:rPr>
        <w:t xml:space="preserve">; </w:t>
      </w:r>
      <w:r w:rsidR="00A47963" w:rsidRPr="00A47963">
        <w:rPr>
          <w:color w:val="000000" w:themeColor="text1"/>
          <w:sz w:val="20"/>
          <w:szCs w:val="20"/>
          <w:lang w:val="en"/>
        </w:rPr>
        <w:t>pure from every fault, immaculate</w:t>
      </w:r>
      <w:r w:rsidR="00A47963">
        <w:rPr>
          <w:color w:val="000000" w:themeColor="text1"/>
          <w:sz w:val="20"/>
          <w:szCs w:val="20"/>
          <w:lang w:val="en"/>
        </w:rPr>
        <w:t>.</w:t>
      </w:r>
    </w:p>
    <w:p w:rsidR="00A47963" w:rsidRPr="00401D13" w:rsidRDefault="00A47963" w:rsidP="005865F7">
      <w:pPr>
        <w:shd w:val="clear" w:color="auto" w:fill="FFFFF0"/>
        <w:spacing w:after="0" w:line="240" w:lineRule="auto"/>
        <w:ind w:left="540"/>
        <w:rPr>
          <w:color w:val="000000" w:themeColor="text1"/>
          <w:sz w:val="10"/>
          <w:szCs w:val="10"/>
          <w:lang w:val="en"/>
        </w:rPr>
      </w:pPr>
    </w:p>
    <w:p w:rsidR="00A47963" w:rsidRDefault="00A47963" w:rsidP="005865F7">
      <w:pPr>
        <w:shd w:val="clear" w:color="auto" w:fill="FFFFF0"/>
        <w:spacing w:after="0" w:line="240" w:lineRule="auto"/>
        <w:ind w:left="720"/>
        <w:rPr>
          <w:color w:val="000000" w:themeColor="text1"/>
          <w:sz w:val="20"/>
          <w:szCs w:val="20"/>
          <w:lang w:val="en"/>
        </w:rPr>
      </w:pPr>
      <w:r w:rsidRPr="005865F7">
        <w:rPr>
          <w:b/>
          <w:bCs/>
          <w:color w:val="0000FF"/>
          <w:sz w:val="20"/>
          <w:szCs w:val="20"/>
          <w:lang w:val="en"/>
        </w:rPr>
        <w:t>40</w:t>
      </w:r>
      <w:r w:rsidRPr="005865F7">
        <w:rPr>
          <w:color w:val="0000FF"/>
          <w:sz w:val="20"/>
          <w:szCs w:val="20"/>
          <w:lang w:val="en"/>
        </w:rPr>
        <w:t xml:space="preserve"> </w:t>
      </w:r>
      <w:r>
        <w:rPr>
          <w:color w:val="000000" w:themeColor="text1"/>
          <w:sz w:val="20"/>
          <w:szCs w:val="20"/>
          <w:lang w:val="en"/>
        </w:rPr>
        <w:t xml:space="preserve">– </w:t>
      </w:r>
      <w:r w:rsidRPr="00A47963">
        <w:rPr>
          <w:b/>
          <w:bCs/>
          <w:color w:val="000000" w:themeColor="text1"/>
          <w:sz w:val="20"/>
          <w:szCs w:val="20"/>
          <w:lang w:val="en"/>
        </w:rPr>
        <w:t>ἅγιος</w:t>
      </w:r>
      <w:r w:rsidRPr="00A47963">
        <w:rPr>
          <w:color w:val="000000" w:themeColor="text1"/>
          <w:sz w:val="20"/>
          <w:szCs w:val="20"/>
          <w:lang w:val="en"/>
        </w:rPr>
        <w:t xml:space="preserve"> </w:t>
      </w:r>
      <w:r w:rsidRPr="00A47963">
        <w:rPr>
          <w:b/>
          <w:bCs/>
          <w:color w:val="000000" w:themeColor="text1"/>
          <w:sz w:val="20"/>
          <w:szCs w:val="20"/>
          <w:lang w:val="en"/>
        </w:rPr>
        <w:t>hágios,</w:t>
      </w:r>
      <w:r w:rsidRPr="00A47963">
        <w:rPr>
          <w:color w:val="000000" w:themeColor="text1"/>
          <w:sz w:val="20"/>
          <w:szCs w:val="20"/>
          <w:lang w:val="en"/>
        </w:rPr>
        <w:t xml:space="preserve"> hag'-ee-os; from ἅγος hágos (</w:t>
      </w:r>
      <w:r w:rsidRPr="00A47963">
        <w:rPr>
          <w:color w:val="C00000"/>
          <w:sz w:val="20"/>
          <w:szCs w:val="20"/>
          <w:lang w:val="en"/>
        </w:rPr>
        <w:t>an awful thing</w:t>
      </w:r>
      <w:r w:rsidRPr="00A47963">
        <w:rPr>
          <w:color w:val="000000" w:themeColor="text1"/>
          <w:sz w:val="20"/>
          <w:szCs w:val="20"/>
          <w:lang w:val="en"/>
        </w:rPr>
        <w:t xml:space="preserve">) (compare 53, 2282); </w:t>
      </w:r>
      <w:r w:rsidRPr="00A47963">
        <w:rPr>
          <w:color w:val="C00000"/>
          <w:sz w:val="20"/>
          <w:szCs w:val="20"/>
          <w:lang w:val="en"/>
        </w:rPr>
        <w:t xml:space="preserve">sacred </w:t>
      </w:r>
      <w:r w:rsidRPr="00A47963">
        <w:rPr>
          <w:color w:val="000000" w:themeColor="text1"/>
          <w:sz w:val="20"/>
          <w:szCs w:val="20"/>
          <w:lang w:val="en"/>
        </w:rPr>
        <w:t>(</w:t>
      </w:r>
      <w:r w:rsidRPr="00A47963">
        <w:rPr>
          <w:color w:val="C00000"/>
          <w:sz w:val="20"/>
          <w:szCs w:val="20"/>
          <w:lang w:val="en"/>
        </w:rPr>
        <w:t>physically, pure, morally blameless or religious, ceremonially, consecrated</w:t>
      </w:r>
      <w:r w:rsidRPr="00A47963">
        <w:rPr>
          <w:color w:val="000000" w:themeColor="text1"/>
          <w:sz w:val="20"/>
          <w:szCs w:val="20"/>
          <w:lang w:val="en"/>
        </w:rPr>
        <w:t>):—</w:t>
      </w:r>
      <w:r w:rsidRPr="00A47963">
        <w:rPr>
          <w:sz w:val="20"/>
          <w:szCs w:val="20"/>
        </w:rPr>
        <w:t xml:space="preserve"> </w:t>
      </w:r>
      <w:r w:rsidRPr="00E67E22">
        <w:rPr>
          <w:sz w:val="20"/>
          <w:szCs w:val="20"/>
        </w:rPr>
        <w:t>(Translated in King James Version as)</w:t>
      </w:r>
      <w:r>
        <w:rPr>
          <w:sz w:val="20"/>
          <w:szCs w:val="20"/>
        </w:rPr>
        <w:t xml:space="preserve"> </w:t>
      </w:r>
      <w:r w:rsidRPr="00A47963">
        <w:rPr>
          <w:color w:val="000000" w:themeColor="text1"/>
          <w:sz w:val="20"/>
          <w:szCs w:val="20"/>
          <w:lang w:val="en"/>
        </w:rPr>
        <w:t>(most) holy (one, thing), saint.</w:t>
      </w:r>
    </w:p>
    <w:p w:rsidR="00A47963" w:rsidRPr="00401D13" w:rsidRDefault="00A47963" w:rsidP="00A47963">
      <w:pPr>
        <w:spacing w:after="0" w:line="240" w:lineRule="auto"/>
        <w:ind w:left="180"/>
        <w:rPr>
          <w:sz w:val="16"/>
          <w:szCs w:val="16"/>
        </w:rPr>
      </w:pPr>
    </w:p>
    <w:p w:rsidR="00453DA3" w:rsidRPr="00882C88" w:rsidRDefault="00453DA3" w:rsidP="005865F7">
      <w:pPr>
        <w:shd w:val="clear" w:color="auto" w:fill="FFFFF0"/>
        <w:spacing w:after="0" w:line="240" w:lineRule="auto"/>
        <w:ind w:left="360"/>
        <w:rPr>
          <w:b/>
          <w:bCs/>
          <w:sz w:val="20"/>
          <w:szCs w:val="20"/>
        </w:rPr>
      </w:pPr>
      <w:r w:rsidRPr="00882C88">
        <w:rPr>
          <w:b/>
          <w:bCs/>
          <w:color w:val="C00000"/>
          <w:sz w:val="20"/>
          <w:szCs w:val="20"/>
        </w:rPr>
        <w:t xml:space="preserve">Resist </w:t>
      </w:r>
      <w:r w:rsidRPr="00882C88">
        <w:rPr>
          <w:rFonts w:eastAsia="Calibri" w:cs="Arial"/>
          <w:b/>
          <w:bCs/>
          <w:color w:val="000000" w:themeColor="text1"/>
          <w:sz w:val="20"/>
          <w:szCs w:val="20"/>
        </w:rPr>
        <w:t xml:space="preserve">436 </w:t>
      </w:r>
      <w:r w:rsidRPr="00882C88">
        <w:rPr>
          <w:rFonts w:ascii="Calibri" w:eastAsia="Calibri" w:hAnsi="Calibri" w:cs="Arial"/>
          <w:sz w:val="20"/>
          <w:szCs w:val="20"/>
        </w:rPr>
        <w:t xml:space="preserve">– </w:t>
      </w:r>
      <w:r w:rsidRPr="00882C88">
        <w:rPr>
          <w:rFonts w:ascii="Calibri" w:eastAsia="Calibri" w:hAnsi="Calibri" w:cs="Arial"/>
          <w:b/>
          <w:bCs/>
          <w:sz w:val="20"/>
          <w:szCs w:val="20"/>
          <w:lang w:val="en"/>
        </w:rPr>
        <w:t>ἀνθίστημι</w:t>
      </w:r>
      <w:r w:rsidRPr="00882C88">
        <w:rPr>
          <w:rFonts w:ascii="Calibri" w:eastAsia="Calibri" w:hAnsi="Calibri" w:cs="Arial"/>
          <w:sz w:val="20"/>
          <w:szCs w:val="20"/>
          <w:lang w:val="en"/>
        </w:rPr>
        <w:t xml:space="preserve"> </w:t>
      </w:r>
      <w:r w:rsidRPr="00882C88">
        <w:rPr>
          <w:rFonts w:ascii="Calibri" w:eastAsia="Calibri" w:hAnsi="Calibri" w:cs="Arial"/>
          <w:b/>
          <w:bCs/>
          <w:sz w:val="20"/>
          <w:szCs w:val="20"/>
          <w:lang w:val="en"/>
        </w:rPr>
        <w:t>anthístēmi,</w:t>
      </w:r>
      <w:r w:rsidRPr="00882C88">
        <w:rPr>
          <w:rFonts w:ascii="Calibri" w:eastAsia="Calibri" w:hAnsi="Calibri" w:cs="Arial"/>
          <w:sz w:val="20"/>
          <w:szCs w:val="20"/>
          <w:lang w:val="en"/>
        </w:rPr>
        <w:t xml:space="preserve"> anth-is'-tay-mee; from 473 and 2476; </w:t>
      </w:r>
      <w:r w:rsidRPr="007D439D">
        <w:rPr>
          <w:rFonts w:ascii="Calibri" w:eastAsia="Calibri" w:hAnsi="Calibri" w:cs="Arial"/>
          <w:color w:val="C00000"/>
          <w:sz w:val="20"/>
          <w:szCs w:val="20"/>
          <w:lang w:val="en"/>
        </w:rPr>
        <w:t>to stand against</w:t>
      </w:r>
      <w:r w:rsidRPr="00882C88">
        <w:rPr>
          <w:rFonts w:ascii="Calibri" w:eastAsia="Calibri" w:hAnsi="Calibri" w:cs="Arial"/>
          <w:sz w:val="20"/>
          <w:szCs w:val="20"/>
          <w:lang w:val="en"/>
        </w:rPr>
        <w:t xml:space="preserve">, i.e. </w:t>
      </w:r>
      <w:r w:rsidRPr="007D439D">
        <w:rPr>
          <w:rFonts w:ascii="Calibri" w:eastAsia="Calibri" w:hAnsi="Calibri" w:cs="Arial"/>
          <w:color w:val="C00000"/>
          <w:sz w:val="20"/>
          <w:szCs w:val="20"/>
          <w:lang w:val="en"/>
        </w:rPr>
        <w:t>oppose</w:t>
      </w:r>
      <w:r w:rsidRPr="00882C88">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882C88">
        <w:rPr>
          <w:rFonts w:ascii="Calibri" w:eastAsia="Calibri" w:hAnsi="Calibri" w:cs="Arial"/>
          <w:sz w:val="20"/>
          <w:szCs w:val="20"/>
          <w:lang w:val="en"/>
        </w:rPr>
        <w:t>resist, withstand.</w:t>
      </w:r>
    </w:p>
    <w:p w:rsidR="00453DA3" w:rsidRPr="00401D13" w:rsidRDefault="00453DA3" w:rsidP="001925CD">
      <w:pPr>
        <w:spacing w:after="0" w:line="240" w:lineRule="auto"/>
        <w:ind w:left="360"/>
        <w:rPr>
          <w:b/>
          <w:bCs/>
          <w:sz w:val="16"/>
          <w:szCs w:val="16"/>
        </w:rPr>
      </w:pPr>
    </w:p>
    <w:p w:rsidR="00453DA3" w:rsidRPr="00882C88" w:rsidRDefault="00453DA3" w:rsidP="005865F7">
      <w:pPr>
        <w:shd w:val="clear" w:color="auto" w:fill="FFFFF0"/>
        <w:spacing w:after="0" w:line="240" w:lineRule="auto"/>
        <w:ind w:left="360"/>
        <w:rPr>
          <w:b/>
          <w:bCs/>
          <w:sz w:val="20"/>
          <w:szCs w:val="20"/>
        </w:rPr>
      </w:pPr>
      <w:r w:rsidRPr="00882C88">
        <w:rPr>
          <w:b/>
          <w:bCs/>
          <w:color w:val="C00000"/>
          <w:sz w:val="20"/>
          <w:szCs w:val="20"/>
        </w:rPr>
        <w:t xml:space="preserve">Resisteth </w:t>
      </w:r>
      <w:r w:rsidRPr="00882C88">
        <w:rPr>
          <w:rFonts w:eastAsia="Calibri" w:cs="Arial"/>
          <w:b/>
          <w:bCs/>
          <w:color w:val="000000" w:themeColor="text1"/>
          <w:sz w:val="20"/>
          <w:szCs w:val="20"/>
        </w:rPr>
        <w:t xml:space="preserve">498 </w:t>
      </w:r>
      <w:r w:rsidRPr="00882C88">
        <w:rPr>
          <w:b/>
          <w:bCs/>
          <w:color w:val="C00000"/>
          <w:sz w:val="20"/>
          <w:szCs w:val="20"/>
        </w:rPr>
        <w:t>–</w:t>
      </w:r>
      <w:r w:rsidRPr="00882C88">
        <w:rPr>
          <w:rFonts w:ascii="Calibri" w:eastAsia="Calibri" w:hAnsi="Calibri" w:cs="Arial"/>
          <w:sz w:val="20"/>
          <w:szCs w:val="20"/>
        </w:rPr>
        <w:t xml:space="preserve"> </w:t>
      </w:r>
      <w:r w:rsidRPr="00882C88">
        <w:rPr>
          <w:rFonts w:ascii="Calibri" w:eastAsia="Calibri" w:hAnsi="Calibri" w:cs="Arial"/>
          <w:b/>
          <w:bCs/>
          <w:sz w:val="20"/>
          <w:szCs w:val="20"/>
          <w:lang w:val="en"/>
        </w:rPr>
        <w:t>ἀντιτάσσομαι</w:t>
      </w:r>
      <w:r w:rsidRPr="00882C88">
        <w:rPr>
          <w:rFonts w:ascii="Calibri" w:eastAsia="Calibri" w:hAnsi="Calibri" w:cs="Arial"/>
          <w:sz w:val="20"/>
          <w:szCs w:val="20"/>
          <w:lang w:val="en"/>
        </w:rPr>
        <w:t xml:space="preserve"> </w:t>
      </w:r>
      <w:r w:rsidRPr="00882C88">
        <w:rPr>
          <w:rFonts w:ascii="Calibri" w:eastAsia="Calibri" w:hAnsi="Calibri" w:cs="Arial"/>
          <w:b/>
          <w:bCs/>
          <w:sz w:val="20"/>
          <w:szCs w:val="20"/>
          <w:lang w:val="en"/>
        </w:rPr>
        <w:t>antitássomai,</w:t>
      </w:r>
      <w:r w:rsidRPr="00882C88">
        <w:rPr>
          <w:rFonts w:ascii="Calibri" w:eastAsia="Calibri" w:hAnsi="Calibri" w:cs="Arial"/>
          <w:sz w:val="20"/>
          <w:szCs w:val="20"/>
          <w:lang w:val="en"/>
        </w:rPr>
        <w:t xml:space="preserve"> an-tee-tas'-som-ahee; from 473 and the middle voice of 5021; </w:t>
      </w:r>
      <w:r w:rsidRPr="007D439D">
        <w:rPr>
          <w:rFonts w:ascii="Calibri" w:eastAsia="Calibri" w:hAnsi="Calibri" w:cs="Arial"/>
          <w:color w:val="C00000"/>
          <w:sz w:val="20"/>
          <w:szCs w:val="20"/>
          <w:lang w:val="en"/>
        </w:rPr>
        <w:t>to range oneself against</w:t>
      </w:r>
      <w:r w:rsidRPr="00882C88">
        <w:rPr>
          <w:rFonts w:ascii="Calibri" w:eastAsia="Calibri" w:hAnsi="Calibri" w:cs="Arial"/>
          <w:sz w:val="20"/>
          <w:szCs w:val="20"/>
          <w:lang w:val="en"/>
        </w:rPr>
        <w:t xml:space="preserve">, i.e. </w:t>
      </w:r>
      <w:r w:rsidRPr="007D439D">
        <w:rPr>
          <w:rFonts w:ascii="Calibri" w:eastAsia="Calibri" w:hAnsi="Calibri" w:cs="Arial"/>
          <w:color w:val="C00000"/>
          <w:sz w:val="20"/>
          <w:szCs w:val="20"/>
          <w:lang w:val="en"/>
        </w:rPr>
        <w:t>oppose</w:t>
      </w:r>
      <w:r w:rsidRPr="00882C88">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882C88">
        <w:rPr>
          <w:rFonts w:ascii="Calibri" w:eastAsia="Calibri" w:hAnsi="Calibri" w:cs="Arial"/>
          <w:sz w:val="20"/>
          <w:szCs w:val="20"/>
          <w:lang w:val="en"/>
        </w:rPr>
        <w:t>oppose themselves, resist.</w:t>
      </w:r>
    </w:p>
    <w:p w:rsidR="00453DA3" w:rsidRPr="00401D13" w:rsidRDefault="00453DA3" w:rsidP="001925CD">
      <w:pPr>
        <w:spacing w:after="0" w:line="240" w:lineRule="auto"/>
        <w:ind w:left="360"/>
        <w:rPr>
          <w:b/>
          <w:bCs/>
          <w:sz w:val="16"/>
          <w:szCs w:val="16"/>
        </w:rPr>
      </w:pPr>
    </w:p>
    <w:p w:rsidR="00453DA3" w:rsidRDefault="00453DA3" w:rsidP="005865F7">
      <w:pPr>
        <w:shd w:val="clear" w:color="auto" w:fill="FFFFF0"/>
        <w:spacing w:after="0" w:line="240" w:lineRule="auto"/>
        <w:ind w:left="360"/>
        <w:rPr>
          <w:rFonts w:ascii="Calibri" w:eastAsia="Calibri" w:hAnsi="Calibri" w:cs="Arial"/>
          <w:sz w:val="20"/>
          <w:szCs w:val="20"/>
          <w:lang w:val="en"/>
        </w:rPr>
      </w:pPr>
      <w:r w:rsidRPr="00882C88">
        <w:rPr>
          <w:b/>
          <w:bCs/>
          <w:color w:val="C00000"/>
          <w:sz w:val="20"/>
          <w:szCs w:val="20"/>
        </w:rPr>
        <w:t xml:space="preserve">Submit </w:t>
      </w:r>
      <w:r w:rsidRPr="00882C88">
        <w:rPr>
          <w:rFonts w:eastAsia="Calibri" w:cs="Arial"/>
          <w:b/>
          <w:bCs/>
          <w:color w:val="000000" w:themeColor="text1"/>
          <w:sz w:val="20"/>
          <w:szCs w:val="20"/>
        </w:rPr>
        <w:t xml:space="preserve">5293 </w:t>
      </w:r>
      <w:r w:rsidRPr="00882C88">
        <w:rPr>
          <w:rFonts w:ascii="Calibri" w:eastAsia="Calibri" w:hAnsi="Calibri" w:cs="Arial"/>
          <w:sz w:val="20"/>
          <w:szCs w:val="20"/>
        </w:rPr>
        <w:t xml:space="preserve">– </w:t>
      </w:r>
      <w:r w:rsidRPr="00882C88">
        <w:rPr>
          <w:rFonts w:ascii="Calibri" w:eastAsia="Calibri" w:hAnsi="Calibri" w:cs="Arial"/>
          <w:b/>
          <w:bCs/>
          <w:sz w:val="20"/>
          <w:szCs w:val="20"/>
          <w:lang w:val="en"/>
        </w:rPr>
        <w:t>ὑποτάσσω</w:t>
      </w:r>
      <w:r w:rsidRPr="00882C88">
        <w:rPr>
          <w:rFonts w:ascii="Calibri" w:eastAsia="Calibri" w:hAnsi="Calibri" w:cs="Arial"/>
          <w:sz w:val="20"/>
          <w:szCs w:val="20"/>
          <w:lang w:val="en"/>
        </w:rPr>
        <w:t xml:space="preserve"> </w:t>
      </w:r>
      <w:r w:rsidRPr="00882C88">
        <w:rPr>
          <w:rFonts w:ascii="Calibri" w:eastAsia="Calibri" w:hAnsi="Calibri" w:cs="Arial"/>
          <w:b/>
          <w:bCs/>
          <w:sz w:val="20"/>
          <w:szCs w:val="20"/>
          <w:lang w:val="en"/>
        </w:rPr>
        <w:t>hypotássō,</w:t>
      </w:r>
      <w:r w:rsidRPr="00882C88">
        <w:rPr>
          <w:rFonts w:ascii="Calibri" w:eastAsia="Calibri" w:hAnsi="Calibri" w:cs="Arial"/>
          <w:sz w:val="20"/>
          <w:szCs w:val="20"/>
          <w:lang w:val="en"/>
        </w:rPr>
        <w:t xml:space="preserve"> hoop-ot-as'-so; from 5259 and 5021; </w:t>
      </w:r>
      <w:r w:rsidRPr="007D439D">
        <w:rPr>
          <w:rFonts w:ascii="Calibri" w:eastAsia="Calibri" w:hAnsi="Calibri" w:cs="Arial"/>
          <w:color w:val="C00000"/>
          <w:sz w:val="20"/>
          <w:szCs w:val="20"/>
          <w:lang w:val="en"/>
        </w:rPr>
        <w:t>to subordinate</w:t>
      </w:r>
      <w:r w:rsidRPr="00882C88">
        <w:rPr>
          <w:rFonts w:ascii="Calibri" w:eastAsia="Calibri" w:hAnsi="Calibri" w:cs="Arial"/>
          <w:sz w:val="20"/>
          <w:szCs w:val="20"/>
          <w:lang w:val="en"/>
        </w:rPr>
        <w:t xml:space="preserve">; reflexively, </w:t>
      </w:r>
      <w:r w:rsidRPr="007D439D">
        <w:rPr>
          <w:rFonts w:ascii="Calibri" w:eastAsia="Calibri" w:hAnsi="Calibri" w:cs="Arial"/>
          <w:color w:val="C00000"/>
          <w:sz w:val="20"/>
          <w:szCs w:val="20"/>
          <w:lang w:val="en"/>
        </w:rPr>
        <w:t>to obey</w:t>
      </w:r>
      <w:r w:rsidRPr="00882C88">
        <w:rPr>
          <w:rFonts w:ascii="Calibri" w:eastAsia="Calibri" w:hAnsi="Calibri" w:cs="Arial"/>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882C88">
        <w:rPr>
          <w:rFonts w:ascii="Calibri" w:eastAsia="Calibri" w:hAnsi="Calibri" w:cs="Arial"/>
          <w:sz w:val="20"/>
          <w:szCs w:val="20"/>
          <w:lang w:val="en"/>
        </w:rPr>
        <w:t>be under obedience (obedient), put under, subdue unto, (be, make) subject (to, unto), be (put) in subjection (to, under), submit self unto.</w:t>
      </w:r>
    </w:p>
    <w:p w:rsidR="00A01E41" w:rsidRDefault="00A01E41" w:rsidP="007269D7">
      <w:pPr>
        <w:spacing w:after="0" w:line="240" w:lineRule="auto"/>
        <w:ind w:left="360"/>
        <w:rPr>
          <w:b/>
          <w:bCs/>
          <w:sz w:val="20"/>
          <w:szCs w:val="20"/>
        </w:rPr>
      </w:pPr>
    </w:p>
    <w:p w:rsidR="00A01E41" w:rsidRDefault="00A01E41" w:rsidP="007269D7">
      <w:pPr>
        <w:spacing w:after="0" w:line="240" w:lineRule="auto"/>
        <w:ind w:left="360"/>
        <w:rPr>
          <w:b/>
          <w:bCs/>
          <w:sz w:val="20"/>
          <w:szCs w:val="20"/>
        </w:rPr>
      </w:pPr>
    </w:p>
    <w:p w:rsidR="00453DA3" w:rsidRPr="00505D83" w:rsidRDefault="00453DA3" w:rsidP="002C07C0">
      <w:pPr>
        <w:shd w:val="clear" w:color="auto" w:fill="F7FBFB"/>
        <w:spacing w:after="0" w:line="240" w:lineRule="auto"/>
        <w:ind w:left="180"/>
        <w:rPr>
          <w:b/>
          <w:bCs/>
          <w:sz w:val="23"/>
          <w:szCs w:val="23"/>
        </w:rPr>
      </w:pPr>
      <w:r w:rsidRPr="00505D83">
        <w:rPr>
          <w:b/>
          <w:bCs/>
          <w:sz w:val="23"/>
          <w:szCs w:val="23"/>
        </w:rPr>
        <w:t xml:space="preserve">1 Corinthians 9:24-26 </w:t>
      </w:r>
      <w:r>
        <w:rPr>
          <w:b/>
          <w:bCs/>
          <w:sz w:val="23"/>
          <w:szCs w:val="23"/>
        </w:rPr>
        <w:t xml:space="preserve"> </w:t>
      </w:r>
    </w:p>
    <w:p w:rsidR="00453DA3" w:rsidRPr="00505D83" w:rsidRDefault="00453DA3" w:rsidP="002C07C0">
      <w:pPr>
        <w:shd w:val="clear" w:color="auto" w:fill="F7FBFB"/>
        <w:spacing w:after="0" w:line="240" w:lineRule="auto"/>
        <w:ind w:left="180"/>
        <w:rPr>
          <w:sz w:val="23"/>
          <w:szCs w:val="23"/>
        </w:rPr>
      </w:pPr>
      <w:r>
        <w:rPr>
          <w:sz w:val="23"/>
          <w:szCs w:val="23"/>
        </w:rPr>
        <w:t>“</w:t>
      </w:r>
      <w:r w:rsidRPr="00505D83">
        <w:rPr>
          <w:sz w:val="23"/>
          <w:szCs w:val="23"/>
        </w:rPr>
        <w:t>Know ye not that they which run in a race run all, but one receiveth the prize? So run, that ye may obtain.</w:t>
      </w:r>
    </w:p>
    <w:p w:rsidR="00453DA3" w:rsidRPr="00505D83" w:rsidRDefault="00453DA3" w:rsidP="002C07C0">
      <w:pPr>
        <w:shd w:val="clear" w:color="auto" w:fill="F7FBFB"/>
        <w:spacing w:after="0" w:line="240" w:lineRule="auto"/>
        <w:ind w:left="180"/>
        <w:rPr>
          <w:sz w:val="23"/>
          <w:szCs w:val="23"/>
        </w:rPr>
      </w:pPr>
      <w:r w:rsidRPr="00505D83">
        <w:rPr>
          <w:sz w:val="23"/>
          <w:szCs w:val="23"/>
          <w:vertAlign w:val="superscript"/>
        </w:rPr>
        <w:t>25 </w:t>
      </w:r>
      <w:r w:rsidRPr="00505D83">
        <w:rPr>
          <w:sz w:val="23"/>
          <w:szCs w:val="23"/>
        </w:rPr>
        <w:t xml:space="preserve">And every man that </w:t>
      </w:r>
      <w:r w:rsidRPr="00FC184F">
        <w:rPr>
          <w:color w:val="0000FF"/>
          <w:sz w:val="23"/>
          <w:szCs w:val="23"/>
        </w:rPr>
        <w:t>striveth</w:t>
      </w:r>
      <w:r w:rsidRPr="00505D83">
        <w:rPr>
          <w:sz w:val="23"/>
          <w:szCs w:val="23"/>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75</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for the mastery is </w:t>
      </w:r>
      <w:r w:rsidRPr="00FC184F">
        <w:rPr>
          <w:color w:val="C00000"/>
          <w:sz w:val="23"/>
          <w:szCs w:val="23"/>
        </w:rPr>
        <w:t xml:space="preserve">temperate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1467</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in all things. Now they do it to obtain a </w:t>
      </w:r>
      <w:r w:rsidRPr="00FC184F">
        <w:rPr>
          <w:color w:val="C00000"/>
          <w:sz w:val="23"/>
          <w:szCs w:val="23"/>
        </w:rPr>
        <w:t xml:space="preserve">corruptible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5349</w:t>
      </w:r>
      <w:r w:rsidRPr="00C03A29">
        <w:rPr>
          <w:rFonts w:eastAsia="Calibri" w:cs="Arial"/>
          <w:color w:val="000000" w:themeColor="text1"/>
          <w:sz w:val="23"/>
          <w:szCs w:val="23"/>
          <w:vertAlign w:val="superscript"/>
        </w:rPr>
        <w:t>)</w:t>
      </w:r>
      <w:r w:rsidRPr="00C03A29">
        <w:rPr>
          <w:rFonts w:eastAsia="Calibri" w:cs="Arial"/>
          <w:color w:val="000000" w:themeColor="text1"/>
          <w:sz w:val="23"/>
          <w:szCs w:val="23"/>
        </w:rPr>
        <w:t xml:space="preserve"> </w:t>
      </w:r>
      <w:r w:rsidRPr="00505D83">
        <w:rPr>
          <w:sz w:val="23"/>
          <w:szCs w:val="23"/>
        </w:rPr>
        <w:t xml:space="preserve">crown; but we an </w:t>
      </w:r>
      <w:r w:rsidRPr="00FC184F">
        <w:rPr>
          <w:color w:val="C00000"/>
          <w:sz w:val="23"/>
          <w:szCs w:val="23"/>
        </w:rPr>
        <w:t>incorruptible</w:t>
      </w:r>
      <w:r w:rsidRPr="00505D83">
        <w:rPr>
          <w:sz w:val="23"/>
          <w:szCs w:val="23"/>
        </w:rPr>
        <w:t>.</w:t>
      </w:r>
      <w:r w:rsidRPr="00FC184F">
        <w:rPr>
          <w:rFonts w:eastAsia="Calibri" w:cs="Arial"/>
          <w:color w:val="000000" w:themeColor="text1"/>
          <w:sz w:val="23"/>
          <w:szCs w:val="23"/>
          <w:vertAlign w:val="superscript"/>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862</w:t>
      </w:r>
      <w:r w:rsidRPr="00C03A29">
        <w:rPr>
          <w:rFonts w:eastAsia="Calibri" w:cs="Arial"/>
          <w:color w:val="000000" w:themeColor="text1"/>
          <w:sz w:val="23"/>
          <w:szCs w:val="23"/>
          <w:vertAlign w:val="superscript"/>
        </w:rPr>
        <w:t>)</w:t>
      </w:r>
    </w:p>
    <w:p w:rsidR="00453DA3" w:rsidRPr="00505D83" w:rsidRDefault="00453DA3" w:rsidP="002C07C0">
      <w:pPr>
        <w:shd w:val="clear" w:color="auto" w:fill="F7FBFB"/>
        <w:spacing w:after="0" w:line="240" w:lineRule="auto"/>
        <w:ind w:left="180"/>
        <w:rPr>
          <w:sz w:val="23"/>
          <w:szCs w:val="23"/>
        </w:rPr>
      </w:pPr>
      <w:r w:rsidRPr="00505D83">
        <w:rPr>
          <w:sz w:val="23"/>
          <w:szCs w:val="23"/>
          <w:vertAlign w:val="superscript"/>
        </w:rPr>
        <w:t>26 </w:t>
      </w:r>
      <w:r w:rsidRPr="00505D83">
        <w:rPr>
          <w:sz w:val="23"/>
          <w:szCs w:val="23"/>
        </w:rPr>
        <w:t xml:space="preserve">I therefore so run, not as uncertainly; so </w:t>
      </w:r>
      <w:r w:rsidRPr="005A743C">
        <w:rPr>
          <w:color w:val="000000" w:themeColor="text1"/>
          <w:sz w:val="23"/>
          <w:szCs w:val="23"/>
        </w:rPr>
        <w:t>fight</w:t>
      </w:r>
      <w:r w:rsidRPr="005A743C">
        <w:rPr>
          <w:rFonts w:eastAsia="Calibri" w:cs="Arial"/>
          <w:color w:val="000000" w:themeColor="text1"/>
          <w:sz w:val="23"/>
          <w:szCs w:val="23"/>
          <w:vertAlign w:val="superscript"/>
        </w:rPr>
        <w:t xml:space="preserve"> </w:t>
      </w:r>
      <w:r w:rsidRPr="00505D83">
        <w:rPr>
          <w:sz w:val="23"/>
          <w:szCs w:val="23"/>
        </w:rPr>
        <w:t xml:space="preserve">I, not as one that </w:t>
      </w:r>
      <w:r w:rsidRPr="005A743C">
        <w:rPr>
          <w:color w:val="000000" w:themeColor="text1"/>
          <w:sz w:val="23"/>
          <w:szCs w:val="23"/>
        </w:rPr>
        <w:t>beateth</w:t>
      </w:r>
      <w:r w:rsidRPr="001122C6">
        <w:rPr>
          <w:color w:val="C00000"/>
          <w:sz w:val="23"/>
          <w:szCs w:val="23"/>
        </w:rPr>
        <w:t xml:space="preserve"> </w:t>
      </w:r>
      <w:r w:rsidRPr="00505D83">
        <w:rPr>
          <w:sz w:val="23"/>
          <w:szCs w:val="23"/>
        </w:rPr>
        <w:t>the air:</w:t>
      </w:r>
      <w:r>
        <w:rPr>
          <w:sz w:val="23"/>
          <w:szCs w:val="23"/>
        </w:rPr>
        <w:t>”</w:t>
      </w:r>
      <w:r w:rsidRPr="00702AEA">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(KJV)</w:t>
      </w:r>
    </w:p>
    <w:p w:rsidR="00453DA3" w:rsidRDefault="00453DA3" w:rsidP="00453DA3">
      <w:pPr>
        <w:spacing w:after="0" w:line="240" w:lineRule="auto"/>
        <w:rPr>
          <w:sz w:val="23"/>
          <w:szCs w:val="23"/>
        </w:rPr>
      </w:pPr>
    </w:p>
    <w:p w:rsidR="00453DA3" w:rsidRPr="001122C6" w:rsidRDefault="00453DA3" w:rsidP="002A0146">
      <w:pPr>
        <w:shd w:val="clear" w:color="auto" w:fill="FFFFF0"/>
        <w:spacing w:after="0" w:line="240" w:lineRule="auto"/>
        <w:ind w:left="360"/>
        <w:rPr>
          <w:b/>
          <w:bCs/>
          <w:color w:val="000000" w:themeColor="text1"/>
          <w:sz w:val="20"/>
          <w:szCs w:val="20"/>
        </w:rPr>
      </w:pPr>
      <w:r w:rsidRPr="001122C6">
        <w:rPr>
          <w:b/>
          <w:bCs/>
          <w:color w:val="C00000"/>
          <w:sz w:val="20"/>
          <w:szCs w:val="20"/>
        </w:rPr>
        <w:t xml:space="preserve">Corruptible </w:t>
      </w:r>
      <w:r w:rsidRPr="001122C6">
        <w:rPr>
          <w:b/>
          <w:bCs/>
          <w:color w:val="000000" w:themeColor="text1"/>
          <w:sz w:val="20"/>
          <w:szCs w:val="20"/>
        </w:rPr>
        <w:t xml:space="preserve">5349 </w:t>
      </w:r>
      <w:r w:rsidRPr="001122C6">
        <w:rPr>
          <w:color w:val="000000" w:themeColor="text1"/>
          <w:sz w:val="20"/>
          <w:szCs w:val="20"/>
        </w:rPr>
        <w:t xml:space="preserve">– </w:t>
      </w:r>
      <w:r w:rsidRPr="001122C6">
        <w:rPr>
          <w:b/>
          <w:bCs/>
          <w:color w:val="000000" w:themeColor="text1"/>
          <w:sz w:val="20"/>
          <w:szCs w:val="20"/>
          <w:lang w:val="en"/>
        </w:rPr>
        <w:t>φθαρτός</w:t>
      </w:r>
      <w:r w:rsidRPr="001122C6">
        <w:rPr>
          <w:color w:val="000000" w:themeColor="text1"/>
          <w:sz w:val="20"/>
          <w:szCs w:val="20"/>
          <w:lang w:val="en"/>
        </w:rPr>
        <w:t xml:space="preserve"> </w:t>
      </w:r>
      <w:r w:rsidRPr="001122C6">
        <w:rPr>
          <w:b/>
          <w:bCs/>
          <w:color w:val="000000" w:themeColor="text1"/>
          <w:sz w:val="20"/>
          <w:szCs w:val="20"/>
          <w:lang w:val="en"/>
        </w:rPr>
        <w:t>phthartós,</w:t>
      </w:r>
      <w:r w:rsidRPr="001122C6">
        <w:rPr>
          <w:color w:val="000000" w:themeColor="text1"/>
          <w:sz w:val="20"/>
          <w:szCs w:val="20"/>
          <w:lang w:val="en"/>
        </w:rPr>
        <w:t xml:space="preserve"> fthar-tos'; from 5351; </w:t>
      </w:r>
      <w:r w:rsidRPr="007D439D">
        <w:rPr>
          <w:color w:val="C00000"/>
          <w:sz w:val="20"/>
          <w:szCs w:val="20"/>
          <w:lang w:val="en"/>
        </w:rPr>
        <w:t>decayed</w:t>
      </w:r>
      <w:r w:rsidRPr="001122C6">
        <w:rPr>
          <w:color w:val="000000" w:themeColor="text1"/>
          <w:sz w:val="20"/>
          <w:szCs w:val="20"/>
          <w:lang w:val="en"/>
        </w:rPr>
        <w:t xml:space="preserve">, i.e. (by implication) </w:t>
      </w:r>
      <w:r w:rsidRPr="007D439D">
        <w:rPr>
          <w:color w:val="C00000"/>
          <w:sz w:val="20"/>
          <w:szCs w:val="20"/>
          <w:lang w:val="en"/>
        </w:rPr>
        <w:t>perishable</w:t>
      </w:r>
      <w:r w:rsidRPr="001122C6">
        <w:rPr>
          <w:color w:val="000000" w:themeColor="text1"/>
          <w:sz w:val="20"/>
          <w:szCs w:val="20"/>
          <w:lang w:val="en"/>
        </w:rPr>
        <w:t>: —</w:t>
      </w:r>
      <w:r w:rsidRPr="00702AEA">
        <w:rPr>
          <w:sz w:val="20"/>
          <w:szCs w:val="20"/>
        </w:rPr>
        <w:t xml:space="preserve"> </w:t>
      </w:r>
      <w:r w:rsidRPr="00E67E22">
        <w:rPr>
          <w:sz w:val="20"/>
          <w:szCs w:val="20"/>
        </w:rPr>
        <w:t>(Translated in King James Version as)</w:t>
      </w:r>
      <w:r>
        <w:rPr>
          <w:sz w:val="20"/>
          <w:szCs w:val="20"/>
        </w:rPr>
        <w:t xml:space="preserve"> </w:t>
      </w:r>
      <w:r w:rsidRPr="001122C6">
        <w:rPr>
          <w:color w:val="000000" w:themeColor="text1"/>
          <w:sz w:val="20"/>
          <w:szCs w:val="20"/>
          <w:lang w:val="en"/>
        </w:rPr>
        <w:t>corruptible.</w:t>
      </w:r>
    </w:p>
    <w:p w:rsidR="00453DA3" w:rsidRPr="00313862" w:rsidRDefault="00453DA3" w:rsidP="002C07C0">
      <w:pPr>
        <w:spacing w:after="0" w:line="240" w:lineRule="auto"/>
        <w:ind w:left="360"/>
        <w:rPr>
          <w:sz w:val="16"/>
          <w:szCs w:val="16"/>
        </w:rPr>
      </w:pPr>
    </w:p>
    <w:p w:rsidR="00453DA3" w:rsidRPr="001122C6" w:rsidRDefault="00453DA3" w:rsidP="002A0146">
      <w:pPr>
        <w:shd w:val="clear" w:color="auto" w:fill="FFFFF0"/>
        <w:spacing w:after="0" w:line="240" w:lineRule="auto"/>
        <w:ind w:left="360"/>
        <w:rPr>
          <w:b/>
          <w:bCs/>
          <w:color w:val="C00000"/>
          <w:sz w:val="20"/>
          <w:szCs w:val="20"/>
        </w:rPr>
      </w:pPr>
      <w:r w:rsidRPr="001122C6">
        <w:rPr>
          <w:b/>
          <w:bCs/>
          <w:color w:val="C00000"/>
          <w:sz w:val="20"/>
          <w:szCs w:val="20"/>
        </w:rPr>
        <w:t xml:space="preserve">Incorruptible </w:t>
      </w:r>
      <w:r w:rsidRPr="001122C6">
        <w:rPr>
          <w:b/>
          <w:bCs/>
          <w:color w:val="000000" w:themeColor="text1"/>
          <w:sz w:val="20"/>
          <w:szCs w:val="20"/>
        </w:rPr>
        <w:t xml:space="preserve">862 </w:t>
      </w:r>
      <w:r w:rsidRPr="001122C6">
        <w:rPr>
          <w:color w:val="000000" w:themeColor="text1"/>
          <w:sz w:val="20"/>
          <w:szCs w:val="20"/>
        </w:rPr>
        <w:t xml:space="preserve">– </w:t>
      </w:r>
      <w:r w:rsidRPr="001122C6">
        <w:rPr>
          <w:b/>
          <w:bCs/>
          <w:color w:val="000000" w:themeColor="text1"/>
          <w:sz w:val="20"/>
          <w:szCs w:val="20"/>
          <w:lang w:val="en"/>
        </w:rPr>
        <w:t>ἄφθαρτος</w:t>
      </w:r>
      <w:r w:rsidRPr="001122C6">
        <w:rPr>
          <w:color w:val="000000" w:themeColor="text1"/>
          <w:sz w:val="20"/>
          <w:szCs w:val="20"/>
          <w:lang w:val="en"/>
        </w:rPr>
        <w:t xml:space="preserve"> </w:t>
      </w:r>
      <w:r w:rsidRPr="001122C6">
        <w:rPr>
          <w:b/>
          <w:bCs/>
          <w:color w:val="000000" w:themeColor="text1"/>
          <w:sz w:val="20"/>
          <w:szCs w:val="20"/>
          <w:lang w:val="en"/>
        </w:rPr>
        <w:t>áphthartos,</w:t>
      </w:r>
      <w:r w:rsidRPr="001122C6">
        <w:rPr>
          <w:color w:val="000000" w:themeColor="text1"/>
          <w:sz w:val="20"/>
          <w:szCs w:val="20"/>
          <w:lang w:val="en"/>
        </w:rPr>
        <w:t xml:space="preserve"> af'-thar-tos; from 1 (as a negative particle) and a derivative of 5351; </w:t>
      </w:r>
      <w:r w:rsidRPr="007D439D">
        <w:rPr>
          <w:color w:val="C00000"/>
          <w:sz w:val="20"/>
          <w:szCs w:val="20"/>
          <w:lang w:val="en"/>
        </w:rPr>
        <w:t xml:space="preserve">undecaying </w:t>
      </w:r>
      <w:r w:rsidRPr="001122C6">
        <w:rPr>
          <w:color w:val="000000" w:themeColor="text1"/>
          <w:sz w:val="20"/>
          <w:szCs w:val="20"/>
          <w:lang w:val="en"/>
        </w:rPr>
        <w:t>(</w:t>
      </w:r>
      <w:r w:rsidRPr="007D439D">
        <w:rPr>
          <w:color w:val="C00000"/>
          <w:sz w:val="20"/>
          <w:szCs w:val="20"/>
          <w:lang w:val="en"/>
        </w:rPr>
        <w:t>in essence or continuance</w:t>
      </w:r>
      <w:r w:rsidRPr="001122C6">
        <w:rPr>
          <w:color w:val="000000" w:themeColor="text1"/>
          <w:sz w:val="20"/>
          <w:szCs w:val="20"/>
          <w:lang w:val="en"/>
        </w:rPr>
        <w:t>):—</w:t>
      </w:r>
      <w:r w:rsidRPr="00702AEA">
        <w:rPr>
          <w:sz w:val="20"/>
          <w:szCs w:val="20"/>
        </w:rPr>
        <w:t xml:space="preserve"> </w:t>
      </w:r>
      <w:r w:rsidRPr="00E67E22">
        <w:rPr>
          <w:sz w:val="20"/>
          <w:szCs w:val="20"/>
        </w:rPr>
        <w:t>(Translated in King James Version as)</w:t>
      </w:r>
      <w:r>
        <w:rPr>
          <w:sz w:val="20"/>
          <w:szCs w:val="20"/>
        </w:rPr>
        <w:t xml:space="preserve"> </w:t>
      </w:r>
      <w:r w:rsidRPr="001122C6">
        <w:rPr>
          <w:color w:val="000000" w:themeColor="text1"/>
          <w:sz w:val="20"/>
          <w:szCs w:val="20"/>
          <w:lang w:val="en"/>
        </w:rPr>
        <w:t>not (in-, un-)corruptible, immortal.</w:t>
      </w:r>
    </w:p>
    <w:p w:rsidR="00453DA3" w:rsidRPr="00313862" w:rsidRDefault="00453DA3" w:rsidP="002C07C0">
      <w:pPr>
        <w:spacing w:after="0" w:line="240" w:lineRule="auto"/>
        <w:ind w:left="360"/>
        <w:rPr>
          <w:sz w:val="16"/>
          <w:szCs w:val="16"/>
        </w:rPr>
      </w:pPr>
    </w:p>
    <w:p w:rsidR="00453DA3" w:rsidRPr="001122C6" w:rsidRDefault="00453DA3" w:rsidP="002A0146">
      <w:pPr>
        <w:shd w:val="clear" w:color="auto" w:fill="FFFFF0"/>
        <w:spacing w:after="0" w:line="240" w:lineRule="auto"/>
        <w:ind w:left="360"/>
        <w:rPr>
          <w:color w:val="000000" w:themeColor="text1"/>
          <w:sz w:val="20"/>
          <w:szCs w:val="20"/>
        </w:rPr>
      </w:pPr>
      <w:r w:rsidRPr="001122C6">
        <w:rPr>
          <w:b/>
          <w:bCs/>
          <w:color w:val="C00000"/>
          <w:sz w:val="20"/>
          <w:szCs w:val="20"/>
        </w:rPr>
        <w:lastRenderedPageBreak/>
        <w:t xml:space="preserve">Temperate </w:t>
      </w:r>
      <w:r w:rsidRPr="001122C6">
        <w:rPr>
          <w:b/>
          <w:bCs/>
          <w:color w:val="000000" w:themeColor="text1"/>
          <w:sz w:val="20"/>
          <w:szCs w:val="20"/>
        </w:rPr>
        <w:t xml:space="preserve">1467 </w:t>
      </w:r>
      <w:r w:rsidRPr="001122C6">
        <w:rPr>
          <w:color w:val="000000" w:themeColor="text1"/>
          <w:sz w:val="20"/>
          <w:szCs w:val="20"/>
        </w:rPr>
        <w:t xml:space="preserve">– </w:t>
      </w:r>
      <w:r w:rsidRPr="001122C6">
        <w:rPr>
          <w:b/>
          <w:bCs/>
          <w:color w:val="000000" w:themeColor="text1"/>
          <w:sz w:val="20"/>
          <w:szCs w:val="20"/>
          <w:lang w:val="en"/>
        </w:rPr>
        <w:t>ἐγκρατεύομαι enkrateúomai</w:t>
      </w:r>
      <w:r w:rsidRPr="001122C6">
        <w:rPr>
          <w:color w:val="000000" w:themeColor="text1"/>
          <w:sz w:val="20"/>
          <w:szCs w:val="20"/>
          <w:lang w:val="en"/>
        </w:rPr>
        <w:t xml:space="preserve">, eng-krat-yoo'-om-ahee; middle voice from 1468; </w:t>
      </w:r>
      <w:r w:rsidRPr="007D439D">
        <w:rPr>
          <w:color w:val="C00000"/>
          <w:sz w:val="20"/>
          <w:szCs w:val="20"/>
          <w:lang w:val="en"/>
        </w:rPr>
        <w:t>to exercise self-restraint</w:t>
      </w:r>
      <w:r w:rsidRPr="001122C6">
        <w:rPr>
          <w:color w:val="000000" w:themeColor="text1"/>
          <w:sz w:val="20"/>
          <w:szCs w:val="20"/>
          <w:lang w:val="en"/>
        </w:rPr>
        <w:t xml:space="preserve"> (</w:t>
      </w:r>
      <w:r w:rsidRPr="007D439D">
        <w:rPr>
          <w:color w:val="C00000"/>
          <w:sz w:val="20"/>
          <w:szCs w:val="20"/>
          <w:lang w:val="en"/>
        </w:rPr>
        <w:t>in diet and chastity</w:t>
      </w:r>
      <w:r w:rsidRPr="001122C6">
        <w:rPr>
          <w:color w:val="000000" w:themeColor="text1"/>
          <w:sz w:val="20"/>
          <w:szCs w:val="20"/>
          <w:lang w:val="en"/>
        </w:rPr>
        <w:t>):—</w:t>
      </w:r>
      <w:r w:rsidRPr="00702AEA">
        <w:rPr>
          <w:sz w:val="20"/>
          <w:szCs w:val="20"/>
        </w:rPr>
        <w:t xml:space="preserve"> </w:t>
      </w:r>
      <w:r w:rsidRPr="00E67E22">
        <w:rPr>
          <w:sz w:val="20"/>
          <w:szCs w:val="20"/>
        </w:rPr>
        <w:t>(Translated in King James Version as)</w:t>
      </w:r>
      <w:r>
        <w:rPr>
          <w:sz w:val="20"/>
          <w:szCs w:val="20"/>
        </w:rPr>
        <w:t xml:space="preserve"> </w:t>
      </w:r>
      <w:r w:rsidRPr="001122C6">
        <w:rPr>
          <w:color w:val="000000" w:themeColor="text1"/>
          <w:sz w:val="20"/>
          <w:szCs w:val="20"/>
          <w:lang w:val="en"/>
        </w:rPr>
        <w:t>can</w:t>
      </w:r>
      <w:r>
        <w:rPr>
          <w:color w:val="000000" w:themeColor="text1"/>
          <w:sz w:val="20"/>
          <w:szCs w:val="20"/>
          <w:lang w:val="en"/>
        </w:rPr>
        <w:t xml:space="preserve"> </w:t>
      </w:r>
      <w:r w:rsidRPr="001122C6">
        <w:rPr>
          <w:color w:val="000000" w:themeColor="text1"/>
          <w:sz w:val="20"/>
          <w:szCs w:val="20"/>
          <w:lang w:val="en"/>
        </w:rPr>
        <w:t>(-not) contain, be temperate.</w:t>
      </w:r>
    </w:p>
    <w:p w:rsidR="00453DA3" w:rsidRDefault="00453DA3" w:rsidP="00453DA3">
      <w:pPr>
        <w:spacing w:after="0" w:line="240" w:lineRule="auto"/>
        <w:rPr>
          <w:sz w:val="23"/>
          <w:szCs w:val="23"/>
        </w:rPr>
      </w:pPr>
    </w:p>
    <w:p w:rsidR="005A743C" w:rsidRDefault="005A743C" w:rsidP="00D234DC">
      <w:pPr>
        <w:spacing w:after="0" w:line="240" w:lineRule="auto"/>
        <w:rPr>
          <w:sz w:val="23"/>
          <w:szCs w:val="23"/>
        </w:rPr>
      </w:pPr>
    </w:p>
    <w:p w:rsidR="006A46B1" w:rsidRPr="00AB4E9B" w:rsidRDefault="006A46B1" w:rsidP="006A46B1">
      <w:pPr>
        <w:shd w:val="clear" w:color="auto" w:fill="F7FBFB"/>
        <w:spacing w:after="0" w:line="240" w:lineRule="auto"/>
        <w:ind w:left="180"/>
        <w:rPr>
          <w:b/>
          <w:bCs/>
          <w:sz w:val="23"/>
          <w:szCs w:val="23"/>
        </w:rPr>
      </w:pPr>
      <w:r w:rsidRPr="00AB4E9B">
        <w:rPr>
          <w:b/>
          <w:bCs/>
          <w:sz w:val="23"/>
          <w:szCs w:val="23"/>
        </w:rPr>
        <w:t xml:space="preserve">Hebrews 4:1-11 </w:t>
      </w:r>
      <w:r>
        <w:rPr>
          <w:b/>
          <w:bCs/>
          <w:sz w:val="23"/>
          <w:szCs w:val="23"/>
        </w:rPr>
        <w:t xml:space="preserve"> </w:t>
      </w:r>
    </w:p>
    <w:p w:rsidR="006A46B1" w:rsidRPr="00AB4E9B" w:rsidRDefault="006A46B1" w:rsidP="007B005F">
      <w:pPr>
        <w:shd w:val="clear" w:color="auto" w:fill="F7FBFB"/>
        <w:spacing w:after="0" w:line="240" w:lineRule="auto"/>
        <w:ind w:left="180"/>
        <w:rPr>
          <w:sz w:val="23"/>
          <w:szCs w:val="23"/>
        </w:rPr>
      </w:pPr>
      <w:r>
        <w:rPr>
          <w:sz w:val="23"/>
          <w:szCs w:val="23"/>
        </w:rPr>
        <w:t>“</w:t>
      </w:r>
      <w:r w:rsidRPr="002C07C0">
        <w:rPr>
          <w:b/>
          <w:bCs/>
          <w:sz w:val="23"/>
          <w:szCs w:val="23"/>
          <w:u w:val="single"/>
        </w:rPr>
        <w:t xml:space="preserve">Let us </w:t>
      </w:r>
      <w:r w:rsidRPr="007B005F">
        <w:rPr>
          <w:b/>
          <w:bCs/>
          <w:sz w:val="23"/>
          <w:szCs w:val="23"/>
          <w:u w:val="single"/>
        </w:rPr>
        <w:t xml:space="preserve">therefore </w:t>
      </w:r>
      <w:r w:rsidRPr="007B005F">
        <w:rPr>
          <w:b/>
          <w:bCs/>
          <w:color w:val="C00000"/>
          <w:sz w:val="23"/>
          <w:szCs w:val="23"/>
          <w:u w:val="single"/>
        </w:rPr>
        <w:t>fear</w:t>
      </w:r>
      <w:r w:rsidRPr="007B005F">
        <w:rPr>
          <w:b/>
          <w:bCs/>
          <w:sz w:val="23"/>
          <w:szCs w:val="23"/>
          <w:u w:val="single"/>
        </w:rPr>
        <w:t>,</w:t>
      </w:r>
      <w:r w:rsidR="007B005F" w:rsidRPr="007B005F">
        <w:rPr>
          <w:color w:val="000000" w:themeColor="text1"/>
          <w:sz w:val="23"/>
          <w:szCs w:val="23"/>
          <w:u w:val="single"/>
          <w:vertAlign w:val="superscript"/>
        </w:rPr>
        <w:t xml:space="preserve"> (5399)</w:t>
      </w:r>
      <w:r w:rsidR="007B005F" w:rsidRPr="007B005F">
        <w:rPr>
          <w:b/>
          <w:bCs/>
          <w:color w:val="000000" w:themeColor="text1"/>
          <w:sz w:val="23"/>
          <w:szCs w:val="23"/>
          <w:u w:val="single"/>
          <w:vertAlign w:val="superscript"/>
        </w:rPr>
        <w:t xml:space="preserve"> </w:t>
      </w:r>
      <w:r w:rsidRPr="007B005F">
        <w:rPr>
          <w:b/>
          <w:bCs/>
          <w:sz w:val="23"/>
          <w:szCs w:val="23"/>
          <w:u w:val="single"/>
        </w:rPr>
        <w:t xml:space="preserve"> lest</w:t>
      </w:r>
      <w:r w:rsidRPr="002C07C0">
        <w:rPr>
          <w:b/>
          <w:bCs/>
          <w:sz w:val="23"/>
          <w:szCs w:val="23"/>
          <w:u w:val="single"/>
        </w:rPr>
        <w:t>, a promise being left us of entering into his rest, any of you should seem to come short of it</w:t>
      </w:r>
      <w:r w:rsidRPr="006A46B1">
        <w:rPr>
          <w:b/>
          <w:bCs/>
          <w:sz w:val="23"/>
          <w:szCs w:val="23"/>
        </w:rPr>
        <w:t>.</w:t>
      </w:r>
    </w:p>
    <w:p w:rsidR="006A46B1" w:rsidRPr="00AB4E9B" w:rsidRDefault="006A46B1" w:rsidP="006A46B1">
      <w:pPr>
        <w:shd w:val="clear" w:color="auto" w:fill="F7FBFB"/>
        <w:spacing w:after="0" w:line="240" w:lineRule="auto"/>
        <w:ind w:left="180"/>
        <w:rPr>
          <w:sz w:val="23"/>
          <w:szCs w:val="23"/>
        </w:rPr>
      </w:pPr>
      <w:r w:rsidRPr="00AB4E9B">
        <w:rPr>
          <w:sz w:val="23"/>
          <w:szCs w:val="23"/>
          <w:vertAlign w:val="superscript"/>
        </w:rPr>
        <w:t>2 </w:t>
      </w:r>
      <w:r w:rsidRPr="00AB4E9B">
        <w:rPr>
          <w:sz w:val="23"/>
          <w:szCs w:val="23"/>
        </w:rPr>
        <w:t>For unto us was the gospel preached, as well as unto them: but the word preached did not profit them, not being mixed with faith in them that heard it.</w:t>
      </w:r>
    </w:p>
    <w:p w:rsidR="006A46B1" w:rsidRPr="00AB4E9B" w:rsidRDefault="006A46B1" w:rsidP="00A832EE">
      <w:pPr>
        <w:shd w:val="clear" w:color="auto" w:fill="F7FBFB"/>
        <w:spacing w:after="0" w:line="240" w:lineRule="auto"/>
        <w:ind w:left="180"/>
        <w:rPr>
          <w:sz w:val="23"/>
          <w:szCs w:val="23"/>
        </w:rPr>
      </w:pPr>
      <w:r w:rsidRPr="00AB4E9B">
        <w:rPr>
          <w:sz w:val="23"/>
          <w:szCs w:val="23"/>
          <w:vertAlign w:val="superscript"/>
        </w:rPr>
        <w:t>3 </w:t>
      </w:r>
      <w:r w:rsidRPr="005A743C">
        <w:rPr>
          <w:b/>
          <w:bCs/>
          <w:sz w:val="23"/>
          <w:szCs w:val="23"/>
        </w:rPr>
        <w:t xml:space="preserve">For we which have </w:t>
      </w:r>
      <w:r w:rsidRPr="00A832EE">
        <w:rPr>
          <w:b/>
          <w:bCs/>
          <w:color w:val="C00000"/>
          <w:sz w:val="23"/>
          <w:szCs w:val="23"/>
        </w:rPr>
        <w:t xml:space="preserve">believed </w:t>
      </w:r>
      <w:r w:rsidR="00A832EE" w:rsidRPr="00A832EE">
        <w:rPr>
          <w:color w:val="000000" w:themeColor="text1"/>
          <w:sz w:val="23"/>
          <w:szCs w:val="23"/>
          <w:vertAlign w:val="superscript"/>
        </w:rPr>
        <w:t>(</w:t>
      </w:r>
      <w:r w:rsidR="00A832EE">
        <w:rPr>
          <w:color w:val="000000" w:themeColor="text1"/>
          <w:sz w:val="23"/>
          <w:szCs w:val="23"/>
          <w:vertAlign w:val="superscript"/>
        </w:rPr>
        <w:t>4100</w:t>
      </w:r>
      <w:r w:rsidR="00A832EE" w:rsidRPr="00A832EE">
        <w:rPr>
          <w:color w:val="000000" w:themeColor="text1"/>
          <w:sz w:val="23"/>
          <w:szCs w:val="23"/>
          <w:vertAlign w:val="superscript"/>
        </w:rPr>
        <w:t>)</w:t>
      </w:r>
      <w:r w:rsidR="00A832EE" w:rsidRPr="005A743C">
        <w:rPr>
          <w:b/>
          <w:bCs/>
          <w:color w:val="000000" w:themeColor="text1"/>
          <w:sz w:val="23"/>
          <w:szCs w:val="23"/>
          <w:vertAlign w:val="superscript"/>
        </w:rPr>
        <w:t xml:space="preserve"> </w:t>
      </w:r>
      <w:r w:rsidRPr="005A743C">
        <w:rPr>
          <w:b/>
          <w:bCs/>
          <w:sz w:val="23"/>
          <w:szCs w:val="23"/>
        </w:rPr>
        <w:t>do enter into rest</w:t>
      </w:r>
      <w:r w:rsidRPr="00AB4E9B">
        <w:rPr>
          <w:sz w:val="23"/>
          <w:szCs w:val="23"/>
        </w:rPr>
        <w:t>, as he said, As I have sworn in my wrath, if they shall enter into my rest: although the works were finished from the foundation of the world.</w:t>
      </w:r>
    </w:p>
    <w:p w:rsidR="006A46B1" w:rsidRPr="00AB4E9B" w:rsidRDefault="006A46B1" w:rsidP="006A46B1">
      <w:pPr>
        <w:shd w:val="clear" w:color="auto" w:fill="F7FBFB"/>
        <w:spacing w:after="0" w:line="240" w:lineRule="auto"/>
        <w:ind w:left="180"/>
        <w:rPr>
          <w:sz w:val="23"/>
          <w:szCs w:val="23"/>
        </w:rPr>
      </w:pPr>
      <w:r w:rsidRPr="00AB4E9B">
        <w:rPr>
          <w:sz w:val="23"/>
          <w:szCs w:val="23"/>
          <w:vertAlign w:val="superscript"/>
        </w:rPr>
        <w:t>4 </w:t>
      </w:r>
      <w:r w:rsidRPr="00AB4E9B">
        <w:rPr>
          <w:sz w:val="23"/>
          <w:szCs w:val="23"/>
        </w:rPr>
        <w:t>For he spake in a certain place of the seventh day on this wise, And God did rest the seventh day from all his works.</w:t>
      </w:r>
    </w:p>
    <w:p w:rsidR="006A46B1" w:rsidRPr="00AB4E9B" w:rsidRDefault="006A46B1" w:rsidP="006A46B1">
      <w:pPr>
        <w:shd w:val="clear" w:color="auto" w:fill="F7FBFB"/>
        <w:spacing w:after="0" w:line="240" w:lineRule="auto"/>
        <w:ind w:left="180"/>
        <w:rPr>
          <w:sz w:val="23"/>
          <w:szCs w:val="23"/>
        </w:rPr>
      </w:pPr>
      <w:r w:rsidRPr="00AB4E9B">
        <w:rPr>
          <w:sz w:val="23"/>
          <w:szCs w:val="23"/>
          <w:vertAlign w:val="superscript"/>
        </w:rPr>
        <w:t>5 </w:t>
      </w:r>
      <w:r w:rsidRPr="00AB4E9B">
        <w:rPr>
          <w:sz w:val="23"/>
          <w:szCs w:val="23"/>
        </w:rPr>
        <w:t>And in this place again, If they shall enter into my rest.</w:t>
      </w:r>
    </w:p>
    <w:p w:rsidR="006A46B1" w:rsidRPr="00AB4E9B" w:rsidRDefault="006A46B1" w:rsidP="007B005F">
      <w:pPr>
        <w:shd w:val="clear" w:color="auto" w:fill="F7FBFB"/>
        <w:spacing w:after="0" w:line="240" w:lineRule="auto"/>
        <w:ind w:left="180"/>
        <w:rPr>
          <w:sz w:val="23"/>
          <w:szCs w:val="23"/>
        </w:rPr>
      </w:pPr>
      <w:r w:rsidRPr="00AB4E9B">
        <w:rPr>
          <w:sz w:val="23"/>
          <w:szCs w:val="23"/>
          <w:vertAlign w:val="superscript"/>
        </w:rPr>
        <w:t>6 </w:t>
      </w:r>
      <w:r w:rsidRPr="00AB4E9B">
        <w:rPr>
          <w:sz w:val="23"/>
          <w:szCs w:val="23"/>
        </w:rPr>
        <w:t xml:space="preserve">Seeing therefore it remaineth that some must enter therein, and they to whom it was first preached entered not in because of </w:t>
      </w:r>
      <w:r w:rsidRPr="007B005F">
        <w:rPr>
          <w:color w:val="C00000"/>
          <w:sz w:val="23"/>
          <w:szCs w:val="23"/>
        </w:rPr>
        <w:t>unbelief</w:t>
      </w:r>
      <w:r w:rsidRPr="00AB4E9B">
        <w:rPr>
          <w:sz w:val="23"/>
          <w:szCs w:val="23"/>
        </w:rPr>
        <w:t>:</w:t>
      </w:r>
      <w:r w:rsidR="007B005F" w:rsidRPr="007B005F">
        <w:rPr>
          <w:color w:val="000000" w:themeColor="text1"/>
          <w:sz w:val="23"/>
          <w:szCs w:val="23"/>
          <w:vertAlign w:val="superscript"/>
        </w:rPr>
        <w:t xml:space="preserve"> </w:t>
      </w:r>
      <w:r w:rsidR="007B005F" w:rsidRPr="00A832EE">
        <w:rPr>
          <w:color w:val="000000" w:themeColor="text1"/>
          <w:sz w:val="23"/>
          <w:szCs w:val="23"/>
          <w:vertAlign w:val="superscript"/>
        </w:rPr>
        <w:t>(</w:t>
      </w:r>
      <w:r w:rsidR="007B005F">
        <w:rPr>
          <w:color w:val="000000" w:themeColor="text1"/>
          <w:sz w:val="23"/>
          <w:szCs w:val="23"/>
          <w:vertAlign w:val="superscript"/>
        </w:rPr>
        <w:t>543</w:t>
      </w:r>
      <w:r w:rsidR="007B005F" w:rsidRPr="00A832EE">
        <w:rPr>
          <w:color w:val="000000" w:themeColor="text1"/>
          <w:sz w:val="23"/>
          <w:szCs w:val="23"/>
          <w:vertAlign w:val="superscript"/>
        </w:rPr>
        <w:t>)</w:t>
      </w:r>
    </w:p>
    <w:p w:rsidR="006A46B1" w:rsidRPr="00AB4E9B" w:rsidRDefault="006A46B1" w:rsidP="006A46B1">
      <w:pPr>
        <w:shd w:val="clear" w:color="auto" w:fill="F7FBFB"/>
        <w:spacing w:after="0" w:line="240" w:lineRule="auto"/>
        <w:ind w:left="180"/>
        <w:rPr>
          <w:sz w:val="23"/>
          <w:szCs w:val="23"/>
        </w:rPr>
      </w:pPr>
      <w:r w:rsidRPr="00AB4E9B">
        <w:rPr>
          <w:sz w:val="23"/>
          <w:szCs w:val="23"/>
          <w:vertAlign w:val="superscript"/>
        </w:rPr>
        <w:t>7 </w:t>
      </w:r>
      <w:r w:rsidRPr="00AB4E9B">
        <w:rPr>
          <w:sz w:val="23"/>
          <w:szCs w:val="23"/>
        </w:rPr>
        <w:t>Again, he limiteth a certain day, saying in David, To day, after so long a time; as it is said, To day if ye will hear his voice, harden not your hearts.</w:t>
      </w:r>
    </w:p>
    <w:p w:rsidR="006A46B1" w:rsidRPr="00AB4E9B" w:rsidRDefault="006A46B1" w:rsidP="006A46B1">
      <w:pPr>
        <w:shd w:val="clear" w:color="auto" w:fill="F7FBFB"/>
        <w:spacing w:after="0" w:line="240" w:lineRule="auto"/>
        <w:ind w:left="180"/>
        <w:rPr>
          <w:sz w:val="23"/>
          <w:szCs w:val="23"/>
        </w:rPr>
      </w:pPr>
      <w:r w:rsidRPr="00AB4E9B">
        <w:rPr>
          <w:sz w:val="23"/>
          <w:szCs w:val="23"/>
          <w:vertAlign w:val="superscript"/>
        </w:rPr>
        <w:t>8 </w:t>
      </w:r>
      <w:r w:rsidRPr="00AB4E9B">
        <w:rPr>
          <w:sz w:val="23"/>
          <w:szCs w:val="23"/>
        </w:rPr>
        <w:t>For if Jesus had given them rest, then would he not afterward have spoken of another day.</w:t>
      </w:r>
    </w:p>
    <w:p w:rsidR="006A46B1" w:rsidRPr="00AB4E9B" w:rsidRDefault="006A46B1" w:rsidP="006A46B1">
      <w:pPr>
        <w:shd w:val="clear" w:color="auto" w:fill="F7FBFB"/>
        <w:spacing w:after="0" w:line="240" w:lineRule="auto"/>
        <w:ind w:left="180"/>
        <w:rPr>
          <w:sz w:val="23"/>
          <w:szCs w:val="23"/>
        </w:rPr>
      </w:pPr>
      <w:r w:rsidRPr="00AB4E9B">
        <w:rPr>
          <w:sz w:val="23"/>
          <w:szCs w:val="23"/>
          <w:vertAlign w:val="superscript"/>
        </w:rPr>
        <w:t>9 </w:t>
      </w:r>
      <w:r w:rsidRPr="00AB4E9B">
        <w:rPr>
          <w:sz w:val="23"/>
          <w:szCs w:val="23"/>
        </w:rPr>
        <w:t>There remaineth therefore a rest to the people of God.</w:t>
      </w:r>
    </w:p>
    <w:p w:rsidR="006A46B1" w:rsidRPr="00AB4E9B" w:rsidRDefault="006A46B1" w:rsidP="006A46B1">
      <w:pPr>
        <w:shd w:val="clear" w:color="auto" w:fill="F7FBFB"/>
        <w:spacing w:after="0" w:line="240" w:lineRule="auto"/>
        <w:ind w:left="180"/>
        <w:rPr>
          <w:sz w:val="23"/>
          <w:szCs w:val="23"/>
        </w:rPr>
      </w:pPr>
      <w:r w:rsidRPr="00AB4E9B">
        <w:rPr>
          <w:sz w:val="23"/>
          <w:szCs w:val="23"/>
          <w:vertAlign w:val="superscript"/>
        </w:rPr>
        <w:t>10 </w:t>
      </w:r>
      <w:r w:rsidRPr="00AB4E9B">
        <w:rPr>
          <w:sz w:val="23"/>
          <w:szCs w:val="23"/>
        </w:rPr>
        <w:t>For he that is entered into his rest, he also hath ceased from his own works, as God did from his.</w:t>
      </w:r>
    </w:p>
    <w:p w:rsidR="006A46B1" w:rsidRPr="00AB4E9B" w:rsidRDefault="006A46B1" w:rsidP="007B005F">
      <w:pPr>
        <w:shd w:val="clear" w:color="auto" w:fill="F7FBFB"/>
        <w:spacing w:after="0" w:line="240" w:lineRule="auto"/>
        <w:ind w:left="180"/>
        <w:rPr>
          <w:sz w:val="23"/>
          <w:szCs w:val="23"/>
        </w:rPr>
      </w:pPr>
      <w:r w:rsidRPr="00AB4E9B">
        <w:rPr>
          <w:sz w:val="23"/>
          <w:szCs w:val="23"/>
          <w:vertAlign w:val="superscript"/>
        </w:rPr>
        <w:t>11 </w:t>
      </w:r>
      <w:r w:rsidRPr="002C07C0">
        <w:rPr>
          <w:b/>
          <w:bCs/>
          <w:sz w:val="23"/>
          <w:szCs w:val="23"/>
          <w:u w:val="single" w:color="FF0000"/>
        </w:rPr>
        <w:t xml:space="preserve">Let us </w:t>
      </w:r>
      <w:r w:rsidRPr="002C07C0">
        <w:rPr>
          <w:b/>
          <w:bCs/>
          <w:color w:val="C00000"/>
          <w:sz w:val="23"/>
          <w:szCs w:val="23"/>
          <w:u w:val="single" w:color="FF0000"/>
        </w:rPr>
        <w:t>labour</w:t>
      </w:r>
      <w:r w:rsidRPr="002C07C0">
        <w:rPr>
          <w:b/>
          <w:bCs/>
          <w:color w:val="C00000"/>
          <w:sz w:val="23"/>
          <w:szCs w:val="23"/>
          <w:u w:val="single" w:color="FF0000"/>
          <w:vertAlign w:val="superscript"/>
        </w:rPr>
        <w:t xml:space="preserve"> </w:t>
      </w:r>
      <w:r w:rsidRPr="002C07C0">
        <w:rPr>
          <w:color w:val="000000" w:themeColor="text1"/>
          <w:sz w:val="23"/>
          <w:szCs w:val="23"/>
          <w:u w:val="single" w:color="FF0000"/>
          <w:vertAlign w:val="superscript"/>
        </w:rPr>
        <w:t>(4704)</w:t>
      </w:r>
      <w:r w:rsidRPr="002C07C0">
        <w:rPr>
          <w:b/>
          <w:bCs/>
          <w:color w:val="000000" w:themeColor="text1"/>
          <w:sz w:val="23"/>
          <w:szCs w:val="23"/>
          <w:u w:val="single" w:color="FF0000"/>
          <w:vertAlign w:val="superscript"/>
        </w:rPr>
        <w:t xml:space="preserve"> </w:t>
      </w:r>
      <w:r w:rsidRPr="002C07C0">
        <w:rPr>
          <w:b/>
          <w:bCs/>
          <w:sz w:val="23"/>
          <w:szCs w:val="23"/>
          <w:u w:val="single" w:color="FF0000"/>
        </w:rPr>
        <w:t>therefore to enter into that rest</w:t>
      </w:r>
      <w:r w:rsidRPr="002C07C0">
        <w:rPr>
          <w:sz w:val="23"/>
          <w:szCs w:val="23"/>
          <w:u w:val="single" w:color="FF0000"/>
        </w:rPr>
        <w:t>,</w:t>
      </w:r>
      <w:r w:rsidRPr="00AB4E9B">
        <w:rPr>
          <w:sz w:val="23"/>
          <w:szCs w:val="23"/>
        </w:rPr>
        <w:t xml:space="preserve"> lest any man fall after the same example of </w:t>
      </w:r>
      <w:r w:rsidRPr="007B005F">
        <w:rPr>
          <w:color w:val="C00000"/>
          <w:sz w:val="23"/>
          <w:szCs w:val="23"/>
        </w:rPr>
        <w:t>unbelief</w:t>
      </w:r>
      <w:r w:rsidRPr="00AB4E9B">
        <w:rPr>
          <w:sz w:val="23"/>
          <w:szCs w:val="23"/>
        </w:rPr>
        <w:t>.</w:t>
      </w:r>
      <w:r>
        <w:rPr>
          <w:sz w:val="23"/>
          <w:szCs w:val="23"/>
        </w:rPr>
        <w:t>”</w:t>
      </w:r>
      <w:r w:rsidR="007B005F" w:rsidRPr="007B005F">
        <w:rPr>
          <w:color w:val="000000" w:themeColor="text1"/>
          <w:sz w:val="23"/>
          <w:szCs w:val="23"/>
          <w:vertAlign w:val="superscript"/>
        </w:rPr>
        <w:t xml:space="preserve"> </w:t>
      </w:r>
      <w:r w:rsidR="007B005F" w:rsidRPr="00A832EE">
        <w:rPr>
          <w:color w:val="000000" w:themeColor="text1"/>
          <w:sz w:val="23"/>
          <w:szCs w:val="23"/>
          <w:vertAlign w:val="superscript"/>
        </w:rPr>
        <w:t>(</w:t>
      </w:r>
      <w:r w:rsidR="007B005F">
        <w:rPr>
          <w:color w:val="000000" w:themeColor="text1"/>
          <w:sz w:val="23"/>
          <w:szCs w:val="23"/>
          <w:vertAlign w:val="superscript"/>
        </w:rPr>
        <w:t>543</w:t>
      </w:r>
      <w:r w:rsidR="007B005F" w:rsidRPr="00A832EE">
        <w:rPr>
          <w:color w:val="000000" w:themeColor="text1"/>
          <w:sz w:val="23"/>
          <w:szCs w:val="23"/>
          <w:vertAlign w:val="superscript"/>
        </w:rPr>
        <w:t>)</w:t>
      </w:r>
      <w:r w:rsidR="007B005F" w:rsidRPr="005A743C">
        <w:rPr>
          <w:b/>
          <w:bCs/>
          <w:color w:val="000000" w:themeColor="text1"/>
          <w:sz w:val="23"/>
          <w:szCs w:val="23"/>
          <w:vertAlign w:val="superscript"/>
        </w:rPr>
        <w:t xml:space="preserve"> </w:t>
      </w:r>
      <w:r w:rsidRPr="0085765E">
        <w:rPr>
          <w:rFonts w:asciiTheme="majorBidi" w:eastAsia="Calibri" w:hAnsiTheme="majorBidi" w:cstheme="majorBidi"/>
          <w:b/>
          <w:bCs/>
          <w:color w:val="000000" w:themeColor="text1"/>
          <w:sz w:val="16"/>
          <w:szCs w:val="16"/>
        </w:rPr>
        <w:t xml:space="preserve"> </w:t>
      </w:r>
      <w:r w:rsidRPr="00643B5A">
        <w:rPr>
          <w:rFonts w:asciiTheme="majorBidi" w:eastAsia="Calibri" w:hAnsiTheme="majorBidi" w:cstheme="majorBidi"/>
          <w:b/>
          <w:bCs/>
          <w:color w:val="000000" w:themeColor="text1"/>
          <w:sz w:val="16"/>
          <w:szCs w:val="16"/>
        </w:rPr>
        <w:t>(KJV)</w:t>
      </w:r>
    </w:p>
    <w:p w:rsidR="006A46B1" w:rsidRDefault="006A46B1" w:rsidP="006A46B1">
      <w:pPr>
        <w:spacing w:after="0" w:line="240" w:lineRule="auto"/>
        <w:rPr>
          <w:sz w:val="23"/>
          <w:szCs w:val="23"/>
        </w:rPr>
      </w:pPr>
    </w:p>
    <w:p w:rsidR="00A832EE" w:rsidRPr="00401D13" w:rsidRDefault="00A832EE" w:rsidP="002A0146">
      <w:pPr>
        <w:shd w:val="clear" w:color="auto" w:fill="FFFFF0"/>
        <w:spacing w:after="0" w:line="240" w:lineRule="auto"/>
        <w:ind w:left="360"/>
        <w:rPr>
          <w:color w:val="000000" w:themeColor="text1"/>
          <w:sz w:val="20"/>
          <w:szCs w:val="20"/>
          <w:lang w:val="en"/>
        </w:rPr>
      </w:pPr>
      <w:r w:rsidRPr="00401D13">
        <w:rPr>
          <w:b/>
          <w:bCs/>
          <w:color w:val="C00000"/>
          <w:sz w:val="20"/>
          <w:szCs w:val="20"/>
        </w:rPr>
        <w:t xml:space="preserve">Believed </w:t>
      </w:r>
      <w:r w:rsidRPr="00401D13">
        <w:rPr>
          <w:b/>
          <w:bCs/>
          <w:color w:val="000000" w:themeColor="text1"/>
          <w:sz w:val="20"/>
          <w:szCs w:val="20"/>
        </w:rPr>
        <w:t>4100</w:t>
      </w:r>
      <w:r w:rsidRPr="00401D13">
        <w:rPr>
          <w:color w:val="000000" w:themeColor="text1"/>
          <w:sz w:val="20"/>
          <w:szCs w:val="20"/>
        </w:rPr>
        <w:t xml:space="preserve"> – </w:t>
      </w:r>
      <w:r w:rsidRPr="00401D13">
        <w:rPr>
          <w:b/>
          <w:bCs/>
          <w:color w:val="000000" w:themeColor="text1"/>
          <w:sz w:val="20"/>
          <w:szCs w:val="20"/>
          <w:lang w:val="en"/>
        </w:rPr>
        <w:t>πιστεύω</w:t>
      </w:r>
      <w:r w:rsidRPr="00401D13">
        <w:rPr>
          <w:color w:val="000000" w:themeColor="text1"/>
          <w:sz w:val="20"/>
          <w:szCs w:val="20"/>
          <w:lang w:val="en"/>
        </w:rPr>
        <w:t xml:space="preserve"> </w:t>
      </w:r>
      <w:r w:rsidRPr="00401D13">
        <w:rPr>
          <w:b/>
          <w:bCs/>
          <w:color w:val="000000" w:themeColor="text1"/>
          <w:sz w:val="20"/>
          <w:szCs w:val="20"/>
          <w:lang w:val="en"/>
        </w:rPr>
        <w:t>pisteúō,</w:t>
      </w:r>
      <w:r w:rsidRPr="00401D13">
        <w:rPr>
          <w:color w:val="000000" w:themeColor="text1"/>
          <w:sz w:val="20"/>
          <w:szCs w:val="20"/>
          <w:lang w:val="en"/>
        </w:rPr>
        <w:t xml:space="preserve"> pist-yoo'-o; from </w:t>
      </w:r>
      <w:r w:rsidRPr="00401D13">
        <w:rPr>
          <w:color w:val="0000FF"/>
          <w:sz w:val="20"/>
          <w:szCs w:val="20"/>
          <w:lang w:val="en"/>
        </w:rPr>
        <w:t>4102</w:t>
      </w:r>
      <w:r w:rsidRPr="00401D13">
        <w:rPr>
          <w:color w:val="000000" w:themeColor="text1"/>
          <w:sz w:val="20"/>
          <w:szCs w:val="20"/>
          <w:lang w:val="en"/>
        </w:rPr>
        <w:t xml:space="preserve">; </w:t>
      </w:r>
      <w:r w:rsidRPr="007C7777">
        <w:rPr>
          <w:color w:val="C00000"/>
          <w:sz w:val="20"/>
          <w:szCs w:val="20"/>
          <w:lang w:val="en"/>
        </w:rPr>
        <w:t xml:space="preserve">to have faith </w:t>
      </w:r>
      <w:r w:rsidRPr="00401D13">
        <w:rPr>
          <w:color w:val="000000" w:themeColor="text1"/>
          <w:sz w:val="20"/>
          <w:szCs w:val="20"/>
          <w:lang w:val="en"/>
        </w:rPr>
        <w:t>(</w:t>
      </w:r>
      <w:r w:rsidRPr="007C7777">
        <w:rPr>
          <w:color w:val="C00000"/>
          <w:sz w:val="20"/>
          <w:szCs w:val="20"/>
          <w:lang w:val="en"/>
        </w:rPr>
        <w:t>in, upon, or with respect to, a person or thing), i.e. credit</w:t>
      </w:r>
      <w:r w:rsidRPr="00401D13">
        <w:rPr>
          <w:color w:val="000000" w:themeColor="text1"/>
          <w:sz w:val="20"/>
          <w:szCs w:val="20"/>
          <w:lang w:val="en"/>
        </w:rPr>
        <w:t xml:space="preserve">; by implication, </w:t>
      </w:r>
      <w:r w:rsidRPr="007C7777">
        <w:rPr>
          <w:color w:val="C00000"/>
          <w:sz w:val="20"/>
          <w:szCs w:val="20"/>
          <w:lang w:val="en"/>
        </w:rPr>
        <w:t xml:space="preserve">to entrust </w:t>
      </w:r>
      <w:r w:rsidRPr="00401D13">
        <w:rPr>
          <w:color w:val="000000" w:themeColor="text1"/>
          <w:sz w:val="20"/>
          <w:szCs w:val="20"/>
          <w:lang w:val="en"/>
        </w:rPr>
        <w:t>(</w:t>
      </w:r>
      <w:r w:rsidRPr="007C7777">
        <w:rPr>
          <w:color w:val="C00000"/>
          <w:sz w:val="20"/>
          <w:szCs w:val="20"/>
          <w:lang w:val="en"/>
        </w:rPr>
        <w:t>especially one's spiritual well-being to Christ</w:t>
      </w:r>
      <w:r w:rsidRPr="00401D13">
        <w:rPr>
          <w:color w:val="000000" w:themeColor="text1"/>
          <w:sz w:val="20"/>
          <w:szCs w:val="20"/>
          <w:lang w:val="en"/>
        </w:rPr>
        <w:t>):—</w:t>
      </w:r>
      <w:r w:rsidR="00401D13" w:rsidRPr="00401D13">
        <w:rPr>
          <w:sz w:val="20"/>
          <w:szCs w:val="20"/>
        </w:rPr>
        <w:t xml:space="preserve"> </w:t>
      </w:r>
      <w:r w:rsidR="00401D13" w:rsidRPr="00E67E22">
        <w:rPr>
          <w:sz w:val="20"/>
          <w:szCs w:val="20"/>
        </w:rPr>
        <w:t>(Translated in King James Version as)</w:t>
      </w:r>
      <w:r w:rsidR="00401D13">
        <w:rPr>
          <w:sz w:val="20"/>
          <w:szCs w:val="20"/>
        </w:rPr>
        <w:t xml:space="preserve"> </w:t>
      </w:r>
      <w:r w:rsidR="00401D13" w:rsidRPr="00401D13">
        <w:rPr>
          <w:color w:val="000000" w:themeColor="text1"/>
          <w:sz w:val="20"/>
          <w:szCs w:val="20"/>
          <w:lang w:val="en"/>
        </w:rPr>
        <w:t>believe (</w:t>
      </w:r>
      <w:r w:rsidRPr="00401D13">
        <w:rPr>
          <w:color w:val="000000" w:themeColor="text1"/>
          <w:sz w:val="20"/>
          <w:szCs w:val="20"/>
          <w:lang w:val="en"/>
        </w:rPr>
        <w:t>-r), commit (to trust), put in trust with.</w:t>
      </w:r>
    </w:p>
    <w:p w:rsidR="00A832EE" w:rsidRPr="00313862" w:rsidRDefault="00A832EE" w:rsidP="002A0146">
      <w:pPr>
        <w:shd w:val="clear" w:color="auto" w:fill="FFFFF0"/>
        <w:spacing w:after="0" w:line="240" w:lineRule="auto"/>
        <w:ind w:left="360"/>
        <w:rPr>
          <w:color w:val="000000" w:themeColor="text1"/>
          <w:sz w:val="10"/>
          <w:szCs w:val="10"/>
          <w:lang w:val="en"/>
        </w:rPr>
      </w:pPr>
    </w:p>
    <w:p w:rsidR="00A832EE" w:rsidRPr="00401D13" w:rsidRDefault="00B968C6" w:rsidP="002A0146">
      <w:pPr>
        <w:shd w:val="clear" w:color="auto" w:fill="FFFFF0"/>
        <w:spacing w:after="0" w:line="240" w:lineRule="auto"/>
        <w:ind w:left="540"/>
        <w:rPr>
          <w:sz w:val="20"/>
          <w:szCs w:val="20"/>
          <w:lang w:val="en"/>
        </w:rPr>
      </w:pPr>
      <w:hyperlink r:id="rId49" w:history="1">
        <w:r w:rsidR="00A832EE" w:rsidRPr="00245AA2">
          <w:rPr>
            <w:rStyle w:val="Hyperlink"/>
            <w:b/>
            <w:bCs/>
            <w:i/>
            <w:iCs/>
            <w:sz w:val="20"/>
            <w:szCs w:val="20"/>
            <w:lang w:val="en"/>
          </w:rPr>
          <w:t>Thayer's Greek Lexicon</w:t>
        </w:r>
      </w:hyperlink>
      <w:r w:rsidR="00A832EE" w:rsidRPr="00401D13">
        <w:rPr>
          <w:sz w:val="20"/>
          <w:szCs w:val="20"/>
          <w:lang w:val="en"/>
        </w:rPr>
        <w:t xml:space="preserve"> – to think to be true; to be persuaded of; to credit, place confidence in; to trust; of the credence given to God's messengers and their words; a conviction, full of joyful trust, that Jesus is the Messiah — the divinely appointed author of eternal salvation in the kingdom of God, conjoined with obedience to Christ; to have a faith directed unto, believing or in faith to give oneself up to, Jesus.</w:t>
      </w:r>
    </w:p>
    <w:p w:rsidR="00A832EE" w:rsidRPr="00313862" w:rsidRDefault="00A832EE" w:rsidP="002A0146">
      <w:pPr>
        <w:shd w:val="clear" w:color="auto" w:fill="FFFFF0"/>
        <w:spacing w:after="0" w:line="240" w:lineRule="auto"/>
        <w:ind w:left="540"/>
        <w:rPr>
          <w:sz w:val="10"/>
          <w:szCs w:val="10"/>
        </w:rPr>
      </w:pPr>
    </w:p>
    <w:p w:rsidR="00A832EE" w:rsidRPr="00401D13" w:rsidRDefault="00A832EE" w:rsidP="002A0146">
      <w:pPr>
        <w:shd w:val="clear" w:color="auto" w:fill="FFFFF0"/>
        <w:spacing w:after="0" w:line="240" w:lineRule="auto"/>
        <w:ind w:left="540"/>
        <w:rPr>
          <w:sz w:val="20"/>
          <w:szCs w:val="20"/>
        </w:rPr>
      </w:pPr>
      <w:r w:rsidRPr="00FF4FD8">
        <w:rPr>
          <w:b/>
          <w:bCs/>
          <w:color w:val="0000FF"/>
          <w:sz w:val="20"/>
          <w:szCs w:val="20"/>
        </w:rPr>
        <w:t>4102</w:t>
      </w:r>
      <w:r w:rsidRPr="00FF4FD8">
        <w:rPr>
          <w:color w:val="0000FF"/>
          <w:sz w:val="20"/>
          <w:szCs w:val="20"/>
        </w:rPr>
        <w:t xml:space="preserve"> </w:t>
      </w:r>
      <w:r w:rsidRPr="00401D13">
        <w:rPr>
          <w:sz w:val="20"/>
          <w:szCs w:val="20"/>
        </w:rPr>
        <w:t xml:space="preserve">– </w:t>
      </w:r>
      <w:r w:rsidRPr="00401D13">
        <w:rPr>
          <w:b/>
          <w:bCs/>
          <w:sz w:val="20"/>
          <w:szCs w:val="20"/>
          <w:lang w:val="en"/>
        </w:rPr>
        <w:t>πίστις</w:t>
      </w:r>
      <w:r w:rsidRPr="00401D13">
        <w:rPr>
          <w:sz w:val="20"/>
          <w:szCs w:val="20"/>
          <w:lang w:val="en"/>
        </w:rPr>
        <w:t xml:space="preserve"> </w:t>
      </w:r>
      <w:r w:rsidRPr="00401D13">
        <w:rPr>
          <w:b/>
          <w:bCs/>
          <w:sz w:val="20"/>
          <w:szCs w:val="20"/>
          <w:lang w:val="en"/>
        </w:rPr>
        <w:t>pístis,</w:t>
      </w:r>
      <w:r w:rsidRPr="00401D13">
        <w:rPr>
          <w:sz w:val="20"/>
          <w:szCs w:val="20"/>
          <w:lang w:val="en"/>
        </w:rPr>
        <w:t xml:space="preserve"> pis'-tis; from 3982; </w:t>
      </w:r>
      <w:r w:rsidRPr="00401D13">
        <w:rPr>
          <w:color w:val="C00000"/>
          <w:sz w:val="20"/>
          <w:szCs w:val="20"/>
          <w:lang w:val="en"/>
        </w:rPr>
        <w:t xml:space="preserve">persuasion, i.e. credence; moral conviction </w:t>
      </w:r>
      <w:r w:rsidRPr="00401D13">
        <w:rPr>
          <w:sz w:val="20"/>
          <w:szCs w:val="20"/>
          <w:lang w:val="en"/>
        </w:rPr>
        <w:t>(</w:t>
      </w:r>
      <w:r w:rsidRPr="00401D13">
        <w:rPr>
          <w:color w:val="C00000"/>
          <w:sz w:val="20"/>
          <w:szCs w:val="20"/>
          <w:lang w:val="en"/>
        </w:rPr>
        <w:t>of religious truth, or the truthfulness of God or a religious teacher</w:t>
      </w:r>
      <w:r w:rsidRPr="00401D13">
        <w:rPr>
          <w:sz w:val="20"/>
          <w:szCs w:val="20"/>
          <w:lang w:val="en"/>
        </w:rPr>
        <w:t xml:space="preserve">), </w:t>
      </w:r>
      <w:r w:rsidRPr="00401D13">
        <w:rPr>
          <w:color w:val="C00000"/>
          <w:sz w:val="20"/>
          <w:szCs w:val="20"/>
          <w:lang w:val="en"/>
        </w:rPr>
        <w:t>especially reliance upon Christ for salvation</w:t>
      </w:r>
      <w:r w:rsidRPr="00401D13">
        <w:rPr>
          <w:sz w:val="20"/>
          <w:szCs w:val="20"/>
          <w:lang w:val="en"/>
        </w:rPr>
        <w:t xml:space="preserve">; abstractly, </w:t>
      </w:r>
      <w:r w:rsidRPr="00401D13">
        <w:rPr>
          <w:color w:val="C00000"/>
          <w:sz w:val="20"/>
          <w:szCs w:val="20"/>
          <w:lang w:val="en"/>
        </w:rPr>
        <w:t>constancy in such profession</w:t>
      </w:r>
      <w:r w:rsidRPr="00401D13">
        <w:rPr>
          <w:sz w:val="20"/>
          <w:szCs w:val="20"/>
          <w:lang w:val="en"/>
        </w:rPr>
        <w:t xml:space="preserve">; by extension, </w:t>
      </w:r>
      <w:r w:rsidRPr="00401D13">
        <w:rPr>
          <w:color w:val="C00000"/>
          <w:sz w:val="20"/>
          <w:szCs w:val="20"/>
          <w:lang w:val="en"/>
        </w:rPr>
        <w:t xml:space="preserve">the system of religious </w:t>
      </w:r>
      <w:r w:rsidRPr="00401D13">
        <w:rPr>
          <w:sz w:val="20"/>
          <w:szCs w:val="20"/>
          <w:lang w:val="en"/>
        </w:rPr>
        <w:t>(</w:t>
      </w:r>
      <w:r w:rsidRPr="00401D13">
        <w:rPr>
          <w:color w:val="C00000"/>
          <w:sz w:val="20"/>
          <w:szCs w:val="20"/>
          <w:lang w:val="en"/>
        </w:rPr>
        <w:t>Gospel</w:t>
      </w:r>
      <w:r w:rsidRPr="00401D13">
        <w:rPr>
          <w:sz w:val="20"/>
          <w:szCs w:val="20"/>
          <w:lang w:val="en"/>
        </w:rPr>
        <w:t xml:space="preserve">) </w:t>
      </w:r>
      <w:r w:rsidRPr="00401D13">
        <w:rPr>
          <w:color w:val="C00000"/>
          <w:sz w:val="20"/>
          <w:szCs w:val="20"/>
          <w:lang w:val="en"/>
        </w:rPr>
        <w:t>truth itself</w:t>
      </w:r>
      <w:r w:rsidRPr="00401D13">
        <w:rPr>
          <w:sz w:val="20"/>
          <w:szCs w:val="20"/>
          <w:lang w:val="en"/>
        </w:rPr>
        <w:t>:—</w:t>
      </w:r>
      <w:r w:rsidR="00401D13" w:rsidRPr="00401D13">
        <w:rPr>
          <w:sz w:val="20"/>
          <w:szCs w:val="20"/>
        </w:rPr>
        <w:t xml:space="preserve"> </w:t>
      </w:r>
      <w:r w:rsidR="00401D13" w:rsidRPr="00E67E22">
        <w:rPr>
          <w:sz w:val="20"/>
          <w:szCs w:val="20"/>
        </w:rPr>
        <w:t>(Translated in King James Version as)</w:t>
      </w:r>
      <w:r w:rsidR="00401D13">
        <w:rPr>
          <w:sz w:val="20"/>
          <w:szCs w:val="20"/>
        </w:rPr>
        <w:t xml:space="preserve"> </w:t>
      </w:r>
      <w:r w:rsidRPr="00401D13">
        <w:rPr>
          <w:sz w:val="20"/>
          <w:szCs w:val="20"/>
          <w:lang w:val="en"/>
        </w:rPr>
        <w:t>assurance, belief, believe, faith, fidelity.</w:t>
      </w:r>
    </w:p>
    <w:p w:rsidR="00A832EE" w:rsidRDefault="00A832EE" w:rsidP="006A46B1">
      <w:pPr>
        <w:spacing w:after="0" w:line="240" w:lineRule="auto"/>
        <w:rPr>
          <w:sz w:val="16"/>
          <w:szCs w:val="16"/>
        </w:rPr>
      </w:pPr>
    </w:p>
    <w:p w:rsidR="007B005F" w:rsidRPr="007B005F" w:rsidRDefault="007B005F" w:rsidP="009503BC">
      <w:pPr>
        <w:shd w:val="clear" w:color="auto" w:fill="FFFFF0"/>
        <w:spacing w:after="0" w:line="240" w:lineRule="auto"/>
        <w:ind w:left="360"/>
        <w:rPr>
          <w:b/>
          <w:bCs/>
          <w:sz w:val="20"/>
          <w:szCs w:val="20"/>
        </w:rPr>
      </w:pPr>
      <w:r w:rsidRPr="007B005F">
        <w:rPr>
          <w:b/>
          <w:bCs/>
          <w:color w:val="C00000"/>
          <w:sz w:val="20"/>
          <w:szCs w:val="20"/>
        </w:rPr>
        <w:t>Fear</w:t>
      </w:r>
      <w:r w:rsidRPr="007B005F">
        <w:rPr>
          <w:b/>
          <w:bCs/>
          <w:sz w:val="20"/>
          <w:szCs w:val="20"/>
        </w:rPr>
        <w:t xml:space="preserve"> </w:t>
      </w:r>
      <w:r w:rsidRPr="007B005F">
        <w:rPr>
          <w:b/>
          <w:bCs/>
          <w:color w:val="000000" w:themeColor="text1"/>
          <w:sz w:val="20"/>
          <w:szCs w:val="20"/>
        </w:rPr>
        <w:t xml:space="preserve">5399 </w:t>
      </w:r>
      <w:r w:rsidRPr="007B005F">
        <w:rPr>
          <w:b/>
          <w:bCs/>
          <w:sz w:val="20"/>
          <w:szCs w:val="20"/>
        </w:rPr>
        <w:t xml:space="preserve"> </w:t>
      </w:r>
      <w:r w:rsidRPr="007B005F">
        <w:rPr>
          <w:color w:val="000000" w:themeColor="text1"/>
          <w:sz w:val="20"/>
          <w:szCs w:val="20"/>
        </w:rPr>
        <w:t xml:space="preserve">– </w:t>
      </w:r>
      <w:r w:rsidRPr="007B005F">
        <w:rPr>
          <w:b/>
          <w:bCs/>
          <w:color w:val="000000" w:themeColor="text1"/>
          <w:sz w:val="20"/>
          <w:szCs w:val="20"/>
          <w:lang w:val="en"/>
        </w:rPr>
        <w:t>φοβέω</w:t>
      </w:r>
      <w:r w:rsidRPr="007B005F">
        <w:rPr>
          <w:color w:val="000000" w:themeColor="text1"/>
          <w:sz w:val="20"/>
          <w:szCs w:val="20"/>
          <w:lang w:val="en"/>
        </w:rPr>
        <w:t xml:space="preserve"> </w:t>
      </w:r>
      <w:r w:rsidRPr="007B005F">
        <w:rPr>
          <w:b/>
          <w:bCs/>
          <w:color w:val="000000" w:themeColor="text1"/>
          <w:sz w:val="20"/>
          <w:szCs w:val="20"/>
          <w:lang w:val="en"/>
        </w:rPr>
        <w:t>phobéō,</w:t>
      </w:r>
      <w:r w:rsidRPr="007B005F">
        <w:rPr>
          <w:color w:val="000000" w:themeColor="text1"/>
          <w:sz w:val="20"/>
          <w:szCs w:val="20"/>
          <w:lang w:val="en"/>
        </w:rPr>
        <w:t xml:space="preserve"> fob-eh'-o; from 5401; </w:t>
      </w:r>
      <w:r w:rsidRPr="009503BC">
        <w:rPr>
          <w:color w:val="C00000"/>
          <w:sz w:val="20"/>
          <w:szCs w:val="20"/>
          <w:lang w:val="en"/>
        </w:rPr>
        <w:t>to frighten, i.</w:t>
      </w:r>
      <w:r w:rsidRPr="007B005F">
        <w:rPr>
          <w:color w:val="000000" w:themeColor="text1"/>
          <w:sz w:val="20"/>
          <w:szCs w:val="20"/>
          <w:lang w:val="en"/>
        </w:rPr>
        <w:t xml:space="preserve">e. (passively) </w:t>
      </w:r>
      <w:r w:rsidRPr="009503BC">
        <w:rPr>
          <w:color w:val="C00000"/>
          <w:sz w:val="20"/>
          <w:szCs w:val="20"/>
          <w:lang w:val="en"/>
        </w:rPr>
        <w:t>to be alarmed</w:t>
      </w:r>
      <w:r w:rsidRPr="007B005F">
        <w:rPr>
          <w:color w:val="000000" w:themeColor="text1"/>
          <w:sz w:val="20"/>
          <w:szCs w:val="20"/>
          <w:lang w:val="en"/>
        </w:rPr>
        <w:t xml:space="preserve">; by analogy, </w:t>
      </w:r>
      <w:r w:rsidRPr="009503BC">
        <w:rPr>
          <w:color w:val="C00000"/>
          <w:sz w:val="20"/>
          <w:szCs w:val="20"/>
          <w:lang w:val="en"/>
        </w:rPr>
        <w:t>to be in awe of, i.e. revere:</w:t>
      </w:r>
      <w:r w:rsidRPr="007B005F">
        <w:rPr>
          <w:color w:val="000000" w:themeColor="text1"/>
          <w:sz w:val="20"/>
          <w:szCs w:val="20"/>
          <w:lang w:val="en"/>
        </w:rPr>
        <w:t>—</w:t>
      </w:r>
      <w:r w:rsidR="009503BC" w:rsidRPr="009503BC">
        <w:rPr>
          <w:sz w:val="20"/>
          <w:szCs w:val="20"/>
        </w:rPr>
        <w:t xml:space="preserve"> </w:t>
      </w:r>
      <w:r w:rsidR="009503BC" w:rsidRPr="00E67E22">
        <w:rPr>
          <w:sz w:val="20"/>
          <w:szCs w:val="20"/>
        </w:rPr>
        <w:t>(Translated in King James Version as)</w:t>
      </w:r>
      <w:r w:rsidR="009503BC">
        <w:rPr>
          <w:sz w:val="20"/>
          <w:szCs w:val="20"/>
        </w:rPr>
        <w:t xml:space="preserve"> </w:t>
      </w:r>
      <w:r w:rsidRPr="007B005F">
        <w:rPr>
          <w:color w:val="000000" w:themeColor="text1"/>
          <w:sz w:val="20"/>
          <w:szCs w:val="20"/>
          <w:lang w:val="en"/>
        </w:rPr>
        <w:t>be (</w:t>
      </w:r>
      <w:r w:rsidRPr="007B005F">
        <w:rPr>
          <w:b/>
          <w:bCs/>
          <w:color w:val="000000" w:themeColor="text1"/>
          <w:sz w:val="20"/>
          <w:szCs w:val="20"/>
          <w:lang w:val="en"/>
        </w:rPr>
        <w:t>+</w:t>
      </w:r>
      <w:r w:rsidRPr="007B005F">
        <w:rPr>
          <w:color w:val="000000" w:themeColor="text1"/>
          <w:sz w:val="20"/>
          <w:szCs w:val="20"/>
          <w:lang w:val="en"/>
        </w:rPr>
        <w:t xml:space="preserve"> sore) afraid, fear (exceedingly), reverence.</w:t>
      </w:r>
    </w:p>
    <w:p w:rsidR="007B005F" w:rsidRPr="00313862" w:rsidRDefault="007B005F" w:rsidP="006A46B1">
      <w:pPr>
        <w:spacing w:after="0" w:line="240" w:lineRule="auto"/>
        <w:rPr>
          <w:sz w:val="16"/>
          <w:szCs w:val="16"/>
        </w:rPr>
      </w:pPr>
    </w:p>
    <w:p w:rsidR="006A46B1" w:rsidRPr="006A46B1" w:rsidRDefault="006A46B1" w:rsidP="009F2186">
      <w:pPr>
        <w:shd w:val="clear" w:color="auto" w:fill="FFFFF0"/>
        <w:spacing w:after="0" w:line="240" w:lineRule="auto"/>
        <w:ind w:left="360"/>
        <w:rPr>
          <w:color w:val="000000" w:themeColor="text1"/>
          <w:sz w:val="20"/>
          <w:szCs w:val="20"/>
        </w:rPr>
      </w:pPr>
      <w:r w:rsidRPr="00401D13">
        <w:rPr>
          <w:b/>
          <w:bCs/>
          <w:color w:val="C00000"/>
          <w:sz w:val="20"/>
          <w:szCs w:val="20"/>
        </w:rPr>
        <w:t xml:space="preserve">Labour </w:t>
      </w:r>
      <w:r w:rsidRPr="00401D13">
        <w:rPr>
          <w:b/>
          <w:bCs/>
          <w:color w:val="000000" w:themeColor="text1"/>
          <w:sz w:val="20"/>
          <w:szCs w:val="20"/>
        </w:rPr>
        <w:t>4704</w:t>
      </w:r>
      <w:r w:rsidRPr="00401D13">
        <w:rPr>
          <w:color w:val="000000" w:themeColor="text1"/>
          <w:sz w:val="20"/>
          <w:szCs w:val="20"/>
        </w:rPr>
        <w:t xml:space="preserve"> – </w:t>
      </w:r>
      <w:r w:rsidRPr="00401D13">
        <w:rPr>
          <w:b/>
          <w:bCs/>
          <w:color w:val="000000" w:themeColor="text1"/>
          <w:sz w:val="20"/>
          <w:szCs w:val="20"/>
          <w:lang w:val="en"/>
        </w:rPr>
        <w:t>σπουδάζω</w:t>
      </w:r>
      <w:r w:rsidRPr="006A46B1">
        <w:rPr>
          <w:color w:val="000000" w:themeColor="text1"/>
          <w:sz w:val="20"/>
          <w:szCs w:val="20"/>
          <w:lang w:val="en"/>
        </w:rPr>
        <w:t xml:space="preserve"> </w:t>
      </w:r>
      <w:r w:rsidRPr="006A46B1">
        <w:rPr>
          <w:b/>
          <w:bCs/>
          <w:color w:val="000000" w:themeColor="text1"/>
          <w:sz w:val="20"/>
          <w:szCs w:val="20"/>
          <w:lang w:val="en"/>
        </w:rPr>
        <w:t>spoudázō,</w:t>
      </w:r>
      <w:r w:rsidRPr="006A46B1">
        <w:rPr>
          <w:color w:val="000000" w:themeColor="text1"/>
          <w:sz w:val="20"/>
          <w:szCs w:val="20"/>
          <w:lang w:val="en"/>
        </w:rPr>
        <w:t xml:space="preserve"> spoo-dad'-zo; from 4710; </w:t>
      </w:r>
      <w:r w:rsidRPr="006A46B1">
        <w:rPr>
          <w:color w:val="C00000"/>
          <w:sz w:val="20"/>
          <w:szCs w:val="20"/>
          <w:lang w:val="en"/>
        </w:rPr>
        <w:t>to use speed, i.e. to make effort, be prompt or earnest</w:t>
      </w:r>
      <w:r w:rsidR="00401D13" w:rsidRPr="006A46B1">
        <w:rPr>
          <w:color w:val="000000" w:themeColor="text1"/>
          <w:sz w:val="20"/>
          <w:szCs w:val="20"/>
          <w:lang w:val="en"/>
        </w:rPr>
        <w:t>: —</w:t>
      </w:r>
      <w:r w:rsidRPr="006A46B1">
        <w:rPr>
          <w:sz w:val="20"/>
          <w:szCs w:val="20"/>
        </w:rPr>
        <w:t xml:space="preserve"> </w:t>
      </w:r>
      <w:r w:rsidRPr="00E67E22">
        <w:rPr>
          <w:sz w:val="20"/>
          <w:szCs w:val="20"/>
        </w:rPr>
        <w:t>(Translated in King James Version as)</w:t>
      </w:r>
      <w:r>
        <w:rPr>
          <w:sz w:val="20"/>
          <w:szCs w:val="20"/>
        </w:rPr>
        <w:t xml:space="preserve"> </w:t>
      </w:r>
      <w:r w:rsidRPr="006A46B1">
        <w:rPr>
          <w:color w:val="000000" w:themeColor="text1"/>
          <w:sz w:val="20"/>
          <w:szCs w:val="20"/>
          <w:lang w:val="en"/>
        </w:rPr>
        <w:t>do (give) diligence, be diligent (forward), endeavour, labour, study.</w:t>
      </w:r>
    </w:p>
    <w:p w:rsidR="006A46B1" w:rsidRPr="007B005F" w:rsidRDefault="006A46B1" w:rsidP="00D234DC">
      <w:pPr>
        <w:spacing w:after="0" w:line="240" w:lineRule="auto"/>
        <w:rPr>
          <w:sz w:val="16"/>
          <w:szCs w:val="16"/>
        </w:rPr>
      </w:pPr>
    </w:p>
    <w:p w:rsidR="007B005F" w:rsidRPr="007B005F" w:rsidRDefault="007B005F" w:rsidP="009503BC">
      <w:pPr>
        <w:shd w:val="clear" w:color="auto" w:fill="FFFFF0"/>
        <w:spacing w:after="0" w:line="240" w:lineRule="auto"/>
        <w:ind w:left="360"/>
        <w:rPr>
          <w:color w:val="000000" w:themeColor="text1"/>
          <w:sz w:val="20"/>
          <w:szCs w:val="20"/>
          <w:lang w:val="en"/>
        </w:rPr>
      </w:pPr>
      <w:r w:rsidRPr="007B005F">
        <w:rPr>
          <w:b/>
          <w:bCs/>
          <w:color w:val="C00000"/>
          <w:sz w:val="20"/>
          <w:szCs w:val="20"/>
        </w:rPr>
        <w:t>Unbelief</w:t>
      </w:r>
      <w:r w:rsidRPr="007B005F">
        <w:rPr>
          <w:b/>
          <w:bCs/>
          <w:sz w:val="20"/>
          <w:szCs w:val="20"/>
        </w:rPr>
        <w:t xml:space="preserve"> </w:t>
      </w:r>
      <w:r w:rsidRPr="007B005F">
        <w:rPr>
          <w:b/>
          <w:bCs/>
          <w:color w:val="000000" w:themeColor="text1"/>
          <w:sz w:val="20"/>
          <w:szCs w:val="20"/>
        </w:rPr>
        <w:t xml:space="preserve">543 </w:t>
      </w:r>
      <w:r w:rsidRPr="007B005F">
        <w:rPr>
          <w:color w:val="000000" w:themeColor="text1"/>
          <w:sz w:val="20"/>
          <w:szCs w:val="20"/>
        </w:rPr>
        <w:t xml:space="preserve">– </w:t>
      </w:r>
      <w:r w:rsidRPr="007B005F">
        <w:rPr>
          <w:b/>
          <w:bCs/>
          <w:color w:val="000000" w:themeColor="text1"/>
          <w:sz w:val="20"/>
          <w:szCs w:val="20"/>
          <w:lang w:val="en"/>
        </w:rPr>
        <w:t>ἀπείθεια</w:t>
      </w:r>
      <w:r w:rsidRPr="007B005F">
        <w:rPr>
          <w:color w:val="000000" w:themeColor="text1"/>
          <w:sz w:val="20"/>
          <w:szCs w:val="20"/>
          <w:lang w:val="en"/>
        </w:rPr>
        <w:t xml:space="preserve"> </w:t>
      </w:r>
      <w:r w:rsidRPr="007B005F">
        <w:rPr>
          <w:b/>
          <w:bCs/>
          <w:color w:val="000000" w:themeColor="text1"/>
          <w:sz w:val="20"/>
          <w:szCs w:val="20"/>
          <w:lang w:val="en"/>
        </w:rPr>
        <w:t>apeítheia,</w:t>
      </w:r>
      <w:r w:rsidRPr="007B005F">
        <w:rPr>
          <w:color w:val="000000" w:themeColor="text1"/>
          <w:sz w:val="20"/>
          <w:szCs w:val="20"/>
          <w:lang w:val="en"/>
        </w:rPr>
        <w:t xml:space="preserve"> ap-i'-thi-ah; from 545; </w:t>
      </w:r>
      <w:r w:rsidRPr="000D5F95">
        <w:rPr>
          <w:color w:val="C00000"/>
          <w:sz w:val="20"/>
          <w:szCs w:val="20"/>
          <w:lang w:val="en"/>
        </w:rPr>
        <w:t xml:space="preserve">disbelief </w:t>
      </w:r>
      <w:r w:rsidRPr="007B005F">
        <w:rPr>
          <w:color w:val="000000" w:themeColor="text1"/>
          <w:sz w:val="20"/>
          <w:szCs w:val="20"/>
          <w:lang w:val="en"/>
        </w:rPr>
        <w:t>(</w:t>
      </w:r>
      <w:r w:rsidRPr="000D5F95">
        <w:rPr>
          <w:b/>
          <w:bCs/>
          <w:color w:val="C00000"/>
          <w:sz w:val="20"/>
          <w:szCs w:val="20"/>
          <w:highlight w:val="yellow"/>
          <w:lang w:val="en"/>
        </w:rPr>
        <w:t>obstinate</w:t>
      </w:r>
      <w:r w:rsidRPr="000D5F95">
        <w:rPr>
          <w:color w:val="C00000"/>
          <w:sz w:val="20"/>
          <w:szCs w:val="20"/>
          <w:lang w:val="en"/>
        </w:rPr>
        <w:t xml:space="preserve"> and rebellious</w:t>
      </w:r>
      <w:r w:rsidRPr="007B005F">
        <w:rPr>
          <w:color w:val="000000" w:themeColor="text1"/>
          <w:sz w:val="20"/>
          <w:szCs w:val="20"/>
          <w:lang w:val="en"/>
        </w:rPr>
        <w:t>):—</w:t>
      </w:r>
      <w:r w:rsidR="009503BC" w:rsidRPr="009503BC">
        <w:rPr>
          <w:sz w:val="20"/>
          <w:szCs w:val="20"/>
        </w:rPr>
        <w:t xml:space="preserve"> </w:t>
      </w:r>
      <w:r w:rsidR="009503BC" w:rsidRPr="00E67E22">
        <w:rPr>
          <w:sz w:val="20"/>
          <w:szCs w:val="20"/>
        </w:rPr>
        <w:t>(Translated in King James Version as)</w:t>
      </w:r>
      <w:r w:rsidR="009503BC">
        <w:rPr>
          <w:sz w:val="20"/>
          <w:szCs w:val="20"/>
        </w:rPr>
        <w:t xml:space="preserve"> </w:t>
      </w:r>
      <w:r w:rsidRPr="007B005F">
        <w:rPr>
          <w:color w:val="000000" w:themeColor="text1"/>
          <w:sz w:val="20"/>
          <w:szCs w:val="20"/>
          <w:lang w:val="en"/>
        </w:rPr>
        <w:t>disobedience, unbelief.</w:t>
      </w:r>
    </w:p>
    <w:p w:rsidR="007B005F" w:rsidRPr="007B005F" w:rsidRDefault="007B005F" w:rsidP="007269D7">
      <w:pPr>
        <w:shd w:val="clear" w:color="auto" w:fill="FFFFF0"/>
        <w:spacing w:after="0" w:line="240" w:lineRule="auto"/>
        <w:ind w:left="360"/>
        <w:rPr>
          <w:b/>
          <w:bCs/>
          <w:sz w:val="16"/>
          <w:szCs w:val="16"/>
        </w:rPr>
      </w:pPr>
    </w:p>
    <w:p w:rsidR="007B005F" w:rsidRPr="007B005F" w:rsidRDefault="007B005F" w:rsidP="009503BC">
      <w:pPr>
        <w:shd w:val="clear" w:color="auto" w:fill="FFFFF0"/>
        <w:spacing w:after="0" w:line="240" w:lineRule="auto"/>
        <w:ind w:left="540"/>
        <w:rPr>
          <w:b/>
          <w:bCs/>
          <w:color w:val="000000" w:themeColor="text1"/>
          <w:sz w:val="20"/>
          <w:szCs w:val="20"/>
          <w:lang w:val="en"/>
        </w:rPr>
      </w:pPr>
      <w:r w:rsidRPr="000D5F95">
        <w:rPr>
          <w:b/>
          <w:bCs/>
          <w:color w:val="000000" w:themeColor="text1"/>
          <w:sz w:val="20"/>
          <w:szCs w:val="20"/>
          <w:highlight w:val="yellow"/>
          <w:lang w:val="en"/>
        </w:rPr>
        <w:t>Obstinate</w:t>
      </w:r>
      <w:r>
        <w:rPr>
          <w:b/>
          <w:bCs/>
          <w:color w:val="000000" w:themeColor="text1"/>
          <w:sz w:val="20"/>
          <w:szCs w:val="20"/>
          <w:lang w:val="en"/>
        </w:rPr>
        <w:t xml:space="preserve"> (Dictionary.com)</w:t>
      </w:r>
    </w:p>
    <w:p w:rsidR="007B005F" w:rsidRPr="007B005F" w:rsidRDefault="007B005F" w:rsidP="009503BC">
      <w:pPr>
        <w:shd w:val="clear" w:color="auto" w:fill="FFFFF0"/>
        <w:spacing w:after="0" w:line="240" w:lineRule="auto"/>
        <w:ind w:left="540"/>
        <w:rPr>
          <w:sz w:val="20"/>
          <w:szCs w:val="20"/>
          <w:lang w:val="en"/>
        </w:rPr>
      </w:pPr>
      <w:r w:rsidRPr="007B005F">
        <w:rPr>
          <w:i/>
          <w:iCs/>
          <w:sz w:val="20"/>
          <w:szCs w:val="20"/>
          <w:lang w:val="en"/>
        </w:rPr>
        <w:t>adjective</w:t>
      </w:r>
    </w:p>
    <w:p w:rsidR="007B005F" w:rsidRPr="007B005F" w:rsidRDefault="007B005F" w:rsidP="009503BC">
      <w:pPr>
        <w:pStyle w:val="ListParagraph"/>
        <w:numPr>
          <w:ilvl w:val="0"/>
          <w:numId w:val="41"/>
        </w:numPr>
        <w:shd w:val="clear" w:color="auto" w:fill="FFFFF0"/>
        <w:rPr>
          <w:rFonts w:asciiTheme="minorHAnsi" w:hAnsiTheme="minorHAnsi"/>
          <w:sz w:val="20"/>
          <w:szCs w:val="20"/>
          <w:lang w:val="en"/>
        </w:rPr>
      </w:pPr>
      <w:r w:rsidRPr="007B005F">
        <w:rPr>
          <w:rFonts w:asciiTheme="minorHAnsi" w:hAnsiTheme="minorHAnsi"/>
          <w:sz w:val="20"/>
          <w:szCs w:val="20"/>
          <w:lang w:val="en"/>
        </w:rPr>
        <w:t>Firmly or stubbornly adhering to one's purpose, opinion, etc.; not yielding to argument, persuasion, or entreaty.</w:t>
      </w:r>
    </w:p>
    <w:p w:rsidR="007B005F" w:rsidRPr="007B005F" w:rsidRDefault="007B005F" w:rsidP="009503BC">
      <w:pPr>
        <w:pStyle w:val="ListParagraph"/>
        <w:numPr>
          <w:ilvl w:val="0"/>
          <w:numId w:val="41"/>
        </w:numPr>
        <w:shd w:val="clear" w:color="auto" w:fill="FFFFF0"/>
        <w:rPr>
          <w:rFonts w:asciiTheme="minorHAnsi" w:hAnsiTheme="minorHAnsi"/>
          <w:i/>
          <w:iCs/>
          <w:sz w:val="20"/>
          <w:szCs w:val="20"/>
          <w:lang w:val="en"/>
        </w:rPr>
      </w:pPr>
      <w:r w:rsidRPr="007B005F">
        <w:rPr>
          <w:rFonts w:asciiTheme="minorHAnsi" w:hAnsiTheme="minorHAnsi"/>
          <w:sz w:val="20"/>
          <w:szCs w:val="20"/>
          <w:lang w:val="en"/>
        </w:rPr>
        <w:t xml:space="preserve">Characterized by inflexible persistence or an unyielding attitude; inflexibly persisted in or carried out: </w:t>
      </w:r>
      <w:r w:rsidRPr="007B005F">
        <w:rPr>
          <w:rFonts w:asciiTheme="minorHAnsi" w:hAnsiTheme="minorHAnsi"/>
          <w:i/>
          <w:iCs/>
          <w:sz w:val="20"/>
          <w:szCs w:val="20"/>
          <w:lang w:val="en"/>
        </w:rPr>
        <w:t>obstinate advocacy of high tariffs.</w:t>
      </w:r>
    </w:p>
    <w:p w:rsidR="007B005F" w:rsidRPr="007B005F" w:rsidRDefault="007B005F" w:rsidP="009503BC">
      <w:pPr>
        <w:pStyle w:val="ListParagraph"/>
        <w:numPr>
          <w:ilvl w:val="0"/>
          <w:numId w:val="41"/>
        </w:numPr>
        <w:shd w:val="clear" w:color="auto" w:fill="FFFFF0"/>
        <w:rPr>
          <w:rFonts w:asciiTheme="minorHAnsi" w:hAnsiTheme="minorHAnsi"/>
          <w:sz w:val="20"/>
          <w:szCs w:val="20"/>
          <w:lang w:val="en"/>
        </w:rPr>
      </w:pPr>
      <w:r w:rsidRPr="007B005F">
        <w:rPr>
          <w:rFonts w:asciiTheme="minorHAnsi" w:hAnsiTheme="minorHAnsi"/>
          <w:sz w:val="20"/>
          <w:szCs w:val="20"/>
          <w:lang w:val="en"/>
        </w:rPr>
        <w:lastRenderedPageBreak/>
        <w:t>Not easily controlled or overcome: the obstinate growth of weeds.</w:t>
      </w:r>
    </w:p>
    <w:p w:rsidR="007B005F" w:rsidRPr="007B005F" w:rsidRDefault="007B005F" w:rsidP="009503BC">
      <w:pPr>
        <w:pStyle w:val="ListParagraph"/>
        <w:numPr>
          <w:ilvl w:val="0"/>
          <w:numId w:val="41"/>
        </w:numPr>
        <w:shd w:val="clear" w:color="auto" w:fill="FFFFF0"/>
        <w:rPr>
          <w:rFonts w:asciiTheme="minorHAnsi" w:hAnsiTheme="minorHAnsi"/>
          <w:sz w:val="20"/>
          <w:szCs w:val="20"/>
          <w:lang w:val="en"/>
        </w:rPr>
      </w:pPr>
      <w:r w:rsidRPr="007B005F">
        <w:rPr>
          <w:rFonts w:asciiTheme="minorHAnsi" w:hAnsiTheme="minorHAnsi"/>
          <w:sz w:val="20"/>
          <w:szCs w:val="20"/>
          <w:lang w:val="en"/>
        </w:rPr>
        <w:t>Not yielding readily to treatment, as a disease.</w:t>
      </w:r>
    </w:p>
    <w:p w:rsidR="007B005F" w:rsidRPr="007B005F" w:rsidRDefault="007B005F" w:rsidP="007B005F">
      <w:pPr>
        <w:spacing w:after="0" w:line="240" w:lineRule="auto"/>
        <w:rPr>
          <w:b/>
          <w:bCs/>
          <w:sz w:val="23"/>
          <w:szCs w:val="23"/>
          <w:lang w:val="en"/>
        </w:rPr>
      </w:pPr>
    </w:p>
    <w:p w:rsidR="006A46B1" w:rsidRDefault="006A46B1" w:rsidP="00D234DC">
      <w:pPr>
        <w:spacing w:after="0" w:line="240" w:lineRule="auto"/>
        <w:rPr>
          <w:sz w:val="23"/>
          <w:szCs w:val="23"/>
        </w:rPr>
      </w:pPr>
    </w:p>
    <w:p w:rsidR="00D234DC" w:rsidRDefault="00D234DC" w:rsidP="00D234DC">
      <w:pPr>
        <w:spacing w:after="0" w:line="240" w:lineRule="auto"/>
        <w:rPr>
          <w:sz w:val="23"/>
          <w:szCs w:val="23"/>
        </w:rPr>
      </w:pPr>
      <w:r>
        <w:rPr>
          <w:sz w:val="23"/>
          <w:szCs w:val="23"/>
        </w:rPr>
        <w:t>Still, Christ says</w:t>
      </w:r>
      <w:r w:rsidR="005F2C2E">
        <w:rPr>
          <w:sz w:val="23"/>
          <w:szCs w:val="23"/>
        </w:rPr>
        <w:t>:</w:t>
      </w:r>
    </w:p>
    <w:p w:rsidR="00D234DC" w:rsidRDefault="00D234DC" w:rsidP="00D234DC">
      <w:pPr>
        <w:spacing w:after="0" w:line="240" w:lineRule="auto"/>
        <w:rPr>
          <w:sz w:val="23"/>
          <w:szCs w:val="23"/>
        </w:rPr>
      </w:pPr>
    </w:p>
    <w:p w:rsidR="00D234DC" w:rsidRPr="007769D1" w:rsidRDefault="00D234DC" w:rsidP="00005FCE">
      <w:pPr>
        <w:shd w:val="clear" w:color="auto" w:fill="F7FBFB"/>
        <w:spacing w:after="0" w:line="240" w:lineRule="auto"/>
        <w:ind w:left="180"/>
        <w:rPr>
          <w:b/>
          <w:bCs/>
          <w:sz w:val="23"/>
          <w:szCs w:val="23"/>
        </w:rPr>
      </w:pPr>
      <w:r w:rsidRPr="007769D1">
        <w:rPr>
          <w:b/>
          <w:bCs/>
          <w:sz w:val="23"/>
          <w:szCs w:val="23"/>
        </w:rPr>
        <w:t>Luke 13: 24</w:t>
      </w:r>
      <w:r w:rsidR="00005FCE">
        <w:rPr>
          <w:b/>
          <w:bCs/>
          <w:sz w:val="23"/>
          <w:szCs w:val="23"/>
        </w:rPr>
        <w:t xml:space="preserve"> </w:t>
      </w:r>
    </w:p>
    <w:p w:rsidR="00D234DC" w:rsidRPr="007769D1" w:rsidRDefault="00D234DC" w:rsidP="00005FCE">
      <w:pPr>
        <w:shd w:val="clear" w:color="auto" w:fill="F7FBFB"/>
        <w:spacing w:after="0" w:line="240" w:lineRule="auto"/>
        <w:ind w:left="180"/>
        <w:rPr>
          <w:sz w:val="23"/>
          <w:szCs w:val="23"/>
        </w:rPr>
      </w:pPr>
      <w:r w:rsidRPr="007769D1">
        <w:rPr>
          <w:rFonts w:eastAsia="Calibri" w:cs="Arial"/>
          <w:color w:val="000000" w:themeColor="text1"/>
          <w:sz w:val="23"/>
          <w:szCs w:val="23"/>
        </w:rPr>
        <w:t>“</w:t>
      </w:r>
      <w:r w:rsidR="00005FCE" w:rsidRPr="00005FCE">
        <w:rPr>
          <w:color w:val="0000FF"/>
          <w:sz w:val="23"/>
          <w:szCs w:val="23"/>
          <w:u w:val="single" w:color="FF0000"/>
        </w:rPr>
        <w:t xml:space="preserve">Strive </w:t>
      </w:r>
      <w:r w:rsidR="00005FCE" w:rsidRPr="00C03A29">
        <w:rPr>
          <w:rFonts w:eastAsia="Calibri" w:cs="Arial"/>
          <w:color w:val="000000" w:themeColor="text1"/>
          <w:sz w:val="23"/>
          <w:szCs w:val="23"/>
          <w:u w:val="single" w:color="FF0000"/>
          <w:vertAlign w:val="superscript"/>
        </w:rPr>
        <w:t>(75)</w:t>
      </w:r>
      <w:r w:rsidR="00005FCE" w:rsidRPr="00C03A29">
        <w:rPr>
          <w:sz w:val="23"/>
          <w:szCs w:val="23"/>
          <w:u w:val="single" w:color="FF0000"/>
        </w:rPr>
        <w:t xml:space="preserve"> to </w:t>
      </w:r>
      <w:r w:rsidR="00005FCE" w:rsidRPr="00BC2F65">
        <w:rPr>
          <w:color w:val="0000FF"/>
          <w:sz w:val="23"/>
          <w:szCs w:val="23"/>
          <w:u w:val="single" w:color="FF0000"/>
        </w:rPr>
        <w:t>enter</w:t>
      </w:r>
      <w:r w:rsidR="00005FCE" w:rsidRPr="00C03A29">
        <w:rPr>
          <w:color w:val="C00000"/>
          <w:sz w:val="23"/>
          <w:szCs w:val="23"/>
          <w:u w:val="single" w:color="FF0000"/>
        </w:rPr>
        <w:t xml:space="preserve"> </w:t>
      </w:r>
      <w:r w:rsidR="00005FCE" w:rsidRPr="00C03A29">
        <w:rPr>
          <w:rFonts w:eastAsia="Calibri" w:cs="Arial"/>
          <w:color w:val="000000" w:themeColor="text1"/>
          <w:sz w:val="23"/>
          <w:szCs w:val="23"/>
          <w:u w:val="single" w:color="FF0000"/>
          <w:vertAlign w:val="superscript"/>
        </w:rPr>
        <w:t>(1525)</w:t>
      </w:r>
      <w:r w:rsidR="00005FCE" w:rsidRPr="00C03A29">
        <w:rPr>
          <w:sz w:val="23"/>
          <w:szCs w:val="23"/>
          <w:u w:val="single" w:color="FF0000"/>
        </w:rPr>
        <w:t xml:space="preserve"> in at the </w:t>
      </w:r>
      <w:r w:rsidR="00005FCE" w:rsidRPr="00BC2F65">
        <w:rPr>
          <w:color w:val="0000FF"/>
          <w:sz w:val="23"/>
          <w:szCs w:val="23"/>
          <w:u w:val="single" w:color="FF0000"/>
        </w:rPr>
        <w:t>strait</w:t>
      </w:r>
      <w:r w:rsidR="00005FCE" w:rsidRPr="00C76212">
        <w:rPr>
          <w:color w:val="C00000"/>
          <w:sz w:val="23"/>
          <w:szCs w:val="23"/>
          <w:u w:val="single" w:color="FF0000"/>
        </w:rPr>
        <w:t xml:space="preserve"> </w:t>
      </w:r>
      <w:r w:rsidR="00005FCE" w:rsidRPr="00C03A29">
        <w:rPr>
          <w:rFonts w:eastAsia="Calibri" w:cs="Arial"/>
          <w:color w:val="000000" w:themeColor="text1"/>
          <w:sz w:val="23"/>
          <w:szCs w:val="23"/>
          <w:u w:val="single" w:color="FF0000"/>
          <w:vertAlign w:val="superscript"/>
        </w:rPr>
        <w:t>(4728)</w:t>
      </w:r>
      <w:r w:rsidR="00005FCE" w:rsidRPr="00C03A29">
        <w:rPr>
          <w:rFonts w:eastAsia="Calibri" w:cs="Arial"/>
          <w:color w:val="000000" w:themeColor="text1"/>
          <w:sz w:val="23"/>
          <w:szCs w:val="23"/>
          <w:u w:val="single" w:color="FF0000"/>
        </w:rPr>
        <w:t xml:space="preserve"> </w:t>
      </w:r>
      <w:r w:rsidR="00005FCE" w:rsidRPr="00BC2F65">
        <w:rPr>
          <w:color w:val="0000FF"/>
          <w:sz w:val="23"/>
          <w:szCs w:val="23"/>
          <w:u w:val="single" w:color="FF0000"/>
        </w:rPr>
        <w:t>gate</w:t>
      </w:r>
      <w:r w:rsidR="00005FCE" w:rsidRPr="00C03A29">
        <w:rPr>
          <w:sz w:val="23"/>
          <w:szCs w:val="23"/>
          <w:u w:val="single" w:color="FF0000"/>
        </w:rPr>
        <w:t>:</w:t>
      </w:r>
      <w:r w:rsidR="00005FCE" w:rsidRPr="00C03A29">
        <w:rPr>
          <w:sz w:val="23"/>
          <w:szCs w:val="23"/>
        </w:rPr>
        <w:t xml:space="preserve"> </w:t>
      </w:r>
      <w:r w:rsidR="00005FCE" w:rsidRPr="00005FCE">
        <w:rPr>
          <w:rFonts w:eastAsia="Calibri" w:cs="Arial"/>
          <w:color w:val="000000" w:themeColor="text1"/>
          <w:sz w:val="23"/>
          <w:szCs w:val="23"/>
          <w:vertAlign w:val="superscript"/>
        </w:rPr>
        <w:t>(</w:t>
      </w:r>
      <w:r w:rsidR="00005FCE">
        <w:rPr>
          <w:rFonts w:eastAsia="Calibri" w:cs="Arial"/>
          <w:color w:val="000000" w:themeColor="text1"/>
          <w:sz w:val="23"/>
          <w:szCs w:val="23"/>
          <w:vertAlign w:val="superscript"/>
        </w:rPr>
        <w:t>4439</w:t>
      </w:r>
      <w:r w:rsidR="00005FCE" w:rsidRPr="00005FCE">
        <w:rPr>
          <w:rFonts w:eastAsia="Calibri" w:cs="Arial"/>
          <w:color w:val="000000" w:themeColor="text1"/>
          <w:sz w:val="23"/>
          <w:szCs w:val="23"/>
          <w:vertAlign w:val="superscript"/>
        </w:rPr>
        <w:t>)</w:t>
      </w:r>
      <w:r w:rsidR="00005FCE" w:rsidRPr="00005FCE">
        <w:rPr>
          <w:rFonts w:eastAsia="Calibri" w:cs="Arial"/>
          <w:color w:val="000000" w:themeColor="text1"/>
          <w:sz w:val="23"/>
          <w:szCs w:val="23"/>
        </w:rPr>
        <w:t xml:space="preserve"> for</w:t>
      </w:r>
      <w:r w:rsidRPr="00C03A29">
        <w:rPr>
          <w:sz w:val="23"/>
          <w:szCs w:val="23"/>
        </w:rPr>
        <w:t xml:space="preserve"> many, I say unto you, </w:t>
      </w:r>
      <w:r w:rsidRPr="007769D1">
        <w:rPr>
          <w:sz w:val="23"/>
          <w:szCs w:val="23"/>
        </w:rPr>
        <w:t xml:space="preserve">will </w:t>
      </w:r>
      <w:r w:rsidRPr="00005FCE">
        <w:rPr>
          <w:color w:val="000000" w:themeColor="text1"/>
          <w:sz w:val="23"/>
          <w:szCs w:val="23"/>
        </w:rPr>
        <w:t>seek</w:t>
      </w:r>
      <w:r w:rsidRPr="00005FCE">
        <w:rPr>
          <w:rFonts w:eastAsia="Calibri" w:cs="Arial"/>
          <w:color w:val="000000" w:themeColor="text1"/>
          <w:sz w:val="23"/>
          <w:szCs w:val="23"/>
        </w:rPr>
        <w:t xml:space="preserve"> </w:t>
      </w:r>
      <w:r w:rsidRPr="007769D1">
        <w:rPr>
          <w:sz w:val="23"/>
          <w:szCs w:val="23"/>
        </w:rPr>
        <w:t>to enter in,</w:t>
      </w:r>
      <w:r w:rsidRPr="007769D1">
        <w:rPr>
          <w:rFonts w:eastAsia="Calibri" w:cs="Arial"/>
          <w:sz w:val="23"/>
          <w:szCs w:val="23"/>
          <w:vertAlign w:val="superscript"/>
        </w:rPr>
        <w:t xml:space="preserve"> </w:t>
      </w:r>
      <w:r w:rsidRPr="007769D1">
        <w:rPr>
          <w:sz w:val="23"/>
          <w:szCs w:val="23"/>
        </w:rPr>
        <w:t>and shall not be able.”</w:t>
      </w:r>
      <w:r w:rsidRPr="00702AEA">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(KJV)</w:t>
      </w:r>
    </w:p>
    <w:p w:rsidR="002C07C0" w:rsidRDefault="002C07C0" w:rsidP="00D234DC">
      <w:pPr>
        <w:spacing w:after="0" w:line="240" w:lineRule="auto"/>
        <w:rPr>
          <w:sz w:val="23"/>
          <w:szCs w:val="23"/>
        </w:rPr>
      </w:pPr>
    </w:p>
    <w:p w:rsidR="00CC6C98" w:rsidRDefault="00CC6C98" w:rsidP="00D234DC">
      <w:pPr>
        <w:spacing w:after="0" w:line="240" w:lineRule="auto"/>
        <w:rPr>
          <w:sz w:val="23"/>
          <w:szCs w:val="23"/>
        </w:rPr>
      </w:pPr>
    </w:p>
    <w:p w:rsidR="00D234DC" w:rsidRDefault="00D234DC" w:rsidP="00CC6C98">
      <w:pPr>
        <w:spacing w:after="0" w:line="240" w:lineRule="auto"/>
        <w:rPr>
          <w:sz w:val="23"/>
          <w:szCs w:val="23"/>
        </w:rPr>
      </w:pPr>
      <w:r>
        <w:rPr>
          <w:sz w:val="23"/>
          <w:szCs w:val="23"/>
        </w:rPr>
        <w:t>Why</w:t>
      </w:r>
      <w:r w:rsidR="00005FCE">
        <w:rPr>
          <w:sz w:val="23"/>
          <w:szCs w:val="23"/>
        </w:rPr>
        <w:t xml:space="preserve"> </w:t>
      </w:r>
      <w:r w:rsidR="00CC6C98">
        <w:rPr>
          <w:sz w:val="23"/>
          <w:szCs w:val="23"/>
        </w:rPr>
        <w:t>aren’t</w:t>
      </w:r>
      <w:r w:rsidR="00005FCE">
        <w:rPr>
          <w:sz w:val="23"/>
          <w:szCs w:val="23"/>
        </w:rPr>
        <w:t xml:space="preserve"> they </w:t>
      </w:r>
      <w:r w:rsidR="00CC6C98">
        <w:rPr>
          <w:sz w:val="23"/>
          <w:szCs w:val="23"/>
        </w:rPr>
        <w:t xml:space="preserve">able to </w:t>
      </w:r>
      <w:r w:rsidR="00005FCE">
        <w:rPr>
          <w:sz w:val="23"/>
          <w:szCs w:val="23"/>
        </w:rPr>
        <w:t>enter in</w:t>
      </w:r>
      <w:r>
        <w:rPr>
          <w:sz w:val="23"/>
          <w:szCs w:val="23"/>
        </w:rPr>
        <w:t>?</w:t>
      </w:r>
    </w:p>
    <w:p w:rsidR="00D234DC" w:rsidRDefault="00D234DC" w:rsidP="00D234DC">
      <w:pPr>
        <w:spacing w:after="0" w:line="240" w:lineRule="auto"/>
        <w:rPr>
          <w:sz w:val="23"/>
          <w:szCs w:val="23"/>
        </w:rPr>
      </w:pPr>
    </w:p>
    <w:p w:rsidR="00D234DC" w:rsidRPr="007769D1" w:rsidRDefault="00D234DC" w:rsidP="005F2C2E">
      <w:pPr>
        <w:shd w:val="clear" w:color="auto" w:fill="F7FBFB"/>
        <w:spacing w:after="0" w:line="240" w:lineRule="auto"/>
        <w:ind w:left="180"/>
        <w:rPr>
          <w:b/>
          <w:bCs/>
          <w:sz w:val="23"/>
          <w:szCs w:val="23"/>
        </w:rPr>
      </w:pPr>
      <w:r w:rsidRPr="007769D1">
        <w:rPr>
          <w:b/>
          <w:bCs/>
          <w:sz w:val="23"/>
          <w:szCs w:val="23"/>
        </w:rPr>
        <w:t xml:space="preserve">Luke 13:25-27 </w:t>
      </w:r>
      <w:r>
        <w:rPr>
          <w:b/>
          <w:bCs/>
          <w:sz w:val="23"/>
          <w:szCs w:val="23"/>
        </w:rPr>
        <w:t xml:space="preserve"> </w:t>
      </w:r>
    </w:p>
    <w:p w:rsidR="00D234DC" w:rsidRPr="007769D1" w:rsidRDefault="00D234DC" w:rsidP="00704723">
      <w:pPr>
        <w:shd w:val="clear" w:color="auto" w:fill="F7FBFB"/>
        <w:spacing w:after="0" w:line="240" w:lineRule="auto"/>
        <w:ind w:left="180"/>
        <w:rPr>
          <w:sz w:val="23"/>
          <w:szCs w:val="23"/>
        </w:rPr>
      </w:pPr>
      <w:r>
        <w:rPr>
          <w:sz w:val="23"/>
          <w:szCs w:val="23"/>
        </w:rPr>
        <w:t>“</w:t>
      </w:r>
      <w:r w:rsidRPr="000E00F8">
        <w:rPr>
          <w:b/>
          <w:bCs/>
          <w:sz w:val="23"/>
          <w:szCs w:val="23"/>
        </w:rPr>
        <w:t>When once the master of the house is risen up, and hath shut to the door</w:t>
      </w:r>
      <w:r w:rsidRPr="007769D1">
        <w:rPr>
          <w:sz w:val="23"/>
          <w:szCs w:val="23"/>
        </w:rPr>
        <w:t xml:space="preserve">, and </w:t>
      </w:r>
      <w:r w:rsidRPr="00005FCE">
        <w:rPr>
          <w:b/>
          <w:bCs/>
          <w:sz w:val="23"/>
          <w:szCs w:val="23"/>
          <w:u w:val="single"/>
        </w:rPr>
        <w:t>ye begin to stand without</w:t>
      </w:r>
      <w:r w:rsidRPr="007769D1">
        <w:rPr>
          <w:sz w:val="23"/>
          <w:szCs w:val="23"/>
        </w:rPr>
        <w:t xml:space="preserve">, and to knock at the </w:t>
      </w:r>
      <w:r w:rsidRPr="008022DE">
        <w:rPr>
          <w:color w:val="0000FF"/>
          <w:sz w:val="23"/>
          <w:szCs w:val="23"/>
        </w:rPr>
        <w:t>door</w:t>
      </w:r>
      <w:r w:rsidRPr="007769D1">
        <w:rPr>
          <w:sz w:val="23"/>
          <w:szCs w:val="23"/>
        </w:rPr>
        <w:t>,</w:t>
      </w:r>
      <w:r w:rsidR="00704723">
        <w:rPr>
          <w:color w:val="C00000"/>
          <w:sz w:val="23"/>
          <w:szCs w:val="23"/>
        </w:rPr>
        <w:t xml:space="preserve"> </w:t>
      </w:r>
      <w:r w:rsidR="00704723" w:rsidRPr="00C03A29">
        <w:rPr>
          <w:rFonts w:eastAsia="Calibri" w:cs="Arial"/>
          <w:color w:val="000000" w:themeColor="text1"/>
          <w:sz w:val="23"/>
          <w:szCs w:val="23"/>
          <w:vertAlign w:val="superscript"/>
        </w:rPr>
        <w:t>(</w:t>
      </w:r>
      <w:r w:rsidR="00704723">
        <w:rPr>
          <w:rFonts w:eastAsia="Calibri" w:cs="Arial"/>
          <w:color w:val="000000" w:themeColor="text1"/>
          <w:sz w:val="23"/>
          <w:szCs w:val="23"/>
          <w:vertAlign w:val="superscript"/>
        </w:rPr>
        <w:t>2374</w:t>
      </w:r>
      <w:r w:rsidR="00704723" w:rsidRPr="00C03A29">
        <w:rPr>
          <w:rFonts w:eastAsia="Calibri" w:cs="Arial"/>
          <w:color w:val="000000" w:themeColor="text1"/>
          <w:sz w:val="23"/>
          <w:szCs w:val="23"/>
          <w:vertAlign w:val="superscript"/>
        </w:rPr>
        <w:t>)</w:t>
      </w:r>
      <w:r w:rsidR="00704723" w:rsidRPr="00C03A29">
        <w:rPr>
          <w:sz w:val="23"/>
          <w:szCs w:val="23"/>
        </w:rPr>
        <w:t xml:space="preserve"> </w:t>
      </w:r>
      <w:r w:rsidRPr="007769D1">
        <w:rPr>
          <w:sz w:val="23"/>
          <w:szCs w:val="23"/>
        </w:rPr>
        <w:t xml:space="preserve"> saying, Lord, Lord, open unto us; and he shall answer and say unto you, I know you not whence ye are:</w:t>
      </w:r>
    </w:p>
    <w:p w:rsidR="00D234DC" w:rsidRPr="007769D1" w:rsidRDefault="00D234DC" w:rsidP="005F2C2E">
      <w:pPr>
        <w:shd w:val="clear" w:color="auto" w:fill="F7FBFB"/>
        <w:spacing w:after="0" w:line="240" w:lineRule="auto"/>
        <w:ind w:left="180"/>
        <w:rPr>
          <w:sz w:val="23"/>
          <w:szCs w:val="23"/>
        </w:rPr>
      </w:pPr>
      <w:r w:rsidRPr="007769D1">
        <w:rPr>
          <w:sz w:val="23"/>
          <w:szCs w:val="23"/>
          <w:vertAlign w:val="superscript"/>
        </w:rPr>
        <w:t>26 </w:t>
      </w:r>
      <w:r w:rsidRPr="007769D1">
        <w:rPr>
          <w:sz w:val="23"/>
          <w:szCs w:val="23"/>
        </w:rPr>
        <w:t>Then shall ye begin to say, We have eaten and drunk in thy presence, and thou hast taught in our streets.</w:t>
      </w:r>
    </w:p>
    <w:p w:rsidR="00D234DC" w:rsidRPr="007769D1" w:rsidRDefault="00D234DC" w:rsidP="005F2C2E">
      <w:pPr>
        <w:shd w:val="clear" w:color="auto" w:fill="F7FBFB"/>
        <w:spacing w:after="0" w:line="240" w:lineRule="auto"/>
        <w:ind w:left="180"/>
        <w:rPr>
          <w:sz w:val="23"/>
          <w:szCs w:val="23"/>
        </w:rPr>
      </w:pPr>
      <w:r w:rsidRPr="007769D1">
        <w:rPr>
          <w:sz w:val="23"/>
          <w:szCs w:val="23"/>
          <w:vertAlign w:val="superscript"/>
        </w:rPr>
        <w:t>27 </w:t>
      </w:r>
      <w:r w:rsidRPr="007769D1">
        <w:rPr>
          <w:sz w:val="23"/>
          <w:szCs w:val="23"/>
        </w:rPr>
        <w:t xml:space="preserve">But he shall say, I tell you, </w:t>
      </w:r>
      <w:r w:rsidRPr="00005FCE">
        <w:rPr>
          <w:b/>
          <w:bCs/>
          <w:sz w:val="23"/>
          <w:szCs w:val="23"/>
        </w:rPr>
        <w:t xml:space="preserve">I know you not whence ye are; depart from me, all ye </w:t>
      </w:r>
      <w:r w:rsidRPr="00005FCE">
        <w:rPr>
          <w:b/>
          <w:bCs/>
          <w:color w:val="C00000"/>
          <w:sz w:val="23"/>
          <w:szCs w:val="23"/>
        </w:rPr>
        <w:t xml:space="preserve">workers </w:t>
      </w:r>
      <w:r w:rsidRPr="00005FCE">
        <w:rPr>
          <w:rFonts w:eastAsia="Calibri" w:cs="Arial"/>
          <w:b/>
          <w:bCs/>
          <w:color w:val="000000" w:themeColor="text1"/>
          <w:sz w:val="23"/>
          <w:szCs w:val="23"/>
          <w:vertAlign w:val="superscript"/>
        </w:rPr>
        <w:t>(2040)</w:t>
      </w:r>
      <w:r w:rsidRPr="00005FCE">
        <w:rPr>
          <w:b/>
          <w:bCs/>
          <w:sz w:val="23"/>
          <w:szCs w:val="23"/>
        </w:rPr>
        <w:t xml:space="preserve"> </w:t>
      </w:r>
      <w:r w:rsidRPr="00005FCE">
        <w:rPr>
          <w:b/>
          <w:bCs/>
          <w:color w:val="C00000"/>
          <w:sz w:val="23"/>
          <w:szCs w:val="23"/>
        </w:rPr>
        <w:t>of</w:t>
      </w:r>
      <w:r w:rsidRPr="00005FCE">
        <w:rPr>
          <w:b/>
          <w:bCs/>
          <w:sz w:val="23"/>
          <w:szCs w:val="23"/>
        </w:rPr>
        <w:t xml:space="preserve"> </w:t>
      </w:r>
      <w:r w:rsidRPr="00005FCE">
        <w:rPr>
          <w:b/>
          <w:bCs/>
          <w:color w:val="C00000"/>
          <w:sz w:val="23"/>
          <w:szCs w:val="23"/>
        </w:rPr>
        <w:t>iniquity</w:t>
      </w:r>
      <w:r w:rsidRPr="00005FCE">
        <w:rPr>
          <w:b/>
          <w:bCs/>
          <w:sz w:val="23"/>
          <w:szCs w:val="23"/>
        </w:rPr>
        <w:t>.</w:t>
      </w:r>
      <w:r w:rsidR="004F30C2">
        <w:rPr>
          <w:sz w:val="23"/>
          <w:szCs w:val="23"/>
        </w:rPr>
        <w:t>”</w:t>
      </w:r>
      <w:r>
        <w:rPr>
          <w:sz w:val="23"/>
          <w:szCs w:val="23"/>
        </w:rPr>
        <w:t xml:space="preserve"> </w:t>
      </w:r>
      <w:r w:rsidRPr="00C03A29">
        <w:rPr>
          <w:rFonts w:eastAsia="Calibri" w:cs="Arial"/>
          <w:color w:val="000000" w:themeColor="text1"/>
          <w:sz w:val="23"/>
          <w:szCs w:val="23"/>
          <w:vertAlign w:val="superscript"/>
        </w:rPr>
        <w:t>(</w:t>
      </w:r>
      <w:r>
        <w:rPr>
          <w:rFonts w:eastAsia="Calibri" w:cs="Arial"/>
          <w:color w:val="000000" w:themeColor="text1"/>
          <w:sz w:val="23"/>
          <w:szCs w:val="23"/>
          <w:vertAlign w:val="superscript"/>
        </w:rPr>
        <w:t>93</w:t>
      </w:r>
      <w:r w:rsidRPr="00C03A29">
        <w:rPr>
          <w:rFonts w:eastAsia="Calibri" w:cs="Arial"/>
          <w:color w:val="000000" w:themeColor="text1"/>
          <w:sz w:val="23"/>
          <w:szCs w:val="23"/>
          <w:vertAlign w:val="superscript"/>
        </w:rPr>
        <w:t>)</w:t>
      </w:r>
      <w:r w:rsidRPr="00C03A29">
        <w:rPr>
          <w:sz w:val="23"/>
          <w:szCs w:val="23"/>
        </w:rPr>
        <w:t xml:space="preserve"> </w:t>
      </w:r>
      <w:r w:rsidRPr="00CD6682">
        <w:rPr>
          <w:color w:val="C00000"/>
          <w:sz w:val="23"/>
          <w:szCs w:val="23"/>
        </w:rPr>
        <w:t xml:space="preserve"> </w:t>
      </w:r>
      <w:r w:rsidRPr="00561CFD">
        <w:rPr>
          <w:rFonts w:asciiTheme="majorBidi" w:eastAsia="Calibri" w:hAnsiTheme="majorBidi" w:cstheme="majorBidi"/>
          <w:b/>
          <w:bCs/>
          <w:color w:val="000000" w:themeColor="text1"/>
          <w:sz w:val="16"/>
          <w:szCs w:val="16"/>
        </w:rPr>
        <w:t>(KJV)</w:t>
      </w:r>
    </w:p>
    <w:p w:rsidR="00D234DC" w:rsidRDefault="00D234DC" w:rsidP="00D234DC">
      <w:pPr>
        <w:spacing w:after="0" w:line="240" w:lineRule="auto"/>
        <w:rPr>
          <w:sz w:val="23"/>
          <w:szCs w:val="23"/>
        </w:rPr>
      </w:pPr>
    </w:p>
    <w:p w:rsidR="00D234DC" w:rsidRPr="00886CC7" w:rsidRDefault="00D234DC" w:rsidP="002A0146">
      <w:pPr>
        <w:shd w:val="clear" w:color="auto" w:fill="FFFFF0"/>
        <w:spacing w:after="0" w:line="240" w:lineRule="auto"/>
        <w:ind w:left="360"/>
        <w:rPr>
          <w:rFonts w:ascii="Calibri" w:eastAsia="Calibri" w:hAnsi="Calibri" w:cs="Arial"/>
          <w:sz w:val="20"/>
          <w:szCs w:val="20"/>
          <w:lang w:val="en"/>
        </w:rPr>
      </w:pPr>
      <w:r w:rsidRPr="00886CC7">
        <w:rPr>
          <w:b/>
          <w:bCs/>
          <w:color w:val="C00000"/>
          <w:sz w:val="20"/>
          <w:szCs w:val="20"/>
        </w:rPr>
        <w:t xml:space="preserve">Workers </w:t>
      </w:r>
      <w:r w:rsidRPr="00886CC7">
        <w:rPr>
          <w:rFonts w:eastAsia="Calibri" w:cs="Arial"/>
          <w:b/>
          <w:bCs/>
          <w:color w:val="000000" w:themeColor="text1"/>
          <w:sz w:val="20"/>
          <w:szCs w:val="20"/>
        </w:rPr>
        <w:t xml:space="preserve">2040 </w:t>
      </w:r>
      <w:r w:rsidRPr="00886CC7">
        <w:rPr>
          <w:rFonts w:ascii="Calibri" w:eastAsia="Calibri" w:hAnsi="Calibri" w:cs="Arial"/>
          <w:sz w:val="20"/>
          <w:szCs w:val="20"/>
        </w:rPr>
        <w:t xml:space="preserve">– </w:t>
      </w:r>
      <w:r w:rsidRPr="00886CC7">
        <w:rPr>
          <w:rFonts w:ascii="Calibri" w:eastAsia="Calibri" w:hAnsi="Calibri" w:cs="Arial"/>
          <w:b/>
          <w:bCs/>
          <w:sz w:val="20"/>
          <w:szCs w:val="20"/>
          <w:lang w:val="en"/>
        </w:rPr>
        <w:t>ἐργάτης</w:t>
      </w:r>
      <w:r w:rsidRPr="00886CC7">
        <w:rPr>
          <w:rFonts w:ascii="Calibri" w:eastAsia="Calibri" w:hAnsi="Calibri" w:cs="Arial"/>
          <w:sz w:val="20"/>
          <w:szCs w:val="20"/>
          <w:lang w:val="en"/>
        </w:rPr>
        <w:t xml:space="preserve"> </w:t>
      </w:r>
      <w:r w:rsidRPr="00886CC7">
        <w:rPr>
          <w:rFonts w:ascii="Calibri" w:eastAsia="Calibri" w:hAnsi="Calibri" w:cs="Arial"/>
          <w:b/>
          <w:bCs/>
          <w:sz w:val="20"/>
          <w:szCs w:val="20"/>
          <w:lang w:val="en"/>
        </w:rPr>
        <w:t>ergátēs,</w:t>
      </w:r>
      <w:r w:rsidRPr="00886CC7">
        <w:rPr>
          <w:rFonts w:ascii="Calibri" w:eastAsia="Calibri" w:hAnsi="Calibri" w:cs="Arial"/>
          <w:sz w:val="20"/>
          <w:szCs w:val="20"/>
          <w:lang w:val="en"/>
        </w:rPr>
        <w:t xml:space="preserve"> er-gat'-ace; from </w:t>
      </w:r>
      <w:r w:rsidRPr="005F2C2E">
        <w:rPr>
          <w:rFonts w:ascii="Calibri" w:eastAsia="Calibri" w:hAnsi="Calibri" w:cs="Arial"/>
          <w:color w:val="0000FF"/>
          <w:sz w:val="20"/>
          <w:szCs w:val="20"/>
          <w:lang w:val="en"/>
        </w:rPr>
        <w:t>2041</w:t>
      </w:r>
      <w:r w:rsidRPr="00886CC7">
        <w:rPr>
          <w:rFonts w:ascii="Calibri" w:eastAsia="Calibri" w:hAnsi="Calibri" w:cs="Arial"/>
          <w:sz w:val="20"/>
          <w:szCs w:val="20"/>
          <w:lang w:val="en"/>
        </w:rPr>
        <w:t xml:space="preserve">; </w:t>
      </w:r>
      <w:r w:rsidRPr="004847B1">
        <w:rPr>
          <w:rFonts w:ascii="Calibri" w:eastAsia="Calibri" w:hAnsi="Calibri" w:cs="Arial"/>
          <w:color w:val="C00000"/>
          <w:sz w:val="20"/>
          <w:szCs w:val="20"/>
          <w:lang w:val="en"/>
        </w:rPr>
        <w:t>a toiler</w:t>
      </w:r>
      <w:r w:rsidRPr="00886CC7">
        <w:rPr>
          <w:rFonts w:ascii="Calibri" w:eastAsia="Calibri" w:hAnsi="Calibri" w:cs="Arial"/>
          <w:sz w:val="20"/>
          <w:szCs w:val="20"/>
          <w:lang w:val="en"/>
        </w:rPr>
        <w:t xml:space="preserve">; figuratively, </w:t>
      </w:r>
      <w:r w:rsidRPr="004847B1">
        <w:rPr>
          <w:rFonts w:ascii="Calibri" w:eastAsia="Calibri" w:hAnsi="Calibri" w:cs="Arial"/>
          <w:color w:val="C00000"/>
          <w:sz w:val="20"/>
          <w:szCs w:val="20"/>
          <w:lang w:val="en"/>
        </w:rPr>
        <w:t>a teacher</w:t>
      </w:r>
      <w:r w:rsidRPr="00886CC7">
        <w:rPr>
          <w:rFonts w:ascii="Calibri" w:eastAsia="Calibri" w:hAnsi="Calibri" w:cs="Arial"/>
          <w:sz w:val="20"/>
          <w:szCs w:val="20"/>
          <w:lang w:val="en"/>
        </w:rPr>
        <w:t>: —</w:t>
      </w:r>
      <w:r w:rsidRPr="007E6423">
        <w:rPr>
          <w:sz w:val="20"/>
          <w:szCs w:val="20"/>
        </w:rPr>
        <w:t xml:space="preserve"> </w:t>
      </w:r>
      <w:r w:rsidRPr="00E67E22">
        <w:rPr>
          <w:sz w:val="20"/>
          <w:szCs w:val="20"/>
        </w:rPr>
        <w:t xml:space="preserve">(Translated in King James Version as) </w:t>
      </w:r>
      <w:r w:rsidRPr="00886CC7">
        <w:rPr>
          <w:rFonts w:ascii="Calibri" w:eastAsia="Calibri" w:hAnsi="Calibri" w:cs="Arial"/>
          <w:sz w:val="20"/>
          <w:szCs w:val="20"/>
          <w:lang w:val="en"/>
        </w:rPr>
        <w:t>labourer, worker(-men).</w:t>
      </w:r>
    </w:p>
    <w:p w:rsidR="00D234DC" w:rsidRPr="00313862" w:rsidRDefault="00D234DC" w:rsidP="002A0146">
      <w:pPr>
        <w:shd w:val="clear" w:color="auto" w:fill="FFFFF0"/>
        <w:spacing w:after="0" w:line="240" w:lineRule="auto"/>
        <w:ind w:left="360"/>
        <w:rPr>
          <w:rFonts w:ascii="Calibri" w:eastAsia="Calibri" w:hAnsi="Calibri" w:cs="Arial"/>
          <w:sz w:val="10"/>
          <w:szCs w:val="10"/>
          <w:lang w:val="en"/>
        </w:rPr>
      </w:pPr>
    </w:p>
    <w:p w:rsidR="00D234DC" w:rsidRPr="00886CC7" w:rsidRDefault="00D234DC" w:rsidP="002A0146">
      <w:pPr>
        <w:shd w:val="clear" w:color="auto" w:fill="FFFFF0"/>
        <w:spacing w:after="0" w:line="240" w:lineRule="auto"/>
        <w:ind w:left="540"/>
        <w:rPr>
          <w:rFonts w:ascii="Calibri" w:eastAsia="Calibri" w:hAnsi="Calibri" w:cs="Arial"/>
          <w:sz w:val="20"/>
          <w:szCs w:val="20"/>
          <w:lang w:val="en"/>
        </w:rPr>
      </w:pPr>
      <w:r w:rsidRPr="002A0146">
        <w:rPr>
          <w:rFonts w:ascii="Calibri" w:eastAsia="Calibri" w:hAnsi="Calibri" w:cs="Arial"/>
          <w:b/>
          <w:bCs/>
          <w:color w:val="0000FF"/>
          <w:sz w:val="20"/>
          <w:szCs w:val="20"/>
          <w:lang w:val="en"/>
        </w:rPr>
        <w:t>2041</w:t>
      </w:r>
      <w:r w:rsidRPr="002A0146">
        <w:rPr>
          <w:rFonts w:ascii="Calibri" w:eastAsia="Calibri" w:hAnsi="Calibri" w:cs="Arial"/>
          <w:color w:val="0000FF"/>
          <w:sz w:val="20"/>
          <w:szCs w:val="20"/>
          <w:lang w:val="en"/>
        </w:rPr>
        <w:t xml:space="preserve"> </w:t>
      </w:r>
      <w:r w:rsidRPr="00886CC7">
        <w:rPr>
          <w:rFonts w:ascii="Calibri" w:eastAsia="Calibri" w:hAnsi="Calibri" w:cs="Arial"/>
          <w:sz w:val="20"/>
          <w:szCs w:val="20"/>
          <w:lang w:val="en"/>
        </w:rPr>
        <w:t xml:space="preserve">– </w:t>
      </w:r>
      <w:r w:rsidRPr="00886CC7">
        <w:rPr>
          <w:rFonts w:ascii="Calibri" w:eastAsia="Calibri" w:hAnsi="Calibri" w:cs="Arial"/>
          <w:b/>
          <w:bCs/>
          <w:sz w:val="20"/>
          <w:szCs w:val="20"/>
          <w:lang w:val="en"/>
        </w:rPr>
        <w:t>ἔργον</w:t>
      </w:r>
      <w:r w:rsidRPr="00886CC7">
        <w:rPr>
          <w:rFonts w:ascii="Calibri" w:eastAsia="Calibri" w:hAnsi="Calibri" w:cs="Arial"/>
          <w:sz w:val="20"/>
          <w:szCs w:val="20"/>
          <w:lang w:val="en"/>
        </w:rPr>
        <w:t xml:space="preserve"> </w:t>
      </w:r>
      <w:r w:rsidRPr="00886CC7">
        <w:rPr>
          <w:rFonts w:ascii="Calibri" w:eastAsia="Calibri" w:hAnsi="Calibri" w:cs="Arial"/>
          <w:b/>
          <w:bCs/>
          <w:sz w:val="20"/>
          <w:szCs w:val="20"/>
          <w:lang w:val="en"/>
        </w:rPr>
        <w:t>érgon,</w:t>
      </w:r>
      <w:r w:rsidRPr="00886CC7">
        <w:rPr>
          <w:rFonts w:ascii="Calibri" w:eastAsia="Calibri" w:hAnsi="Calibri" w:cs="Arial"/>
          <w:sz w:val="20"/>
          <w:szCs w:val="20"/>
          <w:lang w:val="en"/>
        </w:rPr>
        <w:t xml:space="preserve"> er'-gon; from a primary (but obsolete) ἔργω érgō (</w:t>
      </w:r>
      <w:r w:rsidRPr="004847B1">
        <w:rPr>
          <w:rFonts w:ascii="Calibri" w:eastAsia="Calibri" w:hAnsi="Calibri" w:cs="Arial"/>
          <w:color w:val="C00000"/>
          <w:sz w:val="20"/>
          <w:szCs w:val="20"/>
          <w:lang w:val="en"/>
        </w:rPr>
        <w:t>to work</w:t>
      </w:r>
      <w:r w:rsidRPr="00886CC7">
        <w:rPr>
          <w:rFonts w:ascii="Calibri" w:eastAsia="Calibri" w:hAnsi="Calibri" w:cs="Arial"/>
          <w:sz w:val="20"/>
          <w:szCs w:val="20"/>
          <w:lang w:val="en"/>
        </w:rPr>
        <w:t xml:space="preserve">); </w:t>
      </w:r>
      <w:r w:rsidRPr="004847B1">
        <w:rPr>
          <w:rFonts w:ascii="Calibri" w:eastAsia="Calibri" w:hAnsi="Calibri" w:cs="Arial"/>
          <w:color w:val="C00000"/>
          <w:sz w:val="20"/>
          <w:szCs w:val="20"/>
          <w:lang w:val="en"/>
        </w:rPr>
        <w:t xml:space="preserve">toil </w:t>
      </w:r>
      <w:r w:rsidRPr="00886CC7">
        <w:rPr>
          <w:rFonts w:ascii="Calibri" w:eastAsia="Calibri" w:hAnsi="Calibri" w:cs="Arial"/>
          <w:sz w:val="20"/>
          <w:szCs w:val="20"/>
          <w:lang w:val="en"/>
        </w:rPr>
        <w:t>(</w:t>
      </w:r>
      <w:r w:rsidRPr="004847B1">
        <w:rPr>
          <w:rFonts w:ascii="Calibri" w:eastAsia="Calibri" w:hAnsi="Calibri" w:cs="Arial"/>
          <w:color w:val="C00000"/>
          <w:sz w:val="20"/>
          <w:szCs w:val="20"/>
          <w:lang w:val="en"/>
        </w:rPr>
        <w:t>as an effort or occupation</w:t>
      </w:r>
      <w:r w:rsidRPr="00886CC7">
        <w:rPr>
          <w:rFonts w:ascii="Calibri" w:eastAsia="Calibri" w:hAnsi="Calibri" w:cs="Arial"/>
          <w:sz w:val="20"/>
          <w:szCs w:val="20"/>
          <w:lang w:val="en"/>
        </w:rPr>
        <w:t xml:space="preserve">); by implication, </w:t>
      </w:r>
      <w:r w:rsidRPr="004847B1">
        <w:rPr>
          <w:rFonts w:ascii="Calibri" w:eastAsia="Calibri" w:hAnsi="Calibri" w:cs="Arial"/>
          <w:color w:val="C00000"/>
          <w:sz w:val="20"/>
          <w:szCs w:val="20"/>
          <w:lang w:val="en"/>
        </w:rPr>
        <w:t>an act</w:t>
      </w:r>
      <w:r w:rsidRPr="00886CC7">
        <w:rPr>
          <w:rFonts w:ascii="Calibri" w:eastAsia="Calibri" w:hAnsi="Calibri" w:cs="Arial"/>
          <w:sz w:val="20"/>
          <w:szCs w:val="20"/>
          <w:lang w:val="en"/>
        </w:rPr>
        <w:t>:—</w:t>
      </w:r>
      <w:r w:rsidRPr="007E6423">
        <w:rPr>
          <w:sz w:val="20"/>
          <w:szCs w:val="20"/>
        </w:rPr>
        <w:t xml:space="preserve"> </w:t>
      </w:r>
      <w:r w:rsidRPr="00E67E22">
        <w:rPr>
          <w:sz w:val="20"/>
          <w:szCs w:val="20"/>
        </w:rPr>
        <w:t xml:space="preserve">(Translated in King James Version as) </w:t>
      </w:r>
      <w:r w:rsidRPr="00886CC7">
        <w:rPr>
          <w:rFonts w:ascii="Calibri" w:eastAsia="Calibri" w:hAnsi="Calibri" w:cs="Arial"/>
          <w:sz w:val="20"/>
          <w:szCs w:val="20"/>
          <w:lang w:val="en"/>
        </w:rPr>
        <w:t>deed, doing, labour, work.</w:t>
      </w:r>
    </w:p>
    <w:p w:rsidR="00D234DC" w:rsidRPr="00545F7D" w:rsidRDefault="00D234DC" w:rsidP="005F2C2E">
      <w:pPr>
        <w:spacing w:after="0" w:line="240" w:lineRule="auto"/>
        <w:ind w:left="360"/>
        <w:rPr>
          <w:b/>
          <w:bCs/>
          <w:sz w:val="16"/>
          <w:szCs w:val="16"/>
        </w:rPr>
      </w:pPr>
    </w:p>
    <w:p w:rsidR="00D234DC" w:rsidRPr="00886CC7" w:rsidRDefault="00D234DC" w:rsidP="002A0146">
      <w:pPr>
        <w:shd w:val="clear" w:color="auto" w:fill="FFFFF0"/>
        <w:spacing w:after="0" w:line="240" w:lineRule="auto"/>
        <w:ind w:left="360"/>
        <w:rPr>
          <w:b/>
          <w:bCs/>
          <w:sz w:val="20"/>
          <w:szCs w:val="20"/>
        </w:rPr>
      </w:pPr>
      <w:r w:rsidRPr="00886CC7">
        <w:rPr>
          <w:b/>
          <w:bCs/>
          <w:color w:val="C00000"/>
          <w:sz w:val="20"/>
          <w:szCs w:val="20"/>
        </w:rPr>
        <w:t>Of</w:t>
      </w:r>
      <w:r w:rsidRPr="00886CC7">
        <w:rPr>
          <w:b/>
          <w:bCs/>
          <w:sz w:val="20"/>
          <w:szCs w:val="20"/>
        </w:rPr>
        <w:t xml:space="preserve"> </w:t>
      </w:r>
      <w:r w:rsidR="00DF4331" w:rsidRPr="00886CC7">
        <w:rPr>
          <w:b/>
          <w:bCs/>
          <w:color w:val="C00000"/>
          <w:sz w:val="20"/>
          <w:szCs w:val="20"/>
        </w:rPr>
        <w:t>Iniquity</w:t>
      </w:r>
      <w:r w:rsidR="00DF4331" w:rsidRPr="00886CC7">
        <w:rPr>
          <w:b/>
          <w:bCs/>
          <w:sz w:val="20"/>
          <w:szCs w:val="20"/>
        </w:rPr>
        <w:t xml:space="preserve"> </w:t>
      </w:r>
      <w:r w:rsidR="00DF4331">
        <w:rPr>
          <w:b/>
          <w:bCs/>
          <w:sz w:val="20"/>
          <w:szCs w:val="20"/>
        </w:rPr>
        <w:t>93</w:t>
      </w:r>
      <w:r w:rsidRPr="00886CC7">
        <w:rPr>
          <w:b/>
          <w:bCs/>
          <w:color w:val="C00000"/>
          <w:sz w:val="20"/>
          <w:szCs w:val="20"/>
        </w:rPr>
        <w:t xml:space="preserve"> </w:t>
      </w:r>
      <w:r w:rsidRPr="00886CC7">
        <w:rPr>
          <w:rFonts w:ascii="Calibri" w:eastAsia="Calibri" w:hAnsi="Calibri" w:cs="Arial"/>
          <w:sz w:val="20"/>
          <w:szCs w:val="20"/>
        </w:rPr>
        <w:t xml:space="preserve">– </w:t>
      </w:r>
      <w:r w:rsidRPr="00886CC7">
        <w:rPr>
          <w:rFonts w:ascii="Calibri" w:eastAsia="Calibri" w:hAnsi="Calibri" w:cs="Arial"/>
          <w:b/>
          <w:bCs/>
          <w:sz w:val="20"/>
          <w:szCs w:val="20"/>
          <w:lang w:val="en"/>
        </w:rPr>
        <w:t>ἀδικία</w:t>
      </w:r>
      <w:r w:rsidRPr="00886CC7">
        <w:rPr>
          <w:rFonts w:ascii="Calibri" w:eastAsia="Calibri" w:hAnsi="Calibri" w:cs="Arial"/>
          <w:sz w:val="20"/>
          <w:szCs w:val="20"/>
          <w:lang w:val="en"/>
        </w:rPr>
        <w:t xml:space="preserve"> </w:t>
      </w:r>
      <w:r w:rsidRPr="00886CC7">
        <w:rPr>
          <w:rFonts w:ascii="Calibri" w:eastAsia="Calibri" w:hAnsi="Calibri" w:cs="Arial"/>
          <w:b/>
          <w:bCs/>
          <w:sz w:val="20"/>
          <w:szCs w:val="20"/>
          <w:lang w:val="en"/>
        </w:rPr>
        <w:t>adikía,</w:t>
      </w:r>
      <w:r w:rsidRPr="00886CC7">
        <w:rPr>
          <w:rFonts w:ascii="Calibri" w:eastAsia="Calibri" w:hAnsi="Calibri" w:cs="Arial"/>
          <w:sz w:val="20"/>
          <w:szCs w:val="20"/>
          <w:lang w:val="en"/>
        </w:rPr>
        <w:t xml:space="preserve"> ad-ee-kee'-ah; from </w:t>
      </w:r>
      <w:r w:rsidRPr="005F2C2E">
        <w:rPr>
          <w:rFonts w:ascii="Calibri" w:eastAsia="Calibri" w:hAnsi="Calibri" w:cs="Arial"/>
          <w:color w:val="0000FF"/>
          <w:sz w:val="20"/>
          <w:szCs w:val="20"/>
          <w:lang w:val="en"/>
        </w:rPr>
        <w:t>94</w:t>
      </w:r>
      <w:r w:rsidRPr="00886CC7">
        <w:rPr>
          <w:rFonts w:ascii="Calibri" w:eastAsia="Calibri" w:hAnsi="Calibri" w:cs="Arial"/>
          <w:sz w:val="20"/>
          <w:szCs w:val="20"/>
          <w:lang w:val="en"/>
        </w:rPr>
        <w:t xml:space="preserve">; (legal) </w:t>
      </w:r>
      <w:r w:rsidRPr="004847B1">
        <w:rPr>
          <w:rFonts w:ascii="Calibri" w:eastAsia="Calibri" w:hAnsi="Calibri" w:cs="Arial"/>
          <w:color w:val="C00000"/>
          <w:sz w:val="20"/>
          <w:szCs w:val="20"/>
          <w:lang w:val="en"/>
        </w:rPr>
        <w:t xml:space="preserve">injustice </w:t>
      </w:r>
      <w:r w:rsidRPr="00886CC7">
        <w:rPr>
          <w:rFonts w:ascii="Calibri" w:eastAsia="Calibri" w:hAnsi="Calibri" w:cs="Arial"/>
          <w:sz w:val="20"/>
          <w:szCs w:val="20"/>
          <w:lang w:val="en"/>
        </w:rPr>
        <w:t xml:space="preserve">(properly, </w:t>
      </w:r>
      <w:r w:rsidRPr="004847B1">
        <w:rPr>
          <w:rFonts w:ascii="Calibri" w:eastAsia="Calibri" w:hAnsi="Calibri" w:cs="Arial"/>
          <w:color w:val="C00000"/>
          <w:sz w:val="20"/>
          <w:szCs w:val="20"/>
          <w:lang w:val="en"/>
        </w:rPr>
        <w:t>the quality</w:t>
      </w:r>
      <w:r w:rsidRPr="00886CC7">
        <w:rPr>
          <w:rFonts w:ascii="Calibri" w:eastAsia="Calibri" w:hAnsi="Calibri" w:cs="Arial"/>
          <w:sz w:val="20"/>
          <w:szCs w:val="20"/>
          <w:lang w:val="en"/>
        </w:rPr>
        <w:t xml:space="preserve">, by implication, </w:t>
      </w:r>
      <w:r w:rsidRPr="004847B1">
        <w:rPr>
          <w:rFonts w:ascii="Calibri" w:eastAsia="Calibri" w:hAnsi="Calibri" w:cs="Arial"/>
          <w:color w:val="C00000"/>
          <w:sz w:val="20"/>
          <w:szCs w:val="20"/>
          <w:lang w:val="en"/>
        </w:rPr>
        <w:t>the act</w:t>
      </w:r>
      <w:r w:rsidRPr="00886CC7">
        <w:rPr>
          <w:rFonts w:ascii="Calibri" w:eastAsia="Calibri" w:hAnsi="Calibri" w:cs="Arial"/>
          <w:sz w:val="20"/>
          <w:szCs w:val="20"/>
          <w:lang w:val="en"/>
        </w:rPr>
        <w:t xml:space="preserve">); </w:t>
      </w:r>
      <w:r w:rsidRPr="004847B1">
        <w:rPr>
          <w:rFonts w:ascii="Calibri" w:eastAsia="Calibri" w:hAnsi="Calibri" w:cs="Arial"/>
          <w:color w:val="C00000"/>
          <w:sz w:val="20"/>
          <w:szCs w:val="20"/>
          <w:lang w:val="en"/>
        </w:rPr>
        <w:t xml:space="preserve">morally, wrongfulness </w:t>
      </w:r>
      <w:r w:rsidRPr="00886CC7">
        <w:rPr>
          <w:rFonts w:ascii="Calibri" w:eastAsia="Calibri" w:hAnsi="Calibri" w:cs="Arial"/>
          <w:sz w:val="20"/>
          <w:szCs w:val="20"/>
          <w:lang w:val="en"/>
        </w:rPr>
        <w:t>(</w:t>
      </w:r>
      <w:r w:rsidRPr="004847B1">
        <w:rPr>
          <w:rFonts w:ascii="Calibri" w:eastAsia="Calibri" w:hAnsi="Calibri" w:cs="Arial"/>
          <w:color w:val="C00000"/>
          <w:sz w:val="20"/>
          <w:szCs w:val="20"/>
          <w:lang w:val="en"/>
        </w:rPr>
        <w:t>of character, life or act</w:t>
      </w:r>
      <w:r w:rsidRPr="00886CC7">
        <w:rPr>
          <w:rFonts w:ascii="Calibri" w:eastAsia="Calibri" w:hAnsi="Calibri" w:cs="Arial"/>
          <w:sz w:val="20"/>
          <w:szCs w:val="20"/>
          <w:lang w:val="en"/>
        </w:rPr>
        <w:t>):—</w:t>
      </w:r>
      <w:r w:rsidRPr="007E6423">
        <w:rPr>
          <w:sz w:val="20"/>
          <w:szCs w:val="20"/>
        </w:rPr>
        <w:t xml:space="preserve"> </w:t>
      </w:r>
      <w:r w:rsidRPr="00E67E22">
        <w:rPr>
          <w:sz w:val="20"/>
          <w:szCs w:val="20"/>
        </w:rPr>
        <w:t xml:space="preserve">(Translated in King James Version as) </w:t>
      </w:r>
      <w:r w:rsidRPr="00886CC7">
        <w:rPr>
          <w:rFonts w:ascii="Calibri" w:eastAsia="Calibri" w:hAnsi="Calibri" w:cs="Arial"/>
          <w:sz w:val="20"/>
          <w:szCs w:val="20"/>
          <w:lang w:val="en"/>
        </w:rPr>
        <w:t>iniquity, unjust, unrighteousness, wrong.</w:t>
      </w:r>
    </w:p>
    <w:p w:rsidR="00D234DC" w:rsidRPr="00545F7D" w:rsidRDefault="00D234DC" w:rsidP="002A0146">
      <w:pPr>
        <w:shd w:val="clear" w:color="auto" w:fill="FFFFF0"/>
        <w:spacing w:after="0" w:line="240" w:lineRule="auto"/>
        <w:ind w:left="360"/>
        <w:rPr>
          <w:sz w:val="10"/>
          <w:szCs w:val="10"/>
        </w:rPr>
      </w:pPr>
    </w:p>
    <w:p w:rsidR="00D234DC" w:rsidRPr="00886CC7" w:rsidRDefault="00D234DC" w:rsidP="002A0146">
      <w:pPr>
        <w:shd w:val="clear" w:color="auto" w:fill="FFFFF0"/>
        <w:spacing w:after="0" w:line="240" w:lineRule="auto"/>
        <w:ind w:left="540"/>
        <w:rPr>
          <w:sz w:val="20"/>
          <w:szCs w:val="20"/>
        </w:rPr>
      </w:pPr>
      <w:r w:rsidRPr="002A0146">
        <w:rPr>
          <w:b/>
          <w:bCs/>
          <w:color w:val="0000FF"/>
          <w:sz w:val="20"/>
          <w:szCs w:val="20"/>
        </w:rPr>
        <w:t>94</w:t>
      </w:r>
      <w:r w:rsidRPr="002A0146">
        <w:rPr>
          <w:color w:val="0000FF"/>
          <w:sz w:val="20"/>
          <w:szCs w:val="20"/>
        </w:rPr>
        <w:t xml:space="preserve"> </w:t>
      </w:r>
      <w:r w:rsidRPr="00886CC7">
        <w:rPr>
          <w:sz w:val="20"/>
          <w:szCs w:val="20"/>
        </w:rPr>
        <w:t xml:space="preserve">– </w:t>
      </w:r>
      <w:r w:rsidRPr="00886CC7">
        <w:rPr>
          <w:b/>
          <w:bCs/>
          <w:sz w:val="20"/>
          <w:szCs w:val="20"/>
          <w:lang w:val="en"/>
        </w:rPr>
        <w:t>ἄδικος</w:t>
      </w:r>
      <w:r w:rsidRPr="00886CC7">
        <w:rPr>
          <w:sz w:val="20"/>
          <w:szCs w:val="20"/>
          <w:lang w:val="en"/>
        </w:rPr>
        <w:t xml:space="preserve"> </w:t>
      </w:r>
      <w:r w:rsidRPr="00886CC7">
        <w:rPr>
          <w:b/>
          <w:bCs/>
          <w:sz w:val="20"/>
          <w:szCs w:val="20"/>
          <w:lang w:val="en"/>
        </w:rPr>
        <w:t>ádikos,</w:t>
      </w:r>
      <w:r w:rsidRPr="00886CC7">
        <w:rPr>
          <w:sz w:val="20"/>
          <w:szCs w:val="20"/>
          <w:lang w:val="en"/>
        </w:rPr>
        <w:t xml:space="preserve"> ad'-ee-kos; from 1 (as a negative particle) and 1349; </w:t>
      </w:r>
      <w:r w:rsidRPr="004847B1">
        <w:rPr>
          <w:color w:val="C00000"/>
          <w:sz w:val="20"/>
          <w:szCs w:val="20"/>
          <w:lang w:val="en"/>
        </w:rPr>
        <w:t>unjust</w:t>
      </w:r>
      <w:r w:rsidRPr="00886CC7">
        <w:rPr>
          <w:sz w:val="20"/>
          <w:szCs w:val="20"/>
          <w:lang w:val="en"/>
        </w:rPr>
        <w:t xml:space="preserve">; by extension </w:t>
      </w:r>
      <w:r w:rsidRPr="004847B1">
        <w:rPr>
          <w:color w:val="C00000"/>
          <w:sz w:val="20"/>
          <w:szCs w:val="20"/>
          <w:lang w:val="en"/>
        </w:rPr>
        <w:t>wicked</w:t>
      </w:r>
      <w:r w:rsidRPr="00886CC7">
        <w:rPr>
          <w:sz w:val="20"/>
          <w:szCs w:val="20"/>
          <w:lang w:val="en"/>
        </w:rPr>
        <w:t xml:space="preserve">; by implication, </w:t>
      </w:r>
      <w:r w:rsidRPr="004847B1">
        <w:rPr>
          <w:color w:val="C00000"/>
          <w:sz w:val="20"/>
          <w:szCs w:val="20"/>
          <w:lang w:val="en"/>
        </w:rPr>
        <w:t>treacherous</w:t>
      </w:r>
      <w:r w:rsidRPr="00886CC7">
        <w:rPr>
          <w:sz w:val="20"/>
          <w:szCs w:val="20"/>
          <w:lang w:val="en"/>
        </w:rPr>
        <w:t xml:space="preserve">; specially, </w:t>
      </w:r>
      <w:r w:rsidRPr="004847B1">
        <w:rPr>
          <w:color w:val="C00000"/>
          <w:sz w:val="20"/>
          <w:szCs w:val="20"/>
          <w:lang w:val="en"/>
        </w:rPr>
        <w:t>heathen</w:t>
      </w:r>
      <w:r w:rsidRPr="00886CC7">
        <w:rPr>
          <w:sz w:val="20"/>
          <w:szCs w:val="20"/>
          <w:lang w:val="en"/>
        </w:rPr>
        <w:t>:—</w:t>
      </w:r>
      <w:r w:rsidRPr="007E6423">
        <w:rPr>
          <w:sz w:val="20"/>
          <w:szCs w:val="20"/>
        </w:rPr>
        <w:t xml:space="preserve"> </w:t>
      </w:r>
      <w:r w:rsidRPr="00E67E22">
        <w:rPr>
          <w:sz w:val="20"/>
          <w:szCs w:val="20"/>
        </w:rPr>
        <w:t xml:space="preserve">(Translated in King James Version as) </w:t>
      </w:r>
      <w:r w:rsidRPr="00886CC7">
        <w:rPr>
          <w:sz w:val="20"/>
          <w:szCs w:val="20"/>
          <w:lang w:val="en"/>
        </w:rPr>
        <w:t>unjust, unrighteous.</w:t>
      </w:r>
    </w:p>
    <w:p w:rsidR="00005FCE" w:rsidRDefault="00005FCE" w:rsidP="00F60BF2">
      <w:pPr>
        <w:spacing w:after="0" w:line="240" w:lineRule="auto"/>
        <w:rPr>
          <w:color w:val="000000" w:themeColor="text1"/>
          <w:sz w:val="23"/>
          <w:szCs w:val="23"/>
        </w:rPr>
      </w:pPr>
    </w:p>
    <w:p w:rsidR="00CC6C98" w:rsidRDefault="00CC6C98" w:rsidP="00F60BF2">
      <w:pPr>
        <w:spacing w:after="0" w:line="240" w:lineRule="auto"/>
        <w:rPr>
          <w:color w:val="000000" w:themeColor="text1"/>
          <w:sz w:val="23"/>
          <w:szCs w:val="23"/>
        </w:rPr>
      </w:pPr>
    </w:p>
    <w:p w:rsidR="000E00F8" w:rsidRPr="007F39C3" w:rsidRDefault="000E00F8" w:rsidP="000E00F8">
      <w:pPr>
        <w:numPr>
          <w:ilvl w:val="0"/>
          <w:numId w:val="1"/>
        </w:numPr>
        <w:spacing w:after="0" w:line="240" w:lineRule="auto"/>
        <w:rPr>
          <w:rFonts w:eastAsia="Times New Roman" w:cs="Times New Roman"/>
          <w:sz w:val="23"/>
          <w:szCs w:val="23"/>
          <w:lang w:bidi="ar-SA"/>
        </w:rPr>
      </w:pPr>
      <w:r>
        <w:rPr>
          <w:rFonts w:eastAsia="Times New Roman" w:cs="Times New Roman"/>
          <w:sz w:val="23"/>
          <w:szCs w:val="23"/>
          <w:lang w:bidi="ar-SA"/>
        </w:rPr>
        <w:t xml:space="preserve">Verse 25 - </w:t>
      </w:r>
      <w:r w:rsidRPr="007F39C3">
        <w:rPr>
          <w:rFonts w:eastAsia="Times New Roman" w:cs="Times New Roman"/>
          <w:sz w:val="23"/>
          <w:szCs w:val="23"/>
          <w:lang w:bidi="ar-SA"/>
        </w:rPr>
        <w:t>Christ is the Master of the house</w:t>
      </w:r>
    </w:p>
    <w:p w:rsidR="000E00F8" w:rsidRPr="007F39C3" w:rsidRDefault="000E00F8" w:rsidP="000E00F8">
      <w:pPr>
        <w:spacing w:after="0" w:line="240" w:lineRule="auto"/>
        <w:rPr>
          <w:sz w:val="23"/>
          <w:szCs w:val="23"/>
        </w:rPr>
      </w:pPr>
    </w:p>
    <w:p w:rsidR="000E00F8" w:rsidRPr="007F39C3" w:rsidRDefault="000E00F8" w:rsidP="000E00F8">
      <w:pPr>
        <w:shd w:val="clear" w:color="auto" w:fill="F7FBFB"/>
        <w:spacing w:after="0" w:line="240" w:lineRule="auto"/>
        <w:ind w:left="900"/>
        <w:rPr>
          <w:b/>
          <w:bCs/>
          <w:sz w:val="23"/>
          <w:szCs w:val="23"/>
        </w:rPr>
      </w:pPr>
      <w:r w:rsidRPr="007F39C3">
        <w:rPr>
          <w:b/>
          <w:bCs/>
          <w:sz w:val="23"/>
          <w:szCs w:val="23"/>
        </w:rPr>
        <w:t xml:space="preserve">Matthew 10:25  </w:t>
      </w:r>
    </w:p>
    <w:p w:rsidR="000E00F8" w:rsidRPr="007F39C3" w:rsidRDefault="000E00F8" w:rsidP="000E00F8">
      <w:pPr>
        <w:shd w:val="clear" w:color="auto" w:fill="F7FBFB"/>
        <w:spacing w:after="0" w:line="240" w:lineRule="auto"/>
        <w:ind w:left="900"/>
        <w:rPr>
          <w:sz w:val="23"/>
          <w:szCs w:val="23"/>
        </w:rPr>
      </w:pPr>
      <w:r w:rsidRPr="007F39C3">
        <w:rPr>
          <w:sz w:val="23"/>
          <w:szCs w:val="23"/>
        </w:rPr>
        <w:t xml:space="preserve">“It is enough for the disciple that he be as his master, and the servant as his lord. If they have called </w:t>
      </w:r>
      <w:r w:rsidRPr="00005FCE">
        <w:rPr>
          <w:b/>
          <w:bCs/>
          <w:sz w:val="23"/>
          <w:szCs w:val="23"/>
          <w:u w:val="single" w:color="FF0000"/>
        </w:rPr>
        <w:t>the master of the house</w:t>
      </w:r>
      <w:r w:rsidRPr="007F39C3">
        <w:rPr>
          <w:sz w:val="23"/>
          <w:szCs w:val="23"/>
        </w:rPr>
        <w:t xml:space="preserve"> Beelzebub, how much more shall they call them of his household?”</w:t>
      </w:r>
      <w:r w:rsidRPr="007F39C3">
        <w:rPr>
          <w:rFonts w:asciiTheme="majorBidi" w:eastAsia="Calibri" w:hAnsiTheme="majorBidi" w:cstheme="majorBidi"/>
          <w:b/>
          <w:bCs/>
          <w:color w:val="000000" w:themeColor="text1"/>
          <w:sz w:val="16"/>
          <w:szCs w:val="16"/>
        </w:rPr>
        <w:t xml:space="preserve"> (KJV)</w:t>
      </w:r>
    </w:p>
    <w:p w:rsidR="000E00F8" w:rsidRPr="007F39C3" w:rsidRDefault="000E00F8" w:rsidP="000E00F8">
      <w:pPr>
        <w:spacing w:after="0" w:line="240" w:lineRule="auto"/>
        <w:ind w:left="900"/>
        <w:rPr>
          <w:sz w:val="23"/>
          <w:szCs w:val="23"/>
        </w:rPr>
      </w:pPr>
    </w:p>
    <w:p w:rsidR="000E00F8" w:rsidRPr="009F2186" w:rsidRDefault="000E00F8" w:rsidP="00083A95">
      <w:pPr>
        <w:pStyle w:val="ListParagraph"/>
        <w:numPr>
          <w:ilvl w:val="0"/>
          <w:numId w:val="2"/>
        </w:numPr>
        <w:rPr>
          <w:rFonts w:asciiTheme="minorHAnsi" w:hAnsiTheme="minorHAnsi"/>
          <w:sz w:val="23"/>
          <w:szCs w:val="23"/>
        </w:rPr>
      </w:pPr>
      <w:r w:rsidRPr="009F2186">
        <w:rPr>
          <w:rFonts w:asciiTheme="minorHAnsi" w:hAnsiTheme="minorHAnsi"/>
          <w:sz w:val="23"/>
          <w:szCs w:val="23"/>
        </w:rPr>
        <w:t>Verse 25</w:t>
      </w:r>
      <w:r w:rsidR="00CC6C98">
        <w:rPr>
          <w:rFonts w:asciiTheme="minorHAnsi" w:hAnsiTheme="minorHAnsi"/>
          <w:sz w:val="23"/>
          <w:szCs w:val="23"/>
        </w:rPr>
        <w:t xml:space="preserve"> also </w:t>
      </w:r>
      <w:r w:rsidR="00CC6C98" w:rsidRPr="009F2186">
        <w:rPr>
          <w:rFonts w:asciiTheme="minorHAnsi" w:hAnsiTheme="minorHAnsi"/>
          <w:sz w:val="23"/>
          <w:szCs w:val="23"/>
        </w:rPr>
        <w:t>tells</w:t>
      </w:r>
      <w:r w:rsidRPr="009F2186">
        <w:rPr>
          <w:rFonts w:asciiTheme="minorHAnsi" w:hAnsiTheme="minorHAnsi"/>
          <w:sz w:val="23"/>
          <w:szCs w:val="23"/>
        </w:rPr>
        <w:t xml:space="preserve"> us that one day time will be up and those who are not prepared will not make it into the kingdom. </w:t>
      </w:r>
      <w:r w:rsidRPr="009F2186">
        <w:rPr>
          <w:rFonts w:asciiTheme="minorHAnsi" w:hAnsiTheme="minorHAnsi"/>
          <w:color w:val="000000" w:themeColor="text1"/>
          <w:sz w:val="23"/>
          <w:szCs w:val="23"/>
        </w:rPr>
        <w:t>And the opportunity for eternal life will be closed and this decree will go forth.</w:t>
      </w:r>
    </w:p>
    <w:p w:rsidR="00236D48" w:rsidRDefault="00236D48" w:rsidP="00F60BF2">
      <w:pPr>
        <w:spacing w:after="0" w:line="240" w:lineRule="auto"/>
        <w:rPr>
          <w:color w:val="000000" w:themeColor="text1"/>
          <w:sz w:val="23"/>
          <w:szCs w:val="23"/>
        </w:rPr>
      </w:pPr>
    </w:p>
    <w:p w:rsidR="00CC6C98" w:rsidRDefault="00CC6C98" w:rsidP="00F60BF2">
      <w:pPr>
        <w:spacing w:after="0" w:line="240" w:lineRule="auto"/>
        <w:rPr>
          <w:color w:val="000000" w:themeColor="text1"/>
          <w:sz w:val="23"/>
          <w:szCs w:val="23"/>
        </w:rPr>
      </w:pPr>
    </w:p>
    <w:p w:rsidR="00CC6C98" w:rsidRDefault="00CC6C98" w:rsidP="00F60BF2">
      <w:pPr>
        <w:spacing w:after="0" w:line="240" w:lineRule="auto"/>
        <w:rPr>
          <w:color w:val="000000" w:themeColor="text1"/>
          <w:sz w:val="23"/>
          <w:szCs w:val="23"/>
        </w:rPr>
      </w:pPr>
    </w:p>
    <w:p w:rsidR="00CC6C98" w:rsidRDefault="00CC6C98" w:rsidP="00F60BF2">
      <w:pPr>
        <w:spacing w:after="0" w:line="240" w:lineRule="auto"/>
        <w:rPr>
          <w:color w:val="000000" w:themeColor="text1"/>
          <w:sz w:val="23"/>
          <w:szCs w:val="23"/>
        </w:rPr>
      </w:pPr>
    </w:p>
    <w:p w:rsidR="00236D48" w:rsidRPr="00236D48" w:rsidRDefault="00236D48" w:rsidP="000E00F8">
      <w:pPr>
        <w:shd w:val="clear" w:color="auto" w:fill="F7FBFB"/>
        <w:spacing w:after="0" w:line="240" w:lineRule="auto"/>
        <w:ind w:left="900"/>
        <w:rPr>
          <w:b/>
          <w:bCs/>
          <w:color w:val="000000" w:themeColor="text1"/>
          <w:sz w:val="23"/>
          <w:szCs w:val="23"/>
        </w:rPr>
      </w:pPr>
      <w:r w:rsidRPr="00236D48">
        <w:rPr>
          <w:b/>
          <w:bCs/>
          <w:color w:val="000000" w:themeColor="text1"/>
          <w:sz w:val="23"/>
          <w:szCs w:val="23"/>
        </w:rPr>
        <w:lastRenderedPageBreak/>
        <w:t>Revelation 22:11-1</w:t>
      </w:r>
      <w:r>
        <w:rPr>
          <w:b/>
          <w:bCs/>
          <w:color w:val="000000" w:themeColor="text1"/>
          <w:sz w:val="23"/>
          <w:szCs w:val="23"/>
        </w:rPr>
        <w:t>5</w:t>
      </w:r>
      <w:r w:rsidRPr="00236D48">
        <w:rPr>
          <w:b/>
          <w:bCs/>
          <w:color w:val="000000" w:themeColor="text1"/>
          <w:sz w:val="23"/>
          <w:szCs w:val="23"/>
        </w:rPr>
        <w:t xml:space="preserve"> </w:t>
      </w:r>
      <w:r w:rsidR="0085765E">
        <w:rPr>
          <w:b/>
          <w:bCs/>
          <w:color w:val="000000" w:themeColor="text1"/>
          <w:sz w:val="23"/>
          <w:szCs w:val="23"/>
        </w:rPr>
        <w:t xml:space="preserve"> </w:t>
      </w:r>
    </w:p>
    <w:p w:rsidR="00236D48" w:rsidRPr="00DF4331" w:rsidRDefault="00367DF4" w:rsidP="006C54FC">
      <w:pPr>
        <w:shd w:val="clear" w:color="auto" w:fill="F7FBFB"/>
        <w:spacing w:after="0" w:line="240" w:lineRule="auto"/>
        <w:ind w:left="900"/>
        <w:rPr>
          <w:b/>
          <w:bCs/>
          <w:color w:val="000000" w:themeColor="text1"/>
          <w:sz w:val="23"/>
          <w:szCs w:val="23"/>
        </w:rPr>
      </w:pPr>
      <w:r>
        <w:rPr>
          <w:color w:val="000000" w:themeColor="text1"/>
          <w:sz w:val="23"/>
          <w:szCs w:val="23"/>
        </w:rPr>
        <w:t>“</w:t>
      </w:r>
      <w:r w:rsidR="00236D48" w:rsidRPr="00DF4331">
        <w:rPr>
          <w:b/>
          <w:bCs/>
          <w:color w:val="000000" w:themeColor="text1"/>
          <w:sz w:val="23"/>
          <w:szCs w:val="23"/>
        </w:rPr>
        <w:t xml:space="preserve">He that is </w:t>
      </w:r>
      <w:r w:rsidR="00236D48" w:rsidRPr="006C54FC">
        <w:rPr>
          <w:b/>
          <w:bCs/>
          <w:color w:val="C00000"/>
          <w:sz w:val="23"/>
          <w:szCs w:val="23"/>
        </w:rPr>
        <w:t>unjust</w:t>
      </w:r>
      <w:r w:rsidR="00236D48" w:rsidRPr="00DF4331">
        <w:rPr>
          <w:b/>
          <w:bCs/>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91</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6C54FC" w:rsidRPr="00DF4331">
        <w:rPr>
          <w:b/>
          <w:bCs/>
          <w:color w:val="000000" w:themeColor="text1"/>
          <w:sz w:val="23"/>
          <w:szCs w:val="23"/>
        </w:rPr>
        <w:t>let</w:t>
      </w:r>
      <w:r w:rsidR="00236D48" w:rsidRPr="00DF4331">
        <w:rPr>
          <w:b/>
          <w:bCs/>
          <w:color w:val="000000" w:themeColor="text1"/>
          <w:sz w:val="23"/>
          <w:szCs w:val="23"/>
        </w:rPr>
        <w:t xml:space="preserve"> him be </w:t>
      </w:r>
      <w:r w:rsidR="006C54FC" w:rsidRPr="006C54FC">
        <w:rPr>
          <w:b/>
          <w:bCs/>
          <w:color w:val="C00000"/>
          <w:sz w:val="23"/>
          <w:szCs w:val="23"/>
        </w:rPr>
        <w:t>unjust</w:t>
      </w:r>
      <w:r w:rsidR="006C54FC" w:rsidRPr="00005FCE">
        <w:rPr>
          <w:rFonts w:eastAsia="Calibri" w:cs="Arial"/>
          <w:b/>
          <w:bCs/>
          <w:color w:val="000000" w:themeColor="text1"/>
          <w:sz w:val="23"/>
          <w:szCs w:val="23"/>
          <w:vertAlign w:val="superscript"/>
        </w:rPr>
        <w:t xml:space="preserve"> (</w:t>
      </w:r>
      <w:r w:rsidR="006C54FC">
        <w:rPr>
          <w:rFonts w:eastAsia="Calibri" w:cs="Arial"/>
          <w:b/>
          <w:bCs/>
          <w:color w:val="000000" w:themeColor="text1"/>
          <w:sz w:val="23"/>
          <w:szCs w:val="23"/>
          <w:vertAlign w:val="superscript"/>
        </w:rPr>
        <w:t>91</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6C54FC" w:rsidRPr="006C54FC">
        <w:rPr>
          <w:b/>
          <w:bCs/>
          <w:color w:val="000000" w:themeColor="text1"/>
          <w:sz w:val="23"/>
          <w:szCs w:val="23"/>
        </w:rPr>
        <w:t>still</w:t>
      </w:r>
      <w:r w:rsidR="00236D48" w:rsidRPr="00DF4331">
        <w:rPr>
          <w:b/>
          <w:bCs/>
          <w:color w:val="000000" w:themeColor="text1"/>
          <w:sz w:val="23"/>
          <w:szCs w:val="23"/>
        </w:rPr>
        <w:t xml:space="preserve">: and he which is </w:t>
      </w:r>
      <w:r w:rsidR="00236D48" w:rsidRPr="006C54FC">
        <w:rPr>
          <w:b/>
          <w:bCs/>
          <w:color w:val="C00000"/>
          <w:sz w:val="23"/>
          <w:szCs w:val="23"/>
        </w:rPr>
        <w:t>filthy</w:t>
      </w:r>
      <w:r w:rsidR="00236D48" w:rsidRPr="00DF4331">
        <w:rPr>
          <w:b/>
          <w:bCs/>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4510</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6C54FC" w:rsidRPr="00DF4331">
        <w:rPr>
          <w:b/>
          <w:bCs/>
          <w:color w:val="000000" w:themeColor="text1"/>
          <w:sz w:val="23"/>
          <w:szCs w:val="23"/>
        </w:rPr>
        <w:t>let</w:t>
      </w:r>
      <w:r w:rsidR="00236D48" w:rsidRPr="00DF4331">
        <w:rPr>
          <w:b/>
          <w:bCs/>
          <w:color w:val="000000" w:themeColor="text1"/>
          <w:sz w:val="23"/>
          <w:szCs w:val="23"/>
        </w:rPr>
        <w:t xml:space="preserve"> him be </w:t>
      </w:r>
      <w:r w:rsidR="00236D48" w:rsidRPr="006C54FC">
        <w:rPr>
          <w:b/>
          <w:bCs/>
          <w:color w:val="C00000"/>
          <w:sz w:val="23"/>
          <w:szCs w:val="23"/>
        </w:rPr>
        <w:t xml:space="preserve">filthy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4510</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236D48" w:rsidRPr="00DF4331">
        <w:rPr>
          <w:b/>
          <w:bCs/>
          <w:color w:val="000000" w:themeColor="text1"/>
          <w:sz w:val="23"/>
          <w:szCs w:val="23"/>
        </w:rPr>
        <w:t xml:space="preserve">still: and he that is </w:t>
      </w:r>
      <w:r w:rsidR="00236D48" w:rsidRPr="006C54FC">
        <w:rPr>
          <w:b/>
          <w:bCs/>
          <w:color w:val="C00000"/>
          <w:sz w:val="23"/>
          <w:szCs w:val="23"/>
        </w:rPr>
        <w:t>righteous</w:t>
      </w:r>
      <w:r w:rsidR="00236D48" w:rsidRPr="00DF4331">
        <w:rPr>
          <w:b/>
          <w:bCs/>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1342</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6C54FC" w:rsidRPr="00DF4331">
        <w:rPr>
          <w:b/>
          <w:bCs/>
          <w:color w:val="000000" w:themeColor="text1"/>
          <w:sz w:val="23"/>
          <w:szCs w:val="23"/>
        </w:rPr>
        <w:t>let</w:t>
      </w:r>
      <w:r w:rsidR="00236D48" w:rsidRPr="00DF4331">
        <w:rPr>
          <w:b/>
          <w:bCs/>
          <w:color w:val="000000" w:themeColor="text1"/>
          <w:sz w:val="23"/>
          <w:szCs w:val="23"/>
        </w:rPr>
        <w:t xml:space="preserve"> him be </w:t>
      </w:r>
      <w:r w:rsidR="00236D48" w:rsidRPr="006C54FC">
        <w:rPr>
          <w:b/>
          <w:bCs/>
          <w:color w:val="C00000"/>
          <w:sz w:val="23"/>
          <w:szCs w:val="23"/>
        </w:rPr>
        <w:t>righteous</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1344</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236D48" w:rsidRPr="006C54FC">
        <w:rPr>
          <w:b/>
          <w:bCs/>
          <w:color w:val="C00000"/>
          <w:sz w:val="23"/>
          <w:szCs w:val="23"/>
        </w:rPr>
        <w:t xml:space="preserve"> </w:t>
      </w:r>
      <w:r w:rsidR="00236D48" w:rsidRPr="00DF4331">
        <w:rPr>
          <w:b/>
          <w:bCs/>
          <w:color w:val="000000" w:themeColor="text1"/>
          <w:sz w:val="23"/>
          <w:szCs w:val="23"/>
        </w:rPr>
        <w:t xml:space="preserve">still: and he that is </w:t>
      </w:r>
      <w:r w:rsidR="00236D48" w:rsidRPr="006C54FC">
        <w:rPr>
          <w:b/>
          <w:bCs/>
          <w:color w:val="C00000"/>
          <w:sz w:val="23"/>
          <w:szCs w:val="23"/>
        </w:rPr>
        <w:t>holy</w:t>
      </w:r>
      <w:r w:rsidR="00236D48" w:rsidRPr="00DF4331">
        <w:rPr>
          <w:b/>
          <w:bCs/>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40</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236D48" w:rsidRPr="00DF4331">
        <w:rPr>
          <w:b/>
          <w:bCs/>
          <w:color w:val="000000" w:themeColor="text1"/>
          <w:sz w:val="23"/>
          <w:szCs w:val="23"/>
        </w:rPr>
        <w:t xml:space="preserve"> let him be </w:t>
      </w:r>
      <w:r w:rsidR="00236D48" w:rsidRPr="006C54FC">
        <w:rPr>
          <w:b/>
          <w:bCs/>
          <w:color w:val="C00000"/>
          <w:sz w:val="23"/>
          <w:szCs w:val="23"/>
        </w:rPr>
        <w:t xml:space="preserve">holy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37</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236D48" w:rsidRPr="00DF4331">
        <w:rPr>
          <w:b/>
          <w:bCs/>
          <w:color w:val="000000" w:themeColor="text1"/>
          <w:sz w:val="23"/>
          <w:szCs w:val="23"/>
        </w:rPr>
        <w:t>still.</w:t>
      </w:r>
    </w:p>
    <w:p w:rsidR="00236D48" w:rsidRPr="00DF4331" w:rsidRDefault="00236D48" w:rsidP="006C54FC">
      <w:pPr>
        <w:shd w:val="clear" w:color="auto" w:fill="F7FBFB"/>
        <w:spacing w:after="0" w:line="240" w:lineRule="auto"/>
        <w:ind w:left="900"/>
        <w:rPr>
          <w:b/>
          <w:bCs/>
          <w:color w:val="000000" w:themeColor="text1"/>
          <w:sz w:val="23"/>
          <w:szCs w:val="23"/>
        </w:rPr>
      </w:pPr>
      <w:r w:rsidRPr="00DF4331">
        <w:rPr>
          <w:b/>
          <w:bCs/>
          <w:color w:val="000000" w:themeColor="text1"/>
          <w:sz w:val="23"/>
          <w:szCs w:val="23"/>
          <w:vertAlign w:val="superscript"/>
        </w:rPr>
        <w:t>12 </w:t>
      </w:r>
      <w:r w:rsidRPr="00DF4331">
        <w:rPr>
          <w:b/>
          <w:bCs/>
          <w:color w:val="000000" w:themeColor="text1"/>
          <w:sz w:val="23"/>
          <w:szCs w:val="23"/>
        </w:rPr>
        <w:t xml:space="preserve">And, behold, I come quickly; and my </w:t>
      </w:r>
      <w:r w:rsidR="006C54FC" w:rsidRPr="006C54FC">
        <w:rPr>
          <w:b/>
          <w:bCs/>
          <w:color w:val="C00000"/>
          <w:sz w:val="23"/>
          <w:szCs w:val="23"/>
        </w:rPr>
        <w:t>reward</w:t>
      </w:r>
      <w:r w:rsidR="006C54FC" w:rsidRPr="00005FCE">
        <w:rPr>
          <w:rFonts w:eastAsia="Calibri" w:cs="Arial"/>
          <w:b/>
          <w:bCs/>
          <w:color w:val="000000" w:themeColor="text1"/>
          <w:sz w:val="23"/>
          <w:szCs w:val="23"/>
          <w:vertAlign w:val="superscript"/>
        </w:rPr>
        <w:t xml:space="preserve"> (</w:t>
      </w:r>
      <w:r w:rsidR="006C54FC">
        <w:rPr>
          <w:rFonts w:eastAsia="Calibri" w:cs="Arial"/>
          <w:b/>
          <w:bCs/>
          <w:color w:val="000000" w:themeColor="text1"/>
          <w:sz w:val="23"/>
          <w:szCs w:val="23"/>
          <w:vertAlign w:val="superscript"/>
        </w:rPr>
        <w:t>3408</w:t>
      </w:r>
      <w:r w:rsidR="006C54FC" w:rsidRPr="00005FCE">
        <w:rPr>
          <w:rFonts w:eastAsia="Calibri" w:cs="Arial"/>
          <w:b/>
          <w:bCs/>
          <w:color w:val="000000" w:themeColor="text1"/>
          <w:sz w:val="23"/>
          <w:szCs w:val="23"/>
          <w:vertAlign w:val="superscript"/>
        </w:rPr>
        <w:t>)</w:t>
      </w:r>
      <w:r w:rsidR="006C54FC" w:rsidRPr="006C54FC">
        <w:rPr>
          <w:b/>
          <w:bCs/>
          <w:color w:val="000000" w:themeColor="text1"/>
          <w:sz w:val="23"/>
          <w:szCs w:val="23"/>
        </w:rPr>
        <w:t xml:space="preserve"> is</w:t>
      </w:r>
      <w:r w:rsidRPr="006C54FC">
        <w:rPr>
          <w:b/>
          <w:bCs/>
          <w:color w:val="000000" w:themeColor="text1"/>
          <w:sz w:val="23"/>
          <w:szCs w:val="23"/>
        </w:rPr>
        <w:t xml:space="preserve"> </w:t>
      </w:r>
      <w:r w:rsidRPr="00DF4331">
        <w:rPr>
          <w:b/>
          <w:bCs/>
          <w:color w:val="000000" w:themeColor="text1"/>
          <w:sz w:val="23"/>
          <w:szCs w:val="23"/>
        </w:rPr>
        <w:t xml:space="preserve">with me, </w:t>
      </w:r>
      <w:r w:rsidRPr="00DF4331">
        <w:rPr>
          <w:b/>
          <w:bCs/>
          <w:color w:val="000000" w:themeColor="text1"/>
          <w:sz w:val="23"/>
          <w:szCs w:val="23"/>
          <w:u w:val="single" w:color="FF0000"/>
        </w:rPr>
        <w:t xml:space="preserve">to give every man according as his </w:t>
      </w:r>
      <w:r w:rsidRPr="006C54FC">
        <w:rPr>
          <w:b/>
          <w:bCs/>
          <w:color w:val="0000FF"/>
          <w:sz w:val="23"/>
          <w:szCs w:val="23"/>
          <w:u w:val="single" w:color="FF0000"/>
        </w:rPr>
        <w:t xml:space="preserve">work </w:t>
      </w:r>
      <w:r w:rsidR="006C54FC" w:rsidRPr="006C54FC">
        <w:rPr>
          <w:rFonts w:eastAsia="Calibri" w:cs="Arial"/>
          <w:b/>
          <w:bCs/>
          <w:color w:val="000000" w:themeColor="text1"/>
          <w:sz w:val="23"/>
          <w:szCs w:val="23"/>
          <w:u w:val="single" w:color="FF0000"/>
          <w:vertAlign w:val="superscript"/>
        </w:rPr>
        <w:t>(</w:t>
      </w:r>
      <w:r w:rsidR="006C54FC">
        <w:rPr>
          <w:rFonts w:eastAsia="Calibri" w:cs="Arial"/>
          <w:b/>
          <w:bCs/>
          <w:color w:val="000000" w:themeColor="text1"/>
          <w:sz w:val="23"/>
          <w:szCs w:val="23"/>
          <w:u w:val="single" w:color="FF0000"/>
          <w:vertAlign w:val="superscript"/>
        </w:rPr>
        <w:t>2041</w:t>
      </w:r>
      <w:r w:rsidR="006C54FC" w:rsidRPr="006C54FC">
        <w:rPr>
          <w:rFonts w:eastAsia="Calibri" w:cs="Arial"/>
          <w:b/>
          <w:bCs/>
          <w:color w:val="000000" w:themeColor="text1"/>
          <w:sz w:val="23"/>
          <w:szCs w:val="23"/>
          <w:u w:val="single" w:color="FF0000"/>
          <w:vertAlign w:val="superscript"/>
        </w:rPr>
        <w:t>)</w:t>
      </w:r>
      <w:r w:rsidR="006C54FC" w:rsidRPr="006C54FC">
        <w:rPr>
          <w:b/>
          <w:bCs/>
          <w:sz w:val="23"/>
          <w:szCs w:val="23"/>
          <w:u w:val="single" w:color="FF0000"/>
        </w:rPr>
        <w:t xml:space="preserve"> </w:t>
      </w:r>
      <w:r w:rsidRPr="006C54FC">
        <w:rPr>
          <w:b/>
          <w:bCs/>
          <w:color w:val="000000" w:themeColor="text1"/>
          <w:sz w:val="23"/>
          <w:szCs w:val="23"/>
          <w:u w:val="single" w:color="FF0000"/>
        </w:rPr>
        <w:t>shall</w:t>
      </w:r>
      <w:r w:rsidRPr="00DF4331">
        <w:rPr>
          <w:b/>
          <w:bCs/>
          <w:color w:val="000000" w:themeColor="text1"/>
          <w:sz w:val="23"/>
          <w:szCs w:val="23"/>
          <w:u w:val="single" w:color="FF0000"/>
        </w:rPr>
        <w:t xml:space="preserve"> be</w:t>
      </w:r>
      <w:r w:rsidRPr="00DF4331">
        <w:rPr>
          <w:b/>
          <w:bCs/>
          <w:color w:val="000000" w:themeColor="text1"/>
          <w:sz w:val="23"/>
          <w:szCs w:val="23"/>
        </w:rPr>
        <w:t>.</w:t>
      </w:r>
    </w:p>
    <w:p w:rsidR="00236D48" w:rsidRPr="00236D48" w:rsidRDefault="00236D48" w:rsidP="000E00F8">
      <w:pPr>
        <w:shd w:val="clear" w:color="auto" w:fill="F7FBFB"/>
        <w:spacing w:after="0" w:line="240" w:lineRule="auto"/>
        <w:ind w:left="900"/>
        <w:rPr>
          <w:color w:val="000000" w:themeColor="text1"/>
          <w:sz w:val="23"/>
          <w:szCs w:val="23"/>
        </w:rPr>
      </w:pPr>
      <w:r w:rsidRPr="00236D48">
        <w:rPr>
          <w:color w:val="000000" w:themeColor="text1"/>
          <w:sz w:val="23"/>
          <w:szCs w:val="23"/>
          <w:vertAlign w:val="superscript"/>
        </w:rPr>
        <w:t>13 </w:t>
      </w:r>
      <w:r w:rsidRPr="00236D48">
        <w:rPr>
          <w:color w:val="000000" w:themeColor="text1"/>
          <w:sz w:val="23"/>
          <w:szCs w:val="23"/>
        </w:rPr>
        <w:t>I am Alpha and Omega, the beginning and the end, the first and the last.</w:t>
      </w:r>
    </w:p>
    <w:p w:rsidR="00236D48" w:rsidRPr="006C54FC" w:rsidRDefault="00236D48" w:rsidP="000E00F8">
      <w:pPr>
        <w:shd w:val="clear" w:color="auto" w:fill="F7FBFB"/>
        <w:spacing w:after="0" w:line="240" w:lineRule="auto"/>
        <w:ind w:left="900"/>
        <w:rPr>
          <w:b/>
          <w:bCs/>
          <w:color w:val="000000" w:themeColor="text1"/>
          <w:sz w:val="23"/>
          <w:szCs w:val="23"/>
          <w:u w:val="single" w:color="FF0000"/>
        </w:rPr>
      </w:pPr>
      <w:r w:rsidRPr="006C54FC">
        <w:rPr>
          <w:b/>
          <w:bCs/>
          <w:color w:val="000000" w:themeColor="text1"/>
          <w:sz w:val="23"/>
          <w:szCs w:val="23"/>
          <w:u w:val="single" w:color="FF0000"/>
          <w:vertAlign w:val="superscript"/>
        </w:rPr>
        <w:t>14 </w:t>
      </w:r>
      <w:r w:rsidRPr="006C54FC">
        <w:rPr>
          <w:b/>
          <w:bCs/>
          <w:color w:val="000000" w:themeColor="text1"/>
          <w:sz w:val="23"/>
          <w:szCs w:val="23"/>
          <w:u w:val="single" w:color="FF0000"/>
        </w:rPr>
        <w:t>Blessed are they that do his commandments, that they may have right to the tree of life, and may enter in through the gates into the city.</w:t>
      </w:r>
    </w:p>
    <w:p w:rsidR="00236D48" w:rsidRPr="00236D48" w:rsidRDefault="00236D48" w:rsidP="006C54FC">
      <w:pPr>
        <w:shd w:val="clear" w:color="auto" w:fill="F7FBFB"/>
        <w:spacing w:after="0" w:line="240" w:lineRule="auto"/>
        <w:ind w:left="900"/>
        <w:rPr>
          <w:color w:val="000000" w:themeColor="text1"/>
          <w:sz w:val="23"/>
          <w:szCs w:val="23"/>
        </w:rPr>
      </w:pPr>
      <w:r w:rsidRPr="00236D48">
        <w:rPr>
          <w:color w:val="000000" w:themeColor="text1"/>
          <w:sz w:val="23"/>
          <w:szCs w:val="23"/>
          <w:vertAlign w:val="superscript"/>
        </w:rPr>
        <w:t>15 </w:t>
      </w:r>
      <w:r w:rsidRPr="00236D48">
        <w:rPr>
          <w:color w:val="000000" w:themeColor="text1"/>
          <w:sz w:val="23"/>
          <w:szCs w:val="23"/>
        </w:rPr>
        <w:t xml:space="preserve">For without are dogs, and </w:t>
      </w:r>
      <w:r w:rsidRPr="006C54FC">
        <w:rPr>
          <w:color w:val="C00000"/>
          <w:sz w:val="23"/>
          <w:szCs w:val="23"/>
        </w:rPr>
        <w:t>sorcerers</w:t>
      </w:r>
      <w:r w:rsidRPr="00236D48">
        <w:rPr>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5333</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Pr="00236D48">
        <w:rPr>
          <w:color w:val="000000" w:themeColor="text1"/>
          <w:sz w:val="23"/>
          <w:szCs w:val="23"/>
        </w:rPr>
        <w:t xml:space="preserve"> and </w:t>
      </w:r>
      <w:r w:rsidRPr="006C54FC">
        <w:rPr>
          <w:color w:val="0000FF"/>
          <w:sz w:val="23"/>
          <w:szCs w:val="23"/>
        </w:rPr>
        <w:t>whoremongers</w:t>
      </w:r>
      <w:r w:rsidRPr="00236D48">
        <w:rPr>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4205</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Pr="00236D48">
        <w:rPr>
          <w:color w:val="000000" w:themeColor="text1"/>
          <w:sz w:val="23"/>
          <w:szCs w:val="23"/>
        </w:rPr>
        <w:t xml:space="preserve"> and murderers, and </w:t>
      </w:r>
      <w:r w:rsidRPr="006C54FC">
        <w:rPr>
          <w:color w:val="0000FF"/>
          <w:sz w:val="23"/>
          <w:szCs w:val="23"/>
        </w:rPr>
        <w:t>idolaters</w:t>
      </w:r>
      <w:r w:rsidRPr="00236D48">
        <w:rPr>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1496</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Pr="00236D48">
        <w:rPr>
          <w:color w:val="000000" w:themeColor="text1"/>
          <w:sz w:val="23"/>
          <w:szCs w:val="23"/>
        </w:rPr>
        <w:t xml:space="preserve"> and whosoever loveth and maketh a </w:t>
      </w:r>
      <w:r w:rsidRPr="006C54FC">
        <w:rPr>
          <w:color w:val="C00000"/>
          <w:sz w:val="23"/>
          <w:szCs w:val="23"/>
        </w:rPr>
        <w:t>lie</w:t>
      </w:r>
      <w:r w:rsidRPr="00236D48">
        <w:rPr>
          <w:color w:val="000000" w:themeColor="text1"/>
          <w:sz w:val="23"/>
          <w:szCs w:val="23"/>
        </w:rPr>
        <w:t>.</w:t>
      </w:r>
      <w:r w:rsidR="0085765E">
        <w:rPr>
          <w:color w:val="000000" w:themeColor="text1"/>
          <w:sz w:val="23"/>
          <w:szCs w:val="23"/>
        </w:rPr>
        <w:t>”</w:t>
      </w:r>
      <w:r w:rsidR="006C54FC" w:rsidRPr="006C54FC">
        <w:rPr>
          <w:rFonts w:eastAsia="Calibri" w:cs="Arial"/>
          <w:b/>
          <w:bCs/>
          <w:color w:val="000000" w:themeColor="text1"/>
          <w:sz w:val="23"/>
          <w:szCs w:val="23"/>
          <w:vertAlign w:val="superscript"/>
        </w:rPr>
        <w:t xml:space="preserve"> </w:t>
      </w:r>
      <w:r w:rsidR="006C54FC" w:rsidRPr="00005FCE">
        <w:rPr>
          <w:rFonts w:eastAsia="Calibri" w:cs="Arial"/>
          <w:b/>
          <w:bCs/>
          <w:color w:val="000000" w:themeColor="text1"/>
          <w:sz w:val="23"/>
          <w:szCs w:val="23"/>
          <w:vertAlign w:val="superscript"/>
        </w:rPr>
        <w:t>(</w:t>
      </w:r>
      <w:r w:rsidR="006C54FC">
        <w:rPr>
          <w:rFonts w:eastAsia="Calibri" w:cs="Arial"/>
          <w:b/>
          <w:bCs/>
          <w:color w:val="000000" w:themeColor="text1"/>
          <w:sz w:val="23"/>
          <w:szCs w:val="23"/>
          <w:vertAlign w:val="superscript"/>
        </w:rPr>
        <w:t>5579</w:t>
      </w:r>
      <w:r w:rsidR="006C54FC" w:rsidRPr="00005FCE">
        <w:rPr>
          <w:rFonts w:eastAsia="Calibri" w:cs="Arial"/>
          <w:b/>
          <w:bCs/>
          <w:color w:val="000000" w:themeColor="text1"/>
          <w:sz w:val="23"/>
          <w:szCs w:val="23"/>
          <w:vertAlign w:val="superscript"/>
        </w:rPr>
        <w:t>)</w:t>
      </w:r>
      <w:r w:rsidR="006C54FC" w:rsidRPr="00005FCE">
        <w:rPr>
          <w:b/>
          <w:bCs/>
          <w:sz w:val="23"/>
          <w:szCs w:val="23"/>
        </w:rPr>
        <w:t xml:space="preserve"> </w:t>
      </w:r>
      <w:r w:rsidR="0085765E" w:rsidRPr="0085765E">
        <w:rPr>
          <w:rFonts w:asciiTheme="majorBidi" w:eastAsia="Calibri" w:hAnsiTheme="majorBidi" w:cstheme="majorBidi"/>
          <w:b/>
          <w:bCs/>
          <w:color w:val="000000" w:themeColor="text1"/>
          <w:sz w:val="16"/>
          <w:szCs w:val="16"/>
        </w:rPr>
        <w:t xml:space="preserve"> </w:t>
      </w:r>
      <w:r w:rsidR="0085765E" w:rsidRPr="00643B5A">
        <w:rPr>
          <w:rFonts w:asciiTheme="majorBidi" w:eastAsia="Calibri" w:hAnsiTheme="majorBidi" w:cstheme="majorBidi"/>
          <w:b/>
          <w:bCs/>
          <w:color w:val="000000" w:themeColor="text1"/>
          <w:sz w:val="16"/>
          <w:szCs w:val="16"/>
        </w:rPr>
        <w:t>(KJV)</w:t>
      </w:r>
    </w:p>
    <w:p w:rsidR="00C03551" w:rsidRDefault="00C03551" w:rsidP="00F60BF2">
      <w:pPr>
        <w:spacing w:after="0" w:line="240" w:lineRule="auto"/>
        <w:rPr>
          <w:color w:val="000000" w:themeColor="text1"/>
          <w:sz w:val="23"/>
          <w:szCs w:val="23"/>
        </w:rPr>
      </w:pPr>
    </w:p>
    <w:p w:rsidR="002E1C1F" w:rsidRPr="00017B83" w:rsidRDefault="002E1C1F" w:rsidP="00017B83">
      <w:pPr>
        <w:shd w:val="clear" w:color="auto" w:fill="FFFFF0"/>
        <w:spacing w:after="0" w:line="240" w:lineRule="auto"/>
        <w:ind w:left="1080"/>
        <w:rPr>
          <w:rFonts w:eastAsia="Calibri" w:cs="Arial"/>
          <w:b/>
          <w:bCs/>
          <w:color w:val="000000" w:themeColor="text1"/>
          <w:sz w:val="20"/>
          <w:szCs w:val="20"/>
        </w:rPr>
      </w:pPr>
      <w:r w:rsidRPr="00017B83">
        <w:rPr>
          <w:b/>
          <w:bCs/>
          <w:color w:val="C00000"/>
          <w:sz w:val="20"/>
          <w:szCs w:val="20"/>
        </w:rPr>
        <w:t>Filthy</w:t>
      </w:r>
      <w:r w:rsidRPr="00017B83">
        <w:rPr>
          <w:b/>
          <w:bCs/>
          <w:color w:val="000000" w:themeColor="text1"/>
          <w:sz w:val="20"/>
          <w:szCs w:val="20"/>
        </w:rPr>
        <w:t xml:space="preserve"> </w:t>
      </w:r>
      <w:r w:rsidRPr="00017B83">
        <w:rPr>
          <w:rFonts w:eastAsia="Calibri" w:cs="Arial"/>
          <w:b/>
          <w:bCs/>
          <w:color w:val="000000" w:themeColor="text1"/>
          <w:sz w:val="20"/>
          <w:szCs w:val="20"/>
        </w:rPr>
        <w:t xml:space="preserve">4510 </w:t>
      </w:r>
      <w:r w:rsidRPr="00017B83">
        <w:rPr>
          <w:rFonts w:ascii="Calibri" w:eastAsia="Calibri" w:hAnsi="Calibri" w:cs="Arial"/>
          <w:sz w:val="20"/>
          <w:szCs w:val="20"/>
        </w:rPr>
        <w:t xml:space="preserve">– </w:t>
      </w:r>
      <w:r w:rsidRPr="00017B83">
        <w:rPr>
          <w:rFonts w:ascii="Calibri" w:eastAsia="Calibri" w:hAnsi="Calibri" w:cs="Arial"/>
          <w:b/>
          <w:bCs/>
          <w:sz w:val="20"/>
          <w:szCs w:val="20"/>
          <w:lang w:val="en"/>
        </w:rPr>
        <w:t>ῥυπόω</w:t>
      </w:r>
      <w:r w:rsidRPr="00017B83">
        <w:rPr>
          <w:rFonts w:ascii="Calibri" w:eastAsia="Calibri" w:hAnsi="Calibri" w:cs="Arial"/>
          <w:sz w:val="20"/>
          <w:szCs w:val="20"/>
          <w:lang w:val="en"/>
        </w:rPr>
        <w:t xml:space="preserve"> </w:t>
      </w:r>
      <w:r w:rsidRPr="00017B83">
        <w:rPr>
          <w:rFonts w:ascii="Calibri" w:eastAsia="Calibri" w:hAnsi="Calibri" w:cs="Arial"/>
          <w:b/>
          <w:bCs/>
          <w:sz w:val="20"/>
          <w:szCs w:val="20"/>
          <w:lang w:val="en"/>
        </w:rPr>
        <w:t>rhypóō,</w:t>
      </w:r>
      <w:r w:rsidRPr="00017B83">
        <w:rPr>
          <w:rFonts w:ascii="Calibri" w:eastAsia="Calibri" w:hAnsi="Calibri" w:cs="Arial"/>
          <w:sz w:val="20"/>
          <w:szCs w:val="20"/>
          <w:lang w:val="en"/>
        </w:rPr>
        <w:t xml:space="preserve"> rhoo-po'-o; from </w:t>
      </w:r>
      <w:r w:rsidRPr="00017B83">
        <w:rPr>
          <w:rFonts w:ascii="Calibri" w:eastAsia="Calibri" w:hAnsi="Calibri" w:cs="Arial"/>
          <w:color w:val="0000FF"/>
          <w:sz w:val="20"/>
          <w:szCs w:val="20"/>
          <w:lang w:val="en"/>
        </w:rPr>
        <w:t>4509</w:t>
      </w:r>
      <w:r w:rsidRPr="00017B83">
        <w:rPr>
          <w:rFonts w:ascii="Calibri" w:eastAsia="Calibri" w:hAnsi="Calibri" w:cs="Arial"/>
          <w:sz w:val="20"/>
          <w:szCs w:val="20"/>
          <w:lang w:val="en"/>
        </w:rPr>
        <w:t xml:space="preserve">; </w:t>
      </w:r>
      <w:r w:rsidRPr="00550593">
        <w:rPr>
          <w:rFonts w:ascii="Calibri" w:eastAsia="Calibri" w:hAnsi="Calibri" w:cs="Arial"/>
          <w:color w:val="C00000"/>
          <w:sz w:val="20"/>
          <w:szCs w:val="20"/>
          <w:lang w:val="en"/>
        </w:rPr>
        <w:t xml:space="preserve">to soil, i.e. </w:t>
      </w:r>
      <w:r w:rsidRPr="00017B83">
        <w:rPr>
          <w:rFonts w:ascii="Calibri" w:eastAsia="Calibri" w:hAnsi="Calibri" w:cs="Arial"/>
          <w:sz w:val="20"/>
          <w:szCs w:val="20"/>
          <w:lang w:val="en"/>
        </w:rPr>
        <w:t xml:space="preserve">(intransitively) </w:t>
      </w:r>
      <w:r w:rsidRPr="00550593">
        <w:rPr>
          <w:rFonts w:ascii="Calibri" w:eastAsia="Calibri" w:hAnsi="Calibri" w:cs="Arial"/>
          <w:color w:val="C00000"/>
          <w:sz w:val="20"/>
          <w:szCs w:val="20"/>
          <w:lang w:val="en"/>
        </w:rPr>
        <w:t xml:space="preserve">to become dirty </w:t>
      </w:r>
      <w:r w:rsidRPr="00017B83">
        <w:rPr>
          <w:rFonts w:ascii="Calibri" w:eastAsia="Calibri" w:hAnsi="Calibri" w:cs="Arial"/>
          <w:sz w:val="20"/>
          <w:szCs w:val="20"/>
          <w:lang w:val="en"/>
        </w:rPr>
        <w:t>(</w:t>
      </w:r>
      <w:r w:rsidRPr="00550593">
        <w:rPr>
          <w:rFonts w:ascii="Calibri" w:eastAsia="Calibri" w:hAnsi="Calibri" w:cs="Arial"/>
          <w:color w:val="C00000"/>
          <w:sz w:val="20"/>
          <w:szCs w:val="20"/>
          <w:lang w:val="en"/>
        </w:rPr>
        <w:t>morally</w:t>
      </w:r>
      <w:r w:rsidRPr="00017B83">
        <w:rPr>
          <w:rFonts w:ascii="Calibri" w:eastAsia="Calibri" w:hAnsi="Calibri" w:cs="Arial"/>
          <w:sz w:val="20"/>
          <w:szCs w:val="20"/>
          <w:lang w:val="en"/>
        </w:rPr>
        <w:t>):—</w:t>
      </w:r>
      <w:r w:rsidR="00D8527F" w:rsidRPr="00D8527F">
        <w:rPr>
          <w:sz w:val="20"/>
          <w:szCs w:val="20"/>
        </w:rPr>
        <w:t xml:space="preserve"> </w:t>
      </w:r>
      <w:r w:rsidR="00D8527F" w:rsidRPr="00E67E22">
        <w:rPr>
          <w:sz w:val="20"/>
          <w:szCs w:val="20"/>
        </w:rPr>
        <w:t xml:space="preserve">(Translated in King James Version as) </w:t>
      </w:r>
      <w:r w:rsidRPr="00017B83">
        <w:rPr>
          <w:rFonts w:ascii="Calibri" w:eastAsia="Calibri" w:hAnsi="Calibri" w:cs="Arial"/>
          <w:sz w:val="20"/>
          <w:szCs w:val="20"/>
          <w:lang w:val="en"/>
        </w:rPr>
        <w:t>be filthy.</w:t>
      </w:r>
    </w:p>
    <w:p w:rsidR="002E1C1F" w:rsidRPr="00017B83" w:rsidRDefault="002E1C1F" w:rsidP="00017B83">
      <w:pPr>
        <w:shd w:val="clear" w:color="auto" w:fill="FFFFF0"/>
        <w:spacing w:after="0" w:line="240" w:lineRule="auto"/>
        <w:ind w:left="1080"/>
        <w:rPr>
          <w:rFonts w:eastAsia="Calibri" w:cs="Arial"/>
          <w:b/>
          <w:bCs/>
          <w:color w:val="000000" w:themeColor="text1"/>
          <w:sz w:val="10"/>
          <w:szCs w:val="10"/>
        </w:rPr>
      </w:pPr>
    </w:p>
    <w:p w:rsidR="002E1C1F" w:rsidRPr="00017B83" w:rsidRDefault="002E1C1F" w:rsidP="00017B83">
      <w:pPr>
        <w:shd w:val="clear" w:color="auto" w:fill="FFFFF0"/>
        <w:spacing w:after="0" w:line="240" w:lineRule="auto"/>
        <w:ind w:left="1260"/>
        <w:rPr>
          <w:rFonts w:eastAsia="Calibri" w:cs="Arial"/>
          <w:b/>
          <w:bCs/>
          <w:color w:val="000000" w:themeColor="text1"/>
          <w:sz w:val="20"/>
          <w:szCs w:val="20"/>
        </w:rPr>
      </w:pPr>
      <w:r w:rsidRPr="00017B83">
        <w:rPr>
          <w:rFonts w:eastAsia="Calibri" w:cs="Arial"/>
          <w:b/>
          <w:bCs/>
          <w:color w:val="0000FF"/>
          <w:sz w:val="20"/>
          <w:szCs w:val="20"/>
        </w:rPr>
        <w:t xml:space="preserve">4509 </w:t>
      </w:r>
      <w:r w:rsidRPr="00017B83">
        <w:rPr>
          <w:rFonts w:eastAsia="Calibri" w:cs="Arial"/>
          <w:color w:val="000000" w:themeColor="text1"/>
          <w:sz w:val="20"/>
          <w:szCs w:val="20"/>
        </w:rPr>
        <w:t>–</w:t>
      </w:r>
      <w:r w:rsidRPr="00017B83">
        <w:rPr>
          <w:rFonts w:eastAsia="Calibri" w:cs="Arial"/>
          <w:b/>
          <w:bCs/>
          <w:color w:val="000000" w:themeColor="text1"/>
          <w:sz w:val="20"/>
          <w:szCs w:val="20"/>
        </w:rPr>
        <w:t xml:space="preserve"> </w:t>
      </w:r>
      <w:r w:rsidRPr="00017B83">
        <w:rPr>
          <w:rFonts w:eastAsia="Calibri" w:cs="Arial"/>
          <w:b/>
          <w:bCs/>
          <w:color w:val="000000" w:themeColor="text1"/>
          <w:sz w:val="20"/>
          <w:szCs w:val="20"/>
          <w:lang w:val="en"/>
        </w:rPr>
        <w:t xml:space="preserve">ῥύπος rhýpos, </w:t>
      </w:r>
      <w:r w:rsidRPr="00017B83">
        <w:rPr>
          <w:rFonts w:eastAsia="Calibri" w:cs="Arial"/>
          <w:color w:val="000000" w:themeColor="text1"/>
          <w:sz w:val="20"/>
          <w:szCs w:val="20"/>
          <w:lang w:val="en"/>
        </w:rPr>
        <w:t xml:space="preserve">hroo'-pos; of uncertain affinity; </w:t>
      </w:r>
      <w:r w:rsidRPr="00550593">
        <w:rPr>
          <w:rFonts w:eastAsia="Calibri" w:cs="Arial"/>
          <w:color w:val="C00000"/>
          <w:sz w:val="20"/>
          <w:szCs w:val="20"/>
          <w:lang w:val="en"/>
        </w:rPr>
        <w:t xml:space="preserve">dirt, i.e. </w:t>
      </w:r>
      <w:r w:rsidRPr="00017B83">
        <w:rPr>
          <w:rFonts w:eastAsia="Calibri" w:cs="Arial"/>
          <w:color w:val="000000" w:themeColor="text1"/>
          <w:sz w:val="20"/>
          <w:szCs w:val="20"/>
          <w:lang w:val="en"/>
        </w:rPr>
        <w:t>(</w:t>
      </w:r>
      <w:r w:rsidRPr="00550593">
        <w:rPr>
          <w:rFonts w:eastAsia="Calibri" w:cs="Arial"/>
          <w:color w:val="C00000"/>
          <w:sz w:val="20"/>
          <w:szCs w:val="20"/>
          <w:lang w:val="en"/>
        </w:rPr>
        <w:t>morally</w:t>
      </w:r>
      <w:r w:rsidRPr="00017B83">
        <w:rPr>
          <w:rFonts w:eastAsia="Calibri" w:cs="Arial"/>
          <w:color w:val="000000" w:themeColor="text1"/>
          <w:sz w:val="20"/>
          <w:szCs w:val="20"/>
          <w:lang w:val="en"/>
        </w:rPr>
        <w:t xml:space="preserve">) </w:t>
      </w:r>
      <w:r w:rsidRPr="00550593">
        <w:rPr>
          <w:rFonts w:eastAsia="Calibri" w:cs="Arial"/>
          <w:color w:val="C00000"/>
          <w:sz w:val="20"/>
          <w:szCs w:val="20"/>
          <w:lang w:val="en"/>
        </w:rPr>
        <w:t>depravity</w:t>
      </w:r>
      <w:r w:rsidRPr="00017B83">
        <w:rPr>
          <w:rFonts w:eastAsia="Calibri" w:cs="Arial"/>
          <w:color w:val="000000" w:themeColor="text1"/>
          <w:sz w:val="20"/>
          <w:szCs w:val="20"/>
          <w:lang w:val="en"/>
        </w:rPr>
        <w:t>:—</w:t>
      </w:r>
      <w:r w:rsidR="00D8527F" w:rsidRPr="00D8527F">
        <w:rPr>
          <w:sz w:val="20"/>
          <w:szCs w:val="20"/>
        </w:rPr>
        <w:t xml:space="preserve"> </w:t>
      </w:r>
      <w:r w:rsidR="00D8527F" w:rsidRPr="00E67E22">
        <w:rPr>
          <w:sz w:val="20"/>
          <w:szCs w:val="20"/>
        </w:rPr>
        <w:t xml:space="preserve">(Translated in King James Version as) </w:t>
      </w:r>
      <w:r w:rsidRPr="00017B83">
        <w:rPr>
          <w:rFonts w:eastAsia="Calibri" w:cs="Arial"/>
          <w:color w:val="000000" w:themeColor="text1"/>
          <w:sz w:val="20"/>
          <w:szCs w:val="20"/>
          <w:lang w:val="en"/>
        </w:rPr>
        <w:t>filth.</w:t>
      </w:r>
    </w:p>
    <w:p w:rsidR="002E1C1F" w:rsidRPr="00017B83" w:rsidRDefault="002E1C1F" w:rsidP="00017B83">
      <w:pPr>
        <w:spacing w:after="0" w:line="240" w:lineRule="auto"/>
        <w:ind w:left="1080"/>
        <w:rPr>
          <w:rFonts w:eastAsia="Calibri" w:cs="Arial"/>
          <w:b/>
          <w:bCs/>
          <w:color w:val="000000" w:themeColor="text1"/>
          <w:sz w:val="16"/>
          <w:szCs w:val="16"/>
        </w:rPr>
      </w:pPr>
    </w:p>
    <w:p w:rsidR="002E1C1F" w:rsidRPr="00017B83" w:rsidRDefault="002E1C1F" w:rsidP="00017B83">
      <w:pPr>
        <w:shd w:val="clear" w:color="auto" w:fill="FFFFF0"/>
        <w:spacing w:after="0" w:line="240" w:lineRule="auto"/>
        <w:ind w:left="1080"/>
        <w:rPr>
          <w:rFonts w:ascii="Calibri" w:eastAsia="Calibri" w:hAnsi="Calibri" w:cs="Arial"/>
          <w:sz w:val="20"/>
          <w:szCs w:val="20"/>
          <w:lang w:val="en"/>
        </w:rPr>
      </w:pPr>
      <w:r w:rsidRPr="00017B83">
        <w:rPr>
          <w:b/>
          <w:bCs/>
          <w:color w:val="C00000"/>
          <w:sz w:val="20"/>
          <w:szCs w:val="20"/>
        </w:rPr>
        <w:t xml:space="preserve">Holy </w:t>
      </w:r>
      <w:r w:rsidRPr="00017B83">
        <w:rPr>
          <w:rFonts w:eastAsia="Calibri" w:cs="Arial"/>
          <w:b/>
          <w:bCs/>
          <w:color w:val="000000" w:themeColor="text1"/>
          <w:sz w:val="20"/>
          <w:szCs w:val="20"/>
        </w:rPr>
        <w:t xml:space="preserve">37 </w:t>
      </w:r>
      <w:r w:rsidRPr="00017B83">
        <w:rPr>
          <w:rFonts w:ascii="Calibri" w:eastAsia="Calibri" w:hAnsi="Calibri" w:cs="Arial"/>
          <w:sz w:val="20"/>
          <w:szCs w:val="20"/>
        </w:rPr>
        <w:t>–</w:t>
      </w:r>
      <w:r w:rsidR="006A246E" w:rsidRPr="00017B83">
        <w:rPr>
          <w:rFonts w:ascii="Calibri" w:eastAsia="Calibri" w:hAnsi="Calibri" w:cs="Arial"/>
          <w:sz w:val="20"/>
          <w:szCs w:val="20"/>
        </w:rPr>
        <w:t xml:space="preserve"> </w:t>
      </w:r>
      <w:r w:rsidR="006A246E" w:rsidRPr="00017B83">
        <w:rPr>
          <w:rFonts w:ascii="Calibri" w:eastAsia="Calibri" w:hAnsi="Calibri" w:cs="Arial"/>
          <w:b/>
          <w:bCs/>
          <w:sz w:val="20"/>
          <w:szCs w:val="20"/>
          <w:lang w:val="en"/>
        </w:rPr>
        <w:t>ἁγιάζω</w:t>
      </w:r>
      <w:r w:rsidR="006A246E" w:rsidRPr="00017B83">
        <w:rPr>
          <w:rFonts w:ascii="Calibri" w:eastAsia="Calibri" w:hAnsi="Calibri" w:cs="Arial"/>
          <w:sz w:val="20"/>
          <w:szCs w:val="20"/>
          <w:lang w:val="en"/>
        </w:rPr>
        <w:t xml:space="preserve"> </w:t>
      </w:r>
      <w:r w:rsidR="006A246E" w:rsidRPr="00017B83">
        <w:rPr>
          <w:rFonts w:ascii="Calibri" w:eastAsia="Calibri" w:hAnsi="Calibri" w:cs="Arial"/>
          <w:b/>
          <w:bCs/>
          <w:sz w:val="20"/>
          <w:szCs w:val="20"/>
          <w:lang w:val="en"/>
        </w:rPr>
        <w:t>hagiázō,</w:t>
      </w:r>
      <w:r w:rsidR="006A246E" w:rsidRPr="00017B83">
        <w:rPr>
          <w:rFonts w:ascii="Calibri" w:eastAsia="Calibri" w:hAnsi="Calibri" w:cs="Arial"/>
          <w:sz w:val="20"/>
          <w:szCs w:val="20"/>
          <w:lang w:val="en"/>
        </w:rPr>
        <w:t xml:space="preserve"> hag-ee-ad'-zo; from </w:t>
      </w:r>
      <w:r w:rsidR="006A246E" w:rsidRPr="00017B83">
        <w:rPr>
          <w:rFonts w:ascii="Calibri" w:eastAsia="Calibri" w:hAnsi="Calibri" w:cs="Arial"/>
          <w:color w:val="0000FF"/>
          <w:sz w:val="20"/>
          <w:szCs w:val="20"/>
          <w:lang w:val="en"/>
        </w:rPr>
        <w:t>40</w:t>
      </w:r>
      <w:r w:rsidR="006A246E" w:rsidRPr="00017B83">
        <w:rPr>
          <w:rFonts w:ascii="Calibri" w:eastAsia="Calibri" w:hAnsi="Calibri" w:cs="Arial"/>
          <w:sz w:val="20"/>
          <w:szCs w:val="20"/>
          <w:lang w:val="en"/>
        </w:rPr>
        <w:t xml:space="preserve">; </w:t>
      </w:r>
      <w:r w:rsidR="006A246E" w:rsidRPr="00550593">
        <w:rPr>
          <w:rFonts w:ascii="Calibri" w:eastAsia="Calibri" w:hAnsi="Calibri" w:cs="Arial"/>
          <w:color w:val="C00000"/>
          <w:sz w:val="20"/>
          <w:szCs w:val="20"/>
          <w:lang w:val="en"/>
        </w:rPr>
        <w:t xml:space="preserve">to make holy, i.e. </w:t>
      </w:r>
      <w:r w:rsidR="006A246E" w:rsidRPr="00017B83">
        <w:rPr>
          <w:rFonts w:ascii="Calibri" w:eastAsia="Calibri" w:hAnsi="Calibri" w:cs="Arial"/>
          <w:sz w:val="20"/>
          <w:szCs w:val="20"/>
          <w:lang w:val="en"/>
        </w:rPr>
        <w:t>(</w:t>
      </w:r>
      <w:r w:rsidR="006A246E" w:rsidRPr="00550593">
        <w:rPr>
          <w:rFonts w:ascii="Calibri" w:eastAsia="Calibri" w:hAnsi="Calibri" w:cs="Arial"/>
          <w:color w:val="C00000"/>
          <w:sz w:val="20"/>
          <w:szCs w:val="20"/>
          <w:lang w:val="en"/>
        </w:rPr>
        <w:t>ceremonially</w:t>
      </w:r>
      <w:r w:rsidR="006A246E" w:rsidRPr="00017B83">
        <w:rPr>
          <w:rFonts w:ascii="Calibri" w:eastAsia="Calibri" w:hAnsi="Calibri" w:cs="Arial"/>
          <w:sz w:val="20"/>
          <w:szCs w:val="20"/>
          <w:lang w:val="en"/>
        </w:rPr>
        <w:t xml:space="preserve">) </w:t>
      </w:r>
      <w:r w:rsidR="006A246E" w:rsidRPr="00550593">
        <w:rPr>
          <w:rFonts w:ascii="Calibri" w:eastAsia="Calibri" w:hAnsi="Calibri" w:cs="Arial"/>
          <w:color w:val="C00000"/>
          <w:sz w:val="20"/>
          <w:szCs w:val="20"/>
          <w:lang w:val="en"/>
        </w:rPr>
        <w:t xml:space="preserve">purify or consecrate; </w:t>
      </w:r>
      <w:r w:rsidR="006A246E" w:rsidRPr="00017B83">
        <w:rPr>
          <w:rFonts w:ascii="Calibri" w:eastAsia="Calibri" w:hAnsi="Calibri" w:cs="Arial"/>
          <w:sz w:val="20"/>
          <w:szCs w:val="20"/>
          <w:lang w:val="en"/>
        </w:rPr>
        <w:t>(</w:t>
      </w:r>
      <w:r w:rsidR="006A246E" w:rsidRPr="00550593">
        <w:rPr>
          <w:rFonts w:ascii="Calibri" w:eastAsia="Calibri" w:hAnsi="Calibri" w:cs="Arial"/>
          <w:color w:val="C00000"/>
          <w:sz w:val="20"/>
          <w:szCs w:val="20"/>
          <w:lang w:val="en"/>
        </w:rPr>
        <w:t>mentally</w:t>
      </w:r>
      <w:r w:rsidR="006A246E" w:rsidRPr="00017B83">
        <w:rPr>
          <w:rFonts w:ascii="Calibri" w:eastAsia="Calibri" w:hAnsi="Calibri" w:cs="Arial"/>
          <w:sz w:val="20"/>
          <w:szCs w:val="20"/>
          <w:lang w:val="en"/>
        </w:rPr>
        <w:t xml:space="preserve">) </w:t>
      </w:r>
      <w:r w:rsidR="006A246E" w:rsidRPr="00550593">
        <w:rPr>
          <w:rFonts w:ascii="Calibri" w:eastAsia="Calibri" w:hAnsi="Calibri" w:cs="Arial"/>
          <w:color w:val="C00000"/>
          <w:sz w:val="20"/>
          <w:szCs w:val="20"/>
          <w:lang w:val="en"/>
        </w:rPr>
        <w:t>to venerate</w:t>
      </w:r>
      <w:r w:rsidR="00550593" w:rsidRPr="00017B83">
        <w:rPr>
          <w:rFonts w:ascii="Calibri" w:eastAsia="Calibri" w:hAnsi="Calibri" w:cs="Arial"/>
          <w:sz w:val="20"/>
          <w:szCs w:val="20"/>
          <w:lang w:val="en"/>
        </w:rPr>
        <w:t>: —</w:t>
      </w:r>
      <w:r w:rsidR="00D8527F" w:rsidRPr="00D8527F">
        <w:rPr>
          <w:sz w:val="20"/>
          <w:szCs w:val="20"/>
        </w:rPr>
        <w:t xml:space="preserve"> </w:t>
      </w:r>
      <w:r w:rsidR="00D8527F" w:rsidRPr="00E67E22">
        <w:rPr>
          <w:sz w:val="20"/>
          <w:szCs w:val="20"/>
        </w:rPr>
        <w:t xml:space="preserve">(Translated in King James Version as) </w:t>
      </w:r>
      <w:r w:rsidR="006A246E" w:rsidRPr="00017B83">
        <w:rPr>
          <w:rFonts w:ascii="Calibri" w:eastAsia="Calibri" w:hAnsi="Calibri" w:cs="Arial"/>
          <w:sz w:val="20"/>
          <w:szCs w:val="20"/>
          <w:lang w:val="en"/>
        </w:rPr>
        <w:t>hallow, be holy, sanctify.</w:t>
      </w:r>
    </w:p>
    <w:p w:rsidR="006A246E" w:rsidRPr="00017B83" w:rsidRDefault="006A246E" w:rsidP="00017B83">
      <w:pPr>
        <w:spacing w:after="0" w:line="240" w:lineRule="auto"/>
        <w:ind w:left="1080"/>
        <w:rPr>
          <w:rFonts w:eastAsia="Calibri" w:cs="Arial"/>
          <w:b/>
          <w:bCs/>
          <w:color w:val="000000" w:themeColor="text1"/>
          <w:sz w:val="16"/>
          <w:szCs w:val="16"/>
        </w:rPr>
      </w:pPr>
    </w:p>
    <w:p w:rsidR="002E1C1F" w:rsidRPr="00017B83" w:rsidRDefault="002E1C1F" w:rsidP="00017B83">
      <w:pPr>
        <w:shd w:val="clear" w:color="auto" w:fill="FFFFF0"/>
        <w:spacing w:after="0" w:line="240" w:lineRule="auto"/>
        <w:ind w:left="1080"/>
        <w:rPr>
          <w:rFonts w:ascii="Calibri" w:eastAsia="Calibri" w:hAnsi="Calibri" w:cs="Arial"/>
          <w:sz w:val="20"/>
          <w:szCs w:val="20"/>
          <w:lang w:val="en"/>
        </w:rPr>
      </w:pPr>
      <w:r w:rsidRPr="00017B83">
        <w:rPr>
          <w:b/>
          <w:bCs/>
          <w:color w:val="C00000"/>
          <w:sz w:val="20"/>
          <w:szCs w:val="20"/>
        </w:rPr>
        <w:t>Holy</w:t>
      </w:r>
      <w:r w:rsidRPr="00017B83">
        <w:rPr>
          <w:b/>
          <w:bCs/>
          <w:color w:val="000000" w:themeColor="text1"/>
          <w:sz w:val="20"/>
          <w:szCs w:val="20"/>
        </w:rPr>
        <w:t xml:space="preserve"> </w:t>
      </w:r>
      <w:r w:rsidRPr="00017B83">
        <w:rPr>
          <w:rFonts w:eastAsia="Calibri" w:cs="Arial"/>
          <w:b/>
          <w:bCs/>
          <w:color w:val="0000FF"/>
          <w:sz w:val="20"/>
          <w:szCs w:val="20"/>
        </w:rPr>
        <w:t>40</w:t>
      </w:r>
      <w:r w:rsidRPr="00017B83">
        <w:rPr>
          <w:b/>
          <w:bCs/>
          <w:color w:val="0000FF"/>
          <w:sz w:val="20"/>
          <w:szCs w:val="20"/>
        </w:rPr>
        <w:t xml:space="preserve"> </w:t>
      </w:r>
      <w:r w:rsidRPr="00017B83">
        <w:rPr>
          <w:rFonts w:ascii="Calibri" w:eastAsia="Calibri" w:hAnsi="Calibri" w:cs="Arial"/>
          <w:sz w:val="20"/>
          <w:szCs w:val="20"/>
        </w:rPr>
        <w:t>–</w:t>
      </w:r>
      <w:r w:rsidR="006A246E" w:rsidRPr="00017B83">
        <w:rPr>
          <w:rFonts w:ascii="Calibri" w:eastAsia="Calibri" w:hAnsi="Calibri" w:cs="Arial"/>
          <w:sz w:val="20"/>
          <w:szCs w:val="20"/>
        </w:rPr>
        <w:t xml:space="preserve"> </w:t>
      </w:r>
      <w:r w:rsidR="006A246E" w:rsidRPr="00017B83">
        <w:rPr>
          <w:rFonts w:ascii="Calibri" w:eastAsia="Calibri" w:hAnsi="Calibri" w:cs="Arial"/>
          <w:b/>
          <w:bCs/>
          <w:sz w:val="20"/>
          <w:szCs w:val="20"/>
          <w:lang w:val="en"/>
        </w:rPr>
        <w:t>ἅγιος</w:t>
      </w:r>
      <w:r w:rsidR="006A246E" w:rsidRPr="00017B83">
        <w:rPr>
          <w:rFonts w:ascii="Calibri" w:eastAsia="Calibri" w:hAnsi="Calibri" w:cs="Arial"/>
          <w:sz w:val="20"/>
          <w:szCs w:val="20"/>
          <w:lang w:val="en"/>
        </w:rPr>
        <w:t xml:space="preserve"> </w:t>
      </w:r>
      <w:r w:rsidR="006A246E" w:rsidRPr="00017B83">
        <w:rPr>
          <w:rFonts w:ascii="Calibri" w:eastAsia="Calibri" w:hAnsi="Calibri" w:cs="Arial"/>
          <w:b/>
          <w:bCs/>
          <w:sz w:val="20"/>
          <w:szCs w:val="20"/>
          <w:lang w:val="en"/>
        </w:rPr>
        <w:t>hágios,</w:t>
      </w:r>
      <w:r w:rsidR="006A246E" w:rsidRPr="00017B83">
        <w:rPr>
          <w:rFonts w:ascii="Calibri" w:eastAsia="Calibri" w:hAnsi="Calibri" w:cs="Arial"/>
          <w:sz w:val="20"/>
          <w:szCs w:val="20"/>
          <w:lang w:val="en"/>
        </w:rPr>
        <w:t xml:space="preserve"> hag'-ee-os; from ἅγος hágos (</w:t>
      </w:r>
      <w:r w:rsidR="006A246E" w:rsidRPr="00550593">
        <w:rPr>
          <w:rFonts w:ascii="Calibri" w:eastAsia="Calibri" w:hAnsi="Calibri" w:cs="Arial"/>
          <w:color w:val="C00000"/>
          <w:sz w:val="20"/>
          <w:szCs w:val="20"/>
          <w:lang w:val="en"/>
        </w:rPr>
        <w:t>an awful thing</w:t>
      </w:r>
      <w:r w:rsidR="006A246E" w:rsidRPr="00017B83">
        <w:rPr>
          <w:rFonts w:ascii="Calibri" w:eastAsia="Calibri" w:hAnsi="Calibri" w:cs="Arial"/>
          <w:sz w:val="20"/>
          <w:szCs w:val="20"/>
          <w:lang w:val="en"/>
        </w:rPr>
        <w:t xml:space="preserve">) (compare 53, 2282); </w:t>
      </w:r>
      <w:r w:rsidR="006A246E" w:rsidRPr="00550593">
        <w:rPr>
          <w:rFonts w:ascii="Calibri" w:eastAsia="Calibri" w:hAnsi="Calibri" w:cs="Arial"/>
          <w:color w:val="C00000"/>
          <w:sz w:val="20"/>
          <w:szCs w:val="20"/>
          <w:lang w:val="en"/>
        </w:rPr>
        <w:t xml:space="preserve">sacred </w:t>
      </w:r>
      <w:r w:rsidR="006A246E" w:rsidRPr="00017B83">
        <w:rPr>
          <w:rFonts w:ascii="Calibri" w:eastAsia="Calibri" w:hAnsi="Calibri" w:cs="Arial"/>
          <w:sz w:val="20"/>
          <w:szCs w:val="20"/>
          <w:lang w:val="en"/>
        </w:rPr>
        <w:t>(</w:t>
      </w:r>
      <w:r w:rsidR="006A246E" w:rsidRPr="00550593">
        <w:rPr>
          <w:rFonts w:ascii="Calibri" w:eastAsia="Calibri" w:hAnsi="Calibri" w:cs="Arial"/>
          <w:color w:val="C00000"/>
          <w:sz w:val="20"/>
          <w:szCs w:val="20"/>
          <w:lang w:val="en"/>
        </w:rPr>
        <w:t>physically, pure, morally blameless or religious, ceremonially, consecrated</w:t>
      </w:r>
      <w:r w:rsidR="006A246E" w:rsidRPr="00017B83">
        <w:rPr>
          <w:rFonts w:ascii="Calibri" w:eastAsia="Calibri" w:hAnsi="Calibri" w:cs="Arial"/>
          <w:sz w:val="20"/>
          <w:szCs w:val="20"/>
          <w:lang w:val="en"/>
        </w:rPr>
        <w:t>):—</w:t>
      </w:r>
      <w:r w:rsidR="00D8527F" w:rsidRPr="00D8527F">
        <w:rPr>
          <w:sz w:val="20"/>
          <w:szCs w:val="20"/>
        </w:rPr>
        <w:t xml:space="preserve"> </w:t>
      </w:r>
      <w:r w:rsidR="00D8527F" w:rsidRPr="00E67E22">
        <w:rPr>
          <w:sz w:val="20"/>
          <w:szCs w:val="20"/>
        </w:rPr>
        <w:t xml:space="preserve">(Translated in King James Version as) </w:t>
      </w:r>
      <w:r w:rsidR="006A246E" w:rsidRPr="00017B83">
        <w:rPr>
          <w:rFonts w:ascii="Calibri" w:eastAsia="Calibri" w:hAnsi="Calibri" w:cs="Arial"/>
          <w:sz w:val="20"/>
          <w:szCs w:val="20"/>
          <w:lang w:val="en"/>
        </w:rPr>
        <w:t>(most) holy (one, thing), saint.</w:t>
      </w:r>
    </w:p>
    <w:p w:rsidR="006A246E" w:rsidRPr="00017B83" w:rsidRDefault="006A246E" w:rsidP="00017B83">
      <w:pPr>
        <w:spacing w:after="0" w:line="240" w:lineRule="auto"/>
        <w:ind w:left="1080"/>
        <w:rPr>
          <w:rFonts w:eastAsia="Calibri" w:cs="Arial"/>
          <w:b/>
          <w:bCs/>
          <w:color w:val="000000" w:themeColor="text1"/>
          <w:sz w:val="16"/>
          <w:szCs w:val="16"/>
        </w:rPr>
      </w:pPr>
    </w:p>
    <w:p w:rsidR="002E1C1F" w:rsidRPr="00017B83" w:rsidRDefault="002E1C1F" w:rsidP="00017B83">
      <w:pPr>
        <w:shd w:val="clear" w:color="auto" w:fill="FFFFF0"/>
        <w:spacing w:after="0" w:line="240" w:lineRule="auto"/>
        <w:ind w:left="1080"/>
        <w:rPr>
          <w:rFonts w:asciiTheme="majorBidi" w:eastAsia="Calibri" w:hAnsiTheme="majorBidi" w:cstheme="majorBidi"/>
          <w:color w:val="000000" w:themeColor="text1"/>
          <w:sz w:val="20"/>
          <w:szCs w:val="20"/>
          <w:lang w:val="en"/>
        </w:rPr>
      </w:pPr>
      <w:r w:rsidRPr="00017B83">
        <w:rPr>
          <w:b/>
          <w:bCs/>
          <w:color w:val="C00000"/>
          <w:sz w:val="20"/>
          <w:szCs w:val="20"/>
        </w:rPr>
        <w:t>Lie</w:t>
      </w:r>
      <w:r w:rsidRPr="00017B83">
        <w:rPr>
          <w:b/>
          <w:bCs/>
          <w:color w:val="000000" w:themeColor="text1"/>
          <w:sz w:val="20"/>
          <w:szCs w:val="20"/>
        </w:rPr>
        <w:t xml:space="preserve"> </w:t>
      </w:r>
      <w:r w:rsidRPr="00017B83">
        <w:rPr>
          <w:rFonts w:eastAsia="Calibri" w:cs="Arial"/>
          <w:b/>
          <w:bCs/>
          <w:color w:val="000000" w:themeColor="text1"/>
          <w:sz w:val="20"/>
          <w:szCs w:val="20"/>
        </w:rPr>
        <w:t xml:space="preserve">5579 </w:t>
      </w:r>
      <w:r w:rsidRPr="00017B83">
        <w:rPr>
          <w:rFonts w:ascii="Calibri" w:eastAsia="Calibri" w:hAnsi="Calibri" w:cs="Arial"/>
          <w:sz w:val="20"/>
          <w:szCs w:val="20"/>
        </w:rPr>
        <w:t xml:space="preserve">– </w:t>
      </w:r>
      <w:r w:rsidRPr="00017B83">
        <w:rPr>
          <w:b/>
          <w:bCs/>
          <w:sz w:val="20"/>
          <w:szCs w:val="20"/>
        </w:rPr>
        <w:t xml:space="preserve"> </w:t>
      </w:r>
      <w:r w:rsidRPr="00017B83">
        <w:rPr>
          <w:rFonts w:asciiTheme="majorBidi" w:eastAsia="Calibri" w:hAnsiTheme="majorBidi" w:cstheme="majorBidi"/>
          <w:b/>
          <w:bCs/>
          <w:color w:val="000000" w:themeColor="text1"/>
          <w:sz w:val="20"/>
          <w:szCs w:val="20"/>
        </w:rPr>
        <w:t xml:space="preserve"> </w:t>
      </w:r>
      <w:r w:rsidR="006A246E" w:rsidRPr="00017B83">
        <w:rPr>
          <w:rFonts w:asciiTheme="majorBidi" w:eastAsia="Calibri" w:hAnsiTheme="majorBidi" w:cstheme="majorBidi"/>
          <w:b/>
          <w:bCs/>
          <w:color w:val="000000" w:themeColor="text1"/>
          <w:sz w:val="20"/>
          <w:szCs w:val="20"/>
          <w:lang w:val="en"/>
        </w:rPr>
        <w:t xml:space="preserve">ψεῦδος pseûdos, </w:t>
      </w:r>
      <w:r w:rsidR="006A246E" w:rsidRPr="00017B83">
        <w:rPr>
          <w:rFonts w:asciiTheme="majorBidi" w:eastAsia="Calibri" w:hAnsiTheme="majorBidi" w:cstheme="majorBidi"/>
          <w:color w:val="000000" w:themeColor="text1"/>
          <w:sz w:val="20"/>
          <w:szCs w:val="20"/>
          <w:lang w:val="en"/>
        </w:rPr>
        <w:t xml:space="preserve">psyoo'-dos; from </w:t>
      </w:r>
      <w:r w:rsidR="006A246E" w:rsidRPr="00017B83">
        <w:rPr>
          <w:rFonts w:asciiTheme="majorBidi" w:eastAsia="Calibri" w:hAnsiTheme="majorBidi" w:cstheme="majorBidi"/>
          <w:color w:val="0000FF"/>
          <w:sz w:val="20"/>
          <w:szCs w:val="20"/>
          <w:lang w:val="en"/>
        </w:rPr>
        <w:t>5574</w:t>
      </w:r>
      <w:r w:rsidR="006A246E" w:rsidRPr="00017B83">
        <w:rPr>
          <w:rFonts w:asciiTheme="majorBidi" w:eastAsia="Calibri" w:hAnsiTheme="majorBidi" w:cstheme="majorBidi"/>
          <w:color w:val="000000" w:themeColor="text1"/>
          <w:sz w:val="20"/>
          <w:szCs w:val="20"/>
          <w:lang w:val="en"/>
        </w:rPr>
        <w:t xml:space="preserve">; </w:t>
      </w:r>
      <w:r w:rsidR="006A246E" w:rsidRPr="00550593">
        <w:rPr>
          <w:rFonts w:asciiTheme="majorBidi" w:eastAsia="Calibri" w:hAnsiTheme="majorBidi" w:cstheme="majorBidi"/>
          <w:color w:val="C00000"/>
          <w:sz w:val="20"/>
          <w:szCs w:val="20"/>
          <w:lang w:val="en"/>
        </w:rPr>
        <w:t>a falsehood</w:t>
      </w:r>
      <w:r w:rsidR="00550593" w:rsidRPr="00017B83">
        <w:rPr>
          <w:rFonts w:asciiTheme="majorBidi" w:eastAsia="Calibri" w:hAnsiTheme="majorBidi" w:cstheme="majorBidi"/>
          <w:color w:val="000000" w:themeColor="text1"/>
          <w:sz w:val="20"/>
          <w:szCs w:val="20"/>
          <w:lang w:val="en"/>
        </w:rPr>
        <w:t>: —</w:t>
      </w:r>
      <w:r w:rsidR="00D8527F" w:rsidRPr="00D8527F">
        <w:rPr>
          <w:sz w:val="20"/>
          <w:szCs w:val="20"/>
        </w:rPr>
        <w:t xml:space="preserve"> </w:t>
      </w:r>
      <w:r w:rsidR="00D8527F" w:rsidRPr="00E67E22">
        <w:rPr>
          <w:sz w:val="20"/>
          <w:szCs w:val="20"/>
        </w:rPr>
        <w:t xml:space="preserve">(Translated in King James Version as) </w:t>
      </w:r>
      <w:r w:rsidR="006A246E" w:rsidRPr="00017B83">
        <w:rPr>
          <w:rFonts w:asciiTheme="majorBidi" w:eastAsia="Calibri" w:hAnsiTheme="majorBidi" w:cstheme="majorBidi"/>
          <w:color w:val="000000" w:themeColor="text1"/>
          <w:sz w:val="20"/>
          <w:szCs w:val="20"/>
          <w:lang w:val="en"/>
        </w:rPr>
        <w:t>lie, lying.</w:t>
      </w:r>
    </w:p>
    <w:p w:rsidR="006A246E" w:rsidRPr="00017B83" w:rsidRDefault="006A246E" w:rsidP="00017B83">
      <w:pPr>
        <w:shd w:val="clear" w:color="auto" w:fill="FFFFF0"/>
        <w:spacing w:after="0" w:line="240" w:lineRule="auto"/>
        <w:ind w:left="1080"/>
        <w:rPr>
          <w:rFonts w:asciiTheme="majorBidi" w:eastAsia="Calibri" w:hAnsiTheme="majorBidi" w:cstheme="majorBidi"/>
          <w:color w:val="000000" w:themeColor="text1"/>
          <w:sz w:val="20"/>
          <w:szCs w:val="20"/>
          <w:lang w:val="en"/>
        </w:rPr>
      </w:pPr>
    </w:p>
    <w:p w:rsidR="006A246E" w:rsidRPr="00017B83" w:rsidRDefault="006A246E" w:rsidP="00017B83">
      <w:pPr>
        <w:shd w:val="clear" w:color="auto" w:fill="FFFFF0"/>
        <w:spacing w:after="0" w:line="240" w:lineRule="auto"/>
        <w:ind w:left="1260"/>
        <w:rPr>
          <w:rFonts w:asciiTheme="majorBidi" w:eastAsia="Calibri" w:hAnsiTheme="majorBidi" w:cstheme="majorBidi"/>
          <w:color w:val="000000" w:themeColor="text1"/>
          <w:sz w:val="20"/>
          <w:szCs w:val="20"/>
          <w:lang w:val="en"/>
        </w:rPr>
      </w:pPr>
      <w:r w:rsidRPr="00017B83">
        <w:rPr>
          <w:rFonts w:eastAsia="Calibri" w:cstheme="majorBidi"/>
          <w:b/>
          <w:bCs/>
          <w:color w:val="0000FF"/>
          <w:sz w:val="20"/>
          <w:szCs w:val="20"/>
          <w:lang w:val="en"/>
        </w:rPr>
        <w:t>5574</w:t>
      </w:r>
      <w:r w:rsidRPr="00017B83">
        <w:rPr>
          <w:rFonts w:asciiTheme="majorBidi" w:eastAsia="Calibri" w:hAnsiTheme="majorBidi" w:cstheme="majorBidi"/>
          <w:color w:val="0000FF"/>
          <w:sz w:val="20"/>
          <w:szCs w:val="20"/>
          <w:lang w:val="en"/>
        </w:rPr>
        <w:t xml:space="preserve"> </w:t>
      </w:r>
      <w:r w:rsidRPr="00017B83">
        <w:rPr>
          <w:rFonts w:asciiTheme="majorBidi" w:eastAsia="Calibri" w:hAnsiTheme="majorBidi" w:cstheme="majorBidi"/>
          <w:color w:val="000000" w:themeColor="text1"/>
          <w:sz w:val="20"/>
          <w:szCs w:val="20"/>
          <w:lang w:val="en"/>
        </w:rPr>
        <w:t xml:space="preserve">– </w:t>
      </w:r>
      <w:r w:rsidRPr="00017B83">
        <w:rPr>
          <w:rFonts w:asciiTheme="majorBidi" w:eastAsia="Calibri" w:hAnsiTheme="majorBidi" w:cstheme="majorBidi"/>
          <w:b/>
          <w:bCs/>
          <w:color w:val="000000" w:themeColor="text1"/>
          <w:sz w:val="20"/>
          <w:szCs w:val="20"/>
          <w:lang w:val="en"/>
        </w:rPr>
        <w:t>ψεύδομαι</w:t>
      </w:r>
      <w:r w:rsidRPr="00017B83">
        <w:rPr>
          <w:rFonts w:asciiTheme="majorBidi" w:eastAsia="Calibri" w:hAnsiTheme="majorBidi" w:cstheme="majorBidi"/>
          <w:color w:val="000000" w:themeColor="text1"/>
          <w:sz w:val="20"/>
          <w:szCs w:val="20"/>
          <w:lang w:val="en"/>
        </w:rPr>
        <w:t xml:space="preserve"> </w:t>
      </w:r>
      <w:r w:rsidRPr="00017B83">
        <w:rPr>
          <w:rFonts w:asciiTheme="majorBidi" w:eastAsia="Calibri" w:hAnsiTheme="majorBidi" w:cstheme="majorBidi"/>
          <w:b/>
          <w:bCs/>
          <w:color w:val="000000" w:themeColor="text1"/>
          <w:sz w:val="20"/>
          <w:szCs w:val="20"/>
          <w:lang w:val="en"/>
        </w:rPr>
        <w:t>pseúdomai,</w:t>
      </w:r>
      <w:r w:rsidRPr="00017B83">
        <w:rPr>
          <w:rFonts w:asciiTheme="majorBidi" w:eastAsia="Calibri" w:hAnsiTheme="majorBidi" w:cstheme="majorBidi"/>
          <w:color w:val="000000" w:themeColor="text1"/>
          <w:sz w:val="20"/>
          <w:szCs w:val="20"/>
          <w:lang w:val="en"/>
        </w:rPr>
        <w:t xml:space="preserve"> psyoo'-dom-ahee; middle voice of an apparently primary verb; </w:t>
      </w:r>
      <w:r w:rsidRPr="00550593">
        <w:rPr>
          <w:rFonts w:asciiTheme="majorBidi" w:eastAsia="Calibri" w:hAnsiTheme="majorBidi" w:cstheme="majorBidi"/>
          <w:color w:val="C00000"/>
          <w:sz w:val="20"/>
          <w:szCs w:val="20"/>
          <w:lang w:val="en"/>
        </w:rPr>
        <w:t>to utter an untruth or attempt to deceive by falsehood</w:t>
      </w:r>
      <w:r w:rsidRPr="00017B83">
        <w:rPr>
          <w:rFonts w:asciiTheme="majorBidi" w:eastAsia="Calibri" w:hAnsiTheme="majorBidi" w:cstheme="majorBidi"/>
          <w:color w:val="000000" w:themeColor="text1"/>
          <w:sz w:val="20"/>
          <w:szCs w:val="20"/>
          <w:lang w:val="en"/>
        </w:rPr>
        <w:t>:—</w:t>
      </w:r>
      <w:r w:rsidR="00D8527F" w:rsidRPr="00D8527F">
        <w:rPr>
          <w:sz w:val="20"/>
          <w:szCs w:val="20"/>
        </w:rPr>
        <w:t xml:space="preserve"> </w:t>
      </w:r>
      <w:r w:rsidR="00D8527F" w:rsidRPr="00E67E22">
        <w:rPr>
          <w:sz w:val="20"/>
          <w:szCs w:val="20"/>
        </w:rPr>
        <w:t xml:space="preserve">(Translated in King James Version as) </w:t>
      </w:r>
      <w:r w:rsidRPr="00017B83">
        <w:rPr>
          <w:rFonts w:asciiTheme="majorBidi" w:eastAsia="Calibri" w:hAnsiTheme="majorBidi" w:cstheme="majorBidi"/>
          <w:color w:val="000000" w:themeColor="text1"/>
          <w:sz w:val="20"/>
          <w:szCs w:val="20"/>
          <w:lang w:val="en"/>
        </w:rPr>
        <w:t>falsely, lie.</w:t>
      </w:r>
    </w:p>
    <w:p w:rsidR="006A246E" w:rsidRPr="00017B83" w:rsidRDefault="006A246E" w:rsidP="00017B83">
      <w:pPr>
        <w:shd w:val="clear" w:color="auto" w:fill="FFFFF0"/>
        <w:spacing w:after="0" w:line="240" w:lineRule="auto"/>
        <w:ind w:left="1260"/>
        <w:rPr>
          <w:rFonts w:asciiTheme="majorBidi" w:eastAsia="Calibri" w:hAnsiTheme="majorBidi" w:cstheme="majorBidi"/>
          <w:color w:val="000000" w:themeColor="text1"/>
          <w:sz w:val="10"/>
          <w:szCs w:val="10"/>
          <w:lang w:val="en"/>
        </w:rPr>
      </w:pPr>
    </w:p>
    <w:p w:rsidR="006A246E" w:rsidRPr="00017B83" w:rsidRDefault="00B968C6" w:rsidP="00017B83">
      <w:pPr>
        <w:shd w:val="clear" w:color="auto" w:fill="FFFFF0"/>
        <w:spacing w:after="0" w:line="240" w:lineRule="auto"/>
        <w:ind w:left="1260"/>
        <w:rPr>
          <w:color w:val="000000" w:themeColor="text1"/>
          <w:sz w:val="20"/>
          <w:szCs w:val="20"/>
          <w:lang w:val="en"/>
        </w:rPr>
      </w:pPr>
      <w:hyperlink r:id="rId50" w:history="1">
        <w:r w:rsidR="006A246E" w:rsidRPr="00245AA2">
          <w:rPr>
            <w:rStyle w:val="Hyperlink"/>
            <w:b/>
            <w:bCs/>
            <w:i/>
            <w:iCs/>
            <w:sz w:val="20"/>
            <w:szCs w:val="20"/>
            <w:u w:color="0000FF"/>
            <w:lang w:val="en"/>
          </w:rPr>
          <w:t>Thayer's Greek Lexicon</w:t>
        </w:r>
      </w:hyperlink>
      <w:r w:rsidR="006A246E" w:rsidRPr="00017B83">
        <w:rPr>
          <w:color w:val="000000" w:themeColor="text1"/>
          <w:sz w:val="20"/>
          <w:szCs w:val="20"/>
          <w:lang w:val="en"/>
        </w:rPr>
        <w:t xml:space="preserve"> – a lie; conscious and intentional falsehood; whatever is not what it professes to be</w:t>
      </w:r>
    </w:p>
    <w:p w:rsidR="006A246E" w:rsidRPr="00017B83" w:rsidRDefault="006A246E" w:rsidP="00017B83">
      <w:pPr>
        <w:spacing w:after="0" w:line="240" w:lineRule="auto"/>
        <w:ind w:left="1080"/>
        <w:rPr>
          <w:color w:val="000000" w:themeColor="text1"/>
          <w:sz w:val="16"/>
          <w:szCs w:val="16"/>
        </w:rPr>
      </w:pPr>
    </w:p>
    <w:p w:rsidR="00B96FE9" w:rsidRPr="00017B83" w:rsidRDefault="002E1C1F" w:rsidP="00017B83">
      <w:pPr>
        <w:shd w:val="clear" w:color="auto" w:fill="FFFFF0"/>
        <w:spacing w:after="0" w:line="240" w:lineRule="auto"/>
        <w:ind w:left="1080"/>
        <w:rPr>
          <w:rFonts w:ascii="Calibri" w:eastAsia="Calibri" w:hAnsi="Calibri" w:cs="Arial"/>
          <w:sz w:val="20"/>
          <w:szCs w:val="20"/>
          <w:lang w:val="en"/>
        </w:rPr>
      </w:pPr>
      <w:r w:rsidRPr="00017B83">
        <w:rPr>
          <w:b/>
          <w:bCs/>
          <w:color w:val="C00000"/>
          <w:sz w:val="20"/>
          <w:szCs w:val="20"/>
        </w:rPr>
        <w:t>Reward</w:t>
      </w:r>
      <w:r w:rsidRPr="00017B83">
        <w:rPr>
          <w:rFonts w:eastAsia="Calibri" w:cs="Arial"/>
          <w:b/>
          <w:bCs/>
          <w:color w:val="000000" w:themeColor="text1"/>
          <w:sz w:val="20"/>
          <w:szCs w:val="20"/>
        </w:rPr>
        <w:t xml:space="preserve"> 3408</w:t>
      </w:r>
      <w:r w:rsidRPr="00017B83">
        <w:rPr>
          <w:b/>
          <w:bCs/>
          <w:color w:val="C00000"/>
          <w:sz w:val="20"/>
          <w:szCs w:val="20"/>
        </w:rPr>
        <w:t xml:space="preserve"> </w:t>
      </w:r>
      <w:r w:rsidRPr="00017B83">
        <w:rPr>
          <w:rFonts w:ascii="Calibri" w:eastAsia="Calibri" w:hAnsi="Calibri" w:cs="Arial"/>
          <w:sz w:val="20"/>
          <w:szCs w:val="20"/>
        </w:rPr>
        <w:t>–</w:t>
      </w:r>
      <w:r w:rsidR="006A246E" w:rsidRPr="00017B83">
        <w:rPr>
          <w:rFonts w:ascii="Calibri" w:eastAsia="Calibri" w:hAnsi="Calibri" w:cs="Arial"/>
          <w:sz w:val="20"/>
          <w:szCs w:val="20"/>
        </w:rPr>
        <w:t xml:space="preserve"> </w:t>
      </w:r>
      <w:r w:rsidR="006A246E" w:rsidRPr="00017B83">
        <w:rPr>
          <w:rFonts w:ascii="Calibri" w:eastAsia="Calibri" w:hAnsi="Calibri" w:cs="Arial"/>
          <w:b/>
          <w:bCs/>
          <w:sz w:val="20"/>
          <w:szCs w:val="20"/>
          <w:lang w:val="en"/>
        </w:rPr>
        <w:t>μισθός</w:t>
      </w:r>
      <w:r w:rsidR="006A246E" w:rsidRPr="00017B83">
        <w:rPr>
          <w:rFonts w:ascii="Calibri" w:eastAsia="Calibri" w:hAnsi="Calibri" w:cs="Arial"/>
          <w:sz w:val="20"/>
          <w:szCs w:val="20"/>
          <w:lang w:val="en"/>
        </w:rPr>
        <w:t xml:space="preserve"> </w:t>
      </w:r>
      <w:r w:rsidR="006A246E" w:rsidRPr="00017B83">
        <w:rPr>
          <w:rFonts w:ascii="Calibri" w:eastAsia="Calibri" w:hAnsi="Calibri" w:cs="Arial"/>
          <w:b/>
          <w:bCs/>
          <w:sz w:val="20"/>
          <w:szCs w:val="20"/>
          <w:lang w:val="en"/>
        </w:rPr>
        <w:t>misthós,</w:t>
      </w:r>
      <w:r w:rsidR="006A246E" w:rsidRPr="00017B83">
        <w:rPr>
          <w:rFonts w:ascii="Calibri" w:eastAsia="Calibri" w:hAnsi="Calibri" w:cs="Arial"/>
          <w:sz w:val="20"/>
          <w:szCs w:val="20"/>
          <w:lang w:val="en"/>
        </w:rPr>
        <w:t xml:space="preserve"> mis-thos'; apparently a primary word; </w:t>
      </w:r>
      <w:r w:rsidR="006A246E" w:rsidRPr="00550593">
        <w:rPr>
          <w:rFonts w:ascii="Calibri" w:eastAsia="Calibri" w:hAnsi="Calibri" w:cs="Arial"/>
          <w:color w:val="C00000"/>
          <w:sz w:val="20"/>
          <w:szCs w:val="20"/>
          <w:lang w:val="en"/>
        </w:rPr>
        <w:t xml:space="preserve">pay for service </w:t>
      </w:r>
      <w:r w:rsidR="006A246E" w:rsidRPr="00017B83">
        <w:rPr>
          <w:rFonts w:ascii="Calibri" w:eastAsia="Calibri" w:hAnsi="Calibri" w:cs="Arial"/>
          <w:sz w:val="20"/>
          <w:szCs w:val="20"/>
          <w:lang w:val="en"/>
        </w:rPr>
        <w:t xml:space="preserve">(literally or figuratively), </w:t>
      </w:r>
      <w:r w:rsidR="006A246E" w:rsidRPr="00550593">
        <w:rPr>
          <w:rFonts w:ascii="Calibri" w:eastAsia="Calibri" w:hAnsi="Calibri" w:cs="Arial"/>
          <w:color w:val="C00000"/>
          <w:sz w:val="20"/>
          <w:szCs w:val="20"/>
          <w:lang w:val="en"/>
        </w:rPr>
        <w:t>good or bad</w:t>
      </w:r>
      <w:r w:rsidR="00550593" w:rsidRPr="00017B83">
        <w:rPr>
          <w:rFonts w:ascii="Calibri" w:eastAsia="Calibri" w:hAnsi="Calibri" w:cs="Arial"/>
          <w:sz w:val="20"/>
          <w:szCs w:val="20"/>
          <w:lang w:val="en"/>
        </w:rPr>
        <w:t>: —</w:t>
      </w:r>
      <w:r w:rsidR="00D8527F" w:rsidRPr="00D8527F">
        <w:rPr>
          <w:sz w:val="20"/>
          <w:szCs w:val="20"/>
        </w:rPr>
        <w:t xml:space="preserve"> </w:t>
      </w:r>
      <w:r w:rsidR="00D8527F" w:rsidRPr="00E67E22">
        <w:rPr>
          <w:sz w:val="20"/>
          <w:szCs w:val="20"/>
        </w:rPr>
        <w:t xml:space="preserve">(Translated in King James Version as) </w:t>
      </w:r>
      <w:r w:rsidR="006A246E" w:rsidRPr="00017B83">
        <w:rPr>
          <w:rFonts w:ascii="Calibri" w:eastAsia="Calibri" w:hAnsi="Calibri" w:cs="Arial"/>
          <w:sz w:val="20"/>
          <w:szCs w:val="20"/>
          <w:lang w:val="en"/>
        </w:rPr>
        <w:t>hire, reward, wages.</w:t>
      </w:r>
    </w:p>
    <w:p w:rsidR="006A246E" w:rsidRPr="00017B83" w:rsidRDefault="006A246E" w:rsidP="00017B83">
      <w:pPr>
        <w:spacing w:after="0" w:line="240" w:lineRule="auto"/>
        <w:ind w:left="1080"/>
        <w:rPr>
          <w:b/>
          <w:bCs/>
          <w:color w:val="000000" w:themeColor="text1"/>
          <w:sz w:val="16"/>
          <w:szCs w:val="16"/>
        </w:rPr>
      </w:pPr>
    </w:p>
    <w:p w:rsidR="00B96FE9" w:rsidRPr="00017B83" w:rsidRDefault="002E1C1F" w:rsidP="00017B83">
      <w:pPr>
        <w:shd w:val="clear" w:color="auto" w:fill="FFFFF0"/>
        <w:spacing w:after="0" w:line="240" w:lineRule="auto"/>
        <w:ind w:left="1080"/>
        <w:rPr>
          <w:rFonts w:ascii="Calibri" w:eastAsia="Calibri" w:hAnsi="Calibri" w:cs="Arial"/>
          <w:sz w:val="20"/>
          <w:szCs w:val="20"/>
          <w:lang w:val="en"/>
        </w:rPr>
      </w:pPr>
      <w:r w:rsidRPr="00017B83">
        <w:rPr>
          <w:b/>
          <w:bCs/>
          <w:color w:val="C00000"/>
          <w:sz w:val="20"/>
          <w:szCs w:val="20"/>
        </w:rPr>
        <w:t>Righteous</w:t>
      </w:r>
      <w:r w:rsidRPr="00017B83">
        <w:rPr>
          <w:b/>
          <w:bCs/>
          <w:color w:val="000000" w:themeColor="text1"/>
          <w:sz w:val="20"/>
          <w:szCs w:val="20"/>
        </w:rPr>
        <w:t xml:space="preserve"> </w:t>
      </w:r>
      <w:r w:rsidRPr="00017B83">
        <w:rPr>
          <w:rFonts w:eastAsia="Calibri" w:cs="Arial"/>
          <w:b/>
          <w:bCs/>
          <w:color w:val="0000FF"/>
          <w:sz w:val="20"/>
          <w:szCs w:val="20"/>
        </w:rPr>
        <w:t xml:space="preserve">1342 </w:t>
      </w:r>
      <w:r w:rsidRPr="00017B83">
        <w:rPr>
          <w:rFonts w:ascii="Calibri" w:eastAsia="Calibri" w:hAnsi="Calibri" w:cs="Arial"/>
          <w:sz w:val="20"/>
          <w:szCs w:val="20"/>
        </w:rPr>
        <w:t>–</w:t>
      </w:r>
      <w:r w:rsidR="006A246E" w:rsidRPr="00017B83">
        <w:rPr>
          <w:rFonts w:ascii="Calibri" w:eastAsia="Calibri" w:hAnsi="Calibri" w:cs="Arial"/>
          <w:sz w:val="20"/>
          <w:szCs w:val="20"/>
        </w:rPr>
        <w:t xml:space="preserve"> </w:t>
      </w:r>
      <w:r w:rsidR="006A246E" w:rsidRPr="00017B83">
        <w:rPr>
          <w:rFonts w:ascii="Calibri" w:eastAsia="Calibri" w:hAnsi="Calibri" w:cs="Arial"/>
          <w:b/>
          <w:bCs/>
          <w:sz w:val="20"/>
          <w:szCs w:val="20"/>
          <w:lang w:val="en"/>
        </w:rPr>
        <w:t>δίκαιος</w:t>
      </w:r>
      <w:r w:rsidR="006A246E" w:rsidRPr="00017B83">
        <w:rPr>
          <w:rFonts w:ascii="Calibri" w:eastAsia="Calibri" w:hAnsi="Calibri" w:cs="Arial"/>
          <w:sz w:val="20"/>
          <w:szCs w:val="20"/>
          <w:lang w:val="en"/>
        </w:rPr>
        <w:t xml:space="preserve"> </w:t>
      </w:r>
      <w:r w:rsidR="006A246E" w:rsidRPr="00017B83">
        <w:rPr>
          <w:rFonts w:ascii="Calibri" w:eastAsia="Calibri" w:hAnsi="Calibri" w:cs="Arial"/>
          <w:b/>
          <w:bCs/>
          <w:sz w:val="20"/>
          <w:szCs w:val="20"/>
          <w:lang w:val="en"/>
        </w:rPr>
        <w:t>díkaios,</w:t>
      </w:r>
      <w:r w:rsidR="006A246E" w:rsidRPr="00017B83">
        <w:rPr>
          <w:rFonts w:ascii="Calibri" w:eastAsia="Calibri" w:hAnsi="Calibri" w:cs="Arial"/>
          <w:sz w:val="20"/>
          <w:szCs w:val="20"/>
          <w:lang w:val="en"/>
        </w:rPr>
        <w:t xml:space="preserve"> dik'-ah-yos; from 1349; </w:t>
      </w:r>
      <w:r w:rsidR="006A246E" w:rsidRPr="00550593">
        <w:rPr>
          <w:rFonts w:ascii="Calibri" w:eastAsia="Calibri" w:hAnsi="Calibri" w:cs="Arial"/>
          <w:color w:val="C00000"/>
          <w:sz w:val="20"/>
          <w:szCs w:val="20"/>
          <w:lang w:val="en"/>
        </w:rPr>
        <w:t xml:space="preserve">equitable </w:t>
      </w:r>
      <w:r w:rsidR="006A246E" w:rsidRPr="00017B83">
        <w:rPr>
          <w:rFonts w:ascii="Calibri" w:eastAsia="Calibri" w:hAnsi="Calibri" w:cs="Arial"/>
          <w:sz w:val="20"/>
          <w:szCs w:val="20"/>
          <w:lang w:val="en"/>
        </w:rPr>
        <w:t>(</w:t>
      </w:r>
      <w:r w:rsidR="006A246E" w:rsidRPr="00550593">
        <w:rPr>
          <w:rFonts w:ascii="Calibri" w:eastAsia="Calibri" w:hAnsi="Calibri" w:cs="Arial"/>
          <w:color w:val="C00000"/>
          <w:sz w:val="20"/>
          <w:szCs w:val="20"/>
          <w:lang w:val="en"/>
        </w:rPr>
        <w:t>in character or act</w:t>
      </w:r>
      <w:r w:rsidR="006A246E" w:rsidRPr="00017B83">
        <w:rPr>
          <w:rFonts w:ascii="Calibri" w:eastAsia="Calibri" w:hAnsi="Calibri" w:cs="Arial"/>
          <w:sz w:val="20"/>
          <w:szCs w:val="20"/>
          <w:lang w:val="en"/>
        </w:rPr>
        <w:t xml:space="preserve">); by implication, </w:t>
      </w:r>
      <w:r w:rsidR="006A246E" w:rsidRPr="00550593">
        <w:rPr>
          <w:rFonts w:ascii="Calibri" w:eastAsia="Calibri" w:hAnsi="Calibri" w:cs="Arial"/>
          <w:color w:val="C00000"/>
          <w:sz w:val="20"/>
          <w:szCs w:val="20"/>
          <w:lang w:val="en"/>
        </w:rPr>
        <w:t xml:space="preserve">innocent, holy </w:t>
      </w:r>
      <w:r w:rsidR="006A246E" w:rsidRPr="00017B83">
        <w:rPr>
          <w:rFonts w:ascii="Calibri" w:eastAsia="Calibri" w:hAnsi="Calibri" w:cs="Arial"/>
          <w:sz w:val="20"/>
          <w:szCs w:val="20"/>
          <w:lang w:val="en"/>
        </w:rPr>
        <w:t>(absolutely or relatively):—</w:t>
      </w:r>
      <w:r w:rsidR="00D8527F" w:rsidRPr="00D8527F">
        <w:rPr>
          <w:sz w:val="20"/>
          <w:szCs w:val="20"/>
        </w:rPr>
        <w:t xml:space="preserve"> </w:t>
      </w:r>
      <w:r w:rsidR="00D8527F" w:rsidRPr="00E67E22">
        <w:rPr>
          <w:sz w:val="20"/>
          <w:szCs w:val="20"/>
        </w:rPr>
        <w:t xml:space="preserve">(Translated in King James Version as) </w:t>
      </w:r>
      <w:r w:rsidR="006A246E" w:rsidRPr="00017B83">
        <w:rPr>
          <w:rFonts w:ascii="Calibri" w:eastAsia="Calibri" w:hAnsi="Calibri" w:cs="Arial"/>
          <w:sz w:val="20"/>
          <w:szCs w:val="20"/>
          <w:lang w:val="en"/>
        </w:rPr>
        <w:t>just, meet, right(-eous).</w:t>
      </w:r>
    </w:p>
    <w:p w:rsidR="006A246E" w:rsidRPr="00017B83" w:rsidRDefault="006A246E" w:rsidP="00017B83">
      <w:pPr>
        <w:shd w:val="clear" w:color="auto" w:fill="FFFFF0"/>
        <w:spacing w:after="0" w:line="240" w:lineRule="auto"/>
        <w:ind w:left="1080"/>
        <w:rPr>
          <w:rFonts w:ascii="Calibri" w:eastAsia="Calibri" w:hAnsi="Calibri" w:cs="Arial"/>
          <w:sz w:val="10"/>
          <w:szCs w:val="10"/>
          <w:lang w:val="en"/>
        </w:rPr>
      </w:pPr>
    </w:p>
    <w:p w:rsidR="006A246E" w:rsidRPr="00017B83" w:rsidRDefault="00B968C6" w:rsidP="00017B83">
      <w:pPr>
        <w:shd w:val="clear" w:color="auto" w:fill="FFFFF0"/>
        <w:spacing w:after="0" w:line="240" w:lineRule="auto"/>
        <w:ind w:left="1260"/>
        <w:rPr>
          <w:rFonts w:ascii="Calibri" w:eastAsia="Calibri" w:hAnsi="Calibri" w:cs="Arial"/>
          <w:sz w:val="20"/>
          <w:szCs w:val="20"/>
          <w:lang w:val="en"/>
        </w:rPr>
      </w:pPr>
      <w:hyperlink r:id="rId51" w:history="1">
        <w:r w:rsidR="006A246E" w:rsidRPr="00017B83">
          <w:rPr>
            <w:rStyle w:val="Hyperlink"/>
            <w:rFonts w:ascii="Calibri" w:eastAsia="Calibri" w:hAnsi="Calibri" w:cs="Arial"/>
            <w:b/>
            <w:bCs/>
            <w:i/>
            <w:iCs/>
            <w:sz w:val="20"/>
            <w:szCs w:val="20"/>
            <w:lang w:val="en"/>
          </w:rPr>
          <w:t>Thayer's Greek Lexicon</w:t>
        </w:r>
      </w:hyperlink>
      <w:r w:rsidR="006A246E" w:rsidRPr="00017B83">
        <w:rPr>
          <w:rFonts w:ascii="Calibri" w:eastAsia="Calibri" w:hAnsi="Calibri" w:cs="Arial"/>
          <w:b/>
          <w:bCs/>
          <w:i/>
          <w:iCs/>
          <w:sz w:val="20"/>
          <w:szCs w:val="20"/>
          <w:lang w:val="en"/>
        </w:rPr>
        <w:t xml:space="preserve"> </w:t>
      </w:r>
      <w:r w:rsidR="006A246E" w:rsidRPr="00017B83">
        <w:rPr>
          <w:rFonts w:ascii="Calibri" w:eastAsia="Calibri" w:hAnsi="Calibri" w:cs="Arial"/>
          <w:b/>
          <w:bCs/>
          <w:sz w:val="20"/>
          <w:szCs w:val="20"/>
          <w:lang w:val="en"/>
        </w:rPr>
        <w:t xml:space="preserve">– </w:t>
      </w:r>
      <w:r w:rsidR="006A246E" w:rsidRPr="00017B83">
        <w:rPr>
          <w:rFonts w:ascii="Calibri" w:eastAsia="Calibri" w:hAnsi="Calibri" w:cs="Arial"/>
          <w:sz w:val="20"/>
          <w:szCs w:val="20"/>
          <w:lang w:val="en"/>
        </w:rPr>
        <w:t>righteous, observing divine and human laws; such as he ought to be; upright, righteous, virtuous, keeping the commands of God.</w:t>
      </w:r>
    </w:p>
    <w:p w:rsidR="006A246E" w:rsidRPr="00017B83" w:rsidRDefault="006A246E" w:rsidP="00017B83">
      <w:pPr>
        <w:spacing w:after="0" w:line="240" w:lineRule="auto"/>
        <w:ind w:left="1080"/>
        <w:rPr>
          <w:rFonts w:ascii="Calibri" w:eastAsia="Calibri" w:hAnsi="Calibri" w:cs="Arial"/>
          <w:sz w:val="16"/>
          <w:szCs w:val="16"/>
          <w:lang w:val="en"/>
        </w:rPr>
      </w:pPr>
    </w:p>
    <w:p w:rsidR="002E1C1F" w:rsidRPr="00017B83" w:rsidRDefault="002E1C1F" w:rsidP="00017B83">
      <w:pPr>
        <w:shd w:val="clear" w:color="auto" w:fill="FFFFF0"/>
        <w:spacing w:after="0" w:line="240" w:lineRule="auto"/>
        <w:ind w:left="1080"/>
        <w:rPr>
          <w:rFonts w:ascii="Calibri" w:eastAsia="Calibri" w:hAnsi="Calibri" w:cs="Arial"/>
          <w:sz w:val="20"/>
          <w:szCs w:val="20"/>
          <w:lang w:val="en"/>
        </w:rPr>
      </w:pPr>
      <w:r w:rsidRPr="00017B83">
        <w:rPr>
          <w:b/>
          <w:bCs/>
          <w:color w:val="C00000"/>
          <w:sz w:val="20"/>
          <w:szCs w:val="20"/>
        </w:rPr>
        <w:t>Righteous</w:t>
      </w:r>
      <w:r w:rsidRPr="00017B83">
        <w:rPr>
          <w:rFonts w:eastAsia="Calibri" w:cs="Arial"/>
          <w:b/>
          <w:bCs/>
          <w:color w:val="000000" w:themeColor="text1"/>
          <w:sz w:val="20"/>
          <w:szCs w:val="20"/>
        </w:rPr>
        <w:t xml:space="preserve"> 1344 </w:t>
      </w:r>
      <w:r w:rsidRPr="00017B83">
        <w:rPr>
          <w:rFonts w:ascii="Calibri" w:eastAsia="Calibri" w:hAnsi="Calibri" w:cs="Arial"/>
          <w:sz w:val="20"/>
          <w:szCs w:val="20"/>
        </w:rPr>
        <w:t>–</w:t>
      </w:r>
      <w:r w:rsidR="006A246E" w:rsidRPr="00017B83">
        <w:rPr>
          <w:rFonts w:ascii="Calibri" w:eastAsia="Calibri" w:hAnsi="Calibri" w:cs="Arial"/>
          <w:sz w:val="20"/>
          <w:szCs w:val="20"/>
        </w:rPr>
        <w:t xml:space="preserve"> </w:t>
      </w:r>
      <w:r w:rsidR="006A246E" w:rsidRPr="00017B83">
        <w:rPr>
          <w:rFonts w:ascii="Calibri" w:eastAsia="Calibri" w:hAnsi="Calibri" w:cs="Arial"/>
          <w:b/>
          <w:bCs/>
          <w:sz w:val="20"/>
          <w:szCs w:val="20"/>
          <w:lang w:val="en"/>
        </w:rPr>
        <w:t>δικαιόω</w:t>
      </w:r>
      <w:r w:rsidR="006A246E" w:rsidRPr="00017B83">
        <w:rPr>
          <w:rFonts w:ascii="Calibri" w:eastAsia="Calibri" w:hAnsi="Calibri" w:cs="Arial"/>
          <w:sz w:val="20"/>
          <w:szCs w:val="20"/>
          <w:lang w:val="en"/>
        </w:rPr>
        <w:t xml:space="preserve"> </w:t>
      </w:r>
      <w:r w:rsidR="006A246E" w:rsidRPr="00017B83">
        <w:rPr>
          <w:rFonts w:ascii="Calibri" w:eastAsia="Calibri" w:hAnsi="Calibri" w:cs="Arial"/>
          <w:b/>
          <w:bCs/>
          <w:sz w:val="20"/>
          <w:szCs w:val="20"/>
          <w:lang w:val="en"/>
        </w:rPr>
        <w:t>dikaióō,</w:t>
      </w:r>
      <w:r w:rsidR="006A246E" w:rsidRPr="00017B83">
        <w:rPr>
          <w:rFonts w:ascii="Calibri" w:eastAsia="Calibri" w:hAnsi="Calibri" w:cs="Arial"/>
          <w:sz w:val="20"/>
          <w:szCs w:val="20"/>
          <w:lang w:val="en"/>
        </w:rPr>
        <w:t xml:space="preserve"> dik-ah-yo'-o; from </w:t>
      </w:r>
      <w:r w:rsidR="006A246E" w:rsidRPr="00017B83">
        <w:rPr>
          <w:rFonts w:ascii="Calibri" w:eastAsia="Calibri" w:hAnsi="Calibri" w:cs="Arial"/>
          <w:color w:val="0000FF"/>
          <w:sz w:val="20"/>
          <w:szCs w:val="20"/>
          <w:lang w:val="en"/>
        </w:rPr>
        <w:t>1342</w:t>
      </w:r>
      <w:r w:rsidR="006A246E" w:rsidRPr="00017B83">
        <w:rPr>
          <w:rFonts w:ascii="Calibri" w:eastAsia="Calibri" w:hAnsi="Calibri" w:cs="Arial"/>
          <w:sz w:val="20"/>
          <w:szCs w:val="20"/>
          <w:lang w:val="en"/>
        </w:rPr>
        <w:t xml:space="preserve">; </w:t>
      </w:r>
      <w:r w:rsidR="006A246E" w:rsidRPr="00550593">
        <w:rPr>
          <w:rFonts w:ascii="Calibri" w:eastAsia="Calibri" w:hAnsi="Calibri" w:cs="Arial"/>
          <w:color w:val="C00000"/>
          <w:sz w:val="20"/>
          <w:szCs w:val="20"/>
          <w:lang w:val="en"/>
        </w:rPr>
        <w:t xml:space="preserve">to render </w:t>
      </w:r>
      <w:r w:rsidR="006A246E" w:rsidRPr="00017B83">
        <w:rPr>
          <w:rFonts w:ascii="Calibri" w:eastAsia="Calibri" w:hAnsi="Calibri" w:cs="Arial"/>
          <w:sz w:val="20"/>
          <w:szCs w:val="20"/>
          <w:lang w:val="en"/>
        </w:rPr>
        <w:t>(i</w:t>
      </w:r>
      <w:r w:rsidR="006A246E" w:rsidRPr="00550593">
        <w:rPr>
          <w:rFonts w:ascii="Calibri" w:eastAsia="Calibri" w:hAnsi="Calibri" w:cs="Arial"/>
          <w:color w:val="C00000"/>
          <w:sz w:val="20"/>
          <w:szCs w:val="20"/>
          <w:lang w:val="en"/>
        </w:rPr>
        <w:t>.e. show or regard as</w:t>
      </w:r>
      <w:r w:rsidR="006A246E" w:rsidRPr="00017B83">
        <w:rPr>
          <w:rFonts w:ascii="Calibri" w:eastAsia="Calibri" w:hAnsi="Calibri" w:cs="Arial"/>
          <w:sz w:val="20"/>
          <w:szCs w:val="20"/>
          <w:lang w:val="en"/>
        </w:rPr>
        <w:t xml:space="preserve">) </w:t>
      </w:r>
      <w:r w:rsidR="006A246E" w:rsidRPr="00550593">
        <w:rPr>
          <w:rFonts w:ascii="Calibri" w:eastAsia="Calibri" w:hAnsi="Calibri" w:cs="Arial"/>
          <w:color w:val="C00000"/>
          <w:sz w:val="20"/>
          <w:szCs w:val="20"/>
          <w:lang w:val="en"/>
        </w:rPr>
        <w:t>just or innocent</w:t>
      </w:r>
      <w:r w:rsidR="00550593" w:rsidRPr="00017B83">
        <w:rPr>
          <w:rFonts w:ascii="Calibri" w:eastAsia="Calibri" w:hAnsi="Calibri" w:cs="Arial"/>
          <w:sz w:val="20"/>
          <w:szCs w:val="20"/>
          <w:lang w:val="en"/>
        </w:rPr>
        <w:t>: —</w:t>
      </w:r>
      <w:r w:rsidR="00550593" w:rsidRPr="00550593">
        <w:rPr>
          <w:sz w:val="20"/>
          <w:szCs w:val="20"/>
        </w:rPr>
        <w:t xml:space="preserve"> </w:t>
      </w:r>
      <w:r w:rsidR="00550593" w:rsidRPr="00E67E22">
        <w:rPr>
          <w:sz w:val="20"/>
          <w:szCs w:val="20"/>
        </w:rPr>
        <w:t xml:space="preserve">(Translated in King James Version as) </w:t>
      </w:r>
      <w:r w:rsidR="006A246E" w:rsidRPr="00017B83">
        <w:rPr>
          <w:rFonts w:ascii="Calibri" w:eastAsia="Calibri" w:hAnsi="Calibri" w:cs="Arial"/>
          <w:sz w:val="20"/>
          <w:szCs w:val="20"/>
          <w:lang w:val="en"/>
        </w:rPr>
        <w:t>free, justify(-ier), be righteous.</w:t>
      </w:r>
    </w:p>
    <w:p w:rsidR="00017B83" w:rsidRPr="00017B83" w:rsidRDefault="00017B83" w:rsidP="00017B83">
      <w:pPr>
        <w:spacing w:after="0" w:line="240" w:lineRule="auto"/>
        <w:ind w:left="1080"/>
        <w:rPr>
          <w:b/>
          <w:bCs/>
          <w:color w:val="C00000"/>
          <w:sz w:val="16"/>
          <w:szCs w:val="16"/>
        </w:rPr>
      </w:pPr>
    </w:p>
    <w:p w:rsidR="002E1C1F" w:rsidRPr="00017B83" w:rsidRDefault="002E1C1F" w:rsidP="00017B83">
      <w:pPr>
        <w:shd w:val="clear" w:color="auto" w:fill="FFFFF0"/>
        <w:spacing w:after="0" w:line="240" w:lineRule="auto"/>
        <w:ind w:left="1080"/>
        <w:rPr>
          <w:rFonts w:ascii="Calibri" w:eastAsia="Calibri" w:hAnsi="Calibri" w:cs="Arial"/>
          <w:sz w:val="20"/>
          <w:szCs w:val="20"/>
          <w:lang w:val="en"/>
        </w:rPr>
      </w:pPr>
      <w:r w:rsidRPr="00017B83">
        <w:rPr>
          <w:b/>
          <w:bCs/>
          <w:color w:val="C00000"/>
          <w:sz w:val="20"/>
          <w:szCs w:val="20"/>
        </w:rPr>
        <w:t>Sorcerers</w:t>
      </w:r>
      <w:r w:rsidRPr="00017B83">
        <w:rPr>
          <w:b/>
          <w:bCs/>
          <w:color w:val="000000" w:themeColor="text1"/>
          <w:sz w:val="20"/>
          <w:szCs w:val="20"/>
        </w:rPr>
        <w:t xml:space="preserve"> </w:t>
      </w:r>
      <w:r w:rsidRPr="00017B83">
        <w:rPr>
          <w:rFonts w:eastAsia="Calibri" w:cs="Arial"/>
          <w:b/>
          <w:bCs/>
          <w:color w:val="000000" w:themeColor="text1"/>
          <w:sz w:val="20"/>
          <w:szCs w:val="20"/>
        </w:rPr>
        <w:t>5333</w:t>
      </w:r>
      <w:r w:rsidRPr="00017B83">
        <w:rPr>
          <w:b/>
          <w:bCs/>
          <w:sz w:val="20"/>
          <w:szCs w:val="20"/>
        </w:rPr>
        <w:t xml:space="preserve"> </w:t>
      </w:r>
      <w:r w:rsidRPr="00017B83">
        <w:rPr>
          <w:rFonts w:ascii="Calibri" w:eastAsia="Calibri" w:hAnsi="Calibri" w:cs="Arial"/>
          <w:sz w:val="20"/>
          <w:szCs w:val="20"/>
        </w:rPr>
        <w:t>–</w:t>
      </w:r>
      <w:r w:rsidR="00017B83" w:rsidRPr="00017B83">
        <w:rPr>
          <w:rFonts w:ascii="Calibri" w:eastAsia="Calibri" w:hAnsi="Calibri" w:cs="Arial"/>
          <w:sz w:val="20"/>
          <w:szCs w:val="20"/>
        </w:rPr>
        <w:t xml:space="preserve"> </w:t>
      </w:r>
      <w:r w:rsidR="00017B83" w:rsidRPr="00017B83">
        <w:rPr>
          <w:rFonts w:ascii="Calibri" w:eastAsia="Calibri" w:hAnsi="Calibri" w:cs="Arial"/>
          <w:b/>
          <w:bCs/>
          <w:sz w:val="20"/>
          <w:szCs w:val="20"/>
          <w:lang w:val="en"/>
        </w:rPr>
        <w:t>φάρμακος</w:t>
      </w:r>
      <w:r w:rsidR="00017B83" w:rsidRPr="00017B83">
        <w:rPr>
          <w:rFonts w:ascii="Calibri" w:eastAsia="Calibri" w:hAnsi="Calibri" w:cs="Arial"/>
          <w:sz w:val="20"/>
          <w:szCs w:val="20"/>
          <w:lang w:val="en"/>
        </w:rPr>
        <w:t xml:space="preserve"> </w:t>
      </w:r>
      <w:r w:rsidR="00017B83" w:rsidRPr="00017B83">
        <w:rPr>
          <w:rFonts w:ascii="Calibri" w:eastAsia="Calibri" w:hAnsi="Calibri" w:cs="Arial"/>
          <w:b/>
          <w:bCs/>
          <w:sz w:val="20"/>
          <w:szCs w:val="20"/>
          <w:lang w:val="en"/>
        </w:rPr>
        <w:t>phármakos,</w:t>
      </w:r>
      <w:r w:rsidR="00017B83" w:rsidRPr="00017B83">
        <w:rPr>
          <w:rFonts w:ascii="Calibri" w:eastAsia="Calibri" w:hAnsi="Calibri" w:cs="Arial"/>
          <w:sz w:val="20"/>
          <w:szCs w:val="20"/>
          <w:lang w:val="en"/>
        </w:rPr>
        <w:t xml:space="preserve"> far-mak-os'; the same as </w:t>
      </w:r>
      <w:r w:rsidR="00017B83" w:rsidRPr="00017B83">
        <w:rPr>
          <w:rFonts w:ascii="Calibri" w:eastAsia="Calibri" w:hAnsi="Calibri" w:cs="Arial"/>
          <w:color w:val="0000FF"/>
          <w:sz w:val="20"/>
          <w:szCs w:val="20"/>
          <w:lang w:val="en"/>
        </w:rPr>
        <w:t>5332</w:t>
      </w:r>
      <w:r w:rsidR="00017B83" w:rsidRPr="00017B83">
        <w:rPr>
          <w:rFonts w:ascii="Calibri" w:eastAsia="Calibri" w:hAnsi="Calibri" w:cs="Arial"/>
          <w:sz w:val="20"/>
          <w:szCs w:val="20"/>
          <w:lang w:val="en"/>
        </w:rPr>
        <w:t>:—</w:t>
      </w:r>
      <w:r w:rsidR="00550593" w:rsidRPr="00550593">
        <w:rPr>
          <w:sz w:val="20"/>
          <w:szCs w:val="20"/>
        </w:rPr>
        <w:t xml:space="preserve"> </w:t>
      </w:r>
      <w:r w:rsidR="00550593" w:rsidRPr="00E67E22">
        <w:rPr>
          <w:sz w:val="20"/>
          <w:szCs w:val="20"/>
        </w:rPr>
        <w:t xml:space="preserve">(Translated in King James Version as) </w:t>
      </w:r>
      <w:r w:rsidR="00017B83" w:rsidRPr="00017B83">
        <w:rPr>
          <w:rFonts w:ascii="Calibri" w:eastAsia="Calibri" w:hAnsi="Calibri" w:cs="Arial"/>
          <w:sz w:val="20"/>
          <w:szCs w:val="20"/>
          <w:lang w:val="en"/>
        </w:rPr>
        <w:t>sorcerer.</w:t>
      </w:r>
    </w:p>
    <w:p w:rsidR="00017B83" w:rsidRPr="00017B83" w:rsidRDefault="00017B83" w:rsidP="00017B83">
      <w:pPr>
        <w:shd w:val="clear" w:color="auto" w:fill="FFFFF0"/>
        <w:spacing w:after="0" w:line="240" w:lineRule="auto"/>
        <w:ind w:left="1080"/>
        <w:rPr>
          <w:rFonts w:ascii="Calibri" w:eastAsia="Calibri" w:hAnsi="Calibri" w:cs="Arial"/>
          <w:sz w:val="10"/>
          <w:szCs w:val="10"/>
          <w:lang w:val="en"/>
        </w:rPr>
      </w:pPr>
    </w:p>
    <w:p w:rsidR="00017B83" w:rsidRPr="00017B83" w:rsidRDefault="00017B83" w:rsidP="00017B83">
      <w:pPr>
        <w:shd w:val="clear" w:color="auto" w:fill="FFFFF0"/>
        <w:spacing w:after="0" w:line="240" w:lineRule="auto"/>
        <w:ind w:left="1260"/>
        <w:rPr>
          <w:rFonts w:ascii="Calibri" w:eastAsia="Calibri" w:hAnsi="Calibri" w:cs="Arial"/>
          <w:sz w:val="20"/>
          <w:szCs w:val="20"/>
          <w:lang w:val="en"/>
        </w:rPr>
      </w:pPr>
      <w:r w:rsidRPr="00017B83">
        <w:rPr>
          <w:rFonts w:ascii="Calibri" w:eastAsia="Calibri" w:hAnsi="Calibri" w:cs="Arial"/>
          <w:b/>
          <w:bCs/>
          <w:color w:val="0000FF"/>
          <w:sz w:val="20"/>
          <w:szCs w:val="20"/>
          <w:lang w:val="en"/>
        </w:rPr>
        <w:t>5332</w:t>
      </w:r>
      <w:r w:rsidRPr="00017B83">
        <w:rPr>
          <w:rFonts w:ascii="Calibri" w:eastAsia="Calibri" w:hAnsi="Calibri" w:cs="Arial"/>
          <w:color w:val="0000FF"/>
          <w:sz w:val="20"/>
          <w:szCs w:val="20"/>
          <w:lang w:val="en"/>
        </w:rPr>
        <w:t xml:space="preserve"> </w:t>
      </w:r>
      <w:r w:rsidRPr="00017B83">
        <w:rPr>
          <w:rFonts w:ascii="Calibri" w:eastAsia="Calibri" w:hAnsi="Calibri" w:cs="Arial"/>
          <w:sz w:val="20"/>
          <w:szCs w:val="20"/>
          <w:lang w:val="en"/>
        </w:rPr>
        <w:t xml:space="preserve">– </w:t>
      </w:r>
      <w:r w:rsidRPr="00017B83">
        <w:rPr>
          <w:rFonts w:ascii="Calibri" w:eastAsia="Calibri" w:hAnsi="Calibri" w:cs="Arial"/>
          <w:b/>
          <w:bCs/>
          <w:sz w:val="20"/>
          <w:szCs w:val="20"/>
          <w:lang w:val="en"/>
        </w:rPr>
        <w:t>φαρμακεύς</w:t>
      </w:r>
      <w:r w:rsidRPr="00017B83">
        <w:rPr>
          <w:rFonts w:ascii="Calibri" w:eastAsia="Calibri" w:hAnsi="Calibri" w:cs="Arial"/>
          <w:sz w:val="20"/>
          <w:szCs w:val="20"/>
          <w:lang w:val="en"/>
        </w:rPr>
        <w:t xml:space="preserve"> </w:t>
      </w:r>
      <w:r w:rsidRPr="00017B83">
        <w:rPr>
          <w:rFonts w:ascii="Calibri" w:eastAsia="Calibri" w:hAnsi="Calibri" w:cs="Arial"/>
          <w:b/>
          <w:bCs/>
          <w:sz w:val="20"/>
          <w:szCs w:val="20"/>
          <w:lang w:val="en"/>
        </w:rPr>
        <w:t>pharmakeús,</w:t>
      </w:r>
      <w:r w:rsidRPr="00017B83">
        <w:rPr>
          <w:rFonts w:ascii="Calibri" w:eastAsia="Calibri" w:hAnsi="Calibri" w:cs="Arial"/>
          <w:sz w:val="20"/>
          <w:szCs w:val="20"/>
          <w:lang w:val="en"/>
        </w:rPr>
        <w:t xml:space="preserve"> far-mak-yoos'; from φάρμακον </w:t>
      </w:r>
      <w:r w:rsidRPr="00550593">
        <w:rPr>
          <w:rFonts w:ascii="Calibri" w:eastAsia="Calibri" w:hAnsi="Calibri" w:cs="Arial"/>
          <w:color w:val="C00000"/>
          <w:sz w:val="20"/>
          <w:szCs w:val="20"/>
          <w:lang w:val="en"/>
        </w:rPr>
        <w:t xml:space="preserve">phármakon </w:t>
      </w:r>
      <w:r w:rsidRPr="00017B83">
        <w:rPr>
          <w:rFonts w:ascii="Calibri" w:eastAsia="Calibri" w:hAnsi="Calibri" w:cs="Arial"/>
          <w:sz w:val="20"/>
          <w:szCs w:val="20"/>
          <w:lang w:val="en"/>
        </w:rPr>
        <w:t>(</w:t>
      </w:r>
      <w:r w:rsidRPr="00550593">
        <w:rPr>
          <w:rFonts w:ascii="Calibri" w:eastAsia="Calibri" w:hAnsi="Calibri" w:cs="Arial"/>
          <w:color w:val="C00000"/>
          <w:sz w:val="20"/>
          <w:szCs w:val="20"/>
          <w:lang w:val="en"/>
        </w:rPr>
        <w:t>a drug, i.e. spell-giving potion</w:t>
      </w:r>
      <w:r w:rsidRPr="00017B83">
        <w:rPr>
          <w:rFonts w:ascii="Calibri" w:eastAsia="Calibri" w:hAnsi="Calibri" w:cs="Arial"/>
          <w:sz w:val="20"/>
          <w:szCs w:val="20"/>
          <w:lang w:val="en"/>
        </w:rPr>
        <w:t xml:space="preserve">); </w:t>
      </w:r>
      <w:r w:rsidRPr="00550593">
        <w:rPr>
          <w:rFonts w:ascii="Calibri" w:eastAsia="Calibri" w:hAnsi="Calibri" w:cs="Arial"/>
          <w:color w:val="C00000"/>
          <w:sz w:val="20"/>
          <w:szCs w:val="20"/>
          <w:lang w:val="en"/>
        </w:rPr>
        <w:t xml:space="preserve">a druggist </w:t>
      </w:r>
      <w:r w:rsidRPr="00017B83">
        <w:rPr>
          <w:rFonts w:ascii="Calibri" w:eastAsia="Calibri" w:hAnsi="Calibri" w:cs="Arial"/>
          <w:sz w:val="20"/>
          <w:szCs w:val="20"/>
          <w:lang w:val="en"/>
        </w:rPr>
        <w:t>("</w:t>
      </w:r>
      <w:r w:rsidRPr="00550593">
        <w:rPr>
          <w:rFonts w:ascii="Calibri" w:eastAsia="Calibri" w:hAnsi="Calibri" w:cs="Arial"/>
          <w:color w:val="C00000"/>
          <w:sz w:val="20"/>
          <w:szCs w:val="20"/>
          <w:lang w:val="en"/>
        </w:rPr>
        <w:t>pharmacist</w:t>
      </w:r>
      <w:r w:rsidRPr="00017B83">
        <w:rPr>
          <w:rFonts w:ascii="Calibri" w:eastAsia="Calibri" w:hAnsi="Calibri" w:cs="Arial"/>
          <w:sz w:val="20"/>
          <w:szCs w:val="20"/>
          <w:lang w:val="en"/>
        </w:rPr>
        <w:t xml:space="preserve">") </w:t>
      </w:r>
      <w:r w:rsidRPr="00550593">
        <w:rPr>
          <w:rFonts w:ascii="Calibri" w:eastAsia="Calibri" w:hAnsi="Calibri" w:cs="Arial"/>
          <w:color w:val="C00000"/>
          <w:sz w:val="20"/>
          <w:szCs w:val="20"/>
          <w:lang w:val="en"/>
        </w:rPr>
        <w:t xml:space="preserve">or poisoner, i.e. </w:t>
      </w:r>
      <w:r w:rsidRPr="00017B83">
        <w:rPr>
          <w:rFonts w:ascii="Calibri" w:eastAsia="Calibri" w:hAnsi="Calibri" w:cs="Arial"/>
          <w:sz w:val="20"/>
          <w:szCs w:val="20"/>
          <w:lang w:val="en"/>
        </w:rPr>
        <w:t xml:space="preserve">(by extension) </w:t>
      </w:r>
      <w:r w:rsidRPr="00550593">
        <w:rPr>
          <w:rFonts w:ascii="Calibri" w:eastAsia="Calibri" w:hAnsi="Calibri" w:cs="Arial"/>
          <w:color w:val="C00000"/>
          <w:sz w:val="20"/>
          <w:szCs w:val="20"/>
          <w:lang w:val="en"/>
        </w:rPr>
        <w:t>a magician</w:t>
      </w:r>
      <w:r w:rsidRPr="00017B83">
        <w:rPr>
          <w:rFonts w:ascii="Calibri" w:eastAsia="Calibri" w:hAnsi="Calibri" w:cs="Arial"/>
          <w:sz w:val="20"/>
          <w:szCs w:val="20"/>
          <w:lang w:val="en"/>
        </w:rPr>
        <w:t>:—</w:t>
      </w:r>
      <w:r w:rsidR="00550593" w:rsidRPr="00550593">
        <w:rPr>
          <w:sz w:val="20"/>
          <w:szCs w:val="20"/>
        </w:rPr>
        <w:t xml:space="preserve"> </w:t>
      </w:r>
      <w:r w:rsidR="00550593" w:rsidRPr="00E67E22">
        <w:rPr>
          <w:sz w:val="20"/>
          <w:szCs w:val="20"/>
        </w:rPr>
        <w:t xml:space="preserve">(Translated in King James Version as) </w:t>
      </w:r>
      <w:r w:rsidRPr="00017B83">
        <w:rPr>
          <w:rFonts w:ascii="Calibri" w:eastAsia="Calibri" w:hAnsi="Calibri" w:cs="Arial"/>
          <w:sz w:val="20"/>
          <w:szCs w:val="20"/>
          <w:lang w:val="en"/>
        </w:rPr>
        <w:t>sorcerer.</w:t>
      </w:r>
    </w:p>
    <w:p w:rsidR="00017B83" w:rsidRPr="00017B83" w:rsidRDefault="00017B83" w:rsidP="00017B83">
      <w:pPr>
        <w:spacing w:after="0" w:line="240" w:lineRule="auto"/>
        <w:ind w:left="1080"/>
        <w:rPr>
          <w:b/>
          <w:bCs/>
          <w:color w:val="000000" w:themeColor="text1"/>
          <w:sz w:val="16"/>
          <w:szCs w:val="16"/>
        </w:rPr>
      </w:pPr>
    </w:p>
    <w:p w:rsidR="00B96FE9" w:rsidRPr="00017B83" w:rsidRDefault="002E1C1F" w:rsidP="00017B83">
      <w:pPr>
        <w:shd w:val="clear" w:color="auto" w:fill="FFFFF0"/>
        <w:spacing w:after="0" w:line="240" w:lineRule="auto"/>
        <w:ind w:left="1080"/>
        <w:rPr>
          <w:color w:val="000000" w:themeColor="text1"/>
          <w:sz w:val="20"/>
          <w:szCs w:val="20"/>
        </w:rPr>
      </w:pPr>
      <w:r w:rsidRPr="00017B83">
        <w:rPr>
          <w:b/>
          <w:bCs/>
          <w:color w:val="C00000"/>
          <w:sz w:val="20"/>
          <w:szCs w:val="20"/>
        </w:rPr>
        <w:t>Unjust</w:t>
      </w:r>
      <w:r w:rsidRPr="00017B83">
        <w:rPr>
          <w:b/>
          <w:bCs/>
          <w:color w:val="000000" w:themeColor="text1"/>
          <w:sz w:val="20"/>
          <w:szCs w:val="20"/>
        </w:rPr>
        <w:t xml:space="preserve"> </w:t>
      </w:r>
      <w:r w:rsidRPr="00017B83">
        <w:rPr>
          <w:rFonts w:eastAsia="Calibri" w:cs="Arial"/>
          <w:b/>
          <w:bCs/>
          <w:color w:val="000000" w:themeColor="text1"/>
          <w:sz w:val="20"/>
          <w:szCs w:val="20"/>
        </w:rPr>
        <w:t xml:space="preserve">91 </w:t>
      </w:r>
      <w:r w:rsidRPr="00017B83">
        <w:rPr>
          <w:rFonts w:ascii="Calibri" w:eastAsia="Calibri" w:hAnsi="Calibri" w:cs="Arial"/>
          <w:sz w:val="20"/>
          <w:szCs w:val="20"/>
        </w:rPr>
        <w:t>–</w:t>
      </w:r>
      <w:r w:rsidR="00017B83" w:rsidRPr="00017B83">
        <w:rPr>
          <w:rFonts w:ascii="Calibri" w:eastAsia="Calibri" w:hAnsi="Calibri" w:cs="Arial"/>
          <w:sz w:val="20"/>
          <w:szCs w:val="20"/>
        </w:rPr>
        <w:t xml:space="preserve"> </w:t>
      </w:r>
      <w:r w:rsidR="00017B83" w:rsidRPr="00017B83">
        <w:rPr>
          <w:rFonts w:ascii="Calibri" w:eastAsia="Calibri" w:hAnsi="Calibri" w:cs="Arial"/>
          <w:b/>
          <w:bCs/>
          <w:sz w:val="20"/>
          <w:szCs w:val="20"/>
          <w:lang w:val="en"/>
        </w:rPr>
        <w:t>ἀδικέω</w:t>
      </w:r>
      <w:r w:rsidR="00017B83" w:rsidRPr="00017B83">
        <w:rPr>
          <w:rFonts w:ascii="Calibri" w:eastAsia="Calibri" w:hAnsi="Calibri" w:cs="Arial"/>
          <w:sz w:val="20"/>
          <w:szCs w:val="20"/>
          <w:lang w:val="en"/>
        </w:rPr>
        <w:t xml:space="preserve"> </w:t>
      </w:r>
      <w:r w:rsidR="00017B83" w:rsidRPr="00017B83">
        <w:rPr>
          <w:rFonts w:ascii="Calibri" w:eastAsia="Calibri" w:hAnsi="Calibri" w:cs="Arial"/>
          <w:b/>
          <w:bCs/>
          <w:sz w:val="20"/>
          <w:szCs w:val="20"/>
          <w:lang w:val="en"/>
        </w:rPr>
        <w:t>adikéō,</w:t>
      </w:r>
      <w:r w:rsidR="00017B83" w:rsidRPr="00017B83">
        <w:rPr>
          <w:rFonts w:ascii="Calibri" w:eastAsia="Calibri" w:hAnsi="Calibri" w:cs="Arial"/>
          <w:sz w:val="20"/>
          <w:szCs w:val="20"/>
          <w:lang w:val="en"/>
        </w:rPr>
        <w:t xml:space="preserve"> ad-ee-keh'-o; from 94; </w:t>
      </w:r>
      <w:r w:rsidR="00017B83" w:rsidRPr="00550593">
        <w:rPr>
          <w:rFonts w:ascii="Calibri" w:eastAsia="Calibri" w:hAnsi="Calibri" w:cs="Arial"/>
          <w:color w:val="C00000"/>
          <w:sz w:val="20"/>
          <w:szCs w:val="20"/>
          <w:lang w:val="en"/>
        </w:rPr>
        <w:t>to be unjust, i.e.</w:t>
      </w:r>
      <w:r w:rsidR="00017B83" w:rsidRPr="00017B83">
        <w:rPr>
          <w:rFonts w:ascii="Calibri" w:eastAsia="Calibri" w:hAnsi="Calibri" w:cs="Arial"/>
          <w:sz w:val="20"/>
          <w:szCs w:val="20"/>
          <w:lang w:val="en"/>
        </w:rPr>
        <w:t xml:space="preserve"> (</w:t>
      </w:r>
      <w:r w:rsidR="00017B83" w:rsidRPr="00550593">
        <w:rPr>
          <w:rFonts w:ascii="Calibri" w:eastAsia="Calibri" w:hAnsi="Calibri" w:cs="Arial"/>
          <w:color w:val="C00000"/>
          <w:sz w:val="20"/>
          <w:szCs w:val="20"/>
          <w:lang w:val="en"/>
        </w:rPr>
        <w:t>actively</w:t>
      </w:r>
      <w:r w:rsidR="00017B83" w:rsidRPr="00017B83">
        <w:rPr>
          <w:rFonts w:ascii="Calibri" w:eastAsia="Calibri" w:hAnsi="Calibri" w:cs="Arial"/>
          <w:sz w:val="20"/>
          <w:szCs w:val="20"/>
          <w:lang w:val="en"/>
        </w:rPr>
        <w:t xml:space="preserve">) </w:t>
      </w:r>
      <w:r w:rsidR="00017B83" w:rsidRPr="00550593">
        <w:rPr>
          <w:rFonts w:ascii="Calibri" w:eastAsia="Calibri" w:hAnsi="Calibri" w:cs="Arial"/>
          <w:color w:val="C00000"/>
          <w:sz w:val="20"/>
          <w:szCs w:val="20"/>
          <w:lang w:val="en"/>
        </w:rPr>
        <w:t xml:space="preserve">do wrong </w:t>
      </w:r>
      <w:r w:rsidR="00017B83" w:rsidRPr="00017B83">
        <w:rPr>
          <w:rFonts w:ascii="Calibri" w:eastAsia="Calibri" w:hAnsi="Calibri" w:cs="Arial"/>
          <w:sz w:val="20"/>
          <w:szCs w:val="20"/>
          <w:lang w:val="en"/>
        </w:rPr>
        <w:t>(</w:t>
      </w:r>
      <w:r w:rsidR="00017B83" w:rsidRPr="00550593">
        <w:rPr>
          <w:rFonts w:ascii="Calibri" w:eastAsia="Calibri" w:hAnsi="Calibri" w:cs="Arial"/>
          <w:color w:val="C00000"/>
          <w:sz w:val="20"/>
          <w:szCs w:val="20"/>
          <w:lang w:val="en"/>
        </w:rPr>
        <w:t>morally, socially or physically</w:t>
      </w:r>
      <w:r w:rsidR="00017B83" w:rsidRPr="00017B83">
        <w:rPr>
          <w:rFonts w:ascii="Calibri" w:eastAsia="Calibri" w:hAnsi="Calibri" w:cs="Arial"/>
          <w:sz w:val="20"/>
          <w:szCs w:val="20"/>
          <w:lang w:val="en"/>
        </w:rPr>
        <w:t>):—</w:t>
      </w:r>
      <w:r w:rsidR="00550593" w:rsidRPr="00550593">
        <w:rPr>
          <w:sz w:val="20"/>
          <w:szCs w:val="20"/>
        </w:rPr>
        <w:t xml:space="preserve"> </w:t>
      </w:r>
      <w:r w:rsidR="00550593" w:rsidRPr="00E67E22">
        <w:rPr>
          <w:sz w:val="20"/>
          <w:szCs w:val="20"/>
        </w:rPr>
        <w:t xml:space="preserve">(Translated in King James Version as) </w:t>
      </w:r>
      <w:r w:rsidR="00017B83" w:rsidRPr="00017B83">
        <w:rPr>
          <w:rFonts w:ascii="Calibri" w:eastAsia="Calibri" w:hAnsi="Calibri" w:cs="Arial"/>
          <w:sz w:val="20"/>
          <w:szCs w:val="20"/>
          <w:lang w:val="en"/>
        </w:rPr>
        <w:t>hurt, injure, be an offender, be unjust, (do, suffer, take) wrong.</w:t>
      </w:r>
    </w:p>
    <w:p w:rsidR="00B96FE9" w:rsidRDefault="00B96FE9" w:rsidP="00B96FE9">
      <w:pPr>
        <w:spacing w:after="0" w:line="240" w:lineRule="auto"/>
        <w:jc w:val="center"/>
        <w:rPr>
          <w:rFonts w:ascii="Cambria" w:eastAsia="Times New Roman" w:hAnsi="Cambria" w:cs="Times New Roman"/>
          <w:b/>
          <w:color w:val="000000"/>
          <w:kern w:val="36"/>
          <w:sz w:val="24"/>
          <w:szCs w:val="24"/>
          <w:lang w:bidi="ar-SA"/>
        </w:rPr>
      </w:pPr>
      <w:bookmarkStart w:id="9" w:name="conclusion"/>
      <w:r>
        <w:rPr>
          <w:rFonts w:ascii="Cambria" w:eastAsia="Times New Roman" w:hAnsi="Cambria" w:cs="Times New Roman"/>
          <w:b/>
          <w:color w:val="000000"/>
          <w:kern w:val="36"/>
          <w:sz w:val="24"/>
          <w:szCs w:val="24"/>
          <w:lang w:bidi="ar-SA"/>
        </w:rPr>
        <w:lastRenderedPageBreak/>
        <w:t>CONCLUSION</w:t>
      </w:r>
    </w:p>
    <w:bookmarkEnd w:id="9"/>
    <w:p w:rsidR="00B96FE9" w:rsidRDefault="00B96FE9" w:rsidP="00F60BF2">
      <w:pPr>
        <w:spacing w:after="0" w:line="240" w:lineRule="auto"/>
        <w:rPr>
          <w:color w:val="000000" w:themeColor="text1"/>
          <w:sz w:val="23"/>
          <w:szCs w:val="23"/>
        </w:rPr>
      </w:pPr>
    </w:p>
    <w:p w:rsidR="00224082" w:rsidRDefault="001D54A6" w:rsidP="00546691">
      <w:pPr>
        <w:spacing w:after="0" w:line="240" w:lineRule="auto"/>
        <w:rPr>
          <w:color w:val="000000" w:themeColor="text1"/>
          <w:sz w:val="23"/>
          <w:szCs w:val="23"/>
        </w:rPr>
      </w:pPr>
      <w:r>
        <w:rPr>
          <w:color w:val="000000" w:themeColor="text1"/>
          <w:sz w:val="23"/>
          <w:szCs w:val="23"/>
        </w:rPr>
        <w:t>We will conclude with the following:</w:t>
      </w:r>
    </w:p>
    <w:p w:rsidR="001D54A6" w:rsidRDefault="001D54A6" w:rsidP="00F60BF2">
      <w:pPr>
        <w:spacing w:after="0" w:line="240" w:lineRule="auto"/>
        <w:rPr>
          <w:color w:val="000000" w:themeColor="text1"/>
          <w:sz w:val="23"/>
          <w:szCs w:val="23"/>
        </w:rPr>
      </w:pPr>
    </w:p>
    <w:p w:rsidR="001B082B" w:rsidRPr="001B082B" w:rsidRDefault="001B082B" w:rsidP="00AF63F7">
      <w:pPr>
        <w:shd w:val="clear" w:color="auto" w:fill="F0F5E7"/>
        <w:spacing w:after="0" w:line="240" w:lineRule="auto"/>
        <w:ind w:left="180"/>
        <w:rPr>
          <w:b/>
          <w:bCs/>
          <w:color w:val="000000" w:themeColor="text1"/>
          <w:sz w:val="23"/>
          <w:szCs w:val="23"/>
        </w:rPr>
      </w:pPr>
      <w:r w:rsidRPr="001B082B">
        <w:rPr>
          <w:b/>
          <w:bCs/>
          <w:color w:val="000000" w:themeColor="text1"/>
          <w:sz w:val="23"/>
          <w:szCs w:val="23"/>
        </w:rPr>
        <w:t>2 Esdras 7</w:t>
      </w:r>
      <w:r>
        <w:rPr>
          <w:b/>
          <w:bCs/>
          <w:color w:val="000000" w:themeColor="text1"/>
          <w:sz w:val="23"/>
          <w:szCs w:val="23"/>
        </w:rPr>
        <w:t>:1-14</w:t>
      </w:r>
      <w:r w:rsidRPr="001B082B">
        <w:rPr>
          <w:b/>
          <w:bCs/>
          <w:color w:val="000000" w:themeColor="text1"/>
          <w:sz w:val="23"/>
          <w:szCs w:val="23"/>
        </w:rPr>
        <w:t xml:space="preserve"> </w:t>
      </w:r>
      <w:r w:rsidR="00D96AD9" w:rsidRPr="00D96AD9">
        <w:rPr>
          <w:color w:val="000000" w:themeColor="text1"/>
          <w:sz w:val="23"/>
          <w:szCs w:val="23"/>
          <w:vertAlign w:val="superscript"/>
        </w:rPr>
        <w:t>2</w:t>
      </w:r>
    </w:p>
    <w:p w:rsidR="001B082B" w:rsidRPr="001B082B" w:rsidRDefault="001B082B" w:rsidP="00AF63F7">
      <w:pPr>
        <w:shd w:val="clear" w:color="auto" w:fill="F0F5E7"/>
        <w:spacing w:after="0" w:line="240" w:lineRule="auto"/>
        <w:ind w:left="180"/>
        <w:rPr>
          <w:color w:val="000000" w:themeColor="text1"/>
          <w:sz w:val="23"/>
          <w:szCs w:val="23"/>
        </w:rPr>
      </w:pPr>
      <w:r>
        <w:rPr>
          <w:color w:val="000000" w:themeColor="text1"/>
          <w:sz w:val="23"/>
          <w:szCs w:val="23"/>
        </w:rPr>
        <w:t>“</w:t>
      </w:r>
      <w:r w:rsidRPr="001B082B">
        <w:rPr>
          <w:color w:val="000000" w:themeColor="text1"/>
          <w:sz w:val="23"/>
          <w:szCs w:val="23"/>
        </w:rPr>
        <w:t xml:space="preserve">When I had finished speaking these words, the angel who had been sent to me on the former nights was sent to me again. </w:t>
      </w:r>
      <w:r w:rsidRPr="001B082B">
        <w:rPr>
          <w:color w:val="000000" w:themeColor="text1"/>
          <w:sz w:val="23"/>
          <w:szCs w:val="23"/>
          <w:vertAlign w:val="superscript"/>
        </w:rPr>
        <w:t>2 </w:t>
      </w:r>
      <w:r w:rsidRPr="001B082B">
        <w:rPr>
          <w:color w:val="000000" w:themeColor="text1"/>
          <w:sz w:val="23"/>
          <w:szCs w:val="23"/>
        </w:rPr>
        <w:t>He said to me, “Rise, Ezra, and listen to the words that I have come to speak to you.”</w:t>
      </w:r>
    </w:p>
    <w:p w:rsidR="001B082B" w:rsidRPr="001B082B" w:rsidRDefault="001B082B" w:rsidP="00AF63F7">
      <w:pPr>
        <w:shd w:val="clear" w:color="auto" w:fill="F0F5E7"/>
        <w:spacing w:after="0" w:line="240" w:lineRule="auto"/>
        <w:ind w:left="180"/>
        <w:rPr>
          <w:color w:val="000000" w:themeColor="text1"/>
          <w:sz w:val="23"/>
          <w:szCs w:val="23"/>
        </w:rPr>
      </w:pPr>
      <w:r w:rsidRPr="001B082B">
        <w:rPr>
          <w:color w:val="000000" w:themeColor="text1"/>
          <w:sz w:val="23"/>
          <w:szCs w:val="23"/>
          <w:vertAlign w:val="superscript"/>
        </w:rPr>
        <w:t>3 </w:t>
      </w:r>
      <w:r w:rsidRPr="001B082B">
        <w:rPr>
          <w:color w:val="000000" w:themeColor="text1"/>
          <w:sz w:val="23"/>
          <w:szCs w:val="23"/>
        </w:rPr>
        <w:t>I said, “Speak, my lord.” And he said to me, “</w:t>
      </w:r>
      <w:r w:rsidRPr="00845221">
        <w:rPr>
          <w:b/>
          <w:bCs/>
          <w:color w:val="000000" w:themeColor="text1"/>
          <w:sz w:val="23"/>
          <w:szCs w:val="23"/>
        </w:rPr>
        <w:t xml:space="preserve">There is a sea set in a wide expanse so that it is deep and vast, </w:t>
      </w:r>
      <w:r w:rsidRPr="00845221">
        <w:rPr>
          <w:b/>
          <w:bCs/>
          <w:color w:val="000000" w:themeColor="text1"/>
          <w:sz w:val="23"/>
          <w:szCs w:val="23"/>
          <w:vertAlign w:val="superscript"/>
        </w:rPr>
        <w:t>4 </w:t>
      </w:r>
      <w:r w:rsidRPr="00845221">
        <w:rPr>
          <w:b/>
          <w:bCs/>
          <w:color w:val="000000" w:themeColor="text1"/>
          <w:sz w:val="23"/>
          <w:szCs w:val="23"/>
        </w:rPr>
        <w:t xml:space="preserve">but it has an entrance set in a narrow place, so that it is like a river. </w:t>
      </w:r>
      <w:r w:rsidRPr="00845221">
        <w:rPr>
          <w:b/>
          <w:bCs/>
          <w:color w:val="000000" w:themeColor="text1"/>
          <w:sz w:val="23"/>
          <w:szCs w:val="23"/>
          <w:vertAlign w:val="superscript"/>
        </w:rPr>
        <w:t>5 </w:t>
      </w:r>
      <w:r w:rsidRPr="00845221">
        <w:rPr>
          <w:b/>
          <w:bCs/>
          <w:color w:val="000000" w:themeColor="text1"/>
          <w:sz w:val="23"/>
          <w:szCs w:val="23"/>
        </w:rPr>
        <w:t xml:space="preserve">If there are those who wish to reach the sea, to look at it or to navigate it, how can they come to the broad part unless they pass through the narrow part? </w:t>
      </w:r>
      <w:r w:rsidRPr="001B082B">
        <w:rPr>
          <w:color w:val="000000" w:themeColor="text1"/>
          <w:sz w:val="23"/>
          <w:szCs w:val="23"/>
          <w:vertAlign w:val="superscript"/>
        </w:rPr>
        <w:t>6 </w:t>
      </w:r>
      <w:r w:rsidRPr="001B082B">
        <w:rPr>
          <w:color w:val="000000" w:themeColor="text1"/>
          <w:sz w:val="23"/>
          <w:szCs w:val="23"/>
        </w:rPr>
        <w:t xml:space="preserve">Another example: </w:t>
      </w:r>
      <w:r w:rsidRPr="00845221">
        <w:rPr>
          <w:b/>
          <w:bCs/>
          <w:color w:val="000000" w:themeColor="text1"/>
          <w:sz w:val="23"/>
          <w:szCs w:val="23"/>
        </w:rPr>
        <w:t xml:space="preserve">There is a city built and set on a plain, and it is full of all good things; </w:t>
      </w:r>
      <w:r w:rsidRPr="00845221">
        <w:rPr>
          <w:b/>
          <w:bCs/>
          <w:color w:val="000000" w:themeColor="text1"/>
          <w:sz w:val="23"/>
          <w:szCs w:val="23"/>
          <w:vertAlign w:val="superscript"/>
        </w:rPr>
        <w:t>7 </w:t>
      </w:r>
      <w:r w:rsidRPr="00845221">
        <w:rPr>
          <w:b/>
          <w:bCs/>
          <w:color w:val="000000" w:themeColor="text1"/>
          <w:sz w:val="23"/>
          <w:szCs w:val="23"/>
        </w:rPr>
        <w:t xml:space="preserve">but the entrance to it is narrow and set in a precipitous place, so that there is fire on the right hand and deep water on the left. </w:t>
      </w:r>
      <w:r w:rsidRPr="00845221">
        <w:rPr>
          <w:b/>
          <w:bCs/>
          <w:color w:val="000000" w:themeColor="text1"/>
          <w:sz w:val="23"/>
          <w:szCs w:val="23"/>
          <w:vertAlign w:val="superscript"/>
        </w:rPr>
        <w:t>8 </w:t>
      </w:r>
      <w:r w:rsidRPr="00845221">
        <w:rPr>
          <w:b/>
          <w:bCs/>
          <w:color w:val="000000" w:themeColor="text1"/>
          <w:sz w:val="23"/>
          <w:szCs w:val="23"/>
        </w:rPr>
        <w:t xml:space="preserve">There is only one path lying between them, that is, between the fire and the water, so that only one person can walk on the path. </w:t>
      </w:r>
      <w:r w:rsidRPr="00845221">
        <w:rPr>
          <w:b/>
          <w:bCs/>
          <w:color w:val="000000" w:themeColor="text1"/>
          <w:sz w:val="23"/>
          <w:szCs w:val="23"/>
          <w:vertAlign w:val="superscript"/>
        </w:rPr>
        <w:t>9 </w:t>
      </w:r>
      <w:r w:rsidRPr="00845221">
        <w:rPr>
          <w:b/>
          <w:bCs/>
          <w:color w:val="000000" w:themeColor="text1"/>
          <w:sz w:val="23"/>
          <w:szCs w:val="23"/>
        </w:rPr>
        <w:t>If now the city is given to someone as an inheritance, how will the heir receive the inheritance unless by passing through the appointed danger?</w:t>
      </w:r>
      <w:r w:rsidRPr="001B082B">
        <w:rPr>
          <w:color w:val="000000" w:themeColor="text1"/>
          <w:sz w:val="23"/>
          <w:szCs w:val="23"/>
        </w:rPr>
        <w:t>”</w:t>
      </w:r>
    </w:p>
    <w:p w:rsidR="001B082B" w:rsidRPr="001B082B" w:rsidRDefault="001B082B" w:rsidP="00AF63F7">
      <w:pPr>
        <w:shd w:val="clear" w:color="auto" w:fill="F0F5E7"/>
        <w:spacing w:after="0" w:line="240" w:lineRule="auto"/>
        <w:ind w:left="180"/>
        <w:rPr>
          <w:color w:val="000000" w:themeColor="text1"/>
          <w:sz w:val="23"/>
          <w:szCs w:val="23"/>
        </w:rPr>
      </w:pPr>
      <w:r w:rsidRPr="001B082B">
        <w:rPr>
          <w:color w:val="000000" w:themeColor="text1"/>
          <w:sz w:val="23"/>
          <w:szCs w:val="23"/>
          <w:vertAlign w:val="superscript"/>
        </w:rPr>
        <w:t>10 </w:t>
      </w:r>
      <w:r w:rsidRPr="001B082B">
        <w:rPr>
          <w:color w:val="000000" w:themeColor="text1"/>
          <w:sz w:val="23"/>
          <w:szCs w:val="23"/>
        </w:rPr>
        <w:t xml:space="preserve">I said, “That is right, lord.” He said to me, “So also is Israel’s portion. </w:t>
      </w:r>
      <w:r w:rsidRPr="001B082B">
        <w:rPr>
          <w:color w:val="000000" w:themeColor="text1"/>
          <w:sz w:val="23"/>
          <w:szCs w:val="23"/>
          <w:vertAlign w:val="superscript"/>
        </w:rPr>
        <w:t>11 </w:t>
      </w:r>
      <w:r w:rsidRPr="001B082B">
        <w:rPr>
          <w:color w:val="000000" w:themeColor="text1"/>
          <w:sz w:val="23"/>
          <w:szCs w:val="23"/>
        </w:rPr>
        <w:t xml:space="preserve">For I made the world for their sake, and when Adam transgressed my statutes, what had been made was judged. </w:t>
      </w:r>
      <w:r w:rsidRPr="001B082B">
        <w:rPr>
          <w:color w:val="000000" w:themeColor="text1"/>
          <w:sz w:val="23"/>
          <w:szCs w:val="23"/>
          <w:vertAlign w:val="superscript"/>
        </w:rPr>
        <w:t>12 </w:t>
      </w:r>
      <w:r w:rsidRPr="005F0FA8">
        <w:rPr>
          <w:b/>
          <w:bCs/>
          <w:color w:val="000000" w:themeColor="text1"/>
          <w:sz w:val="23"/>
          <w:szCs w:val="23"/>
        </w:rPr>
        <w:t xml:space="preserve">And so the entrances of this world were made narrow and sorrowful and toilsome; they are few and evil, full of dangers and involved in great hardships. </w:t>
      </w:r>
      <w:r w:rsidRPr="005F0FA8">
        <w:rPr>
          <w:b/>
          <w:bCs/>
          <w:color w:val="000000" w:themeColor="text1"/>
          <w:sz w:val="23"/>
          <w:szCs w:val="23"/>
          <w:vertAlign w:val="superscript"/>
        </w:rPr>
        <w:t>13 </w:t>
      </w:r>
      <w:r w:rsidRPr="005F0FA8">
        <w:rPr>
          <w:b/>
          <w:bCs/>
          <w:color w:val="000000" w:themeColor="text1"/>
          <w:sz w:val="23"/>
          <w:szCs w:val="23"/>
        </w:rPr>
        <w:t xml:space="preserve">But the entrances of the greater world are broad and safe, and yield the fruit of immortality. </w:t>
      </w:r>
      <w:r w:rsidRPr="005F0FA8">
        <w:rPr>
          <w:b/>
          <w:bCs/>
          <w:color w:val="000000" w:themeColor="text1"/>
          <w:sz w:val="23"/>
          <w:szCs w:val="23"/>
          <w:vertAlign w:val="superscript"/>
        </w:rPr>
        <w:t>14 </w:t>
      </w:r>
      <w:r w:rsidRPr="005F0FA8">
        <w:rPr>
          <w:b/>
          <w:bCs/>
          <w:color w:val="000000" w:themeColor="text1"/>
          <w:sz w:val="23"/>
          <w:szCs w:val="23"/>
          <w:u w:val="single" w:color="FF0000"/>
        </w:rPr>
        <w:t>Therefore unless the living pass through the difficult and futile experiences, they can never receive those things that have been reserved for them</w:t>
      </w:r>
      <w:r w:rsidRPr="005F0FA8">
        <w:rPr>
          <w:b/>
          <w:bCs/>
          <w:color w:val="000000" w:themeColor="text1"/>
          <w:sz w:val="23"/>
          <w:szCs w:val="23"/>
        </w:rPr>
        <w:t>.</w:t>
      </w:r>
      <w:r>
        <w:rPr>
          <w:color w:val="000000" w:themeColor="text1"/>
          <w:sz w:val="23"/>
          <w:szCs w:val="23"/>
        </w:rPr>
        <w:t>”</w:t>
      </w:r>
      <w:r w:rsidRPr="001B082B">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w:t>
      </w:r>
      <w:r>
        <w:rPr>
          <w:rFonts w:asciiTheme="majorBidi" w:eastAsia="Calibri" w:hAnsiTheme="majorBidi" w:cstheme="majorBidi"/>
          <w:b/>
          <w:bCs/>
          <w:color w:val="000000" w:themeColor="text1"/>
          <w:sz w:val="16"/>
          <w:szCs w:val="16"/>
        </w:rPr>
        <w:t>NRSV</w:t>
      </w:r>
      <w:r w:rsidRPr="00561CFD">
        <w:rPr>
          <w:rFonts w:asciiTheme="majorBidi" w:eastAsia="Calibri" w:hAnsiTheme="majorBidi" w:cstheme="majorBidi"/>
          <w:b/>
          <w:bCs/>
          <w:color w:val="000000" w:themeColor="text1"/>
          <w:sz w:val="16"/>
          <w:szCs w:val="16"/>
        </w:rPr>
        <w:t>)</w:t>
      </w:r>
    </w:p>
    <w:p w:rsidR="001B082B" w:rsidRPr="001B082B" w:rsidRDefault="001B082B" w:rsidP="005F6294">
      <w:pPr>
        <w:spacing w:after="0" w:line="240" w:lineRule="auto"/>
        <w:rPr>
          <w:color w:val="000000" w:themeColor="text1"/>
          <w:sz w:val="23"/>
          <w:szCs w:val="23"/>
        </w:rPr>
      </w:pPr>
    </w:p>
    <w:p w:rsidR="005F6294" w:rsidRPr="00A3638E" w:rsidRDefault="00845221" w:rsidP="00083A95">
      <w:pPr>
        <w:pStyle w:val="ListParagraph"/>
        <w:numPr>
          <w:ilvl w:val="0"/>
          <w:numId w:val="6"/>
        </w:numPr>
        <w:rPr>
          <w:rFonts w:asciiTheme="minorHAnsi" w:hAnsiTheme="minorHAnsi"/>
          <w:color w:val="000000" w:themeColor="text1"/>
          <w:sz w:val="23"/>
          <w:szCs w:val="23"/>
          <w:lang w:val="en"/>
        </w:rPr>
      </w:pPr>
      <w:r w:rsidRPr="00A3638E">
        <w:rPr>
          <w:rFonts w:asciiTheme="minorHAnsi" w:hAnsiTheme="minorHAnsi"/>
          <w:color w:val="000000" w:themeColor="text1"/>
          <w:sz w:val="23"/>
          <w:szCs w:val="23"/>
          <w:lang w:val="en"/>
        </w:rPr>
        <w:t>Verse 10 – Israel is not</w:t>
      </w:r>
      <w:r w:rsidR="00213693" w:rsidRPr="00A3638E">
        <w:rPr>
          <w:rFonts w:asciiTheme="minorHAnsi" w:hAnsiTheme="minorHAnsi"/>
          <w:color w:val="000000" w:themeColor="text1"/>
          <w:sz w:val="23"/>
          <w:szCs w:val="23"/>
          <w:lang w:val="en"/>
        </w:rPr>
        <w:t xml:space="preserve"> a state called Israel consisting primarily of those who identify themselves as Jews. </w:t>
      </w:r>
      <w:r w:rsidR="006A5D29" w:rsidRPr="00A3638E">
        <w:rPr>
          <w:rFonts w:asciiTheme="minorHAnsi" w:hAnsiTheme="minorHAnsi"/>
          <w:color w:val="000000" w:themeColor="text1"/>
          <w:sz w:val="23"/>
          <w:szCs w:val="23"/>
          <w:lang w:val="en"/>
        </w:rPr>
        <w:t xml:space="preserve">Instead, </w:t>
      </w:r>
      <w:r w:rsidRPr="00A3638E">
        <w:rPr>
          <w:rFonts w:asciiTheme="minorHAnsi" w:hAnsiTheme="minorHAnsi"/>
          <w:color w:val="000000" w:themeColor="text1"/>
          <w:sz w:val="23"/>
          <w:szCs w:val="23"/>
          <w:lang w:val="en"/>
        </w:rPr>
        <w:t xml:space="preserve">true Jews </w:t>
      </w:r>
      <w:r w:rsidR="006A5D29" w:rsidRPr="00A3638E">
        <w:rPr>
          <w:rFonts w:asciiTheme="minorHAnsi" w:hAnsiTheme="minorHAnsi"/>
          <w:color w:val="000000" w:themeColor="text1"/>
          <w:sz w:val="23"/>
          <w:szCs w:val="23"/>
          <w:lang w:val="en"/>
        </w:rPr>
        <w:t xml:space="preserve">(from the tribe of Judah) are just a small part of the true Israel. Israel consists of </w:t>
      </w:r>
      <w:r w:rsidRPr="00A3638E">
        <w:rPr>
          <w:rFonts w:asciiTheme="minorHAnsi" w:hAnsiTheme="minorHAnsi"/>
          <w:color w:val="000000" w:themeColor="text1"/>
          <w:sz w:val="23"/>
          <w:szCs w:val="23"/>
          <w:lang w:val="en"/>
        </w:rPr>
        <w:t>all twelve tribes of Jacob, whose name was change to Israel, along with Joseph’s two sons Ephraim and Manasseh</w:t>
      </w:r>
      <w:r w:rsidR="001D54A6">
        <w:rPr>
          <w:rFonts w:asciiTheme="minorHAnsi" w:hAnsiTheme="minorHAnsi"/>
          <w:color w:val="000000" w:themeColor="text1"/>
          <w:sz w:val="23"/>
          <w:szCs w:val="23"/>
          <w:lang w:val="en"/>
        </w:rPr>
        <w:t>.</w:t>
      </w:r>
      <w:r w:rsidRPr="00A3638E">
        <w:rPr>
          <w:rFonts w:asciiTheme="minorHAnsi" w:hAnsiTheme="minorHAnsi"/>
          <w:color w:val="000000" w:themeColor="text1"/>
          <w:sz w:val="23"/>
          <w:szCs w:val="23"/>
          <w:lang w:val="en"/>
        </w:rPr>
        <w:t xml:space="preserve"> and all true believers and followers of Jesus Christ. </w:t>
      </w:r>
    </w:p>
    <w:p w:rsidR="00845221" w:rsidRDefault="00845221" w:rsidP="00845221">
      <w:pPr>
        <w:spacing w:after="0" w:line="240" w:lineRule="auto"/>
        <w:rPr>
          <w:color w:val="000000" w:themeColor="text1"/>
          <w:sz w:val="23"/>
          <w:szCs w:val="23"/>
          <w:lang w:val="en"/>
        </w:rPr>
      </w:pPr>
    </w:p>
    <w:p w:rsidR="00101968" w:rsidRPr="00101968" w:rsidRDefault="00101968" w:rsidP="00F5555C">
      <w:pPr>
        <w:shd w:val="clear" w:color="auto" w:fill="F7FBFB"/>
        <w:spacing w:after="0" w:line="240" w:lineRule="auto"/>
        <w:ind w:left="900"/>
        <w:rPr>
          <w:b/>
          <w:bCs/>
          <w:color w:val="000000" w:themeColor="text1"/>
          <w:sz w:val="23"/>
          <w:szCs w:val="23"/>
        </w:rPr>
      </w:pPr>
      <w:r w:rsidRPr="00101968">
        <w:rPr>
          <w:b/>
          <w:bCs/>
          <w:color w:val="000000" w:themeColor="text1"/>
          <w:sz w:val="23"/>
          <w:szCs w:val="23"/>
        </w:rPr>
        <w:t xml:space="preserve">John 10:14-16 </w:t>
      </w:r>
    </w:p>
    <w:p w:rsidR="00101968" w:rsidRPr="00101968" w:rsidRDefault="00101968" w:rsidP="00F5555C">
      <w:pPr>
        <w:shd w:val="clear" w:color="auto" w:fill="F7FBFB"/>
        <w:spacing w:after="0" w:line="240" w:lineRule="auto"/>
        <w:ind w:left="900"/>
        <w:rPr>
          <w:color w:val="000000" w:themeColor="text1"/>
          <w:sz w:val="23"/>
          <w:szCs w:val="23"/>
        </w:rPr>
      </w:pPr>
      <w:r>
        <w:rPr>
          <w:color w:val="000000" w:themeColor="text1"/>
          <w:sz w:val="23"/>
          <w:szCs w:val="23"/>
        </w:rPr>
        <w:t>“</w:t>
      </w:r>
      <w:r w:rsidRPr="00101968">
        <w:rPr>
          <w:color w:val="000000" w:themeColor="text1"/>
          <w:sz w:val="23"/>
          <w:szCs w:val="23"/>
        </w:rPr>
        <w:t>I am the good shepherd, and know my sheep, and am known of mine.</w:t>
      </w:r>
    </w:p>
    <w:p w:rsidR="00101968" w:rsidRPr="00101968" w:rsidRDefault="00101968" w:rsidP="00F5555C">
      <w:pPr>
        <w:shd w:val="clear" w:color="auto" w:fill="F7FBFB"/>
        <w:spacing w:after="0" w:line="240" w:lineRule="auto"/>
        <w:ind w:left="900"/>
        <w:rPr>
          <w:color w:val="000000" w:themeColor="text1"/>
          <w:sz w:val="23"/>
          <w:szCs w:val="23"/>
        </w:rPr>
      </w:pPr>
      <w:r w:rsidRPr="00101968">
        <w:rPr>
          <w:color w:val="000000" w:themeColor="text1"/>
          <w:sz w:val="23"/>
          <w:szCs w:val="23"/>
          <w:vertAlign w:val="superscript"/>
        </w:rPr>
        <w:t>15 </w:t>
      </w:r>
      <w:r w:rsidRPr="00101968">
        <w:rPr>
          <w:color w:val="000000" w:themeColor="text1"/>
          <w:sz w:val="23"/>
          <w:szCs w:val="23"/>
        </w:rPr>
        <w:t>As the Father knoweth me, even so know I the Father: and I lay down my life for the sheep.</w:t>
      </w:r>
    </w:p>
    <w:p w:rsidR="00101968" w:rsidRPr="00101968" w:rsidRDefault="00101968" w:rsidP="00F5555C">
      <w:pPr>
        <w:shd w:val="clear" w:color="auto" w:fill="F7FBFB"/>
        <w:spacing w:after="0" w:line="240" w:lineRule="auto"/>
        <w:ind w:left="900"/>
        <w:rPr>
          <w:color w:val="000000" w:themeColor="text1"/>
          <w:sz w:val="23"/>
          <w:szCs w:val="23"/>
        </w:rPr>
      </w:pPr>
      <w:r w:rsidRPr="00101968">
        <w:rPr>
          <w:color w:val="000000" w:themeColor="text1"/>
          <w:sz w:val="23"/>
          <w:szCs w:val="23"/>
          <w:vertAlign w:val="superscript"/>
        </w:rPr>
        <w:t>16 </w:t>
      </w:r>
      <w:r w:rsidRPr="00101968">
        <w:rPr>
          <w:b/>
          <w:bCs/>
          <w:color w:val="000000" w:themeColor="text1"/>
          <w:sz w:val="23"/>
          <w:szCs w:val="23"/>
        </w:rPr>
        <w:t xml:space="preserve">And other sheep I have, which are not of this fold: them also I must bring, and </w:t>
      </w:r>
      <w:r w:rsidRPr="00442A32">
        <w:rPr>
          <w:b/>
          <w:bCs/>
          <w:color w:val="000000" w:themeColor="text1"/>
          <w:sz w:val="23"/>
          <w:szCs w:val="23"/>
          <w:u w:val="single" w:color="FF0000"/>
        </w:rPr>
        <w:t>they shall hear my voice; and there shall be one fold, and one shepher</w:t>
      </w:r>
      <w:r w:rsidRPr="00101968">
        <w:rPr>
          <w:b/>
          <w:bCs/>
          <w:color w:val="000000" w:themeColor="text1"/>
          <w:sz w:val="23"/>
          <w:szCs w:val="23"/>
        </w:rPr>
        <w:t>d</w:t>
      </w:r>
      <w:r w:rsidRPr="00101968">
        <w:rPr>
          <w:color w:val="000000" w:themeColor="text1"/>
          <w:sz w:val="23"/>
          <w:szCs w:val="23"/>
        </w:rPr>
        <w:t>.</w:t>
      </w:r>
      <w:r>
        <w:rPr>
          <w:color w:val="000000" w:themeColor="text1"/>
          <w:sz w:val="23"/>
          <w:szCs w:val="23"/>
        </w:rPr>
        <w:t>”</w:t>
      </w:r>
      <w:r w:rsidRPr="001B082B">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w:t>
      </w:r>
      <w:r>
        <w:rPr>
          <w:rFonts w:asciiTheme="majorBidi" w:eastAsia="Calibri" w:hAnsiTheme="majorBidi" w:cstheme="majorBidi"/>
          <w:b/>
          <w:bCs/>
          <w:color w:val="000000" w:themeColor="text1"/>
          <w:sz w:val="16"/>
          <w:szCs w:val="16"/>
        </w:rPr>
        <w:t>KJV</w:t>
      </w:r>
      <w:r w:rsidRPr="00561CFD">
        <w:rPr>
          <w:rFonts w:asciiTheme="majorBidi" w:eastAsia="Calibri" w:hAnsiTheme="majorBidi" w:cstheme="majorBidi"/>
          <w:b/>
          <w:bCs/>
          <w:color w:val="000000" w:themeColor="text1"/>
          <w:sz w:val="16"/>
          <w:szCs w:val="16"/>
        </w:rPr>
        <w:t>)</w:t>
      </w:r>
    </w:p>
    <w:p w:rsidR="002976FE" w:rsidRPr="002976FE" w:rsidRDefault="002976FE" w:rsidP="00845221">
      <w:pPr>
        <w:spacing w:after="0" w:line="240" w:lineRule="auto"/>
        <w:rPr>
          <w:color w:val="000000" w:themeColor="text1"/>
          <w:sz w:val="23"/>
          <w:szCs w:val="23"/>
        </w:rPr>
      </w:pPr>
    </w:p>
    <w:p w:rsidR="002976FE" w:rsidRDefault="002976FE" w:rsidP="00845221">
      <w:pPr>
        <w:spacing w:after="0" w:line="240" w:lineRule="auto"/>
        <w:rPr>
          <w:color w:val="000000" w:themeColor="text1"/>
          <w:sz w:val="23"/>
          <w:szCs w:val="23"/>
          <w:lang w:val="en"/>
        </w:rPr>
      </w:pPr>
    </w:p>
    <w:p w:rsidR="001B082B" w:rsidRPr="00505D83" w:rsidRDefault="001B082B" w:rsidP="00AF63F7">
      <w:pPr>
        <w:shd w:val="clear" w:color="auto" w:fill="F0F5E7"/>
        <w:spacing w:after="0" w:line="240" w:lineRule="auto"/>
        <w:ind w:left="180"/>
        <w:rPr>
          <w:b/>
          <w:bCs/>
          <w:sz w:val="23"/>
          <w:szCs w:val="23"/>
        </w:rPr>
      </w:pPr>
      <w:r w:rsidRPr="00505D83">
        <w:rPr>
          <w:b/>
          <w:bCs/>
          <w:sz w:val="23"/>
          <w:szCs w:val="23"/>
        </w:rPr>
        <w:t xml:space="preserve">2 Esdras 7:116-131 </w:t>
      </w:r>
      <w:r>
        <w:rPr>
          <w:b/>
          <w:bCs/>
          <w:sz w:val="23"/>
          <w:szCs w:val="23"/>
        </w:rPr>
        <w:t xml:space="preserve"> </w:t>
      </w:r>
      <w:r w:rsidR="00D96AD9" w:rsidRPr="00D96AD9">
        <w:rPr>
          <w:color w:val="000000" w:themeColor="text1"/>
          <w:sz w:val="23"/>
          <w:szCs w:val="23"/>
          <w:vertAlign w:val="superscript"/>
        </w:rPr>
        <w:t>2</w:t>
      </w:r>
    </w:p>
    <w:p w:rsidR="001B082B" w:rsidRPr="00505D83" w:rsidRDefault="001B082B" w:rsidP="00AF63F7">
      <w:pPr>
        <w:shd w:val="clear" w:color="auto" w:fill="F0F5E7"/>
        <w:spacing w:after="0" w:line="240" w:lineRule="auto"/>
        <w:ind w:left="180"/>
        <w:rPr>
          <w:sz w:val="23"/>
          <w:szCs w:val="23"/>
        </w:rPr>
      </w:pPr>
      <w:r>
        <w:rPr>
          <w:sz w:val="23"/>
          <w:szCs w:val="23"/>
        </w:rPr>
        <w:t>“</w:t>
      </w:r>
      <w:r w:rsidRPr="00505D83">
        <w:rPr>
          <w:sz w:val="23"/>
          <w:szCs w:val="23"/>
        </w:rPr>
        <w:t xml:space="preserve">I answered and said, “This is my first and last comment: it would have been better if the earth had not produced Adam, or else, when it had produced him, had restrained him from sinning. </w:t>
      </w:r>
      <w:r w:rsidRPr="00505D83">
        <w:rPr>
          <w:sz w:val="23"/>
          <w:szCs w:val="23"/>
          <w:vertAlign w:val="superscript"/>
        </w:rPr>
        <w:t>47 </w:t>
      </w:r>
      <w:r w:rsidRPr="00505D83">
        <w:rPr>
          <w:i/>
          <w:iCs/>
          <w:sz w:val="23"/>
          <w:szCs w:val="23"/>
          <w:vertAlign w:val="superscript"/>
        </w:rPr>
        <w:t>117 </w:t>
      </w:r>
      <w:r w:rsidRPr="00505D83">
        <w:rPr>
          <w:sz w:val="23"/>
          <w:szCs w:val="23"/>
        </w:rPr>
        <w:t xml:space="preserve">For what good is it to all that they live in sorrow now and expect punishment after death? </w:t>
      </w:r>
      <w:r w:rsidRPr="00505D83">
        <w:rPr>
          <w:sz w:val="23"/>
          <w:szCs w:val="23"/>
          <w:vertAlign w:val="superscript"/>
        </w:rPr>
        <w:t>48 </w:t>
      </w:r>
      <w:r w:rsidRPr="00505D83">
        <w:rPr>
          <w:i/>
          <w:iCs/>
          <w:sz w:val="23"/>
          <w:szCs w:val="23"/>
          <w:vertAlign w:val="superscript"/>
        </w:rPr>
        <w:t>118 </w:t>
      </w:r>
      <w:r w:rsidRPr="00505D83">
        <w:rPr>
          <w:sz w:val="23"/>
          <w:szCs w:val="23"/>
        </w:rPr>
        <w:t xml:space="preserve">O Adam, what have you done? For though it was you who sinned, the fall was not yours alone, but ours also who are your descendants. </w:t>
      </w:r>
      <w:r w:rsidRPr="00505D83">
        <w:rPr>
          <w:sz w:val="23"/>
          <w:szCs w:val="23"/>
          <w:vertAlign w:val="superscript"/>
        </w:rPr>
        <w:t>49 </w:t>
      </w:r>
      <w:r w:rsidRPr="00505D83">
        <w:rPr>
          <w:i/>
          <w:iCs/>
          <w:sz w:val="23"/>
          <w:szCs w:val="23"/>
          <w:vertAlign w:val="superscript"/>
        </w:rPr>
        <w:t>119 </w:t>
      </w:r>
      <w:r w:rsidRPr="00505D83">
        <w:rPr>
          <w:sz w:val="23"/>
          <w:szCs w:val="23"/>
        </w:rPr>
        <w:t xml:space="preserve">For what good is it to us, if an immortal time has been promised to us, but we have done deeds that bring death? </w:t>
      </w:r>
      <w:r w:rsidRPr="00505D83">
        <w:rPr>
          <w:sz w:val="23"/>
          <w:szCs w:val="23"/>
          <w:vertAlign w:val="superscript"/>
        </w:rPr>
        <w:t>50 </w:t>
      </w:r>
      <w:r w:rsidRPr="00505D83">
        <w:rPr>
          <w:i/>
          <w:iCs/>
          <w:sz w:val="23"/>
          <w:szCs w:val="23"/>
          <w:vertAlign w:val="superscript"/>
        </w:rPr>
        <w:t>120 </w:t>
      </w:r>
      <w:r w:rsidRPr="00505D83">
        <w:rPr>
          <w:sz w:val="23"/>
          <w:szCs w:val="23"/>
        </w:rPr>
        <w:t xml:space="preserve">And what good is it that an everlasting hope has been promised to us, but we have miserably failed? </w:t>
      </w:r>
      <w:r w:rsidRPr="00505D83">
        <w:rPr>
          <w:sz w:val="23"/>
          <w:szCs w:val="23"/>
          <w:vertAlign w:val="superscript"/>
        </w:rPr>
        <w:t>51 </w:t>
      </w:r>
      <w:r w:rsidRPr="00505D83">
        <w:rPr>
          <w:i/>
          <w:iCs/>
          <w:sz w:val="23"/>
          <w:szCs w:val="23"/>
          <w:vertAlign w:val="superscript"/>
        </w:rPr>
        <w:t>121 </w:t>
      </w:r>
      <w:r w:rsidRPr="00505D83">
        <w:rPr>
          <w:sz w:val="23"/>
          <w:szCs w:val="23"/>
        </w:rPr>
        <w:t xml:space="preserve">Or that safe and healthful habitations have been reserved for us, but we have lived wickedly? </w:t>
      </w:r>
      <w:r w:rsidRPr="00505D83">
        <w:rPr>
          <w:sz w:val="23"/>
          <w:szCs w:val="23"/>
          <w:vertAlign w:val="superscript"/>
        </w:rPr>
        <w:t>52 </w:t>
      </w:r>
      <w:r w:rsidRPr="00505D83">
        <w:rPr>
          <w:i/>
          <w:iCs/>
          <w:sz w:val="23"/>
          <w:szCs w:val="23"/>
          <w:vertAlign w:val="superscript"/>
        </w:rPr>
        <w:t>122 </w:t>
      </w:r>
      <w:r w:rsidRPr="00505D83">
        <w:rPr>
          <w:sz w:val="23"/>
          <w:szCs w:val="23"/>
        </w:rPr>
        <w:t xml:space="preserve">Or that the glory of the Most High will defend those who have led a pure life, but we have walked in the most wicked ways? </w:t>
      </w:r>
      <w:r w:rsidRPr="00505D83">
        <w:rPr>
          <w:sz w:val="23"/>
          <w:szCs w:val="23"/>
          <w:vertAlign w:val="superscript"/>
        </w:rPr>
        <w:t>53 </w:t>
      </w:r>
      <w:r w:rsidRPr="00505D83">
        <w:rPr>
          <w:i/>
          <w:iCs/>
          <w:sz w:val="23"/>
          <w:szCs w:val="23"/>
          <w:vertAlign w:val="superscript"/>
        </w:rPr>
        <w:t>123 </w:t>
      </w:r>
      <w:r w:rsidRPr="00505D83">
        <w:rPr>
          <w:sz w:val="23"/>
          <w:szCs w:val="23"/>
        </w:rPr>
        <w:t xml:space="preserve">Or that a paradise shall be revealed, whose fruit remains unspoiled and in which are abundance and healing, but we shall not </w:t>
      </w:r>
      <w:r w:rsidRPr="00505D83">
        <w:rPr>
          <w:sz w:val="23"/>
          <w:szCs w:val="23"/>
        </w:rPr>
        <w:lastRenderedPageBreak/>
        <w:t xml:space="preserve">enter it </w:t>
      </w:r>
      <w:r w:rsidRPr="00505D83">
        <w:rPr>
          <w:sz w:val="23"/>
          <w:szCs w:val="23"/>
          <w:vertAlign w:val="superscript"/>
        </w:rPr>
        <w:t>54 </w:t>
      </w:r>
      <w:r w:rsidRPr="00505D83">
        <w:rPr>
          <w:i/>
          <w:iCs/>
          <w:sz w:val="23"/>
          <w:szCs w:val="23"/>
          <w:vertAlign w:val="superscript"/>
        </w:rPr>
        <w:t>124 </w:t>
      </w:r>
      <w:r w:rsidRPr="00505D83">
        <w:rPr>
          <w:sz w:val="23"/>
          <w:szCs w:val="23"/>
        </w:rPr>
        <w:t xml:space="preserve">because we have lived in perverse ways? </w:t>
      </w:r>
      <w:r w:rsidRPr="00505D83">
        <w:rPr>
          <w:sz w:val="23"/>
          <w:szCs w:val="23"/>
          <w:vertAlign w:val="superscript"/>
        </w:rPr>
        <w:t>55 </w:t>
      </w:r>
      <w:r w:rsidRPr="00505D83">
        <w:rPr>
          <w:i/>
          <w:iCs/>
          <w:sz w:val="23"/>
          <w:szCs w:val="23"/>
          <w:vertAlign w:val="superscript"/>
        </w:rPr>
        <w:t>125 </w:t>
      </w:r>
      <w:r w:rsidRPr="00505D83">
        <w:rPr>
          <w:sz w:val="23"/>
          <w:szCs w:val="23"/>
        </w:rPr>
        <w:t xml:space="preserve">Or that the faces of those who practiced self-control shall shine more than the stars, but our faces shall be blacker than darkness? </w:t>
      </w:r>
      <w:r w:rsidRPr="00505D83">
        <w:rPr>
          <w:sz w:val="23"/>
          <w:szCs w:val="23"/>
          <w:vertAlign w:val="superscript"/>
        </w:rPr>
        <w:t>56 </w:t>
      </w:r>
      <w:r w:rsidRPr="005F0FA8">
        <w:rPr>
          <w:b/>
          <w:bCs/>
          <w:i/>
          <w:iCs/>
          <w:sz w:val="23"/>
          <w:szCs w:val="23"/>
          <w:vertAlign w:val="superscript"/>
        </w:rPr>
        <w:t>126 </w:t>
      </w:r>
      <w:r w:rsidRPr="005F0FA8">
        <w:rPr>
          <w:b/>
          <w:bCs/>
          <w:sz w:val="23"/>
          <w:szCs w:val="23"/>
        </w:rPr>
        <w:t>For while we lived and committed iniquity we did not consider what we should suffer after death</w:t>
      </w:r>
      <w:r w:rsidRPr="00505D83">
        <w:rPr>
          <w:sz w:val="23"/>
          <w:szCs w:val="23"/>
        </w:rPr>
        <w:t>.”</w:t>
      </w:r>
    </w:p>
    <w:p w:rsidR="001B082B" w:rsidRPr="00505D83" w:rsidRDefault="001B082B" w:rsidP="00AF63F7">
      <w:pPr>
        <w:shd w:val="clear" w:color="auto" w:fill="F0F5E7"/>
        <w:spacing w:after="0" w:line="240" w:lineRule="auto"/>
        <w:ind w:left="180"/>
        <w:rPr>
          <w:sz w:val="23"/>
          <w:szCs w:val="23"/>
        </w:rPr>
      </w:pPr>
      <w:r w:rsidRPr="00505D83">
        <w:rPr>
          <w:sz w:val="23"/>
          <w:szCs w:val="23"/>
          <w:vertAlign w:val="superscript"/>
        </w:rPr>
        <w:t>57 </w:t>
      </w:r>
      <w:r w:rsidRPr="00505D83">
        <w:rPr>
          <w:i/>
          <w:iCs/>
          <w:sz w:val="23"/>
          <w:szCs w:val="23"/>
          <w:vertAlign w:val="superscript"/>
        </w:rPr>
        <w:t>127 </w:t>
      </w:r>
      <w:r w:rsidRPr="00505D83">
        <w:rPr>
          <w:sz w:val="23"/>
          <w:szCs w:val="23"/>
        </w:rPr>
        <w:t>He answered and said, “</w:t>
      </w:r>
      <w:r w:rsidRPr="005F0FA8">
        <w:rPr>
          <w:b/>
          <w:bCs/>
          <w:sz w:val="23"/>
          <w:szCs w:val="23"/>
          <w:u w:val="single" w:color="FF0000"/>
        </w:rPr>
        <w:t>This is the significance of the contest that all who are born on earth shall wage</w:t>
      </w:r>
      <w:r w:rsidRPr="00505D83">
        <w:rPr>
          <w:sz w:val="23"/>
          <w:szCs w:val="23"/>
        </w:rPr>
        <w:t xml:space="preserve">: </w:t>
      </w:r>
      <w:r w:rsidRPr="00505D83">
        <w:rPr>
          <w:sz w:val="23"/>
          <w:szCs w:val="23"/>
          <w:vertAlign w:val="superscript"/>
        </w:rPr>
        <w:t>58 </w:t>
      </w:r>
      <w:r w:rsidRPr="00505D83">
        <w:rPr>
          <w:i/>
          <w:iCs/>
          <w:sz w:val="23"/>
          <w:szCs w:val="23"/>
          <w:vertAlign w:val="superscript"/>
        </w:rPr>
        <w:t>128 </w:t>
      </w:r>
      <w:r w:rsidRPr="00505D83">
        <w:rPr>
          <w:sz w:val="23"/>
          <w:szCs w:val="23"/>
        </w:rPr>
        <w:t xml:space="preserve">if they are defeated they shall suffer what you have said, but if they are victorious they shall receive what I have said. </w:t>
      </w:r>
      <w:r w:rsidRPr="00505D83">
        <w:rPr>
          <w:sz w:val="23"/>
          <w:szCs w:val="23"/>
          <w:vertAlign w:val="superscript"/>
        </w:rPr>
        <w:t>59 </w:t>
      </w:r>
      <w:r w:rsidRPr="00505D83">
        <w:rPr>
          <w:i/>
          <w:iCs/>
          <w:sz w:val="23"/>
          <w:szCs w:val="23"/>
          <w:vertAlign w:val="superscript"/>
        </w:rPr>
        <w:t>129 </w:t>
      </w:r>
      <w:r w:rsidRPr="005F0FA8">
        <w:rPr>
          <w:b/>
          <w:bCs/>
          <w:sz w:val="23"/>
          <w:szCs w:val="23"/>
        </w:rPr>
        <w:t xml:space="preserve">For this is the way of which Moses, while he was alive, spoke to the people, saying, ‘Choose life for yourself, so that you may live!’ </w:t>
      </w:r>
      <w:r w:rsidRPr="005F0FA8">
        <w:rPr>
          <w:b/>
          <w:bCs/>
          <w:sz w:val="23"/>
          <w:szCs w:val="23"/>
          <w:vertAlign w:val="superscript"/>
        </w:rPr>
        <w:t>60 </w:t>
      </w:r>
      <w:r w:rsidRPr="005F0FA8">
        <w:rPr>
          <w:b/>
          <w:bCs/>
          <w:i/>
          <w:iCs/>
          <w:sz w:val="23"/>
          <w:szCs w:val="23"/>
          <w:vertAlign w:val="superscript"/>
        </w:rPr>
        <w:t>130 </w:t>
      </w:r>
      <w:r w:rsidRPr="005F0FA8">
        <w:rPr>
          <w:b/>
          <w:bCs/>
          <w:sz w:val="23"/>
          <w:szCs w:val="23"/>
        </w:rPr>
        <w:t>But they did not believe him or the prophets after him, or even myself who have spoken to them</w:t>
      </w:r>
      <w:r w:rsidRPr="00505D83">
        <w:rPr>
          <w:sz w:val="23"/>
          <w:szCs w:val="23"/>
        </w:rPr>
        <w:t xml:space="preserve">. </w:t>
      </w:r>
      <w:r w:rsidRPr="00505D83">
        <w:rPr>
          <w:sz w:val="23"/>
          <w:szCs w:val="23"/>
          <w:vertAlign w:val="superscript"/>
        </w:rPr>
        <w:t>61 </w:t>
      </w:r>
      <w:r w:rsidRPr="00505D83">
        <w:rPr>
          <w:i/>
          <w:iCs/>
          <w:sz w:val="23"/>
          <w:szCs w:val="23"/>
          <w:vertAlign w:val="superscript"/>
        </w:rPr>
        <w:t>131 </w:t>
      </w:r>
      <w:r w:rsidRPr="00505D83">
        <w:rPr>
          <w:sz w:val="23"/>
          <w:szCs w:val="23"/>
        </w:rPr>
        <w:t>Therefore there shall not be</w:t>
      </w:r>
      <w:r>
        <w:rPr>
          <w:sz w:val="23"/>
          <w:szCs w:val="23"/>
        </w:rPr>
        <w:t xml:space="preserve"> </w:t>
      </w:r>
      <w:r w:rsidRPr="00505D83">
        <w:rPr>
          <w:sz w:val="23"/>
          <w:szCs w:val="23"/>
        </w:rPr>
        <w:t>grief at their destruction, so much as joy over those to whom salvation is assured.”</w:t>
      </w:r>
      <w:r w:rsidRPr="00702AEA">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w:t>
      </w:r>
      <w:r>
        <w:rPr>
          <w:rFonts w:asciiTheme="majorBidi" w:eastAsia="Calibri" w:hAnsiTheme="majorBidi" w:cstheme="majorBidi"/>
          <w:b/>
          <w:bCs/>
          <w:color w:val="000000" w:themeColor="text1"/>
          <w:sz w:val="16"/>
          <w:szCs w:val="16"/>
        </w:rPr>
        <w:t>NRSV</w:t>
      </w:r>
      <w:r w:rsidRPr="00561CFD">
        <w:rPr>
          <w:rFonts w:asciiTheme="majorBidi" w:eastAsia="Calibri" w:hAnsiTheme="majorBidi" w:cstheme="majorBidi"/>
          <w:b/>
          <w:bCs/>
          <w:color w:val="000000" w:themeColor="text1"/>
          <w:sz w:val="16"/>
          <w:szCs w:val="16"/>
        </w:rPr>
        <w:t>)</w:t>
      </w:r>
    </w:p>
    <w:p w:rsidR="001B082B" w:rsidRDefault="001B082B" w:rsidP="001B082B">
      <w:pPr>
        <w:spacing w:after="0" w:line="240" w:lineRule="auto"/>
        <w:rPr>
          <w:sz w:val="23"/>
          <w:szCs w:val="23"/>
        </w:rPr>
      </w:pPr>
    </w:p>
    <w:p w:rsidR="00AF63F7" w:rsidRPr="00AF63F7" w:rsidRDefault="00AF63F7" w:rsidP="00083A95">
      <w:pPr>
        <w:pStyle w:val="ListParagraph"/>
        <w:numPr>
          <w:ilvl w:val="0"/>
          <w:numId w:val="2"/>
        </w:numPr>
        <w:shd w:val="clear" w:color="auto" w:fill="F7FBFB"/>
        <w:rPr>
          <w:rFonts w:asciiTheme="minorHAnsi" w:hAnsiTheme="minorHAnsi"/>
          <w:sz w:val="23"/>
          <w:szCs w:val="23"/>
        </w:rPr>
      </w:pPr>
      <w:r w:rsidRPr="00AF63F7">
        <w:rPr>
          <w:rFonts w:asciiTheme="minorHAnsi" w:hAnsiTheme="minorHAnsi"/>
          <w:b/>
          <w:bCs/>
          <w:sz w:val="23"/>
          <w:szCs w:val="23"/>
        </w:rPr>
        <w:t>Deuteronomy 30:19-20</w:t>
      </w:r>
      <w:r w:rsidRPr="00AF63F7">
        <w:rPr>
          <w:rFonts w:asciiTheme="minorHAnsi" w:hAnsiTheme="minorHAnsi"/>
          <w:sz w:val="23"/>
          <w:szCs w:val="23"/>
        </w:rPr>
        <w:t xml:space="preserve"> </w:t>
      </w:r>
    </w:p>
    <w:p w:rsidR="00AF63F7" w:rsidRPr="00AF63F7" w:rsidRDefault="00AF63F7" w:rsidP="00AF63F7">
      <w:pPr>
        <w:pStyle w:val="ListParagraph"/>
        <w:shd w:val="clear" w:color="auto" w:fill="F7FBFB"/>
        <w:rPr>
          <w:rFonts w:asciiTheme="minorHAnsi" w:hAnsiTheme="minorHAnsi"/>
          <w:sz w:val="23"/>
          <w:szCs w:val="23"/>
        </w:rPr>
      </w:pPr>
      <w:r>
        <w:rPr>
          <w:rFonts w:asciiTheme="minorHAnsi" w:hAnsiTheme="minorHAnsi"/>
          <w:sz w:val="23"/>
          <w:szCs w:val="23"/>
        </w:rPr>
        <w:t>“</w:t>
      </w:r>
      <w:r w:rsidRPr="00AF63F7">
        <w:rPr>
          <w:rFonts w:asciiTheme="minorHAnsi" w:hAnsiTheme="minorHAnsi"/>
          <w:sz w:val="23"/>
          <w:szCs w:val="23"/>
        </w:rPr>
        <w:t>I call heaven and earth to record this day against you, that I have set before you life and death, blessing and cursing: therefore choose life, that both thou and thy seed may live:</w:t>
      </w:r>
    </w:p>
    <w:p w:rsidR="00AF63F7" w:rsidRPr="00AF63F7" w:rsidRDefault="00AF63F7" w:rsidP="00AF63F7">
      <w:pPr>
        <w:pStyle w:val="ListParagraph"/>
        <w:shd w:val="clear" w:color="auto" w:fill="F7FBFB"/>
        <w:rPr>
          <w:rFonts w:asciiTheme="minorHAnsi" w:hAnsiTheme="minorHAnsi"/>
          <w:sz w:val="23"/>
          <w:szCs w:val="23"/>
        </w:rPr>
      </w:pPr>
      <w:r w:rsidRPr="00AF63F7">
        <w:rPr>
          <w:rFonts w:asciiTheme="minorHAnsi" w:hAnsiTheme="minorHAnsi"/>
          <w:sz w:val="23"/>
          <w:szCs w:val="23"/>
        </w:rPr>
        <w:t>20 That thou mayest love the Lord thy God, and that thou mayest obey his voice, and that thou mayest cleave unto him: for he is thy life, and the length of thy days: that thou mayest dwell in the land which the Lord sware unto thy fathers, to Abraham, to Isaac, and to Jacob, to give them.</w:t>
      </w:r>
      <w:r>
        <w:rPr>
          <w:rFonts w:asciiTheme="minorHAnsi" w:hAnsiTheme="minorHAnsi"/>
          <w:sz w:val="23"/>
          <w:szCs w:val="23"/>
        </w:rPr>
        <w:t>”</w:t>
      </w:r>
      <w:r w:rsidRPr="00AF63F7">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w:t>
      </w:r>
      <w:r>
        <w:rPr>
          <w:rFonts w:asciiTheme="majorBidi" w:eastAsia="Calibri" w:hAnsiTheme="majorBidi" w:cstheme="majorBidi"/>
          <w:b/>
          <w:bCs/>
          <w:color w:val="000000" w:themeColor="text1"/>
          <w:sz w:val="16"/>
          <w:szCs w:val="16"/>
        </w:rPr>
        <w:t>KJV</w:t>
      </w:r>
      <w:r w:rsidRPr="00561CFD">
        <w:rPr>
          <w:rFonts w:asciiTheme="majorBidi" w:eastAsia="Calibri" w:hAnsiTheme="majorBidi" w:cstheme="majorBidi"/>
          <w:b/>
          <w:bCs/>
          <w:color w:val="000000" w:themeColor="text1"/>
          <w:sz w:val="16"/>
          <w:szCs w:val="16"/>
        </w:rPr>
        <w:t>)</w:t>
      </w:r>
    </w:p>
    <w:p w:rsidR="00AF63F7" w:rsidRDefault="00AF63F7" w:rsidP="001B082B">
      <w:pPr>
        <w:spacing w:after="0" w:line="240" w:lineRule="auto"/>
        <w:rPr>
          <w:sz w:val="23"/>
          <w:szCs w:val="23"/>
        </w:rPr>
      </w:pPr>
    </w:p>
    <w:p w:rsidR="00AF63F7" w:rsidRDefault="00AF63F7" w:rsidP="001B082B">
      <w:pPr>
        <w:spacing w:after="0" w:line="240" w:lineRule="auto"/>
        <w:rPr>
          <w:sz w:val="23"/>
          <w:szCs w:val="23"/>
        </w:rPr>
      </w:pPr>
    </w:p>
    <w:p w:rsidR="005F0FA8" w:rsidRPr="005F0FA8" w:rsidRDefault="005F0FA8" w:rsidP="00AF63F7">
      <w:pPr>
        <w:shd w:val="clear" w:color="auto" w:fill="F0F5E7"/>
        <w:spacing w:after="0" w:line="240" w:lineRule="auto"/>
        <w:ind w:left="180"/>
        <w:rPr>
          <w:b/>
          <w:bCs/>
          <w:sz w:val="23"/>
          <w:szCs w:val="23"/>
        </w:rPr>
      </w:pPr>
      <w:r w:rsidRPr="005F0FA8">
        <w:rPr>
          <w:b/>
          <w:bCs/>
          <w:sz w:val="23"/>
          <w:szCs w:val="23"/>
        </w:rPr>
        <w:t>2 Esdras 8</w:t>
      </w:r>
      <w:r>
        <w:rPr>
          <w:b/>
          <w:bCs/>
          <w:sz w:val="23"/>
          <w:szCs w:val="23"/>
        </w:rPr>
        <w:t>:1-4</w:t>
      </w:r>
      <w:r w:rsidRPr="005F0FA8">
        <w:rPr>
          <w:b/>
          <w:bCs/>
          <w:sz w:val="23"/>
          <w:szCs w:val="23"/>
        </w:rPr>
        <w:t xml:space="preserve"> </w:t>
      </w:r>
      <w:r w:rsidR="00D96AD9" w:rsidRPr="00D96AD9">
        <w:rPr>
          <w:color w:val="000000" w:themeColor="text1"/>
          <w:sz w:val="23"/>
          <w:szCs w:val="23"/>
          <w:vertAlign w:val="superscript"/>
        </w:rPr>
        <w:t>2</w:t>
      </w:r>
    </w:p>
    <w:p w:rsidR="005F0FA8" w:rsidRPr="005F0FA8" w:rsidRDefault="005F0FA8" w:rsidP="00AF63F7">
      <w:pPr>
        <w:shd w:val="clear" w:color="auto" w:fill="F0F5E7"/>
        <w:spacing w:after="0" w:line="240" w:lineRule="auto"/>
        <w:ind w:left="180"/>
        <w:rPr>
          <w:sz w:val="23"/>
          <w:szCs w:val="23"/>
        </w:rPr>
      </w:pPr>
      <w:r>
        <w:rPr>
          <w:sz w:val="23"/>
          <w:szCs w:val="23"/>
        </w:rPr>
        <w:t>“</w:t>
      </w:r>
      <w:r w:rsidRPr="005F0FA8">
        <w:rPr>
          <w:sz w:val="23"/>
          <w:szCs w:val="23"/>
        </w:rPr>
        <w:t>He answered me and said, “</w:t>
      </w:r>
      <w:r w:rsidRPr="005F0FA8">
        <w:rPr>
          <w:b/>
          <w:bCs/>
          <w:sz w:val="23"/>
          <w:szCs w:val="23"/>
        </w:rPr>
        <w:t>The Most High made this world for the sake of many, but the world to come for the sake of only a few</w:t>
      </w:r>
      <w:r w:rsidRPr="005F0FA8">
        <w:rPr>
          <w:sz w:val="23"/>
          <w:szCs w:val="23"/>
        </w:rPr>
        <w:t xml:space="preserve">. </w:t>
      </w:r>
      <w:r w:rsidRPr="005F0FA8">
        <w:rPr>
          <w:sz w:val="23"/>
          <w:szCs w:val="23"/>
          <w:vertAlign w:val="superscript"/>
        </w:rPr>
        <w:t>2 </w:t>
      </w:r>
      <w:r w:rsidRPr="005F0FA8">
        <w:rPr>
          <w:sz w:val="23"/>
          <w:szCs w:val="23"/>
        </w:rPr>
        <w:t xml:space="preserve">But I tell you a parable, Ezra. Just as, when you ask the earth, it will tell you that it provides a large amount of clay from which earthenware is made, but only a little dust from which gold comes, so is the course of the present world. </w:t>
      </w:r>
      <w:r w:rsidRPr="005F0FA8">
        <w:rPr>
          <w:sz w:val="23"/>
          <w:szCs w:val="23"/>
          <w:vertAlign w:val="superscript"/>
        </w:rPr>
        <w:t>3 </w:t>
      </w:r>
      <w:r w:rsidRPr="00546691">
        <w:rPr>
          <w:b/>
          <w:bCs/>
          <w:sz w:val="23"/>
          <w:szCs w:val="23"/>
          <w:u w:val="single" w:color="FF0000"/>
        </w:rPr>
        <w:t>Many have been created, but only a few shall be saved</w:t>
      </w:r>
      <w:r w:rsidRPr="005F0FA8">
        <w:rPr>
          <w:sz w:val="23"/>
          <w:szCs w:val="23"/>
        </w:rPr>
        <w:t>.”</w:t>
      </w:r>
      <w:r w:rsidRPr="005F0FA8">
        <w:rPr>
          <w:rFonts w:asciiTheme="majorBidi" w:eastAsia="Calibri" w:hAnsiTheme="majorBidi" w:cstheme="majorBidi"/>
          <w:b/>
          <w:bCs/>
          <w:color w:val="000000" w:themeColor="text1"/>
          <w:sz w:val="16"/>
          <w:szCs w:val="16"/>
        </w:rPr>
        <w:t xml:space="preserve"> </w:t>
      </w:r>
      <w:r w:rsidRPr="00561CFD">
        <w:rPr>
          <w:rFonts w:asciiTheme="majorBidi" w:eastAsia="Calibri" w:hAnsiTheme="majorBidi" w:cstheme="majorBidi"/>
          <w:b/>
          <w:bCs/>
          <w:color w:val="000000" w:themeColor="text1"/>
          <w:sz w:val="16"/>
          <w:szCs w:val="16"/>
        </w:rPr>
        <w:t>(</w:t>
      </w:r>
      <w:r>
        <w:rPr>
          <w:rFonts w:asciiTheme="majorBidi" w:eastAsia="Calibri" w:hAnsiTheme="majorBidi" w:cstheme="majorBidi"/>
          <w:b/>
          <w:bCs/>
          <w:color w:val="000000" w:themeColor="text1"/>
          <w:sz w:val="16"/>
          <w:szCs w:val="16"/>
        </w:rPr>
        <w:t>NRSV</w:t>
      </w:r>
      <w:r w:rsidRPr="00561CFD">
        <w:rPr>
          <w:rFonts w:asciiTheme="majorBidi" w:eastAsia="Calibri" w:hAnsiTheme="majorBidi" w:cstheme="majorBidi"/>
          <w:b/>
          <w:bCs/>
          <w:color w:val="000000" w:themeColor="text1"/>
          <w:sz w:val="16"/>
          <w:szCs w:val="16"/>
        </w:rPr>
        <w:t>)</w:t>
      </w:r>
    </w:p>
    <w:p w:rsidR="005F0FA8" w:rsidRDefault="005F0FA8" w:rsidP="001B082B">
      <w:pPr>
        <w:spacing w:after="0" w:line="240" w:lineRule="auto"/>
        <w:rPr>
          <w:sz w:val="23"/>
          <w:szCs w:val="23"/>
        </w:rPr>
      </w:pPr>
    </w:p>
    <w:p w:rsidR="005F0FA8" w:rsidRDefault="005F0FA8" w:rsidP="001B082B">
      <w:pPr>
        <w:spacing w:after="0" w:line="240" w:lineRule="auto"/>
        <w:rPr>
          <w:sz w:val="23"/>
          <w:szCs w:val="23"/>
        </w:rPr>
      </w:pPr>
    </w:p>
    <w:p w:rsidR="001B082B" w:rsidRDefault="001B082B" w:rsidP="001B082B">
      <w:pPr>
        <w:spacing w:after="0" w:line="240" w:lineRule="auto"/>
        <w:rPr>
          <w:sz w:val="23"/>
          <w:szCs w:val="23"/>
        </w:rPr>
      </w:pPr>
    </w:p>
    <w:tbl>
      <w:tblPr>
        <w:tblStyle w:val="TableGrid"/>
        <w:tblW w:w="0" w:type="auto"/>
        <w:tblInd w:w="918" w:type="dxa"/>
        <w:tblLook w:val="04A0" w:firstRow="1" w:lastRow="0" w:firstColumn="1" w:lastColumn="0" w:noHBand="0" w:noVBand="1"/>
      </w:tblPr>
      <w:tblGrid>
        <w:gridCol w:w="2070"/>
        <w:gridCol w:w="6390"/>
      </w:tblGrid>
      <w:tr w:rsidR="00E41E02" w:rsidRPr="00CB234C" w:rsidTr="00E41E02">
        <w:tc>
          <w:tcPr>
            <w:tcW w:w="2070" w:type="dxa"/>
            <w:shd w:val="clear" w:color="auto" w:fill="FFFFD1"/>
            <w:vAlign w:val="center"/>
          </w:tcPr>
          <w:p w:rsidR="00E41E02" w:rsidRPr="00E41E02" w:rsidRDefault="00E41E02" w:rsidP="00E41E02">
            <w:pPr>
              <w:jc w:val="center"/>
              <w:rPr>
                <w:b/>
                <w:bCs/>
                <w:sz w:val="23"/>
                <w:szCs w:val="23"/>
              </w:rPr>
            </w:pPr>
            <w:r w:rsidRPr="00E41E02">
              <w:rPr>
                <w:b/>
                <w:bCs/>
                <w:sz w:val="23"/>
                <w:szCs w:val="23"/>
              </w:rPr>
              <w:t>The Strait Gate</w:t>
            </w:r>
          </w:p>
        </w:tc>
        <w:tc>
          <w:tcPr>
            <w:tcW w:w="6390" w:type="dxa"/>
            <w:shd w:val="clear" w:color="auto" w:fill="F2F2F2" w:themeFill="background1" w:themeFillShade="F2"/>
            <w:vAlign w:val="center"/>
          </w:tcPr>
          <w:p w:rsidR="00E41E02" w:rsidRPr="00E41E02" w:rsidRDefault="00E41E02" w:rsidP="00E41E02">
            <w:pPr>
              <w:jc w:val="center"/>
              <w:rPr>
                <w:b/>
                <w:bCs/>
                <w:sz w:val="23"/>
                <w:szCs w:val="23"/>
              </w:rPr>
            </w:pPr>
            <w:r w:rsidRPr="00E41E02">
              <w:rPr>
                <w:b/>
                <w:bCs/>
                <w:sz w:val="23"/>
                <w:szCs w:val="23"/>
              </w:rPr>
              <w:t>The Wide Gate</w:t>
            </w:r>
          </w:p>
        </w:tc>
      </w:tr>
      <w:tr w:rsidR="00E41E02" w:rsidRPr="00CB234C" w:rsidTr="00E41E02">
        <w:tc>
          <w:tcPr>
            <w:tcW w:w="2070" w:type="dxa"/>
            <w:shd w:val="clear" w:color="auto" w:fill="FFFFD1"/>
            <w:vAlign w:val="center"/>
          </w:tcPr>
          <w:p w:rsidR="00E41E02" w:rsidRPr="00996005" w:rsidRDefault="00E41E02" w:rsidP="00E41E02">
            <w:pPr>
              <w:jc w:val="center"/>
              <w:rPr>
                <w:sz w:val="23"/>
                <w:szCs w:val="23"/>
              </w:rPr>
            </w:pPr>
            <w:r w:rsidRPr="00996005">
              <w:rPr>
                <w:sz w:val="23"/>
                <w:szCs w:val="23"/>
              </w:rPr>
              <w:t>Narrow is the way</w:t>
            </w:r>
            <w:r>
              <w:rPr>
                <w:sz w:val="23"/>
                <w:szCs w:val="23"/>
              </w:rPr>
              <w:t xml:space="preserve"> (road)</w:t>
            </w:r>
          </w:p>
        </w:tc>
        <w:tc>
          <w:tcPr>
            <w:tcW w:w="6390" w:type="dxa"/>
            <w:shd w:val="clear" w:color="auto" w:fill="F2F2F2" w:themeFill="background1" w:themeFillShade="F2"/>
            <w:vAlign w:val="center"/>
          </w:tcPr>
          <w:p w:rsidR="00E41E02" w:rsidRPr="00CB234C" w:rsidRDefault="00E41E02" w:rsidP="00E41E02">
            <w:pPr>
              <w:jc w:val="center"/>
              <w:rPr>
                <w:sz w:val="23"/>
                <w:szCs w:val="23"/>
              </w:rPr>
            </w:pPr>
            <w:r w:rsidRPr="00CB234C">
              <w:rPr>
                <w:sz w:val="23"/>
                <w:szCs w:val="23"/>
              </w:rPr>
              <w:t>Broad is the way</w:t>
            </w:r>
            <w:r>
              <w:rPr>
                <w:sz w:val="23"/>
                <w:szCs w:val="23"/>
              </w:rPr>
              <w:t xml:space="preserve"> (road)</w:t>
            </w:r>
          </w:p>
        </w:tc>
      </w:tr>
      <w:tr w:rsidR="00E41E02" w:rsidRPr="00CB234C" w:rsidTr="00E41E02">
        <w:tc>
          <w:tcPr>
            <w:tcW w:w="2070" w:type="dxa"/>
            <w:shd w:val="clear" w:color="auto" w:fill="FFFFD1"/>
            <w:vAlign w:val="center"/>
          </w:tcPr>
          <w:p w:rsidR="00E41E02" w:rsidRPr="00996005" w:rsidRDefault="00E41E02" w:rsidP="00E41E02">
            <w:pPr>
              <w:jc w:val="center"/>
              <w:rPr>
                <w:sz w:val="23"/>
                <w:szCs w:val="23"/>
              </w:rPr>
            </w:pPr>
            <w:r w:rsidRPr="00996005">
              <w:rPr>
                <w:sz w:val="23"/>
                <w:szCs w:val="23"/>
              </w:rPr>
              <w:t>Lead</w:t>
            </w:r>
            <w:r>
              <w:rPr>
                <w:sz w:val="23"/>
                <w:szCs w:val="23"/>
              </w:rPr>
              <w:t>s</w:t>
            </w:r>
            <w:r w:rsidRPr="00996005">
              <w:rPr>
                <w:sz w:val="23"/>
                <w:szCs w:val="23"/>
              </w:rPr>
              <w:t xml:space="preserve"> to life</w:t>
            </w:r>
          </w:p>
        </w:tc>
        <w:tc>
          <w:tcPr>
            <w:tcW w:w="6390" w:type="dxa"/>
            <w:shd w:val="clear" w:color="auto" w:fill="F2F2F2" w:themeFill="background1" w:themeFillShade="F2"/>
            <w:vAlign w:val="center"/>
          </w:tcPr>
          <w:p w:rsidR="00E41E02" w:rsidRPr="00CB234C" w:rsidRDefault="00E41E02" w:rsidP="00E41E02">
            <w:pPr>
              <w:jc w:val="center"/>
              <w:rPr>
                <w:sz w:val="23"/>
                <w:szCs w:val="23"/>
              </w:rPr>
            </w:pPr>
            <w:r w:rsidRPr="00CB234C">
              <w:rPr>
                <w:sz w:val="23"/>
                <w:szCs w:val="23"/>
              </w:rPr>
              <w:t>Lead</w:t>
            </w:r>
            <w:r>
              <w:rPr>
                <w:sz w:val="23"/>
                <w:szCs w:val="23"/>
              </w:rPr>
              <w:t>s</w:t>
            </w:r>
            <w:r w:rsidRPr="00CB234C">
              <w:rPr>
                <w:sz w:val="23"/>
                <w:szCs w:val="23"/>
              </w:rPr>
              <w:t xml:space="preserve"> to destruction</w:t>
            </w:r>
          </w:p>
        </w:tc>
      </w:tr>
      <w:tr w:rsidR="00E41E02" w:rsidRPr="00CB234C" w:rsidTr="00E41E02">
        <w:tc>
          <w:tcPr>
            <w:tcW w:w="2070" w:type="dxa"/>
            <w:shd w:val="clear" w:color="auto" w:fill="FFFFD1"/>
            <w:vAlign w:val="center"/>
          </w:tcPr>
          <w:p w:rsidR="00E41E02" w:rsidRPr="00996005" w:rsidRDefault="00E41E02" w:rsidP="00E41E02">
            <w:pPr>
              <w:jc w:val="center"/>
              <w:rPr>
                <w:sz w:val="23"/>
                <w:szCs w:val="23"/>
              </w:rPr>
            </w:pPr>
            <w:r w:rsidRPr="00996005">
              <w:rPr>
                <w:sz w:val="23"/>
                <w:szCs w:val="23"/>
              </w:rPr>
              <w:t>Few there be that find it</w:t>
            </w:r>
          </w:p>
        </w:tc>
        <w:tc>
          <w:tcPr>
            <w:tcW w:w="6390" w:type="dxa"/>
            <w:shd w:val="clear" w:color="auto" w:fill="F2F2F2" w:themeFill="background1" w:themeFillShade="F2"/>
            <w:vAlign w:val="center"/>
          </w:tcPr>
          <w:p w:rsidR="00E41E02" w:rsidRPr="00CB234C" w:rsidRDefault="00E41E02" w:rsidP="00E41E02">
            <w:pPr>
              <w:jc w:val="center"/>
              <w:rPr>
                <w:sz w:val="23"/>
                <w:szCs w:val="23"/>
              </w:rPr>
            </w:pPr>
            <w:r w:rsidRPr="00CB234C">
              <w:rPr>
                <w:sz w:val="23"/>
                <w:szCs w:val="23"/>
              </w:rPr>
              <w:t>Many there be which go in there</w:t>
            </w:r>
          </w:p>
        </w:tc>
      </w:tr>
    </w:tbl>
    <w:p w:rsidR="001B082B" w:rsidRDefault="001B082B" w:rsidP="00E41E02">
      <w:pPr>
        <w:spacing w:after="0" w:line="240" w:lineRule="auto"/>
        <w:jc w:val="center"/>
        <w:rPr>
          <w:sz w:val="23"/>
          <w:szCs w:val="23"/>
        </w:rPr>
      </w:pPr>
    </w:p>
    <w:p w:rsidR="00CA7A24" w:rsidRDefault="00CA7A24" w:rsidP="001B082B">
      <w:pPr>
        <w:spacing w:after="0" w:line="240" w:lineRule="auto"/>
        <w:rPr>
          <w:sz w:val="23"/>
          <w:szCs w:val="23"/>
        </w:rPr>
      </w:pPr>
    </w:p>
    <w:p w:rsidR="00CA7A24" w:rsidRPr="00E41E02" w:rsidRDefault="00E41E02" w:rsidP="00E41E02">
      <w:pPr>
        <w:spacing w:after="0" w:line="240" w:lineRule="auto"/>
        <w:jc w:val="center"/>
        <w:rPr>
          <w:rFonts w:asciiTheme="majorHAnsi" w:hAnsiTheme="majorHAnsi"/>
          <w:b/>
          <w:bCs/>
          <w:i/>
          <w:iCs/>
          <w:sz w:val="28"/>
          <w:szCs w:val="28"/>
        </w:rPr>
      </w:pPr>
      <w:r w:rsidRPr="00E41E02">
        <w:rPr>
          <w:rFonts w:asciiTheme="majorHAnsi" w:hAnsiTheme="majorHAnsi"/>
          <w:b/>
          <w:bCs/>
          <w:i/>
          <w:iCs/>
          <w:sz w:val="28"/>
          <w:szCs w:val="28"/>
        </w:rPr>
        <w:t>The choice is yours!</w:t>
      </w:r>
    </w:p>
    <w:p w:rsidR="00CA7A24" w:rsidRDefault="00CA7A24" w:rsidP="001B082B">
      <w:pPr>
        <w:spacing w:after="0" w:line="240" w:lineRule="auto"/>
        <w:rPr>
          <w:sz w:val="23"/>
          <w:szCs w:val="23"/>
        </w:rPr>
      </w:pPr>
    </w:p>
    <w:p w:rsidR="00CA7A24" w:rsidRDefault="00CA7A24" w:rsidP="001B082B">
      <w:pPr>
        <w:spacing w:after="0" w:line="240" w:lineRule="auto"/>
        <w:rPr>
          <w:sz w:val="23"/>
          <w:szCs w:val="23"/>
        </w:rPr>
      </w:pPr>
    </w:p>
    <w:p w:rsidR="00CA7A24" w:rsidRDefault="00CA7A24" w:rsidP="001B082B">
      <w:pPr>
        <w:spacing w:after="0" w:line="240" w:lineRule="auto"/>
        <w:rPr>
          <w:sz w:val="23"/>
          <w:szCs w:val="23"/>
        </w:rPr>
      </w:pPr>
    </w:p>
    <w:p w:rsidR="00CA7A24" w:rsidRDefault="00CA7A24" w:rsidP="001B082B">
      <w:pPr>
        <w:spacing w:after="0" w:line="240" w:lineRule="auto"/>
        <w:rPr>
          <w:sz w:val="23"/>
          <w:szCs w:val="23"/>
        </w:rPr>
      </w:pPr>
    </w:p>
    <w:p w:rsidR="00CA7A24" w:rsidRDefault="00CA7A24" w:rsidP="001B082B">
      <w:pPr>
        <w:spacing w:after="0" w:line="240" w:lineRule="auto"/>
        <w:rPr>
          <w:sz w:val="23"/>
          <w:szCs w:val="23"/>
        </w:rPr>
      </w:pPr>
    </w:p>
    <w:p w:rsidR="0081473F" w:rsidRDefault="0081473F" w:rsidP="001B082B">
      <w:pPr>
        <w:spacing w:after="0" w:line="240" w:lineRule="auto"/>
        <w:rPr>
          <w:sz w:val="23"/>
          <w:szCs w:val="23"/>
        </w:rPr>
      </w:pPr>
      <w:bookmarkStart w:id="10" w:name="_GoBack"/>
      <w:bookmarkEnd w:id="10"/>
    </w:p>
    <w:p w:rsidR="00546691" w:rsidRDefault="00546691" w:rsidP="001B082B">
      <w:pPr>
        <w:spacing w:after="0" w:line="240" w:lineRule="auto"/>
        <w:rPr>
          <w:sz w:val="23"/>
          <w:szCs w:val="23"/>
        </w:rPr>
      </w:pPr>
    </w:p>
    <w:p w:rsidR="00CA7A24" w:rsidRDefault="00CA7A24" w:rsidP="001B082B">
      <w:pPr>
        <w:spacing w:after="0" w:line="240" w:lineRule="auto"/>
        <w:rPr>
          <w:sz w:val="23"/>
          <w:szCs w:val="23"/>
        </w:rPr>
      </w:pPr>
      <w:r w:rsidRPr="0048663B">
        <w:rPr>
          <w:noProof/>
          <w:color w:val="000000" w:themeColor="text1"/>
        </w:rPr>
        <mc:AlternateContent>
          <mc:Choice Requires="wps">
            <w:drawing>
              <wp:anchor distT="0" distB="0" distL="114300" distR="114300" simplePos="0" relativeHeight="251684864" behindDoc="0" locked="0" layoutInCell="1" allowOverlap="1" wp14:anchorId="35FB7236" wp14:editId="0A594E7F">
                <wp:simplePos x="0" y="0"/>
                <wp:positionH relativeFrom="column">
                  <wp:posOffset>-84455</wp:posOffset>
                </wp:positionH>
                <wp:positionV relativeFrom="paragraph">
                  <wp:posOffset>102870</wp:posOffset>
                </wp:positionV>
                <wp:extent cx="6391910" cy="0"/>
                <wp:effectExtent l="0" t="0" r="27940" b="19050"/>
                <wp:wrapNone/>
                <wp:docPr id="19" name="Straight Connector 19"/>
                <wp:cNvGraphicFramePr/>
                <a:graphic xmlns:a="http://schemas.openxmlformats.org/drawingml/2006/main">
                  <a:graphicData uri="http://schemas.microsoft.com/office/word/2010/wordprocessingShape">
                    <wps:wsp>
                      <wps:cNvCnPr/>
                      <wps:spPr>
                        <a:xfrm>
                          <a:off x="0" y="0"/>
                          <a:ext cx="6391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8.1pt" to="496.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Aw3gEAAKsDAAAOAAAAZHJzL2Uyb0RvYy54bWysU8tu2zAQvBfoPxC8x7IcOKgEyznYSC99&#10;GEjyARuSkgjwBS5r2X/fJWW7aXsr6gPN3eUOd4ajzePJGnZUEbV3Ha8XS86UE15qN3T89eXp7hNn&#10;mMBJMN6pjp8V8sftxw+bKbRq5UdvpIqMQBy2U+j4mFJoqwrFqCzgwgflqNj7aCFRGIdKRpgI3Zpq&#10;tVw+VJOPMkQvFCJl93ORbwt+3yuRvvc9qsRMx2m2VNZY1re8VtsNtEOEMGpxGQP+YQoL2tGlN6g9&#10;JGA/ov4LymoRPfo+LYS3le97LVThQGzq5R9snkcIqnAhcTDcZML/Byu+HQ+RaUlv13DmwNIbPacI&#10;ehgT23nnSEEfGRVJqSlgSw07d4iXCMMhZtqnPtr8T4TYqah7vqmrTokJSj7cN3VT0yOIa6361Rgi&#10;ps/KW5Y3HTfaZeLQwvELJrqMjl6P5LTzT9qY8njGsanjzXq1JmQgC/UGEm1tIFLoBs7ADORNkWJB&#10;RG+0zN0ZB8+4M5EdgexBrpJ+eqFxOTOAiQrEofzmxhGkmo82a0rP3kFIX72c0/XymqdxZ+gy+W9X&#10;Zhp7wHFuKaWMRB3G5ZFUce2FdVZ81jjv3rw8F+mrHJEjStvFvdly72Pav//Gtj8BAAD//wMAUEsD&#10;BBQABgAIAAAAIQBltQgI3AAAAAkBAAAPAAAAZHJzL2Rvd25yZXYueG1sTI/BTsMwEETvSPyDtUhc&#10;qtZpIlU0xKkQkBsXCojrNl6SiHidxm4b+Hq24gDHnXmanSk2k+vVkcbQeTawXCSgiGtvO24MvL5U&#10;8xtQISJb7D2TgS8KsCkvLwrMrT/xMx23sVESwiFHA22MQ651qFtyGBZ+IBbvw48Oo5xjo+2IJwl3&#10;vU6TZKUddiwfWhzovqX6c3twBkL1Rvvqe1bPkves8ZTuH54e0Zjrq+nuFlSkKf7BcK4v1aGUTjt/&#10;YBtUb2C+zDJBxViloARYr8/C7lfQZaH/Lyh/AAAA//8DAFBLAQItABQABgAIAAAAIQC2gziS/gAA&#10;AOEBAAATAAAAAAAAAAAAAAAAAAAAAABbQ29udGVudF9UeXBlc10ueG1sUEsBAi0AFAAGAAgAAAAh&#10;ADj9If/WAAAAlAEAAAsAAAAAAAAAAAAAAAAALwEAAF9yZWxzLy5yZWxzUEsBAi0AFAAGAAgAAAAh&#10;AExfIDDeAQAAqwMAAA4AAAAAAAAAAAAAAAAALgIAAGRycy9lMm9Eb2MueG1sUEsBAi0AFAAGAAgA&#10;AAAhAGW1CAjcAAAACQEAAA8AAAAAAAAAAAAAAAAAOAQAAGRycy9kb3ducmV2LnhtbFBLBQYAAAAA&#10;BAAEAPMAAABBBQAAAAA=&#10;"/>
            </w:pict>
          </mc:Fallback>
        </mc:AlternateContent>
      </w:r>
    </w:p>
    <w:p w:rsidR="00CA7A24" w:rsidRDefault="00CA7A24" w:rsidP="00442A32">
      <w:pPr>
        <w:spacing w:after="0" w:line="240" w:lineRule="auto"/>
        <w:rPr>
          <w:rFonts w:asciiTheme="majorBidi" w:hAnsiTheme="majorBidi" w:cstheme="majorBidi"/>
          <w:sz w:val="20"/>
          <w:szCs w:val="20"/>
        </w:rPr>
      </w:pPr>
      <w:r w:rsidRPr="00CA7A24">
        <w:rPr>
          <w:rFonts w:asciiTheme="majorBidi" w:hAnsiTheme="majorBidi" w:cstheme="majorBidi"/>
          <w:sz w:val="20"/>
          <w:szCs w:val="20"/>
        </w:rPr>
        <w:t>2 Esdras was included in the 1611 King James Version</w:t>
      </w:r>
      <w:r>
        <w:rPr>
          <w:rFonts w:asciiTheme="majorBidi" w:hAnsiTheme="majorBidi" w:cstheme="majorBidi"/>
          <w:sz w:val="20"/>
          <w:szCs w:val="20"/>
        </w:rPr>
        <w:t xml:space="preserve"> – For more on 2 Esdras and the Apocrypha </w:t>
      </w:r>
      <w:hyperlink r:id="rId52" w:history="1">
        <w:r w:rsidRPr="00CA7A24">
          <w:rPr>
            <w:rStyle w:val="Hyperlink"/>
            <w:rFonts w:asciiTheme="majorBidi" w:hAnsiTheme="majorBidi" w:cstheme="majorBidi"/>
            <w:sz w:val="20"/>
            <w:szCs w:val="20"/>
          </w:rPr>
          <w:t>click on this link</w:t>
        </w:r>
      </w:hyperlink>
      <w:r>
        <w:rPr>
          <w:rFonts w:asciiTheme="majorBidi" w:hAnsiTheme="majorBidi" w:cstheme="majorBidi"/>
          <w:sz w:val="20"/>
          <w:szCs w:val="20"/>
        </w:rPr>
        <w:t>.</w:t>
      </w:r>
    </w:p>
    <w:sectPr w:rsidR="00CA7A24" w:rsidSect="001C7337">
      <w:footerReference w:type="default" r:id="rId53"/>
      <w:footerReference w:type="first" r:id="rId54"/>
      <w:pgSz w:w="12240" w:h="15840"/>
      <w:pgMar w:top="990" w:right="1166"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C6" w:rsidRDefault="00B968C6" w:rsidP="00CA46AC">
      <w:pPr>
        <w:spacing w:after="0" w:line="240" w:lineRule="auto"/>
      </w:pPr>
      <w:r>
        <w:separator/>
      </w:r>
    </w:p>
  </w:endnote>
  <w:endnote w:type="continuationSeparator" w:id="0">
    <w:p w:rsidR="00B968C6" w:rsidRDefault="00B968C6" w:rsidP="00CA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62412"/>
      <w:docPartObj>
        <w:docPartGallery w:val="Page Numbers (Bottom of Page)"/>
        <w:docPartUnique/>
      </w:docPartObj>
    </w:sdtPr>
    <w:sdtEndPr>
      <w:rPr>
        <w:noProof/>
      </w:rPr>
    </w:sdtEndPr>
    <w:sdtContent>
      <w:p w:rsidR="00F72EB1" w:rsidRDefault="00F72EB1" w:rsidP="00F72EB1">
        <w:pPr>
          <w:pStyle w:val="Footer"/>
          <w:jc w:val="center"/>
        </w:pPr>
        <w:r>
          <w:rPr>
            <w:rFonts w:asciiTheme="majorBidi" w:hAnsiTheme="majorBidi" w:cstheme="majorBidi"/>
            <w:sz w:val="24"/>
            <w:szCs w:val="24"/>
          </w:rPr>
          <w:t xml:space="preserve">disciplesproject.com                                                 </w:t>
        </w:r>
        <w:r>
          <w:t xml:space="preserve"> </w:t>
        </w:r>
        <w:r>
          <w:fldChar w:fldCharType="begin"/>
        </w:r>
        <w:r>
          <w:instrText xml:space="preserve"> PAGE   \* MERGEFORMAT </w:instrText>
        </w:r>
        <w:r>
          <w:fldChar w:fldCharType="separate"/>
        </w:r>
        <w:r w:rsidR="0081473F">
          <w:rPr>
            <w:noProof/>
          </w:rPr>
          <w:t>54</w:t>
        </w:r>
        <w:r>
          <w:rPr>
            <w:noProof/>
          </w:rPr>
          <w:fldChar w:fldCharType="end"/>
        </w:r>
        <w:r>
          <w:rPr>
            <w:noProof/>
          </w:rPr>
          <w:t xml:space="preserve">                                                                   12/02/19</w:t>
        </w:r>
      </w:p>
    </w:sdtContent>
  </w:sdt>
  <w:p w:rsidR="00F72EB1" w:rsidRDefault="00F72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B1" w:rsidRDefault="00F72EB1">
    <w:pPr>
      <w:pStyle w:val="Footer"/>
    </w:pPr>
    <w:r>
      <w:rPr>
        <w:rFonts w:asciiTheme="majorBidi" w:hAnsiTheme="majorBidi" w:cstheme="majorBidi"/>
        <w:sz w:val="24"/>
        <w:szCs w:val="24"/>
      </w:rPr>
      <w:t xml:space="preserve">disciplesproject.com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C6" w:rsidRDefault="00B968C6" w:rsidP="00CA46AC">
      <w:pPr>
        <w:spacing w:after="0" w:line="240" w:lineRule="auto"/>
      </w:pPr>
      <w:r>
        <w:separator/>
      </w:r>
    </w:p>
  </w:footnote>
  <w:footnote w:type="continuationSeparator" w:id="0">
    <w:p w:rsidR="00B968C6" w:rsidRDefault="00B968C6" w:rsidP="00CA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B57"/>
    <w:multiLevelType w:val="hybridMultilevel"/>
    <w:tmpl w:val="21D43B88"/>
    <w:lvl w:ilvl="0" w:tplc="5FA234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875489"/>
    <w:multiLevelType w:val="hybridMultilevel"/>
    <w:tmpl w:val="8A7E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015F"/>
    <w:multiLevelType w:val="hybridMultilevel"/>
    <w:tmpl w:val="58C62362"/>
    <w:lvl w:ilvl="0" w:tplc="9F3AF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572C7"/>
    <w:multiLevelType w:val="hybridMultilevel"/>
    <w:tmpl w:val="04D83E38"/>
    <w:lvl w:ilvl="0" w:tplc="EA80C020">
      <w:start w:val="1"/>
      <w:numFmt w:val="bullet"/>
      <w:lvlText w:val=""/>
      <w:lvlJc w:val="left"/>
      <w:pPr>
        <w:ind w:left="720" w:hanging="360"/>
      </w:pPr>
      <w:rPr>
        <w:rFonts w:ascii="Symbol" w:hAnsi="Symbol" w:cs="Symbol" w:hint="default"/>
        <w:b w:val="0"/>
        <w:i w:val="0"/>
        <w:shadow w:val="0"/>
        <w:emboss w:val="0"/>
        <w:imprint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543FF"/>
    <w:multiLevelType w:val="hybridMultilevel"/>
    <w:tmpl w:val="C518D544"/>
    <w:lvl w:ilvl="0" w:tplc="ED00B8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66463F"/>
    <w:multiLevelType w:val="hybridMultilevel"/>
    <w:tmpl w:val="6D82AC7E"/>
    <w:lvl w:ilvl="0" w:tplc="A2E00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C3E24"/>
    <w:multiLevelType w:val="hybridMultilevel"/>
    <w:tmpl w:val="BB682F14"/>
    <w:lvl w:ilvl="0" w:tplc="F200979E">
      <w:start w:val="1"/>
      <w:numFmt w:val="bullet"/>
      <w:lvlText w:val=""/>
      <w:lvlJc w:val="left"/>
      <w:pPr>
        <w:ind w:left="720" w:hanging="360"/>
      </w:pPr>
      <w:rPr>
        <w:rFonts w:ascii="Wingdings" w:hAnsi="Wingdings" w:cs="Wingdings" w:hint="default"/>
        <w:b/>
        <w:i w:val="0"/>
        <w:shadow/>
        <w:emboss w:val="0"/>
        <w:imprint w:val="0"/>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E6216"/>
    <w:multiLevelType w:val="hybridMultilevel"/>
    <w:tmpl w:val="4EDE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96394"/>
    <w:multiLevelType w:val="hybridMultilevel"/>
    <w:tmpl w:val="8DAA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475D4"/>
    <w:multiLevelType w:val="hybridMultilevel"/>
    <w:tmpl w:val="AF803434"/>
    <w:lvl w:ilvl="0" w:tplc="66DEF0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63E1D51"/>
    <w:multiLevelType w:val="hybridMultilevel"/>
    <w:tmpl w:val="B070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9116C"/>
    <w:multiLevelType w:val="hybridMultilevel"/>
    <w:tmpl w:val="C44ACE22"/>
    <w:lvl w:ilvl="0" w:tplc="FDF0AD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935658E"/>
    <w:multiLevelType w:val="hybridMultilevel"/>
    <w:tmpl w:val="F17A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522FE"/>
    <w:multiLevelType w:val="hybridMultilevel"/>
    <w:tmpl w:val="A41A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5108B"/>
    <w:multiLevelType w:val="multilevel"/>
    <w:tmpl w:val="2E8E7F7C"/>
    <w:lvl w:ilvl="0">
      <w:start w:val="1"/>
      <w:numFmt w:val="lowerLetter"/>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E5750"/>
    <w:multiLevelType w:val="hybridMultilevel"/>
    <w:tmpl w:val="BC5C89B8"/>
    <w:lvl w:ilvl="0" w:tplc="ACACF5F6">
      <w:start w:val="1"/>
      <w:numFmt w:val="bullet"/>
      <w:lvlText w:val=""/>
      <w:lvlJc w:val="left"/>
      <w:pPr>
        <w:ind w:left="1440" w:hanging="360"/>
      </w:pPr>
      <w:rPr>
        <w:rFonts w:ascii="Wingdings" w:hAnsi="Wingdings" w:cs="Wingdings" w:hint="default"/>
        <w:b/>
        <w:i w:val="0"/>
        <w:shadow/>
        <w:emboss w:val="0"/>
        <w:imprint w:val="0"/>
        <w:color w:val="C0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FF2D0B"/>
    <w:multiLevelType w:val="hybridMultilevel"/>
    <w:tmpl w:val="2E14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8129A"/>
    <w:multiLevelType w:val="hybridMultilevel"/>
    <w:tmpl w:val="713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02918"/>
    <w:multiLevelType w:val="hybridMultilevel"/>
    <w:tmpl w:val="19B21EFA"/>
    <w:lvl w:ilvl="0" w:tplc="EB3E5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E46BD"/>
    <w:multiLevelType w:val="hybridMultilevel"/>
    <w:tmpl w:val="17104202"/>
    <w:lvl w:ilvl="0" w:tplc="CAA6F3C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F34F5A"/>
    <w:multiLevelType w:val="hybridMultilevel"/>
    <w:tmpl w:val="3D6A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70F59"/>
    <w:multiLevelType w:val="hybridMultilevel"/>
    <w:tmpl w:val="7D909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5039DD"/>
    <w:multiLevelType w:val="hybridMultilevel"/>
    <w:tmpl w:val="1342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67ADE"/>
    <w:multiLevelType w:val="hybridMultilevel"/>
    <w:tmpl w:val="3EDE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45EE1"/>
    <w:multiLevelType w:val="hybridMultilevel"/>
    <w:tmpl w:val="F1FCD966"/>
    <w:lvl w:ilvl="0" w:tplc="34A4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253D98"/>
    <w:multiLevelType w:val="hybridMultilevel"/>
    <w:tmpl w:val="10AC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C4E91"/>
    <w:multiLevelType w:val="hybridMultilevel"/>
    <w:tmpl w:val="529C79D0"/>
    <w:lvl w:ilvl="0" w:tplc="393C0CEE">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nsid w:val="61F5491B"/>
    <w:multiLevelType w:val="hybridMultilevel"/>
    <w:tmpl w:val="0472F702"/>
    <w:lvl w:ilvl="0" w:tplc="B10230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3976C21"/>
    <w:multiLevelType w:val="multilevel"/>
    <w:tmpl w:val="AFB2C6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95500B"/>
    <w:multiLevelType w:val="hybridMultilevel"/>
    <w:tmpl w:val="197051BC"/>
    <w:lvl w:ilvl="0" w:tplc="879AA9CE">
      <w:start w:val="1"/>
      <w:numFmt w:val="bullet"/>
      <w:lvlText w:val=""/>
      <w:lvlJc w:val="left"/>
      <w:pPr>
        <w:ind w:left="720" w:hanging="360"/>
      </w:pPr>
      <w:rPr>
        <w:rFonts w:ascii="Symbol" w:hAnsi="Symbol" w:cs="Symbol" w:hint="default"/>
        <w:b/>
        <w:i w:val="0"/>
        <w:shadow/>
        <w:emboss w:val="0"/>
        <w:imprint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35104"/>
    <w:multiLevelType w:val="multilevel"/>
    <w:tmpl w:val="BACA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FA404A"/>
    <w:multiLevelType w:val="hybridMultilevel"/>
    <w:tmpl w:val="E74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1716F"/>
    <w:multiLevelType w:val="hybridMultilevel"/>
    <w:tmpl w:val="AC9C65BA"/>
    <w:lvl w:ilvl="0" w:tplc="A6CED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33738B"/>
    <w:multiLevelType w:val="hybridMultilevel"/>
    <w:tmpl w:val="663A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B71DB"/>
    <w:multiLevelType w:val="hybridMultilevel"/>
    <w:tmpl w:val="75A6EED4"/>
    <w:lvl w:ilvl="0" w:tplc="233AC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653A6E"/>
    <w:multiLevelType w:val="hybridMultilevel"/>
    <w:tmpl w:val="0D0E13E2"/>
    <w:lvl w:ilvl="0" w:tplc="AAEEDF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5E80EFE"/>
    <w:multiLevelType w:val="hybridMultilevel"/>
    <w:tmpl w:val="B3F8E448"/>
    <w:lvl w:ilvl="0" w:tplc="EA80C020">
      <w:start w:val="1"/>
      <w:numFmt w:val="bullet"/>
      <w:lvlText w:val=""/>
      <w:lvlJc w:val="left"/>
      <w:pPr>
        <w:ind w:left="1440" w:hanging="360"/>
      </w:pPr>
      <w:rPr>
        <w:rFonts w:ascii="Symbol" w:hAnsi="Symbol" w:cs="Symbol" w:hint="default"/>
        <w:b w:val="0"/>
        <w:i w:val="0"/>
        <w:shadow w:val="0"/>
        <w:emboss w:val="0"/>
        <w:imprint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B2327C"/>
    <w:multiLevelType w:val="hybridMultilevel"/>
    <w:tmpl w:val="1D4ADF48"/>
    <w:lvl w:ilvl="0" w:tplc="7A6C205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nsid w:val="798E1FCE"/>
    <w:multiLevelType w:val="hybridMultilevel"/>
    <w:tmpl w:val="5E52DE16"/>
    <w:lvl w:ilvl="0" w:tplc="6D781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BE12EF9"/>
    <w:multiLevelType w:val="hybridMultilevel"/>
    <w:tmpl w:val="DBC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65DF"/>
    <w:multiLevelType w:val="hybridMultilevel"/>
    <w:tmpl w:val="234C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D774F"/>
    <w:multiLevelType w:val="hybridMultilevel"/>
    <w:tmpl w:val="AA7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12033"/>
    <w:multiLevelType w:val="hybridMultilevel"/>
    <w:tmpl w:val="CF56AD22"/>
    <w:lvl w:ilvl="0" w:tplc="879AA9CE">
      <w:start w:val="1"/>
      <w:numFmt w:val="bullet"/>
      <w:lvlText w:val=""/>
      <w:lvlJc w:val="left"/>
      <w:pPr>
        <w:ind w:left="720" w:hanging="360"/>
      </w:pPr>
      <w:rPr>
        <w:rFonts w:ascii="Symbol" w:hAnsi="Symbol" w:cs="Symbol" w:hint="default"/>
        <w:b/>
        <w:i w:val="0"/>
        <w:shadow/>
        <w:emboss w:val="0"/>
        <w:imprint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25"/>
  </w:num>
  <w:num w:numId="4">
    <w:abstractNumId w:val="10"/>
  </w:num>
  <w:num w:numId="5">
    <w:abstractNumId w:val="8"/>
  </w:num>
  <w:num w:numId="6">
    <w:abstractNumId w:val="3"/>
  </w:num>
  <w:num w:numId="7">
    <w:abstractNumId w:val="33"/>
  </w:num>
  <w:num w:numId="8">
    <w:abstractNumId w:val="28"/>
  </w:num>
  <w:num w:numId="9">
    <w:abstractNumId w:val="30"/>
  </w:num>
  <w:num w:numId="10">
    <w:abstractNumId w:val="40"/>
  </w:num>
  <w:num w:numId="11">
    <w:abstractNumId w:val="17"/>
  </w:num>
  <w:num w:numId="12">
    <w:abstractNumId w:val="20"/>
  </w:num>
  <w:num w:numId="13">
    <w:abstractNumId w:val="6"/>
  </w:num>
  <w:num w:numId="14">
    <w:abstractNumId w:val="36"/>
  </w:num>
  <w:num w:numId="15">
    <w:abstractNumId w:val="16"/>
  </w:num>
  <w:num w:numId="16">
    <w:abstractNumId w:val="13"/>
  </w:num>
  <w:num w:numId="17">
    <w:abstractNumId w:val="12"/>
  </w:num>
  <w:num w:numId="18">
    <w:abstractNumId w:val="7"/>
  </w:num>
  <w:num w:numId="19">
    <w:abstractNumId w:val="14"/>
  </w:num>
  <w:num w:numId="20">
    <w:abstractNumId w:val="23"/>
  </w:num>
  <w:num w:numId="21">
    <w:abstractNumId w:val="22"/>
  </w:num>
  <w:num w:numId="22">
    <w:abstractNumId w:val="38"/>
  </w:num>
  <w:num w:numId="23">
    <w:abstractNumId w:val="27"/>
  </w:num>
  <w:num w:numId="24">
    <w:abstractNumId w:val="1"/>
  </w:num>
  <w:num w:numId="25">
    <w:abstractNumId w:val="39"/>
  </w:num>
  <w:num w:numId="26">
    <w:abstractNumId w:val="21"/>
  </w:num>
  <w:num w:numId="27">
    <w:abstractNumId w:val="42"/>
  </w:num>
  <w:num w:numId="28">
    <w:abstractNumId w:val="26"/>
  </w:num>
  <w:num w:numId="29">
    <w:abstractNumId w:val="0"/>
  </w:num>
  <w:num w:numId="30">
    <w:abstractNumId w:val="37"/>
  </w:num>
  <w:num w:numId="31">
    <w:abstractNumId w:val="15"/>
  </w:num>
  <w:num w:numId="32">
    <w:abstractNumId w:val="4"/>
  </w:num>
  <w:num w:numId="33">
    <w:abstractNumId w:val="11"/>
  </w:num>
  <w:num w:numId="34">
    <w:abstractNumId w:val="18"/>
  </w:num>
  <w:num w:numId="35">
    <w:abstractNumId w:val="19"/>
  </w:num>
  <w:num w:numId="36">
    <w:abstractNumId w:val="29"/>
  </w:num>
  <w:num w:numId="37">
    <w:abstractNumId w:val="35"/>
  </w:num>
  <w:num w:numId="38">
    <w:abstractNumId w:val="5"/>
  </w:num>
  <w:num w:numId="39">
    <w:abstractNumId w:val="9"/>
  </w:num>
  <w:num w:numId="40">
    <w:abstractNumId w:val="34"/>
  </w:num>
  <w:num w:numId="41">
    <w:abstractNumId w:val="32"/>
  </w:num>
  <w:num w:numId="42">
    <w:abstractNumId w:val="2"/>
  </w:num>
  <w:num w:numId="43">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readOnly" w:formatting="1" w:enforcement="1" w:cryptProviderType="rsaFull" w:cryptAlgorithmClass="hash" w:cryptAlgorithmType="typeAny" w:cryptAlgorithmSid="4" w:cryptSpinCount="100000" w:hash="worhv9MiTp1rbqOjT/5oBjpVkoA=" w:salt="XZEx8WzwVZLSrX6Eq9aY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03"/>
    <w:rsid w:val="000006E2"/>
    <w:rsid w:val="00000ABE"/>
    <w:rsid w:val="00005FCE"/>
    <w:rsid w:val="00007DB8"/>
    <w:rsid w:val="00007FB5"/>
    <w:rsid w:val="0001092F"/>
    <w:rsid w:val="00010EC8"/>
    <w:rsid w:val="0001126C"/>
    <w:rsid w:val="0001541F"/>
    <w:rsid w:val="00015CB6"/>
    <w:rsid w:val="00017B83"/>
    <w:rsid w:val="000233EA"/>
    <w:rsid w:val="00025188"/>
    <w:rsid w:val="0003454D"/>
    <w:rsid w:val="0003551B"/>
    <w:rsid w:val="00035A3B"/>
    <w:rsid w:val="00036AE8"/>
    <w:rsid w:val="00040EA6"/>
    <w:rsid w:val="00043372"/>
    <w:rsid w:val="000527C0"/>
    <w:rsid w:val="00052ACB"/>
    <w:rsid w:val="00065EA8"/>
    <w:rsid w:val="000739DB"/>
    <w:rsid w:val="000755A8"/>
    <w:rsid w:val="00083A95"/>
    <w:rsid w:val="000845C9"/>
    <w:rsid w:val="000945A6"/>
    <w:rsid w:val="000A1EB0"/>
    <w:rsid w:val="000A5736"/>
    <w:rsid w:val="000A6890"/>
    <w:rsid w:val="000A6B65"/>
    <w:rsid w:val="000A75C0"/>
    <w:rsid w:val="000B11AE"/>
    <w:rsid w:val="000B1835"/>
    <w:rsid w:val="000B4073"/>
    <w:rsid w:val="000B7E64"/>
    <w:rsid w:val="000C142B"/>
    <w:rsid w:val="000C2AD7"/>
    <w:rsid w:val="000C4DFC"/>
    <w:rsid w:val="000D07A0"/>
    <w:rsid w:val="000D0C2B"/>
    <w:rsid w:val="000D301C"/>
    <w:rsid w:val="000D4AD5"/>
    <w:rsid w:val="000D54CA"/>
    <w:rsid w:val="000D5F95"/>
    <w:rsid w:val="000E00F8"/>
    <w:rsid w:val="000E0AF7"/>
    <w:rsid w:val="000E0DF5"/>
    <w:rsid w:val="000E57EC"/>
    <w:rsid w:val="000E77FF"/>
    <w:rsid w:val="000F6378"/>
    <w:rsid w:val="000F65A7"/>
    <w:rsid w:val="00101968"/>
    <w:rsid w:val="001019BA"/>
    <w:rsid w:val="00102CD6"/>
    <w:rsid w:val="00104B3B"/>
    <w:rsid w:val="0011125F"/>
    <w:rsid w:val="001122C6"/>
    <w:rsid w:val="00113273"/>
    <w:rsid w:val="00125DE0"/>
    <w:rsid w:val="00127CE4"/>
    <w:rsid w:val="001344B0"/>
    <w:rsid w:val="0013514D"/>
    <w:rsid w:val="001401F7"/>
    <w:rsid w:val="001477B3"/>
    <w:rsid w:val="001513BF"/>
    <w:rsid w:val="0015191E"/>
    <w:rsid w:val="001570D8"/>
    <w:rsid w:val="001613FB"/>
    <w:rsid w:val="00162FE1"/>
    <w:rsid w:val="001639C6"/>
    <w:rsid w:val="001654C4"/>
    <w:rsid w:val="001730F7"/>
    <w:rsid w:val="00175014"/>
    <w:rsid w:val="00176A4D"/>
    <w:rsid w:val="00177B63"/>
    <w:rsid w:val="001818B6"/>
    <w:rsid w:val="00184601"/>
    <w:rsid w:val="00185FE3"/>
    <w:rsid w:val="00190DC2"/>
    <w:rsid w:val="001925CD"/>
    <w:rsid w:val="00192937"/>
    <w:rsid w:val="00194363"/>
    <w:rsid w:val="00195124"/>
    <w:rsid w:val="0019669A"/>
    <w:rsid w:val="001A0F3B"/>
    <w:rsid w:val="001A1E30"/>
    <w:rsid w:val="001B082B"/>
    <w:rsid w:val="001B1093"/>
    <w:rsid w:val="001B54B3"/>
    <w:rsid w:val="001C21FF"/>
    <w:rsid w:val="001C7337"/>
    <w:rsid w:val="001D54A6"/>
    <w:rsid w:val="001D74F5"/>
    <w:rsid w:val="001E241E"/>
    <w:rsid w:val="001E3593"/>
    <w:rsid w:val="001F11EA"/>
    <w:rsid w:val="00200250"/>
    <w:rsid w:val="00202DA8"/>
    <w:rsid w:val="0020374B"/>
    <w:rsid w:val="002044BA"/>
    <w:rsid w:val="002078D9"/>
    <w:rsid w:val="00207AFC"/>
    <w:rsid w:val="00213693"/>
    <w:rsid w:val="00214684"/>
    <w:rsid w:val="002149E0"/>
    <w:rsid w:val="00215EBC"/>
    <w:rsid w:val="002164AB"/>
    <w:rsid w:val="002211F2"/>
    <w:rsid w:val="00224082"/>
    <w:rsid w:val="00226E20"/>
    <w:rsid w:val="00231AA6"/>
    <w:rsid w:val="00235203"/>
    <w:rsid w:val="002354B4"/>
    <w:rsid w:val="00236D48"/>
    <w:rsid w:val="00245AA2"/>
    <w:rsid w:val="00247C78"/>
    <w:rsid w:val="0025521D"/>
    <w:rsid w:val="00261B71"/>
    <w:rsid w:val="00261CA7"/>
    <w:rsid w:val="002620A7"/>
    <w:rsid w:val="002620FF"/>
    <w:rsid w:val="002654D2"/>
    <w:rsid w:val="00265609"/>
    <w:rsid w:val="00275616"/>
    <w:rsid w:val="002836E1"/>
    <w:rsid w:val="002922C4"/>
    <w:rsid w:val="0029364B"/>
    <w:rsid w:val="0029676E"/>
    <w:rsid w:val="00296B01"/>
    <w:rsid w:val="00296F69"/>
    <w:rsid w:val="002976FE"/>
    <w:rsid w:val="002A0146"/>
    <w:rsid w:val="002A0849"/>
    <w:rsid w:val="002A5208"/>
    <w:rsid w:val="002A7245"/>
    <w:rsid w:val="002B7B6E"/>
    <w:rsid w:val="002C07C0"/>
    <w:rsid w:val="002C0806"/>
    <w:rsid w:val="002D09D3"/>
    <w:rsid w:val="002D5029"/>
    <w:rsid w:val="002E0149"/>
    <w:rsid w:val="002E1C1F"/>
    <w:rsid w:val="002F0ED0"/>
    <w:rsid w:val="002F1E0B"/>
    <w:rsid w:val="002F4E85"/>
    <w:rsid w:val="002F5E22"/>
    <w:rsid w:val="002F715B"/>
    <w:rsid w:val="0031066D"/>
    <w:rsid w:val="00313862"/>
    <w:rsid w:val="00313D0F"/>
    <w:rsid w:val="00320321"/>
    <w:rsid w:val="003214C2"/>
    <w:rsid w:val="00321E1B"/>
    <w:rsid w:val="00322B5C"/>
    <w:rsid w:val="003263D2"/>
    <w:rsid w:val="00334D57"/>
    <w:rsid w:val="00343BDD"/>
    <w:rsid w:val="003450C5"/>
    <w:rsid w:val="00347CD2"/>
    <w:rsid w:val="0035221D"/>
    <w:rsid w:val="00355455"/>
    <w:rsid w:val="003611BD"/>
    <w:rsid w:val="0036304C"/>
    <w:rsid w:val="003631CC"/>
    <w:rsid w:val="00367DF4"/>
    <w:rsid w:val="003744D8"/>
    <w:rsid w:val="00380C7F"/>
    <w:rsid w:val="0038393E"/>
    <w:rsid w:val="00384D14"/>
    <w:rsid w:val="00386732"/>
    <w:rsid w:val="003937FF"/>
    <w:rsid w:val="003A0CC0"/>
    <w:rsid w:val="003A6B62"/>
    <w:rsid w:val="003B0D30"/>
    <w:rsid w:val="003B3694"/>
    <w:rsid w:val="003B385B"/>
    <w:rsid w:val="003B7A42"/>
    <w:rsid w:val="003D3249"/>
    <w:rsid w:val="003E2E23"/>
    <w:rsid w:val="003E334F"/>
    <w:rsid w:val="003E6419"/>
    <w:rsid w:val="00401D13"/>
    <w:rsid w:val="00402D6D"/>
    <w:rsid w:val="00414E7D"/>
    <w:rsid w:val="0041780A"/>
    <w:rsid w:val="00423C02"/>
    <w:rsid w:val="00425A08"/>
    <w:rsid w:val="0043069A"/>
    <w:rsid w:val="00437C32"/>
    <w:rsid w:val="00442326"/>
    <w:rsid w:val="00442A32"/>
    <w:rsid w:val="004473C1"/>
    <w:rsid w:val="00447B03"/>
    <w:rsid w:val="00447EE5"/>
    <w:rsid w:val="00453DA3"/>
    <w:rsid w:val="00454144"/>
    <w:rsid w:val="0046178F"/>
    <w:rsid w:val="00466714"/>
    <w:rsid w:val="00471CEE"/>
    <w:rsid w:val="00473B61"/>
    <w:rsid w:val="00474E59"/>
    <w:rsid w:val="00481454"/>
    <w:rsid w:val="00482476"/>
    <w:rsid w:val="004847B1"/>
    <w:rsid w:val="0048663B"/>
    <w:rsid w:val="004869F1"/>
    <w:rsid w:val="00494B4A"/>
    <w:rsid w:val="00495BB8"/>
    <w:rsid w:val="004A1408"/>
    <w:rsid w:val="004A29A1"/>
    <w:rsid w:val="004B0F22"/>
    <w:rsid w:val="004B2E0B"/>
    <w:rsid w:val="004C0046"/>
    <w:rsid w:val="004C20B6"/>
    <w:rsid w:val="004D2902"/>
    <w:rsid w:val="004D59B5"/>
    <w:rsid w:val="004D6946"/>
    <w:rsid w:val="004D786F"/>
    <w:rsid w:val="004D7BE5"/>
    <w:rsid w:val="004E1610"/>
    <w:rsid w:val="004E3309"/>
    <w:rsid w:val="004E3FB4"/>
    <w:rsid w:val="004E70D5"/>
    <w:rsid w:val="004F217E"/>
    <w:rsid w:val="004F30C2"/>
    <w:rsid w:val="005006AB"/>
    <w:rsid w:val="00503165"/>
    <w:rsid w:val="00505D83"/>
    <w:rsid w:val="00506C1B"/>
    <w:rsid w:val="005106F7"/>
    <w:rsid w:val="00511994"/>
    <w:rsid w:val="00514558"/>
    <w:rsid w:val="00517DEB"/>
    <w:rsid w:val="00520ABF"/>
    <w:rsid w:val="00534422"/>
    <w:rsid w:val="00535811"/>
    <w:rsid w:val="005411B4"/>
    <w:rsid w:val="005454AA"/>
    <w:rsid w:val="0054571C"/>
    <w:rsid w:val="00545F7D"/>
    <w:rsid w:val="00546691"/>
    <w:rsid w:val="00547185"/>
    <w:rsid w:val="00550593"/>
    <w:rsid w:val="00570157"/>
    <w:rsid w:val="00571B85"/>
    <w:rsid w:val="005726DC"/>
    <w:rsid w:val="005775D1"/>
    <w:rsid w:val="00581FE1"/>
    <w:rsid w:val="005829E7"/>
    <w:rsid w:val="00584D19"/>
    <w:rsid w:val="005865F7"/>
    <w:rsid w:val="00591115"/>
    <w:rsid w:val="0059433F"/>
    <w:rsid w:val="005A37C9"/>
    <w:rsid w:val="005A5F78"/>
    <w:rsid w:val="005A743C"/>
    <w:rsid w:val="005B0DCA"/>
    <w:rsid w:val="005B0F88"/>
    <w:rsid w:val="005B5181"/>
    <w:rsid w:val="005B589F"/>
    <w:rsid w:val="005B6317"/>
    <w:rsid w:val="005C1AD9"/>
    <w:rsid w:val="005C661F"/>
    <w:rsid w:val="005C6B77"/>
    <w:rsid w:val="005D3095"/>
    <w:rsid w:val="005D678C"/>
    <w:rsid w:val="005D78C1"/>
    <w:rsid w:val="005E2AA6"/>
    <w:rsid w:val="005E61AF"/>
    <w:rsid w:val="005E701D"/>
    <w:rsid w:val="005E72FC"/>
    <w:rsid w:val="005F0695"/>
    <w:rsid w:val="005F0FA8"/>
    <w:rsid w:val="005F2C2E"/>
    <w:rsid w:val="005F4619"/>
    <w:rsid w:val="005F6294"/>
    <w:rsid w:val="00617B2E"/>
    <w:rsid w:val="00625408"/>
    <w:rsid w:val="00625779"/>
    <w:rsid w:val="00640C73"/>
    <w:rsid w:val="00642222"/>
    <w:rsid w:val="00643B5A"/>
    <w:rsid w:val="00645E8C"/>
    <w:rsid w:val="006479A7"/>
    <w:rsid w:val="0065385F"/>
    <w:rsid w:val="00657C81"/>
    <w:rsid w:val="00657CFE"/>
    <w:rsid w:val="0066752A"/>
    <w:rsid w:val="00690D20"/>
    <w:rsid w:val="00693B36"/>
    <w:rsid w:val="00693BBE"/>
    <w:rsid w:val="006A0B32"/>
    <w:rsid w:val="006A21A0"/>
    <w:rsid w:val="006A246E"/>
    <w:rsid w:val="006A46B1"/>
    <w:rsid w:val="006A5D29"/>
    <w:rsid w:val="006A6EB8"/>
    <w:rsid w:val="006B0A8F"/>
    <w:rsid w:val="006B2163"/>
    <w:rsid w:val="006C45A7"/>
    <w:rsid w:val="006C469B"/>
    <w:rsid w:val="006C54FC"/>
    <w:rsid w:val="006D0D21"/>
    <w:rsid w:val="006D53D3"/>
    <w:rsid w:val="006D73A0"/>
    <w:rsid w:val="006E7928"/>
    <w:rsid w:val="006F342A"/>
    <w:rsid w:val="006F4039"/>
    <w:rsid w:val="006F4D0A"/>
    <w:rsid w:val="006F4D3D"/>
    <w:rsid w:val="006F7F3E"/>
    <w:rsid w:val="00700B4E"/>
    <w:rsid w:val="00702AEA"/>
    <w:rsid w:val="00703226"/>
    <w:rsid w:val="00704723"/>
    <w:rsid w:val="007064B7"/>
    <w:rsid w:val="007070E4"/>
    <w:rsid w:val="00712B65"/>
    <w:rsid w:val="00712B66"/>
    <w:rsid w:val="00722052"/>
    <w:rsid w:val="00724B23"/>
    <w:rsid w:val="007269D7"/>
    <w:rsid w:val="007338E0"/>
    <w:rsid w:val="007421D3"/>
    <w:rsid w:val="007466C9"/>
    <w:rsid w:val="007519C0"/>
    <w:rsid w:val="00751B98"/>
    <w:rsid w:val="0076415A"/>
    <w:rsid w:val="00764787"/>
    <w:rsid w:val="00767A92"/>
    <w:rsid w:val="007741D7"/>
    <w:rsid w:val="00775DD5"/>
    <w:rsid w:val="00776179"/>
    <w:rsid w:val="007769D1"/>
    <w:rsid w:val="0077733A"/>
    <w:rsid w:val="007814A6"/>
    <w:rsid w:val="0078643D"/>
    <w:rsid w:val="007876E4"/>
    <w:rsid w:val="00793496"/>
    <w:rsid w:val="007A0BBB"/>
    <w:rsid w:val="007A433C"/>
    <w:rsid w:val="007A6588"/>
    <w:rsid w:val="007B005F"/>
    <w:rsid w:val="007B2771"/>
    <w:rsid w:val="007C36EE"/>
    <w:rsid w:val="007C6498"/>
    <w:rsid w:val="007C6667"/>
    <w:rsid w:val="007C7777"/>
    <w:rsid w:val="007D0B9B"/>
    <w:rsid w:val="007D439D"/>
    <w:rsid w:val="007D7A9D"/>
    <w:rsid w:val="007E1567"/>
    <w:rsid w:val="007E34D7"/>
    <w:rsid w:val="007E45D4"/>
    <w:rsid w:val="007E4E5F"/>
    <w:rsid w:val="007E6423"/>
    <w:rsid w:val="007E729C"/>
    <w:rsid w:val="007F13CA"/>
    <w:rsid w:val="007F39C3"/>
    <w:rsid w:val="007F510E"/>
    <w:rsid w:val="007F63FE"/>
    <w:rsid w:val="007F6C10"/>
    <w:rsid w:val="008022DE"/>
    <w:rsid w:val="008031D6"/>
    <w:rsid w:val="00807BA9"/>
    <w:rsid w:val="0081473F"/>
    <w:rsid w:val="0081615B"/>
    <w:rsid w:val="0082576A"/>
    <w:rsid w:val="00825D7A"/>
    <w:rsid w:val="00831146"/>
    <w:rsid w:val="008415D8"/>
    <w:rsid w:val="00844287"/>
    <w:rsid w:val="00844E7B"/>
    <w:rsid w:val="00845221"/>
    <w:rsid w:val="008465C2"/>
    <w:rsid w:val="00850FBE"/>
    <w:rsid w:val="008567EB"/>
    <w:rsid w:val="00857069"/>
    <w:rsid w:val="0085765E"/>
    <w:rsid w:val="008610EB"/>
    <w:rsid w:val="00861279"/>
    <w:rsid w:val="00873FC1"/>
    <w:rsid w:val="008747BF"/>
    <w:rsid w:val="008766B4"/>
    <w:rsid w:val="008773EE"/>
    <w:rsid w:val="00881B9E"/>
    <w:rsid w:val="00882C88"/>
    <w:rsid w:val="00885716"/>
    <w:rsid w:val="008859DE"/>
    <w:rsid w:val="00886CC7"/>
    <w:rsid w:val="00887177"/>
    <w:rsid w:val="00893BA2"/>
    <w:rsid w:val="0089416C"/>
    <w:rsid w:val="0089594C"/>
    <w:rsid w:val="008A4E35"/>
    <w:rsid w:val="008A5A6C"/>
    <w:rsid w:val="008B13F3"/>
    <w:rsid w:val="008B1F77"/>
    <w:rsid w:val="008C210C"/>
    <w:rsid w:val="008C2704"/>
    <w:rsid w:val="008D08B0"/>
    <w:rsid w:val="008D2C17"/>
    <w:rsid w:val="008D2E90"/>
    <w:rsid w:val="008D4B9E"/>
    <w:rsid w:val="008E0D87"/>
    <w:rsid w:val="008E40F9"/>
    <w:rsid w:val="008E4667"/>
    <w:rsid w:val="008F014D"/>
    <w:rsid w:val="008F1051"/>
    <w:rsid w:val="00906239"/>
    <w:rsid w:val="00911520"/>
    <w:rsid w:val="0091440F"/>
    <w:rsid w:val="00926EAA"/>
    <w:rsid w:val="009276D4"/>
    <w:rsid w:val="009503BC"/>
    <w:rsid w:val="00950692"/>
    <w:rsid w:val="00954B31"/>
    <w:rsid w:val="00963C3F"/>
    <w:rsid w:val="00964D17"/>
    <w:rsid w:val="00981F5A"/>
    <w:rsid w:val="00985710"/>
    <w:rsid w:val="00994CE1"/>
    <w:rsid w:val="00995CA6"/>
    <w:rsid w:val="00996005"/>
    <w:rsid w:val="0099764F"/>
    <w:rsid w:val="009A33C4"/>
    <w:rsid w:val="009A404C"/>
    <w:rsid w:val="009A4323"/>
    <w:rsid w:val="009B06AB"/>
    <w:rsid w:val="009B1FCF"/>
    <w:rsid w:val="009B3254"/>
    <w:rsid w:val="009E10B6"/>
    <w:rsid w:val="009E74C3"/>
    <w:rsid w:val="009F2186"/>
    <w:rsid w:val="00A01A94"/>
    <w:rsid w:val="00A01E41"/>
    <w:rsid w:val="00A04E8B"/>
    <w:rsid w:val="00A0579A"/>
    <w:rsid w:val="00A072E9"/>
    <w:rsid w:val="00A23ADA"/>
    <w:rsid w:val="00A247C7"/>
    <w:rsid w:val="00A25A6F"/>
    <w:rsid w:val="00A263D6"/>
    <w:rsid w:val="00A27AE9"/>
    <w:rsid w:val="00A317B7"/>
    <w:rsid w:val="00A35265"/>
    <w:rsid w:val="00A3638E"/>
    <w:rsid w:val="00A42955"/>
    <w:rsid w:val="00A47963"/>
    <w:rsid w:val="00A47A1E"/>
    <w:rsid w:val="00A50772"/>
    <w:rsid w:val="00A5079F"/>
    <w:rsid w:val="00A541F2"/>
    <w:rsid w:val="00A642FF"/>
    <w:rsid w:val="00A660D3"/>
    <w:rsid w:val="00A66D1D"/>
    <w:rsid w:val="00A700E7"/>
    <w:rsid w:val="00A71660"/>
    <w:rsid w:val="00A717B5"/>
    <w:rsid w:val="00A832EE"/>
    <w:rsid w:val="00A8422A"/>
    <w:rsid w:val="00A86188"/>
    <w:rsid w:val="00AA2D02"/>
    <w:rsid w:val="00AA4BF9"/>
    <w:rsid w:val="00AB4E9B"/>
    <w:rsid w:val="00AB622B"/>
    <w:rsid w:val="00AB7F82"/>
    <w:rsid w:val="00AC0EE6"/>
    <w:rsid w:val="00AD6E45"/>
    <w:rsid w:val="00AE187D"/>
    <w:rsid w:val="00AF0BE6"/>
    <w:rsid w:val="00AF63E2"/>
    <w:rsid w:val="00AF63F7"/>
    <w:rsid w:val="00B06EA1"/>
    <w:rsid w:val="00B12B4B"/>
    <w:rsid w:val="00B16CDD"/>
    <w:rsid w:val="00B30C19"/>
    <w:rsid w:val="00B326AE"/>
    <w:rsid w:val="00B33AE7"/>
    <w:rsid w:val="00B35337"/>
    <w:rsid w:val="00B40A9B"/>
    <w:rsid w:val="00B419DB"/>
    <w:rsid w:val="00B41BB6"/>
    <w:rsid w:val="00B42770"/>
    <w:rsid w:val="00B430B4"/>
    <w:rsid w:val="00B44EB5"/>
    <w:rsid w:val="00B46898"/>
    <w:rsid w:val="00B50024"/>
    <w:rsid w:val="00B56A60"/>
    <w:rsid w:val="00B6421D"/>
    <w:rsid w:val="00B70F46"/>
    <w:rsid w:val="00B71CD1"/>
    <w:rsid w:val="00B73D46"/>
    <w:rsid w:val="00B77A66"/>
    <w:rsid w:val="00B77D57"/>
    <w:rsid w:val="00B815BC"/>
    <w:rsid w:val="00B900E1"/>
    <w:rsid w:val="00B93784"/>
    <w:rsid w:val="00B968C6"/>
    <w:rsid w:val="00B96FE9"/>
    <w:rsid w:val="00B973D5"/>
    <w:rsid w:val="00BA4DAA"/>
    <w:rsid w:val="00BA696C"/>
    <w:rsid w:val="00BB5CA0"/>
    <w:rsid w:val="00BC2F65"/>
    <w:rsid w:val="00BE1251"/>
    <w:rsid w:val="00BE39EC"/>
    <w:rsid w:val="00BE3F59"/>
    <w:rsid w:val="00C005EA"/>
    <w:rsid w:val="00C0117B"/>
    <w:rsid w:val="00C023EF"/>
    <w:rsid w:val="00C026F1"/>
    <w:rsid w:val="00C03551"/>
    <w:rsid w:val="00C03552"/>
    <w:rsid w:val="00C0398D"/>
    <w:rsid w:val="00C03A29"/>
    <w:rsid w:val="00C05690"/>
    <w:rsid w:val="00C12EDA"/>
    <w:rsid w:val="00C148D8"/>
    <w:rsid w:val="00C20A25"/>
    <w:rsid w:val="00C218F5"/>
    <w:rsid w:val="00C3143A"/>
    <w:rsid w:val="00C31D6B"/>
    <w:rsid w:val="00C35407"/>
    <w:rsid w:val="00C36BC7"/>
    <w:rsid w:val="00C439AE"/>
    <w:rsid w:val="00C45392"/>
    <w:rsid w:val="00C62DBE"/>
    <w:rsid w:val="00C65FA2"/>
    <w:rsid w:val="00C70AC7"/>
    <w:rsid w:val="00C73D0E"/>
    <w:rsid w:val="00C76212"/>
    <w:rsid w:val="00C91444"/>
    <w:rsid w:val="00CA12E8"/>
    <w:rsid w:val="00CA1CD7"/>
    <w:rsid w:val="00CA46AC"/>
    <w:rsid w:val="00CA7A24"/>
    <w:rsid w:val="00CB234C"/>
    <w:rsid w:val="00CB4165"/>
    <w:rsid w:val="00CB66DE"/>
    <w:rsid w:val="00CB7F99"/>
    <w:rsid w:val="00CC2831"/>
    <w:rsid w:val="00CC381C"/>
    <w:rsid w:val="00CC4DC5"/>
    <w:rsid w:val="00CC691D"/>
    <w:rsid w:val="00CC6C98"/>
    <w:rsid w:val="00CC74BB"/>
    <w:rsid w:val="00CD0206"/>
    <w:rsid w:val="00CD0E83"/>
    <w:rsid w:val="00CD657C"/>
    <w:rsid w:val="00CD6682"/>
    <w:rsid w:val="00CE29F9"/>
    <w:rsid w:val="00CF5575"/>
    <w:rsid w:val="00D0139A"/>
    <w:rsid w:val="00D025BC"/>
    <w:rsid w:val="00D20F38"/>
    <w:rsid w:val="00D234DC"/>
    <w:rsid w:val="00D27C7D"/>
    <w:rsid w:val="00D4052A"/>
    <w:rsid w:val="00D408D1"/>
    <w:rsid w:val="00D44D4A"/>
    <w:rsid w:val="00D45389"/>
    <w:rsid w:val="00D51A7A"/>
    <w:rsid w:val="00D53D08"/>
    <w:rsid w:val="00D53DA8"/>
    <w:rsid w:val="00D544F3"/>
    <w:rsid w:val="00D56D97"/>
    <w:rsid w:val="00D57FAD"/>
    <w:rsid w:val="00D64D6F"/>
    <w:rsid w:val="00D80373"/>
    <w:rsid w:val="00D81E4C"/>
    <w:rsid w:val="00D8527F"/>
    <w:rsid w:val="00D92B78"/>
    <w:rsid w:val="00D96AD9"/>
    <w:rsid w:val="00DA3715"/>
    <w:rsid w:val="00DA439E"/>
    <w:rsid w:val="00DA4877"/>
    <w:rsid w:val="00DB2368"/>
    <w:rsid w:val="00DB589B"/>
    <w:rsid w:val="00DB5FB4"/>
    <w:rsid w:val="00DB7CB8"/>
    <w:rsid w:val="00DC5161"/>
    <w:rsid w:val="00DD0006"/>
    <w:rsid w:val="00DD2A4A"/>
    <w:rsid w:val="00DF1347"/>
    <w:rsid w:val="00DF32FE"/>
    <w:rsid w:val="00DF3369"/>
    <w:rsid w:val="00DF4331"/>
    <w:rsid w:val="00DF71C6"/>
    <w:rsid w:val="00E0066E"/>
    <w:rsid w:val="00E0170C"/>
    <w:rsid w:val="00E02A9E"/>
    <w:rsid w:val="00E038E4"/>
    <w:rsid w:val="00E13FD6"/>
    <w:rsid w:val="00E26F0F"/>
    <w:rsid w:val="00E31E26"/>
    <w:rsid w:val="00E31FD6"/>
    <w:rsid w:val="00E3607C"/>
    <w:rsid w:val="00E41E02"/>
    <w:rsid w:val="00E426D1"/>
    <w:rsid w:val="00E42711"/>
    <w:rsid w:val="00E4483F"/>
    <w:rsid w:val="00E450F2"/>
    <w:rsid w:val="00E4559A"/>
    <w:rsid w:val="00E459B6"/>
    <w:rsid w:val="00E4768B"/>
    <w:rsid w:val="00E515B6"/>
    <w:rsid w:val="00E576CA"/>
    <w:rsid w:val="00E5789A"/>
    <w:rsid w:val="00E612FE"/>
    <w:rsid w:val="00E61C4F"/>
    <w:rsid w:val="00E63F05"/>
    <w:rsid w:val="00E7015C"/>
    <w:rsid w:val="00E73E24"/>
    <w:rsid w:val="00E86A71"/>
    <w:rsid w:val="00E873C1"/>
    <w:rsid w:val="00E92972"/>
    <w:rsid w:val="00E94959"/>
    <w:rsid w:val="00EA4EC0"/>
    <w:rsid w:val="00EA6E57"/>
    <w:rsid w:val="00EB5100"/>
    <w:rsid w:val="00EB7925"/>
    <w:rsid w:val="00ED1AD4"/>
    <w:rsid w:val="00EE2442"/>
    <w:rsid w:val="00EF16DE"/>
    <w:rsid w:val="00EF2495"/>
    <w:rsid w:val="00EF4F84"/>
    <w:rsid w:val="00EF697B"/>
    <w:rsid w:val="00F04C8E"/>
    <w:rsid w:val="00F101E2"/>
    <w:rsid w:val="00F12C14"/>
    <w:rsid w:val="00F22BB2"/>
    <w:rsid w:val="00F23C8D"/>
    <w:rsid w:val="00F36745"/>
    <w:rsid w:val="00F421F1"/>
    <w:rsid w:val="00F43406"/>
    <w:rsid w:val="00F450F7"/>
    <w:rsid w:val="00F5238D"/>
    <w:rsid w:val="00F5555C"/>
    <w:rsid w:val="00F60BF2"/>
    <w:rsid w:val="00F6186D"/>
    <w:rsid w:val="00F62FAC"/>
    <w:rsid w:val="00F646AA"/>
    <w:rsid w:val="00F72EB1"/>
    <w:rsid w:val="00F8160B"/>
    <w:rsid w:val="00F83F88"/>
    <w:rsid w:val="00F86F11"/>
    <w:rsid w:val="00F94B21"/>
    <w:rsid w:val="00F96393"/>
    <w:rsid w:val="00FA1565"/>
    <w:rsid w:val="00FA1B6A"/>
    <w:rsid w:val="00FB47B0"/>
    <w:rsid w:val="00FB4E3A"/>
    <w:rsid w:val="00FB612A"/>
    <w:rsid w:val="00FB772F"/>
    <w:rsid w:val="00FC184F"/>
    <w:rsid w:val="00FC2E38"/>
    <w:rsid w:val="00FC67BF"/>
    <w:rsid w:val="00FC69D8"/>
    <w:rsid w:val="00FD2C90"/>
    <w:rsid w:val="00FE1094"/>
    <w:rsid w:val="00FE7131"/>
    <w:rsid w:val="00FF02F1"/>
    <w:rsid w:val="00FF13CC"/>
    <w:rsid w:val="00FF2C75"/>
    <w:rsid w:val="00FF3829"/>
    <w:rsid w:val="00FF4FD8"/>
    <w:rsid w:val="00FF6786"/>
    <w:rsid w:val="00FF7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2F0ED0"/>
    <w:pPr>
      <w:spacing w:after="0" w:line="240" w:lineRule="auto"/>
      <w:ind w:left="72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locked/>
    <w:rsid w:val="002F0ED0"/>
    <w:rPr>
      <w:color w:val="0000FF" w:themeColor="hyperlink"/>
      <w:u w:val="single"/>
    </w:rPr>
  </w:style>
  <w:style w:type="character" w:customStyle="1" w:styleId="hide-for-tablet">
    <w:name w:val="hide-for-tablet"/>
    <w:basedOn w:val="DefaultParagraphFont"/>
    <w:locked/>
    <w:rsid w:val="00447EE5"/>
  </w:style>
  <w:style w:type="paragraph" w:styleId="NormalWeb">
    <w:name w:val="Normal (Web)"/>
    <w:basedOn w:val="Normal"/>
    <w:uiPriority w:val="99"/>
    <w:semiHidden/>
    <w:unhideWhenUsed/>
    <w:locked/>
    <w:rsid w:val="00447E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447EE5"/>
    <w:rPr>
      <w:i/>
      <w:iCs/>
    </w:rPr>
  </w:style>
  <w:style w:type="paragraph" w:styleId="BalloonText">
    <w:name w:val="Balloon Text"/>
    <w:basedOn w:val="Normal"/>
    <w:link w:val="BalloonTextChar"/>
    <w:uiPriority w:val="99"/>
    <w:semiHidden/>
    <w:unhideWhenUsed/>
    <w:locked/>
    <w:rsid w:val="0044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E5"/>
    <w:rPr>
      <w:rFonts w:ascii="Tahoma" w:hAnsi="Tahoma" w:cs="Tahoma"/>
      <w:sz w:val="16"/>
      <w:szCs w:val="16"/>
    </w:rPr>
  </w:style>
  <w:style w:type="table" w:styleId="TableGrid">
    <w:name w:val="Table Grid"/>
    <w:basedOn w:val="TableNormal"/>
    <w:uiPriority w:val="59"/>
    <w:locked/>
    <w:rsid w:val="00CB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CA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6AC"/>
  </w:style>
  <w:style w:type="paragraph" w:styleId="Footer">
    <w:name w:val="footer"/>
    <w:basedOn w:val="Normal"/>
    <w:link w:val="FooterChar"/>
    <w:uiPriority w:val="99"/>
    <w:unhideWhenUsed/>
    <w:locked/>
    <w:rsid w:val="00CA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6AC"/>
  </w:style>
  <w:style w:type="character" w:customStyle="1" w:styleId="emphasis2">
    <w:name w:val="emphasis2"/>
    <w:basedOn w:val="DefaultParagraphFont"/>
    <w:locked/>
    <w:rsid w:val="00D544F3"/>
  </w:style>
  <w:style w:type="character" w:customStyle="1" w:styleId="gk">
    <w:name w:val="gk"/>
    <w:basedOn w:val="DefaultParagraphFont"/>
    <w:locked/>
    <w:rsid w:val="00E94959"/>
  </w:style>
  <w:style w:type="paragraph" w:styleId="Caption">
    <w:name w:val="caption"/>
    <w:basedOn w:val="Normal"/>
    <w:next w:val="Normal"/>
    <w:uiPriority w:val="35"/>
    <w:unhideWhenUsed/>
    <w:qFormat/>
    <w:locked/>
    <w:rsid w:val="006A0B32"/>
    <w:pPr>
      <w:spacing w:line="240" w:lineRule="auto"/>
    </w:pPr>
    <w:rPr>
      <w:b/>
      <w:bCs/>
      <w:color w:val="4F81BD" w:themeColor="accent1"/>
      <w:sz w:val="18"/>
      <w:szCs w:val="18"/>
    </w:rPr>
  </w:style>
  <w:style w:type="table" w:customStyle="1" w:styleId="TableGrid1">
    <w:name w:val="Table Grid1"/>
    <w:basedOn w:val="TableNormal"/>
    <w:next w:val="TableGrid"/>
    <w:uiPriority w:val="59"/>
    <w:locked/>
    <w:rsid w:val="00643B5A"/>
    <w:pPr>
      <w:spacing w:after="0" w:line="240" w:lineRule="auto"/>
    </w:pPr>
    <w:rPr>
      <w:rFonts w:ascii="Times New Roman" w:eastAsia="Times New Roman" w:hAnsi="Times New Roman"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styleId="FollowedHyperlink">
    <w:name w:val="FollowedHyperlink"/>
    <w:basedOn w:val="DefaultParagraphFont"/>
    <w:uiPriority w:val="99"/>
    <w:semiHidden/>
    <w:unhideWhenUsed/>
    <w:locked/>
    <w:rsid w:val="002B7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2F0ED0"/>
    <w:pPr>
      <w:spacing w:after="0" w:line="240" w:lineRule="auto"/>
      <w:ind w:left="72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locked/>
    <w:rsid w:val="002F0ED0"/>
    <w:rPr>
      <w:color w:val="0000FF" w:themeColor="hyperlink"/>
      <w:u w:val="single"/>
    </w:rPr>
  </w:style>
  <w:style w:type="character" w:customStyle="1" w:styleId="hide-for-tablet">
    <w:name w:val="hide-for-tablet"/>
    <w:basedOn w:val="DefaultParagraphFont"/>
    <w:locked/>
    <w:rsid w:val="00447EE5"/>
  </w:style>
  <w:style w:type="paragraph" w:styleId="NormalWeb">
    <w:name w:val="Normal (Web)"/>
    <w:basedOn w:val="Normal"/>
    <w:uiPriority w:val="99"/>
    <w:semiHidden/>
    <w:unhideWhenUsed/>
    <w:locked/>
    <w:rsid w:val="00447E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447EE5"/>
    <w:rPr>
      <w:i/>
      <w:iCs/>
    </w:rPr>
  </w:style>
  <w:style w:type="paragraph" w:styleId="BalloonText">
    <w:name w:val="Balloon Text"/>
    <w:basedOn w:val="Normal"/>
    <w:link w:val="BalloonTextChar"/>
    <w:uiPriority w:val="99"/>
    <w:semiHidden/>
    <w:unhideWhenUsed/>
    <w:locked/>
    <w:rsid w:val="00447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E5"/>
    <w:rPr>
      <w:rFonts w:ascii="Tahoma" w:hAnsi="Tahoma" w:cs="Tahoma"/>
      <w:sz w:val="16"/>
      <w:szCs w:val="16"/>
    </w:rPr>
  </w:style>
  <w:style w:type="table" w:styleId="TableGrid">
    <w:name w:val="Table Grid"/>
    <w:basedOn w:val="TableNormal"/>
    <w:uiPriority w:val="59"/>
    <w:locked/>
    <w:rsid w:val="00CB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CA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6AC"/>
  </w:style>
  <w:style w:type="paragraph" w:styleId="Footer">
    <w:name w:val="footer"/>
    <w:basedOn w:val="Normal"/>
    <w:link w:val="FooterChar"/>
    <w:uiPriority w:val="99"/>
    <w:unhideWhenUsed/>
    <w:locked/>
    <w:rsid w:val="00CA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6AC"/>
  </w:style>
  <w:style w:type="character" w:customStyle="1" w:styleId="emphasis2">
    <w:name w:val="emphasis2"/>
    <w:basedOn w:val="DefaultParagraphFont"/>
    <w:locked/>
    <w:rsid w:val="00D544F3"/>
  </w:style>
  <w:style w:type="character" w:customStyle="1" w:styleId="gk">
    <w:name w:val="gk"/>
    <w:basedOn w:val="DefaultParagraphFont"/>
    <w:locked/>
    <w:rsid w:val="00E94959"/>
  </w:style>
  <w:style w:type="paragraph" w:styleId="Caption">
    <w:name w:val="caption"/>
    <w:basedOn w:val="Normal"/>
    <w:next w:val="Normal"/>
    <w:uiPriority w:val="35"/>
    <w:unhideWhenUsed/>
    <w:qFormat/>
    <w:locked/>
    <w:rsid w:val="006A0B32"/>
    <w:pPr>
      <w:spacing w:line="240" w:lineRule="auto"/>
    </w:pPr>
    <w:rPr>
      <w:b/>
      <w:bCs/>
      <w:color w:val="4F81BD" w:themeColor="accent1"/>
      <w:sz w:val="18"/>
      <w:szCs w:val="18"/>
    </w:rPr>
  </w:style>
  <w:style w:type="table" w:customStyle="1" w:styleId="TableGrid1">
    <w:name w:val="Table Grid1"/>
    <w:basedOn w:val="TableNormal"/>
    <w:next w:val="TableGrid"/>
    <w:uiPriority w:val="59"/>
    <w:locked/>
    <w:rsid w:val="00643B5A"/>
    <w:pPr>
      <w:spacing w:after="0" w:line="240" w:lineRule="auto"/>
    </w:pPr>
    <w:rPr>
      <w:rFonts w:ascii="Times New Roman" w:eastAsia="Times New Roman" w:hAnsi="Times New Roman"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styleId="FollowedHyperlink">
    <w:name w:val="FollowedHyperlink"/>
    <w:basedOn w:val="DefaultParagraphFont"/>
    <w:uiPriority w:val="99"/>
    <w:semiHidden/>
    <w:unhideWhenUsed/>
    <w:locked/>
    <w:rsid w:val="002B7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73">
      <w:bodyDiv w:val="1"/>
      <w:marLeft w:val="0"/>
      <w:marRight w:val="0"/>
      <w:marTop w:val="0"/>
      <w:marBottom w:val="0"/>
      <w:divBdr>
        <w:top w:val="none" w:sz="0" w:space="0" w:color="auto"/>
        <w:left w:val="none" w:sz="0" w:space="0" w:color="auto"/>
        <w:bottom w:val="none" w:sz="0" w:space="0" w:color="auto"/>
        <w:right w:val="none" w:sz="0" w:space="0" w:color="auto"/>
      </w:divBdr>
      <w:divsChild>
        <w:div w:id="738672241">
          <w:marLeft w:val="0"/>
          <w:marRight w:val="0"/>
          <w:marTop w:val="0"/>
          <w:marBottom w:val="0"/>
          <w:divBdr>
            <w:top w:val="none" w:sz="0" w:space="0" w:color="auto"/>
            <w:left w:val="none" w:sz="0" w:space="0" w:color="auto"/>
            <w:bottom w:val="none" w:sz="0" w:space="0" w:color="auto"/>
            <w:right w:val="none" w:sz="0" w:space="0" w:color="auto"/>
          </w:divBdr>
          <w:divsChild>
            <w:div w:id="263924850">
              <w:marLeft w:val="0"/>
              <w:marRight w:val="0"/>
              <w:marTop w:val="0"/>
              <w:marBottom w:val="0"/>
              <w:divBdr>
                <w:top w:val="none" w:sz="0" w:space="0" w:color="auto"/>
                <w:left w:val="none" w:sz="0" w:space="0" w:color="auto"/>
                <w:bottom w:val="none" w:sz="0" w:space="0" w:color="auto"/>
                <w:right w:val="none" w:sz="0" w:space="0" w:color="auto"/>
              </w:divBdr>
              <w:divsChild>
                <w:div w:id="695542894">
                  <w:marLeft w:val="0"/>
                  <w:marRight w:val="0"/>
                  <w:marTop w:val="0"/>
                  <w:marBottom w:val="0"/>
                  <w:divBdr>
                    <w:top w:val="none" w:sz="0" w:space="0" w:color="auto"/>
                    <w:left w:val="none" w:sz="0" w:space="0" w:color="auto"/>
                    <w:bottom w:val="none" w:sz="0" w:space="0" w:color="auto"/>
                    <w:right w:val="none" w:sz="0" w:space="0" w:color="auto"/>
                  </w:divBdr>
                  <w:divsChild>
                    <w:div w:id="1183319482">
                      <w:marLeft w:val="0"/>
                      <w:marRight w:val="0"/>
                      <w:marTop w:val="0"/>
                      <w:marBottom w:val="0"/>
                      <w:divBdr>
                        <w:top w:val="none" w:sz="0" w:space="0" w:color="auto"/>
                        <w:left w:val="none" w:sz="0" w:space="0" w:color="auto"/>
                        <w:bottom w:val="none" w:sz="0" w:space="0" w:color="auto"/>
                        <w:right w:val="none" w:sz="0" w:space="0" w:color="auto"/>
                      </w:divBdr>
                      <w:divsChild>
                        <w:div w:id="2074767613">
                          <w:marLeft w:val="0"/>
                          <w:marRight w:val="0"/>
                          <w:marTop w:val="0"/>
                          <w:marBottom w:val="0"/>
                          <w:divBdr>
                            <w:top w:val="none" w:sz="0" w:space="0" w:color="auto"/>
                            <w:left w:val="none" w:sz="0" w:space="0" w:color="auto"/>
                            <w:bottom w:val="none" w:sz="0" w:space="0" w:color="auto"/>
                            <w:right w:val="none" w:sz="0" w:space="0" w:color="auto"/>
                          </w:divBdr>
                          <w:divsChild>
                            <w:div w:id="1189758941">
                              <w:marLeft w:val="0"/>
                              <w:marRight w:val="0"/>
                              <w:marTop w:val="300"/>
                              <w:marBottom w:val="300"/>
                              <w:divBdr>
                                <w:top w:val="none" w:sz="0" w:space="0" w:color="auto"/>
                                <w:left w:val="none" w:sz="0" w:space="0" w:color="auto"/>
                                <w:bottom w:val="none" w:sz="0" w:space="0" w:color="auto"/>
                                <w:right w:val="none" w:sz="0" w:space="0" w:color="auto"/>
                              </w:divBdr>
                              <w:divsChild>
                                <w:div w:id="761681971">
                                  <w:marLeft w:val="300"/>
                                  <w:marRight w:val="0"/>
                                  <w:marTop w:val="0"/>
                                  <w:marBottom w:val="0"/>
                                  <w:divBdr>
                                    <w:top w:val="none" w:sz="0" w:space="0" w:color="auto"/>
                                    <w:left w:val="none" w:sz="0" w:space="0" w:color="auto"/>
                                    <w:bottom w:val="none" w:sz="0" w:space="0" w:color="auto"/>
                                    <w:right w:val="none" w:sz="0" w:space="0" w:color="auto"/>
                                  </w:divBdr>
                                  <w:divsChild>
                                    <w:div w:id="1511945809">
                                      <w:marLeft w:val="0"/>
                                      <w:marRight w:val="0"/>
                                      <w:marTop w:val="0"/>
                                      <w:marBottom w:val="0"/>
                                      <w:divBdr>
                                        <w:top w:val="none" w:sz="0" w:space="0" w:color="auto"/>
                                        <w:left w:val="none" w:sz="0" w:space="0" w:color="auto"/>
                                        <w:bottom w:val="none" w:sz="0" w:space="0" w:color="auto"/>
                                        <w:right w:val="none" w:sz="0" w:space="0" w:color="auto"/>
                                      </w:divBdr>
                                      <w:divsChild>
                                        <w:div w:id="61299426">
                                          <w:marLeft w:val="0"/>
                                          <w:marRight w:val="0"/>
                                          <w:marTop w:val="0"/>
                                          <w:marBottom w:val="0"/>
                                          <w:divBdr>
                                            <w:top w:val="none" w:sz="0" w:space="0" w:color="auto"/>
                                            <w:left w:val="none" w:sz="0" w:space="0" w:color="auto"/>
                                            <w:bottom w:val="none" w:sz="0" w:space="0" w:color="auto"/>
                                            <w:right w:val="none" w:sz="0" w:space="0" w:color="auto"/>
                                          </w:divBdr>
                                          <w:divsChild>
                                            <w:div w:id="655569384">
                                              <w:marLeft w:val="0"/>
                                              <w:marRight w:val="0"/>
                                              <w:marTop w:val="120"/>
                                              <w:marBottom w:val="60"/>
                                              <w:divBdr>
                                                <w:top w:val="none" w:sz="0" w:space="0" w:color="auto"/>
                                                <w:left w:val="none" w:sz="0" w:space="0" w:color="auto"/>
                                                <w:bottom w:val="none" w:sz="0" w:space="0" w:color="auto"/>
                                                <w:right w:val="none" w:sz="0" w:space="0" w:color="auto"/>
                                              </w:divBdr>
                                            </w:div>
                                            <w:div w:id="947539962">
                                              <w:marLeft w:val="0"/>
                                              <w:marRight w:val="0"/>
                                              <w:marTop w:val="120"/>
                                              <w:marBottom w:val="60"/>
                                              <w:divBdr>
                                                <w:top w:val="none" w:sz="0" w:space="0" w:color="auto"/>
                                                <w:left w:val="none" w:sz="0" w:space="0" w:color="auto"/>
                                                <w:bottom w:val="none" w:sz="0" w:space="0" w:color="auto"/>
                                                <w:right w:val="none" w:sz="0" w:space="0" w:color="auto"/>
                                              </w:divBdr>
                                            </w:div>
                                            <w:div w:id="1278565963">
                                              <w:marLeft w:val="0"/>
                                              <w:marRight w:val="0"/>
                                              <w:marTop w:val="120"/>
                                              <w:marBottom w:val="60"/>
                                              <w:divBdr>
                                                <w:top w:val="none" w:sz="0" w:space="0" w:color="auto"/>
                                                <w:left w:val="none" w:sz="0" w:space="0" w:color="auto"/>
                                                <w:bottom w:val="none" w:sz="0" w:space="0" w:color="auto"/>
                                                <w:right w:val="none" w:sz="0" w:space="0" w:color="auto"/>
                                              </w:divBdr>
                                            </w:div>
                                          </w:divsChild>
                                        </w:div>
                                        <w:div w:id="1296838628">
                                          <w:marLeft w:val="0"/>
                                          <w:marRight w:val="0"/>
                                          <w:marTop w:val="0"/>
                                          <w:marBottom w:val="0"/>
                                          <w:divBdr>
                                            <w:top w:val="none" w:sz="0" w:space="0" w:color="auto"/>
                                            <w:left w:val="none" w:sz="0" w:space="0" w:color="auto"/>
                                            <w:bottom w:val="none" w:sz="0" w:space="0" w:color="auto"/>
                                            <w:right w:val="none" w:sz="0" w:space="0" w:color="auto"/>
                                          </w:divBdr>
                                          <w:divsChild>
                                            <w:div w:id="200019311">
                                              <w:marLeft w:val="0"/>
                                              <w:marRight w:val="0"/>
                                              <w:marTop w:val="120"/>
                                              <w:marBottom w:val="60"/>
                                              <w:divBdr>
                                                <w:top w:val="none" w:sz="0" w:space="0" w:color="auto"/>
                                                <w:left w:val="none" w:sz="0" w:space="0" w:color="auto"/>
                                                <w:bottom w:val="none" w:sz="0" w:space="0" w:color="auto"/>
                                                <w:right w:val="none" w:sz="0" w:space="0" w:color="auto"/>
                                              </w:divBdr>
                                            </w:div>
                                            <w:div w:id="1234201780">
                                              <w:marLeft w:val="0"/>
                                              <w:marRight w:val="0"/>
                                              <w:marTop w:val="120"/>
                                              <w:marBottom w:val="60"/>
                                              <w:divBdr>
                                                <w:top w:val="none" w:sz="0" w:space="0" w:color="auto"/>
                                                <w:left w:val="none" w:sz="0" w:space="0" w:color="auto"/>
                                                <w:bottom w:val="none" w:sz="0" w:space="0" w:color="auto"/>
                                                <w:right w:val="none" w:sz="0" w:space="0" w:color="auto"/>
                                              </w:divBdr>
                                            </w:div>
                                            <w:div w:id="1605764893">
                                              <w:marLeft w:val="0"/>
                                              <w:marRight w:val="0"/>
                                              <w:marTop w:val="120"/>
                                              <w:marBottom w:val="60"/>
                                              <w:divBdr>
                                                <w:top w:val="none" w:sz="0" w:space="0" w:color="auto"/>
                                                <w:left w:val="none" w:sz="0" w:space="0" w:color="auto"/>
                                                <w:bottom w:val="none" w:sz="0" w:space="0" w:color="auto"/>
                                                <w:right w:val="none" w:sz="0" w:space="0" w:color="auto"/>
                                              </w:divBdr>
                                            </w:div>
                                            <w:div w:id="161319954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527569356">
                                  <w:marLeft w:val="300"/>
                                  <w:marRight w:val="0"/>
                                  <w:marTop w:val="0"/>
                                  <w:marBottom w:val="0"/>
                                  <w:divBdr>
                                    <w:top w:val="none" w:sz="0" w:space="0" w:color="auto"/>
                                    <w:left w:val="none" w:sz="0" w:space="0" w:color="auto"/>
                                    <w:bottom w:val="none" w:sz="0" w:space="0" w:color="auto"/>
                                    <w:right w:val="none" w:sz="0" w:space="0" w:color="auto"/>
                                  </w:divBdr>
                                  <w:divsChild>
                                    <w:div w:id="937058748">
                                      <w:marLeft w:val="0"/>
                                      <w:marRight w:val="0"/>
                                      <w:marTop w:val="120"/>
                                      <w:marBottom w:val="60"/>
                                      <w:divBdr>
                                        <w:top w:val="none" w:sz="0" w:space="0" w:color="auto"/>
                                        <w:left w:val="none" w:sz="0" w:space="0" w:color="auto"/>
                                        <w:bottom w:val="none" w:sz="0" w:space="0" w:color="auto"/>
                                        <w:right w:val="none" w:sz="0" w:space="0" w:color="auto"/>
                                      </w:divBdr>
                                    </w:div>
                                  </w:divsChild>
                                </w:div>
                                <w:div w:id="887647678">
                                  <w:marLeft w:val="300"/>
                                  <w:marRight w:val="0"/>
                                  <w:marTop w:val="0"/>
                                  <w:marBottom w:val="0"/>
                                  <w:divBdr>
                                    <w:top w:val="none" w:sz="0" w:space="0" w:color="auto"/>
                                    <w:left w:val="none" w:sz="0" w:space="0" w:color="auto"/>
                                    <w:bottom w:val="none" w:sz="0" w:space="0" w:color="auto"/>
                                    <w:right w:val="none" w:sz="0" w:space="0" w:color="auto"/>
                                  </w:divBdr>
                                  <w:divsChild>
                                    <w:div w:id="961573625">
                                      <w:marLeft w:val="0"/>
                                      <w:marRight w:val="0"/>
                                      <w:marTop w:val="120"/>
                                      <w:marBottom w:val="60"/>
                                      <w:divBdr>
                                        <w:top w:val="none" w:sz="0" w:space="0" w:color="auto"/>
                                        <w:left w:val="none" w:sz="0" w:space="0" w:color="auto"/>
                                        <w:bottom w:val="none" w:sz="0" w:space="0" w:color="auto"/>
                                        <w:right w:val="none" w:sz="0" w:space="0" w:color="auto"/>
                                      </w:divBdr>
                                    </w:div>
                                    <w:div w:id="187160156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75930039">
                              <w:marLeft w:val="0"/>
                              <w:marRight w:val="0"/>
                              <w:marTop w:val="300"/>
                              <w:marBottom w:val="300"/>
                              <w:divBdr>
                                <w:top w:val="none" w:sz="0" w:space="0" w:color="auto"/>
                                <w:left w:val="none" w:sz="0" w:space="0" w:color="auto"/>
                                <w:bottom w:val="none" w:sz="0" w:space="0" w:color="auto"/>
                                <w:right w:val="none" w:sz="0" w:space="0" w:color="auto"/>
                              </w:divBdr>
                              <w:divsChild>
                                <w:div w:id="1327991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460">
      <w:bodyDiv w:val="1"/>
      <w:marLeft w:val="0"/>
      <w:marRight w:val="0"/>
      <w:marTop w:val="0"/>
      <w:marBottom w:val="0"/>
      <w:divBdr>
        <w:top w:val="none" w:sz="0" w:space="0" w:color="auto"/>
        <w:left w:val="none" w:sz="0" w:space="0" w:color="auto"/>
        <w:bottom w:val="none" w:sz="0" w:space="0" w:color="auto"/>
        <w:right w:val="none" w:sz="0" w:space="0" w:color="auto"/>
      </w:divBdr>
      <w:divsChild>
        <w:div w:id="697006348">
          <w:marLeft w:val="0"/>
          <w:marRight w:val="0"/>
          <w:marTop w:val="0"/>
          <w:marBottom w:val="0"/>
          <w:divBdr>
            <w:top w:val="none" w:sz="0" w:space="0" w:color="auto"/>
            <w:left w:val="none" w:sz="0" w:space="0" w:color="auto"/>
            <w:bottom w:val="none" w:sz="0" w:space="0" w:color="auto"/>
            <w:right w:val="none" w:sz="0" w:space="0" w:color="auto"/>
          </w:divBdr>
          <w:divsChild>
            <w:div w:id="1410274099">
              <w:marLeft w:val="0"/>
              <w:marRight w:val="0"/>
              <w:marTop w:val="0"/>
              <w:marBottom w:val="0"/>
              <w:divBdr>
                <w:top w:val="none" w:sz="0" w:space="0" w:color="auto"/>
                <w:left w:val="none" w:sz="0" w:space="0" w:color="auto"/>
                <w:bottom w:val="none" w:sz="0" w:space="0" w:color="auto"/>
                <w:right w:val="none" w:sz="0" w:space="0" w:color="auto"/>
              </w:divBdr>
              <w:divsChild>
                <w:div w:id="1494832143">
                  <w:marLeft w:val="0"/>
                  <w:marRight w:val="0"/>
                  <w:marTop w:val="0"/>
                  <w:marBottom w:val="0"/>
                  <w:divBdr>
                    <w:top w:val="none" w:sz="0" w:space="0" w:color="auto"/>
                    <w:left w:val="none" w:sz="0" w:space="0" w:color="auto"/>
                    <w:bottom w:val="none" w:sz="0" w:space="0" w:color="auto"/>
                    <w:right w:val="none" w:sz="0" w:space="0" w:color="auto"/>
                  </w:divBdr>
                  <w:divsChild>
                    <w:div w:id="1539775230">
                      <w:marLeft w:val="0"/>
                      <w:marRight w:val="0"/>
                      <w:marTop w:val="0"/>
                      <w:marBottom w:val="0"/>
                      <w:divBdr>
                        <w:top w:val="none" w:sz="0" w:space="0" w:color="auto"/>
                        <w:left w:val="none" w:sz="0" w:space="0" w:color="auto"/>
                        <w:bottom w:val="none" w:sz="0" w:space="0" w:color="auto"/>
                        <w:right w:val="none" w:sz="0" w:space="0" w:color="auto"/>
                      </w:divBdr>
                      <w:divsChild>
                        <w:div w:id="1287733195">
                          <w:marLeft w:val="0"/>
                          <w:marRight w:val="0"/>
                          <w:marTop w:val="0"/>
                          <w:marBottom w:val="0"/>
                          <w:divBdr>
                            <w:top w:val="none" w:sz="0" w:space="0" w:color="auto"/>
                            <w:left w:val="none" w:sz="0" w:space="0" w:color="auto"/>
                            <w:bottom w:val="none" w:sz="0" w:space="0" w:color="auto"/>
                            <w:right w:val="none" w:sz="0" w:space="0" w:color="auto"/>
                          </w:divBdr>
                        </w:div>
                      </w:divsChild>
                    </w:div>
                    <w:div w:id="2132091263">
                      <w:marLeft w:val="0"/>
                      <w:marRight w:val="0"/>
                      <w:marTop w:val="0"/>
                      <w:marBottom w:val="0"/>
                      <w:divBdr>
                        <w:top w:val="none" w:sz="0" w:space="0" w:color="auto"/>
                        <w:left w:val="none" w:sz="0" w:space="0" w:color="auto"/>
                        <w:bottom w:val="none" w:sz="0" w:space="0" w:color="auto"/>
                        <w:right w:val="none" w:sz="0" w:space="0" w:color="auto"/>
                      </w:divBdr>
                      <w:divsChild>
                        <w:div w:id="61566537">
                          <w:marLeft w:val="0"/>
                          <w:marRight w:val="0"/>
                          <w:marTop w:val="0"/>
                          <w:marBottom w:val="0"/>
                          <w:divBdr>
                            <w:top w:val="none" w:sz="0" w:space="0" w:color="auto"/>
                            <w:left w:val="none" w:sz="0" w:space="0" w:color="auto"/>
                            <w:bottom w:val="none" w:sz="0" w:space="0" w:color="auto"/>
                            <w:right w:val="none" w:sz="0" w:space="0" w:color="auto"/>
                          </w:divBdr>
                        </w:div>
                      </w:divsChild>
                    </w:div>
                    <w:div w:id="31150875">
                      <w:marLeft w:val="0"/>
                      <w:marRight w:val="0"/>
                      <w:marTop w:val="0"/>
                      <w:marBottom w:val="0"/>
                      <w:divBdr>
                        <w:top w:val="none" w:sz="0" w:space="0" w:color="auto"/>
                        <w:left w:val="none" w:sz="0" w:space="0" w:color="auto"/>
                        <w:bottom w:val="none" w:sz="0" w:space="0" w:color="auto"/>
                        <w:right w:val="none" w:sz="0" w:space="0" w:color="auto"/>
                      </w:divBdr>
                      <w:divsChild>
                        <w:div w:id="1499493371">
                          <w:marLeft w:val="0"/>
                          <w:marRight w:val="0"/>
                          <w:marTop w:val="0"/>
                          <w:marBottom w:val="0"/>
                          <w:divBdr>
                            <w:top w:val="none" w:sz="0" w:space="0" w:color="auto"/>
                            <w:left w:val="none" w:sz="0" w:space="0" w:color="auto"/>
                            <w:bottom w:val="none" w:sz="0" w:space="0" w:color="auto"/>
                            <w:right w:val="none" w:sz="0" w:space="0" w:color="auto"/>
                          </w:divBdr>
                          <w:divsChild>
                            <w:div w:id="1384325915">
                              <w:marLeft w:val="0"/>
                              <w:marRight w:val="0"/>
                              <w:marTop w:val="0"/>
                              <w:marBottom w:val="0"/>
                              <w:divBdr>
                                <w:top w:val="none" w:sz="0" w:space="0" w:color="auto"/>
                                <w:left w:val="none" w:sz="0" w:space="0" w:color="auto"/>
                                <w:bottom w:val="none" w:sz="0" w:space="0" w:color="auto"/>
                                <w:right w:val="none" w:sz="0" w:space="0" w:color="auto"/>
                              </w:divBdr>
                              <w:divsChild>
                                <w:div w:id="1872381405">
                                  <w:marLeft w:val="0"/>
                                  <w:marRight w:val="0"/>
                                  <w:marTop w:val="0"/>
                                  <w:marBottom w:val="0"/>
                                  <w:divBdr>
                                    <w:top w:val="none" w:sz="0" w:space="0" w:color="auto"/>
                                    <w:left w:val="none" w:sz="0" w:space="0" w:color="auto"/>
                                    <w:bottom w:val="none" w:sz="0" w:space="0" w:color="auto"/>
                                    <w:right w:val="none" w:sz="0" w:space="0" w:color="auto"/>
                                  </w:divBdr>
                                  <w:divsChild>
                                    <w:div w:id="83767552">
                                      <w:marLeft w:val="0"/>
                                      <w:marRight w:val="0"/>
                                      <w:marTop w:val="0"/>
                                      <w:marBottom w:val="0"/>
                                      <w:divBdr>
                                        <w:top w:val="none" w:sz="0" w:space="0" w:color="auto"/>
                                        <w:left w:val="none" w:sz="0" w:space="0" w:color="auto"/>
                                        <w:bottom w:val="none" w:sz="0" w:space="0" w:color="auto"/>
                                        <w:right w:val="none" w:sz="0" w:space="0" w:color="auto"/>
                                      </w:divBdr>
                                    </w:div>
                                  </w:divsChild>
                                </w:div>
                                <w:div w:id="1947537431">
                                  <w:marLeft w:val="0"/>
                                  <w:marRight w:val="0"/>
                                  <w:marTop w:val="0"/>
                                  <w:marBottom w:val="0"/>
                                  <w:divBdr>
                                    <w:top w:val="none" w:sz="0" w:space="0" w:color="auto"/>
                                    <w:left w:val="none" w:sz="0" w:space="0" w:color="auto"/>
                                    <w:bottom w:val="none" w:sz="0" w:space="0" w:color="auto"/>
                                    <w:right w:val="none" w:sz="0" w:space="0" w:color="auto"/>
                                  </w:divBdr>
                                  <w:divsChild>
                                    <w:div w:id="1176112335">
                                      <w:marLeft w:val="0"/>
                                      <w:marRight w:val="0"/>
                                      <w:marTop w:val="0"/>
                                      <w:marBottom w:val="0"/>
                                      <w:divBdr>
                                        <w:top w:val="none" w:sz="0" w:space="0" w:color="auto"/>
                                        <w:left w:val="none" w:sz="0" w:space="0" w:color="auto"/>
                                        <w:bottom w:val="none" w:sz="0" w:space="0" w:color="auto"/>
                                        <w:right w:val="none" w:sz="0" w:space="0" w:color="auto"/>
                                      </w:divBdr>
                                      <w:divsChild>
                                        <w:div w:id="12217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9529">
      <w:bodyDiv w:val="1"/>
      <w:marLeft w:val="0"/>
      <w:marRight w:val="0"/>
      <w:marTop w:val="0"/>
      <w:marBottom w:val="0"/>
      <w:divBdr>
        <w:top w:val="none" w:sz="0" w:space="0" w:color="auto"/>
        <w:left w:val="none" w:sz="0" w:space="0" w:color="auto"/>
        <w:bottom w:val="none" w:sz="0" w:space="0" w:color="auto"/>
        <w:right w:val="none" w:sz="0" w:space="0" w:color="auto"/>
      </w:divBdr>
      <w:divsChild>
        <w:div w:id="2012178539">
          <w:marLeft w:val="0"/>
          <w:marRight w:val="0"/>
          <w:marTop w:val="0"/>
          <w:marBottom w:val="0"/>
          <w:divBdr>
            <w:top w:val="none" w:sz="0" w:space="0" w:color="auto"/>
            <w:left w:val="none" w:sz="0" w:space="0" w:color="auto"/>
            <w:bottom w:val="none" w:sz="0" w:space="0" w:color="auto"/>
            <w:right w:val="none" w:sz="0" w:space="0" w:color="auto"/>
          </w:divBdr>
        </w:div>
      </w:divsChild>
    </w:div>
    <w:div w:id="16197217">
      <w:bodyDiv w:val="1"/>
      <w:marLeft w:val="0"/>
      <w:marRight w:val="0"/>
      <w:marTop w:val="0"/>
      <w:marBottom w:val="0"/>
      <w:divBdr>
        <w:top w:val="none" w:sz="0" w:space="0" w:color="auto"/>
        <w:left w:val="none" w:sz="0" w:space="0" w:color="auto"/>
        <w:bottom w:val="none" w:sz="0" w:space="0" w:color="auto"/>
        <w:right w:val="none" w:sz="0" w:space="0" w:color="auto"/>
      </w:divBdr>
      <w:divsChild>
        <w:div w:id="1456217587">
          <w:marLeft w:val="0"/>
          <w:marRight w:val="0"/>
          <w:marTop w:val="0"/>
          <w:marBottom w:val="0"/>
          <w:divBdr>
            <w:top w:val="none" w:sz="0" w:space="0" w:color="auto"/>
            <w:left w:val="none" w:sz="0" w:space="0" w:color="auto"/>
            <w:bottom w:val="none" w:sz="0" w:space="0" w:color="auto"/>
            <w:right w:val="none" w:sz="0" w:space="0" w:color="auto"/>
          </w:divBdr>
        </w:div>
      </w:divsChild>
    </w:div>
    <w:div w:id="69541840">
      <w:bodyDiv w:val="1"/>
      <w:marLeft w:val="0"/>
      <w:marRight w:val="0"/>
      <w:marTop w:val="0"/>
      <w:marBottom w:val="0"/>
      <w:divBdr>
        <w:top w:val="none" w:sz="0" w:space="0" w:color="auto"/>
        <w:left w:val="none" w:sz="0" w:space="0" w:color="auto"/>
        <w:bottom w:val="none" w:sz="0" w:space="0" w:color="auto"/>
        <w:right w:val="none" w:sz="0" w:space="0" w:color="auto"/>
      </w:divBdr>
      <w:divsChild>
        <w:div w:id="1742602967">
          <w:marLeft w:val="0"/>
          <w:marRight w:val="0"/>
          <w:marTop w:val="0"/>
          <w:marBottom w:val="0"/>
          <w:divBdr>
            <w:top w:val="none" w:sz="0" w:space="0" w:color="auto"/>
            <w:left w:val="none" w:sz="0" w:space="0" w:color="auto"/>
            <w:bottom w:val="none" w:sz="0" w:space="0" w:color="auto"/>
            <w:right w:val="none" w:sz="0" w:space="0" w:color="auto"/>
          </w:divBdr>
          <w:divsChild>
            <w:div w:id="2050104214">
              <w:marLeft w:val="0"/>
              <w:marRight w:val="0"/>
              <w:marTop w:val="0"/>
              <w:marBottom w:val="0"/>
              <w:divBdr>
                <w:top w:val="none" w:sz="0" w:space="0" w:color="auto"/>
                <w:left w:val="none" w:sz="0" w:space="0" w:color="auto"/>
                <w:bottom w:val="none" w:sz="0" w:space="0" w:color="auto"/>
                <w:right w:val="none" w:sz="0" w:space="0" w:color="auto"/>
              </w:divBdr>
              <w:divsChild>
                <w:div w:id="1425226045">
                  <w:marLeft w:val="0"/>
                  <w:marRight w:val="0"/>
                  <w:marTop w:val="0"/>
                  <w:marBottom w:val="0"/>
                  <w:divBdr>
                    <w:top w:val="none" w:sz="0" w:space="0" w:color="auto"/>
                    <w:left w:val="none" w:sz="0" w:space="0" w:color="auto"/>
                    <w:bottom w:val="none" w:sz="0" w:space="0" w:color="auto"/>
                    <w:right w:val="none" w:sz="0" w:space="0" w:color="auto"/>
                  </w:divBdr>
                  <w:divsChild>
                    <w:div w:id="653678383">
                      <w:marLeft w:val="0"/>
                      <w:marRight w:val="0"/>
                      <w:marTop w:val="0"/>
                      <w:marBottom w:val="0"/>
                      <w:divBdr>
                        <w:top w:val="none" w:sz="0" w:space="0" w:color="auto"/>
                        <w:left w:val="none" w:sz="0" w:space="0" w:color="auto"/>
                        <w:bottom w:val="none" w:sz="0" w:space="0" w:color="auto"/>
                        <w:right w:val="none" w:sz="0" w:space="0" w:color="auto"/>
                      </w:divBdr>
                      <w:divsChild>
                        <w:div w:id="1287617539">
                          <w:marLeft w:val="0"/>
                          <w:marRight w:val="0"/>
                          <w:marTop w:val="0"/>
                          <w:marBottom w:val="0"/>
                          <w:divBdr>
                            <w:top w:val="none" w:sz="0" w:space="0" w:color="auto"/>
                            <w:left w:val="none" w:sz="0" w:space="0" w:color="auto"/>
                            <w:bottom w:val="none" w:sz="0" w:space="0" w:color="auto"/>
                            <w:right w:val="none" w:sz="0" w:space="0" w:color="auto"/>
                          </w:divBdr>
                          <w:divsChild>
                            <w:div w:id="707216694">
                              <w:marLeft w:val="0"/>
                              <w:marRight w:val="0"/>
                              <w:marTop w:val="0"/>
                              <w:marBottom w:val="0"/>
                              <w:divBdr>
                                <w:top w:val="none" w:sz="0" w:space="0" w:color="auto"/>
                                <w:left w:val="none" w:sz="0" w:space="0" w:color="auto"/>
                                <w:bottom w:val="none" w:sz="0" w:space="0" w:color="auto"/>
                                <w:right w:val="none" w:sz="0" w:space="0" w:color="auto"/>
                              </w:divBdr>
                              <w:divsChild>
                                <w:div w:id="139689854">
                                  <w:marLeft w:val="0"/>
                                  <w:marRight w:val="0"/>
                                  <w:marTop w:val="0"/>
                                  <w:marBottom w:val="0"/>
                                  <w:divBdr>
                                    <w:top w:val="none" w:sz="0" w:space="0" w:color="auto"/>
                                    <w:left w:val="none" w:sz="0" w:space="0" w:color="auto"/>
                                    <w:bottom w:val="none" w:sz="0" w:space="0" w:color="auto"/>
                                    <w:right w:val="none" w:sz="0" w:space="0" w:color="auto"/>
                                  </w:divBdr>
                                  <w:divsChild>
                                    <w:div w:id="825434368">
                                      <w:marLeft w:val="0"/>
                                      <w:marRight w:val="0"/>
                                      <w:marTop w:val="0"/>
                                      <w:marBottom w:val="0"/>
                                      <w:divBdr>
                                        <w:top w:val="none" w:sz="0" w:space="0" w:color="auto"/>
                                        <w:left w:val="none" w:sz="0" w:space="0" w:color="auto"/>
                                        <w:bottom w:val="none" w:sz="0" w:space="0" w:color="auto"/>
                                        <w:right w:val="none" w:sz="0" w:space="0" w:color="auto"/>
                                      </w:divBdr>
                                      <w:divsChild>
                                        <w:div w:id="1327123272">
                                          <w:marLeft w:val="0"/>
                                          <w:marRight w:val="0"/>
                                          <w:marTop w:val="0"/>
                                          <w:marBottom w:val="0"/>
                                          <w:divBdr>
                                            <w:top w:val="none" w:sz="0" w:space="0" w:color="auto"/>
                                            <w:left w:val="none" w:sz="0" w:space="0" w:color="auto"/>
                                            <w:bottom w:val="none" w:sz="0" w:space="0" w:color="auto"/>
                                            <w:right w:val="none" w:sz="0" w:space="0" w:color="auto"/>
                                          </w:divBdr>
                                        </w:div>
                                        <w:div w:id="416633628">
                                          <w:marLeft w:val="0"/>
                                          <w:marRight w:val="0"/>
                                          <w:marTop w:val="0"/>
                                          <w:marBottom w:val="0"/>
                                          <w:divBdr>
                                            <w:top w:val="none" w:sz="0" w:space="0" w:color="auto"/>
                                            <w:left w:val="none" w:sz="0" w:space="0" w:color="auto"/>
                                            <w:bottom w:val="none" w:sz="0" w:space="0" w:color="auto"/>
                                            <w:right w:val="none" w:sz="0" w:space="0" w:color="auto"/>
                                          </w:divBdr>
                                        </w:div>
                                        <w:div w:id="368532327">
                                          <w:marLeft w:val="0"/>
                                          <w:marRight w:val="0"/>
                                          <w:marTop w:val="0"/>
                                          <w:marBottom w:val="0"/>
                                          <w:divBdr>
                                            <w:top w:val="none" w:sz="0" w:space="0" w:color="auto"/>
                                            <w:left w:val="none" w:sz="0" w:space="0" w:color="auto"/>
                                            <w:bottom w:val="none" w:sz="0" w:space="0" w:color="auto"/>
                                            <w:right w:val="none" w:sz="0" w:space="0" w:color="auto"/>
                                          </w:divBdr>
                                          <w:divsChild>
                                            <w:div w:id="1851555195">
                                              <w:marLeft w:val="0"/>
                                              <w:marRight w:val="0"/>
                                              <w:marTop w:val="0"/>
                                              <w:marBottom w:val="0"/>
                                              <w:divBdr>
                                                <w:top w:val="none" w:sz="0" w:space="0" w:color="auto"/>
                                                <w:left w:val="none" w:sz="0" w:space="0" w:color="auto"/>
                                                <w:bottom w:val="none" w:sz="0" w:space="0" w:color="auto"/>
                                                <w:right w:val="none" w:sz="0" w:space="0" w:color="auto"/>
                                              </w:divBdr>
                                              <w:divsChild>
                                                <w:div w:id="63570117">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375">
                                      <w:marLeft w:val="0"/>
                                      <w:marRight w:val="0"/>
                                      <w:marTop w:val="0"/>
                                      <w:marBottom w:val="0"/>
                                      <w:divBdr>
                                        <w:top w:val="none" w:sz="0" w:space="0" w:color="auto"/>
                                        <w:left w:val="none" w:sz="0" w:space="0" w:color="auto"/>
                                        <w:bottom w:val="none" w:sz="0" w:space="0" w:color="auto"/>
                                        <w:right w:val="none" w:sz="0" w:space="0" w:color="auto"/>
                                      </w:divBdr>
                                      <w:divsChild>
                                        <w:div w:id="15812585">
                                          <w:marLeft w:val="0"/>
                                          <w:marRight w:val="0"/>
                                          <w:marTop w:val="0"/>
                                          <w:marBottom w:val="0"/>
                                          <w:divBdr>
                                            <w:top w:val="none" w:sz="0" w:space="0" w:color="auto"/>
                                            <w:left w:val="none" w:sz="0" w:space="0" w:color="auto"/>
                                            <w:bottom w:val="none" w:sz="0" w:space="0" w:color="auto"/>
                                            <w:right w:val="none" w:sz="0" w:space="0" w:color="auto"/>
                                          </w:divBdr>
                                        </w:div>
                                        <w:div w:id="1217007624">
                                          <w:marLeft w:val="0"/>
                                          <w:marRight w:val="0"/>
                                          <w:marTop w:val="0"/>
                                          <w:marBottom w:val="0"/>
                                          <w:divBdr>
                                            <w:top w:val="none" w:sz="0" w:space="0" w:color="auto"/>
                                            <w:left w:val="none" w:sz="0" w:space="0" w:color="auto"/>
                                            <w:bottom w:val="none" w:sz="0" w:space="0" w:color="auto"/>
                                            <w:right w:val="none" w:sz="0" w:space="0" w:color="auto"/>
                                          </w:divBdr>
                                        </w:div>
                                        <w:div w:id="356541531">
                                          <w:marLeft w:val="0"/>
                                          <w:marRight w:val="0"/>
                                          <w:marTop w:val="0"/>
                                          <w:marBottom w:val="0"/>
                                          <w:divBdr>
                                            <w:top w:val="none" w:sz="0" w:space="0" w:color="auto"/>
                                            <w:left w:val="none" w:sz="0" w:space="0" w:color="auto"/>
                                            <w:bottom w:val="none" w:sz="0" w:space="0" w:color="auto"/>
                                            <w:right w:val="none" w:sz="0" w:space="0" w:color="auto"/>
                                          </w:divBdr>
                                        </w:div>
                                        <w:div w:id="200288026">
                                          <w:marLeft w:val="0"/>
                                          <w:marRight w:val="0"/>
                                          <w:marTop w:val="0"/>
                                          <w:marBottom w:val="0"/>
                                          <w:divBdr>
                                            <w:top w:val="none" w:sz="0" w:space="0" w:color="auto"/>
                                            <w:left w:val="none" w:sz="0" w:space="0" w:color="auto"/>
                                            <w:bottom w:val="none" w:sz="0" w:space="0" w:color="auto"/>
                                            <w:right w:val="none" w:sz="0" w:space="0" w:color="auto"/>
                                          </w:divBdr>
                                        </w:div>
                                        <w:div w:id="2144303085">
                                          <w:marLeft w:val="0"/>
                                          <w:marRight w:val="0"/>
                                          <w:marTop w:val="0"/>
                                          <w:marBottom w:val="0"/>
                                          <w:divBdr>
                                            <w:top w:val="none" w:sz="0" w:space="0" w:color="auto"/>
                                            <w:left w:val="none" w:sz="0" w:space="0" w:color="auto"/>
                                            <w:bottom w:val="none" w:sz="0" w:space="0" w:color="auto"/>
                                            <w:right w:val="none" w:sz="0" w:space="0" w:color="auto"/>
                                          </w:divBdr>
                                          <w:divsChild>
                                            <w:div w:id="57094491">
                                              <w:marLeft w:val="0"/>
                                              <w:marRight w:val="0"/>
                                              <w:marTop w:val="0"/>
                                              <w:marBottom w:val="0"/>
                                              <w:divBdr>
                                                <w:top w:val="none" w:sz="0" w:space="0" w:color="auto"/>
                                                <w:left w:val="none" w:sz="0" w:space="0" w:color="auto"/>
                                                <w:bottom w:val="none" w:sz="0" w:space="0" w:color="auto"/>
                                                <w:right w:val="none" w:sz="0" w:space="0" w:color="auto"/>
                                              </w:divBdr>
                                              <w:divsChild>
                                                <w:div w:id="859588089">
                                                  <w:marLeft w:val="0"/>
                                                  <w:marRight w:val="0"/>
                                                  <w:marTop w:val="0"/>
                                                  <w:marBottom w:val="0"/>
                                                  <w:divBdr>
                                                    <w:top w:val="none" w:sz="0" w:space="0" w:color="auto"/>
                                                    <w:left w:val="none" w:sz="0" w:space="0" w:color="auto"/>
                                                    <w:bottom w:val="none" w:sz="0" w:space="0" w:color="auto"/>
                                                    <w:right w:val="none" w:sz="0" w:space="0" w:color="auto"/>
                                                  </w:divBdr>
                                                </w:div>
                                                <w:div w:id="1822116392">
                                                  <w:marLeft w:val="0"/>
                                                  <w:marRight w:val="0"/>
                                                  <w:marTop w:val="0"/>
                                                  <w:marBottom w:val="0"/>
                                                  <w:divBdr>
                                                    <w:top w:val="none" w:sz="0" w:space="0" w:color="auto"/>
                                                    <w:left w:val="none" w:sz="0" w:space="0" w:color="auto"/>
                                                    <w:bottom w:val="none" w:sz="0" w:space="0" w:color="auto"/>
                                                    <w:right w:val="none" w:sz="0" w:space="0" w:color="auto"/>
                                                  </w:divBdr>
                                                  <w:divsChild>
                                                    <w:div w:id="2057200062">
                                                      <w:marLeft w:val="0"/>
                                                      <w:marRight w:val="0"/>
                                                      <w:marTop w:val="0"/>
                                                      <w:marBottom w:val="0"/>
                                                      <w:divBdr>
                                                        <w:top w:val="none" w:sz="0" w:space="0" w:color="auto"/>
                                                        <w:left w:val="none" w:sz="0" w:space="0" w:color="auto"/>
                                                        <w:bottom w:val="none" w:sz="0" w:space="0" w:color="auto"/>
                                                        <w:right w:val="none" w:sz="0" w:space="0" w:color="auto"/>
                                                      </w:divBdr>
                                                    </w:div>
                                                    <w:div w:id="12231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0744">
      <w:bodyDiv w:val="1"/>
      <w:marLeft w:val="0"/>
      <w:marRight w:val="0"/>
      <w:marTop w:val="0"/>
      <w:marBottom w:val="0"/>
      <w:divBdr>
        <w:top w:val="none" w:sz="0" w:space="0" w:color="auto"/>
        <w:left w:val="none" w:sz="0" w:space="0" w:color="auto"/>
        <w:bottom w:val="none" w:sz="0" w:space="0" w:color="auto"/>
        <w:right w:val="none" w:sz="0" w:space="0" w:color="auto"/>
      </w:divBdr>
      <w:divsChild>
        <w:div w:id="181551973">
          <w:marLeft w:val="0"/>
          <w:marRight w:val="0"/>
          <w:marTop w:val="0"/>
          <w:marBottom w:val="0"/>
          <w:divBdr>
            <w:top w:val="none" w:sz="0" w:space="0" w:color="auto"/>
            <w:left w:val="none" w:sz="0" w:space="0" w:color="auto"/>
            <w:bottom w:val="none" w:sz="0" w:space="0" w:color="auto"/>
            <w:right w:val="none" w:sz="0" w:space="0" w:color="auto"/>
          </w:divBdr>
          <w:divsChild>
            <w:div w:id="333655520">
              <w:marLeft w:val="0"/>
              <w:marRight w:val="0"/>
              <w:marTop w:val="0"/>
              <w:marBottom w:val="0"/>
              <w:divBdr>
                <w:top w:val="none" w:sz="0" w:space="0" w:color="auto"/>
                <w:left w:val="none" w:sz="0" w:space="0" w:color="auto"/>
                <w:bottom w:val="none" w:sz="0" w:space="0" w:color="auto"/>
                <w:right w:val="none" w:sz="0" w:space="0" w:color="auto"/>
              </w:divBdr>
              <w:divsChild>
                <w:div w:id="425729870">
                  <w:marLeft w:val="0"/>
                  <w:marRight w:val="0"/>
                  <w:marTop w:val="0"/>
                  <w:marBottom w:val="0"/>
                  <w:divBdr>
                    <w:top w:val="none" w:sz="0" w:space="0" w:color="auto"/>
                    <w:left w:val="none" w:sz="0" w:space="0" w:color="auto"/>
                    <w:bottom w:val="none" w:sz="0" w:space="0" w:color="auto"/>
                    <w:right w:val="none" w:sz="0" w:space="0" w:color="auto"/>
                  </w:divBdr>
                  <w:divsChild>
                    <w:div w:id="1005519512">
                      <w:marLeft w:val="0"/>
                      <w:marRight w:val="0"/>
                      <w:marTop w:val="0"/>
                      <w:marBottom w:val="0"/>
                      <w:divBdr>
                        <w:top w:val="none" w:sz="0" w:space="0" w:color="auto"/>
                        <w:left w:val="none" w:sz="0" w:space="0" w:color="auto"/>
                        <w:bottom w:val="none" w:sz="0" w:space="0" w:color="auto"/>
                        <w:right w:val="none" w:sz="0" w:space="0" w:color="auto"/>
                      </w:divBdr>
                      <w:divsChild>
                        <w:div w:id="368803300">
                          <w:marLeft w:val="0"/>
                          <w:marRight w:val="0"/>
                          <w:marTop w:val="0"/>
                          <w:marBottom w:val="0"/>
                          <w:divBdr>
                            <w:top w:val="none" w:sz="0" w:space="0" w:color="auto"/>
                            <w:left w:val="none" w:sz="0" w:space="0" w:color="auto"/>
                            <w:bottom w:val="none" w:sz="0" w:space="0" w:color="auto"/>
                            <w:right w:val="none" w:sz="0" w:space="0" w:color="auto"/>
                          </w:divBdr>
                          <w:divsChild>
                            <w:div w:id="1632858764">
                              <w:marLeft w:val="0"/>
                              <w:marRight w:val="0"/>
                              <w:marTop w:val="300"/>
                              <w:marBottom w:val="300"/>
                              <w:divBdr>
                                <w:top w:val="none" w:sz="0" w:space="0" w:color="auto"/>
                                <w:left w:val="none" w:sz="0" w:space="0" w:color="auto"/>
                                <w:bottom w:val="none" w:sz="0" w:space="0" w:color="auto"/>
                                <w:right w:val="none" w:sz="0" w:space="0" w:color="auto"/>
                              </w:divBdr>
                              <w:divsChild>
                                <w:div w:id="1205602367">
                                  <w:marLeft w:val="300"/>
                                  <w:marRight w:val="0"/>
                                  <w:marTop w:val="0"/>
                                  <w:marBottom w:val="0"/>
                                  <w:divBdr>
                                    <w:top w:val="none" w:sz="0" w:space="0" w:color="auto"/>
                                    <w:left w:val="none" w:sz="0" w:space="0" w:color="auto"/>
                                    <w:bottom w:val="none" w:sz="0" w:space="0" w:color="auto"/>
                                    <w:right w:val="none" w:sz="0" w:space="0" w:color="auto"/>
                                  </w:divBdr>
                                  <w:divsChild>
                                    <w:div w:id="1847941952">
                                      <w:marLeft w:val="0"/>
                                      <w:marRight w:val="0"/>
                                      <w:marTop w:val="0"/>
                                      <w:marBottom w:val="0"/>
                                      <w:divBdr>
                                        <w:top w:val="none" w:sz="0" w:space="0" w:color="auto"/>
                                        <w:left w:val="none" w:sz="0" w:space="0" w:color="auto"/>
                                        <w:bottom w:val="none" w:sz="0" w:space="0" w:color="auto"/>
                                        <w:right w:val="none" w:sz="0" w:space="0" w:color="auto"/>
                                      </w:divBdr>
                                      <w:divsChild>
                                        <w:div w:id="1569153324">
                                          <w:marLeft w:val="0"/>
                                          <w:marRight w:val="0"/>
                                          <w:marTop w:val="0"/>
                                          <w:marBottom w:val="0"/>
                                          <w:divBdr>
                                            <w:top w:val="none" w:sz="0" w:space="0" w:color="auto"/>
                                            <w:left w:val="none" w:sz="0" w:space="0" w:color="auto"/>
                                            <w:bottom w:val="none" w:sz="0" w:space="0" w:color="auto"/>
                                            <w:right w:val="none" w:sz="0" w:space="0" w:color="auto"/>
                                          </w:divBdr>
                                          <w:divsChild>
                                            <w:div w:id="62802610">
                                              <w:marLeft w:val="0"/>
                                              <w:marRight w:val="0"/>
                                              <w:marTop w:val="120"/>
                                              <w:marBottom w:val="60"/>
                                              <w:divBdr>
                                                <w:top w:val="none" w:sz="0" w:space="0" w:color="auto"/>
                                                <w:left w:val="none" w:sz="0" w:space="0" w:color="auto"/>
                                                <w:bottom w:val="none" w:sz="0" w:space="0" w:color="auto"/>
                                                <w:right w:val="none" w:sz="0" w:space="0" w:color="auto"/>
                                              </w:divBdr>
                                            </w:div>
                                            <w:div w:id="761411440">
                                              <w:marLeft w:val="0"/>
                                              <w:marRight w:val="0"/>
                                              <w:marTop w:val="120"/>
                                              <w:marBottom w:val="60"/>
                                              <w:divBdr>
                                                <w:top w:val="none" w:sz="0" w:space="0" w:color="auto"/>
                                                <w:left w:val="none" w:sz="0" w:space="0" w:color="auto"/>
                                                <w:bottom w:val="none" w:sz="0" w:space="0" w:color="auto"/>
                                                <w:right w:val="none" w:sz="0" w:space="0" w:color="auto"/>
                                              </w:divBdr>
                                            </w:div>
                                            <w:div w:id="1356536860">
                                              <w:marLeft w:val="0"/>
                                              <w:marRight w:val="0"/>
                                              <w:marTop w:val="120"/>
                                              <w:marBottom w:val="60"/>
                                              <w:divBdr>
                                                <w:top w:val="none" w:sz="0" w:space="0" w:color="auto"/>
                                                <w:left w:val="none" w:sz="0" w:space="0" w:color="auto"/>
                                                <w:bottom w:val="none" w:sz="0" w:space="0" w:color="auto"/>
                                                <w:right w:val="none" w:sz="0" w:space="0" w:color="auto"/>
                                              </w:divBdr>
                                            </w:div>
                                            <w:div w:id="1878003610">
                                              <w:marLeft w:val="0"/>
                                              <w:marRight w:val="0"/>
                                              <w:marTop w:val="120"/>
                                              <w:marBottom w:val="60"/>
                                              <w:divBdr>
                                                <w:top w:val="none" w:sz="0" w:space="0" w:color="auto"/>
                                                <w:left w:val="none" w:sz="0" w:space="0" w:color="auto"/>
                                                <w:bottom w:val="none" w:sz="0" w:space="0" w:color="auto"/>
                                                <w:right w:val="none" w:sz="0" w:space="0" w:color="auto"/>
                                              </w:divBdr>
                                            </w:div>
                                            <w:div w:id="263265949">
                                              <w:marLeft w:val="0"/>
                                              <w:marRight w:val="0"/>
                                              <w:marTop w:val="120"/>
                                              <w:marBottom w:val="60"/>
                                              <w:divBdr>
                                                <w:top w:val="none" w:sz="0" w:space="0" w:color="auto"/>
                                                <w:left w:val="none" w:sz="0" w:space="0" w:color="auto"/>
                                                <w:bottom w:val="none" w:sz="0" w:space="0" w:color="auto"/>
                                                <w:right w:val="none" w:sz="0" w:space="0" w:color="auto"/>
                                              </w:divBdr>
                                            </w:div>
                                            <w:div w:id="8107588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74179">
      <w:bodyDiv w:val="1"/>
      <w:marLeft w:val="0"/>
      <w:marRight w:val="0"/>
      <w:marTop w:val="0"/>
      <w:marBottom w:val="0"/>
      <w:divBdr>
        <w:top w:val="none" w:sz="0" w:space="0" w:color="auto"/>
        <w:left w:val="none" w:sz="0" w:space="0" w:color="auto"/>
        <w:bottom w:val="none" w:sz="0" w:space="0" w:color="auto"/>
        <w:right w:val="none" w:sz="0" w:space="0" w:color="auto"/>
      </w:divBdr>
      <w:divsChild>
        <w:div w:id="298192600">
          <w:marLeft w:val="0"/>
          <w:marRight w:val="0"/>
          <w:marTop w:val="0"/>
          <w:marBottom w:val="0"/>
          <w:divBdr>
            <w:top w:val="none" w:sz="0" w:space="0" w:color="auto"/>
            <w:left w:val="none" w:sz="0" w:space="0" w:color="auto"/>
            <w:bottom w:val="none" w:sz="0" w:space="0" w:color="auto"/>
            <w:right w:val="none" w:sz="0" w:space="0" w:color="auto"/>
          </w:divBdr>
        </w:div>
      </w:divsChild>
    </w:div>
    <w:div w:id="140002086">
      <w:bodyDiv w:val="1"/>
      <w:marLeft w:val="0"/>
      <w:marRight w:val="0"/>
      <w:marTop w:val="0"/>
      <w:marBottom w:val="0"/>
      <w:divBdr>
        <w:top w:val="none" w:sz="0" w:space="0" w:color="auto"/>
        <w:left w:val="none" w:sz="0" w:space="0" w:color="auto"/>
        <w:bottom w:val="none" w:sz="0" w:space="0" w:color="auto"/>
        <w:right w:val="none" w:sz="0" w:space="0" w:color="auto"/>
      </w:divBdr>
      <w:divsChild>
        <w:div w:id="1291009015">
          <w:marLeft w:val="0"/>
          <w:marRight w:val="0"/>
          <w:marTop w:val="0"/>
          <w:marBottom w:val="0"/>
          <w:divBdr>
            <w:top w:val="none" w:sz="0" w:space="0" w:color="auto"/>
            <w:left w:val="none" w:sz="0" w:space="0" w:color="auto"/>
            <w:bottom w:val="none" w:sz="0" w:space="0" w:color="auto"/>
            <w:right w:val="none" w:sz="0" w:space="0" w:color="auto"/>
          </w:divBdr>
        </w:div>
      </w:divsChild>
    </w:div>
    <w:div w:id="143157907">
      <w:bodyDiv w:val="1"/>
      <w:marLeft w:val="0"/>
      <w:marRight w:val="0"/>
      <w:marTop w:val="0"/>
      <w:marBottom w:val="0"/>
      <w:divBdr>
        <w:top w:val="none" w:sz="0" w:space="0" w:color="auto"/>
        <w:left w:val="none" w:sz="0" w:space="0" w:color="auto"/>
        <w:bottom w:val="none" w:sz="0" w:space="0" w:color="auto"/>
        <w:right w:val="none" w:sz="0" w:space="0" w:color="auto"/>
      </w:divBdr>
      <w:divsChild>
        <w:div w:id="2051032656">
          <w:marLeft w:val="0"/>
          <w:marRight w:val="0"/>
          <w:marTop w:val="0"/>
          <w:marBottom w:val="0"/>
          <w:divBdr>
            <w:top w:val="none" w:sz="0" w:space="0" w:color="auto"/>
            <w:left w:val="none" w:sz="0" w:space="0" w:color="auto"/>
            <w:bottom w:val="none" w:sz="0" w:space="0" w:color="auto"/>
            <w:right w:val="none" w:sz="0" w:space="0" w:color="auto"/>
          </w:divBdr>
        </w:div>
      </w:divsChild>
    </w:div>
    <w:div w:id="143550218">
      <w:bodyDiv w:val="1"/>
      <w:marLeft w:val="0"/>
      <w:marRight w:val="0"/>
      <w:marTop w:val="0"/>
      <w:marBottom w:val="0"/>
      <w:divBdr>
        <w:top w:val="none" w:sz="0" w:space="0" w:color="auto"/>
        <w:left w:val="none" w:sz="0" w:space="0" w:color="auto"/>
        <w:bottom w:val="none" w:sz="0" w:space="0" w:color="auto"/>
        <w:right w:val="none" w:sz="0" w:space="0" w:color="auto"/>
      </w:divBdr>
      <w:divsChild>
        <w:div w:id="348217271">
          <w:marLeft w:val="0"/>
          <w:marRight w:val="0"/>
          <w:marTop w:val="0"/>
          <w:marBottom w:val="0"/>
          <w:divBdr>
            <w:top w:val="none" w:sz="0" w:space="0" w:color="auto"/>
            <w:left w:val="none" w:sz="0" w:space="0" w:color="auto"/>
            <w:bottom w:val="none" w:sz="0" w:space="0" w:color="auto"/>
            <w:right w:val="none" w:sz="0" w:space="0" w:color="auto"/>
          </w:divBdr>
          <w:divsChild>
            <w:div w:id="1024861807">
              <w:marLeft w:val="0"/>
              <w:marRight w:val="0"/>
              <w:marTop w:val="0"/>
              <w:marBottom w:val="0"/>
              <w:divBdr>
                <w:top w:val="none" w:sz="0" w:space="0" w:color="auto"/>
                <w:left w:val="none" w:sz="0" w:space="0" w:color="auto"/>
                <w:bottom w:val="none" w:sz="0" w:space="0" w:color="auto"/>
                <w:right w:val="none" w:sz="0" w:space="0" w:color="auto"/>
              </w:divBdr>
              <w:divsChild>
                <w:div w:id="1059209973">
                  <w:marLeft w:val="0"/>
                  <w:marRight w:val="0"/>
                  <w:marTop w:val="0"/>
                  <w:marBottom w:val="0"/>
                  <w:divBdr>
                    <w:top w:val="none" w:sz="0" w:space="0" w:color="auto"/>
                    <w:left w:val="none" w:sz="0" w:space="0" w:color="auto"/>
                    <w:bottom w:val="none" w:sz="0" w:space="0" w:color="auto"/>
                    <w:right w:val="none" w:sz="0" w:space="0" w:color="auto"/>
                  </w:divBdr>
                  <w:divsChild>
                    <w:div w:id="2025814153">
                      <w:marLeft w:val="0"/>
                      <w:marRight w:val="0"/>
                      <w:marTop w:val="0"/>
                      <w:marBottom w:val="0"/>
                      <w:divBdr>
                        <w:top w:val="none" w:sz="0" w:space="0" w:color="auto"/>
                        <w:left w:val="none" w:sz="0" w:space="0" w:color="auto"/>
                        <w:bottom w:val="none" w:sz="0" w:space="0" w:color="auto"/>
                        <w:right w:val="none" w:sz="0" w:space="0" w:color="auto"/>
                      </w:divBdr>
                      <w:divsChild>
                        <w:div w:id="567542961">
                          <w:marLeft w:val="0"/>
                          <w:marRight w:val="0"/>
                          <w:marTop w:val="0"/>
                          <w:marBottom w:val="0"/>
                          <w:divBdr>
                            <w:top w:val="none" w:sz="0" w:space="0" w:color="auto"/>
                            <w:left w:val="none" w:sz="0" w:space="0" w:color="auto"/>
                            <w:bottom w:val="none" w:sz="0" w:space="0" w:color="auto"/>
                            <w:right w:val="none" w:sz="0" w:space="0" w:color="auto"/>
                          </w:divBdr>
                          <w:divsChild>
                            <w:div w:id="1367867886">
                              <w:marLeft w:val="0"/>
                              <w:marRight w:val="0"/>
                              <w:marTop w:val="0"/>
                              <w:marBottom w:val="0"/>
                              <w:divBdr>
                                <w:top w:val="none" w:sz="0" w:space="0" w:color="auto"/>
                                <w:left w:val="none" w:sz="0" w:space="0" w:color="auto"/>
                                <w:bottom w:val="none" w:sz="0" w:space="0" w:color="auto"/>
                                <w:right w:val="none" w:sz="0" w:space="0" w:color="auto"/>
                              </w:divBdr>
                              <w:divsChild>
                                <w:div w:id="30111274">
                                  <w:marLeft w:val="0"/>
                                  <w:marRight w:val="0"/>
                                  <w:marTop w:val="0"/>
                                  <w:marBottom w:val="0"/>
                                  <w:divBdr>
                                    <w:top w:val="none" w:sz="0" w:space="0" w:color="auto"/>
                                    <w:left w:val="none" w:sz="0" w:space="0" w:color="auto"/>
                                    <w:bottom w:val="none" w:sz="0" w:space="0" w:color="auto"/>
                                    <w:right w:val="none" w:sz="0" w:space="0" w:color="auto"/>
                                  </w:divBdr>
                                  <w:divsChild>
                                    <w:div w:id="140931640">
                                      <w:marLeft w:val="0"/>
                                      <w:marRight w:val="0"/>
                                      <w:marTop w:val="0"/>
                                      <w:marBottom w:val="0"/>
                                      <w:divBdr>
                                        <w:top w:val="none" w:sz="0" w:space="0" w:color="auto"/>
                                        <w:left w:val="none" w:sz="0" w:space="0" w:color="auto"/>
                                        <w:bottom w:val="none" w:sz="0" w:space="0" w:color="auto"/>
                                        <w:right w:val="none" w:sz="0" w:space="0" w:color="auto"/>
                                      </w:divBdr>
                                      <w:divsChild>
                                        <w:div w:id="824052010">
                                          <w:marLeft w:val="0"/>
                                          <w:marRight w:val="0"/>
                                          <w:marTop w:val="0"/>
                                          <w:marBottom w:val="0"/>
                                          <w:divBdr>
                                            <w:top w:val="none" w:sz="0" w:space="0" w:color="auto"/>
                                            <w:left w:val="none" w:sz="0" w:space="0" w:color="auto"/>
                                            <w:bottom w:val="none" w:sz="0" w:space="0" w:color="auto"/>
                                            <w:right w:val="none" w:sz="0" w:space="0" w:color="auto"/>
                                          </w:divBdr>
                                          <w:divsChild>
                                            <w:div w:id="436604453">
                                              <w:marLeft w:val="0"/>
                                              <w:marRight w:val="0"/>
                                              <w:marTop w:val="0"/>
                                              <w:marBottom w:val="0"/>
                                              <w:divBdr>
                                                <w:top w:val="none" w:sz="0" w:space="0" w:color="auto"/>
                                                <w:left w:val="none" w:sz="0" w:space="0" w:color="auto"/>
                                                <w:bottom w:val="none" w:sz="0" w:space="0" w:color="auto"/>
                                                <w:right w:val="none" w:sz="0" w:space="0" w:color="auto"/>
                                              </w:divBdr>
                                              <w:divsChild>
                                                <w:div w:id="150487542">
                                                  <w:marLeft w:val="0"/>
                                                  <w:marRight w:val="0"/>
                                                  <w:marTop w:val="0"/>
                                                  <w:marBottom w:val="0"/>
                                                  <w:divBdr>
                                                    <w:top w:val="none" w:sz="0" w:space="0" w:color="auto"/>
                                                    <w:left w:val="none" w:sz="0" w:space="0" w:color="auto"/>
                                                    <w:bottom w:val="none" w:sz="0" w:space="0" w:color="auto"/>
                                                    <w:right w:val="none" w:sz="0" w:space="0" w:color="auto"/>
                                                  </w:divBdr>
                                                  <w:divsChild>
                                                    <w:div w:id="19870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30206">
      <w:bodyDiv w:val="1"/>
      <w:marLeft w:val="0"/>
      <w:marRight w:val="0"/>
      <w:marTop w:val="0"/>
      <w:marBottom w:val="0"/>
      <w:divBdr>
        <w:top w:val="none" w:sz="0" w:space="0" w:color="auto"/>
        <w:left w:val="none" w:sz="0" w:space="0" w:color="auto"/>
        <w:bottom w:val="none" w:sz="0" w:space="0" w:color="auto"/>
        <w:right w:val="none" w:sz="0" w:space="0" w:color="auto"/>
      </w:divBdr>
      <w:divsChild>
        <w:div w:id="902329165">
          <w:marLeft w:val="0"/>
          <w:marRight w:val="0"/>
          <w:marTop w:val="0"/>
          <w:marBottom w:val="0"/>
          <w:divBdr>
            <w:top w:val="none" w:sz="0" w:space="0" w:color="auto"/>
            <w:left w:val="none" w:sz="0" w:space="0" w:color="auto"/>
            <w:bottom w:val="none" w:sz="0" w:space="0" w:color="auto"/>
            <w:right w:val="none" w:sz="0" w:space="0" w:color="auto"/>
          </w:divBdr>
          <w:divsChild>
            <w:div w:id="1552813562">
              <w:marLeft w:val="0"/>
              <w:marRight w:val="0"/>
              <w:marTop w:val="0"/>
              <w:marBottom w:val="0"/>
              <w:divBdr>
                <w:top w:val="none" w:sz="0" w:space="0" w:color="auto"/>
                <w:left w:val="none" w:sz="0" w:space="0" w:color="auto"/>
                <w:bottom w:val="none" w:sz="0" w:space="0" w:color="auto"/>
                <w:right w:val="none" w:sz="0" w:space="0" w:color="auto"/>
              </w:divBdr>
              <w:divsChild>
                <w:div w:id="850141455">
                  <w:marLeft w:val="0"/>
                  <w:marRight w:val="0"/>
                  <w:marTop w:val="0"/>
                  <w:marBottom w:val="0"/>
                  <w:divBdr>
                    <w:top w:val="none" w:sz="0" w:space="0" w:color="auto"/>
                    <w:left w:val="none" w:sz="0" w:space="0" w:color="auto"/>
                    <w:bottom w:val="none" w:sz="0" w:space="0" w:color="auto"/>
                    <w:right w:val="none" w:sz="0" w:space="0" w:color="auto"/>
                  </w:divBdr>
                  <w:divsChild>
                    <w:div w:id="1203396572">
                      <w:marLeft w:val="0"/>
                      <w:marRight w:val="0"/>
                      <w:marTop w:val="0"/>
                      <w:marBottom w:val="0"/>
                      <w:divBdr>
                        <w:top w:val="none" w:sz="0" w:space="0" w:color="auto"/>
                        <w:left w:val="none" w:sz="0" w:space="0" w:color="auto"/>
                        <w:bottom w:val="none" w:sz="0" w:space="0" w:color="auto"/>
                        <w:right w:val="none" w:sz="0" w:space="0" w:color="auto"/>
                      </w:divBdr>
                      <w:divsChild>
                        <w:div w:id="947468821">
                          <w:marLeft w:val="0"/>
                          <w:marRight w:val="0"/>
                          <w:marTop w:val="0"/>
                          <w:marBottom w:val="0"/>
                          <w:divBdr>
                            <w:top w:val="none" w:sz="0" w:space="0" w:color="auto"/>
                            <w:left w:val="none" w:sz="0" w:space="0" w:color="auto"/>
                            <w:bottom w:val="none" w:sz="0" w:space="0" w:color="auto"/>
                            <w:right w:val="none" w:sz="0" w:space="0" w:color="auto"/>
                          </w:divBdr>
                          <w:divsChild>
                            <w:div w:id="1410154315">
                              <w:marLeft w:val="0"/>
                              <w:marRight w:val="0"/>
                              <w:marTop w:val="0"/>
                              <w:marBottom w:val="0"/>
                              <w:divBdr>
                                <w:top w:val="none" w:sz="0" w:space="0" w:color="auto"/>
                                <w:left w:val="none" w:sz="0" w:space="0" w:color="auto"/>
                                <w:bottom w:val="none" w:sz="0" w:space="0" w:color="auto"/>
                                <w:right w:val="none" w:sz="0" w:space="0" w:color="auto"/>
                              </w:divBdr>
                              <w:divsChild>
                                <w:div w:id="981738804">
                                  <w:marLeft w:val="0"/>
                                  <w:marRight w:val="0"/>
                                  <w:marTop w:val="0"/>
                                  <w:marBottom w:val="0"/>
                                  <w:divBdr>
                                    <w:top w:val="none" w:sz="0" w:space="0" w:color="auto"/>
                                    <w:left w:val="none" w:sz="0" w:space="0" w:color="auto"/>
                                    <w:bottom w:val="none" w:sz="0" w:space="0" w:color="auto"/>
                                    <w:right w:val="none" w:sz="0" w:space="0" w:color="auto"/>
                                  </w:divBdr>
                                  <w:divsChild>
                                    <w:div w:id="1079596543">
                                      <w:marLeft w:val="0"/>
                                      <w:marRight w:val="0"/>
                                      <w:marTop w:val="0"/>
                                      <w:marBottom w:val="0"/>
                                      <w:divBdr>
                                        <w:top w:val="none" w:sz="0" w:space="0" w:color="auto"/>
                                        <w:left w:val="none" w:sz="0" w:space="0" w:color="auto"/>
                                        <w:bottom w:val="none" w:sz="0" w:space="0" w:color="auto"/>
                                        <w:right w:val="none" w:sz="0" w:space="0" w:color="auto"/>
                                      </w:divBdr>
                                      <w:divsChild>
                                        <w:div w:id="229393345">
                                          <w:marLeft w:val="0"/>
                                          <w:marRight w:val="0"/>
                                          <w:marTop w:val="0"/>
                                          <w:marBottom w:val="0"/>
                                          <w:divBdr>
                                            <w:top w:val="none" w:sz="0" w:space="0" w:color="auto"/>
                                            <w:left w:val="none" w:sz="0" w:space="0" w:color="auto"/>
                                            <w:bottom w:val="none" w:sz="0" w:space="0" w:color="auto"/>
                                            <w:right w:val="none" w:sz="0" w:space="0" w:color="auto"/>
                                          </w:divBdr>
                                          <w:divsChild>
                                            <w:div w:id="174655125">
                                              <w:marLeft w:val="0"/>
                                              <w:marRight w:val="0"/>
                                              <w:marTop w:val="0"/>
                                              <w:marBottom w:val="0"/>
                                              <w:divBdr>
                                                <w:top w:val="none" w:sz="0" w:space="0" w:color="auto"/>
                                                <w:left w:val="none" w:sz="0" w:space="0" w:color="auto"/>
                                                <w:bottom w:val="none" w:sz="0" w:space="0" w:color="auto"/>
                                                <w:right w:val="none" w:sz="0" w:space="0" w:color="auto"/>
                                              </w:divBdr>
                                              <w:divsChild>
                                                <w:div w:id="1112626773">
                                                  <w:marLeft w:val="0"/>
                                                  <w:marRight w:val="0"/>
                                                  <w:marTop w:val="0"/>
                                                  <w:marBottom w:val="0"/>
                                                  <w:divBdr>
                                                    <w:top w:val="none" w:sz="0" w:space="0" w:color="auto"/>
                                                    <w:left w:val="none" w:sz="0" w:space="0" w:color="auto"/>
                                                    <w:bottom w:val="none" w:sz="0" w:space="0" w:color="auto"/>
                                                    <w:right w:val="none" w:sz="0" w:space="0" w:color="auto"/>
                                                  </w:divBdr>
                                                  <w:divsChild>
                                                    <w:div w:id="737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22237">
      <w:bodyDiv w:val="1"/>
      <w:marLeft w:val="0"/>
      <w:marRight w:val="0"/>
      <w:marTop w:val="0"/>
      <w:marBottom w:val="0"/>
      <w:divBdr>
        <w:top w:val="none" w:sz="0" w:space="0" w:color="auto"/>
        <w:left w:val="none" w:sz="0" w:space="0" w:color="auto"/>
        <w:bottom w:val="none" w:sz="0" w:space="0" w:color="auto"/>
        <w:right w:val="none" w:sz="0" w:space="0" w:color="auto"/>
      </w:divBdr>
      <w:divsChild>
        <w:div w:id="1478061779">
          <w:marLeft w:val="0"/>
          <w:marRight w:val="0"/>
          <w:marTop w:val="0"/>
          <w:marBottom w:val="0"/>
          <w:divBdr>
            <w:top w:val="none" w:sz="0" w:space="0" w:color="auto"/>
            <w:left w:val="none" w:sz="0" w:space="0" w:color="auto"/>
            <w:bottom w:val="none" w:sz="0" w:space="0" w:color="auto"/>
            <w:right w:val="none" w:sz="0" w:space="0" w:color="auto"/>
          </w:divBdr>
          <w:divsChild>
            <w:div w:id="1512330279">
              <w:marLeft w:val="0"/>
              <w:marRight w:val="0"/>
              <w:marTop w:val="0"/>
              <w:marBottom w:val="0"/>
              <w:divBdr>
                <w:top w:val="none" w:sz="0" w:space="0" w:color="auto"/>
                <w:left w:val="none" w:sz="0" w:space="0" w:color="auto"/>
                <w:bottom w:val="none" w:sz="0" w:space="0" w:color="auto"/>
                <w:right w:val="none" w:sz="0" w:space="0" w:color="auto"/>
              </w:divBdr>
              <w:divsChild>
                <w:div w:id="1631743406">
                  <w:marLeft w:val="0"/>
                  <w:marRight w:val="0"/>
                  <w:marTop w:val="0"/>
                  <w:marBottom w:val="0"/>
                  <w:divBdr>
                    <w:top w:val="none" w:sz="0" w:space="0" w:color="auto"/>
                    <w:left w:val="none" w:sz="0" w:space="0" w:color="auto"/>
                    <w:bottom w:val="none" w:sz="0" w:space="0" w:color="auto"/>
                    <w:right w:val="none" w:sz="0" w:space="0" w:color="auto"/>
                  </w:divBdr>
                </w:div>
              </w:divsChild>
            </w:div>
            <w:div w:id="2142770783">
              <w:marLeft w:val="0"/>
              <w:marRight w:val="0"/>
              <w:marTop w:val="0"/>
              <w:marBottom w:val="0"/>
              <w:divBdr>
                <w:top w:val="none" w:sz="0" w:space="0" w:color="auto"/>
                <w:left w:val="none" w:sz="0" w:space="0" w:color="auto"/>
                <w:bottom w:val="none" w:sz="0" w:space="0" w:color="auto"/>
                <w:right w:val="none" w:sz="0" w:space="0" w:color="auto"/>
              </w:divBdr>
            </w:div>
            <w:div w:id="135028691">
              <w:marLeft w:val="0"/>
              <w:marRight w:val="0"/>
              <w:marTop w:val="0"/>
              <w:marBottom w:val="0"/>
              <w:divBdr>
                <w:top w:val="none" w:sz="0" w:space="0" w:color="auto"/>
                <w:left w:val="none" w:sz="0" w:space="0" w:color="auto"/>
                <w:bottom w:val="none" w:sz="0" w:space="0" w:color="auto"/>
                <w:right w:val="none" w:sz="0" w:space="0" w:color="auto"/>
              </w:divBdr>
              <w:divsChild>
                <w:div w:id="80837874">
                  <w:marLeft w:val="0"/>
                  <w:marRight w:val="0"/>
                  <w:marTop w:val="0"/>
                  <w:marBottom w:val="0"/>
                  <w:divBdr>
                    <w:top w:val="none" w:sz="0" w:space="0" w:color="auto"/>
                    <w:left w:val="none" w:sz="0" w:space="0" w:color="auto"/>
                    <w:bottom w:val="none" w:sz="0" w:space="0" w:color="auto"/>
                    <w:right w:val="none" w:sz="0" w:space="0" w:color="auto"/>
                  </w:divBdr>
                  <w:divsChild>
                    <w:div w:id="1274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597">
          <w:marLeft w:val="0"/>
          <w:marRight w:val="0"/>
          <w:marTop w:val="0"/>
          <w:marBottom w:val="0"/>
          <w:divBdr>
            <w:top w:val="none" w:sz="0" w:space="0" w:color="auto"/>
            <w:left w:val="none" w:sz="0" w:space="0" w:color="auto"/>
            <w:bottom w:val="none" w:sz="0" w:space="0" w:color="auto"/>
            <w:right w:val="none" w:sz="0" w:space="0" w:color="auto"/>
          </w:divBdr>
          <w:divsChild>
            <w:div w:id="1103185083">
              <w:marLeft w:val="0"/>
              <w:marRight w:val="0"/>
              <w:marTop w:val="0"/>
              <w:marBottom w:val="0"/>
              <w:divBdr>
                <w:top w:val="none" w:sz="0" w:space="0" w:color="auto"/>
                <w:left w:val="none" w:sz="0" w:space="0" w:color="auto"/>
                <w:bottom w:val="none" w:sz="0" w:space="0" w:color="auto"/>
                <w:right w:val="none" w:sz="0" w:space="0" w:color="auto"/>
              </w:divBdr>
              <w:divsChild>
                <w:div w:id="1174802525">
                  <w:marLeft w:val="0"/>
                  <w:marRight w:val="0"/>
                  <w:marTop w:val="0"/>
                  <w:marBottom w:val="0"/>
                  <w:divBdr>
                    <w:top w:val="none" w:sz="0" w:space="0" w:color="auto"/>
                    <w:left w:val="none" w:sz="0" w:space="0" w:color="auto"/>
                    <w:bottom w:val="none" w:sz="0" w:space="0" w:color="auto"/>
                    <w:right w:val="none" w:sz="0" w:space="0" w:color="auto"/>
                  </w:divBdr>
                  <w:divsChild>
                    <w:div w:id="627394809">
                      <w:marLeft w:val="0"/>
                      <w:marRight w:val="0"/>
                      <w:marTop w:val="0"/>
                      <w:marBottom w:val="0"/>
                      <w:divBdr>
                        <w:top w:val="none" w:sz="0" w:space="0" w:color="auto"/>
                        <w:left w:val="none" w:sz="0" w:space="0" w:color="auto"/>
                        <w:bottom w:val="none" w:sz="0" w:space="0" w:color="auto"/>
                        <w:right w:val="none" w:sz="0" w:space="0" w:color="auto"/>
                      </w:divBdr>
                      <w:divsChild>
                        <w:div w:id="1148979753">
                          <w:marLeft w:val="0"/>
                          <w:marRight w:val="0"/>
                          <w:marTop w:val="0"/>
                          <w:marBottom w:val="0"/>
                          <w:divBdr>
                            <w:top w:val="none" w:sz="0" w:space="0" w:color="auto"/>
                            <w:left w:val="none" w:sz="0" w:space="0" w:color="auto"/>
                            <w:bottom w:val="none" w:sz="0" w:space="0" w:color="auto"/>
                            <w:right w:val="none" w:sz="0" w:space="0" w:color="auto"/>
                          </w:divBdr>
                        </w:div>
                        <w:div w:id="1630548406">
                          <w:marLeft w:val="0"/>
                          <w:marRight w:val="0"/>
                          <w:marTop w:val="0"/>
                          <w:marBottom w:val="0"/>
                          <w:divBdr>
                            <w:top w:val="none" w:sz="0" w:space="0" w:color="auto"/>
                            <w:left w:val="none" w:sz="0" w:space="0" w:color="auto"/>
                            <w:bottom w:val="none" w:sz="0" w:space="0" w:color="auto"/>
                            <w:right w:val="none" w:sz="0" w:space="0" w:color="auto"/>
                          </w:divBdr>
                        </w:div>
                      </w:divsChild>
                    </w:div>
                    <w:div w:id="1385788117">
                      <w:marLeft w:val="0"/>
                      <w:marRight w:val="0"/>
                      <w:marTop w:val="0"/>
                      <w:marBottom w:val="0"/>
                      <w:divBdr>
                        <w:top w:val="none" w:sz="0" w:space="0" w:color="auto"/>
                        <w:left w:val="none" w:sz="0" w:space="0" w:color="auto"/>
                        <w:bottom w:val="none" w:sz="0" w:space="0" w:color="auto"/>
                        <w:right w:val="none" w:sz="0" w:space="0" w:color="auto"/>
                      </w:divBdr>
                      <w:divsChild>
                        <w:div w:id="938558988">
                          <w:marLeft w:val="0"/>
                          <w:marRight w:val="0"/>
                          <w:marTop w:val="0"/>
                          <w:marBottom w:val="0"/>
                          <w:divBdr>
                            <w:top w:val="none" w:sz="0" w:space="0" w:color="auto"/>
                            <w:left w:val="none" w:sz="0" w:space="0" w:color="auto"/>
                            <w:bottom w:val="none" w:sz="0" w:space="0" w:color="auto"/>
                            <w:right w:val="none" w:sz="0" w:space="0" w:color="auto"/>
                          </w:divBdr>
                          <w:divsChild>
                            <w:div w:id="1165248583">
                              <w:marLeft w:val="0"/>
                              <w:marRight w:val="0"/>
                              <w:marTop w:val="0"/>
                              <w:marBottom w:val="0"/>
                              <w:divBdr>
                                <w:top w:val="none" w:sz="0" w:space="0" w:color="auto"/>
                                <w:left w:val="none" w:sz="0" w:space="0" w:color="auto"/>
                                <w:bottom w:val="none" w:sz="0" w:space="0" w:color="auto"/>
                                <w:right w:val="none" w:sz="0" w:space="0" w:color="auto"/>
                              </w:divBdr>
                              <w:divsChild>
                                <w:div w:id="1126847158">
                                  <w:marLeft w:val="0"/>
                                  <w:marRight w:val="0"/>
                                  <w:marTop w:val="0"/>
                                  <w:marBottom w:val="0"/>
                                  <w:divBdr>
                                    <w:top w:val="none" w:sz="0" w:space="0" w:color="auto"/>
                                    <w:left w:val="none" w:sz="0" w:space="0" w:color="auto"/>
                                    <w:bottom w:val="none" w:sz="0" w:space="0" w:color="auto"/>
                                    <w:right w:val="none" w:sz="0" w:space="0" w:color="auto"/>
                                  </w:divBdr>
                                </w:div>
                                <w:div w:id="243343194">
                                  <w:marLeft w:val="300"/>
                                  <w:marRight w:val="0"/>
                                  <w:marTop w:val="0"/>
                                  <w:marBottom w:val="0"/>
                                  <w:divBdr>
                                    <w:top w:val="none" w:sz="0" w:space="0" w:color="auto"/>
                                    <w:left w:val="none" w:sz="0" w:space="0" w:color="auto"/>
                                    <w:bottom w:val="none" w:sz="0" w:space="0" w:color="auto"/>
                                    <w:right w:val="none" w:sz="0" w:space="0" w:color="auto"/>
                                  </w:divBdr>
                                  <w:divsChild>
                                    <w:div w:id="51124993">
                                      <w:marLeft w:val="0"/>
                                      <w:marRight w:val="0"/>
                                      <w:marTop w:val="0"/>
                                      <w:marBottom w:val="0"/>
                                      <w:divBdr>
                                        <w:top w:val="none" w:sz="0" w:space="0" w:color="auto"/>
                                        <w:left w:val="none" w:sz="0" w:space="0" w:color="auto"/>
                                        <w:bottom w:val="none" w:sz="0" w:space="0" w:color="auto"/>
                                        <w:right w:val="none" w:sz="0" w:space="0" w:color="auto"/>
                                      </w:divBdr>
                                      <w:divsChild>
                                        <w:div w:id="884757693">
                                          <w:marLeft w:val="0"/>
                                          <w:marRight w:val="0"/>
                                          <w:marTop w:val="0"/>
                                          <w:marBottom w:val="0"/>
                                          <w:divBdr>
                                            <w:top w:val="none" w:sz="0" w:space="0" w:color="auto"/>
                                            <w:left w:val="none" w:sz="0" w:space="0" w:color="auto"/>
                                            <w:bottom w:val="none" w:sz="0" w:space="0" w:color="auto"/>
                                            <w:right w:val="none" w:sz="0" w:space="0" w:color="auto"/>
                                          </w:divBdr>
                                        </w:div>
                                        <w:div w:id="106583445">
                                          <w:marLeft w:val="0"/>
                                          <w:marRight w:val="0"/>
                                          <w:marTop w:val="0"/>
                                          <w:marBottom w:val="0"/>
                                          <w:divBdr>
                                            <w:top w:val="none" w:sz="0" w:space="0" w:color="auto"/>
                                            <w:left w:val="none" w:sz="0" w:space="0" w:color="auto"/>
                                            <w:bottom w:val="none" w:sz="0" w:space="0" w:color="auto"/>
                                            <w:right w:val="none" w:sz="0" w:space="0" w:color="auto"/>
                                          </w:divBdr>
                                        </w:div>
                                        <w:div w:id="1728456837">
                                          <w:marLeft w:val="0"/>
                                          <w:marRight w:val="0"/>
                                          <w:marTop w:val="0"/>
                                          <w:marBottom w:val="0"/>
                                          <w:divBdr>
                                            <w:top w:val="none" w:sz="0" w:space="0" w:color="auto"/>
                                            <w:left w:val="none" w:sz="0" w:space="0" w:color="auto"/>
                                            <w:bottom w:val="none" w:sz="0" w:space="0" w:color="auto"/>
                                            <w:right w:val="none" w:sz="0" w:space="0" w:color="auto"/>
                                          </w:divBdr>
                                          <w:divsChild>
                                            <w:div w:id="73014617">
                                              <w:marLeft w:val="0"/>
                                              <w:marRight w:val="0"/>
                                              <w:marTop w:val="0"/>
                                              <w:marBottom w:val="0"/>
                                              <w:divBdr>
                                                <w:top w:val="none" w:sz="0" w:space="0" w:color="auto"/>
                                                <w:left w:val="none" w:sz="0" w:space="0" w:color="auto"/>
                                                <w:bottom w:val="none" w:sz="0" w:space="0" w:color="auto"/>
                                                <w:right w:val="none" w:sz="0" w:space="0" w:color="auto"/>
                                              </w:divBdr>
                                              <w:divsChild>
                                                <w:div w:id="2008093110">
                                                  <w:marLeft w:val="0"/>
                                                  <w:marRight w:val="0"/>
                                                  <w:marTop w:val="0"/>
                                                  <w:marBottom w:val="0"/>
                                                  <w:divBdr>
                                                    <w:top w:val="none" w:sz="0" w:space="0" w:color="auto"/>
                                                    <w:left w:val="none" w:sz="0" w:space="0" w:color="auto"/>
                                                    <w:bottom w:val="none" w:sz="0" w:space="0" w:color="auto"/>
                                                    <w:right w:val="none" w:sz="0" w:space="0" w:color="auto"/>
                                                  </w:divBdr>
                                                  <w:divsChild>
                                                    <w:div w:id="15003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8453">
                              <w:marLeft w:val="300"/>
                              <w:marRight w:val="0"/>
                              <w:marTop w:val="0"/>
                              <w:marBottom w:val="0"/>
                              <w:divBdr>
                                <w:top w:val="none" w:sz="0" w:space="0" w:color="auto"/>
                                <w:left w:val="none" w:sz="0" w:space="0" w:color="auto"/>
                                <w:bottom w:val="none" w:sz="0" w:space="0" w:color="auto"/>
                                <w:right w:val="none" w:sz="0" w:space="0" w:color="auto"/>
                              </w:divBdr>
                              <w:divsChild>
                                <w:div w:id="1020006748">
                                  <w:marLeft w:val="-195"/>
                                  <w:marRight w:val="0"/>
                                  <w:marTop w:val="0"/>
                                  <w:marBottom w:val="0"/>
                                  <w:divBdr>
                                    <w:top w:val="none" w:sz="0" w:space="0" w:color="auto"/>
                                    <w:left w:val="none" w:sz="0" w:space="0" w:color="auto"/>
                                    <w:bottom w:val="none" w:sz="0" w:space="0" w:color="auto"/>
                                    <w:right w:val="none" w:sz="0" w:space="0" w:color="auto"/>
                                  </w:divBdr>
                                  <w:divsChild>
                                    <w:div w:id="270555148">
                                      <w:marLeft w:val="0"/>
                                      <w:marRight w:val="0"/>
                                      <w:marTop w:val="0"/>
                                      <w:marBottom w:val="0"/>
                                      <w:divBdr>
                                        <w:top w:val="none" w:sz="0" w:space="0" w:color="auto"/>
                                        <w:left w:val="none" w:sz="0" w:space="0" w:color="auto"/>
                                        <w:bottom w:val="none" w:sz="0" w:space="0" w:color="auto"/>
                                        <w:right w:val="none" w:sz="0" w:space="0" w:color="auto"/>
                                      </w:divBdr>
                                      <w:divsChild>
                                        <w:div w:id="1107771614">
                                          <w:marLeft w:val="0"/>
                                          <w:marRight w:val="0"/>
                                          <w:marTop w:val="0"/>
                                          <w:marBottom w:val="0"/>
                                          <w:divBdr>
                                            <w:top w:val="none" w:sz="0" w:space="0" w:color="auto"/>
                                            <w:left w:val="none" w:sz="0" w:space="0" w:color="auto"/>
                                            <w:bottom w:val="none" w:sz="0" w:space="0" w:color="auto"/>
                                            <w:right w:val="none" w:sz="0" w:space="0" w:color="auto"/>
                                          </w:divBdr>
                                          <w:divsChild>
                                            <w:div w:id="1821920124">
                                              <w:marLeft w:val="0"/>
                                              <w:marRight w:val="0"/>
                                              <w:marTop w:val="0"/>
                                              <w:marBottom w:val="0"/>
                                              <w:divBdr>
                                                <w:top w:val="none" w:sz="0" w:space="0" w:color="auto"/>
                                                <w:left w:val="none" w:sz="0" w:space="0" w:color="auto"/>
                                                <w:bottom w:val="none" w:sz="0" w:space="0" w:color="auto"/>
                                                <w:right w:val="none" w:sz="0" w:space="0" w:color="auto"/>
                                              </w:divBdr>
                                            </w:div>
                                            <w:div w:id="2129932330">
                                              <w:marLeft w:val="0"/>
                                              <w:marRight w:val="0"/>
                                              <w:marTop w:val="0"/>
                                              <w:marBottom w:val="0"/>
                                              <w:divBdr>
                                                <w:top w:val="none" w:sz="0" w:space="0" w:color="auto"/>
                                                <w:left w:val="none" w:sz="0" w:space="0" w:color="auto"/>
                                                <w:bottom w:val="none" w:sz="0" w:space="0" w:color="auto"/>
                                                <w:right w:val="none" w:sz="0" w:space="0" w:color="auto"/>
                                              </w:divBdr>
                                            </w:div>
                                            <w:div w:id="767896724">
                                              <w:marLeft w:val="0"/>
                                              <w:marRight w:val="0"/>
                                              <w:marTop w:val="0"/>
                                              <w:marBottom w:val="0"/>
                                              <w:divBdr>
                                                <w:top w:val="none" w:sz="0" w:space="0" w:color="auto"/>
                                                <w:left w:val="none" w:sz="0" w:space="0" w:color="auto"/>
                                                <w:bottom w:val="none" w:sz="0" w:space="0" w:color="auto"/>
                                                <w:right w:val="none" w:sz="0" w:space="0" w:color="auto"/>
                                              </w:divBdr>
                                              <w:divsChild>
                                                <w:div w:id="1577083607">
                                                  <w:marLeft w:val="0"/>
                                                  <w:marRight w:val="0"/>
                                                  <w:marTop w:val="0"/>
                                                  <w:marBottom w:val="0"/>
                                                  <w:divBdr>
                                                    <w:top w:val="none" w:sz="0" w:space="0" w:color="auto"/>
                                                    <w:left w:val="none" w:sz="0" w:space="0" w:color="auto"/>
                                                    <w:bottom w:val="none" w:sz="0" w:space="0" w:color="auto"/>
                                                    <w:right w:val="none" w:sz="0" w:space="0" w:color="auto"/>
                                                  </w:divBdr>
                                                  <w:divsChild>
                                                    <w:div w:id="371268062">
                                                      <w:marLeft w:val="0"/>
                                                      <w:marRight w:val="0"/>
                                                      <w:marTop w:val="0"/>
                                                      <w:marBottom w:val="0"/>
                                                      <w:divBdr>
                                                        <w:top w:val="none" w:sz="0" w:space="0" w:color="auto"/>
                                                        <w:left w:val="none" w:sz="0" w:space="0" w:color="auto"/>
                                                        <w:bottom w:val="none" w:sz="0" w:space="0" w:color="auto"/>
                                                        <w:right w:val="none" w:sz="0" w:space="0" w:color="auto"/>
                                                      </w:divBdr>
                                                      <w:divsChild>
                                                        <w:div w:id="1600601309">
                                                          <w:marLeft w:val="0"/>
                                                          <w:marRight w:val="0"/>
                                                          <w:marTop w:val="0"/>
                                                          <w:marBottom w:val="0"/>
                                                          <w:divBdr>
                                                            <w:top w:val="none" w:sz="0" w:space="0" w:color="auto"/>
                                                            <w:left w:val="none" w:sz="0" w:space="0" w:color="auto"/>
                                                            <w:bottom w:val="none" w:sz="0" w:space="0" w:color="auto"/>
                                                            <w:right w:val="none" w:sz="0" w:space="0" w:color="auto"/>
                                                          </w:divBdr>
                                                        </w:div>
                                                        <w:div w:id="323365387">
                                                          <w:marLeft w:val="0"/>
                                                          <w:marRight w:val="0"/>
                                                          <w:marTop w:val="0"/>
                                                          <w:marBottom w:val="0"/>
                                                          <w:divBdr>
                                                            <w:top w:val="none" w:sz="0" w:space="0" w:color="auto"/>
                                                            <w:left w:val="none" w:sz="0" w:space="0" w:color="auto"/>
                                                            <w:bottom w:val="none" w:sz="0" w:space="0" w:color="auto"/>
                                                            <w:right w:val="none" w:sz="0" w:space="0" w:color="auto"/>
                                                          </w:divBdr>
                                                        </w:div>
                                                        <w:div w:id="113329047">
                                                          <w:marLeft w:val="0"/>
                                                          <w:marRight w:val="0"/>
                                                          <w:marTop w:val="0"/>
                                                          <w:marBottom w:val="0"/>
                                                          <w:divBdr>
                                                            <w:top w:val="none" w:sz="0" w:space="0" w:color="auto"/>
                                                            <w:left w:val="none" w:sz="0" w:space="0" w:color="auto"/>
                                                            <w:bottom w:val="none" w:sz="0" w:space="0" w:color="auto"/>
                                                            <w:right w:val="none" w:sz="0" w:space="0" w:color="auto"/>
                                                          </w:divBdr>
                                                        </w:div>
                                                        <w:div w:id="635258987">
                                                          <w:marLeft w:val="0"/>
                                                          <w:marRight w:val="0"/>
                                                          <w:marTop w:val="0"/>
                                                          <w:marBottom w:val="0"/>
                                                          <w:divBdr>
                                                            <w:top w:val="none" w:sz="0" w:space="0" w:color="auto"/>
                                                            <w:left w:val="none" w:sz="0" w:space="0" w:color="auto"/>
                                                            <w:bottom w:val="none" w:sz="0" w:space="0" w:color="auto"/>
                                                            <w:right w:val="none" w:sz="0" w:space="0" w:color="auto"/>
                                                          </w:divBdr>
                                                        </w:div>
                                                        <w:div w:id="112791407">
                                                          <w:marLeft w:val="0"/>
                                                          <w:marRight w:val="0"/>
                                                          <w:marTop w:val="0"/>
                                                          <w:marBottom w:val="0"/>
                                                          <w:divBdr>
                                                            <w:top w:val="none" w:sz="0" w:space="0" w:color="auto"/>
                                                            <w:left w:val="none" w:sz="0" w:space="0" w:color="auto"/>
                                                            <w:bottom w:val="none" w:sz="0" w:space="0" w:color="auto"/>
                                                            <w:right w:val="none" w:sz="0" w:space="0" w:color="auto"/>
                                                          </w:divBdr>
                                                          <w:divsChild>
                                                            <w:div w:id="1437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4779">
                                                  <w:marLeft w:val="-375"/>
                                                  <w:marRight w:val="0"/>
                                                  <w:marTop w:val="0"/>
                                                  <w:marBottom w:val="0"/>
                                                  <w:divBdr>
                                                    <w:top w:val="none" w:sz="0" w:space="0" w:color="auto"/>
                                                    <w:left w:val="none" w:sz="0" w:space="0" w:color="auto"/>
                                                    <w:bottom w:val="none" w:sz="0" w:space="0" w:color="auto"/>
                                                    <w:right w:val="none" w:sz="0" w:space="0" w:color="auto"/>
                                                  </w:divBdr>
                                                  <w:divsChild>
                                                    <w:div w:id="352265366">
                                                      <w:marLeft w:val="0"/>
                                                      <w:marRight w:val="0"/>
                                                      <w:marTop w:val="0"/>
                                                      <w:marBottom w:val="0"/>
                                                      <w:divBdr>
                                                        <w:top w:val="none" w:sz="0" w:space="0" w:color="auto"/>
                                                        <w:left w:val="none" w:sz="0" w:space="0" w:color="auto"/>
                                                        <w:bottom w:val="none" w:sz="0" w:space="0" w:color="auto"/>
                                                        <w:right w:val="none" w:sz="0" w:space="0" w:color="auto"/>
                                                      </w:divBdr>
                                                      <w:divsChild>
                                                        <w:div w:id="1896547789">
                                                          <w:marLeft w:val="0"/>
                                                          <w:marRight w:val="0"/>
                                                          <w:marTop w:val="0"/>
                                                          <w:marBottom w:val="0"/>
                                                          <w:divBdr>
                                                            <w:top w:val="none" w:sz="0" w:space="0" w:color="auto"/>
                                                            <w:left w:val="none" w:sz="0" w:space="0" w:color="auto"/>
                                                            <w:bottom w:val="none" w:sz="0" w:space="0" w:color="auto"/>
                                                            <w:right w:val="none" w:sz="0" w:space="0" w:color="auto"/>
                                                          </w:divBdr>
                                                        </w:div>
                                                        <w:div w:id="1117482766">
                                                          <w:marLeft w:val="0"/>
                                                          <w:marRight w:val="0"/>
                                                          <w:marTop w:val="0"/>
                                                          <w:marBottom w:val="0"/>
                                                          <w:divBdr>
                                                            <w:top w:val="none" w:sz="0" w:space="0" w:color="auto"/>
                                                            <w:left w:val="none" w:sz="0" w:space="0" w:color="auto"/>
                                                            <w:bottom w:val="none" w:sz="0" w:space="0" w:color="auto"/>
                                                            <w:right w:val="none" w:sz="0" w:space="0" w:color="auto"/>
                                                          </w:divBdr>
                                                          <w:divsChild>
                                                            <w:div w:id="4448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88125">
                                      <w:marLeft w:val="0"/>
                                      <w:marRight w:val="0"/>
                                      <w:marTop w:val="0"/>
                                      <w:marBottom w:val="0"/>
                                      <w:divBdr>
                                        <w:top w:val="none" w:sz="0" w:space="0" w:color="auto"/>
                                        <w:left w:val="none" w:sz="0" w:space="0" w:color="auto"/>
                                        <w:bottom w:val="none" w:sz="0" w:space="0" w:color="auto"/>
                                        <w:right w:val="none" w:sz="0" w:space="0" w:color="auto"/>
                                      </w:divBdr>
                                      <w:divsChild>
                                        <w:div w:id="2052026535">
                                          <w:marLeft w:val="0"/>
                                          <w:marRight w:val="0"/>
                                          <w:marTop w:val="0"/>
                                          <w:marBottom w:val="0"/>
                                          <w:divBdr>
                                            <w:top w:val="none" w:sz="0" w:space="0" w:color="auto"/>
                                            <w:left w:val="none" w:sz="0" w:space="0" w:color="auto"/>
                                            <w:bottom w:val="none" w:sz="0" w:space="0" w:color="auto"/>
                                            <w:right w:val="none" w:sz="0" w:space="0" w:color="auto"/>
                                          </w:divBdr>
                                          <w:divsChild>
                                            <w:div w:id="2022009703">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7446">
                                      <w:marLeft w:val="0"/>
                                      <w:marRight w:val="0"/>
                                      <w:marTop w:val="0"/>
                                      <w:marBottom w:val="0"/>
                                      <w:divBdr>
                                        <w:top w:val="none" w:sz="0" w:space="0" w:color="auto"/>
                                        <w:left w:val="none" w:sz="0" w:space="0" w:color="auto"/>
                                        <w:bottom w:val="none" w:sz="0" w:space="0" w:color="auto"/>
                                        <w:right w:val="none" w:sz="0" w:space="0" w:color="auto"/>
                                      </w:divBdr>
                                      <w:divsChild>
                                        <w:div w:id="1365521713">
                                          <w:marLeft w:val="0"/>
                                          <w:marRight w:val="0"/>
                                          <w:marTop w:val="0"/>
                                          <w:marBottom w:val="0"/>
                                          <w:divBdr>
                                            <w:top w:val="none" w:sz="0" w:space="0" w:color="auto"/>
                                            <w:left w:val="none" w:sz="0" w:space="0" w:color="auto"/>
                                            <w:bottom w:val="none" w:sz="0" w:space="0" w:color="auto"/>
                                            <w:right w:val="none" w:sz="0" w:space="0" w:color="auto"/>
                                          </w:divBdr>
                                          <w:divsChild>
                                            <w:div w:id="1551528904">
                                              <w:marLeft w:val="0"/>
                                              <w:marRight w:val="0"/>
                                              <w:marTop w:val="0"/>
                                              <w:marBottom w:val="0"/>
                                              <w:divBdr>
                                                <w:top w:val="none" w:sz="0" w:space="0" w:color="auto"/>
                                                <w:left w:val="none" w:sz="0" w:space="0" w:color="auto"/>
                                                <w:bottom w:val="none" w:sz="0" w:space="0" w:color="auto"/>
                                                <w:right w:val="none" w:sz="0" w:space="0" w:color="auto"/>
                                              </w:divBdr>
                                            </w:div>
                                            <w:div w:id="1865289413">
                                              <w:marLeft w:val="0"/>
                                              <w:marRight w:val="0"/>
                                              <w:marTop w:val="0"/>
                                              <w:marBottom w:val="0"/>
                                              <w:divBdr>
                                                <w:top w:val="none" w:sz="0" w:space="0" w:color="auto"/>
                                                <w:left w:val="none" w:sz="0" w:space="0" w:color="auto"/>
                                                <w:bottom w:val="none" w:sz="0" w:space="0" w:color="auto"/>
                                                <w:right w:val="none" w:sz="0" w:space="0" w:color="auto"/>
                                              </w:divBdr>
                                            </w:div>
                                            <w:div w:id="24253483">
                                              <w:marLeft w:val="0"/>
                                              <w:marRight w:val="0"/>
                                              <w:marTop w:val="0"/>
                                              <w:marBottom w:val="0"/>
                                              <w:divBdr>
                                                <w:top w:val="none" w:sz="0" w:space="0" w:color="auto"/>
                                                <w:left w:val="none" w:sz="0" w:space="0" w:color="auto"/>
                                                <w:bottom w:val="none" w:sz="0" w:space="0" w:color="auto"/>
                                                <w:right w:val="none" w:sz="0" w:space="0" w:color="auto"/>
                                              </w:divBdr>
                                              <w:divsChild>
                                                <w:div w:id="282156926">
                                                  <w:marLeft w:val="0"/>
                                                  <w:marRight w:val="0"/>
                                                  <w:marTop w:val="0"/>
                                                  <w:marBottom w:val="0"/>
                                                  <w:divBdr>
                                                    <w:top w:val="none" w:sz="0" w:space="0" w:color="auto"/>
                                                    <w:left w:val="none" w:sz="0" w:space="0" w:color="auto"/>
                                                    <w:bottom w:val="none" w:sz="0" w:space="0" w:color="auto"/>
                                                    <w:right w:val="none" w:sz="0" w:space="0" w:color="auto"/>
                                                  </w:divBdr>
                                                  <w:divsChild>
                                                    <w:div w:id="1437095939">
                                                      <w:marLeft w:val="0"/>
                                                      <w:marRight w:val="0"/>
                                                      <w:marTop w:val="0"/>
                                                      <w:marBottom w:val="0"/>
                                                      <w:divBdr>
                                                        <w:top w:val="none" w:sz="0" w:space="0" w:color="auto"/>
                                                        <w:left w:val="none" w:sz="0" w:space="0" w:color="auto"/>
                                                        <w:bottom w:val="none" w:sz="0" w:space="0" w:color="auto"/>
                                                        <w:right w:val="none" w:sz="0" w:space="0" w:color="auto"/>
                                                      </w:divBdr>
                                                      <w:divsChild>
                                                        <w:div w:id="898243164">
                                                          <w:marLeft w:val="0"/>
                                                          <w:marRight w:val="0"/>
                                                          <w:marTop w:val="0"/>
                                                          <w:marBottom w:val="0"/>
                                                          <w:divBdr>
                                                            <w:top w:val="none" w:sz="0" w:space="0" w:color="auto"/>
                                                            <w:left w:val="none" w:sz="0" w:space="0" w:color="auto"/>
                                                            <w:bottom w:val="none" w:sz="0" w:space="0" w:color="auto"/>
                                                            <w:right w:val="none" w:sz="0" w:space="0" w:color="auto"/>
                                                          </w:divBdr>
                                                        </w:div>
                                                        <w:div w:id="314335604">
                                                          <w:marLeft w:val="0"/>
                                                          <w:marRight w:val="0"/>
                                                          <w:marTop w:val="0"/>
                                                          <w:marBottom w:val="0"/>
                                                          <w:divBdr>
                                                            <w:top w:val="none" w:sz="0" w:space="0" w:color="auto"/>
                                                            <w:left w:val="none" w:sz="0" w:space="0" w:color="auto"/>
                                                            <w:bottom w:val="none" w:sz="0" w:space="0" w:color="auto"/>
                                                            <w:right w:val="none" w:sz="0" w:space="0" w:color="auto"/>
                                                          </w:divBdr>
                                                          <w:divsChild>
                                                            <w:div w:id="974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12426">
                                      <w:marLeft w:val="0"/>
                                      <w:marRight w:val="0"/>
                                      <w:marTop w:val="0"/>
                                      <w:marBottom w:val="0"/>
                                      <w:divBdr>
                                        <w:top w:val="none" w:sz="0" w:space="0" w:color="auto"/>
                                        <w:left w:val="none" w:sz="0" w:space="0" w:color="auto"/>
                                        <w:bottom w:val="none" w:sz="0" w:space="0" w:color="auto"/>
                                        <w:right w:val="none" w:sz="0" w:space="0" w:color="auto"/>
                                      </w:divBdr>
                                      <w:divsChild>
                                        <w:div w:id="1251432996">
                                          <w:marLeft w:val="0"/>
                                          <w:marRight w:val="0"/>
                                          <w:marTop w:val="0"/>
                                          <w:marBottom w:val="0"/>
                                          <w:divBdr>
                                            <w:top w:val="none" w:sz="0" w:space="0" w:color="auto"/>
                                            <w:left w:val="none" w:sz="0" w:space="0" w:color="auto"/>
                                            <w:bottom w:val="none" w:sz="0" w:space="0" w:color="auto"/>
                                            <w:right w:val="none" w:sz="0" w:space="0" w:color="auto"/>
                                          </w:divBdr>
                                          <w:divsChild>
                                            <w:div w:id="357507060">
                                              <w:marLeft w:val="0"/>
                                              <w:marRight w:val="0"/>
                                              <w:marTop w:val="0"/>
                                              <w:marBottom w:val="0"/>
                                              <w:divBdr>
                                                <w:top w:val="none" w:sz="0" w:space="0" w:color="auto"/>
                                                <w:left w:val="none" w:sz="0" w:space="0" w:color="auto"/>
                                                <w:bottom w:val="none" w:sz="0" w:space="0" w:color="auto"/>
                                                <w:right w:val="none" w:sz="0" w:space="0" w:color="auto"/>
                                              </w:divBdr>
                                            </w:div>
                                            <w:div w:id="1853177924">
                                              <w:marLeft w:val="0"/>
                                              <w:marRight w:val="0"/>
                                              <w:marTop w:val="0"/>
                                              <w:marBottom w:val="0"/>
                                              <w:divBdr>
                                                <w:top w:val="none" w:sz="0" w:space="0" w:color="auto"/>
                                                <w:left w:val="none" w:sz="0" w:space="0" w:color="auto"/>
                                                <w:bottom w:val="none" w:sz="0" w:space="0" w:color="auto"/>
                                                <w:right w:val="none" w:sz="0" w:space="0" w:color="auto"/>
                                              </w:divBdr>
                                            </w:div>
                                            <w:div w:id="47069567">
                                              <w:marLeft w:val="0"/>
                                              <w:marRight w:val="0"/>
                                              <w:marTop w:val="0"/>
                                              <w:marBottom w:val="0"/>
                                              <w:divBdr>
                                                <w:top w:val="none" w:sz="0" w:space="0" w:color="auto"/>
                                                <w:left w:val="none" w:sz="0" w:space="0" w:color="auto"/>
                                                <w:bottom w:val="none" w:sz="0" w:space="0" w:color="auto"/>
                                                <w:right w:val="none" w:sz="0" w:space="0" w:color="auto"/>
                                              </w:divBdr>
                                              <w:divsChild>
                                                <w:div w:id="382364026">
                                                  <w:marLeft w:val="0"/>
                                                  <w:marRight w:val="0"/>
                                                  <w:marTop w:val="0"/>
                                                  <w:marBottom w:val="0"/>
                                                  <w:divBdr>
                                                    <w:top w:val="none" w:sz="0" w:space="0" w:color="auto"/>
                                                    <w:left w:val="none" w:sz="0" w:space="0" w:color="auto"/>
                                                    <w:bottom w:val="none" w:sz="0" w:space="0" w:color="auto"/>
                                                    <w:right w:val="none" w:sz="0" w:space="0" w:color="auto"/>
                                                  </w:divBdr>
                                                  <w:divsChild>
                                                    <w:div w:id="586577605">
                                                      <w:marLeft w:val="0"/>
                                                      <w:marRight w:val="0"/>
                                                      <w:marTop w:val="0"/>
                                                      <w:marBottom w:val="0"/>
                                                      <w:divBdr>
                                                        <w:top w:val="none" w:sz="0" w:space="0" w:color="auto"/>
                                                        <w:left w:val="none" w:sz="0" w:space="0" w:color="auto"/>
                                                        <w:bottom w:val="none" w:sz="0" w:space="0" w:color="auto"/>
                                                        <w:right w:val="none" w:sz="0" w:space="0" w:color="auto"/>
                                                      </w:divBdr>
                                                      <w:divsChild>
                                                        <w:div w:id="394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8944">
                                      <w:marLeft w:val="0"/>
                                      <w:marRight w:val="0"/>
                                      <w:marTop w:val="0"/>
                                      <w:marBottom w:val="0"/>
                                      <w:divBdr>
                                        <w:top w:val="none" w:sz="0" w:space="0" w:color="auto"/>
                                        <w:left w:val="none" w:sz="0" w:space="0" w:color="auto"/>
                                        <w:bottom w:val="none" w:sz="0" w:space="0" w:color="auto"/>
                                        <w:right w:val="none" w:sz="0" w:space="0" w:color="auto"/>
                                      </w:divBdr>
                                      <w:divsChild>
                                        <w:div w:id="933241295">
                                          <w:marLeft w:val="0"/>
                                          <w:marRight w:val="0"/>
                                          <w:marTop w:val="0"/>
                                          <w:marBottom w:val="0"/>
                                          <w:divBdr>
                                            <w:top w:val="none" w:sz="0" w:space="0" w:color="auto"/>
                                            <w:left w:val="none" w:sz="0" w:space="0" w:color="auto"/>
                                            <w:bottom w:val="none" w:sz="0" w:space="0" w:color="auto"/>
                                            <w:right w:val="none" w:sz="0" w:space="0" w:color="auto"/>
                                          </w:divBdr>
                                          <w:divsChild>
                                            <w:div w:id="1745058018">
                                              <w:marLeft w:val="0"/>
                                              <w:marRight w:val="0"/>
                                              <w:marTop w:val="0"/>
                                              <w:marBottom w:val="0"/>
                                              <w:divBdr>
                                                <w:top w:val="none" w:sz="0" w:space="0" w:color="auto"/>
                                                <w:left w:val="none" w:sz="0" w:space="0" w:color="auto"/>
                                                <w:bottom w:val="none" w:sz="0" w:space="0" w:color="auto"/>
                                                <w:right w:val="none" w:sz="0" w:space="0" w:color="auto"/>
                                              </w:divBdr>
                                            </w:div>
                                            <w:div w:id="7792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445700">
                      <w:marLeft w:val="0"/>
                      <w:marRight w:val="0"/>
                      <w:marTop w:val="0"/>
                      <w:marBottom w:val="0"/>
                      <w:divBdr>
                        <w:top w:val="none" w:sz="0" w:space="0" w:color="auto"/>
                        <w:left w:val="none" w:sz="0" w:space="0" w:color="auto"/>
                        <w:bottom w:val="none" w:sz="0" w:space="0" w:color="auto"/>
                        <w:right w:val="none" w:sz="0" w:space="0" w:color="auto"/>
                      </w:divBdr>
                      <w:divsChild>
                        <w:div w:id="579142408">
                          <w:marLeft w:val="0"/>
                          <w:marRight w:val="0"/>
                          <w:marTop w:val="0"/>
                          <w:marBottom w:val="0"/>
                          <w:divBdr>
                            <w:top w:val="none" w:sz="0" w:space="0" w:color="auto"/>
                            <w:left w:val="none" w:sz="0" w:space="0" w:color="auto"/>
                            <w:bottom w:val="none" w:sz="0" w:space="0" w:color="auto"/>
                            <w:right w:val="none" w:sz="0" w:space="0" w:color="auto"/>
                          </w:divBdr>
                          <w:divsChild>
                            <w:div w:id="1281572361">
                              <w:marLeft w:val="0"/>
                              <w:marRight w:val="0"/>
                              <w:marTop w:val="0"/>
                              <w:marBottom w:val="0"/>
                              <w:divBdr>
                                <w:top w:val="none" w:sz="0" w:space="0" w:color="auto"/>
                                <w:left w:val="none" w:sz="0" w:space="0" w:color="auto"/>
                                <w:bottom w:val="none" w:sz="0" w:space="0" w:color="auto"/>
                                <w:right w:val="none" w:sz="0" w:space="0" w:color="auto"/>
                              </w:divBdr>
                              <w:divsChild>
                                <w:div w:id="225116306">
                                  <w:marLeft w:val="0"/>
                                  <w:marRight w:val="0"/>
                                  <w:marTop w:val="0"/>
                                  <w:marBottom w:val="0"/>
                                  <w:divBdr>
                                    <w:top w:val="none" w:sz="0" w:space="0" w:color="auto"/>
                                    <w:left w:val="none" w:sz="0" w:space="0" w:color="auto"/>
                                    <w:bottom w:val="none" w:sz="0" w:space="0" w:color="auto"/>
                                    <w:right w:val="none" w:sz="0" w:space="0" w:color="auto"/>
                                  </w:divBdr>
                                </w:div>
                                <w:div w:id="1964270137">
                                  <w:marLeft w:val="300"/>
                                  <w:marRight w:val="0"/>
                                  <w:marTop w:val="0"/>
                                  <w:marBottom w:val="0"/>
                                  <w:divBdr>
                                    <w:top w:val="none" w:sz="0" w:space="0" w:color="auto"/>
                                    <w:left w:val="none" w:sz="0" w:space="0" w:color="auto"/>
                                    <w:bottom w:val="none" w:sz="0" w:space="0" w:color="auto"/>
                                    <w:right w:val="none" w:sz="0" w:space="0" w:color="auto"/>
                                  </w:divBdr>
                                  <w:divsChild>
                                    <w:div w:id="2057467628">
                                      <w:marLeft w:val="0"/>
                                      <w:marRight w:val="0"/>
                                      <w:marTop w:val="0"/>
                                      <w:marBottom w:val="0"/>
                                      <w:divBdr>
                                        <w:top w:val="none" w:sz="0" w:space="0" w:color="auto"/>
                                        <w:left w:val="none" w:sz="0" w:space="0" w:color="auto"/>
                                        <w:bottom w:val="none" w:sz="0" w:space="0" w:color="auto"/>
                                        <w:right w:val="none" w:sz="0" w:space="0" w:color="auto"/>
                                      </w:divBdr>
                                      <w:divsChild>
                                        <w:div w:id="1452944126">
                                          <w:marLeft w:val="0"/>
                                          <w:marRight w:val="0"/>
                                          <w:marTop w:val="0"/>
                                          <w:marBottom w:val="0"/>
                                          <w:divBdr>
                                            <w:top w:val="none" w:sz="0" w:space="0" w:color="auto"/>
                                            <w:left w:val="none" w:sz="0" w:space="0" w:color="auto"/>
                                            <w:bottom w:val="none" w:sz="0" w:space="0" w:color="auto"/>
                                            <w:right w:val="none" w:sz="0" w:space="0" w:color="auto"/>
                                          </w:divBdr>
                                        </w:div>
                                        <w:div w:id="1561020449">
                                          <w:marLeft w:val="0"/>
                                          <w:marRight w:val="0"/>
                                          <w:marTop w:val="0"/>
                                          <w:marBottom w:val="0"/>
                                          <w:divBdr>
                                            <w:top w:val="none" w:sz="0" w:space="0" w:color="auto"/>
                                            <w:left w:val="none" w:sz="0" w:space="0" w:color="auto"/>
                                            <w:bottom w:val="none" w:sz="0" w:space="0" w:color="auto"/>
                                            <w:right w:val="none" w:sz="0" w:space="0" w:color="auto"/>
                                          </w:divBdr>
                                        </w:div>
                                        <w:div w:id="1460683514">
                                          <w:marLeft w:val="0"/>
                                          <w:marRight w:val="0"/>
                                          <w:marTop w:val="0"/>
                                          <w:marBottom w:val="0"/>
                                          <w:divBdr>
                                            <w:top w:val="none" w:sz="0" w:space="0" w:color="auto"/>
                                            <w:left w:val="none" w:sz="0" w:space="0" w:color="auto"/>
                                            <w:bottom w:val="none" w:sz="0" w:space="0" w:color="auto"/>
                                            <w:right w:val="none" w:sz="0" w:space="0" w:color="auto"/>
                                          </w:divBdr>
                                          <w:divsChild>
                                            <w:div w:id="362217905">
                                              <w:marLeft w:val="0"/>
                                              <w:marRight w:val="0"/>
                                              <w:marTop w:val="0"/>
                                              <w:marBottom w:val="0"/>
                                              <w:divBdr>
                                                <w:top w:val="none" w:sz="0" w:space="0" w:color="auto"/>
                                                <w:left w:val="none" w:sz="0" w:space="0" w:color="auto"/>
                                                <w:bottom w:val="none" w:sz="0" w:space="0" w:color="auto"/>
                                                <w:right w:val="none" w:sz="0" w:space="0" w:color="auto"/>
                                              </w:divBdr>
                                              <w:divsChild>
                                                <w:div w:id="1478179501">
                                                  <w:marLeft w:val="0"/>
                                                  <w:marRight w:val="0"/>
                                                  <w:marTop w:val="0"/>
                                                  <w:marBottom w:val="0"/>
                                                  <w:divBdr>
                                                    <w:top w:val="none" w:sz="0" w:space="0" w:color="auto"/>
                                                    <w:left w:val="none" w:sz="0" w:space="0" w:color="auto"/>
                                                    <w:bottom w:val="none" w:sz="0" w:space="0" w:color="auto"/>
                                                    <w:right w:val="none" w:sz="0" w:space="0" w:color="auto"/>
                                                  </w:divBdr>
                                                  <w:divsChild>
                                                    <w:div w:id="740710395">
                                                      <w:marLeft w:val="0"/>
                                                      <w:marRight w:val="0"/>
                                                      <w:marTop w:val="0"/>
                                                      <w:marBottom w:val="0"/>
                                                      <w:divBdr>
                                                        <w:top w:val="none" w:sz="0" w:space="0" w:color="auto"/>
                                                        <w:left w:val="none" w:sz="0" w:space="0" w:color="auto"/>
                                                        <w:bottom w:val="none" w:sz="0" w:space="0" w:color="auto"/>
                                                        <w:right w:val="none" w:sz="0" w:space="0" w:color="auto"/>
                                                      </w:divBdr>
                                                    </w:div>
                                                    <w:div w:id="14271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40669">
                              <w:marLeft w:val="300"/>
                              <w:marRight w:val="0"/>
                              <w:marTop w:val="0"/>
                              <w:marBottom w:val="0"/>
                              <w:divBdr>
                                <w:top w:val="none" w:sz="0" w:space="0" w:color="auto"/>
                                <w:left w:val="none" w:sz="0" w:space="0" w:color="auto"/>
                                <w:bottom w:val="none" w:sz="0" w:space="0" w:color="auto"/>
                                <w:right w:val="none" w:sz="0" w:space="0" w:color="auto"/>
                              </w:divBdr>
                              <w:divsChild>
                                <w:div w:id="2010132167">
                                  <w:marLeft w:val="-195"/>
                                  <w:marRight w:val="0"/>
                                  <w:marTop w:val="0"/>
                                  <w:marBottom w:val="0"/>
                                  <w:divBdr>
                                    <w:top w:val="none" w:sz="0" w:space="0" w:color="auto"/>
                                    <w:left w:val="none" w:sz="0" w:space="0" w:color="auto"/>
                                    <w:bottom w:val="none" w:sz="0" w:space="0" w:color="auto"/>
                                    <w:right w:val="none" w:sz="0" w:space="0" w:color="auto"/>
                                  </w:divBdr>
                                  <w:divsChild>
                                    <w:div w:id="454375891">
                                      <w:marLeft w:val="0"/>
                                      <w:marRight w:val="0"/>
                                      <w:marTop w:val="0"/>
                                      <w:marBottom w:val="0"/>
                                      <w:divBdr>
                                        <w:top w:val="none" w:sz="0" w:space="0" w:color="auto"/>
                                        <w:left w:val="none" w:sz="0" w:space="0" w:color="auto"/>
                                        <w:bottom w:val="none" w:sz="0" w:space="0" w:color="auto"/>
                                        <w:right w:val="none" w:sz="0" w:space="0" w:color="auto"/>
                                      </w:divBdr>
                                      <w:divsChild>
                                        <w:div w:id="202907791">
                                          <w:marLeft w:val="0"/>
                                          <w:marRight w:val="0"/>
                                          <w:marTop w:val="0"/>
                                          <w:marBottom w:val="0"/>
                                          <w:divBdr>
                                            <w:top w:val="none" w:sz="0" w:space="0" w:color="auto"/>
                                            <w:left w:val="none" w:sz="0" w:space="0" w:color="auto"/>
                                            <w:bottom w:val="none" w:sz="0" w:space="0" w:color="auto"/>
                                            <w:right w:val="none" w:sz="0" w:space="0" w:color="auto"/>
                                          </w:divBdr>
                                          <w:divsChild>
                                            <w:div w:id="74978522">
                                              <w:marLeft w:val="0"/>
                                              <w:marRight w:val="0"/>
                                              <w:marTop w:val="0"/>
                                              <w:marBottom w:val="0"/>
                                              <w:divBdr>
                                                <w:top w:val="none" w:sz="0" w:space="0" w:color="auto"/>
                                                <w:left w:val="none" w:sz="0" w:space="0" w:color="auto"/>
                                                <w:bottom w:val="none" w:sz="0" w:space="0" w:color="auto"/>
                                                <w:right w:val="none" w:sz="0" w:space="0" w:color="auto"/>
                                              </w:divBdr>
                                            </w:div>
                                            <w:div w:id="224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227">
                                      <w:marLeft w:val="0"/>
                                      <w:marRight w:val="0"/>
                                      <w:marTop w:val="0"/>
                                      <w:marBottom w:val="0"/>
                                      <w:divBdr>
                                        <w:top w:val="none" w:sz="0" w:space="0" w:color="auto"/>
                                        <w:left w:val="none" w:sz="0" w:space="0" w:color="auto"/>
                                        <w:bottom w:val="none" w:sz="0" w:space="0" w:color="auto"/>
                                        <w:right w:val="none" w:sz="0" w:space="0" w:color="auto"/>
                                      </w:divBdr>
                                      <w:divsChild>
                                        <w:div w:id="1120607630">
                                          <w:marLeft w:val="0"/>
                                          <w:marRight w:val="0"/>
                                          <w:marTop w:val="0"/>
                                          <w:marBottom w:val="0"/>
                                          <w:divBdr>
                                            <w:top w:val="none" w:sz="0" w:space="0" w:color="auto"/>
                                            <w:left w:val="none" w:sz="0" w:space="0" w:color="auto"/>
                                            <w:bottom w:val="none" w:sz="0" w:space="0" w:color="auto"/>
                                            <w:right w:val="none" w:sz="0" w:space="0" w:color="auto"/>
                                          </w:divBdr>
                                          <w:divsChild>
                                            <w:div w:id="1535847070">
                                              <w:marLeft w:val="0"/>
                                              <w:marRight w:val="0"/>
                                              <w:marTop w:val="0"/>
                                              <w:marBottom w:val="0"/>
                                              <w:divBdr>
                                                <w:top w:val="none" w:sz="0" w:space="0" w:color="auto"/>
                                                <w:left w:val="none" w:sz="0" w:space="0" w:color="auto"/>
                                                <w:bottom w:val="none" w:sz="0" w:space="0" w:color="auto"/>
                                                <w:right w:val="none" w:sz="0" w:space="0" w:color="auto"/>
                                              </w:divBdr>
                                            </w:div>
                                            <w:div w:id="143007055">
                                              <w:marLeft w:val="0"/>
                                              <w:marRight w:val="0"/>
                                              <w:marTop w:val="0"/>
                                              <w:marBottom w:val="0"/>
                                              <w:divBdr>
                                                <w:top w:val="none" w:sz="0" w:space="0" w:color="auto"/>
                                                <w:left w:val="none" w:sz="0" w:space="0" w:color="auto"/>
                                                <w:bottom w:val="none" w:sz="0" w:space="0" w:color="auto"/>
                                                <w:right w:val="none" w:sz="0" w:space="0" w:color="auto"/>
                                              </w:divBdr>
                                            </w:div>
                                            <w:div w:id="1854416507">
                                              <w:marLeft w:val="0"/>
                                              <w:marRight w:val="0"/>
                                              <w:marTop w:val="0"/>
                                              <w:marBottom w:val="0"/>
                                              <w:divBdr>
                                                <w:top w:val="none" w:sz="0" w:space="0" w:color="auto"/>
                                                <w:left w:val="none" w:sz="0" w:space="0" w:color="auto"/>
                                                <w:bottom w:val="none" w:sz="0" w:space="0" w:color="auto"/>
                                                <w:right w:val="none" w:sz="0" w:space="0" w:color="auto"/>
                                              </w:divBdr>
                                              <w:divsChild>
                                                <w:div w:id="2064987622">
                                                  <w:marLeft w:val="0"/>
                                                  <w:marRight w:val="0"/>
                                                  <w:marTop w:val="0"/>
                                                  <w:marBottom w:val="0"/>
                                                  <w:divBdr>
                                                    <w:top w:val="none" w:sz="0" w:space="0" w:color="auto"/>
                                                    <w:left w:val="none" w:sz="0" w:space="0" w:color="auto"/>
                                                    <w:bottom w:val="none" w:sz="0" w:space="0" w:color="auto"/>
                                                    <w:right w:val="none" w:sz="0" w:space="0" w:color="auto"/>
                                                  </w:divBdr>
                                                  <w:divsChild>
                                                    <w:div w:id="349454667">
                                                      <w:marLeft w:val="0"/>
                                                      <w:marRight w:val="0"/>
                                                      <w:marTop w:val="0"/>
                                                      <w:marBottom w:val="0"/>
                                                      <w:divBdr>
                                                        <w:top w:val="none" w:sz="0" w:space="0" w:color="auto"/>
                                                        <w:left w:val="none" w:sz="0" w:space="0" w:color="auto"/>
                                                        <w:bottom w:val="none" w:sz="0" w:space="0" w:color="auto"/>
                                                        <w:right w:val="none" w:sz="0" w:space="0" w:color="auto"/>
                                                      </w:divBdr>
                                                      <w:divsChild>
                                                        <w:div w:id="1755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3689">
                                      <w:marLeft w:val="0"/>
                                      <w:marRight w:val="0"/>
                                      <w:marTop w:val="0"/>
                                      <w:marBottom w:val="0"/>
                                      <w:divBdr>
                                        <w:top w:val="none" w:sz="0" w:space="0" w:color="auto"/>
                                        <w:left w:val="none" w:sz="0" w:space="0" w:color="auto"/>
                                        <w:bottom w:val="none" w:sz="0" w:space="0" w:color="auto"/>
                                        <w:right w:val="none" w:sz="0" w:space="0" w:color="auto"/>
                                      </w:divBdr>
                                      <w:divsChild>
                                        <w:div w:id="40597026">
                                          <w:marLeft w:val="0"/>
                                          <w:marRight w:val="0"/>
                                          <w:marTop w:val="0"/>
                                          <w:marBottom w:val="0"/>
                                          <w:divBdr>
                                            <w:top w:val="none" w:sz="0" w:space="0" w:color="auto"/>
                                            <w:left w:val="none" w:sz="0" w:space="0" w:color="auto"/>
                                            <w:bottom w:val="none" w:sz="0" w:space="0" w:color="auto"/>
                                            <w:right w:val="none" w:sz="0" w:space="0" w:color="auto"/>
                                          </w:divBdr>
                                          <w:divsChild>
                                            <w:div w:id="1101954577">
                                              <w:marLeft w:val="0"/>
                                              <w:marRight w:val="0"/>
                                              <w:marTop w:val="0"/>
                                              <w:marBottom w:val="0"/>
                                              <w:divBdr>
                                                <w:top w:val="none" w:sz="0" w:space="0" w:color="auto"/>
                                                <w:left w:val="none" w:sz="0" w:space="0" w:color="auto"/>
                                                <w:bottom w:val="none" w:sz="0" w:space="0" w:color="auto"/>
                                                <w:right w:val="none" w:sz="0" w:space="0" w:color="auto"/>
                                              </w:divBdr>
                                            </w:div>
                                            <w:div w:id="19284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04">
                                      <w:marLeft w:val="0"/>
                                      <w:marRight w:val="0"/>
                                      <w:marTop w:val="0"/>
                                      <w:marBottom w:val="0"/>
                                      <w:divBdr>
                                        <w:top w:val="none" w:sz="0" w:space="0" w:color="auto"/>
                                        <w:left w:val="none" w:sz="0" w:space="0" w:color="auto"/>
                                        <w:bottom w:val="none" w:sz="0" w:space="0" w:color="auto"/>
                                        <w:right w:val="none" w:sz="0" w:space="0" w:color="auto"/>
                                      </w:divBdr>
                                      <w:divsChild>
                                        <w:div w:id="1046753774">
                                          <w:marLeft w:val="0"/>
                                          <w:marRight w:val="0"/>
                                          <w:marTop w:val="0"/>
                                          <w:marBottom w:val="0"/>
                                          <w:divBdr>
                                            <w:top w:val="none" w:sz="0" w:space="0" w:color="auto"/>
                                            <w:left w:val="none" w:sz="0" w:space="0" w:color="auto"/>
                                            <w:bottom w:val="none" w:sz="0" w:space="0" w:color="auto"/>
                                            <w:right w:val="none" w:sz="0" w:space="0" w:color="auto"/>
                                          </w:divBdr>
                                          <w:divsChild>
                                            <w:div w:id="926228778">
                                              <w:marLeft w:val="0"/>
                                              <w:marRight w:val="0"/>
                                              <w:marTop w:val="0"/>
                                              <w:marBottom w:val="0"/>
                                              <w:divBdr>
                                                <w:top w:val="none" w:sz="0" w:space="0" w:color="auto"/>
                                                <w:left w:val="none" w:sz="0" w:space="0" w:color="auto"/>
                                                <w:bottom w:val="none" w:sz="0" w:space="0" w:color="auto"/>
                                                <w:right w:val="none" w:sz="0" w:space="0" w:color="auto"/>
                                              </w:divBdr>
                                            </w:div>
                                            <w:div w:id="1660110649">
                                              <w:marLeft w:val="0"/>
                                              <w:marRight w:val="0"/>
                                              <w:marTop w:val="0"/>
                                              <w:marBottom w:val="0"/>
                                              <w:divBdr>
                                                <w:top w:val="none" w:sz="0" w:space="0" w:color="auto"/>
                                                <w:left w:val="none" w:sz="0" w:space="0" w:color="auto"/>
                                                <w:bottom w:val="none" w:sz="0" w:space="0" w:color="auto"/>
                                                <w:right w:val="none" w:sz="0" w:space="0" w:color="auto"/>
                                              </w:divBdr>
                                            </w:div>
                                            <w:div w:id="2075228430">
                                              <w:marLeft w:val="0"/>
                                              <w:marRight w:val="0"/>
                                              <w:marTop w:val="0"/>
                                              <w:marBottom w:val="0"/>
                                              <w:divBdr>
                                                <w:top w:val="none" w:sz="0" w:space="0" w:color="auto"/>
                                                <w:left w:val="none" w:sz="0" w:space="0" w:color="auto"/>
                                                <w:bottom w:val="none" w:sz="0" w:space="0" w:color="auto"/>
                                                <w:right w:val="none" w:sz="0" w:space="0" w:color="auto"/>
                                              </w:divBdr>
                                              <w:divsChild>
                                                <w:div w:id="269288932">
                                                  <w:marLeft w:val="0"/>
                                                  <w:marRight w:val="0"/>
                                                  <w:marTop w:val="0"/>
                                                  <w:marBottom w:val="0"/>
                                                  <w:divBdr>
                                                    <w:top w:val="none" w:sz="0" w:space="0" w:color="auto"/>
                                                    <w:left w:val="none" w:sz="0" w:space="0" w:color="auto"/>
                                                    <w:bottom w:val="none" w:sz="0" w:space="0" w:color="auto"/>
                                                    <w:right w:val="none" w:sz="0" w:space="0" w:color="auto"/>
                                                  </w:divBdr>
                                                  <w:divsChild>
                                                    <w:div w:id="1853567617">
                                                      <w:marLeft w:val="0"/>
                                                      <w:marRight w:val="0"/>
                                                      <w:marTop w:val="0"/>
                                                      <w:marBottom w:val="0"/>
                                                      <w:divBdr>
                                                        <w:top w:val="none" w:sz="0" w:space="0" w:color="auto"/>
                                                        <w:left w:val="none" w:sz="0" w:space="0" w:color="auto"/>
                                                        <w:bottom w:val="none" w:sz="0" w:space="0" w:color="auto"/>
                                                        <w:right w:val="none" w:sz="0" w:space="0" w:color="auto"/>
                                                      </w:divBdr>
                                                      <w:divsChild>
                                                        <w:div w:id="17208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13025">
                                      <w:marLeft w:val="0"/>
                                      <w:marRight w:val="0"/>
                                      <w:marTop w:val="0"/>
                                      <w:marBottom w:val="0"/>
                                      <w:divBdr>
                                        <w:top w:val="none" w:sz="0" w:space="0" w:color="auto"/>
                                        <w:left w:val="none" w:sz="0" w:space="0" w:color="auto"/>
                                        <w:bottom w:val="none" w:sz="0" w:space="0" w:color="auto"/>
                                        <w:right w:val="none" w:sz="0" w:space="0" w:color="auto"/>
                                      </w:divBdr>
                                      <w:divsChild>
                                        <w:div w:id="1030180463">
                                          <w:marLeft w:val="0"/>
                                          <w:marRight w:val="0"/>
                                          <w:marTop w:val="0"/>
                                          <w:marBottom w:val="0"/>
                                          <w:divBdr>
                                            <w:top w:val="none" w:sz="0" w:space="0" w:color="auto"/>
                                            <w:left w:val="none" w:sz="0" w:space="0" w:color="auto"/>
                                            <w:bottom w:val="none" w:sz="0" w:space="0" w:color="auto"/>
                                            <w:right w:val="none" w:sz="0" w:space="0" w:color="auto"/>
                                          </w:divBdr>
                                          <w:divsChild>
                                            <w:div w:id="1919052776">
                                              <w:marLeft w:val="0"/>
                                              <w:marRight w:val="0"/>
                                              <w:marTop w:val="0"/>
                                              <w:marBottom w:val="0"/>
                                              <w:divBdr>
                                                <w:top w:val="none" w:sz="0" w:space="0" w:color="auto"/>
                                                <w:left w:val="none" w:sz="0" w:space="0" w:color="auto"/>
                                                <w:bottom w:val="none" w:sz="0" w:space="0" w:color="auto"/>
                                                <w:right w:val="none" w:sz="0" w:space="0" w:color="auto"/>
                                              </w:divBdr>
                                            </w:div>
                                            <w:div w:id="1575583285">
                                              <w:marLeft w:val="0"/>
                                              <w:marRight w:val="0"/>
                                              <w:marTop w:val="0"/>
                                              <w:marBottom w:val="0"/>
                                              <w:divBdr>
                                                <w:top w:val="none" w:sz="0" w:space="0" w:color="auto"/>
                                                <w:left w:val="none" w:sz="0" w:space="0" w:color="auto"/>
                                                <w:bottom w:val="none" w:sz="0" w:space="0" w:color="auto"/>
                                                <w:right w:val="none" w:sz="0" w:space="0" w:color="auto"/>
                                              </w:divBdr>
                                            </w:div>
                                            <w:div w:id="1560628749">
                                              <w:marLeft w:val="0"/>
                                              <w:marRight w:val="0"/>
                                              <w:marTop w:val="0"/>
                                              <w:marBottom w:val="0"/>
                                              <w:divBdr>
                                                <w:top w:val="none" w:sz="0" w:space="0" w:color="auto"/>
                                                <w:left w:val="none" w:sz="0" w:space="0" w:color="auto"/>
                                                <w:bottom w:val="none" w:sz="0" w:space="0" w:color="auto"/>
                                                <w:right w:val="none" w:sz="0" w:space="0" w:color="auto"/>
                                              </w:divBdr>
                                            </w:div>
                                            <w:div w:id="306906704">
                                              <w:marLeft w:val="0"/>
                                              <w:marRight w:val="0"/>
                                              <w:marTop w:val="0"/>
                                              <w:marBottom w:val="0"/>
                                              <w:divBdr>
                                                <w:top w:val="none" w:sz="0" w:space="0" w:color="auto"/>
                                                <w:left w:val="none" w:sz="0" w:space="0" w:color="auto"/>
                                                <w:bottom w:val="none" w:sz="0" w:space="0" w:color="auto"/>
                                                <w:right w:val="none" w:sz="0" w:space="0" w:color="auto"/>
                                              </w:divBdr>
                                              <w:divsChild>
                                                <w:div w:id="1343580415">
                                                  <w:marLeft w:val="0"/>
                                                  <w:marRight w:val="0"/>
                                                  <w:marTop w:val="0"/>
                                                  <w:marBottom w:val="0"/>
                                                  <w:divBdr>
                                                    <w:top w:val="none" w:sz="0" w:space="0" w:color="auto"/>
                                                    <w:left w:val="none" w:sz="0" w:space="0" w:color="auto"/>
                                                    <w:bottom w:val="none" w:sz="0" w:space="0" w:color="auto"/>
                                                    <w:right w:val="none" w:sz="0" w:space="0" w:color="auto"/>
                                                  </w:divBdr>
                                                  <w:divsChild>
                                                    <w:div w:id="1289973960">
                                                      <w:marLeft w:val="0"/>
                                                      <w:marRight w:val="0"/>
                                                      <w:marTop w:val="0"/>
                                                      <w:marBottom w:val="0"/>
                                                      <w:divBdr>
                                                        <w:top w:val="none" w:sz="0" w:space="0" w:color="auto"/>
                                                        <w:left w:val="none" w:sz="0" w:space="0" w:color="auto"/>
                                                        <w:bottom w:val="none" w:sz="0" w:space="0" w:color="auto"/>
                                                        <w:right w:val="none" w:sz="0" w:space="0" w:color="auto"/>
                                                      </w:divBdr>
                                                      <w:divsChild>
                                                        <w:div w:id="1792820662">
                                                          <w:marLeft w:val="0"/>
                                                          <w:marRight w:val="0"/>
                                                          <w:marTop w:val="0"/>
                                                          <w:marBottom w:val="0"/>
                                                          <w:divBdr>
                                                            <w:top w:val="none" w:sz="0" w:space="0" w:color="auto"/>
                                                            <w:left w:val="none" w:sz="0" w:space="0" w:color="auto"/>
                                                            <w:bottom w:val="none" w:sz="0" w:space="0" w:color="auto"/>
                                                            <w:right w:val="none" w:sz="0" w:space="0" w:color="auto"/>
                                                          </w:divBdr>
                                                        </w:div>
                                                        <w:div w:id="391277541">
                                                          <w:marLeft w:val="0"/>
                                                          <w:marRight w:val="0"/>
                                                          <w:marTop w:val="0"/>
                                                          <w:marBottom w:val="0"/>
                                                          <w:divBdr>
                                                            <w:top w:val="none" w:sz="0" w:space="0" w:color="auto"/>
                                                            <w:left w:val="none" w:sz="0" w:space="0" w:color="auto"/>
                                                            <w:bottom w:val="none" w:sz="0" w:space="0" w:color="auto"/>
                                                            <w:right w:val="none" w:sz="0" w:space="0" w:color="auto"/>
                                                          </w:divBdr>
                                                          <w:divsChild>
                                                            <w:div w:id="19730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502607">
                      <w:marLeft w:val="0"/>
                      <w:marRight w:val="0"/>
                      <w:marTop w:val="0"/>
                      <w:marBottom w:val="0"/>
                      <w:divBdr>
                        <w:top w:val="none" w:sz="0" w:space="0" w:color="auto"/>
                        <w:left w:val="none" w:sz="0" w:space="0" w:color="auto"/>
                        <w:bottom w:val="none" w:sz="0" w:space="0" w:color="auto"/>
                        <w:right w:val="none" w:sz="0" w:space="0" w:color="auto"/>
                      </w:divBdr>
                      <w:divsChild>
                        <w:div w:id="950673648">
                          <w:marLeft w:val="0"/>
                          <w:marRight w:val="0"/>
                          <w:marTop w:val="0"/>
                          <w:marBottom w:val="0"/>
                          <w:divBdr>
                            <w:top w:val="none" w:sz="0" w:space="0" w:color="auto"/>
                            <w:left w:val="none" w:sz="0" w:space="0" w:color="auto"/>
                            <w:bottom w:val="none" w:sz="0" w:space="0" w:color="auto"/>
                            <w:right w:val="none" w:sz="0" w:space="0" w:color="auto"/>
                          </w:divBdr>
                          <w:divsChild>
                            <w:div w:id="979656159">
                              <w:marLeft w:val="0"/>
                              <w:marRight w:val="0"/>
                              <w:marTop w:val="0"/>
                              <w:marBottom w:val="0"/>
                              <w:divBdr>
                                <w:top w:val="none" w:sz="0" w:space="0" w:color="auto"/>
                                <w:left w:val="none" w:sz="0" w:space="0" w:color="auto"/>
                                <w:bottom w:val="none" w:sz="0" w:space="0" w:color="auto"/>
                                <w:right w:val="none" w:sz="0" w:space="0" w:color="auto"/>
                              </w:divBdr>
                              <w:divsChild>
                                <w:div w:id="808591472">
                                  <w:marLeft w:val="0"/>
                                  <w:marRight w:val="0"/>
                                  <w:marTop w:val="0"/>
                                  <w:marBottom w:val="0"/>
                                  <w:divBdr>
                                    <w:top w:val="none" w:sz="0" w:space="0" w:color="auto"/>
                                    <w:left w:val="none" w:sz="0" w:space="0" w:color="auto"/>
                                    <w:bottom w:val="none" w:sz="0" w:space="0" w:color="auto"/>
                                    <w:right w:val="none" w:sz="0" w:space="0" w:color="auto"/>
                                  </w:divBdr>
                                </w:div>
                                <w:div w:id="2095739533">
                                  <w:marLeft w:val="300"/>
                                  <w:marRight w:val="0"/>
                                  <w:marTop w:val="0"/>
                                  <w:marBottom w:val="0"/>
                                  <w:divBdr>
                                    <w:top w:val="none" w:sz="0" w:space="0" w:color="auto"/>
                                    <w:left w:val="none" w:sz="0" w:space="0" w:color="auto"/>
                                    <w:bottom w:val="none" w:sz="0" w:space="0" w:color="auto"/>
                                    <w:right w:val="none" w:sz="0" w:space="0" w:color="auto"/>
                                  </w:divBdr>
                                  <w:divsChild>
                                    <w:div w:id="289407736">
                                      <w:marLeft w:val="0"/>
                                      <w:marRight w:val="0"/>
                                      <w:marTop w:val="0"/>
                                      <w:marBottom w:val="0"/>
                                      <w:divBdr>
                                        <w:top w:val="none" w:sz="0" w:space="0" w:color="auto"/>
                                        <w:left w:val="none" w:sz="0" w:space="0" w:color="auto"/>
                                        <w:bottom w:val="none" w:sz="0" w:space="0" w:color="auto"/>
                                        <w:right w:val="none" w:sz="0" w:space="0" w:color="auto"/>
                                      </w:divBdr>
                                      <w:divsChild>
                                        <w:div w:id="12150211">
                                          <w:marLeft w:val="0"/>
                                          <w:marRight w:val="0"/>
                                          <w:marTop w:val="0"/>
                                          <w:marBottom w:val="0"/>
                                          <w:divBdr>
                                            <w:top w:val="none" w:sz="0" w:space="0" w:color="auto"/>
                                            <w:left w:val="none" w:sz="0" w:space="0" w:color="auto"/>
                                            <w:bottom w:val="none" w:sz="0" w:space="0" w:color="auto"/>
                                            <w:right w:val="none" w:sz="0" w:space="0" w:color="auto"/>
                                          </w:divBdr>
                                        </w:div>
                                        <w:div w:id="5123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325">
                              <w:marLeft w:val="300"/>
                              <w:marRight w:val="0"/>
                              <w:marTop w:val="0"/>
                              <w:marBottom w:val="0"/>
                              <w:divBdr>
                                <w:top w:val="none" w:sz="0" w:space="0" w:color="auto"/>
                                <w:left w:val="none" w:sz="0" w:space="0" w:color="auto"/>
                                <w:bottom w:val="none" w:sz="0" w:space="0" w:color="auto"/>
                                <w:right w:val="none" w:sz="0" w:space="0" w:color="auto"/>
                              </w:divBdr>
                              <w:divsChild>
                                <w:div w:id="63644305">
                                  <w:marLeft w:val="-195"/>
                                  <w:marRight w:val="0"/>
                                  <w:marTop w:val="0"/>
                                  <w:marBottom w:val="0"/>
                                  <w:divBdr>
                                    <w:top w:val="none" w:sz="0" w:space="0" w:color="auto"/>
                                    <w:left w:val="none" w:sz="0" w:space="0" w:color="auto"/>
                                    <w:bottom w:val="none" w:sz="0" w:space="0" w:color="auto"/>
                                    <w:right w:val="none" w:sz="0" w:space="0" w:color="auto"/>
                                  </w:divBdr>
                                  <w:divsChild>
                                    <w:div w:id="1550990068">
                                      <w:marLeft w:val="0"/>
                                      <w:marRight w:val="0"/>
                                      <w:marTop w:val="0"/>
                                      <w:marBottom w:val="0"/>
                                      <w:divBdr>
                                        <w:top w:val="none" w:sz="0" w:space="0" w:color="auto"/>
                                        <w:left w:val="none" w:sz="0" w:space="0" w:color="auto"/>
                                        <w:bottom w:val="none" w:sz="0" w:space="0" w:color="auto"/>
                                        <w:right w:val="none" w:sz="0" w:space="0" w:color="auto"/>
                                      </w:divBdr>
                                      <w:divsChild>
                                        <w:div w:id="562253872">
                                          <w:marLeft w:val="0"/>
                                          <w:marRight w:val="0"/>
                                          <w:marTop w:val="0"/>
                                          <w:marBottom w:val="0"/>
                                          <w:divBdr>
                                            <w:top w:val="none" w:sz="0" w:space="0" w:color="auto"/>
                                            <w:left w:val="none" w:sz="0" w:space="0" w:color="auto"/>
                                            <w:bottom w:val="none" w:sz="0" w:space="0" w:color="auto"/>
                                            <w:right w:val="none" w:sz="0" w:space="0" w:color="auto"/>
                                          </w:divBdr>
                                          <w:divsChild>
                                            <w:div w:id="1246377614">
                                              <w:marLeft w:val="0"/>
                                              <w:marRight w:val="0"/>
                                              <w:marTop w:val="0"/>
                                              <w:marBottom w:val="0"/>
                                              <w:divBdr>
                                                <w:top w:val="none" w:sz="0" w:space="0" w:color="auto"/>
                                                <w:left w:val="none" w:sz="0" w:space="0" w:color="auto"/>
                                                <w:bottom w:val="none" w:sz="0" w:space="0" w:color="auto"/>
                                                <w:right w:val="none" w:sz="0" w:space="0" w:color="auto"/>
                                              </w:divBdr>
                                            </w:div>
                                            <w:div w:id="2059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1556">
                                      <w:marLeft w:val="0"/>
                                      <w:marRight w:val="0"/>
                                      <w:marTop w:val="0"/>
                                      <w:marBottom w:val="0"/>
                                      <w:divBdr>
                                        <w:top w:val="none" w:sz="0" w:space="0" w:color="auto"/>
                                        <w:left w:val="none" w:sz="0" w:space="0" w:color="auto"/>
                                        <w:bottom w:val="none" w:sz="0" w:space="0" w:color="auto"/>
                                        <w:right w:val="none" w:sz="0" w:space="0" w:color="auto"/>
                                      </w:divBdr>
                                      <w:divsChild>
                                        <w:div w:id="1388333077">
                                          <w:marLeft w:val="0"/>
                                          <w:marRight w:val="0"/>
                                          <w:marTop w:val="0"/>
                                          <w:marBottom w:val="0"/>
                                          <w:divBdr>
                                            <w:top w:val="none" w:sz="0" w:space="0" w:color="auto"/>
                                            <w:left w:val="none" w:sz="0" w:space="0" w:color="auto"/>
                                            <w:bottom w:val="none" w:sz="0" w:space="0" w:color="auto"/>
                                            <w:right w:val="none" w:sz="0" w:space="0" w:color="auto"/>
                                          </w:divBdr>
                                          <w:divsChild>
                                            <w:div w:id="1020275439">
                                              <w:marLeft w:val="0"/>
                                              <w:marRight w:val="0"/>
                                              <w:marTop w:val="0"/>
                                              <w:marBottom w:val="0"/>
                                              <w:divBdr>
                                                <w:top w:val="none" w:sz="0" w:space="0" w:color="auto"/>
                                                <w:left w:val="none" w:sz="0" w:space="0" w:color="auto"/>
                                                <w:bottom w:val="none" w:sz="0" w:space="0" w:color="auto"/>
                                                <w:right w:val="none" w:sz="0" w:space="0" w:color="auto"/>
                                              </w:divBdr>
                                            </w:div>
                                            <w:div w:id="3626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372">
                                      <w:marLeft w:val="0"/>
                                      <w:marRight w:val="0"/>
                                      <w:marTop w:val="0"/>
                                      <w:marBottom w:val="0"/>
                                      <w:divBdr>
                                        <w:top w:val="none" w:sz="0" w:space="0" w:color="auto"/>
                                        <w:left w:val="none" w:sz="0" w:space="0" w:color="auto"/>
                                        <w:bottom w:val="none" w:sz="0" w:space="0" w:color="auto"/>
                                        <w:right w:val="none" w:sz="0" w:space="0" w:color="auto"/>
                                      </w:divBdr>
                                      <w:divsChild>
                                        <w:div w:id="1739672702">
                                          <w:marLeft w:val="0"/>
                                          <w:marRight w:val="0"/>
                                          <w:marTop w:val="0"/>
                                          <w:marBottom w:val="0"/>
                                          <w:divBdr>
                                            <w:top w:val="none" w:sz="0" w:space="0" w:color="auto"/>
                                            <w:left w:val="none" w:sz="0" w:space="0" w:color="auto"/>
                                            <w:bottom w:val="none" w:sz="0" w:space="0" w:color="auto"/>
                                            <w:right w:val="none" w:sz="0" w:space="0" w:color="auto"/>
                                          </w:divBdr>
                                          <w:divsChild>
                                            <w:div w:id="8364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895">
                                      <w:marLeft w:val="0"/>
                                      <w:marRight w:val="0"/>
                                      <w:marTop w:val="0"/>
                                      <w:marBottom w:val="0"/>
                                      <w:divBdr>
                                        <w:top w:val="none" w:sz="0" w:space="0" w:color="auto"/>
                                        <w:left w:val="none" w:sz="0" w:space="0" w:color="auto"/>
                                        <w:bottom w:val="none" w:sz="0" w:space="0" w:color="auto"/>
                                        <w:right w:val="none" w:sz="0" w:space="0" w:color="auto"/>
                                      </w:divBdr>
                                      <w:divsChild>
                                        <w:div w:id="1756780811">
                                          <w:marLeft w:val="0"/>
                                          <w:marRight w:val="0"/>
                                          <w:marTop w:val="0"/>
                                          <w:marBottom w:val="0"/>
                                          <w:divBdr>
                                            <w:top w:val="none" w:sz="0" w:space="0" w:color="auto"/>
                                            <w:left w:val="none" w:sz="0" w:space="0" w:color="auto"/>
                                            <w:bottom w:val="none" w:sz="0" w:space="0" w:color="auto"/>
                                            <w:right w:val="none" w:sz="0" w:space="0" w:color="auto"/>
                                          </w:divBdr>
                                          <w:divsChild>
                                            <w:div w:id="1468234389">
                                              <w:marLeft w:val="0"/>
                                              <w:marRight w:val="0"/>
                                              <w:marTop w:val="0"/>
                                              <w:marBottom w:val="0"/>
                                              <w:divBdr>
                                                <w:top w:val="none" w:sz="0" w:space="0" w:color="auto"/>
                                                <w:left w:val="none" w:sz="0" w:space="0" w:color="auto"/>
                                                <w:bottom w:val="none" w:sz="0" w:space="0" w:color="auto"/>
                                                <w:right w:val="none" w:sz="0" w:space="0" w:color="auto"/>
                                              </w:divBdr>
                                            </w:div>
                                            <w:div w:id="1096245606">
                                              <w:marLeft w:val="0"/>
                                              <w:marRight w:val="0"/>
                                              <w:marTop w:val="0"/>
                                              <w:marBottom w:val="0"/>
                                              <w:divBdr>
                                                <w:top w:val="none" w:sz="0" w:space="0" w:color="auto"/>
                                                <w:left w:val="none" w:sz="0" w:space="0" w:color="auto"/>
                                                <w:bottom w:val="none" w:sz="0" w:space="0" w:color="auto"/>
                                                <w:right w:val="none" w:sz="0" w:space="0" w:color="auto"/>
                                              </w:divBdr>
                                            </w:div>
                                            <w:div w:id="7445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93482">
              <w:marLeft w:val="0"/>
              <w:marRight w:val="0"/>
              <w:marTop w:val="0"/>
              <w:marBottom w:val="0"/>
              <w:divBdr>
                <w:top w:val="none" w:sz="0" w:space="0" w:color="auto"/>
                <w:left w:val="none" w:sz="0" w:space="0" w:color="auto"/>
                <w:bottom w:val="none" w:sz="0" w:space="0" w:color="auto"/>
                <w:right w:val="none" w:sz="0" w:space="0" w:color="auto"/>
              </w:divBdr>
              <w:divsChild>
                <w:div w:id="2026010401">
                  <w:marLeft w:val="0"/>
                  <w:marRight w:val="0"/>
                  <w:marTop w:val="0"/>
                  <w:marBottom w:val="0"/>
                  <w:divBdr>
                    <w:top w:val="none" w:sz="0" w:space="0" w:color="auto"/>
                    <w:left w:val="none" w:sz="0" w:space="0" w:color="auto"/>
                    <w:bottom w:val="none" w:sz="0" w:space="0" w:color="auto"/>
                    <w:right w:val="none" w:sz="0" w:space="0" w:color="auto"/>
                  </w:divBdr>
                  <w:divsChild>
                    <w:div w:id="1964531027">
                      <w:marLeft w:val="0"/>
                      <w:marRight w:val="0"/>
                      <w:marTop w:val="0"/>
                      <w:marBottom w:val="0"/>
                      <w:divBdr>
                        <w:top w:val="none" w:sz="0" w:space="0" w:color="auto"/>
                        <w:left w:val="none" w:sz="0" w:space="0" w:color="auto"/>
                        <w:bottom w:val="none" w:sz="0" w:space="0" w:color="auto"/>
                        <w:right w:val="none" w:sz="0" w:space="0" w:color="auto"/>
                      </w:divBdr>
                      <w:divsChild>
                        <w:div w:id="1675837321">
                          <w:marLeft w:val="0"/>
                          <w:marRight w:val="0"/>
                          <w:marTop w:val="0"/>
                          <w:marBottom w:val="0"/>
                          <w:divBdr>
                            <w:top w:val="none" w:sz="0" w:space="0" w:color="auto"/>
                            <w:left w:val="none" w:sz="0" w:space="0" w:color="auto"/>
                            <w:bottom w:val="none" w:sz="0" w:space="0" w:color="auto"/>
                            <w:right w:val="none" w:sz="0" w:space="0" w:color="auto"/>
                          </w:divBdr>
                        </w:div>
                        <w:div w:id="400252817">
                          <w:marLeft w:val="0"/>
                          <w:marRight w:val="0"/>
                          <w:marTop w:val="0"/>
                          <w:marBottom w:val="0"/>
                          <w:divBdr>
                            <w:top w:val="none" w:sz="0" w:space="0" w:color="auto"/>
                            <w:left w:val="none" w:sz="0" w:space="0" w:color="auto"/>
                            <w:bottom w:val="none" w:sz="0" w:space="0" w:color="auto"/>
                            <w:right w:val="none" w:sz="0" w:space="0" w:color="auto"/>
                          </w:divBdr>
                        </w:div>
                      </w:divsChild>
                    </w:div>
                    <w:div w:id="64299894">
                      <w:marLeft w:val="0"/>
                      <w:marRight w:val="0"/>
                      <w:marTop w:val="0"/>
                      <w:marBottom w:val="0"/>
                      <w:divBdr>
                        <w:top w:val="none" w:sz="0" w:space="0" w:color="auto"/>
                        <w:left w:val="none" w:sz="0" w:space="0" w:color="auto"/>
                        <w:bottom w:val="none" w:sz="0" w:space="0" w:color="auto"/>
                        <w:right w:val="none" w:sz="0" w:space="0" w:color="auto"/>
                      </w:divBdr>
                      <w:divsChild>
                        <w:div w:id="318770090">
                          <w:marLeft w:val="0"/>
                          <w:marRight w:val="0"/>
                          <w:marTop w:val="0"/>
                          <w:marBottom w:val="0"/>
                          <w:divBdr>
                            <w:top w:val="none" w:sz="0" w:space="0" w:color="auto"/>
                            <w:left w:val="none" w:sz="0" w:space="0" w:color="auto"/>
                            <w:bottom w:val="none" w:sz="0" w:space="0" w:color="auto"/>
                            <w:right w:val="none" w:sz="0" w:space="0" w:color="auto"/>
                          </w:divBdr>
                          <w:divsChild>
                            <w:div w:id="482507248">
                              <w:marLeft w:val="0"/>
                              <w:marRight w:val="0"/>
                              <w:marTop w:val="0"/>
                              <w:marBottom w:val="0"/>
                              <w:divBdr>
                                <w:top w:val="none" w:sz="0" w:space="0" w:color="auto"/>
                                <w:left w:val="none" w:sz="0" w:space="0" w:color="auto"/>
                                <w:bottom w:val="none" w:sz="0" w:space="0" w:color="auto"/>
                                <w:right w:val="none" w:sz="0" w:space="0" w:color="auto"/>
                              </w:divBdr>
                              <w:divsChild>
                                <w:div w:id="1938320963">
                                  <w:marLeft w:val="300"/>
                                  <w:marRight w:val="0"/>
                                  <w:marTop w:val="0"/>
                                  <w:marBottom w:val="0"/>
                                  <w:divBdr>
                                    <w:top w:val="none" w:sz="0" w:space="0" w:color="auto"/>
                                    <w:left w:val="none" w:sz="0" w:space="0" w:color="auto"/>
                                    <w:bottom w:val="none" w:sz="0" w:space="0" w:color="auto"/>
                                    <w:right w:val="none" w:sz="0" w:space="0" w:color="auto"/>
                                  </w:divBdr>
                                  <w:divsChild>
                                    <w:div w:id="624120691">
                                      <w:marLeft w:val="0"/>
                                      <w:marRight w:val="0"/>
                                      <w:marTop w:val="0"/>
                                      <w:marBottom w:val="0"/>
                                      <w:divBdr>
                                        <w:top w:val="none" w:sz="0" w:space="0" w:color="auto"/>
                                        <w:left w:val="none" w:sz="0" w:space="0" w:color="auto"/>
                                        <w:bottom w:val="none" w:sz="0" w:space="0" w:color="auto"/>
                                        <w:right w:val="none" w:sz="0" w:space="0" w:color="auto"/>
                                      </w:divBdr>
                                      <w:divsChild>
                                        <w:div w:id="1982877431">
                                          <w:marLeft w:val="0"/>
                                          <w:marRight w:val="0"/>
                                          <w:marTop w:val="0"/>
                                          <w:marBottom w:val="0"/>
                                          <w:divBdr>
                                            <w:top w:val="none" w:sz="0" w:space="0" w:color="auto"/>
                                            <w:left w:val="none" w:sz="0" w:space="0" w:color="auto"/>
                                            <w:bottom w:val="none" w:sz="0" w:space="0" w:color="auto"/>
                                            <w:right w:val="none" w:sz="0" w:space="0" w:color="auto"/>
                                          </w:divBdr>
                                        </w:div>
                                        <w:div w:id="1963615199">
                                          <w:marLeft w:val="0"/>
                                          <w:marRight w:val="0"/>
                                          <w:marTop w:val="0"/>
                                          <w:marBottom w:val="0"/>
                                          <w:divBdr>
                                            <w:top w:val="none" w:sz="0" w:space="0" w:color="auto"/>
                                            <w:left w:val="none" w:sz="0" w:space="0" w:color="auto"/>
                                            <w:bottom w:val="none" w:sz="0" w:space="0" w:color="auto"/>
                                            <w:right w:val="none" w:sz="0" w:space="0" w:color="auto"/>
                                          </w:divBdr>
                                        </w:div>
                                        <w:div w:id="15899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10527">
      <w:bodyDiv w:val="1"/>
      <w:marLeft w:val="0"/>
      <w:marRight w:val="0"/>
      <w:marTop w:val="0"/>
      <w:marBottom w:val="0"/>
      <w:divBdr>
        <w:top w:val="none" w:sz="0" w:space="0" w:color="auto"/>
        <w:left w:val="none" w:sz="0" w:space="0" w:color="auto"/>
        <w:bottom w:val="none" w:sz="0" w:space="0" w:color="auto"/>
        <w:right w:val="none" w:sz="0" w:space="0" w:color="auto"/>
      </w:divBdr>
      <w:divsChild>
        <w:div w:id="1647271779">
          <w:marLeft w:val="0"/>
          <w:marRight w:val="0"/>
          <w:marTop w:val="0"/>
          <w:marBottom w:val="0"/>
          <w:divBdr>
            <w:top w:val="none" w:sz="0" w:space="0" w:color="auto"/>
            <w:left w:val="none" w:sz="0" w:space="0" w:color="auto"/>
            <w:bottom w:val="none" w:sz="0" w:space="0" w:color="auto"/>
            <w:right w:val="none" w:sz="0" w:space="0" w:color="auto"/>
          </w:divBdr>
          <w:divsChild>
            <w:div w:id="98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7917">
      <w:bodyDiv w:val="1"/>
      <w:marLeft w:val="0"/>
      <w:marRight w:val="0"/>
      <w:marTop w:val="0"/>
      <w:marBottom w:val="0"/>
      <w:divBdr>
        <w:top w:val="none" w:sz="0" w:space="0" w:color="auto"/>
        <w:left w:val="none" w:sz="0" w:space="0" w:color="auto"/>
        <w:bottom w:val="none" w:sz="0" w:space="0" w:color="auto"/>
        <w:right w:val="none" w:sz="0" w:space="0" w:color="auto"/>
      </w:divBdr>
      <w:divsChild>
        <w:div w:id="173542798">
          <w:marLeft w:val="0"/>
          <w:marRight w:val="0"/>
          <w:marTop w:val="0"/>
          <w:marBottom w:val="0"/>
          <w:divBdr>
            <w:top w:val="none" w:sz="0" w:space="0" w:color="auto"/>
            <w:left w:val="none" w:sz="0" w:space="0" w:color="auto"/>
            <w:bottom w:val="none" w:sz="0" w:space="0" w:color="auto"/>
            <w:right w:val="none" w:sz="0" w:space="0" w:color="auto"/>
          </w:divBdr>
          <w:divsChild>
            <w:div w:id="613706616">
              <w:marLeft w:val="0"/>
              <w:marRight w:val="0"/>
              <w:marTop w:val="0"/>
              <w:marBottom w:val="0"/>
              <w:divBdr>
                <w:top w:val="none" w:sz="0" w:space="0" w:color="auto"/>
                <w:left w:val="none" w:sz="0" w:space="0" w:color="auto"/>
                <w:bottom w:val="none" w:sz="0" w:space="0" w:color="auto"/>
                <w:right w:val="none" w:sz="0" w:space="0" w:color="auto"/>
              </w:divBdr>
              <w:divsChild>
                <w:div w:id="1096749295">
                  <w:marLeft w:val="0"/>
                  <w:marRight w:val="0"/>
                  <w:marTop w:val="0"/>
                  <w:marBottom w:val="0"/>
                  <w:divBdr>
                    <w:top w:val="none" w:sz="0" w:space="0" w:color="auto"/>
                    <w:left w:val="none" w:sz="0" w:space="0" w:color="auto"/>
                    <w:bottom w:val="none" w:sz="0" w:space="0" w:color="auto"/>
                    <w:right w:val="none" w:sz="0" w:space="0" w:color="auto"/>
                  </w:divBdr>
                  <w:divsChild>
                    <w:div w:id="522598939">
                      <w:marLeft w:val="0"/>
                      <w:marRight w:val="0"/>
                      <w:marTop w:val="0"/>
                      <w:marBottom w:val="0"/>
                      <w:divBdr>
                        <w:top w:val="none" w:sz="0" w:space="0" w:color="auto"/>
                        <w:left w:val="none" w:sz="0" w:space="0" w:color="auto"/>
                        <w:bottom w:val="none" w:sz="0" w:space="0" w:color="auto"/>
                        <w:right w:val="none" w:sz="0" w:space="0" w:color="auto"/>
                      </w:divBdr>
                      <w:divsChild>
                        <w:div w:id="1820346450">
                          <w:marLeft w:val="0"/>
                          <w:marRight w:val="0"/>
                          <w:marTop w:val="0"/>
                          <w:marBottom w:val="0"/>
                          <w:divBdr>
                            <w:top w:val="none" w:sz="0" w:space="0" w:color="auto"/>
                            <w:left w:val="none" w:sz="0" w:space="0" w:color="auto"/>
                            <w:bottom w:val="none" w:sz="0" w:space="0" w:color="auto"/>
                            <w:right w:val="none" w:sz="0" w:space="0" w:color="auto"/>
                          </w:divBdr>
                          <w:divsChild>
                            <w:div w:id="1492913536">
                              <w:marLeft w:val="0"/>
                              <w:marRight w:val="0"/>
                              <w:marTop w:val="0"/>
                              <w:marBottom w:val="0"/>
                              <w:divBdr>
                                <w:top w:val="none" w:sz="0" w:space="0" w:color="auto"/>
                                <w:left w:val="none" w:sz="0" w:space="0" w:color="auto"/>
                                <w:bottom w:val="none" w:sz="0" w:space="0" w:color="auto"/>
                                <w:right w:val="none" w:sz="0" w:space="0" w:color="auto"/>
                              </w:divBdr>
                              <w:divsChild>
                                <w:div w:id="1456949048">
                                  <w:marLeft w:val="0"/>
                                  <w:marRight w:val="0"/>
                                  <w:marTop w:val="0"/>
                                  <w:marBottom w:val="0"/>
                                  <w:divBdr>
                                    <w:top w:val="none" w:sz="0" w:space="0" w:color="auto"/>
                                    <w:left w:val="none" w:sz="0" w:space="0" w:color="auto"/>
                                    <w:bottom w:val="none" w:sz="0" w:space="0" w:color="auto"/>
                                    <w:right w:val="none" w:sz="0" w:space="0" w:color="auto"/>
                                  </w:divBdr>
                                  <w:divsChild>
                                    <w:div w:id="1661929228">
                                      <w:marLeft w:val="0"/>
                                      <w:marRight w:val="0"/>
                                      <w:marTop w:val="0"/>
                                      <w:marBottom w:val="0"/>
                                      <w:divBdr>
                                        <w:top w:val="none" w:sz="0" w:space="0" w:color="auto"/>
                                        <w:left w:val="none" w:sz="0" w:space="0" w:color="auto"/>
                                        <w:bottom w:val="none" w:sz="0" w:space="0" w:color="auto"/>
                                        <w:right w:val="none" w:sz="0" w:space="0" w:color="auto"/>
                                      </w:divBdr>
                                      <w:divsChild>
                                        <w:div w:id="2017268005">
                                          <w:marLeft w:val="0"/>
                                          <w:marRight w:val="0"/>
                                          <w:marTop w:val="0"/>
                                          <w:marBottom w:val="0"/>
                                          <w:divBdr>
                                            <w:top w:val="none" w:sz="0" w:space="0" w:color="auto"/>
                                            <w:left w:val="none" w:sz="0" w:space="0" w:color="auto"/>
                                            <w:bottom w:val="none" w:sz="0" w:space="0" w:color="auto"/>
                                            <w:right w:val="none" w:sz="0" w:space="0" w:color="auto"/>
                                          </w:divBdr>
                                          <w:divsChild>
                                            <w:div w:id="1680039625">
                                              <w:marLeft w:val="0"/>
                                              <w:marRight w:val="0"/>
                                              <w:marTop w:val="0"/>
                                              <w:marBottom w:val="0"/>
                                              <w:divBdr>
                                                <w:top w:val="none" w:sz="0" w:space="0" w:color="auto"/>
                                                <w:left w:val="none" w:sz="0" w:space="0" w:color="auto"/>
                                                <w:bottom w:val="none" w:sz="0" w:space="0" w:color="auto"/>
                                                <w:right w:val="none" w:sz="0" w:space="0" w:color="auto"/>
                                              </w:divBdr>
                                              <w:divsChild>
                                                <w:div w:id="1337224345">
                                                  <w:marLeft w:val="0"/>
                                                  <w:marRight w:val="0"/>
                                                  <w:marTop w:val="0"/>
                                                  <w:marBottom w:val="0"/>
                                                  <w:divBdr>
                                                    <w:top w:val="none" w:sz="0" w:space="0" w:color="auto"/>
                                                    <w:left w:val="none" w:sz="0" w:space="0" w:color="auto"/>
                                                    <w:bottom w:val="none" w:sz="0" w:space="0" w:color="auto"/>
                                                    <w:right w:val="none" w:sz="0" w:space="0" w:color="auto"/>
                                                  </w:divBdr>
                                                  <w:divsChild>
                                                    <w:div w:id="15911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658941">
      <w:bodyDiv w:val="1"/>
      <w:marLeft w:val="0"/>
      <w:marRight w:val="0"/>
      <w:marTop w:val="0"/>
      <w:marBottom w:val="0"/>
      <w:divBdr>
        <w:top w:val="none" w:sz="0" w:space="0" w:color="auto"/>
        <w:left w:val="none" w:sz="0" w:space="0" w:color="auto"/>
        <w:bottom w:val="none" w:sz="0" w:space="0" w:color="auto"/>
        <w:right w:val="none" w:sz="0" w:space="0" w:color="auto"/>
      </w:divBdr>
      <w:divsChild>
        <w:div w:id="485780601">
          <w:marLeft w:val="0"/>
          <w:marRight w:val="0"/>
          <w:marTop w:val="0"/>
          <w:marBottom w:val="0"/>
          <w:divBdr>
            <w:top w:val="none" w:sz="0" w:space="0" w:color="auto"/>
            <w:left w:val="none" w:sz="0" w:space="0" w:color="auto"/>
            <w:bottom w:val="none" w:sz="0" w:space="0" w:color="auto"/>
            <w:right w:val="none" w:sz="0" w:space="0" w:color="auto"/>
          </w:divBdr>
          <w:divsChild>
            <w:div w:id="1475364860">
              <w:marLeft w:val="0"/>
              <w:marRight w:val="0"/>
              <w:marTop w:val="0"/>
              <w:marBottom w:val="0"/>
              <w:divBdr>
                <w:top w:val="none" w:sz="0" w:space="0" w:color="auto"/>
                <w:left w:val="none" w:sz="0" w:space="0" w:color="auto"/>
                <w:bottom w:val="none" w:sz="0" w:space="0" w:color="auto"/>
                <w:right w:val="none" w:sz="0" w:space="0" w:color="auto"/>
              </w:divBdr>
              <w:divsChild>
                <w:div w:id="1696273432">
                  <w:marLeft w:val="0"/>
                  <w:marRight w:val="0"/>
                  <w:marTop w:val="0"/>
                  <w:marBottom w:val="0"/>
                  <w:divBdr>
                    <w:top w:val="none" w:sz="0" w:space="0" w:color="auto"/>
                    <w:left w:val="none" w:sz="0" w:space="0" w:color="auto"/>
                    <w:bottom w:val="none" w:sz="0" w:space="0" w:color="auto"/>
                    <w:right w:val="none" w:sz="0" w:space="0" w:color="auto"/>
                  </w:divBdr>
                  <w:divsChild>
                    <w:div w:id="165100694">
                      <w:marLeft w:val="0"/>
                      <w:marRight w:val="0"/>
                      <w:marTop w:val="0"/>
                      <w:marBottom w:val="0"/>
                      <w:divBdr>
                        <w:top w:val="none" w:sz="0" w:space="0" w:color="auto"/>
                        <w:left w:val="none" w:sz="0" w:space="0" w:color="auto"/>
                        <w:bottom w:val="none" w:sz="0" w:space="0" w:color="auto"/>
                        <w:right w:val="none" w:sz="0" w:space="0" w:color="auto"/>
                      </w:divBdr>
                      <w:divsChild>
                        <w:div w:id="1057122115">
                          <w:marLeft w:val="0"/>
                          <w:marRight w:val="0"/>
                          <w:marTop w:val="0"/>
                          <w:marBottom w:val="0"/>
                          <w:divBdr>
                            <w:top w:val="none" w:sz="0" w:space="0" w:color="auto"/>
                            <w:left w:val="none" w:sz="0" w:space="0" w:color="auto"/>
                            <w:bottom w:val="none" w:sz="0" w:space="0" w:color="auto"/>
                            <w:right w:val="none" w:sz="0" w:space="0" w:color="auto"/>
                          </w:divBdr>
                          <w:divsChild>
                            <w:div w:id="1136607805">
                              <w:marLeft w:val="0"/>
                              <w:marRight w:val="0"/>
                              <w:marTop w:val="0"/>
                              <w:marBottom w:val="0"/>
                              <w:divBdr>
                                <w:top w:val="none" w:sz="0" w:space="0" w:color="auto"/>
                                <w:left w:val="none" w:sz="0" w:space="0" w:color="auto"/>
                                <w:bottom w:val="none" w:sz="0" w:space="0" w:color="auto"/>
                                <w:right w:val="none" w:sz="0" w:space="0" w:color="auto"/>
                              </w:divBdr>
                              <w:divsChild>
                                <w:div w:id="542640327">
                                  <w:marLeft w:val="0"/>
                                  <w:marRight w:val="0"/>
                                  <w:marTop w:val="0"/>
                                  <w:marBottom w:val="0"/>
                                  <w:divBdr>
                                    <w:top w:val="none" w:sz="0" w:space="0" w:color="auto"/>
                                    <w:left w:val="none" w:sz="0" w:space="0" w:color="auto"/>
                                    <w:bottom w:val="none" w:sz="0" w:space="0" w:color="auto"/>
                                    <w:right w:val="none" w:sz="0" w:space="0" w:color="auto"/>
                                  </w:divBdr>
                                  <w:divsChild>
                                    <w:div w:id="518932749">
                                      <w:marLeft w:val="0"/>
                                      <w:marRight w:val="0"/>
                                      <w:marTop w:val="0"/>
                                      <w:marBottom w:val="0"/>
                                      <w:divBdr>
                                        <w:top w:val="none" w:sz="0" w:space="0" w:color="auto"/>
                                        <w:left w:val="none" w:sz="0" w:space="0" w:color="auto"/>
                                        <w:bottom w:val="none" w:sz="0" w:space="0" w:color="auto"/>
                                        <w:right w:val="none" w:sz="0" w:space="0" w:color="auto"/>
                                      </w:divBdr>
                                      <w:divsChild>
                                        <w:div w:id="1968856950">
                                          <w:marLeft w:val="0"/>
                                          <w:marRight w:val="0"/>
                                          <w:marTop w:val="0"/>
                                          <w:marBottom w:val="0"/>
                                          <w:divBdr>
                                            <w:top w:val="none" w:sz="0" w:space="0" w:color="auto"/>
                                            <w:left w:val="none" w:sz="0" w:space="0" w:color="auto"/>
                                            <w:bottom w:val="none" w:sz="0" w:space="0" w:color="auto"/>
                                            <w:right w:val="none" w:sz="0" w:space="0" w:color="auto"/>
                                          </w:divBdr>
                                          <w:divsChild>
                                            <w:div w:id="1645741503">
                                              <w:marLeft w:val="0"/>
                                              <w:marRight w:val="0"/>
                                              <w:marTop w:val="0"/>
                                              <w:marBottom w:val="0"/>
                                              <w:divBdr>
                                                <w:top w:val="none" w:sz="0" w:space="0" w:color="auto"/>
                                                <w:left w:val="none" w:sz="0" w:space="0" w:color="auto"/>
                                                <w:bottom w:val="none" w:sz="0" w:space="0" w:color="auto"/>
                                                <w:right w:val="none" w:sz="0" w:space="0" w:color="auto"/>
                                              </w:divBdr>
                                              <w:divsChild>
                                                <w:div w:id="593900520">
                                                  <w:marLeft w:val="0"/>
                                                  <w:marRight w:val="0"/>
                                                  <w:marTop w:val="0"/>
                                                  <w:marBottom w:val="0"/>
                                                  <w:divBdr>
                                                    <w:top w:val="none" w:sz="0" w:space="0" w:color="auto"/>
                                                    <w:left w:val="none" w:sz="0" w:space="0" w:color="auto"/>
                                                    <w:bottom w:val="none" w:sz="0" w:space="0" w:color="auto"/>
                                                    <w:right w:val="none" w:sz="0" w:space="0" w:color="auto"/>
                                                  </w:divBdr>
                                                  <w:divsChild>
                                                    <w:div w:id="2228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377146">
      <w:bodyDiv w:val="1"/>
      <w:marLeft w:val="0"/>
      <w:marRight w:val="0"/>
      <w:marTop w:val="0"/>
      <w:marBottom w:val="0"/>
      <w:divBdr>
        <w:top w:val="none" w:sz="0" w:space="0" w:color="auto"/>
        <w:left w:val="none" w:sz="0" w:space="0" w:color="auto"/>
        <w:bottom w:val="none" w:sz="0" w:space="0" w:color="auto"/>
        <w:right w:val="none" w:sz="0" w:space="0" w:color="auto"/>
      </w:divBdr>
      <w:divsChild>
        <w:div w:id="488861537">
          <w:marLeft w:val="0"/>
          <w:marRight w:val="0"/>
          <w:marTop w:val="0"/>
          <w:marBottom w:val="0"/>
          <w:divBdr>
            <w:top w:val="none" w:sz="0" w:space="0" w:color="auto"/>
            <w:left w:val="none" w:sz="0" w:space="0" w:color="auto"/>
            <w:bottom w:val="none" w:sz="0" w:space="0" w:color="auto"/>
            <w:right w:val="none" w:sz="0" w:space="0" w:color="auto"/>
          </w:divBdr>
          <w:divsChild>
            <w:div w:id="1810709105">
              <w:marLeft w:val="0"/>
              <w:marRight w:val="0"/>
              <w:marTop w:val="0"/>
              <w:marBottom w:val="0"/>
              <w:divBdr>
                <w:top w:val="none" w:sz="0" w:space="0" w:color="auto"/>
                <w:left w:val="none" w:sz="0" w:space="0" w:color="auto"/>
                <w:bottom w:val="none" w:sz="0" w:space="0" w:color="auto"/>
                <w:right w:val="none" w:sz="0" w:space="0" w:color="auto"/>
              </w:divBdr>
              <w:divsChild>
                <w:div w:id="1801221681">
                  <w:marLeft w:val="0"/>
                  <w:marRight w:val="0"/>
                  <w:marTop w:val="0"/>
                  <w:marBottom w:val="0"/>
                  <w:divBdr>
                    <w:top w:val="none" w:sz="0" w:space="0" w:color="auto"/>
                    <w:left w:val="none" w:sz="0" w:space="0" w:color="auto"/>
                    <w:bottom w:val="none" w:sz="0" w:space="0" w:color="auto"/>
                    <w:right w:val="none" w:sz="0" w:space="0" w:color="auto"/>
                  </w:divBdr>
                  <w:divsChild>
                    <w:div w:id="1341393163">
                      <w:marLeft w:val="0"/>
                      <w:marRight w:val="0"/>
                      <w:marTop w:val="0"/>
                      <w:marBottom w:val="0"/>
                      <w:divBdr>
                        <w:top w:val="none" w:sz="0" w:space="0" w:color="auto"/>
                        <w:left w:val="none" w:sz="0" w:space="0" w:color="auto"/>
                        <w:bottom w:val="none" w:sz="0" w:space="0" w:color="auto"/>
                        <w:right w:val="none" w:sz="0" w:space="0" w:color="auto"/>
                      </w:divBdr>
                      <w:divsChild>
                        <w:div w:id="1319505519">
                          <w:marLeft w:val="0"/>
                          <w:marRight w:val="0"/>
                          <w:marTop w:val="0"/>
                          <w:marBottom w:val="0"/>
                          <w:divBdr>
                            <w:top w:val="none" w:sz="0" w:space="0" w:color="auto"/>
                            <w:left w:val="none" w:sz="0" w:space="0" w:color="auto"/>
                            <w:bottom w:val="none" w:sz="0" w:space="0" w:color="auto"/>
                            <w:right w:val="none" w:sz="0" w:space="0" w:color="auto"/>
                          </w:divBdr>
                          <w:divsChild>
                            <w:div w:id="973172509">
                              <w:marLeft w:val="0"/>
                              <w:marRight w:val="0"/>
                              <w:marTop w:val="0"/>
                              <w:marBottom w:val="0"/>
                              <w:divBdr>
                                <w:top w:val="none" w:sz="0" w:space="0" w:color="auto"/>
                                <w:left w:val="none" w:sz="0" w:space="0" w:color="auto"/>
                                <w:bottom w:val="none" w:sz="0" w:space="0" w:color="auto"/>
                                <w:right w:val="none" w:sz="0" w:space="0" w:color="auto"/>
                              </w:divBdr>
                              <w:divsChild>
                                <w:div w:id="1850874867">
                                  <w:marLeft w:val="0"/>
                                  <w:marRight w:val="0"/>
                                  <w:marTop w:val="0"/>
                                  <w:marBottom w:val="0"/>
                                  <w:divBdr>
                                    <w:top w:val="none" w:sz="0" w:space="0" w:color="auto"/>
                                    <w:left w:val="none" w:sz="0" w:space="0" w:color="auto"/>
                                    <w:bottom w:val="none" w:sz="0" w:space="0" w:color="auto"/>
                                    <w:right w:val="none" w:sz="0" w:space="0" w:color="auto"/>
                                  </w:divBdr>
                                  <w:divsChild>
                                    <w:div w:id="238057593">
                                      <w:marLeft w:val="0"/>
                                      <w:marRight w:val="0"/>
                                      <w:marTop w:val="0"/>
                                      <w:marBottom w:val="0"/>
                                      <w:divBdr>
                                        <w:top w:val="none" w:sz="0" w:space="0" w:color="auto"/>
                                        <w:left w:val="none" w:sz="0" w:space="0" w:color="auto"/>
                                        <w:bottom w:val="none" w:sz="0" w:space="0" w:color="auto"/>
                                        <w:right w:val="none" w:sz="0" w:space="0" w:color="auto"/>
                                      </w:divBdr>
                                    </w:div>
                                  </w:divsChild>
                                </w:div>
                                <w:div w:id="1082801532">
                                  <w:marLeft w:val="0"/>
                                  <w:marRight w:val="0"/>
                                  <w:marTop w:val="0"/>
                                  <w:marBottom w:val="0"/>
                                  <w:divBdr>
                                    <w:top w:val="none" w:sz="0" w:space="0" w:color="auto"/>
                                    <w:left w:val="none" w:sz="0" w:space="0" w:color="auto"/>
                                    <w:bottom w:val="none" w:sz="0" w:space="0" w:color="auto"/>
                                    <w:right w:val="none" w:sz="0" w:space="0" w:color="auto"/>
                                  </w:divBdr>
                                </w:div>
                                <w:div w:id="1560819350">
                                  <w:marLeft w:val="0"/>
                                  <w:marRight w:val="0"/>
                                  <w:marTop w:val="0"/>
                                  <w:marBottom w:val="0"/>
                                  <w:divBdr>
                                    <w:top w:val="none" w:sz="0" w:space="0" w:color="auto"/>
                                    <w:left w:val="none" w:sz="0" w:space="0" w:color="auto"/>
                                    <w:bottom w:val="none" w:sz="0" w:space="0" w:color="auto"/>
                                    <w:right w:val="none" w:sz="0" w:space="0" w:color="auto"/>
                                  </w:divBdr>
                                  <w:divsChild>
                                    <w:div w:id="2087144606">
                                      <w:marLeft w:val="0"/>
                                      <w:marRight w:val="0"/>
                                      <w:marTop w:val="0"/>
                                      <w:marBottom w:val="0"/>
                                      <w:divBdr>
                                        <w:top w:val="none" w:sz="0" w:space="0" w:color="auto"/>
                                        <w:left w:val="none" w:sz="0" w:space="0" w:color="auto"/>
                                        <w:bottom w:val="none" w:sz="0" w:space="0" w:color="auto"/>
                                        <w:right w:val="none" w:sz="0" w:space="0" w:color="auto"/>
                                      </w:divBdr>
                                      <w:divsChild>
                                        <w:div w:id="589513058">
                                          <w:marLeft w:val="0"/>
                                          <w:marRight w:val="0"/>
                                          <w:marTop w:val="0"/>
                                          <w:marBottom w:val="0"/>
                                          <w:divBdr>
                                            <w:top w:val="none" w:sz="0" w:space="0" w:color="auto"/>
                                            <w:left w:val="none" w:sz="0" w:space="0" w:color="auto"/>
                                            <w:bottom w:val="none" w:sz="0" w:space="0" w:color="auto"/>
                                            <w:right w:val="none" w:sz="0" w:space="0" w:color="auto"/>
                                          </w:divBdr>
                                          <w:divsChild>
                                            <w:div w:id="1753506393">
                                              <w:marLeft w:val="0"/>
                                              <w:marRight w:val="0"/>
                                              <w:marTop w:val="0"/>
                                              <w:marBottom w:val="0"/>
                                              <w:divBdr>
                                                <w:top w:val="none" w:sz="0" w:space="0" w:color="auto"/>
                                                <w:left w:val="none" w:sz="0" w:space="0" w:color="auto"/>
                                                <w:bottom w:val="none" w:sz="0" w:space="0" w:color="auto"/>
                                                <w:right w:val="none" w:sz="0" w:space="0" w:color="auto"/>
                                              </w:divBdr>
                                            </w:div>
                                          </w:divsChild>
                                        </w:div>
                                        <w:div w:id="1995064840">
                                          <w:marLeft w:val="0"/>
                                          <w:marRight w:val="0"/>
                                          <w:marTop w:val="0"/>
                                          <w:marBottom w:val="0"/>
                                          <w:divBdr>
                                            <w:top w:val="none" w:sz="0" w:space="0" w:color="auto"/>
                                            <w:left w:val="none" w:sz="0" w:space="0" w:color="auto"/>
                                            <w:bottom w:val="none" w:sz="0" w:space="0" w:color="auto"/>
                                            <w:right w:val="none" w:sz="0" w:space="0" w:color="auto"/>
                                          </w:divBdr>
                                        </w:div>
                                        <w:div w:id="974331290">
                                          <w:marLeft w:val="0"/>
                                          <w:marRight w:val="0"/>
                                          <w:marTop w:val="0"/>
                                          <w:marBottom w:val="0"/>
                                          <w:divBdr>
                                            <w:top w:val="none" w:sz="0" w:space="0" w:color="auto"/>
                                            <w:left w:val="none" w:sz="0" w:space="0" w:color="auto"/>
                                            <w:bottom w:val="none" w:sz="0" w:space="0" w:color="auto"/>
                                            <w:right w:val="none" w:sz="0" w:space="0" w:color="auto"/>
                                          </w:divBdr>
                                        </w:div>
                                        <w:div w:id="1824006713">
                                          <w:marLeft w:val="0"/>
                                          <w:marRight w:val="0"/>
                                          <w:marTop w:val="0"/>
                                          <w:marBottom w:val="0"/>
                                          <w:divBdr>
                                            <w:top w:val="none" w:sz="0" w:space="0" w:color="auto"/>
                                            <w:left w:val="none" w:sz="0" w:space="0" w:color="auto"/>
                                            <w:bottom w:val="none" w:sz="0" w:space="0" w:color="auto"/>
                                            <w:right w:val="none" w:sz="0" w:space="0" w:color="auto"/>
                                          </w:divBdr>
                                          <w:divsChild>
                                            <w:div w:id="991565785">
                                              <w:marLeft w:val="0"/>
                                              <w:marRight w:val="0"/>
                                              <w:marTop w:val="0"/>
                                              <w:marBottom w:val="0"/>
                                              <w:divBdr>
                                                <w:top w:val="none" w:sz="0" w:space="0" w:color="auto"/>
                                                <w:left w:val="none" w:sz="0" w:space="0" w:color="auto"/>
                                                <w:bottom w:val="none" w:sz="0" w:space="0" w:color="auto"/>
                                                <w:right w:val="none" w:sz="0" w:space="0" w:color="auto"/>
                                              </w:divBdr>
                                              <w:divsChild>
                                                <w:div w:id="764808316">
                                                  <w:marLeft w:val="0"/>
                                                  <w:marRight w:val="0"/>
                                                  <w:marTop w:val="0"/>
                                                  <w:marBottom w:val="0"/>
                                                  <w:divBdr>
                                                    <w:top w:val="none" w:sz="0" w:space="0" w:color="auto"/>
                                                    <w:left w:val="none" w:sz="0" w:space="0" w:color="auto"/>
                                                    <w:bottom w:val="none" w:sz="0" w:space="0" w:color="auto"/>
                                                    <w:right w:val="none" w:sz="0" w:space="0" w:color="auto"/>
                                                  </w:divBdr>
                                                </w:div>
                                                <w:div w:id="1795322649">
                                                  <w:marLeft w:val="0"/>
                                                  <w:marRight w:val="0"/>
                                                  <w:marTop w:val="0"/>
                                                  <w:marBottom w:val="0"/>
                                                  <w:divBdr>
                                                    <w:top w:val="none" w:sz="0" w:space="0" w:color="auto"/>
                                                    <w:left w:val="none" w:sz="0" w:space="0" w:color="auto"/>
                                                    <w:bottom w:val="none" w:sz="0" w:space="0" w:color="auto"/>
                                                    <w:right w:val="none" w:sz="0" w:space="0" w:color="auto"/>
                                                  </w:divBdr>
                                                  <w:divsChild>
                                                    <w:div w:id="230848056">
                                                      <w:marLeft w:val="0"/>
                                                      <w:marRight w:val="0"/>
                                                      <w:marTop w:val="0"/>
                                                      <w:marBottom w:val="0"/>
                                                      <w:divBdr>
                                                        <w:top w:val="none" w:sz="0" w:space="0" w:color="auto"/>
                                                        <w:left w:val="none" w:sz="0" w:space="0" w:color="auto"/>
                                                        <w:bottom w:val="none" w:sz="0" w:space="0" w:color="auto"/>
                                                        <w:right w:val="none" w:sz="0" w:space="0" w:color="auto"/>
                                                      </w:divBdr>
                                                    </w:div>
                                                    <w:div w:id="16369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5167">
                                  <w:marLeft w:val="0"/>
                                  <w:marRight w:val="0"/>
                                  <w:marTop w:val="0"/>
                                  <w:marBottom w:val="0"/>
                                  <w:divBdr>
                                    <w:top w:val="none" w:sz="0" w:space="0" w:color="auto"/>
                                    <w:left w:val="none" w:sz="0" w:space="0" w:color="auto"/>
                                    <w:bottom w:val="none" w:sz="0" w:space="0" w:color="auto"/>
                                    <w:right w:val="none" w:sz="0" w:space="0" w:color="auto"/>
                                  </w:divBdr>
                                  <w:divsChild>
                                    <w:div w:id="1821385648">
                                      <w:marLeft w:val="0"/>
                                      <w:marRight w:val="0"/>
                                      <w:marTop w:val="0"/>
                                      <w:marBottom w:val="0"/>
                                      <w:divBdr>
                                        <w:top w:val="none" w:sz="0" w:space="0" w:color="auto"/>
                                        <w:left w:val="none" w:sz="0" w:space="0" w:color="auto"/>
                                        <w:bottom w:val="none" w:sz="0" w:space="0" w:color="auto"/>
                                        <w:right w:val="none" w:sz="0" w:space="0" w:color="auto"/>
                                      </w:divBdr>
                                      <w:divsChild>
                                        <w:div w:id="6105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3728">
      <w:bodyDiv w:val="1"/>
      <w:marLeft w:val="0"/>
      <w:marRight w:val="0"/>
      <w:marTop w:val="0"/>
      <w:marBottom w:val="0"/>
      <w:divBdr>
        <w:top w:val="none" w:sz="0" w:space="0" w:color="auto"/>
        <w:left w:val="none" w:sz="0" w:space="0" w:color="auto"/>
        <w:bottom w:val="none" w:sz="0" w:space="0" w:color="auto"/>
        <w:right w:val="none" w:sz="0" w:space="0" w:color="auto"/>
      </w:divBdr>
      <w:divsChild>
        <w:div w:id="1686520220">
          <w:marLeft w:val="0"/>
          <w:marRight w:val="0"/>
          <w:marTop w:val="0"/>
          <w:marBottom w:val="0"/>
          <w:divBdr>
            <w:top w:val="none" w:sz="0" w:space="0" w:color="auto"/>
            <w:left w:val="none" w:sz="0" w:space="0" w:color="auto"/>
            <w:bottom w:val="none" w:sz="0" w:space="0" w:color="auto"/>
            <w:right w:val="none" w:sz="0" w:space="0" w:color="auto"/>
          </w:divBdr>
          <w:divsChild>
            <w:div w:id="1010983722">
              <w:marLeft w:val="0"/>
              <w:marRight w:val="0"/>
              <w:marTop w:val="0"/>
              <w:marBottom w:val="0"/>
              <w:divBdr>
                <w:top w:val="none" w:sz="0" w:space="0" w:color="auto"/>
                <w:left w:val="none" w:sz="0" w:space="0" w:color="auto"/>
                <w:bottom w:val="none" w:sz="0" w:space="0" w:color="auto"/>
                <w:right w:val="none" w:sz="0" w:space="0" w:color="auto"/>
              </w:divBdr>
              <w:divsChild>
                <w:div w:id="1426877919">
                  <w:marLeft w:val="0"/>
                  <w:marRight w:val="0"/>
                  <w:marTop w:val="0"/>
                  <w:marBottom w:val="0"/>
                  <w:divBdr>
                    <w:top w:val="none" w:sz="0" w:space="0" w:color="auto"/>
                    <w:left w:val="none" w:sz="0" w:space="0" w:color="auto"/>
                    <w:bottom w:val="none" w:sz="0" w:space="0" w:color="auto"/>
                    <w:right w:val="none" w:sz="0" w:space="0" w:color="auto"/>
                  </w:divBdr>
                  <w:divsChild>
                    <w:div w:id="523129107">
                      <w:marLeft w:val="0"/>
                      <w:marRight w:val="0"/>
                      <w:marTop w:val="0"/>
                      <w:marBottom w:val="0"/>
                      <w:divBdr>
                        <w:top w:val="none" w:sz="0" w:space="0" w:color="auto"/>
                        <w:left w:val="none" w:sz="0" w:space="0" w:color="auto"/>
                        <w:bottom w:val="none" w:sz="0" w:space="0" w:color="auto"/>
                        <w:right w:val="none" w:sz="0" w:space="0" w:color="auto"/>
                      </w:divBdr>
                      <w:divsChild>
                        <w:div w:id="1533765193">
                          <w:marLeft w:val="0"/>
                          <w:marRight w:val="0"/>
                          <w:marTop w:val="0"/>
                          <w:marBottom w:val="0"/>
                          <w:divBdr>
                            <w:top w:val="none" w:sz="0" w:space="0" w:color="auto"/>
                            <w:left w:val="none" w:sz="0" w:space="0" w:color="auto"/>
                            <w:bottom w:val="none" w:sz="0" w:space="0" w:color="auto"/>
                            <w:right w:val="none" w:sz="0" w:space="0" w:color="auto"/>
                          </w:divBdr>
                          <w:divsChild>
                            <w:div w:id="1968705786">
                              <w:marLeft w:val="0"/>
                              <w:marRight w:val="0"/>
                              <w:marTop w:val="0"/>
                              <w:marBottom w:val="0"/>
                              <w:divBdr>
                                <w:top w:val="none" w:sz="0" w:space="0" w:color="auto"/>
                                <w:left w:val="none" w:sz="0" w:space="0" w:color="auto"/>
                                <w:bottom w:val="none" w:sz="0" w:space="0" w:color="auto"/>
                                <w:right w:val="none" w:sz="0" w:space="0" w:color="auto"/>
                              </w:divBdr>
                              <w:divsChild>
                                <w:div w:id="2062942268">
                                  <w:marLeft w:val="0"/>
                                  <w:marRight w:val="0"/>
                                  <w:marTop w:val="0"/>
                                  <w:marBottom w:val="0"/>
                                  <w:divBdr>
                                    <w:top w:val="none" w:sz="0" w:space="0" w:color="auto"/>
                                    <w:left w:val="none" w:sz="0" w:space="0" w:color="auto"/>
                                    <w:bottom w:val="none" w:sz="0" w:space="0" w:color="auto"/>
                                    <w:right w:val="none" w:sz="0" w:space="0" w:color="auto"/>
                                  </w:divBdr>
                                  <w:divsChild>
                                    <w:div w:id="1118187403">
                                      <w:marLeft w:val="0"/>
                                      <w:marRight w:val="0"/>
                                      <w:marTop w:val="0"/>
                                      <w:marBottom w:val="0"/>
                                      <w:divBdr>
                                        <w:top w:val="none" w:sz="0" w:space="0" w:color="auto"/>
                                        <w:left w:val="none" w:sz="0" w:space="0" w:color="auto"/>
                                        <w:bottom w:val="none" w:sz="0" w:space="0" w:color="auto"/>
                                        <w:right w:val="none" w:sz="0" w:space="0" w:color="auto"/>
                                      </w:divBdr>
                                      <w:divsChild>
                                        <w:div w:id="1967813308">
                                          <w:marLeft w:val="0"/>
                                          <w:marRight w:val="0"/>
                                          <w:marTop w:val="0"/>
                                          <w:marBottom w:val="0"/>
                                          <w:divBdr>
                                            <w:top w:val="none" w:sz="0" w:space="0" w:color="auto"/>
                                            <w:left w:val="none" w:sz="0" w:space="0" w:color="auto"/>
                                            <w:bottom w:val="none" w:sz="0" w:space="0" w:color="auto"/>
                                            <w:right w:val="none" w:sz="0" w:space="0" w:color="auto"/>
                                          </w:divBdr>
                                          <w:divsChild>
                                            <w:div w:id="1799453931">
                                              <w:marLeft w:val="0"/>
                                              <w:marRight w:val="0"/>
                                              <w:marTop w:val="0"/>
                                              <w:marBottom w:val="0"/>
                                              <w:divBdr>
                                                <w:top w:val="none" w:sz="0" w:space="0" w:color="auto"/>
                                                <w:left w:val="none" w:sz="0" w:space="0" w:color="auto"/>
                                                <w:bottom w:val="none" w:sz="0" w:space="0" w:color="auto"/>
                                                <w:right w:val="none" w:sz="0" w:space="0" w:color="auto"/>
                                              </w:divBdr>
                                              <w:divsChild>
                                                <w:div w:id="24671977">
                                                  <w:marLeft w:val="0"/>
                                                  <w:marRight w:val="0"/>
                                                  <w:marTop w:val="0"/>
                                                  <w:marBottom w:val="0"/>
                                                  <w:divBdr>
                                                    <w:top w:val="none" w:sz="0" w:space="0" w:color="auto"/>
                                                    <w:left w:val="none" w:sz="0" w:space="0" w:color="auto"/>
                                                    <w:bottom w:val="none" w:sz="0" w:space="0" w:color="auto"/>
                                                    <w:right w:val="none" w:sz="0" w:space="0" w:color="auto"/>
                                                  </w:divBdr>
                                                  <w:divsChild>
                                                    <w:div w:id="10333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616051">
      <w:bodyDiv w:val="1"/>
      <w:marLeft w:val="0"/>
      <w:marRight w:val="0"/>
      <w:marTop w:val="0"/>
      <w:marBottom w:val="0"/>
      <w:divBdr>
        <w:top w:val="none" w:sz="0" w:space="0" w:color="auto"/>
        <w:left w:val="none" w:sz="0" w:space="0" w:color="auto"/>
        <w:bottom w:val="none" w:sz="0" w:space="0" w:color="auto"/>
        <w:right w:val="none" w:sz="0" w:space="0" w:color="auto"/>
      </w:divBdr>
      <w:divsChild>
        <w:div w:id="200556962">
          <w:marLeft w:val="0"/>
          <w:marRight w:val="0"/>
          <w:marTop w:val="0"/>
          <w:marBottom w:val="0"/>
          <w:divBdr>
            <w:top w:val="none" w:sz="0" w:space="0" w:color="auto"/>
            <w:left w:val="none" w:sz="0" w:space="0" w:color="auto"/>
            <w:bottom w:val="none" w:sz="0" w:space="0" w:color="auto"/>
            <w:right w:val="none" w:sz="0" w:space="0" w:color="auto"/>
          </w:divBdr>
          <w:divsChild>
            <w:div w:id="149911015">
              <w:marLeft w:val="0"/>
              <w:marRight w:val="0"/>
              <w:marTop w:val="0"/>
              <w:marBottom w:val="0"/>
              <w:divBdr>
                <w:top w:val="none" w:sz="0" w:space="0" w:color="auto"/>
                <w:left w:val="none" w:sz="0" w:space="0" w:color="auto"/>
                <w:bottom w:val="none" w:sz="0" w:space="0" w:color="auto"/>
                <w:right w:val="none" w:sz="0" w:space="0" w:color="auto"/>
              </w:divBdr>
            </w:div>
            <w:div w:id="1126043615">
              <w:marLeft w:val="0"/>
              <w:marRight w:val="0"/>
              <w:marTop w:val="0"/>
              <w:marBottom w:val="0"/>
              <w:divBdr>
                <w:top w:val="none" w:sz="0" w:space="0" w:color="auto"/>
                <w:left w:val="none" w:sz="0" w:space="0" w:color="auto"/>
                <w:bottom w:val="none" w:sz="0" w:space="0" w:color="auto"/>
                <w:right w:val="none" w:sz="0" w:space="0" w:color="auto"/>
              </w:divBdr>
            </w:div>
            <w:div w:id="1590655153">
              <w:marLeft w:val="0"/>
              <w:marRight w:val="0"/>
              <w:marTop w:val="0"/>
              <w:marBottom w:val="0"/>
              <w:divBdr>
                <w:top w:val="none" w:sz="0" w:space="0" w:color="auto"/>
                <w:left w:val="none" w:sz="0" w:space="0" w:color="auto"/>
                <w:bottom w:val="none" w:sz="0" w:space="0" w:color="auto"/>
                <w:right w:val="none" w:sz="0" w:space="0" w:color="auto"/>
              </w:divBdr>
            </w:div>
            <w:div w:id="1530340336">
              <w:marLeft w:val="0"/>
              <w:marRight w:val="0"/>
              <w:marTop w:val="0"/>
              <w:marBottom w:val="0"/>
              <w:divBdr>
                <w:top w:val="none" w:sz="0" w:space="0" w:color="auto"/>
                <w:left w:val="none" w:sz="0" w:space="0" w:color="auto"/>
                <w:bottom w:val="none" w:sz="0" w:space="0" w:color="auto"/>
                <w:right w:val="none" w:sz="0" w:space="0" w:color="auto"/>
              </w:divBdr>
            </w:div>
            <w:div w:id="13182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5645">
      <w:bodyDiv w:val="1"/>
      <w:marLeft w:val="0"/>
      <w:marRight w:val="0"/>
      <w:marTop w:val="0"/>
      <w:marBottom w:val="0"/>
      <w:divBdr>
        <w:top w:val="none" w:sz="0" w:space="0" w:color="auto"/>
        <w:left w:val="none" w:sz="0" w:space="0" w:color="auto"/>
        <w:bottom w:val="none" w:sz="0" w:space="0" w:color="auto"/>
        <w:right w:val="none" w:sz="0" w:space="0" w:color="auto"/>
      </w:divBdr>
      <w:divsChild>
        <w:div w:id="1855877759">
          <w:marLeft w:val="0"/>
          <w:marRight w:val="0"/>
          <w:marTop w:val="0"/>
          <w:marBottom w:val="0"/>
          <w:divBdr>
            <w:top w:val="none" w:sz="0" w:space="0" w:color="auto"/>
            <w:left w:val="none" w:sz="0" w:space="0" w:color="auto"/>
            <w:bottom w:val="none" w:sz="0" w:space="0" w:color="auto"/>
            <w:right w:val="none" w:sz="0" w:space="0" w:color="auto"/>
          </w:divBdr>
          <w:divsChild>
            <w:div w:id="620304725">
              <w:marLeft w:val="0"/>
              <w:marRight w:val="0"/>
              <w:marTop w:val="0"/>
              <w:marBottom w:val="0"/>
              <w:divBdr>
                <w:top w:val="none" w:sz="0" w:space="0" w:color="auto"/>
                <w:left w:val="none" w:sz="0" w:space="0" w:color="auto"/>
                <w:bottom w:val="none" w:sz="0" w:space="0" w:color="auto"/>
                <w:right w:val="none" w:sz="0" w:space="0" w:color="auto"/>
              </w:divBdr>
              <w:divsChild>
                <w:div w:id="2030644158">
                  <w:marLeft w:val="0"/>
                  <w:marRight w:val="0"/>
                  <w:marTop w:val="0"/>
                  <w:marBottom w:val="0"/>
                  <w:divBdr>
                    <w:top w:val="none" w:sz="0" w:space="0" w:color="auto"/>
                    <w:left w:val="none" w:sz="0" w:space="0" w:color="auto"/>
                    <w:bottom w:val="none" w:sz="0" w:space="0" w:color="auto"/>
                    <w:right w:val="none" w:sz="0" w:space="0" w:color="auto"/>
                  </w:divBdr>
                  <w:divsChild>
                    <w:div w:id="1718166247">
                      <w:marLeft w:val="0"/>
                      <w:marRight w:val="0"/>
                      <w:marTop w:val="0"/>
                      <w:marBottom w:val="0"/>
                      <w:divBdr>
                        <w:top w:val="none" w:sz="0" w:space="0" w:color="auto"/>
                        <w:left w:val="none" w:sz="0" w:space="0" w:color="auto"/>
                        <w:bottom w:val="none" w:sz="0" w:space="0" w:color="auto"/>
                        <w:right w:val="none" w:sz="0" w:space="0" w:color="auto"/>
                      </w:divBdr>
                      <w:divsChild>
                        <w:div w:id="610168612">
                          <w:marLeft w:val="0"/>
                          <w:marRight w:val="0"/>
                          <w:marTop w:val="0"/>
                          <w:marBottom w:val="0"/>
                          <w:divBdr>
                            <w:top w:val="none" w:sz="0" w:space="0" w:color="auto"/>
                            <w:left w:val="none" w:sz="0" w:space="0" w:color="auto"/>
                            <w:bottom w:val="none" w:sz="0" w:space="0" w:color="auto"/>
                            <w:right w:val="none" w:sz="0" w:space="0" w:color="auto"/>
                          </w:divBdr>
                          <w:divsChild>
                            <w:div w:id="1506817999">
                              <w:marLeft w:val="0"/>
                              <w:marRight w:val="0"/>
                              <w:marTop w:val="0"/>
                              <w:marBottom w:val="0"/>
                              <w:divBdr>
                                <w:top w:val="none" w:sz="0" w:space="0" w:color="auto"/>
                                <w:left w:val="none" w:sz="0" w:space="0" w:color="auto"/>
                                <w:bottom w:val="none" w:sz="0" w:space="0" w:color="auto"/>
                                <w:right w:val="none" w:sz="0" w:space="0" w:color="auto"/>
                              </w:divBdr>
                              <w:divsChild>
                                <w:div w:id="243809143">
                                  <w:marLeft w:val="0"/>
                                  <w:marRight w:val="0"/>
                                  <w:marTop w:val="0"/>
                                  <w:marBottom w:val="0"/>
                                  <w:divBdr>
                                    <w:top w:val="none" w:sz="0" w:space="0" w:color="auto"/>
                                    <w:left w:val="none" w:sz="0" w:space="0" w:color="auto"/>
                                    <w:bottom w:val="none" w:sz="0" w:space="0" w:color="auto"/>
                                    <w:right w:val="none" w:sz="0" w:space="0" w:color="auto"/>
                                  </w:divBdr>
                                  <w:divsChild>
                                    <w:div w:id="297493311">
                                      <w:marLeft w:val="0"/>
                                      <w:marRight w:val="0"/>
                                      <w:marTop w:val="0"/>
                                      <w:marBottom w:val="0"/>
                                      <w:divBdr>
                                        <w:top w:val="none" w:sz="0" w:space="0" w:color="auto"/>
                                        <w:left w:val="none" w:sz="0" w:space="0" w:color="auto"/>
                                        <w:bottom w:val="none" w:sz="0" w:space="0" w:color="auto"/>
                                        <w:right w:val="none" w:sz="0" w:space="0" w:color="auto"/>
                                      </w:divBdr>
                                      <w:divsChild>
                                        <w:div w:id="1751581206">
                                          <w:marLeft w:val="0"/>
                                          <w:marRight w:val="0"/>
                                          <w:marTop w:val="0"/>
                                          <w:marBottom w:val="0"/>
                                          <w:divBdr>
                                            <w:top w:val="none" w:sz="0" w:space="0" w:color="auto"/>
                                            <w:left w:val="none" w:sz="0" w:space="0" w:color="auto"/>
                                            <w:bottom w:val="none" w:sz="0" w:space="0" w:color="auto"/>
                                            <w:right w:val="none" w:sz="0" w:space="0" w:color="auto"/>
                                          </w:divBdr>
                                          <w:divsChild>
                                            <w:div w:id="164371073">
                                              <w:marLeft w:val="0"/>
                                              <w:marRight w:val="0"/>
                                              <w:marTop w:val="0"/>
                                              <w:marBottom w:val="0"/>
                                              <w:divBdr>
                                                <w:top w:val="none" w:sz="0" w:space="0" w:color="auto"/>
                                                <w:left w:val="none" w:sz="0" w:space="0" w:color="auto"/>
                                                <w:bottom w:val="none" w:sz="0" w:space="0" w:color="auto"/>
                                                <w:right w:val="none" w:sz="0" w:space="0" w:color="auto"/>
                                              </w:divBdr>
                                              <w:divsChild>
                                                <w:div w:id="306279749">
                                                  <w:marLeft w:val="0"/>
                                                  <w:marRight w:val="0"/>
                                                  <w:marTop w:val="0"/>
                                                  <w:marBottom w:val="0"/>
                                                  <w:divBdr>
                                                    <w:top w:val="none" w:sz="0" w:space="0" w:color="auto"/>
                                                    <w:left w:val="none" w:sz="0" w:space="0" w:color="auto"/>
                                                    <w:bottom w:val="none" w:sz="0" w:space="0" w:color="auto"/>
                                                    <w:right w:val="none" w:sz="0" w:space="0" w:color="auto"/>
                                                  </w:divBdr>
                                                  <w:divsChild>
                                                    <w:div w:id="514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197209">
      <w:bodyDiv w:val="1"/>
      <w:marLeft w:val="0"/>
      <w:marRight w:val="0"/>
      <w:marTop w:val="0"/>
      <w:marBottom w:val="0"/>
      <w:divBdr>
        <w:top w:val="none" w:sz="0" w:space="0" w:color="auto"/>
        <w:left w:val="none" w:sz="0" w:space="0" w:color="auto"/>
        <w:bottom w:val="none" w:sz="0" w:space="0" w:color="auto"/>
        <w:right w:val="none" w:sz="0" w:space="0" w:color="auto"/>
      </w:divBdr>
      <w:divsChild>
        <w:div w:id="1319308152">
          <w:marLeft w:val="0"/>
          <w:marRight w:val="0"/>
          <w:marTop w:val="0"/>
          <w:marBottom w:val="0"/>
          <w:divBdr>
            <w:top w:val="none" w:sz="0" w:space="0" w:color="auto"/>
            <w:left w:val="none" w:sz="0" w:space="0" w:color="auto"/>
            <w:bottom w:val="none" w:sz="0" w:space="0" w:color="auto"/>
            <w:right w:val="none" w:sz="0" w:space="0" w:color="auto"/>
          </w:divBdr>
          <w:divsChild>
            <w:div w:id="2058237751">
              <w:marLeft w:val="0"/>
              <w:marRight w:val="0"/>
              <w:marTop w:val="0"/>
              <w:marBottom w:val="0"/>
              <w:divBdr>
                <w:top w:val="none" w:sz="0" w:space="0" w:color="auto"/>
                <w:left w:val="none" w:sz="0" w:space="0" w:color="auto"/>
                <w:bottom w:val="none" w:sz="0" w:space="0" w:color="auto"/>
                <w:right w:val="none" w:sz="0" w:space="0" w:color="auto"/>
              </w:divBdr>
              <w:divsChild>
                <w:div w:id="2044940627">
                  <w:marLeft w:val="0"/>
                  <w:marRight w:val="0"/>
                  <w:marTop w:val="0"/>
                  <w:marBottom w:val="0"/>
                  <w:divBdr>
                    <w:top w:val="none" w:sz="0" w:space="0" w:color="auto"/>
                    <w:left w:val="none" w:sz="0" w:space="0" w:color="auto"/>
                    <w:bottom w:val="none" w:sz="0" w:space="0" w:color="auto"/>
                    <w:right w:val="none" w:sz="0" w:space="0" w:color="auto"/>
                  </w:divBdr>
                  <w:divsChild>
                    <w:div w:id="1317148660">
                      <w:marLeft w:val="0"/>
                      <w:marRight w:val="0"/>
                      <w:marTop w:val="0"/>
                      <w:marBottom w:val="0"/>
                      <w:divBdr>
                        <w:top w:val="none" w:sz="0" w:space="0" w:color="auto"/>
                        <w:left w:val="none" w:sz="0" w:space="0" w:color="auto"/>
                        <w:bottom w:val="none" w:sz="0" w:space="0" w:color="auto"/>
                        <w:right w:val="none" w:sz="0" w:space="0" w:color="auto"/>
                      </w:divBdr>
                      <w:divsChild>
                        <w:div w:id="284966998">
                          <w:marLeft w:val="0"/>
                          <w:marRight w:val="0"/>
                          <w:marTop w:val="0"/>
                          <w:marBottom w:val="0"/>
                          <w:divBdr>
                            <w:top w:val="none" w:sz="0" w:space="0" w:color="auto"/>
                            <w:left w:val="none" w:sz="0" w:space="0" w:color="auto"/>
                            <w:bottom w:val="none" w:sz="0" w:space="0" w:color="auto"/>
                            <w:right w:val="none" w:sz="0" w:space="0" w:color="auto"/>
                          </w:divBdr>
                          <w:divsChild>
                            <w:div w:id="1260093389">
                              <w:marLeft w:val="0"/>
                              <w:marRight w:val="0"/>
                              <w:marTop w:val="300"/>
                              <w:marBottom w:val="300"/>
                              <w:divBdr>
                                <w:top w:val="none" w:sz="0" w:space="0" w:color="auto"/>
                                <w:left w:val="none" w:sz="0" w:space="0" w:color="auto"/>
                                <w:bottom w:val="none" w:sz="0" w:space="0" w:color="auto"/>
                                <w:right w:val="none" w:sz="0" w:space="0" w:color="auto"/>
                              </w:divBdr>
                              <w:divsChild>
                                <w:div w:id="122160694">
                                  <w:marLeft w:val="300"/>
                                  <w:marRight w:val="0"/>
                                  <w:marTop w:val="0"/>
                                  <w:marBottom w:val="0"/>
                                  <w:divBdr>
                                    <w:top w:val="none" w:sz="0" w:space="0" w:color="auto"/>
                                    <w:left w:val="none" w:sz="0" w:space="0" w:color="auto"/>
                                    <w:bottom w:val="none" w:sz="0" w:space="0" w:color="auto"/>
                                    <w:right w:val="none" w:sz="0" w:space="0" w:color="auto"/>
                                  </w:divBdr>
                                  <w:divsChild>
                                    <w:div w:id="1249923181">
                                      <w:marLeft w:val="0"/>
                                      <w:marRight w:val="0"/>
                                      <w:marTop w:val="120"/>
                                      <w:marBottom w:val="60"/>
                                      <w:divBdr>
                                        <w:top w:val="none" w:sz="0" w:space="0" w:color="auto"/>
                                        <w:left w:val="none" w:sz="0" w:space="0" w:color="auto"/>
                                        <w:bottom w:val="none" w:sz="0" w:space="0" w:color="auto"/>
                                        <w:right w:val="none" w:sz="0" w:space="0" w:color="auto"/>
                                      </w:divBdr>
                                    </w:div>
                                    <w:div w:id="2089769248">
                                      <w:marLeft w:val="0"/>
                                      <w:marRight w:val="0"/>
                                      <w:marTop w:val="120"/>
                                      <w:marBottom w:val="60"/>
                                      <w:divBdr>
                                        <w:top w:val="none" w:sz="0" w:space="0" w:color="auto"/>
                                        <w:left w:val="none" w:sz="0" w:space="0" w:color="auto"/>
                                        <w:bottom w:val="none" w:sz="0" w:space="0" w:color="auto"/>
                                        <w:right w:val="none" w:sz="0" w:space="0" w:color="auto"/>
                                      </w:divBdr>
                                    </w:div>
                                    <w:div w:id="110731239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4160">
      <w:bodyDiv w:val="1"/>
      <w:marLeft w:val="0"/>
      <w:marRight w:val="0"/>
      <w:marTop w:val="0"/>
      <w:marBottom w:val="0"/>
      <w:divBdr>
        <w:top w:val="none" w:sz="0" w:space="0" w:color="auto"/>
        <w:left w:val="none" w:sz="0" w:space="0" w:color="auto"/>
        <w:bottom w:val="none" w:sz="0" w:space="0" w:color="auto"/>
        <w:right w:val="none" w:sz="0" w:space="0" w:color="auto"/>
      </w:divBdr>
      <w:divsChild>
        <w:div w:id="1086805866">
          <w:marLeft w:val="0"/>
          <w:marRight w:val="0"/>
          <w:marTop w:val="0"/>
          <w:marBottom w:val="0"/>
          <w:divBdr>
            <w:top w:val="none" w:sz="0" w:space="0" w:color="auto"/>
            <w:left w:val="none" w:sz="0" w:space="0" w:color="auto"/>
            <w:bottom w:val="none" w:sz="0" w:space="0" w:color="auto"/>
            <w:right w:val="none" w:sz="0" w:space="0" w:color="auto"/>
          </w:divBdr>
          <w:divsChild>
            <w:div w:id="296299661">
              <w:marLeft w:val="0"/>
              <w:marRight w:val="0"/>
              <w:marTop w:val="0"/>
              <w:marBottom w:val="0"/>
              <w:divBdr>
                <w:top w:val="none" w:sz="0" w:space="0" w:color="auto"/>
                <w:left w:val="none" w:sz="0" w:space="0" w:color="auto"/>
                <w:bottom w:val="none" w:sz="0" w:space="0" w:color="auto"/>
                <w:right w:val="none" w:sz="0" w:space="0" w:color="auto"/>
              </w:divBdr>
              <w:divsChild>
                <w:div w:id="1590507888">
                  <w:marLeft w:val="0"/>
                  <w:marRight w:val="0"/>
                  <w:marTop w:val="0"/>
                  <w:marBottom w:val="0"/>
                  <w:divBdr>
                    <w:top w:val="none" w:sz="0" w:space="0" w:color="auto"/>
                    <w:left w:val="none" w:sz="0" w:space="0" w:color="auto"/>
                    <w:bottom w:val="none" w:sz="0" w:space="0" w:color="auto"/>
                    <w:right w:val="none" w:sz="0" w:space="0" w:color="auto"/>
                  </w:divBdr>
                  <w:divsChild>
                    <w:div w:id="696197658">
                      <w:marLeft w:val="0"/>
                      <w:marRight w:val="0"/>
                      <w:marTop w:val="0"/>
                      <w:marBottom w:val="0"/>
                      <w:divBdr>
                        <w:top w:val="none" w:sz="0" w:space="0" w:color="auto"/>
                        <w:left w:val="none" w:sz="0" w:space="0" w:color="auto"/>
                        <w:bottom w:val="none" w:sz="0" w:space="0" w:color="auto"/>
                        <w:right w:val="none" w:sz="0" w:space="0" w:color="auto"/>
                      </w:divBdr>
                      <w:divsChild>
                        <w:div w:id="1350793289">
                          <w:marLeft w:val="0"/>
                          <w:marRight w:val="0"/>
                          <w:marTop w:val="0"/>
                          <w:marBottom w:val="0"/>
                          <w:divBdr>
                            <w:top w:val="none" w:sz="0" w:space="0" w:color="auto"/>
                            <w:left w:val="none" w:sz="0" w:space="0" w:color="auto"/>
                            <w:bottom w:val="none" w:sz="0" w:space="0" w:color="auto"/>
                            <w:right w:val="none" w:sz="0" w:space="0" w:color="auto"/>
                          </w:divBdr>
                          <w:divsChild>
                            <w:div w:id="1525364872">
                              <w:marLeft w:val="0"/>
                              <w:marRight w:val="0"/>
                              <w:marTop w:val="0"/>
                              <w:marBottom w:val="0"/>
                              <w:divBdr>
                                <w:top w:val="none" w:sz="0" w:space="0" w:color="auto"/>
                                <w:left w:val="none" w:sz="0" w:space="0" w:color="auto"/>
                                <w:bottom w:val="none" w:sz="0" w:space="0" w:color="auto"/>
                                <w:right w:val="none" w:sz="0" w:space="0" w:color="auto"/>
                              </w:divBdr>
                              <w:divsChild>
                                <w:div w:id="1466434422">
                                  <w:marLeft w:val="0"/>
                                  <w:marRight w:val="0"/>
                                  <w:marTop w:val="0"/>
                                  <w:marBottom w:val="0"/>
                                  <w:divBdr>
                                    <w:top w:val="none" w:sz="0" w:space="0" w:color="auto"/>
                                    <w:left w:val="none" w:sz="0" w:space="0" w:color="auto"/>
                                    <w:bottom w:val="none" w:sz="0" w:space="0" w:color="auto"/>
                                    <w:right w:val="none" w:sz="0" w:space="0" w:color="auto"/>
                                  </w:divBdr>
                                  <w:divsChild>
                                    <w:div w:id="577903450">
                                      <w:marLeft w:val="0"/>
                                      <w:marRight w:val="0"/>
                                      <w:marTop w:val="0"/>
                                      <w:marBottom w:val="0"/>
                                      <w:divBdr>
                                        <w:top w:val="none" w:sz="0" w:space="0" w:color="auto"/>
                                        <w:left w:val="none" w:sz="0" w:space="0" w:color="auto"/>
                                        <w:bottom w:val="none" w:sz="0" w:space="0" w:color="auto"/>
                                        <w:right w:val="none" w:sz="0" w:space="0" w:color="auto"/>
                                      </w:divBdr>
                                      <w:divsChild>
                                        <w:div w:id="304546902">
                                          <w:marLeft w:val="0"/>
                                          <w:marRight w:val="0"/>
                                          <w:marTop w:val="0"/>
                                          <w:marBottom w:val="0"/>
                                          <w:divBdr>
                                            <w:top w:val="none" w:sz="0" w:space="0" w:color="auto"/>
                                            <w:left w:val="none" w:sz="0" w:space="0" w:color="auto"/>
                                            <w:bottom w:val="none" w:sz="0" w:space="0" w:color="auto"/>
                                            <w:right w:val="none" w:sz="0" w:space="0" w:color="auto"/>
                                          </w:divBdr>
                                          <w:divsChild>
                                            <w:div w:id="243804093">
                                              <w:marLeft w:val="0"/>
                                              <w:marRight w:val="0"/>
                                              <w:marTop w:val="0"/>
                                              <w:marBottom w:val="0"/>
                                              <w:divBdr>
                                                <w:top w:val="none" w:sz="0" w:space="0" w:color="auto"/>
                                                <w:left w:val="none" w:sz="0" w:space="0" w:color="auto"/>
                                                <w:bottom w:val="none" w:sz="0" w:space="0" w:color="auto"/>
                                                <w:right w:val="none" w:sz="0" w:space="0" w:color="auto"/>
                                              </w:divBdr>
                                              <w:divsChild>
                                                <w:div w:id="29258550">
                                                  <w:marLeft w:val="0"/>
                                                  <w:marRight w:val="0"/>
                                                  <w:marTop w:val="0"/>
                                                  <w:marBottom w:val="0"/>
                                                  <w:divBdr>
                                                    <w:top w:val="none" w:sz="0" w:space="0" w:color="auto"/>
                                                    <w:left w:val="none" w:sz="0" w:space="0" w:color="auto"/>
                                                    <w:bottom w:val="none" w:sz="0" w:space="0" w:color="auto"/>
                                                    <w:right w:val="none" w:sz="0" w:space="0" w:color="auto"/>
                                                  </w:divBdr>
                                                  <w:divsChild>
                                                    <w:div w:id="13898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825337">
      <w:bodyDiv w:val="1"/>
      <w:marLeft w:val="0"/>
      <w:marRight w:val="0"/>
      <w:marTop w:val="0"/>
      <w:marBottom w:val="0"/>
      <w:divBdr>
        <w:top w:val="none" w:sz="0" w:space="0" w:color="auto"/>
        <w:left w:val="none" w:sz="0" w:space="0" w:color="auto"/>
        <w:bottom w:val="none" w:sz="0" w:space="0" w:color="auto"/>
        <w:right w:val="none" w:sz="0" w:space="0" w:color="auto"/>
      </w:divBdr>
      <w:divsChild>
        <w:div w:id="1131628499">
          <w:marLeft w:val="0"/>
          <w:marRight w:val="0"/>
          <w:marTop w:val="0"/>
          <w:marBottom w:val="0"/>
          <w:divBdr>
            <w:top w:val="none" w:sz="0" w:space="0" w:color="auto"/>
            <w:left w:val="none" w:sz="0" w:space="0" w:color="auto"/>
            <w:bottom w:val="none" w:sz="0" w:space="0" w:color="auto"/>
            <w:right w:val="none" w:sz="0" w:space="0" w:color="auto"/>
          </w:divBdr>
          <w:divsChild>
            <w:div w:id="1462379597">
              <w:marLeft w:val="0"/>
              <w:marRight w:val="0"/>
              <w:marTop w:val="0"/>
              <w:marBottom w:val="0"/>
              <w:divBdr>
                <w:top w:val="none" w:sz="0" w:space="0" w:color="auto"/>
                <w:left w:val="none" w:sz="0" w:space="0" w:color="auto"/>
                <w:bottom w:val="none" w:sz="0" w:space="0" w:color="auto"/>
                <w:right w:val="none" w:sz="0" w:space="0" w:color="auto"/>
              </w:divBdr>
              <w:divsChild>
                <w:div w:id="1233812844">
                  <w:marLeft w:val="0"/>
                  <w:marRight w:val="0"/>
                  <w:marTop w:val="0"/>
                  <w:marBottom w:val="0"/>
                  <w:divBdr>
                    <w:top w:val="none" w:sz="0" w:space="0" w:color="auto"/>
                    <w:left w:val="none" w:sz="0" w:space="0" w:color="auto"/>
                    <w:bottom w:val="none" w:sz="0" w:space="0" w:color="auto"/>
                    <w:right w:val="none" w:sz="0" w:space="0" w:color="auto"/>
                  </w:divBdr>
                  <w:divsChild>
                    <w:div w:id="1003971269">
                      <w:marLeft w:val="0"/>
                      <w:marRight w:val="0"/>
                      <w:marTop w:val="0"/>
                      <w:marBottom w:val="0"/>
                      <w:divBdr>
                        <w:top w:val="none" w:sz="0" w:space="0" w:color="auto"/>
                        <w:left w:val="none" w:sz="0" w:space="0" w:color="auto"/>
                        <w:bottom w:val="none" w:sz="0" w:space="0" w:color="auto"/>
                        <w:right w:val="none" w:sz="0" w:space="0" w:color="auto"/>
                      </w:divBdr>
                      <w:divsChild>
                        <w:div w:id="1657224631">
                          <w:marLeft w:val="0"/>
                          <w:marRight w:val="0"/>
                          <w:marTop w:val="0"/>
                          <w:marBottom w:val="0"/>
                          <w:divBdr>
                            <w:top w:val="none" w:sz="0" w:space="0" w:color="auto"/>
                            <w:left w:val="none" w:sz="0" w:space="0" w:color="auto"/>
                            <w:bottom w:val="none" w:sz="0" w:space="0" w:color="auto"/>
                            <w:right w:val="none" w:sz="0" w:space="0" w:color="auto"/>
                          </w:divBdr>
                          <w:divsChild>
                            <w:div w:id="540289309">
                              <w:marLeft w:val="0"/>
                              <w:marRight w:val="0"/>
                              <w:marTop w:val="300"/>
                              <w:marBottom w:val="300"/>
                              <w:divBdr>
                                <w:top w:val="none" w:sz="0" w:space="0" w:color="auto"/>
                                <w:left w:val="none" w:sz="0" w:space="0" w:color="auto"/>
                                <w:bottom w:val="none" w:sz="0" w:space="0" w:color="auto"/>
                                <w:right w:val="none" w:sz="0" w:space="0" w:color="auto"/>
                              </w:divBdr>
                              <w:divsChild>
                                <w:div w:id="444426265">
                                  <w:marLeft w:val="300"/>
                                  <w:marRight w:val="0"/>
                                  <w:marTop w:val="0"/>
                                  <w:marBottom w:val="0"/>
                                  <w:divBdr>
                                    <w:top w:val="none" w:sz="0" w:space="0" w:color="auto"/>
                                    <w:left w:val="none" w:sz="0" w:space="0" w:color="auto"/>
                                    <w:bottom w:val="none" w:sz="0" w:space="0" w:color="auto"/>
                                    <w:right w:val="none" w:sz="0" w:space="0" w:color="auto"/>
                                  </w:divBdr>
                                  <w:divsChild>
                                    <w:div w:id="40265319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494819">
      <w:bodyDiv w:val="1"/>
      <w:marLeft w:val="0"/>
      <w:marRight w:val="0"/>
      <w:marTop w:val="0"/>
      <w:marBottom w:val="0"/>
      <w:divBdr>
        <w:top w:val="none" w:sz="0" w:space="0" w:color="auto"/>
        <w:left w:val="none" w:sz="0" w:space="0" w:color="auto"/>
        <w:bottom w:val="none" w:sz="0" w:space="0" w:color="auto"/>
        <w:right w:val="none" w:sz="0" w:space="0" w:color="auto"/>
      </w:divBdr>
      <w:divsChild>
        <w:div w:id="1206334855">
          <w:marLeft w:val="0"/>
          <w:marRight w:val="0"/>
          <w:marTop w:val="0"/>
          <w:marBottom w:val="0"/>
          <w:divBdr>
            <w:top w:val="none" w:sz="0" w:space="0" w:color="auto"/>
            <w:left w:val="none" w:sz="0" w:space="0" w:color="auto"/>
            <w:bottom w:val="none" w:sz="0" w:space="0" w:color="auto"/>
            <w:right w:val="none" w:sz="0" w:space="0" w:color="auto"/>
          </w:divBdr>
          <w:divsChild>
            <w:div w:id="1997604573">
              <w:marLeft w:val="0"/>
              <w:marRight w:val="0"/>
              <w:marTop w:val="0"/>
              <w:marBottom w:val="0"/>
              <w:divBdr>
                <w:top w:val="none" w:sz="0" w:space="0" w:color="auto"/>
                <w:left w:val="none" w:sz="0" w:space="0" w:color="auto"/>
                <w:bottom w:val="none" w:sz="0" w:space="0" w:color="auto"/>
                <w:right w:val="none" w:sz="0" w:space="0" w:color="auto"/>
              </w:divBdr>
              <w:divsChild>
                <w:div w:id="892421865">
                  <w:marLeft w:val="0"/>
                  <w:marRight w:val="0"/>
                  <w:marTop w:val="0"/>
                  <w:marBottom w:val="0"/>
                  <w:divBdr>
                    <w:top w:val="none" w:sz="0" w:space="0" w:color="auto"/>
                    <w:left w:val="none" w:sz="0" w:space="0" w:color="auto"/>
                    <w:bottom w:val="none" w:sz="0" w:space="0" w:color="auto"/>
                    <w:right w:val="none" w:sz="0" w:space="0" w:color="auto"/>
                  </w:divBdr>
                  <w:divsChild>
                    <w:div w:id="2084914165">
                      <w:marLeft w:val="0"/>
                      <w:marRight w:val="0"/>
                      <w:marTop w:val="0"/>
                      <w:marBottom w:val="0"/>
                      <w:divBdr>
                        <w:top w:val="none" w:sz="0" w:space="0" w:color="auto"/>
                        <w:left w:val="none" w:sz="0" w:space="0" w:color="auto"/>
                        <w:bottom w:val="none" w:sz="0" w:space="0" w:color="auto"/>
                        <w:right w:val="none" w:sz="0" w:space="0" w:color="auto"/>
                      </w:divBdr>
                      <w:divsChild>
                        <w:div w:id="418602461">
                          <w:marLeft w:val="0"/>
                          <w:marRight w:val="0"/>
                          <w:marTop w:val="0"/>
                          <w:marBottom w:val="0"/>
                          <w:divBdr>
                            <w:top w:val="none" w:sz="0" w:space="0" w:color="auto"/>
                            <w:left w:val="none" w:sz="0" w:space="0" w:color="auto"/>
                            <w:bottom w:val="none" w:sz="0" w:space="0" w:color="auto"/>
                            <w:right w:val="none" w:sz="0" w:space="0" w:color="auto"/>
                          </w:divBdr>
                          <w:divsChild>
                            <w:div w:id="963661133">
                              <w:marLeft w:val="0"/>
                              <w:marRight w:val="0"/>
                              <w:marTop w:val="0"/>
                              <w:marBottom w:val="0"/>
                              <w:divBdr>
                                <w:top w:val="none" w:sz="0" w:space="0" w:color="auto"/>
                                <w:left w:val="none" w:sz="0" w:space="0" w:color="auto"/>
                                <w:bottom w:val="none" w:sz="0" w:space="0" w:color="auto"/>
                                <w:right w:val="none" w:sz="0" w:space="0" w:color="auto"/>
                              </w:divBdr>
                              <w:divsChild>
                                <w:div w:id="455950162">
                                  <w:marLeft w:val="0"/>
                                  <w:marRight w:val="0"/>
                                  <w:marTop w:val="0"/>
                                  <w:marBottom w:val="0"/>
                                  <w:divBdr>
                                    <w:top w:val="none" w:sz="0" w:space="0" w:color="auto"/>
                                    <w:left w:val="none" w:sz="0" w:space="0" w:color="auto"/>
                                    <w:bottom w:val="none" w:sz="0" w:space="0" w:color="auto"/>
                                    <w:right w:val="none" w:sz="0" w:space="0" w:color="auto"/>
                                  </w:divBdr>
                                  <w:divsChild>
                                    <w:div w:id="726536474">
                                      <w:marLeft w:val="0"/>
                                      <w:marRight w:val="0"/>
                                      <w:marTop w:val="0"/>
                                      <w:marBottom w:val="0"/>
                                      <w:divBdr>
                                        <w:top w:val="none" w:sz="0" w:space="0" w:color="auto"/>
                                        <w:left w:val="none" w:sz="0" w:space="0" w:color="auto"/>
                                        <w:bottom w:val="none" w:sz="0" w:space="0" w:color="auto"/>
                                        <w:right w:val="none" w:sz="0" w:space="0" w:color="auto"/>
                                      </w:divBdr>
                                      <w:divsChild>
                                        <w:div w:id="1931502501">
                                          <w:marLeft w:val="0"/>
                                          <w:marRight w:val="0"/>
                                          <w:marTop w:val="0"/>
                                          <w:marBottom w:val="0"/>
                                          <w:divBdr>
                                            <w:top w:val="none" w:sz="0" w:space="0" w:color="auto"/>
                                            <w:left w:val="none" w:sz="0" w:space="0" w:color="auto"/>
                                            <w:bottom w:val="none" w:sz="0" w:space="0" w:color="auto"/>
                                            <w:right w:val="none" w:sz="0" w:space="0" w:color="auto"/>
                                          </w:divBdr>
                                          <w:divsChild>
                                            <w:div w:id="313533949">
                                              <w:marLeft w:val="0"/>
                                              <w:marRight w:val="0"/>
                                              <w:marTop w:val="0"/>
                                              <w:marBottom w:val="0"/>
                                              <w:divBdr>
                                                <w:top w:val="none" w:sz="0" w:space="0" w:color="auto"/>
                                                <w:left w:val="none" w:sz="0" w:space="0" w:color="auto"/>
                                                <w:bottom w:val="none" w:sz="0" w:space="0" w:color="auto"/>
                                                <w:right w:val="none" w:sz="0" w:space="0" w:color="auto"/>
                                              </w:divBdr>
                                              <w:divsChild>
                                                <w:div w:id="1938630299">
                                                  <w:marLeft w:val="0"/>
                                                  <w:marRight w:val="0"/>
                                                  <w:marTop w:val="0"/>
                                                  <w:marBottom w:val="0"/>
                                                  <w:divBdr>
                                                    <w:top w:val="none" w:sz="0" w:space="0" w:color="auto"/>
                                                    <w:left w:val="none" w:sz="0" w:space="0" w:color="auto"/>
                                                    <w:bottom w:val="none" w:sz="0" w:space="0" w:color="auto"/>
                                                    <w:right w:val="none" w:sz="0" w:space="0" w:color="auto"/>
                                                  </w:divBdr>
                                                  <w:divsChild>
                                                    <w:div w:id="1439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84877">
      <w:bodyDiv w:val="1"/>
      <w:marLeft w:val="0"/>
      <w:marRight w:val="0"/>
      <w:marTop w:val="0"/>
      <w:marBottom w:val="0"/>
      <w:divBdr>
        <w:top w:val="none" w:sz="0" w:space="0" w:color="auto"/>
        <w:left w:val="none" w:sz="0" w:space="0" w:color="auto"/>
        <w:bottom w:val="none" w:sz="0" w:space="0" w:color="auto"/>
        <w:right w:val="none" w:sz="0" w:space="0" w:color="auto"/>
      </w:divBdr>
      <w:divsChild>
        <w:div w:id="1117408195">
          <w:marLeft w:val="0"/>
          <w:marRight w:val="0"/>
          <w:marTop w:val="0"/>
          <w:marBottom w:val="0"/>
          <w:divBdr>
            <w:top w:val="none" w:sz="0" w:space="0" w:color="auto"/>
            <w:left w:val="none" w:sz="0" w:space="0" w:color="auto"/>
            <w:bottom w:val="none" w:sz="0" w:space="0" w:color="auto"/>
            <w:right w:val="none" w:sz="0" w:space="0" w:color="auto"/>
          </w:divBdr>
          <w:divsChild>
            <w:div w:id="1931348234">
              <w:marLeft w:val="0"/>
              <w:marRight w:val="0"/>
              <w:marTop w:val="0"/>
              <w:marBottom w:val="0"/>
              <w:divBdr>
                <w:top w:val="none" w:sz="0" w:space="0" w:color="auto"/>
                <w:left w:val="none" w:sz="0" w:space="0" w:color="auto"/>
                <w:bottom w:val="none" w:sz="0" w:space="0" w:color="auto"/>
                <w:right w:val="none" w:sz="0" w:space="0" w:color="auto"/>
              </w:divBdr>
              <w:divsChild>
                <w:div w:id="2029259293">
                  <w:marLeft w:val="0"/>
                  <w:marRight w:val="0"/>
                  <w:marTop w:val="0"/>
                  <w:marBottom w:val="0"/>
                  <w:divBdr>
                    <w:top w:val="none" w:sz="0" w:space="0" w:color="auto"/>
                    <w:left w:val="none" w:sz="0" w:space="0" w:color="auto"/>
                    <w:bottom w:val="none" w:sz="0" w:space="0" w:color="auto"/>
                    <w:right w:val="none" w:sz="0" w:space="0" w:color="auto"/>
                  </w:divBdr>
                  <w:divsChild>
                    <w:div w:id="1690327089">
                      <w:marLeft w:val="0"/>
                      <w:marRight w:val="0"/>
                      <w:marTop w:val="0"/>
                      <w:marBottom w:val="0"/>
                      <w:divBdr>
                        <w:top w:val="none" w:sz="0" w:space="0" w:color="auto"/>
                        <w:left w:val="none" w:sz="0" w:space="0" w:color="auto"/>
                        <w:bottom w:val="none" w:sz="0" w:space="0" w:color="auto"/>
                        <w:right w:val="none" w:sz="0" w:space="0" w:color="auto"/>
                      </w:divBdr>
                      <w:divsChild>
                        <w:div w:id="1852062310">
                          <w:marLeft w:val="0"/>
                          <w:marRight w:val="0"/>
                          <w:marTop w:val="0"/>
                          <w:marBottom w:val="0"/>
                          <w:divBdr>
                            <w:top w:val="none" w:sz="0" w:space="0" w:color="auto"/>
                            <w:left w:val="none" w:sz="0" w:space="0" w:color="auto"/>
                            <w:bottom w:val="none" w:sz="0" w:space="0" w:color="auto"/>
                            <w:right w:val="none" w:sz="0" w:space="0" w:color="auto"/>
                          </w:divBdr>
                          <w:divsChild>
                            <w:div w:id="279728223">
                              <w:marLeft w:val="0"/>
                              <w:marRight w:val="0"/>
                              <w:marTop w:val="300"/>
                              <w:marBottom w:val="300"/>
                              <w:divBdr>
                                <w:top w:val="none" w:sz="0" w:space="0" w:color="auto"/>
                                <w:left w:val="none" w:sz="0" w:space="0" w:color="auto"/>
                                <w:bottom w:val="none" w:sz="0" w:space="0" w:color="auto"/>
                                <w:right w:val="none" w:sz="0" w:space="0" w:color="auto"/>
                              </w:divBdr>
                              <w:divsChild>
                                <w:div w:id="1555586041">
                                  <w:marLeft w:val="300"/>
                                  <w:marRight w:val="0"/>
                                  <w:marTop w:val="0"/>
                                  <w:marBottom w:val="0"/>
                                  <w:divBdr>
                                    <w:top w:val="none" w:sz="0" w:space="0" w:color="auto"/>
                                    <w:left w:val="none" w:sz="0" w:space="0" w:color="auto"/>
                                    <w:bottom w:val="none" w:sz="0" w:space="0" w:color="auto"/>
                                    <w:right w:val="none" w:sz="0" w:space="0" w:color="auto"/>
                                  </w:divBdr>
                                  <w:divsChild>
                                    <w:div w:id="2103643442">
                                      <w:marLeft w:val="0"/>
                                      <w:marRight w:val="0"/>
                                      <w:marTop w:val="120"/>
                                      <w:marBottom w:val="60"/>
                                      <w:divBdr>
                                        <w:top w:val="none" w:sz="0" w:space="0" w:color="auto"/>
                                        <w:left w:val="none" w:sz="0" w:space="0" w:color="auto"/>
                                        <w:bottom w:val="none" w:sz="0" w:space="0" w:color="auto"/>
                                        <w:right w:val="none" w:sz="0" w:space="0" w:color="auto"/>
                                      </w:divBdr>
                                    </w:div>
                                    <w:div w:id="1243223744">
                                      <w:marLeft w:val="0"/>
                                      <w:marRight w:val="0"/>
                                      <w:marTop w:val="120"/>
                                      <w:marBottom w:val="60"/>
                                      <w:divBdr>
                                        <w:top w:val="none" w:sz="0" w:space="0" w:color="auto"/>
                                        <w:left w:val="none" w:sz="0" w:space="0" w:color="auto"/>
                                        <w:bottom w:val="none" w:sz="0" w:space="0" w:color="auto"/>
                                        <w:right w:val="none" w:sz="0" w:space="0" w:color="auto"/>
                                      </w:divBdr>
                                    </w:div>
                                    <w:div w:id="1367943806">
                                      <w:marLeft w:val="0"/>
                                      <w:marRight w:val="0"/>
                                      <w:marTop w:val="120"/>
                                      <w:marBottom w:val="60"/>
                                      <w:divBdr>
                                        <w:top w:val="none" w:sz="0" w:space="0" w:color="auto"/>
                                        <w:left w:val="none" w:sz="0" w:space="0" w:color="auto"/>
                                        <w:bottom w:val="none" w:sz="0" w:space="0" w:color="auto"/>
                                        <w:right w:val="none" w:sz="0" w:space="0" w:color="auto"/>
                                      </w:divBdr>
                                    </w:div>
                                    <w:div w:id="1145973585">
                                      <w:marLeft w:val="0"/>
                                      <w:marRight w:val="0"/>
                                      <w:marTop w:val="120"/>
                                      <w:marBottom w:val="60"/>
                                      <w:divBdr>
                                        <w:top w:val="none" w:sz="0" w:space="0" w:color="auto"/>
                                        <w:left w:val="none" w:sz="0" w:space="0" w:color="auto"/>
                                        <w:bottom w:val="none" w:sz="0" w:space="0" w:color="auto"/>
                                        <w:right w:val="none" w:sz="0" w:space="0" w:color="auto"/>
                                      </w:divBdr>
                                    </w:div>
                                    <w:div w:id="161004710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789458">
      <w:bodyDiv w:val="1"/>
      <w:marLeft w:val="0"/>
      <w:marRight w:val="0"/>
      <w:marTop w:val="0"/>
      <w:marBottom w:val="0"/>
      <w:divBdr>
        <w:top w:val="none" w:sz="0" w:space="0" w:color="auto"/>
        <w:left w:val="none" w:sz="0" w:space="0" w:color="auto"/>
        <w:bottom w:val="none" w:sz="0" w:space="0" w:color="auto"/>
        <w:right w:val="none" w:sz="0" w:space="0" w:color="auto"/>
      </w:divBdr>
      <w:divsChild>
        <w:div w:id="2080441752">
          <w:marLeft w:val="0"/>
          <w:marRight w:val="0"/>
          <w:marTop w:val="0"/>
          <w:marBottom w:val="0"/>
          <w:divBdr>
            <w:top w:val="none" w:sz="0" w:space="0" w:color="auto"/>
            <w:left w:val="none" w:sz="0" w:space="0" w:color="auto"/>
            <w:bottom w:val="none" w:sz="0" w:space="0" w:color="auto"/>
            <w:right w:val="none" w:sz="0" w:space="0" w:color="auto"/>
          </w:divBdr>
          <w:divsChild>
            <w:div w:id="1725714481">
              <w:marLeft w:val="0"/>
              <w:marRight w:val="0"/>
              <w:marTop w:val="0"/>
              <w:marBottom w:val="0"/>
              <w:divBdr>
                <w:top w:val="none" w:sz="0" w:space="0" w:color="auto"/>
                <w:left w:val="none" w:sz="0" w:space="0" w:color="auto"/>
                <w:bottom w:val="none" w:sz="0" w:space="0" w:color="auto"/>
                <w:right w:val="none" w:sz="0" w:space="0" w:color="auto"/>
              </w:divBdr>
              <w:divsChild>
                <w:div w:id="884676125">
                  <w:marLeft w:val="0"/>
                  <w:marRight w:val="0"/>
                  <w:marTop w:val="0"/>
                  <w:marBottom w:val="0"/>
                  <w:divBdr>
                    <w:top w:val="none" w:sz="0" w:space="0" w:color="auto"/>
                    <w:left w:val="none" w:sz="0" w:space="0" w:color="auto"/>
                    <w:bottom w:val="none" w:sz="0" w:space="0" w:color="auto"/>
                    <w:right w:val="none" w:sz="0" w:space="0" w:color="auto"/>
                  </w:divBdr>
                  <w:divsChild>
                    <w:div w:id="1546019478">
                      <w:marLeft w:val="0"/>
                      <w:marRight w:val="0"/>
                      <w:marTop w:val="0"/>
                      <w:marBottom w:val="0"/>
                      <w:divBdr>
                        <w:top w:val="none" w:sz="0" w:space="0" w:color="auto"/>
                        <w:left w:val="none" w:sz="0" w:space="0" w:color="auto"/>
                        <w:bottom w:val="none" w:sz="0" w:space="0" w:color="auto"/>
                        <w:right w:val="none" w:sz="0" w:space="0" w:color="auto"/>
                      </w:divBdr>
                      <w:divsChild>
                        <w:div w:id="748427772">
                          <w:marLeft w:val="0"/>
                          <w:marRight w:val="0"/>
                          <w:marTop w:val="0"/>
                          <w:marBottom w:val="0"/>
                          <w:divBdr>
                            <w:top w:val="none" w:sz="0" w:space="0" w:color="auto"/>
                            <w:left w:val="none" w:sz="0" w:space="0" w:color="auto"/>
                            <w:bottom w:val="none" w:sz="0" w:space="0" w:color="auto"/>
                            <w:right w:val="none" w:sz="0" w:space="0" w:color="auto"/>
                          </w:divBdr>
                          <w:divsChild>
                            <w:div w:id="676421146">
                              <w:marLeft w:val="0"/>
                              <w:marRight w:val="0"/>
                              <w:marTop w:val="300"/>
                              <w:marBottom w:val="300"/>
                              <w:divBdr>
                                <w:top w:val="none" w:sz="0" w:space="0" w:color="auto"/>
                                <w:left w:val="none" w:sz="0" w:space="0" w:color="auto"/>
                                <w:bottom w:val="none" w:sz="0" w:space="0" w:color="auto"/>
                                <w:right w:val="none" w:sz="0" w:space="0" w:color="auto"/>
                              </w:divBdr>
                              <w:divsChild>
                                <w:div w:id="1923752950">
                                  <w:marLeft w:val="300"/>
                                  <w:marRight w:val="0"/>
                                  <w:marTop w:val="0"/>
                                  <w:marBottom w:val="0"/>
                                  <w:divBdr>
                                    <w:top w:val="none" w:sz="0" w:space="0" w:color="auto"/>
                                    <w:left w:val="none" w:sz="0" w:space="0" w:color="auto"/>
                                    <w:bottom w:val="none" w:sz="0" w:space="0" w:color="auto"/>
                                    <w:right w:val="none" w:sz="0" w:space="0" w:color="auto"/>
                                  </w:divBdr>
                                  <w:divsChild>
                                    <w:div w:id="956721345">
                                      <w:marLeft w:val="0"/>
                                      <w:marRight w:val="0"/>
                                      <w:marTop w:val="120"/>
                                      <w:marBottom w:val="60"/>
                                      <w:divBdr>
                                        <w:top w:val="none" w:sz="0" w:space="0" w:color="auto"/>
                                        <w:left w:val="none" w:sz="0" w:space="0" w:color="auto"/>
                                        <w:bottom w:val="none" w:sz="0" w:space="0" w:color="auto"/>
                                        <w:right w:val="none" w:sz="0" w:space="0" w:color="auto"/>
                                      </w:divBdr>
                                    </w:div>
                                    <w:div w:id="1711605756">
                                      <w:marLeft w:val="0"/>
                                      <w:marRight w:val="0"/>
                                      <w:marTop w:val="120"/>
                                      <w:marBottom w:val="60"/>
                                      <w:divBdr>
                                        <w:top w:val="none" w:sz="0" w:space="0" w:color="auto"/>
                                        <w:left w:val="none" w:sz="0" w:space="0" w:color="auto"/>
                                        <w:bottom w:val="none" w:sz="0" w:space="0" w:color="auto"/>
                                        <w:right w:val="none" w:sz="0" w:space="0" w:color="auto"/>
                                      </w:divBdr>
                                    </w:div>
                                    <w:div w:id="1314220493">
                                      <w:marLeft w:val="0"/>
                                      <w:marRight w:val="0"/>
                                      <w:marTop w:val="120"/>
                                      <w:marBottom w:val="60"/>
                                      <w:divBdr>
                                        <w:top w:val="none" w:sz="0" w:space="0" w:color="auto"/>
                                        <w:left w:val="none" w:sz="0" w:space="0" w:color="auto"/>
                                        <w:bottom w:val="none" w:sz="0" w:space="0" w:color="auto"/>
                                        <w:right w:val="none" w:sz="0" w:space="0" w:color="auto"/>
                                      </w:divBdr>
                                    </w:div>
                                    <w:div w:id="201656560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164340">
      <w:bodyDiv w:val="1"/>
      <w:marLeft w:val="0"/>
      <w:marRight w:val="0"/>
      <w:marTop w:val="0"/>
      <w:marBottom w:val="0"/>
      <w:divBdr>
        <w:top w:val="none" w:sz="0" w:space="0" w:color="auto"/>
        <w:left w:val="none" w:sz="0" w:space="0" w:color="auto"/>
        <w:bottom w:val="none" w:sz="0" w:space="0" w:color="auto"/>
        <w:right w:val="none" w:sz="0" w:space="0" w:color="auto"/>
      </w:divBdr>
      <w:divsChild>
        <w:div w:id="891968719">
          <w:marLeft w:val="0"/>
          <w:marRight w:val="0"/>
          <w:marTop w:val="0"/>
          <w:marBottom w:val="0"/>
          <w:divBdr>
            <w:top w:val="none" w:sz="0" w:space="0" w:color="auto"/>
            <w:left w:val="none" w:sz="0" w:space="0" w:color="auto"/>
            <w:bottom w:val="none" w:sz="0" w:space="0" w:color="auto"/>
            <w:right w:val="none" w:sz="0" w:space="0" w:color="auto"/>
          </w:divBdr>
          <w:divsChild>
            <w:div w:id="2013364191">
              <w:marLeft w:val="0"/>
              <w:marRight w:val="0"/>
              <w:marTop w:val="0"/>
              <w:marBottom w:val="0"/>
              <w:divBdr>
                <w:top w:val="none" w:sz="0" w:space="0" w:color="auto"/>
                <w:left w:val="none" w:sz="0" w:space="0" w:color="auto"/>
                <w:bottom w:val="none" w:sz="0" w:space="0" w:color="auto"/>
                <w:right w:val="none" w:sz="0" w:space="0" w:color="auto"/>
              </w:divBdr>
              <w:divsChild>
                <w:div w:id="198519440">
                  <w:marLeft w:val="0"/>
                  <w:marRight w:val="0"/>
                  <w:marTop w:val="0"/>
                  <w:marBottom w:val="0"/>
                  <w:divBdr>
                    <w:top w:val="none" w:sz="0" w:space="0" w:color="auto"/>
                    <w:left w:val="none" w:sz="0" w:space="0" w:color="auto"/>
                    <w:bottom w:val="none" w:sz="0" w:space="0" w:color="auto"/>
                    <w:right w:val="none" w:sz="0" w:space="0" w:color="auto"/>
                  </w:divBdr>
                  <w:divsChild>
                    <w:div w:id="1165635411">
                      <w:marLeft w:val="0"/>
                      <w:marRight w:val="0"/>
                      <w:marTop w:val="0"/>
                      <w:marBottom w:val="0"/>
                      <w:divBdr>
                        <w:top w:val="none" w:sz="0" w:space="0" w:color="auto"/>
                        <w:left w:val="none" w:sz="0" w:space="0" w:color="auto"/>
                        <w:bottom w:val="none" w:sz="0" w:space="0" w:color="auto"/>
                        <w:right w:val="none" w:sz="0" w:space="0" w:color="auto"/>
                      </w:divBdr>
                      <w:divsChild>
                        <w:div w:id="463425216">
                          <w:marLeft w:val="0"/>
                          <w:marRight w:val="0"/>
                          <w:marTop w:val="0"/>
                          <w:marBottom w:val="0"/>
                          <w:divBdr>
                            <w:top w:val="none" w:sz="0" w:space="0" w:color="auto"/>
                            <w:left w:val="none" w:sz="0" w:space="0" w:color="auto"/>
                            <w:bottom w:val="none" w:sz="0" w:space="0" w:color="auto"/>
                            <w:right w:val="none" w:sz="0" w:space="0" w:color="auto"/>
                          </w:divBdr>
                          <w:divsChild>
                            <w:div w:id="1718698156">
                              <w:marLeft w:val="0"/>
                              <w:marRight w:val="0"/>
                              <w:marTop w:val="300"/>
                              <w:marBottom w:val="300"/>
                              <w:divBdr>
                                <w:top w:val="none" w:sz="0" w:space="0" w:color="auto"/>
                                <w:left w:val="none" w:sz="0" w:space="0" w:color="auto"/>
                                <w:bottom w:val="none" w:sz="0" w:space="0" w:color="auto"/>
                                <w:right w:val="none" w:sz="0" w:space="0" w:color="auto"/>
                              </w:divBdr>
                              <w:divsChild>
                                <w:div w:id="402871775">
                                  <w:marLeft w:val="300"/>
                                  <w:marRight w:val="0"/>
                                  <w:marTop w:val="0"/>
                                  <w:marBottom w:val="0"/>
                                  <w:divBdr>
                                    <w:top w:val="none" w:sz="0" w:space="0" w:color="auto"/>
                                    <w:left w:val="none" w:sz="0" w:space="0" w:color="auto"/>
                                    <w:bottom w:val="none" w:sz="0" w:space="0" w:color="auto"/>
                                    <w:right w:val="none" w:sz="0" w:space="0" w:color="auto"/>
                                  </w:divBdr>
                                  <w:divsChild>
                                    <w:div w:id="230968911">
                                      <w:marLeft w:val="0"/>
                                      <w:marRight w:val="0"/>
                                      <w:marTop w:val="120"/>
                                      <w:marBottom w:val="60"/>
                                      <w:divBdr>
                                        <w:top w:val="none" w:sz="0" w:space="0" w:color="auto"/>
                                        <w:left w:val="none" w:sz="0" w:space="0" w:color="auto"/>
                                        <w:bottom w:val="none" w:sz="0" w:space="0" w:color="auto"/>
                                        <w:right w:val="none" w:sz="0" w:space="0" w:color="auto"/>
                                      </w:divBdr>
                                    </w:div>
                                    <w:div w:id="98384748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676669">
      <w:bodyDiv w:val="1"/>
      <w:marLeft w:val="0"/>
      <w:marRight w:val="0"/>
      <w:marTop w:val="0"/>
      <w:marBottom w:val="0"/>
      <w:divBdr>
        <w:top w:val="none" w:sz="0" w:space="0" w:color="auto"/>
        <w:left w:val="none" w:sz="0" w:space="0" w:color="auto"/>
        <w:bottom w:val="none" w:sz="0" w:space="0" w:color="auto"/>
        <w:right w:val="none" w:sz="0" w:space="0" w:color="auto"/>
      </w:divBdr>
      <w:divsChild>
        <w:div w:id="2027906342">
          <w:marLeft w:val="0"/>
          <w:marRight w:val="0"/>
          <w:marTop w:val="0"/>
          <w:marBottom w:val="0"/>
          <w:divBdr>
            <w:top w:val="none" w:sz="0" w:space="0" w:color="auto"/>
            <w:left w:val="none" w:sz="0" w:space="0" w:color="auto"/>
            <w:bottom w:val="none" w:sz="0" w:space="0" w:color="auto"/>
            <w:right w:val="none" w:sz="0" w:space="0" w:color="auto"/>
          </w:divBdr>
          <w:divsChild>
            <w:div w:id="931544568">
              <w:marLeft w:val="0"/>
              <w:marRight w:val="0"/>
              <w:marTop w:val="0"/>
              <w:marBottom w:val="0"/>
              <w:divBdr>
                <w:top w:val="none" w:sz="0" w:space="0" w:color="auto"/>
                <w:left w:val="none" w:sz="0" w:space="0" w:color="auto"/>
                <w:bottom w:val="none" w:sz="0" w:space="0" w:color="auto"/>
                <w:right w:val="none" w:sz="0" w:space="0" w:color="auto"/>
              </w:divBdr>
              <w:divsChild>
                <w:div w:id="1507209524">
                  <w:marLeft w:val="0"/>
                  <w:marRight w:val="0"/>
                  <w:marTop w:val="0"/>
                  <w:marBottom w:val="0"/>
                  <w:divBdr>
                    <w:top w:val="none" w:sz="0" w:space="0" w:color="auto"/>
                    <w:left w:val="none" w:sz="0" w:space="0" w:color="auto"/>
                    <w:bottom w:val="none" w:sz="0" w:space="0" w:color="auto"/>
                    <w:right w:val="none" w:sz="0" w:space="0" w:color="auto"/>
                  </w:divBdr>
                  <w:divsChild>
                    <w:div w:id="1206020316">
                      <w:marLeft w:val="0"/>
                      <w:marRight w:val="0"/>
                      <w:marTop w:val="0"/>
                      <w:marBottom w:val="0"/>
                      <w:divBdr>
                        <w:top w:val="none" w:sz="0" w:space="0" w:color="auto"/>
                        <w:left w:val="none" w:sz="0" w:space="0" w:color="auto"/>
                        <w:bottom w:val="none" w:sz="0" w:space="0" w:color="auto"/>
                        <w:right w:val="none" w:sz="0" w:space="0" w:color="auto"/>
                      </w:divBdr>
                      <w:divsChild>
                        <w:div w:id="280694910">
                          <w:marLeft w:val="0"/>
                          <w:marRight w:val="0"/>
                          <w:marTop w:val="0"/>
                          <w:marBottom w:val="0"/>
                          <w:divBdr>
                            <w:top w:val="none" w:sz="0" w:space="0" w:color="auto"/>
                            <w:left w:val="none" w:sz="0" w:space="0" w:color="auto"/>
                            <w:bottom w:val="none" w:sz="0" w:space="0" w:color="auto"/>
                            <w:right w:val="none" w:sz="0" w:space="0" w:color="auto"/>
                          </w:divBdr>
                          <w:divsChild>
                            <w:div w:id="905147310">
                              <w:marLeft w:val="0"/>
                              <w:marRight w:val="0"/>
                              <w:marTop w:val="300"/>
                              <w:marBottom w:val="300"/>
                              <w:divBdr>
                                <w:top w:val="none" w:sz="0" w:space="0" w:color="auto"/>
                                <w:left w:val="none" w:sz="0" w:space="0" w:color="auto"/>
                                <w:bottom w:val="none" w:sz="0" w:space="0" w:color="auto"/>
                                <w:right w:val="none" w:sz="0" w:space="0" w:color="auto"/>
                              </w:divBdr>
                              <w:divsChild>
                                <w:div w:id="495152607">
                                  <w:marLeft w:val="300"/>
                                  <w:marRight w:val="0"/>
                                  <w:marTop w:val="0"/>
                                  <w:marBottom w:val="0"/>
                                  <w:divBdr>
                                    <w:top w:val="none" w:sz="0" w:space="0" w:color="auto"/>
                                    <w:left w:val="none" w:sz="0" w:space="0" w:color="auto"/>
                                    <w:bottom w:val="none" w:sz="0" w:space="0" w:color="auto"/>
                                    <w:right w:val="none" w:sz="0" w:space="0" w:color="auto"/>
                                  </w:divBdr>
                                  <w:divsChild>
                                    <w:div w:id="1754474472">
                                      <w:marLeft w:val="0"/>
                                      <w:marRight w:val="0"/>
                                      <w:marTop w:val="120"/>
                                      <w:marBottom w:val="60"/>
                                      <w:divBdr>
                                        <w:top w:val="none" w:sz="0" w:space="0" w:color="auto"/>
                                        <w:left w:val="none" w:sz="0" w:space="0" w:color="auto"/>
                                        <w:bottom w:val="none" w:sz="0" w:space="0" w:color="auto"/>
                                        <w:right w:val="none" w:sz="0" w:space="0" w:color="auto"/>
                                      </w:divBdr>
                                    </w:div>
                                    <w:div w:id="1888763241">
                                      <w:marLeft w:val="0"/>
                                      <w:marRight w:val="0"/>
                                      <w:marTop w:val="120"/>
                                      <w:marBottom w:val="60"/>
                                      <w:divBdr>
                                        <w:top w:val="none" w:sz="0" w:space="0" w:color="auto"/>
                                        <w:left w:val="none" w:sz="0" w:space="0" w:color="auto"/>
                                        <w:bottom w:val="none" w:sz="0" w:space="0" w:color="auto"/>
                                        <w:right w:val="none" w:sz="0" w:space="0" w:color="auto"/>
                                      </w:divBdr>
                                    </w:div>
                                    <w:div w:id="183791438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694102">
      <w:bodyDiv w:val="1"/>
      <w:marLeft w:val="0"/>
      <w:marRight w:val="0"/>
      <w:marTop w:val="0"/>
      <w:marBottom w:val="0"/>
      <w:divBdr>
        <w:top w:val="none" w:sz="0" w:space="0" w:color="auto"/>
        <w:left w:val="none" w:sz="0" w:space="0" w:color="auto"/>
        <w:bottom w:val="none" w:sz="0" w:space="0" w:color="auto"/>
        <w:right w:val="none" w:sz="0" w:space="0" w:color="auto"/>
      </w:divBdr>
      <w:divsChild>
        <w:div w:id="176389933">
          <w:marLeft w:val="0"/>
          <w:marRight w:val="0"/>
          <w:marTop w:val="0"/>
          <w:marBottom w:val="0"/>
          <w:divBdr>
            <w:top w:val="none" w:sz="0" w:space="0" w:color="auto"/>
            <w:left w:val="none" w:sz="0" w:space="0" w:color="auto"/>
            <w:bottom w:val="none" w:sz="0" w:space="0" w:color="auto"/>
            <w:right w:val="none" w:sz="0" w:space="0" w:color="auto"/>
          </w:divBdr>
          <w:divsChild>
            <w:div w:id="1778716133">
              <w:marLeft w:val="0"/>
              <w:marRight w:val="0"/>
              <w:marTop w:val="0"/>
              <w:marBottom w:val="0"/>
              <w:divBdr>
                <w:top w:val="none" w:sz="0" w:space="0" w:color="auto"/>
                <w:left w:val="none" w:sz="0" w:space="0" w:color="auto"/>
                <w:bottom w:val="none" w:sz="0" w:space="0" w:color="auto"/>
                <w:right w:val="none" w:sz="0" w:space="0" w:color="auto"/>
              </w:divBdr>
              <w:divsChild>
                <w:div w:id="233903285">
                  <w:marLeft w:val="0"/>
                  <w:marRight w:val="0"/>
                  <w:marTop w:val="0"/>
                  <w:marBottom w:val="0"/>
                  <w:divBdr>
                    <w:top w:val="none" w:sz="0" w:space="0" w:color="auto"/>
                    <w:left w:val="none" w:sz="0" w:space="0" w:color="auto"/>
                    <w:bottom w:val="none" w:sz="0" w:space="0" w:color="auto"/>
                    <w:right w:val="none" w:sz="0" w:space="0" w:color="auto"/>
                  </w:divBdr>
                  <w:divsChild>
                    <w:div w:id="1403405170">
                      <w:marLeft w:val="0"/>
                      <w:marRight w:val="0"/>
                      <w:marTop w:val="0"/>
                      <w:marBottom w:val="0"/>
                      <w:divBdr>
                        <w:top w:val="none" w:sz="0" w:space="0" w:color="auto"/>
                        <w:left w:val="none" w:sz="0" w:space="0" w:color="auto"/>
                        <w:bottom w:val="none" w:sz="0" w:space="0" w:color="auto"/>
                        <w:right w:val="none" w:sz="0" w:space="0" w:color="auto"/>
                      </w:divBdr>
                      <w:divsChild>
                        <w:div w:id="1492482852">
                          <w:marLeft w:val="0"/>
                          <w:marRight w:val="0"/>
                          <w:marTop w:val="0"/>
                          <w:marBottom w:val="0"/>
                          <w:divBdr>
                            <w:top w:val="none" w:sz="0" w:space="0" w:color="auto"/>
                            <w:left w:val="none" w:sz="0" w:space="0" w:color="auto"/>
                            <w:bottom w:val="none" w:sz="0" w:space="0" w:color="auto"/>
                            <w:right w:val="none" w:sz="0" w:space="0" w:color="auto"/>
                          </w:divBdr>
                          <w:divsChild>
                            <w:div w:id="1434398085">
                              <w:marLeft w:val="0"/>
                              <w:marRight w:val="0"/>
                              <w:marTop w:val="0"/>
                              <w:marBottom w:val="0"/>
                              <w:divBdr>
                                <w:top w:val="none" w:sz="0" w:space="0" w:color="auto"/>
                                <w:left w:val="none" w:sz="0" w:space="0" w:color="auto"/>
                                <w:bottom w:val="none" w:sz="0" w:space="0" w:color="auto"/>
                                <w:right w:val="none" w:sz="0" w:space="0" w:color="auto"/>
                              </w:divBdr>
                              <w:divsChild>
                                <w:div w:id="555774633">
                                  <w:marLeft w:val="0"/>
                                  <w:marRight w:val="0"/>
                                  <w:marTop w:val="0"/>
                                  <w:marBottom w:val="0"/>
                                  <w:divBdr>
                                    <w:top w:val="none" w:sz="0" w:space="0" w:color="auto"/>
                                    <w:left w:val="none" w:sz="0" w:space="0" w:color="auto"/>
                                    <w:bottom w:val="none" w:sz="0" w:space="0" w:color="auto"/>
                                    <w:right w:val="none" w:sz="0" w:space="0" w:color="auto"/>
                                  </w:divBdr>
                                  <w:divsChild>
                                    <w:div w:id="986665900">
                                      <w:marLeft w:val="0"/>
                                      <w:marRight w:val="0"/>
                                      <w:marTop w:val="0"/>
                                      <w:marBottom w:val="0"/>
                                      <w:divBdr>
                                        <w:top w:val="none" w:sz="0" w:space="0" w:color="auto"/>
                                        <w:left w:val="none" w:sz="0" w:space="0" w:color="auto"/>
                                        <w:bottom w:val="none" w:sz="0" w:space="0" w:color="auto"/>
                                        <w:right w:val="none" w:sz="0" w:space="0" w:color="auto"/>
                                      </w:divBdr>
                                      <w:divsChild>
                                        <w:div w:id="2009481431">
                                          <w:marLeft w:val="0"/>
                                          <w:marRight w:val="0"/>
                                          <w:marTop w:val="0"/>
                                          <w:marBottom w:val="0"/>
                                          <w:divBdr>
                                            <w:top w:val="none" w:sz="0" w:space="0" w:color="auto"/>
                                            <w:left w:val="none" w:sz="0" w:space="0" w:color="auto"/>
                                            <w:bottom w:val="none" w:sz="0" w:space="0" w:color="auto"/>
                                            <w:right w:val="none" w:sz="0" w:space="0" w:color="auto"/>
                                          </w:divBdr>
                                          <w:divsChild>
                                            <w:div w:id="620376758">
                                              <w:marLeft w:val="0"/>
                                              <w:marRight w:val="0"/>
                                              <w:marTop w:val="0"/>
                                              <w:marBottom w:val="0"/>
                                              <w:divBdr>
                                                <w:top w:val="none" w:sz="0" w:space="0" w:color="auto"/>
                                                <w:left w:val="none" w:sz="0" w:space="0" w:color="auto"/>
                                                <w:bottom w:val="none" w:sz="0" w:space="0" w:color="auto"/>
                                                <w:right w:val="none" w:sz="0" w:space="0" w:color="auto"/>
                                              </w:divBdr>
                                              <w:divsChild>
                                                <w:div w:id="217477209">
                                                  <w:marLeft w:val="0"/>
                                                  <w:marRight w:val="0"/>
                                                  <w:marTop w:val="0"/>
                                                  <w:marBottom w:val="0"/>
                                                  <w:divBdr>
                                                    <w:top w:val="none" w:sz="0" w:space="0" w:color="auto"/>
                                                    <w:left w:val="none" w:sz="0" w:space="0" w:color="auto"/>
                                                    <w:bottom w:val="none" w:sz="0" w:space="0" w:color="auto"/>
                                                    <w:right w:val="none" w:sz="0" w:space="0" w:color="auto"/>
                                                  </w:divBdr>
                                                  <w:divsChild>
                                                    <w:div w:id="548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31643">
      <w:bodyDiv w:val="1"/>
      <w:marLeft w:val="0"/>
      <w:marRight w:val="0"/>
      <w:marTop w:val="0"/>
      <w:marBottom w:val="0"/>
      <w:divBdr>
        <w:top w:val="none" w:sz="0" w:space="0" w:color="auto"/>
        <w:left w:val="none" w:sz="0" w:space="0" w:color="auto"/>
        <w:bottom w:val="none" w:sz="0" w:space="0" w:color="auto"/>
        <w:right w:val="none" w:sz="0" w:space="0" w:color="auto"/>
      </w:divBdr>
      <w:divsChild>
        <w:div w:id="423109595">
          <w:marLeft w:val="0"/>
          <w:marRight w:val="0"/>
          <w:marTop w:val="0"/>
          <w:marBottom w:val="0"/>
          <w:divBdr>
            <w:top w:val="none" w:sz="0" w:space="0" w:color="auto"/>
            <w:left w:val="none" w:sz="0" w:space="0" w:color="auto"/>
            <w:bottom w:val="none" w:sz="0" w:space="0" w:color="auto"/>
            <w:right w:val="none" w:sz="0" w:space="0" w:color="auto"/>
          </w:divBdr>
          <w:divsChild>
            <w:div w:id="832181714">
              <w:marLeft w:val="0"/>
              <w:marRight w:val="0"/>
              <w:marTop w:val="0"/>
              <w:marBottom w:val="0"/>
              <w:divBdr>
                <w:top w:val="none" w:sz="0" w:space="0" w:color="auto"/>
                <w:left w:val="none" w:sz="0" w:space="0" w:color="auto"/>
                <w:bottom w:val="none" w:sz="0" w:space="0" w:color="auto"/>
                <w:right w:val="none" w:sz="0" w:space="0" w:color="auto"/>
              </w:divBdr>
              <w:divsChild>
                <w:div w:id="175196270">
                  <w:marLeft w:val="0"/>
                  <w:marRight w:val="0"/>
                  <w:marTop w:val="0"/>
                  <w:marBottom w:val="0"/>
                  <w:divBdr>
                    <w:top w:val="none" w:sz="0" w:space="0" w:color="auto"/>
                    <w:left w:val="none" w:sz="0" w:space="0" w:color="auto"/>
                    <w:bottom w:val="none" w:sz="0" w:space="0" w:color="auto"/>
                    <w:right w:val="none" w:sz="0" w:space="0" w:color="auto"/>
                  </w:divBdr>
                  <w:divsChild>
                    <w:div w:id="806706009">
                      <w:marLeft w:val="0"/>
                      <w:marRight w:val="0"/>
                      <w:marTop w:val="0"/>
                      <w:marBottom w:val="0"/>
                      <w:divBdr>
                        <w:top w:val="none" w:sz="0" w:space="0" w:color="auto"/>
                        <w:left w:val="none" w:sz="0" w:space="0" w:color="auto"/>
                        <w:bottom w:val="none" w:sz="0" w:space="0" w:color="auto"/>
                        <w:right w:val="none" w:sz="0" w:space="0" w:color="auto"/>
                      </w:divBdr>
                      <w:divsChild>
                        <w:div w:id="511726062">
                          <w:marLeft w:val="0"/>
                          <w:marRight w:val="0"/>
                          <w:marTop w:val="0"/>
                          <w:marBottom w:val="0"/>
                          <w:divBdr>
                            <w:top w:val="none" w:sz="0" w:space="0" w:color="auto"/>
                            <w:left w:val="none" w:sz="0" w:space="0" w:color="auto"/>
                            <w:bottom w:val="none" w:sz="0" w:space="0" w:color="auto"/>
                            <w:right w:val="none" w:sz="0" w:space="0" w:color="auto"/>
                          </w:divBdr>
                          <w:divsChild>
                            <w:div w:id="1748259459">
                              <w:marLeft w:val="0"/>
                              <w:marRight w:val="0"/>
                              <w:marTop w:val="0"/>
                              <w:marBottom w:val="0"/>
                              <w:divBdr>
                                <w:top w:val="none" w:sz="0" w:space="0" w:color="auto"/>
                                <w:left w:val="none" w:sz="0" w:space="0" w:color="auto"/>
                                <w:bottom w:val="none" w:sz="0" w:space="0" w:color="auto"/>
                                <w:right w:val="none" w:sz="0" w:space="0" w:color="auto"/>
                              </w:divBdr>
                              <w:divsChild>
                                <w:div w:id="2141261157">
                                  <w:marLeft w:val="0"/>
                                  <w:marRight w:val="0"/>
                                  <w:marTop w:val="0"/>
                                  <w:marBottom w:val="0"/>
                                  <w:divBdr>
                                    <w:top w:val="none" w:sz="0" w:space="0" w:color="auto"/>
                                    <w:left w:val="none" w:sz="0" w:space="0" w:color="auto"/>
                                    <w:bottom w:val="none" w:sz="0" w:space="0" w:color="auto"/>
                                    <w:right w:val="none" w:sz="0" w:space="0" w:color="auto"/>
                                  </w:divBdr>
                                  <w:divsChild>
                                    <w:div w:id="403331992">
                                      <w:marLeft w:val="0"/>
                                      <w:marRight w:val="0"/>
                                      <w:marTop w:val="0"/>
                                      <w:marBottom w:val="0"/>
                                      <w:divBdr>
                                        <w:top w:val="none" w:sz="0" w:space="0" w:color="auto"/>
                                        <w:left w:val="none" w:sz="0" w:space="0" w:color="auto"/>
                                        <w:bottom w:val="none" w:sz="0" w:space="0" w:color="auto"/>
                                        <w:right w:val="none" w:sz="0" w:space="0" w:color="auto"/>
                                      </w:divBdr>
                                      <w:divsChild>
                                        <w:div w:id="950089211">
                                          <w:marLeft w:val="0"/>
                                          <w:marRight w:val="0"/>
                                          <w:marTop w:val="0"/>
                                          <w:marBottom w:val="0"/>
                                          <w:divBdr>
                                            <w:top w:val="none" w:sz="0" w:space="0" w:color="auto"/>
                                            <w:left w:val="none" w:sz="0" w:space="0" w:color="auto"/>
                                            <w:bottom w:val="none" w:sz="0" w:space="0" w:color="auto"/>
                                            <w:right w:val="none" w:sz="0" w:space="0" w:color="auto"/>
                                          </w:divBdr>
                                          <w:divsChild>
                                            <w:div w:id="699015458">
                                              <w:marLeft w:val="0"/>
                                              <w:marRight w:val="0"/>
                                              <w:marTop w:val="0"/>
                                              <w:marBottom w:val="0"/>
                                              <w:divBdr>
                                                <w:top w:val="none" w:sz="0" w:space="0" w:color="auto"/>
                                                <w:left w:val="none" w:sz="0" w:space="0" w:color="auto"/>
                                                <w:bottom w:val="none" w:sz="0" w:space="0" w:color="auto"/>
                                                <w:right w:val="none" w:sz="0" w:space="0" w:color="auto"/>
                                              </w:divBdr>
                                              <w:divsChild>
                                                <w:div w:id="404961882">
                                                  <w:marLeft w:val="0"/>
                                                  <w:marRight w:val="0"/>
                                                  <w:marTop w:val="0"/>
                                                  <w:marBottom w:val="0"/>
                                                  <w:divBdr>
                                                    <w:top w:val="none" w:sz="0" w:space="0" w:color="auto"/>
                                                    <w:left w:val="none" w:sz="0" w:space="0" w:color="auto"/>
                                                    <w:bottom w:val="none" w:sz="0" w:space="0" w:color="auto"/>
                                                    <w:right w:val="none" w:sz="0" w:space="0" w:color="auto"/>
                                                  </w:divBdr>
                                                  <w:divsChild>
                                                    <w:div w:id="1848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265273">
      <w:bodyDiv w:val="1"/>
      <w:marLeft w:val="0"/>
      <w:marRight w:val="0"/>
      <w:marTop w:val="0"/>
      <w:marBottom w:val="0"/>
      <w:divBdr>
        <w:top w:val="none" w:sz="0" w:space="0" w:color="auto"/>
        <w:left w:val="none" w:sz="0" w:space="0" w:color="auto"/>
        <w:bottom w:val="none" w:sz="0" w:space="0" w:color="auto"/>
        <w:right w:val="none" w:sz="0" w:space="0" w:color="auto"/>
      </w:divBdr>
      <w:divsChild>
        <w:div w:id="1891727643">
          <w:marLeft w:val="0"/>
          <w:marRight w:val="0"/>
          <w:marTop w:val="0"/>
          <w:marBottom w:val="0"/>
          <w:divBdr>
            <w:top w:val="none" w:sz="0" w:space="0" w:color="auto"/>
            <w:left w:val="none" w:sz="0" w:space="0" w:color="auto"/>
            <w:bottom w:val="none" w:sz="0" w:space="0" w:color="auto"/>
            <w:right w:val="none" w:sz="0" w:space="0" w:color="auto"/>
          </w:divBdr>
          <w:divsChild>
            <w:div w:id="390926787">
              <w:marLeft w:val="0"/>
              <w:marRight w:val="0"/>
              <w:marTop w:val="0"/>
              <w:marBottom w:val="0"/>
              <w:divBdr>
                <w:top w:val="none" w:sz="0" w:space="0" w:color="auto"/>
                <w:left w:val="none" w:sz="0" w:space="0" w:color="auto"/>
                <w:bottom w:val="none" w:sz="0" w:space="0" w:color="auto"/>
                <w:right w:val="none" w:sz="0" w:space="0" w:color="auto"/>
              </w:divBdr>
              <w:divsChild>
                <w:div w:id="325935228">
                  <w:marLeft w:val="0"/>
                  <w:marRight w:val="0"/>
                  <w:marTop w:val="0"/>
                  <w:marBottom w:val="0"/>
                  <w:divBdr>
                    <w:top w:val="none" w:sz="0" w:space="0" w:color="auto"/>
                    <w:left w:val="none" w:sz="0" w:space="0" w:color="auto"/>
                    <w:bottom w:val="none" w:sz="0" w:space="0" w:color="auto"/>
                    <w:right w:val="none" w:sz="0" w:space="0" w:color="auto"/>
                  </w:divBdr>
                  <w:divsChild>
                    <w:div w:id="1983266370">
                      <w:marLeft w:val="0"/>
                      <w:marRight w:val="0"/>
                      <w:marTop w:val="0"/>
                      <w:marBottom w:val="0"/>
                      <w:divBdr>
                        <w:top w:val="none" w:sz="0" w:space="0" w:color="auto"/>
                        <w:left w:val="none" w:sz="0" w:space="0" w:color="auto"/>
                        <w:bottom w:val="none" w:sz="0" w:space="0" w:color="auto"/>
                        <w:right w:val="none" w:sz="0" w:space="0" w:color="auto"/>
                      </w:divBdr>
                      <w:divsChild>
                        <w:div w:id="288360421">
                          <w:marLeft w:val="0"/>
                          <w:marRight w:val="0"/>
                          <w:marTop w:val="0"/>
                          <w:marBottom w:val="0"/>
                          <w:divBdr>
                            <w:top w:val="none" w:sz="0" w:space="0" w:color="auto"/>
                            <w:left w:val="none" w:sz="0" w:space="0" w:color="auto"/>
                            <w:bottom w:val="none" w:sz="0" w:space="0" w:color="auto"/>
                            <w:right w:val="none" w:sz="0" w:space="0" w:color="auto"/>
                          </w:divBdr>
                        </w:div>
                      </w:divsChild>
                    </w:div>
                    <w:div w:id="47849691">
                      <w:marLeft w:val="0"/>
                      <w:marRight w:val="0"/>
                      <w:marTop w:val="0"/>
                      <w:marBottom w:val="0"/>
                      <w:divBdr>
                        <w:top w:val="none" w:sz="0" w:space="0" w:color="auto"/>
                        <w:left w:val="none" w:sz="0" w:space="0" w:color="auto"/>
                        <w:bottom w:val="none" w:sz="0" w:space="0" w:color="auto"/>
                        <w:right w:val="none" w:sz="0" w:space="0" w:color="auto"/>
                      </w:divBdr>
                      <w:divsChild>
                        <w:div w:id="2134904846">
                          <w:marLeft w:val="0"/>
                          <w:marRight w:val="0"/>
                          <w:marTop w:val="0"/>
                          <w:marBottom w:val="0"/>
                          <w:divBdr>
                            <w:top w:val="none" w:sz="0" w:space="0" w:color="auto"/>
                            <w:left w:val="none" w:sz="0" w:space="0" w:color="auto"/>
                            <w:bottom w:val="none" w:sz="0" w:space="0" w:color="auto"/>
                            <w:right w:val="none" w:sz="0" w:space="0" w:color="auto"/>
                          </w:divBdr>
                        </w:div>
                      </w:divsChild>
                    </w:div>
                    <w:div w:id="940991008">
                      <w:marLeft w:val="0"/>
                      <w:marRight w:val="0"/>
                      <w:marTop w:val="0"/>
                      <w:marBottom w:val="0"/>
                      <w:divBdr>
                        <w:top w:val="none" w:sz="0" w:space="0" w:color="auto"/>
                        <w:left w:val="none" w:sz="0" w:space="0" w:color="auto"/>
                        <w:bottom w:val="none" w:sz="0" w:space="0" w:color="auto"/>
                        <w:right w:val="none" w:sz="0" w:space="0" w:color="auto"/>
                      </w:divBdr>
                      <w:divsChild>
                        <w:div w:id="1214468900">
                          <w:marLeft w:val="0"/>
                          <w:marRight w:val="0"/>
                          <w:marTop w:val="0"/>
                          <w:marBottom w:val="0"/>
                          <w:divBdr>
                            <w:top w:val="none" w:sz="0" w:space="0" w:color="auto"/>
                            <w:left w:val="none" w:sz="0" w:space="0" w:color="auto"/>
                            <w:bottom w:val="none" w:sz="0" w:space="0" w:color="auto"/>
                            <w:right w:val="none" w:sz="0" w:space="0" w:color="auto"/>
                          </w:divBdr>
                          <w:divsChild>
                            <w:div w:id="1341347351">
                              <w:marLeft w:val="0"/>
                              <w:marRight w:val="0"/>
                              <w:marTop w:val="0"/>
                              <w:marBottom w:val="0"/>
                              <w:divBdr>
                                <w:top w:val="none" w:sz="0" w:space="0" w:color="auto"/>
                                <w:left w:val="none" w:sz="0" w:space="0" w:color="auto"/>
                                <w:bottom w:val="none" w:sz="0" w:space="0" w:color="auto"/>
                                <w:right w:val="none" w:sz="0" w:space="0" w:color="auto"/>
                              </w:divBdr>
                              <w:divsChild>
                                <w:div w:id="1350453991">
                                  <w:marLeft w:val="0"/>
                                  <w:marRight w:val="0"/>
                                  <w:marTop w:val="0"/>
                                  <w:marBottom w:val="0"/>
                                  <w:divBdr>
                                    <w:top w:val="none" w:sz="0" w:space="0" w:color="auto"/>
                                    <w:left w:val="none" w:sz="0" w:space="0" w:color="auto"/>
                                    <w:bottom w:val="none" w:sz="0" w:space="0" w:color="auto"/>
                                    <w:right w:val="none" w:sz="0" w:space="0" w:color="auto"/>
                                  </w:divBdr>
                                  <w:divsChild>
                                    <w:div w:id="210386286">
                                      <w:marLeft w:val="0"/>
                                      <w:marRight w:val="0"/>
                                      <w:marTop w:val="0"/>
                                      <w:marBottom w:val="0"/>
                                      <w:divBdr>
                                        <w:top w:val="none" w:sz="0" w:space="0" w:color="auto"/>
                                        <w:left w:val="none" w:sz="0" w:space="0" w:color="auto"/>
                                        <w:bottom w:val="none" w:sz="0" w:space="0" w:color="auto"/>
                                        <w:right w:val="none" w:sz="0" w:space="0" w:color="auto"/>
                                      </w:divBdr>
                                    </w:div>
                                  </w:divsChild>
                                </w:div>
                                <w:div w:id="755325823">
                                  <w:marLeft w:val="0"/>
                                  <w:marRight w:val="0"/>
                                  <w:marTop w:val="0"/>
                                  <w:marBottom w:val="0"/>
                                  <w:divBdr>
                                    <w:top w:val="none" w:sz="0" w:space="0" w:color="auto"/>
                                    <w:left w:val="none" w:sz="0" w:space="0" w:color="auto"/>
                                    <w:bottom w:val="none" w:sz="0" w:space="0" w:color="auto"/>
                                    <w:right w:val="none" w:sz="0" w:space="0" w:color="auto"/>
                                  </w:divBdr>
                                </w:div>
                                <w:div w:id="884952285">
                                  <w:marLeft w:val="0"/>
                                  <w:marRight w:val="0"/>
                                  <w:marTop w:val="0"/>
                                  <w:marBottom w:val="0"/>
                                  <w:divBdr>
                                    <w:top w:val="none" w:sz="0" w:space="0" w:color="auto"/>
                                    <w:left w:val="none" w:sz="0" w:space="0" w:color="auto"/>
                                    <w:bottom w:val="none" w:sz="0" w:space="0" w:color="auto"/>
                                    <w:right w:val="none" w:sz="0" w:space="0" w:color="auto"/>
                                  </w:divBdr>
                                  <w:divsChild>
                                    <w:div w:id="1777602375">
                                      <w:marLeft w:val="0"/>
                                      <w:marRight w:val="0"/>
                                      <w:marTop w:val="0"/>
                                      <w:marBottom w:val="0"/>
                                      <w:divBdr>
                                        <w:top w:val="none" w:sz="0" w:space="0" w:color="auto"/>
                                        <w:left w:val="none" w:sz="0" w:space="0" w:color="auto"/>
                                        <w:bottom w:val="none" w:sz="0" w:space="0" w:color="auto"/>
                                        <w:right w:val="none" w:sz="0" w:space="0" w:color="auto"/>
                                      </w:divBdr>
                                      <w:divsChild>
                                        <w:div w:id="1086849801">
                                          <w:marLeft w:val="0"/>
                                          <w:marRight w:val="0"/>
                                          <w:marTop w:val="0"/>
                                          <w:marBottom w:val="0"/>
                                          <w:divBdr>
                                            <w:top w:val="none" w:sz="0" w:space="0" w:color="auto"/>
                                            <w:left w:val="none" w:sz="0" w:space="0" w:color="auto"/>
                                            <w:bottom w:val="none" w:sz="0" w:space="0" w:color="auto"/>
                                            <w:right w:val="none" w:sz="0" w:space="0" w:color="auto"/>
                                          </w:divBdr>
                                        </w:div>
                                        <w:div w:id="1880505005">
                                          <w:marLeft w:val="0"/>
                                          <w:marRight w:val="0"/>
                                          <w:marTop w:val="0"/>
                                          <w:marBottom w:val="0"/>
                                          <w:divBdr>
                                            <w:top w:val="none" w:sz="0" w:space="0" w:color="auto"/>
                                            <w:left w:val="none" w:sz="0" w:space="0" w:color="auto"/>
                                            <w:bottom w:val="none" w:sz="0" w:space="0" w:color="auto"/>
                                            <w:right w:val="none" w:sz="0" w:space="0" w:color="auto"/>
                                          </w:divBdr>
                                        </w:div>
                                        <w:div w:id="1538008810">
                                          <w:marLeft w:val="0"/>
                                          <w:marRight w:val="0"/>
                                          <w:marTop w:val="0"/>
                                          <w:marBottom w:val="0"/>
                                          <w:divBdr>
                                            <w:top w:val="none" w:sz="0" w:space="0" w:color="auto"/>
                                            <w:left w:val="none" w:sz="0" w:space="0" w:color="auto"/>
                                            <w:bottom w:val="none" w:sz="0" w:space="0" w:color="auto"/>
                                            <w:right w:val="none" w:sz="0" w:space="0" w:color="auto"/>
                                          </w:divBdr>
                                          <w:divsChild>
                                            <w:div w:id="1281643732">
                                              <w:marLeft w:val="0"/>
                                              <w:marRight w:val="0"/>
                                              <w:marTop w:val="0"/>
                                              <w:marBottom w:val="0"/>
                                              <w:divBdr>
                                                <w:top w:val="none" w:sz="0" w:space="0" w:color="auto"/>
                                                <w:left w:val="none" w:sz="0" w:space="0" w:color="auto"/>
                                                <w:bottom w:val="none" w:sz="0" w:space="0" w:color="auto"/>
                                                <w:right w:val="none" w:sz="0" w:space="0" w:color="auto"/>
                                              </w:divBdr>
                                              <w:divsChild>
                                                <w:div w:id="128212938">
                                                  <w:marLeft w:val="0"/>
                                                  <w:marRight w:val="0"/>
                                                  <w:marTop w:val="0"/>
                                                  <w:marBottom w:val="0"/>
                                                  <w:divBdr>
                                                    <w:top w:val="none" w:sz="0" w:space="0" w:color="auto"/>
                                                    <w:left w:val="none" w:sz="0" w:space="0" w:color="auto"/>
                                                    <w:bottom w:val="none" w:sz="0" w:space="0" w:color="auto"/>
                                                    <w:right w:val="none" w:sz="0" w:space="0" w:color="auto"/>
                                                  </w:divBdr>
                                                </w:div>
                                                <w:div w:id="310788116">
                                                  <w:marLeft w:val="0"/>
                                                  <w:marRight w:val="0"/>
                                                  <w:marTop w:val="0"/>
                                                  <w:marBottom w:val="0"/>
                                                  <w:divBdr>
                                                    <w:top w:val="none" w:sz="0" w:space="0" w:color="auto"/>
                                                    <w:left w:val="none" w:sz="0" w:space="0" w:color="auto"/>
                                                    <w:bottom w:val="none" w:sz="0" w:space="0" w:color="auto"/>
                                                    <w:right w:val="none" w:sz="0" w:space="0" w:color="auto"/>
                                                  </w:divBdr>
                                                  <w:divsChild>
                                                    <w:div w:id="19565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726257">
      <w:bodyDiv w:val="1"/>
      <w:marLeft w:val="0"/>
      <w:marRight w:val="0"/>
      <w:marTop w:val="0"/>
      <w:marBottom w:val="0"/>
      <w:divBdr>
        <w:top w:val="none" w:sz="0" w:space="0" w:color="auto"/>
        <w:left w:val="none" w:sz="0" w:space="0" w:color="auto"/>
        <w:bottom w:val="none" w:sz="0" w:space="0" w:color="auto"/>
        <w:right w:val="none" w:sz="0" w:space="0" w:color="auto"/>
      </w:divBdr>
      <w:divsChild>
        <w:div w:id="1091660123">
          <w:marLeft w:val="0"/>
          <w:marRight w:val="0"/>
          <w:marTop w:val="0"/>
          <w:marBottom w:val="0"/>
          <w:divBdr>
            <w:top w:val="none" w:sz="0" w:space="0" w:color="auto"/>
            <w:left w:val="none" w:sz="0" w:space="0" w:color="auto"/>
            <w:bottom w:val="none" w:sz="0" w:space="0" w:color="auto"/>
            <w:right w:val="none" w:sz="0" w:space="0" w:color="auto"/>
          </w:divBdr>
          <w:divsChild>
            <w:div w:id="770852406">
              <w:marLeft w:val="0"/>
              <w:marRight w:val="0"/>
              <w:marTop w:val="0"/>
              <w:marBottom w:val="0"/>
              <w:divBdr>
                <w:top w:val="none" w:sz="0" w:space="0" w:color="auto"/>
                <w:left w:val="none" w:sz="0" w:space="0" w:color="auto"/>
                <w:bottom w:val="none" w:sz="0" w:space="0" w:color="auto"/>
                <w:right w:val="none" w:sz="0" w:space="0" w:color="auto"/>
              </w:divBdr>
              <w:divsChild>
                <w:div w:id="67190716">
                  <w:marLeft w:val="0"/>
                  <w:marRight w:val="0"/>
                  <w:marTop w:val="0"/>
                  <w:marBottom w:val="0"/>
                  <w:divBdr>
                    <w:top w:val="none" w:sz="0" w:space="0" w:color="auto"/>
                    <w:left w:val="none" w:sz="0" w:space="0" w:color="auto"/>
                    <w:bottom w:val="none" w:sz="0" w:space="0" w:color="auto"/>
                    <w:right w:val="none" w:sz="0" w:space="0" w:color="auto"/>
                  </w:divBdr>
                </w:div>
              </w:divsChild>
            </w:div>
            <w:div w:id="519243657">
              <w:marLeft w:val="0"/>
              <w:marRight w:val="0"/>
              <w:marTop w:val="0"/>
              <w:marBottom w:val="0"/>
              <w:divBdr>
                <w:top w:val="none" w:sz="0" w:space="0" w:color="auto"/>
                <w:left w:val="none" w:sz="0" w:space="0" w:color="auto"/>
                <w:bottom w:val="none" w:sz="0" w:space="0" w:color="auto"/>
                <w:right w:val="none" w:sz="0" w:space="0" w:color="auto"/>
              </w:divBdr>
            </w:div>
            <w:div w:id="892346418">
              <w:marLeft w:val="0"/>
              <w:marRight w:val="0"/>
              <w:marTop w:val="0"/>
              <w:marBottom w:val="0"/>
              <w:divBdr>
                <w:top w:val="none" w:sz="0" w:space="0" w:color="auto"/>
                <w:left w:val="none" w:sz="0" w:space="0" w:color="auto"/>
                <w:bottom w:val="none" w:sz="0" w:space="0" w:color="auto"/>
                <w:right w:val="none" w:sz="0" w:space="0" w:color="auto"/>
              </w:divBdr>
              <w:divsChild>
                <w:div w:id="213006548">
                  <w:marLeft w:val="0"/>
                  <w:marRight w:val="0"/>
                  <w:marTop w:val="0"/>
                  <w:marBottom w:val="0"/>
                  <w:divBdr>
                    <w:top w:val="none" w:sz="0" w:space="0" w:color="auto"/>
                    <w:left w:val="none" w:sz="0" w:space="0" w:color="auto"/>
                    <w:bottom w:val="none" w:sz="0" w:space="0" w:color="auto"/>
                    <w:right w:val="none" w:sz="0" w:space="0" w:color="auto"/>
                  </w:divBdr>
                  <w:divsChild>
                    <w:div w:id="17217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2137">
          <w:marLeft w:val="0"/>
          <w:marRight w:val="0"/>
          <w:marTop w:val="0"/>
          <w:marBottom w:val="0"/>
          <w:divBdr>
            <w:top w:val="none" w:sz="0" w:space="0" w:color="auto"/>
            <w:left w:val="none" w:sz="0" w:space="0" w:color="auto"/>
            <w:bottom w:val="none" w:sz="0" w:space="0" w:color="auto"/>
            <w:right w:val="none" w:sz="0" w:space="0" w:color="auto"/>
          </w:divBdr>
          <w:divsChild>
            <w:div w:id="285819188">
              <w:marLeft w:val="0"/>
              <w:marRight w:val="0"/>
              <w:marTop w:val="0"/>
              <w:marBottom w:val="0"/>
              <w:divBdr>
                <w:top w:val="none" w:sz="0" w:space="0" w:color="auto"/>
                <w:left w:val="none" w:sz="0" w:space="0" w:color="auto"/>
                <w:bottom w:val="none" w:sz="0" w:space="0" w:color="auto"/>
                <w:right w:val="none" w:sz="0" w:space="0" w:color="auto"/>
              </w:divBdr>
              <w:divsChild>
                <w:div w:id="1922137244">
                  <w:marLeft w:val="0"/>
                  <w:marRight w:val="0"/>
                  <w:marTop w:val="0"/>
                  <w:marBottom w:val="0"/>
                  <w:divBdr>
                    <w:top w:val="none" w:sz="0" w:space="0" w:color="auto"/>
                    <w:left w:val="none" w:sz="0" w:space="0" w:color="auto"/>
                    <w:bottom w:val="none" w:sz="0" w:space="0" w:color="auto"/>
                    <w:right w:val="none" w:sz="0" w:space="0" w:color="auto"/>
                  </w:divBdr>
                  <w:divsChild>
                    <w:div w:id="706443588">
                      <w:marLeft w:val="0"/>
                      <w:marRight w:val="0"/>
                      <w:marTop w:val="0"/>
                      <w:marBottom w:val="0"/>
                      <w:divBdr>
                        <w:top w:val="none" w:sz="0" w:space="0" w:color="auto"/>
                        <w:left w:val="none" w:sz="0" w:space="0" w:color="auto"/>
                        <w:bottom w:val="none" w:sz="0" w:space="0" w:color="auto"/>
                        <w:right w:val="none" w:sz="0" w:space="0" w:color="auto"/>
                      </w:divBdr>
                      <w:divsChild>
                        <w:div w:id="40910600">
                          <w:marLeft w:val="0"/>
                          <w:marRight w:val="0"/>
                          <w:marTop w:val="0"/>
                          <w:marBottom w:val="0"/>
                          <w:divBdr>
                            <w:top w:val="none" w:sz="0" w:space="0" w:color="auto"/>
                            <w:left w:val="none" w:sz="0" w:space="0" w:color="auto"/>
                            <w:bottom w:val="none" w:sz="0" w:space="0" w:color="auto"/>
                            <w:right w:val="none" w:sz="0" w:space="0" w:color="auto"/>
                          </w:divBdr>
                        </w:div>
                        <w:div w:id="504441880">
                          <w:marLeft w:val="0"/>
                          <w:marRight w:val="0"/>
                          <w:marTop w:val="0"/>
                          <w:marBottom w:val="0"/>
                          <w:divBdr>
                            <w:top w:val="none" w:sz="0" w:space="0" w:color="auto"/>
                            <w:left w:val="none" w:sz="0" w:space="0" w:color="auto"/>
                            <w:bottom w:val="none" w:sz="0" w:space="0" w:color="auto"/>
                            <w:right w:val="none" w:sz="0" w:space="0" w:color="auto"/>
                          </w:divBdr>
                        </w:div>
                      </w:divsChild>
                    </w:div>
                    <w:div w:id="1419520895">
                      <w:marLeft w:val="0"/>
                      <w:marRight w:val="0"/>
                      <w:marTop w:val="0"/>
                      <w:marBottom w:val="0"/>
                      <w:divBdr>
                        <w:top w:val="none" w:sz="0" w:space="0" w:color="auto"/>
                        <w:left w:val="none" w:sz="0" w:space="0" w:color="auto"/>
                        <w:bottom w:val="none" w:sz="0" w:space="0" w:color="auto"/>
                        <w:right w:val="none" w:sz="0" w:space="0" w:color="auto"/>
                      </w:divBdr>
                      <w:divsChild>
                        <w:div w:id="1478957280">
                          <w:marLeft w:val="0"/>
                          <w:marRight w:val="0"/>
                          <w:marTop w:val="0"/>
                          <w:marBottom w:val="0"/>
                          <w:divBdr>
                            <w:top w:val="none" w:sz="0" w:space="0" w:color="auto"/>
                            <w:left w:val="none" w:sz="0" w:space="0" w:color="auto"/>
                            <w:bottom w:val="none" w:sz="0" w:space="0" w:color="auto"/>
                            <w:right w:val="none" w:sz="0" w:space="0" w:color="auto"/>
                          </w:divBdr>
                          <w:divsChild>
                            <w:div w:id="785543842">
                              <w:marLeft w:val="0"/>
                              <w:marRight w:val="0"/>
                              <w:marTop w:val="0"/>
                              <w:marBottom w:val="0"/>
                              <w:divBdr>
                                <w:top w:val="none" w:sz="0" w:space="0" w:color="auto"/>
                                <w:left w:val="none" w:sz="0" w:space="0" w:color="auto"/>
                                <w:bottom w:val="none" w:sz="0" w:space="0" w:color="auto"/>
                                <w:right w:val="none" w:sz="0" w:space="0" w:color="auto"/>
                              </w:divBdr>
                              <w:divsChild>
                                <w:div w:id="74669243">
                                  <w:marLeft w:val="0"/>
                                  <w:marRight w:val="0"/>
                                  <w:marTop w:val="0"/>
                                  <w:marBottom w:val="0"/>
                                  <w:divBdr>
                                    <w:top w:val="none" w:sz="0" w:space="0" w:color="auto"/>
                                    <w:left w:val="none" w:sz="0" w:space="0" w:color="auto"/>
                                    <w:bottom w:val="none" w:sz="0" w:space="0" w:color="auto"/>
                                    <w:right w:val="none" w:sz="0" w:space="0" w:color="auto"/>
                                  </w:divBdr>
                                </w:div>
                                <w:div w:id="756944288">
                                  <w:marLeft w:val="300"/>
                                  <w:marRight w:val="0"/>
                                  <w:marTop w:val="0"/>
                                  <w:marBottom w:val="0"/>
                                  <w:divBdr>
                                    <w:top w:val="none" w:sz="0" w:space="0" w:color="auto"/>
                                    <w:left w:val="none" w:sz="0" w:space="0" w:color="auto"/>
                                    <w:bottom w:val="none" w:sz="0" w:space="0" w:color="auto"/>
                                    <w:right w:val="none" w:sz="0" w:space="0" w:color="auto"/>
                                  </w:divBdr>
                                  <w:divsChild>
                                    <w:div w:id="1684671393">
                                      <w:marLeft w:val="0"/>
                                      <w:marRight w:val="0"/>
                                      <w:marTop w:val="0"/>
                                      <w:marBottom w:val="0"/>
                                      <w:divBdr>
                                        <w:top w:val="none" w:sz="0" w:space="0" w:color="auto"/>
                                        <w:left w:val="none" w:sz="0" w:space="0" w:color="auto"/>
                                        <w:bottom w:val="none" w:sz="0" w:space="0" w:color="auto"/>
                                        <w:right w:val="none" w:sz="0" w:space="0" w:color="auto"/>
                                      </w:divBdr>
                                      <w:divsChild>
                                        <w:div w:id="480273553">
                                          <w:marLeft w:val="0"/>
                                          <w:marRight w:val="0"/>
                                          <w:marTop w:val="0"/>
                                          <w:marBottom w:val="0"/>
                                          <w:divBdr>
                                            <w:top w:val="none" w:sz="0" w:space="0" w:color="auto"/>
                                            <w:left w:val="none" w:sz="0" w:space="0" w:color="auto"/>
                                            <w:bottom w:val="none" w:sz="0" w:space="0" w:color="auto"/>
                                            <w:right w:val="none" w:sz="0" w:space="0" w:color="auto"/>
                                          </w:divBdr>
                                        </w:div>
                                        <w:div w:id="706685861">
                                          <w:marLeft w:val="0"/>
                                          <w:marRight w:val="0"/>
                                          <w:marTop w:val="0"/>
                                          <w:marBottom w:val="0"/>
                                          <w:divBdr>
                                            <w:top w:val="none" w:sz="0" w:space="0" w:color="auto"/>
                                            <w:left w:val="none" w:sz="0" w:space="0" w:color="auto"/>
                                            <w:bottom w:val="none" w:sz="0" w:space="0" w:color="auto"/>
                                            <w:right w:val="none" w:sz="0" w:space="0" w:color="auto"/>
                                          </w:divBdr>
                                        </w:div>
                                        <w:div w:id="1311596036">
                                          <w:marLeft w:val="0"/>
                                          <w:marRight w:val="0"/>
                                          <w:marTop w:val="0"/>
                                          <w:marBottom w:val="0"/>
                                          <w:divBdr>
                                            <w:top w:val="none" w:sz="0" w:space="0" w:color="auto"/>
                                            <w:left w:val="none" w:sz="0" w:space="0" w:color="auto"/>
                                            <w:bottom w:val="none" w:sz="0" w:space="0" w:color="auto"/>
                                            <w:right w:val="none" w:sz="0" w:space="0" w:color="auto"/>
                                          </w:divBdr>
                                          <w:divsChild>
                                            <w:div w:id="631207962">
                                              <w:marLeft w:val="0"/>
                                              <w:marRight w:val="0"/>
                                              <w:marTop w:val="0"/>
                                              <w:marBottom w:val="0"/>
                                              <w:divBdr>
                                                <w:top w:val="none" w:sz="0" w:space="0" w:color="auto"/>
                                                <w:left w:val="none" w:sz="0" w:space="0" w:color="auto"/>
                                                <w:bottom w:val="none" w:sz="0" w:space="0" w:color="auto"/>
                                                <w:right w:val="none" w:sz="0" w:space="0" w:color="auto"/>
                                              </w:divBdr>
                                              <w:divsChild>
                                                <w:div w:id="645814693">
                                                  <w:marLeft w:val="0"/>
                                                  <w:marRight w:val="0"/>
                                                  <w:marTop w:val="0"/>
                                                  <w:marBottom w:val="0"/>
                                                  <w:divBdr>
                                                    <w:top w:val="none" w:sz="0" w:space="0" w:color="auto"/>
                                                    <w:left w:val="none" w:sz="0" w:space="0" w:color="auto"/>
                                                    <w:bottom w:val="none" w:sz="0" w:space="0" w:color="auto"/>
                                                    <w:right w:val="none" w:sz="0" w:space="0" w:color="auto"/>
                                                  </w:divBdr>
                                                  <w:divsChild>
                                                    <w:div w:id="1979917894">
                                                      <w:marLeft w:val="0"/>
                                                      <w:marRight w:val="0"/>
                                                      <w:marTop w:val="0"/>
                                                      <w:marBottom w:val="0"/>
                                                      <w:divBdr>
                                                        <w:top w:val="none" w:sz="0" w:space="0" w:color="auto"/>
                                                        <w:left w:val="none" w:sz="0" w:space="0" w:color="auto"/>
                                                        <w:bottom w:val="none" w:sz="0" w:space="0" w:color="auto"/>
                                                        <w:right w:val="none" w:sz="0" w:space="0" w:color="auto"/>
                                                      </w:divBdr>
                                                    </w:div>
                                                    <w:div w:id="1740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046898">
                      <w:marLeft w:val="0"/>
                      <w:marRight w:val="0"/>
                      <w:marTop w:val="0"/>
                      <w:marBottom w:val="0"/>
                      <w:divBdr>
                        <w:top w:val="none" w:sz="0" w:space="0" w:color="auto"/>
                        <w:left w:val="none" w:sz="0" w:space="0" w:color="auto"/>
                        <w:bottom w:val="none" w:sz="0" w:space="0" w:color="auto"/>
                        <w:right w:val="none" w:sz="0" w:space="0" w:color="auto"/>
                      </w:divBdr>
                      <w:divsChild>
                        <w:div w:id="602690917">
                          <w:marLeft w:val="0"/>
                          <w:marRight w:val="0"/>
                          <w:marTop w:val="0"/>
                          <w:marBottom w:val="0"/>
                          <w:divBdr>
                            <w:top w:val="none" w:sz="0" w:space="0" w:color="auto"/>
                            <w:left w:val="none" w:sz="0" w:space="0" w:color="auto"/>
                            <w:bottom w:val="none" w:sz="0" w:space="0" w:color="auto"/>
                            <w:right w:val="none" w:sz="0" w:space="0" w:color="auto"/>
                          </w:divBdr>
                          <w:divsChild>
                            <w:div w:id="570652538">
                              <w:marLeft w:val="0"/>
                              <w:marRight w:val="0"/>
                              <w:marTop w:val="0"/>
                              <w:marBottom w:val="0"/>
                              <w:divBdr>
                                <w:top w:val="none" w:sz="0" w:space="0" w:color="auto"/>
                                <w:left w:val="none" w:sz="0" w:space="0" w:color="auto"/>
                                <w:bottom w:val="none" w:sz="0" w:space="0" w:color="auto"/>
                                <w:right w:val="none" w:sz="0" w:space="0" w:color="auto"/>
                              </w:divBdr>
                              <w:divsChild>
                                <w:div w:id="1157724187">
                                  <w:marLeft w:val="0"/>
                                  <w:marRight w:val="0"/>
                                  <w:marTop w:val="0"/>
                                  <w:marBottom w:val="0"/>
                                  <w:divBdr>
                                    <w:top w:val="none" w:sz="0" w:space="0" w:color="auto"/>
                                    <w:left w:val="none" w:sz="0" w:space="0" w:color="auto"/>
                                    <w:bottom w:val="none" w:sz="0" w:space="0" w:color="auto"/>
                                    <w:right w:val="none" w:sz="0" w:space="0" w:color="auto"/>
                                  </w:divBdr>
                                </w:div>
                                <w:div w:id="837425788">
                                  <w:marLeft w:val="300"/>
                                  <w:marRight w:val="0"/>
                                  <w:marTop w:val="0"/>
                                  <w:marBottom w:val="0"/>
                                  <w:divBdr>
                                    <w:top w:val="none" w:sz="0" w:space="0" w:color="auto"/>
                                    <w:left w:val="none" w:sz="0" w:space="0" w:color="auto"/>
                                    <w:bottom w:val="none" w:sz="0" w:space="0" w:color="auto"/>
                                    <w:right w:val="none" w:sz="0" w:space="0" w:color="auto"/>
                                  </w:divBdr>
                                  <w:divsChild>
                                    <w:div w:id="312762876">
                                      <w:marLeft w:val="0"/>
                                      <w:marRight w:val="0"/>
                                      <w:marTop w:val="0"/>
                                      <w:marBottom w:val="0"/>
                                      <w:divBdr>
                                        <w:top w:val="none" w:sz="0" w:space="0" w:color="auto"/>
                                        <w:left w:val="none" w:sz="0" w:space="0" w:color="auto"/>
                                        <w:bottom w:val="none" w:sz="0" w:space="0" w:color="auto"/>
                                        <w:right w:val="none" w:sz="0" w:space="0" w:color="auto"/>
                                      </w:divBdr>
                                      <w:divsChild>
                                        <w:div w:id="1118569547">
                                          <w:marLeft w:val="0"/>
                                          <w:marRight w:val="0"/>
                                          <w:marTop w:val="0"/>
                                          <w:marBottom w:val="0"/>
                                          <w:divBdr>
                                            <w:top w:val="none" w:sz="0" w:space="0" w:color="auto"/>
                                            <w:left w:val="none" w:sz="0" w:space="0" w:color="auto"/>
                                            <w:bottom w:val="none" w:sz="0" w:space="0" w:color="auto"/>
                                            <w:right w:val="none" w:sz="0" w:space="0" w:color="auto"/>
                                          </w:divBdr>
                                        </w:div>
                                        <w:div w:id="1011489931">
                                          <w:marLeft w:val="0"/>
                                          <w:marRight w:val="0"/>
                                          <w:marTop w:val="0"/>
                                          <w:marBottom w:val="0"/>
                                          <w:divBdr>
                                            <w:top w:val="none" w:sz="0" w:space="0" w:color="auto"/>
                                            <w:left w:val="none" w:sz="0" w:space="0" w:color="auto"/>
                                            <w:bottom w:val="none" w:sz="0" w:space="0" w:color="auto"/>
                                            <w:right w:val="none" w:sz="0" w:space="0" w:color="auto"/>
                                          </w:divBdr>
                                        </w:div>
                                        <w:div w:id="12444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467383">
      <w:bodyDiv w:val="1"/>
      <w:marLeft w:val="0"/>
      <w:marRight w:val="0"/>
      <w:marTop w:val="0"/>
      <w:marBottom w:val="0"/>
      <w:divBdr>
        <w:top w:val="none" w:sz="0" w:space="0" w:color="auto"/>
        <w:left w:val="none" w:sz="0" w:space="0" w:color="auto"/>
        <w:bottom w:val="none" w:sz="0" w:space="0" w:color="auto"/>
        <w:right w:val="none" w:sz="0" w:space="0" w:color="auto"/>
      </w:divBdr>
      <w:divsChild>
        <w:div w:id="655886774">
          <w:marLeft w:val="0"/>
          <w:marRight w:val="0"/>
          <w:marTop w:val="0"/>
          <w:marBottom w:val="0"/>
          <w:divBdr>
            <w:top w:val="none" w:sz="0" w:space="0" w:color="auto"/>
            <w:left w:val="none" w:sz="0" w:space="0" w:color="auto"/>
            <w:bottom w:val="none" w:sz="0" w:space="0" w:color="auto"/>
            <w:right w:val="none" w:sz="0" w:space="0" w:color="auto"/>
          </w:divBdr>
          <w:divsChild>
            <w:div w:id="1179929132">
              <w:marLeft w:val="0"/>
              <w:marRight w:val="0"/>
              <w:marTop w:val="0"/>
              <w:marBottom w:val="0"/>
              <w:divBdr>
                <w:top w:val="none" w:sz="0" w:space="0" w:color="auto"/>
                <w:left w:val="none" w:sz="0" w:space="0" w:color="auto"/>
                <w:bottom w:val="none" w:sz="0" w:space="0" w:color="auto"/>
                <w:right w:val="none" w:sz="0" w:space="0" w:color="auto"/>
              </w:divBdr>
              <w:divsChild>
                <w:div w:id="690885879">
                  <w:marLeft w:val="0"/>
                  <w:marRight w:val="0"/>
                  <w:marTop w:val="0"/>
                  <w:marBottom w:val="0"/>
                  <w:divBdr>
                    <w:top w:val="none" w:sz="0" w:space="0" w:color="auto"/>
                    <w:left w:val="none" w:sz="0" w:space="0" w:color="auto"/>
                    <w:bottom w:val="none" w:sz="0" w:space="0" w:color="auto"/>
                    <w:right w:val="none" w:sz="0" w:space="0" w:color="auto"/>
                  </w:divBdr>
                  <w:divsChild>
                    <w:div w:id="1644500854">
                      <w:marLeft w:val="0"/>
                      <w:marRight w:val="0"/>
                      <w:marTop w:val="0"/>
                      <w:marBottom w:val="0"/>
                      <w:divBdr>
                        <w:top w:val="none" w:sz="0" w:space="0" w:color="auto"/>
                        <w:left w:val="none" w:sz="0" w:space="0" w:color="auto"/>
                        <w:bottom w:val="none" w:sz="0" w:space="0" w:color="auto"/>
                        <w:right w:val="none" w:sz="0" w:space="0" w:color="auto"/>
                      </w:divBdr>
                      <w:divsChild>
                        <w:div w:id="1753971086">
                          <w:marLeft w:val="0"/>
                          <w:marRight w:val="0"/>
                          <w:marTop w:val="0"/>
                          <w:marBottom w:val="0"/>
                          <w:divBdr>
                            <w:top w:val="none" w:sz="0" w:space="0" w:color="auto"/>
                            <w:left w:val="none" w:sz="0" w:space="0" w:color="auto"/>
                            <w:bottom w:val="none" w:sz="0" w:space="0" w:color="auto"/>
                            <w:right w:val="none" w:sz="0" w:space="0" w:color="auto"/>
                          </w:divBdr>
                          <w:divsChild>
                            <w:div w:id="389305092">
                              <w:marLeft w:val="0"/>
                              <w:marRight w:val="0"/>
                              <w:marTop w:val="0"/>
                              <w:marBottom w:val="0"/>
                              <w:divBdr>
                                <w:top w:val="none" w:sz="0" w:space="0" w:color="auto"/>
                                <w:left w:val="none" w:sz="0" w:space="0" w:color="auto"/>
                                <w:bottom w:val="none" w:sz="0" w:space="0" w:color="auto"/>
                                <w:right w:val="none" w:sz="0" w:space="0" w:color="auto"/>
                              </w:divBdr>
                              <w:divsChild>
                                <w:div w:id="888301005">
                                  <w:marLeft w:val="0"/>
                                  <w:marRight w:val="0"/>
                                  <w:marTop w:val="0"/>
                                  <w:marBottom w:val="0"/>
                                  <w:divBdr>
                                    <w:top w:val="none" w:sz="0" w:space="0" w:color="auto"/>
                                    <w:left w:val="none" w:sz="0" w:space="0" w:color="auto"/>
                                    <w:bottom w:val="none" w:sz="0" w:space="0" w:color="auto"/>
                                    <w:right w:val="none" w:sz="0" w:space="0" w:color="auto"/>
                                  </w:divBdr>
                                  <w:divsChild>
                                    <w:div w:id="39867673">
                                      <w:marLeft w:val="0"/>
                                      <w:marRight w:val="0"/>
                                      <w:marTop w:val="0"/>
                                      <w:marBottom w:val="0"/>
                                      <w:divBdr>
                                        <w:top w:val="none" w:sz="0" w:space="0" w:color="auto"/>
                                        <w:left w:val="none" w:sz="0" w:space="0" w:color="auto"/>
                                        <w:bottom w:val="none" w:sz="0" w:space="0" w:color="auto"/>
                                        <w:right w:val="none" w:sz="0" w:space="0" w:color="auto"/>
                                      </w:divBdr>
                                      <w:divsChild>
                                        <w:div w:id="1680349108">
                                          <w:marLeft w:val="0"/>
                                          <w:marRight w:val="0"/>
                                          <w:marTop w:val="0"/>
                                          <w:marBottom w:val="0"/>
                                          <w:divBdr>
                                            <w:top w:val="none" w:sz="0" w:space="0" w:color="auto"/>
                                            <w:left w:val="none" w:sz="0" w:space="0" w:color="auto"/>
                                            <w:bottom w:val="none" w:sz="0" w:space="0" w:color="auto"/>
                                            <w:right w:val="none" w:sz="0" w:space="0" w:color="auto"/>
                                          </w:divBdr>
                                          <w:divsChild>
                                            <w:div w:id="821770643">
                                              <w:marLeft w:val="0"/>
                                              <w:marRight w:val="0"/>
                                              <w:marTop w:val="0"/>
                                              <w:marBottom w:val="0"/>
                                              <w:divBdr>
                                                <w:top w:val="none" w:sz="0" w:space="0" w:color="auto"/>
                                                <w:left w:val="none" w:sz="0" w:space="0" w:color="auto"/>
                                                <w:bottom w:val="none" w:sz="0" w:space="0" w:color="auto"/>
                                                <w:right w:val="none" w:sz="0" w:space="0" w:color="auto"/>
                                              </w:divBdr>
                                              <w:divsChild>
                                                <w:div w:id="743070007">
                                                  <w:marLeft w:val="0"/>
                                                  <w:marRight w:val="0"/>
                                                  <w:marTop w:val="0"/>
                                                  <w:marBottom w:val="0"/>
                                                  <w:divBdr>
                                                    <w:top w:val="none" w:sz="0" w:space="0" w:color="auto"/>
                                                    <w:left w:val="none" w:sz="0" w:space="0" w:color="auto"/>
                                                    <w:bottom w:val="none" w:sz="0" w:space="0" w:color="auto"/>
                                                    <w:right w:val="none" w:sz="0" w:space="0" w:color="auto"/>
                                                  </w:divBdr>
                                                  <w:divsChild>
                                                    <w:div w:id="11660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396749">
      <w:bodyDiv w:val="1"/>
      <w:marLeft w:val="0"/>
      <w:marRight w:val="0"/>
      <w:marTop w:val="0"/>
      <w:marBottom w:val="0"/>
      <w:divBdr>
        <w:top w:val="none" w:sz="0" w:space="0" w:color="auto"/>
        <w:left w:val="none" w:sz="0" w:space="0" w:color="auto"/>
        <w:bottom w:val="none" w:sz="0" w:space="0" w:color="auto"/>
        <w:right w:val="none" w:sz="0" w:space="0" w:color="auto"/>
      </w:divBdr>
      <w:divsChild>
        <w:div w:id="419102841">
          <w:marLeft w:val="0"/>
          <w:marRight w:val="0"/>
          <w:marTop w:val="0"/>
          <w:marBottom w:val="0"/>
          <w:divBdr>
            <w:top w:val="none" w:sz="0" w:space="0" w:color="auto"/>
            <w:left w:val="none" w:sz="0" w:space="0" w:color="auto"/>
            <w:bottom w:val="none" w:sz="0" w:space="0" w:color="auto"/>
            <w:right w:val="none" w:sz="0" w:space="0" w:color="auto"/>
          </w:divBdr>
          <w:divsChild>
            <w:div w:id="106511712">
              <w:marLeft w:val="0"/>
              <w:marRight w:val="0"/>
              <w:marTop w:val="0"/>
              <w:marBottom w:val="0"/>
              <w:divBdr>
                <w:top w:val="none" w:sz="0" w:space="0" w:color="auto"/>
                <w:left w:val="none" w:sz="0" w:space="0" w:color="auto"/>
                <w:bottom w:val="none" w:sz="0" w:space="0" w:color="auto"/>
                <w:right w:val="none" w:sz="0" w:space="0" w:color="auto"/>
              </w:divBdr>
              <w:divsChild>
                <w:div w:id="2115200584">
                  <w:marLeft w:val="0"/>
                  <w:marRight w:val="0"/>
                  <w:marTop w:val="0"/>
                  <w:marBottom w:val="0"/>
                  <w:divBdr>
                    <w:top w:val="none" w:sz="0" w:space="0" w:color="auto"/>
                    <w:left w:val="none" w:sz="0" w:space="0" w:color="auto"/>
                    <w:bottom w:val="none" w:sz="0" w:space="0" w:color="auto"/>
                    <w:right w:val="none" w:sz="0" w:space="0" w:color="auto"/>
                  </w:divBdr>
                  <w:divsChild>
                    <w:div w:id="492717698">
                      <w:marLeft w:val="0"/>
                      <w:marRight w:val="0"/>
                      <w:marTop w:val="0"/>
                      <w:marBottom w:val="0"/>
                      <w:divBdr>
                        <w:top w:val="none" w:sz="0" w:space="0" w:color="auto"/>
                        <w:left w:val="none" w:sz="0" w:space="0" w:color="auto"/>
                        <w:bottom w:val="none" w:sz="0" w:space="0" w:color="auto"/>
                        <w:right w:val="none" w:sz="0" w:space="0" w:color="auto"/>
                      </w:divBdr>
                      <w:divsChild>
                        <w:div w:id="23848894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0"/>
                              <w:marRight w:val="0"/>
                              <w:marTop w:val="0"/>
                              <w:marBottom w:val="0"/>
                              <w:divBdr>
                                <w:top w:val="none" w:sz="0" w:space="0" w:color="auto"/>
                                <w:left w:val="none" w:sz="0" w:space="0" w:color="auto"/>
                                <w:bottom w:val="none" w:sz="0" w:space="0" w:color="auto"/>
                                <w:right w:val="none" w:sz="0" w:space="0" w:color="auto"/>
                              </w:divBdr>
                              <w:divsChild>
                                <w:div w:id="711005660">
                                  <w:marLeft w:val="0"/>
                                  <w:marRight w:val="0"/>
                                  <w:marTop w:val="0"/>
                                  <w:marBottom w:val="0"/>
                                  <w:divBdr>
                                    <w:top w:val="none" w:sz="0" w:space="0" w:color="auto"/>
                                    <w:left w:val="none" w:sz="0" w:space="0" w:color="auto"/>
                                    <w:bottom w:val="none" w:sz="0" w:space="0" w:color="auto"/>
                                    <w:right w:val="none" w:sz="0" w:space="0" w:color="auto"/>
                                  </w:divBdr>
                                  <w:divsChild>
                                    <w:div w:id="932855960">
                                      <w:marLeft w:val="0"/>
                                      <w:marRight w:val="0"/>
                                      <w:marTop w:val="0"/>
                                      <w:marBottom w:val="0"/>
                                      <w:divBdr>
                                        <w:top w:val="none" w:sz="0" w:space="0" w:color="auto"/>
                                        <w:left w:val="none" w:sz="0" w:space="0" w:color="auto"/>
                                        <w:bottom w:val="none" w:sz="0" w:space="0" w:color="auto"/>
                                        <w:right w:val="none" w:sz="0" w:space="0" w:color="auto"/>
                                      </w:divBdr>
                                      <w:divsChild>
                                        <w:div w:id="536241532">
                                          <w:marLeft w:val="0"/>
                                          <w:marRight w:val="0"/>
                                          <w:marTop w:val="0"/>
                                          <w:marBottom w:val="0"/>
                                          <w:divBdr>
                                            <w:top w:val="none" w:sz="0" w:space="0" w:color="auto"/>
                                            <w:left w:val="none" w:sz="0" w:space="0" w:color="auto"/>
                                            <w:bottom w:val="none" w:sz="0" w:space="0" w:color="auto"/>
                                            <w:right w:val="none" w:sz="0" w:space="0" w:color="auto"/>
                                          </w:divBdr>
                                          <w:divsChild>
                                            <w:div w:id="808547013">
                                              <w:marLeft w:val="0"/>
                                              <w:marRight w:val="0"/>
                                              <w:marTop w:val="0"/>
                                              <w:marBottom w:val="0"/>
                                              <w:divBdr>
                                                <w:top w:val="none" w:sz="0" w:space="0" w:color="auto"/>
                                                <w:left w:val="none" w:sz="0" w:space="0" w:color="auto"/>
                                                <w:bottom w:val="none" w:sz="0" w:space="0" w:color="auto"/>
                                                <w:right w:val="none" w:sz="0" w:space="0" w:color="auto"/>
                                              </w:divBdr>
                                              <w:divsChild>
                                                <w:div w:id="1069302726">
                                                  <w:marLeft w:val="0"/>
                                                  <w:marRight w:val="0"/>
                                                  <w:marTop w:val="0"/>
                                                  <w:marBottom w:val="0"/>
                                                  <w:divBdr>
                                                    <w:top w:val="none" w:sz="0" w:space="0" w:color="auto"/>
                                                    <w:left w:val="none" w:sz="0" w:space="0" w:color="auto"/>
                                                    <w:bottom w:val="none" w:sz="0" w:space="0" w:color="auto"/>
                                                    <w:right w:val="none" w:sz="0" w:space="0" w:color="auto"/>
                                                  </w:divBdr>
                                                  <w:divsChild>
                                                    <w:div w:id="2919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827168">
      <w:bodyDiv w:val="1"/>
      <w:marLeft w:val="0"/>
      <w:marRight w:val="0"/>
      <w:marTop w:val="0"/>
      <w:marBottom w:val="0"/>
      <w:divBdr>
        <w:top w:val="none" w:sz="0" w:space="0" w:color="auto"/>
        <w:left w:val="none" w:sz="0" w:space="0" w:color="auto"/>
        <w:bottom w:val="none" w:sz="0" w:space="0" w:color="auto"/>
        <w:right w:val="none" w:sz="0" w:space="0" w:color="auto"/>
      </w:divBdr>
      <w:divsChild>
        <w:div w:id="287860480">
          <w:marLeft w:val="0"/>
          <w:marRight w:val="0"/>
          <w:marTop w:val="0"/>
          <w:marBottom w:val="0"/>
          <w:divBdr>
            <w:top w:val="none" w:sz="0" w:space="0" w:color="auto"/>
            <w:left w:val="none" w:sz="0" w:space="0" w:color="auto"/>
            <w:bottom w:val="none" w:sz="0" w:space="0" w:color="auto"/>
            <w:right w:val="none" w:sz="0" w:space="0" w:color="auto"/>
          </w:divBdr>
          <w:divsChild>
            <w:div w:id="1742605457">
              <w:marLeft w:val="0"/>
              <w:marRight w:val="0"/>
              <w:marTop w:val="0"/>
              <w:marBottom w:val="0"/>
              <w:divBdr>
                <w:top w:val="none" w:sz="0" w:space="0" w:color="auto"/>
                <w:left w:val="none" w:sz="0" w:space="0" w:color="auto"/>
                <w:bottom w:val="none" w:sz="0" w:space="0" w:color="auto"/>
                <w:right w:val="none" w:sz="0" w:space="0" w:color="auto"/>
              </w:divBdr>
              <w:divsChild>
                <w:div w:id="1651864203">
                  <w:marLeft w:val="0"/>
                  <w:marRight w:val="0"/>
                  <w:marTop w:val="0"/>
                  <w:marBottom w:val="0"/>
                  <w:divBdr>
                    <w:top w:val="none" w:sz="0" w:space="0" w:color="auto"/>
                    <w:left w:val="none" w:sz="0" w:space="0" w:color="auto"/>
                    <w:bottom w:val="none" w:sz="0" w:space="0" w:color="auto"/>
                    <w:right w:val="none" w:sz="0" w:space="0" w:color="auto"/>
                  </w:divBdr>
                  <w:divsChild>
                    <w:div w:id="1206602993">
                      <w:marLeft w:val="0"/>
                      <w:marRight w:val="0"/>
                      <w:marTop w:val="0"/>
                      <w:marBottom w:val="0"/>
                      <w:divBdr>
                        <w:top w:val="none" w:sz="0" w:space="0" w:color="auto"/>
                        <w:left w:val="none" w:sz="0" w:space="0" w:color="auto"/>
                        <w:bottom w:val="none" w:sz="0" w:space="0" w:color="auto"/>
                        <w:right w:val="none" w:sz="0" w:space="0" w:color="auto"/>
                      </w:divBdr>
                      <w:divsChild>
                        <w:div w:id="1190610260">
                          <w:marLeft w:val="0"/>
                          <w:marRight w:val="0"/>
                          <w:marTop w:val="0"/>
                          <w:marBottom w:val="0"/>
                          <w:divBdr>
                            <w:top w:val="none" w:sz="0" w:space="0" w:color="auto"/>
                            <w:left w:val="none" w:sz="0" w:space="0" w:color="auto"/>
                            <w:bottom w:val="none" w:sz="0" w:space="0" w:color="auto"/>
                            <w:right w:val="none" w:sz="0" w:space="0" w:color="auto"/>
                          </w:divBdr>
                          <w:divsChild>
                            <w:div w:id="2096899380">
                              <w:marLeft w:val="0"/>
                              <w:marRight w:val="0"/>
                              <w:marTop w:val="0"/>
                              <w:marBottom w:val="0"/>
                              <w:divBdr>
                                <w:top w:val="none" w:sz="0" w:space="0" w:color="auto"/>
                                <w:left w:val="none" w:sz="0" w:space="0" w:color="auto"/>
                                <w:bottom w:val="none" w:sz="0" w:space="0" w:color="auto"/>
                                <w:right w:val="none" w:sz="0" w:space="0" w:color="auto"/>
                              </w:divBdr>
                              <w:divsChild>
                                <w:div w:id="1514228054">
                                  <w:marLeft w:val="0"/>
                                  <w:marRight w:val="0"/>
                                  <w:marTop w:val="0"/>
                                  <w:marBottom w:val="0"/>
                                  <w:divBdr>
                                    <w:top w:val="none" w:sz="0" w:space="0" w:color="auto"/>
                                    <w:left w:val="none" w:sz="0" w:space="0" w:color="auto"/>
                                    <w:bottom w:val="none" w:sz="0" w:space="0" w:color="auto"/>
                                    <w:right w:val="none" w:sz="0" w:space="0" w:color="auto"/>
                                  </w:divBdr>
                                  <w:divsChild>
                                    <w:div w:id="858130622">
                                      <w:marLeft w:val="0"/>
                                      <w:marRight w:val="0"/>
                                      <w:marTop w:val="0"/>
                                      <w:marBottom w:val="0"/>
                                      <w:divBdr>
                                        <w:top w:val="none" w:sz="0" w:space="0" w:color="auto"/>
                                        <w:left w:val="none" w:sz="0" w:space="0" w:color="auto"/>
                                        <w:bottom w:val="none" w:sz="0" w:space="0" w:color="auto"/>
                                        <w:right w:val="none" w:sz="0" w:space="0" w:color="auto"/>
                                      </w:divBdr>
                                      <w:divsChild>
                                        <w:div w:id="1237597112">
                                          <w:marLeft w:val="0"/>
                                          <w:marRight w:val="0"/>
                                          <w:marTop w:val="0"/>
                                          <w:marBottom w:val="0"/>
                                          <w:divBdr>
                                            <w:top w:val="none" w:sz="0" w:space="0" w:color="auto"/>
                                            <w:left w:val="none" w:sz="0" w:space="0" w:color="auto"/>
                                            <w:bottom w:val="none" w:sz="0" w:space="0" w:color="auto"/>
                                            <w:right w:val="none" w:sz="0" w:space="0" w:color="auto"/>
                                          </w:divBdr>
                                          <w:divsChild>
                                            <w:div w:id="1996688927">
                                              <w:marLeft w:val="0"/>
                                              <w:marRight w:val="0"/>
                                              <w:marTop w:val="0"/>
                                              <w:marBottom w:val="0"/>
                                              <w:divBdr>
                                                <w:top w:val="none" w:sz="0" w:space="0" w:color="auto"/>
                                                <w:left w:val="none" w:sz="0" w:space="0" w:color="auto"/>
                                                <w:bottom w:val="none" w:sz="0" w:space="0" w:color="auto"/>
                                                <w:right w:val="none" w:sz="0" w:space="0" w:color="auto"/>
                                              </w:divBdr>
                                              <w:divsChild>
                                                <w:div w:id="832339069">
                                                  <w:marLeft w:val="0"/>
                                                  <w:marRight w:val="0"/>
                                                  <w:marTop w:val="0"/>
                                                  <w:marBottom w:val="0"/>
                                                  <w:divBdr>
                                                    <w:top w:val="none" w:sz="0" w:space="0" w:color="auto"/>
                                                    <w:left w:val="none" w:sz="0" w:space="0" w:color="auto"/>
                                                    <w:bottom w:val="none" w:sz="0" w:space="0" w:color="auto"/>
                                                    <w:right w:val="none" w:sz="0" w:space="0" w:color="auto"/>
                                                  </w:divBdr>
                                                  <w:divsChild>
                                                    <w:div w:id="3519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8528">
      <w:bodyDiv w:val="1"/>
      <w:marLeft w:val="0"/>
      <w:marRight w:val="0"/>
      <w:marTop w:val="0"/>
      <w:marBottom w:val="0"/>
      <w:divBdr>
        <w:top w:val="none" w:sz="0" w:space="0" w:color="auto"/>
        <w:left w:val="none" w:sz="0" w:space="0" w:color="auto"/>
        <w:bottom w:val="none" w:sz="0" w:space="0" w:color="auto"/>
        <w:right w:val="none" w:sz="0" w:space="0" w:color="auto"/>
      </w:divBdr>
      <w:divsChild>
        <w:div w:id="368409970">
          <w:marLeft w:val="0"/>
          <w:marRight w:val="0"/>
          <w:marTop w:val="0"/>
          <w:marBottom w:val="0"/>
          <w:divBdr>
            <w:top w:val="none" w:sz="0" w:space="0" w:color="auto"/>
            <w:left w:val="none" w:sz="0" w:space="0" w:color="auto"/>
            <w:bottom w:val="none" w:sz="0" w:space="0" w:color="auto"/>
            <w:right w:val="none" w:sz="0" w:space="0" w:color="auto"/>
          </w:divBdr>
        </w:div>
      </w:divsChild>
    </w:div>
    <w:div w:id="526648547">
      <w:bodyDiv w:val="1"/>
      <w:marLeft w:val="0"/>
      <w:marRight w:val="0"/>
      <w:marTop w:val="0"/>
      <w:marBottom w:val="0"/>
      <w:divBdr>
        <w:top w:val="none" w:sz="0" w:space="0" w:color="auto"/>
        <w:left w:val="none" w:sz="0" w:space="0" w:color="auto"/>
        <w:bottom w:val="none" w:sz="0" w:space="0" w:color="auto"/>
        <w:right w:val="none" w:sz="0" w:space="0" w:color="auto"/>
      </w:divBdr>
      <w:divsChild>
        <w:div w:id="1648826107">
          <w:marLeft w:val="0"/>
          <w:marRight w:val="0"/>
          <w:marTop w:val="0"/>
          <w:marBottom w:val="0"/>
          <w:divBdr>
            <w:top w:val="none" w:sz="0" w:space="0" w:color="auto"/>
            <w:left w:val="none" w:sz="0" w:space="0" w:color="auto"/>
            <w:bottom w:val="none" w:sz="0" w:space="0" w:color="auto"/>
            <w:right w:val="none" w:sz="0" w:space="0" w:color="auto"/>
          </w:divBdr>
          <w:divsChild>
            <w:div w:id="970130528">
              <w:marLeft w:val="0"/>
              <w:marRight w:val="0"/>
              <w:marTop w:val="0"/>
              <w:marBottom w:val="0"/>
              <w:divBdr>
                <w:top w:val="none" w:sz="0" w:space="0" w:color="auto"/>
                <w:left w:val="none" w:sz="0" w:space="0" w:color="auto"/>
                <w:bottom w:val="none" w:sz="0" w:space="0" w:color="auto"/>
                <w:right w:val="none" w:sz="0" w:space="0" w:color="auto"/>
              </w:divBdr>
              <w:divsChild>
                <w:div w:id="1348797602">
                  <w:marLeft w:val="0"/>
                  <w:marRight w:val="0"/>
                  <w:marTop w:val="0"/>
                  <w:marBottom w:val="0"/>
                  <w:divBdr>
                    <w:top w:val="none" w:sz="0" w:space="0" w:color="auto"/>
                    <w:left w:val="none" w:sz="0" w:space="0" w:color="auto"/>
                    <w:bottom w:val="none" w:sz="0" w:space="0" w:color="auto"/>
                    <w:right w:val="none" w:sz="0" w:space="0" w:color="auto"/>
                  </w:divBdr>
                  <w:divsChild>
                    <w:div w:id="1029374835">
                      <w:marLeft w:val="0"/>
                      <w:marRight w:val="0"/>
                      <w:marTop w:val="0"/>
                      <w:marBottom w:val="0"/>
                      <w:divBdr>
                        <w:top w:val="none" w:sz="0" w:space="0" w:color="auto"/>
                        <w:left w:val="none" w:sz="0" w:space="0" w:color="auto"/>
                        <w:bottom w:val="none" w:sz="0" w:space="0" w:color="auto"/>
                        <w:right w:val="none" w:sz="0" w:space="0" w:color="auto"/>
                      </w:divBdr>
                      <w:divsChild>
                        <w:div w:id="130023882">
                          <w:marLeft w:val="0"/>
                          <w:marRight w:val="0"/>
                          <w:marTop w:val="0"/>
                          <w:marBottom w:val="0"/>
                          <w:divBdr>
                            <w:top w:val="none" w:sz="0" w:space="0" w:color="auto"/>
                            <w:left w:val="none" w:sz="0" w:space="0" w:color="auto"/>
                            <w:bottom w:val="none" w:sz="0" w:space="0" w:color="auto"/>
                            <w:right w:val="none" w:sz="0" w:space="0" w:color="auto"/>
                          </w:divBdr>
                          <w:divsChild>
                            <w:div w:id="1748920671">
                              <w:marLeft w:val="0"/>
                              <w:marRight w:val="0"/>
                              <w:marTop w:val="0"/>
                              <w:marBottom w:val="0"/>
                              <w:divBdr>
                                <w:top w:val="none" w:sz="0" w:space="0" w:color="auto"/>
                                <w:left w:val="none" w:sz="0" w:space="0" w:color="auto"/>
                                <w:bottom w:val="none" w:sz="0" w:space="0" w:color="auto"/>
                                <w:right w:val="none" w:sz="0" w:space="0" w:color="auto"/>
                              </w:divBdr>
                              <w:divsChild>
                                <w:div w:id="868687797">
                                  <w:marLeft w:val="0"/>
                                  <w:marRight w:val="0"/>
                                  <w:marTop w:val="0"/>
                                  <w:marBottom w:val="0"/>
                                  <w:divBdr>
                                    <w:top w:val="none" w:sz="0" w:space="0" w:color="auto"/>
                                    <w:left w:val="none" w:sz="0" w:space="0" w:color="auto"/>
                                    <w:bottom w:val="none" w:sz="0" w:space="0" w:color="auto"/>
                                    <w:right w:val="none" w:sz="0" w:space="0" w:color="auto"/>
                                  </w:divBdr>
                                  <w:divsChild>
                                    <w:div w:id="137960588">
                                      <w:marLeft w:val="0"/>
                                      <w:marRight w:val="0"/>
                                      <w:marTop w:val="0"/>
                                      <w:marBottom w:val="0"/>
                                      <w:divBdr>
                                        <w:top w:val="none" w:sz="0" w:space="0" w:color="auto"/>
                                        <w:left w:val="none" w:sz="0" w:space="0" w:color="auto"/>
                                        <w:bottom w:val="none" w:sz="0" w:space="0" w:color="auto"/>
                                        <w:right w:val="none" w:sz="0" w:space="0" w:color="auto"/>
                                      </w:divBdr>
                                      <w:divsChild>
                                        <w:div w:id="398478950">
                                          <w:marLeft w:val="0"/>
                                          <w:marRight w:val="0"/>
                                          <w:marTop w:val="0"/>
                                          <w:marBottom w:val="0"/>
                                          <w:divBdr>
                                            <w:top w:val="none" w:sz="0" w:space="0" w:color="auto"/>
                                            <w:left w:val="none" w:sz="0" w:space="0" w:color="auto"/>
                                            <w:bottom w:val="none" w:sz="0" w:space="0" w:color="auto"/>
                                            <w:right w:val="none" w:sz="0" w:space="0" w:color="auto"/>
                                          </w:divBdr>
                                          <w:divsChild>
                                            <w:div w:id="1676304558">
                                              <w:marLeft w:val="0"/>
                                              <w:marRight w:val="0"/>
                                              <w:marTop w:val="0"/>
                                              <w:marBottom w:val="0"/>
                                              <w:divBdr>
                                                <w:top w:val="none" w:sz="0" w:space="0" w:color="auto"/>
                                                <w:left w:val="none" w:sz="0" w:space="0" w:color="auto"/>
                                                <w:bottom w:val="none" w:sz="0" w:space="0" w:color="auto"/>
                                                <w:right w:val="none" w:sz="0" w:space="0" w:color="auto"/>
                                              </w:divBdr>
                                              <w:divsChild>
                                                <w:div w:id="1813984516">
                                                  <w:marLeft w:val="0"/>
                                                  <w:marRight w:val="0"/>
                                                  <w:marTop w:val="0"/>
                                                  <w:marBottom w:val="0"/>
                                                  <w:divBdr>
                                                    <w:top w:val="none" w:sz="0" w:space="0" w:color="auto"/>
                                                    <w:left w:val="none" w:sz="0" w:space="0" w:color="auto"/>
                                                    <w:bottom w:val="none" w:sz="0" w:space="0" w:color="auto"/>
                                                    <w:right w:val="none" w:sz="0" w:space="0" w:color="auto"/>
                                                  </w:divBdr>
                                                  <w:divsChild>
                                                    <w:div w:id="7838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339235">
      <w:bodyDiv w:val="1"/>
      <w:marLeft w:val="0"/>
      <w:marRight w:val="0"/>
      <w:marTop w:val="0"/>
      <w:marBottom w:val="0"/>
      <w:divBdr>
        <w:top w:val="none" w:sz="0" w:space="0" w:color="auto"/>
        <w:left w:val="none" w:sz="0" w:space="0" w:color="auto"/>
        <w:bottom w:val="none" w:sz="0" w:space="0" w:color="auto"/>
        <w:right w:val="none" w:sz="0" w:space="0" w:color="auto"/>
      </w:divBdr>
      <w:divsChild>
        <w:div w:id="585842319">
          <w:marLeft w:val="0"/>
          <w:marRight w:val="0"/>
          <w:marTop w:val="0"/>
          <w:marBottom w:val="0"/>
          <w:divBdr>
            <w:top w:val="none" w:sz="0" w:space="0" w:color="auto"/>
            <w:left w:val="none" w:sz="0" w:space="0" w:color="auto"/>
            <w:bottom w:val="none" w:sz="0" w:space="0" w:color="auto"/>
            <w:right w:val="none" w:sz="0" w:space="0" w:color="auto"/>
          </w:divBdr>
          <w:divsChild>
            <w:div w:id="1060206861">
              <w:marLeft w:val="0"/>
              <w:marRight w:val="0"/>
              <w:marTop w:val="0"/>
              <w:marBottom w:val="0"/>
              <w:divBdr>
                <w:top w:val="none" w:sz="0" w:space="0" w:color="auto"/>
                <w:left w:val="none" w:sz="0" w:space="0" w:color="auto"/>
                <w:bottom w:val="none" w:sz="0" w:space="0" w:color="auto"/>
                <w:right w:val="none" w:sz="0" w:space="0" w:color="auto"/>
              </w:divBdr>
              <w:divsChild>
                <w:div w:id="322587635">
                  <w:marLeft w:val="0"/>
                  <w:marRight w:val="0"/>
                  <w:marTop w:val="0"/>
                  <w:marBottom w:val="0"/>
                  <w:divBdr>
                    <w:top w:val="none" w:sz="0" w:space="0" w:color="auto"/>
                    <w:left w:val="none" w:sz="0" w:space="0" w:color="auto"/>
                    <w:bottom w:val="none" w:sz="0" w:space="0" w:color="auto"/>
                    <w:right w:val="none" w:sz="0" w:space="0" w:color="auto"/>
                  </w:divBdr>
                  <w:divsChild>
                    <w:div w:id="767776247">
                      <w:marLeft w:val="0"/>
                      <w:marRight w:val="0"/>
                      <w:marTop w:val="0"/>
                      <w:marBottom w:val="0"/>
                      <w:divBdr>
                        <w:top w:val="none" w:sz="0" w:space="0" w:color="auto"/>
                        <w:left w:val="none" w:sz="0" w:space="0" w:color="auto"/>
                        <w:bottom w:val="none" w:sz="0" w:space="0" w:color="auto"/>
                        <w:right w:val="none" w:sz="0" w:space="0" w:color="auto"/>
                      </w:divBdr>
                      <w:divsChild>
                        <w:div w:id="375933745">
                          <w:marLeft w:val="0"/>
                          <w:marRight w:val="0"/>
                          <w:marTop w:val="0"/>
                          <w:marBottom w:val="0"/>
                          <w:divBdr>
                            <w:top w:val="none" w:sz="0" w:space="0" w:color="auto"/>
                            <w:left w:val="none" w:sz="0" w:space="0" w:color="auto"/>
                            <w:bottom w:val="none" w:sz="0" w:space="0" w:color="auto"/>
                            <w:right w:val="none" w:sz="0" w:space="0" w:color="auto"/>
                          </w:divBdr>
                          <w:divsChild>
                            <w:div w:id="466122944">
                              <w:marLeft w:val="0"/>
                              <w:marRight w:val="0"/>
                              <w:marTop w:val="300"/>
                              <w:marBottom w:val="300"/>
                              <w:divBdr>
                                <w:top w:val="none" w:sz="0" w:space="0" w:color="auto"/>
                                <w:left w:val="none" w:sz="0" w:space="0" w:color="auto"/>
                                <w:bottom w:val="none" w:sz="0" w:space="0" w:color="auto"/>
                                <w:right w:val="none" w:sz="0" w:space="0" w:color="auto"/>
                              </w:divBdr>
                              <w:divsChild>
                                <w:div w:id="218058404">
                                  <w:marLeft w:val="300"/>
                                  <w:marRight w:val="0"/>
                                  <w:marTop w:val="0"/>
                                  <w:marBottom w:val="0"/>
                                  <w:divBdr>
                                    <w:top w:val="none" w:sz="0" w:space="0" w:color="auto"/>
                                    <w:left w:val="none" w:sz="0" w:space="0" w:color="auto"/>
                                    <w:bottom w:val="none" w:sz="0" w:space="0" w:color="auto"/>
                                    <w:right w:val="none" w:sz="0" w:space="0" w:color="auto"/>
                                  </w:divBdr>
                                  <w:divsChild>
                                    <w:div w:id="1800761085">
                                      <w:marLeft w:val="0"/>
                                      <w:marRight w:val="0"/>
                                      <w:marTop w:val="120"/>
                                      <w:marBottom w:val="60"/>
                                      <w:divBdr>
                                        <w:top w:val="none" w:sz="0" w:space="0" w:color="auto"/>
                                        <w:left w:val="none" w:sz="0" w:space="0" w:color="auto"/>
                                        <w:bottom w:val="none" w:sz="0" w:space="0" w:color="auto"/>
                                        <w:right w:val="none" w:sz="0" w:space="0" w:color="auto"/>
                                      </w:divBdr>
                                    </w:div>
                                    <w:div w:id="45588028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569486">
      <w:bodyDiv w:val="1"/>
      <w:marLeft w:val="0"/>
      <w:marRight w:val="0"/>
      <w:marTop w:val="0"/>
      <w:marBottom w:val="0"/>
      <w:divBdr>
        <w:top w:val="none" w:sz="0" w:space="0" w:color="auto"/>
        <w:left w:val="none" w:sz="0" w:space="0" w:color="auto"/>
        <w:bottom w:val="none" w:sz="0" w:space="0" w:color="auto"/>
        <w:right w:val="none" w:sz="0" w:space="0" w:color="auto"/>
      </w:divBdr>
      <w:divsChild>
        <w:div w:id="1915356748">
          <w:marLeft w:val="0"/>
          <w:marRight w:val="0"/>
          <w:marTop w:val="0"/>
          <w:marBottom w:val="0"/>
          <w:divBdr>
            <w:top w:val="none" w:sz="0" w:space="0" w:color="auto"/>
            <w:left w:val="none" w:sz="0" w:space="0" w:color="auto"/>
            <w:bottom w:val="none" w:sz="0" w:space="0" w:color="auto"/>
            <w:right w:val="none" w:sz="0" w:space="0" w:color="auto"/>
          </w:divBdr>
          <w:divsChild>
            <w:div w:id="725445669">
              <w:marLeft w:val="0"/>
              <w:marRight w:val="0"/>
              <w:marTop w:val="0"/>
              <w:marBottom w:val="0"/>
              <w:divBdr>
                <w:top w:val="none" w:sz="0" w:space="0" w:color="auto"/>
                <w:left w:val="none" w:sz="0" w:space="0" w:color="auto"/>
                <w:bottom w:val="none" w:sz="0" w:space="0" w:color="auto"/>
                <w:right w:val="none" w:sz="0" w:space="0" w:color="auto"/>
              </w:divBdr>
              <w:divsChild>
                <w:div w:id="1069887552">
                  <w:marLeft w:val="0"/>
                  <w:marRight w:val="0"/>
                  <w:marTop w:val="0"/>
                  <w:marBottom w:val="0"/>
                  <w:divBdr>
                    <w:top w:val="none" w:sz="0" w:space="0" w:color="auto"/>
                    <w:left w:val="none" w:sz="0" w:space="0" w:color="auto"/>
                    <w:bottom w:val="none" w:sz="0" w:space="0" w:color="auto"/>
                    <w:right w:val="none" w:sz="0" w:space="0" w:color="auto"/>
                  </w:divBdr>
                  <w:divsChild>
                    <w:div w:id="1658609025">
                      <w:marLeft w:val="0"/>
                      <w:marRight w:val="0"/>
                      <w:marTop w:val="0"/>
                      <w:marBottom w:val="0"/>
                      <w:divBdr>
                        <w:top w:val="none" w:sz="0" w:space="0" w:color="auto"/>
                        <w:left w:val="none" w:sz="0" w:space="0" w:color="auto"/>
                        <w:bottom w:val="none" w:sz="0" w:space="0" w:color="auto"/>
                        <w:right w:val="none" w:sz="0" w:space="0" w:color="auto"/>
                      </w:divBdr>
                      <w:divsChild>
                        <w:div w:id="1371152439">
                          <w:marLeft w:val="0"/>
                          <w:marRight w:val="0"/>
                          <w:marTop w:val="0"/>
                          <w:marBottom w:val="0"/>
                          <w:divBdr>
                            <w:top w:val="none" w:sz="0" w:space="0" w:color="auto"/>
                            <w:left w:val="none" w:sz="0" w:space="0" w:color="auto"/>
                            <w:bottom w:val="none" w:sz="0" w:space="0" w:color="auto"/>
                            <w:right w:val="none" w:sz="0" w:space="0" w:color="auto"/>
                          </w:divBdr>
                          <w:divsChild>
                            <w:div w:id="1757556798">
                              <w:marLeft w:val="0"/>
                              <w:marRight w:val="0"/>
                              <w:marTop w:val="300"/>
                              <w:marBottom w:val="300"/>
                              <w:divBdr>
                                <w:top w:val="none" w:sz="0" w:space="0" w:color="auto"/>
                                <w:left w:val="none" w:sz="0" w:space="0" w:color="auto"/>
                                <w:bottom w:val="none" w:sz="0" w:space="0" w:color="auto"/>
                                <w:right w:val="none" w:sz="0" w:space="0" w:color="auto"/>
                              </w:divBdr>
                              <w:divsChild>
                                <w:div w:id="2107384016">
                                  <w:marLeft w:val="300"/>
                                  <w:marRight w:val="0"/>
                                  <w:marTop w:val="0"/>
                                  <w:marBottom w:val="0"/>
                                  <w:divBdr>
                                    <w:top w:val="none" w:sz="0" w:space="0" w:color="auto"/>
                                    <w:left w:val="none" w:sz="0" w:space="0" w:color="auto"/>
                                    <w:bottom w:val="none" w:sz="0" w:space="0" w:color="auto"/>
                                    <w:right w:val="none" w:sz="0" w:space="0" w:color="auto"/>
                                  </w:divBdr>
                                  <w:divsChild>
                                    <w:div w:id="303393392">
                                      <w:marLeft w:val="0"/>
                                      <w:marRight w:val="0"/>
                                      <w:marTop w:val="120"/>
                                      <w:marBottom w:val="60"/>
                                      <w:divBdr>
                                        <w:top w:val="none" w:sz="0" w:space="0" w:color="auto"/>
                                        <w:left w:val="none" w:sz="0" w:space="0" w:color="auto"/>
                                        <w:bottom w:val="none" w:sz="0" w:space="0" w:color="auto"/>
                                        <w:right w:val="none" w:sz="0" w:space="0" w:color="auto"/>
                                      </w:divBdr>
                                    </w:div>
                                    <w:div w:id="167159370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955489">
      <w:bodyDiv w:val="1"/>
      <w:marLeft w:val="0"/>
      <w:marRight w:val="0"/>
      <w:marTop w:val="0"/>
      <w:marBottom w:val="0"/>
      <w:divBdr>
        <w:top w:val="none" w:sz="0" w:space="0" w:color="auto"/>
        <w:left w:val="none" w:sz="0" w:space="0" w:color="auto"/>
        <w:bottom w:val="none" w:sz="0" w:space="0" w:color="auto"/>
        <w:right w:val="none" w:sz="0" w:space="0" w:color="auto"/>
      </w:divBdr>
      <w:divsChild>
        <w:div w:id="886338929">
          <w:marLeft w:val="0"/>
          <w:marRight w:val="0"/>
          <w:marTop w:val="0"/>
          <w:marBottom w:val="0"/>
          <w:divBdr>
            <w:top w:val="none" w:sz="0" w:space="0" w:color="auto"/>
            <w:left w:val="none" w:sz="0" w:space="0" w:color="auto"/>
            <w:bottom w:val="none" w:sz="0" w:space="0" w:color="auto"/>
            <w:right w:val="none" w:sz="0" w:space="0" w:color="auto"/>
          </w:divBdr>
          <w:divsChild>
            <w:div w:id="1363281018">
              <w:marLeft w:val="0"/>
              <w:marRight w:val="0"/>
              <w:marTop w:val="0"/>
              <w:marBottom w:val="0"/>
              <w:divBdr>
                <w:top w:val="none" w:sz="0" w:space="0" w:color="auto"/>
                <w:left w:val="none" w:sz="0" w:space="0" w:color="auto"/>
                <w:bottom w:val="none" w:sz="0" w:space="0" w:color="auto"/>
                <w:right w:val="none" w:sz="0" w:space="0" w:color="auto"/>
              </w:divBdr>
              <w:divsChild>
                <w:div w:id="1061244872">
                  <w:marLeft w:val="0"/>
                  <w:marRight w:val="0"/>
                  <w:marTop w:val="0"/>
                  <w:marBottom w:val="0"/>
                  <w:divBdr>
                    <w:top w:val="none" w:sz="0" w:space="0" w:color="auto"/>
                    <w:left w:val="none" w:sz="0" w:space="0" w:color="auto"/>
                    <w:bottom w:val="none" w:sz="0" w:space="0" w:color="auto"/>
                    <w:right w:val="none" w:sz="0" w:space="0" w:color="auto"/>
                  </w:divBdr>
                  <w:divsChild>
                    <w:div w:id="110512231">
                      <w:marLeft w:val="0"/>
                      <w:marRight w:val="0"/>
                      <w:marTop w:val="0"/>
                      <w:marBottom w:val="0"/>
                      <w:divBdr>
                        <w:top w:val="none" w:sz="0" w:space="0" w:color="auto"/>
                        <w:left w:val="none" w:sz="0" w:space="0" w:color="auto"/>
                        <w:bottom w:val="none" w:sz="0" w:space="0" w:color="auto"/>
                        <w:right w:val="none" w:sz="0" w:space="0" w:color="auto"/>
                      </w:divBdr>
                      <w:divsChild>
                        <w:div w:id="1994262215">
                          <w:marLeft w:val="0"/>
                          <w:marRight w:val="0"/>
                          <w:marTop w:val="0"/>
                          <w:marBottom w:val="0"/>
                          <w:divBdr>
                            <w:top w:val="none" w:sz="0" w:space="0" w:color="auto"/>
                            <w:left w:val="none" w:sz="0" w:space="0" w:color="auto"/>
                            <w:bottom w:val="none" w:sz="0" w:space="0" w:color="auto"/>
                            <w:right w:val="none" w:sz="0" w:space="0" w:color="auto"/>
                          </w:divBdr>
                          <w:divsChild>
                            <w:div w:id="1696231552">
                              <w:marLeft w:val="0"/>
                              <w:marRight w:val="0"/>
                              <w:marTop w:val="300"/>
                              <w:marBottom w:val="300"/>
                              <w:divBdr>
                                <w:top w:val="none" w:sz="0" w:space="0" w:color="auto"/>
                                <w:left w:val="none" w:sz="0" w:space="0" w:color="auto"/>
                                <w:bottom w:val="none" w:sz="0" w:space="0" w:color="auto"/>
                                <w:right w:val="none" w:sz="0" w:space="0" w:color="auto"/>
                              </w:divBdr>
                              <w:divsChild>
                                <w:div w:id="992835061">
                                  <w:marLeft w:val="300"/>
                                  <w:marRight w:val="0"/>
                                  <w:marTop w:val="0"/>
                                  <w:marBottom w:val="0"/>
                                  <w:divBdr>
                                    <w:top w:val="none" w:sz="0" w:space="0" w:color="auto"/>
                                    <w:left w:val="none" w:sz="0" w:space="0" w:color="auto"/>
                                    <w:bottom w:val="none" w:sz="0" w:space="0" w:color="auto"/>
                                    <w:right w:val="none" w:sz="0" w:space="0" w:color="auto"/>
                                  </w:divBdr>
                                  <w:divsChild>
                                    <w:div w:id="1811552483">
                                      <w:marLeft w:val="0"/>
                                      <w:marRight w:val="0"/>
                                      <w:marTop w:val="120"/>
                                      <w:marBottom w:val="60"/>
                                      <w:divBdr>
                                        <w:top w:val="none" w:sz="0" w:space="0" w:color="auto"/>
                                        <w:left w:val="none" w:sz="0" w:space="0" w:color="auto"/>
                                        <w:bottom w:val="none" w:sz="0" w:space="0" w:color="auto"/>
                                        <w:right w:val="none" w:sz="0" w:space="0" w:color="auto"/>
                                      </w:divBdr>
                                    </w:div>
                                    <w:div w:id="1295984049">
                                      <w:marLeft w:val="0"/>
                                      <w:marRight w:val="0"/>
                                      <w:marTop w:val="120"/>
                                      <w:marBottom w:val="60"/>
                                      <w:divBdr>
                                        <w:top w:val="none" w:sz="0" w:space="0" w:color="auto"/>
                                        <w:left w:val="none" w:sz="0" w:space="0" w:color="auto"/>
                                        <w:bottom w:val="none" w:sz="0" w:space="0" w:color="auto"/>
                                        <w:right w:val="none" w:sz="0" w:space="0" w:color="auto"/>
                                      </w:divBdr>
                                    </w:div>
                                    <w:div w:id="16694064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11464">
      <w:bodyDiv w:val="1"/>
      <w:marLeft w:val="0"/>
      <w:marRight w:val="0"/>
      <w:marTop w:val="0"/>
      <w:marBottom w:val="0"/>
      <w:divBdr>
        <w:top w:val="none" w:sz="0" w:space="0" w:color="auto"/>
        <w:left w:val="none" w:sz="0" w:space="0" w:color="auto"/>
        <w:bottom w:val="none" w:sz="0" w:space="0" w:color="auto"/>
        <w:right w:val="none" w:sz="0" w:space="0" w:color="auto"/>
      </w:divBdr>
      <w:divsChild>
        <w:div w:id="180124298">
          <w:marLeft w:val="0"/>
          <w:marRight w:val="0"/>
          <w:marTop w:val="0"/>
          <w:marBottom w:val="0"/>
          <w:divBdr>
            <w:top w:val="none" w:sz="0" w:space="0" w:color="auto"/>
            <w:left w:val="none" w:sz="0" w:space="0" w:color="auto"/>
            <w:bottom w:val="none" w:sz="0" w:space="0" w:color="auto"/>
            <w:right w:val="none" w:sz="0" w:space="0" w:color="auto"/>
          </w:divBdr>
          <w:divsChild>
            <w:div w:id="1569997775">
              <w:marLeft w:val="0"/>
              <w:marRight w:val="0"/>
              <w:marTop w:val="0"/>
              <w:marBottom w:val="0"/>
              <w:divBdr>
                <w:top w:val="none" w:sz="0" w:space="0" w:color="auto"/>
                <w:left w:val="none" w:sz="0" w:space="0" w:color="auto"/>
                <w:bottom w:val="none" w:sz="0" w:space="0" w:color="auto"/>
                <w:right w:val="none" w:sz="0" w:space="0" w:color="auto"/>
              </w:divBdr>
              <w:divsChild>
                <w:div w:id="783352891">
                  <w:marLeft w:val="0"/>
                  <w:marRight w:val="0"/>
                  <w:marTop w:val="0"/>
                  <w:marBottom w:val="0"/>
                  <w:divBdr>
                    <w:top w:val="none" w:sz="0" w:space="0" w:color="auto"/>
                    <w:left w:val="none" w:sz="0" w:space="0" w:color="auto"/>
                    <w:bottom w:val="none" w:sz="0" w:space="0" w:color="auto"/>
                    <w:right w:val="none" w:sz="0" w:space="0" w:color="auto"/>
                  </w:divBdr>
                  <w:divsChild>
                    <w:div w:id="1187211352">
                      <w:marLeft w:val="0"/>
                      <w:marRight w:val="0"/>
                      <w:marTop w:val="0"/>
                      <w:marBottom w:val="0"/>
                      <w:divBdr>
                        <w:top w:val="none" w:sz="0" w:space="0" w:color="auto"/>
                        <w:left w:val="none" w:sz="0" w:space="0" w:color="auto"/>
                        <w:bottom w:val="none" w:sz="0" w:space="0" w:color="auto"/>
                        <w:right w:val="none" w:sz="0" w:space="0" w:color="auto"/>
                      </w:divBdr>
                      <w:divsChild>
                        <w:div w:id="941305254">
                          <w:marLeft w:val="0"/>
                          <w:marRight w:val="0"/>
                          <w:marTop w:val="0"/>
                          <w:marBottom w:val="0"/>
                          <w:divBdr>
                            <w:top w:val="none" w:sz="0" w:space="0" w:color="auto"/>
                            <w:left w:val="none" w:sz="0" w:space="0" w:color="auto"/>
                            <w:bottom w:val="none" w:sz="0" w:space="0" w:color="auto"/>
                            <w:right w:val="none" w:sz="0" w:space="0" w:color="auto"/>
                          </w:divBdr>
                          <w:divsChild>
                            <w:div w:id="1469592164">
                              <w:marLeft w:val="0"/>
                              <w:marRight w:val="0"/>
                              <w:marTop w:val="300"/>
                              <w:marBottom w:val="300"/>
                              <w:divBdr>
                                <w:top w:val="none" w:sz="0" w:space="0" w:color="auto"/>
                                <w:left w:val="none" w:sz="0" w:space="0" w:color="auto"/>
                                <w:bottom w:val="none" w:sz="0" w:space="0" w:color="auto"/>
                                <w:right w:val="none" w:sz="0" w:space="0" w:color="auto"/>
                              </w:divBdr>
                              <w:divsChild>
                                <w:div w:id="368650926">
                                  <w:marLeft w:val="300"/>
                                  <w:marRight w:val="0"/>
                                  <w:marTop w:val="0"/>
                                  <w:marBottom w:val="0"/>
                                  <w:divBdr>
                                    <w:top w:val="none" w:sz="0" w:space="0" w:color="auto"/>
                                    <w:left w:val="none" w:sz="0" w:space="0" w:color="auto"/>
                                    <w:bottom w:val="none" w:sz="0" w:space="0" w:color="auto"/>
                                    <w:right w:val="none" w:sz="0" w:space="0" w:color="auto"/>
                                  </w:divBdr>
                                  <w:divsChild>
                                    <w:div w:id="112126503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98667">
      <w:bodyDiv w:val="1"/>
      <w:marLeft w:val="0"/>
      <w:marRight w:val="0"/>
      <w:marTop w:val="0"/>
      <w:marBottom w:val="0"/>
      <w:divBdr>
        <w:top w:val="none" w:sz="0" w:space="0" w:color="auto"/>
        <w:left w:val="none" w:sz="0" w:space="0" w:color="auto"/>
        <w:bottom w:val="none" w:sz="0" w:space="0" w:color="auto"/>
        <w:right w:val="none" w:sz="0" w:space="0" w:color="auto"/>
      </w:divBdr>
      <w:divsChild>
        <w:div w:id="760567431">
          <w:marLeft w:val="0"/>
          <w:marRight w:val="0"/>
          <w:marTop w:val="0"/>
          <w:marBottom w:val="0"/>
          <w:divBdr>
            <w:top w:val="none" w:sz="0" w:space="0" w:color="auto"/>
            <w:left w:val="none" w:sz="0" w:space="0" w:color="auto"/>
            <w:bottom w:val="none" w:sz="0" w:space="0" w:color="auto"/>
            <w:right w:val="none" w:sz="0" w:space="0" w:color="auto"/>
          </w:divBdr>
          <w:divsChild>
            <w:div w:id="1742556987">
              <w:marLeft w:val="0"/>
              <w:marRight w:val="0"/>
              <w:marTop w:val="0"/>
              <w:marBottom w:val="0"/>
              <w:divBdr>
                <w:top w:val="none" w:sz="0" w:space="0" w:color="auto"/>
                <w:left w:val="none" w:sz="0" w:space="0" w:color="auto"/>
                <w:bottom w:val="none" w:sz="0" w:space="0" w:color="auto"/>
                <w:right w:val="none" w:sz="0" w:space="0" w:color="auto"/>
              </w:divBdr>
              <w:divsChild>
                <w:div w:id="1686321055">
                  <w:marLeft w:val="0"/>
                  <w:marRight w:val="0"/>
                  <w:marTop w:val="0"/>
                  <w:marBottom w:val="0"/>
                  <w:divBdr>
                    <w:top w:val="none" w:sz="0" w:space="0" w:color="auto"/>
                    <w:left w:val="none" w:sz="0" w:space="0" w:color="auto"/>
                    <w:bottom w:val="none" w:sz="0" w:space="0" w:color="auto"/>
                    <w:right w:val="none" w:sz="0" w:space="0" w:color="auto"/>
                  </w:divBdr>
                  <w:divsChild>
                    <w:div w:id="1948583302">
                      <w:marLeft w:val="0"/>
                      <w:marRight w:val="0"/>
                      <w:marTop w:val="0"/>
                      <w:marBottom w:val="0"/>
                      <w:divBdr>
                        <w:top w:val="none" w:sz="0" w:space="0" w:color="auto"/>
                        <w:left w:val="none" w:sz="0" w:space="0" w:color="auto"/>
                        <w:bottom w:val="none" w:sz="0" w:space="0" w:color="auto"/>
                        <w:right w:val="none" w:sz="0" w:space="0" w:color="auto"/>
                      </w:divBdr>
                      <w:divsChild>
                        <w:div w:id="774447036">
                          <w:marLeft w:val="0"/>
                          <w:marRight w:val="0"/>
                          <w:marTop w:val="0"/>
                          <w:marBottom w:val="0"/>
                          <w:divBdr>
                            <w:top w:val="none" w:sz="0" w:space="0" w:color="auto"/>
                            <w:left w:val="none" w:sz="0" w:space="0" w:color="auto"/>
                            <w:bottom w:val="none" w:sz="0" w:space="0" w:color="auto"/>
                            <w:right w:val="none" w:sz="0" w:space="0" w:color="auto"/>
                          </w:divBdr>
                          <w:divsChild>
                            <w:div w:id="1226909830">
                              <w:marLeft w:val="0"/>
                              <w:marRight w:val="0"/>
                              <w:marTop w:val="0"/>
                              <w:marBottom w:val="0"/>
                              <w:divBdr>
                                <w:top w:val="none" w:sz="0" w:space="0" w:color="auto"/>
                                <w:left w:val="none" w:sz="0" w:space="0" w:color="auto"/>
                                <w:bottom w:val="none" w:sz="0" w:space="0" w:color="auto"/>
                                <w:right w:val="none" w:sz="0" w:space="0" w:color="auto"/>
                              </w:divBdr>
                              <w:divsChild>
                                <w:div w:id="997536523">
                                  <w:marLeft w:val="0"/>
                                  <w:marRight w:val="0"/>
                                  <w:marTop w:val="0"/>
                                  <w:marBottom w:val="0"/>
                                  <w:divBdr>
                                    <w:top w:val="none" w:sz="0" w:space="0" w:color="auto"/>
                                    <w:left w:val="none" w:sz="0" w:space="0" w:color="auto"/>
                                    <w:bottom w:val="none" w:sz="0" w:space="0" w:color="auto"/>
                                    <w:right w:val="none" w:sz="0" w:space="0" w:color="auto"/>
                                  </w:divBdr>
                                  <w:divsChild>
                                    <w:div w:id="144857072">
                                      <w:marLeft w:val="0"/>
                                      <w:marRight w:val="0"/>
                                      <w:marTop w:val="0"/>
                                      <w:marBottom w:val="0"/>
                                      <w:divBdr>
                                        <w:top w:val="none" w:sz="0" w:space="0" w:color="auto"/>
                                        <w:left w:val="none" w:sz="0" w:space="0" w:color="auto"/>
                                        <w:bottom w:val="none" w:sz="0" w:space="0" w:color="auto"/>
                                        <w:right w:val="none" w:sz="0" w:space="0" w:color="auto"/>
                                      </w:divBdr>
                                      <w:divsChild>
                                        <w:div w:id="916745098">
                                          <w:marLeft w:val="0"/>
                                          <w:marRight w:val="0"/>
                                          <w:marTop w:val="0"/>
                                          <w:marBottom w:val="0"/>
                                          <w:divBdr>
                                            <w:top w:val="none" w:sz="0" w:space="0" w:color="auto"/>
                                            <w:left w:val="none" w:sz="0" w:space="0" w:color="auto"/>
                                            <w:bottom w:val="none" w:sz="0" w:space="0" w:color="auto"/>
                                            <w:right w:val="none" w:sz="0" w:space="0" w:color="auto"/>
                                          </w:divBdr>
                                          <w:divsChild>
                                            <w:div w:id="276910274">
                                              <w:marLeft w:val="0"/>
                                              <w:marRight w:val="0"/>
                                              <w:marTop w:val="0"/>
                                              <w:marBottom w:val="0"/>
                                              <w:divBdr>
                                                <w:top w:val="none" w:sz="0" w:space="0" w:color="auto"/>
                                                <w:left w:val="none" w:sz="0" w:space="0" w:color="auto"/>
                                                <w:bottom w:val="none" w:sz="0" w:space="0" w:color="auto"/>
                                                <w:right w:val="none" w:sz="0" w:space="0" w:color="auto"/>
                                              </w:divBdr>
                                              <w:divsChild>
                                                <w:div w:id="2011641163">
                                                  <w:marLeft w:val="0"/>
                                                  <w:marRight w:val="0"/>
                                                  <w:marTop w:val="0"/>
                                                  <w:marBottom w:val="0"/>
                                                  <w:divBdr>
                                                    <w:top w:val="none" w:sz="0" w:space="0" w:color="auto"/>
                                                    <w:left w:val="none" w:sz="0" w:space="0" w:color="auto"/>
                                                    <w:bottom w:val="none" w:sz="0" w:space="0" w:color="auto"/>
                                                    <w:right w:val="none" w:sz="0" w:space="0" w:color="auto"/>
                                                  </w:divBdr>
                                                  <w:divsChild>
                                                    <w:div w:id="4330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845941">
      <w:bodyDiv w:val="1"/>
      <w:marLeft w:val="0"/>
      <w:marRight w:val="0"/>
      <w:marTop w:val="0"/>
      <w:marBottom w:val="0"/>
      <w:divBdr>
        <w:top w:val="none" w:sz="0" w:space="0" w:color="auto"/>
        <w:left w:val="none" w:sz="0" w:space="0" w:color="auto"/>
        <w:bottom w:val="none" w:sz="0" w:space="0" w:color="auto"/>
        <w:right w:val="none" w:sz="0" w:space="0" w:color="auto"/>
      </w:divBdr>
      <w:divsChild>
        <w:div w:id="160508178">
          <w:marLeft w:val="0"/>
          <w:marRight w:val="0"/>
          <w:marTop w:val="0"/>
          <w:marBottom w:val="0"/>
          <w:divBdr>
            <w:top w:val="none" w:sz="0" w:space="0" w:color="auto"/>
            <w:left w:val="none" w:sz="0" w:space="0" w:color="auto"/>
            <w:bottom w:val="none" w:sz="0" w:space="0" w:color="auto"/>
            <w:right w:val="none" w:sz="0" w:space="0" w:color="auto"/>
          </w:divBdr>
          <w:divsChild>
            <w:div w:id="2113163436">
              <w:marLeft w:val="0"/>
              <w:marRight w:val="0"/>
              <w:marTop w:val="0"/>
              <w:marBottom w:val="0"/>
              <w:divBdr>
                <w:top w:val="none" w:sz="0" w:space="0" w:color="auto"/>
                <w:left w:val="none" w:sz="0" w:space="0" w:color="auto"/>
                <w:bottom w:val="none" w:sz="0" w:space="0" w:color="auto"/>
                <w:right w:val="none" w:sz="0" w:space="0" w:color="auto"/>
              </w:divBdr>
              <w:divsChild>
                <w:div w:id="160970892">
                  <w:marLeft w:val="0"/>
                  <w:marRight w:val="0"/>
                  <w:marTop w:val="0"/>
                  <w:marBottom w:val="0"/>
                  <w:divBdr>
                    <w:top w:val="none" w:sz="0" w:space="0" w:color="auto"/>
                    <w:left w:val="none" w:sz="0" w:space="0" w:color="auto"/>
                    <w:bottom w:val="none" w:sz="0" w:space="0" w:color="auto"/>
                    <w:right w:val="none" w:sz="0" w:space="0" w:color="auto"/>
                  </w:divBdr>
                  <w:divsChild>
                    <w:div w:id="872695096">
                      <w:marLeft w:val="0"/>
                      <w:marRight w:val="0"/>
                      <w:marTop w:val="0"/>
                      <w:marBottom w:val="0"/>
                      <w:divBdr>
                        <w:top w:val="none" w:sz="0" w:space="0" w:color="auto"/>
                        <w:left w:val="none" w:sz="0" w:space="0" w:color="auto"/>
                        <w:bottom w:val="none" w:sz="0" w:space="0" w:color="auto"/>
                        <w:right w:val="none" w:sz="0" w:space="0" w:color="auto"/>
                      </w:divBdr>
                      <w:divsChild>
                        <w:div w:id="1291667182">
                          <w:marLeft w:val="0"/>
                          <w:marRight w:val="0"/>
                          <w:marTop w:val="0"/>
                          <w:marBottom w:val="0"/>
                          <w:divBdr>
                            <w:top w:val="none" w:sz="0" w:space="0" w:color="auto"/>
                            <w:left w:val="none" w:sz="0" w:space="0" w:color="auto"/>
                            <w:bottom w:val="none" w:sz="0" w:space="0" w:color="auto"/>
                            <w:right w:val="none" w:sz="0" w:space="0" w:color="auto"/>
                          </w:divBdr>
                          <w:divsChild>
                            <w:div w:id="360132016">
                              <w:marLeft w:val="0"/>
                              <w:marRight w:val="0"/>
                              <w:marTop w:val="300"/>
                              <w:marBottom w:val="300"/>
                              <w:divBdr>
                                <w:top w:val="none" w:sz="0" w:space="0" w:color="auto"/>
                                <w:left w:val="none" w:sz="0" w:space="0" w:color="auto"/>
                                <w:bottom w:val="none" w:sz="0" w:space="0" w:color="auto"/>
                                <w:right w:val="none" w:sz="0" w:space="0" w:color="auto"/>
                              </w:divBdr>
                              <w:divsChild>
                                <w:div w:id="1085997991">
                                  <w:marLeft w:val="300"/>
                                  <w:marRight w:val="0"/>
                                  <w:marTop w:val="0"/>
                                  <w:marBottom w:val="0"/>
                                  <w:divBdr>
                                    <w:top w:val="none" w:sz="0" w:space="0" w:color="auto"/>
                                    <w:left w:val="none" w:sz="0" w:space="0" w:color="auto"/>
                                    <w:bottom w:val="none" w:sz="0" w:space="0" w:color="auto"/>
                                    <w:right w:val="none" w:sz="0" w:space="0" w:color="auto"/>
                                  </w:divBdr>
                                  <w:divsChild>
                                    <w:div w:id="81318030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036857">
      <w:bodyDiv w:val="1"/>
      <w:marLeft w:val="0"/>
      <w:marRight w:val="0"/>
      <w:marTop w:val="0"/>
      <w:marBottom w:val="0"/>
      <w:divBdr>
        <w:top w:val="none" w:sz="0" w:space="0" w:color="auto"/>
        <w:left w:val="none" w:sz="0" w:space="0" w:color="auto"/>
        <w:bottom w:val="none" w:sz="0" w:space="0" w:color="auto"/>
        <w:right w:val="none" w:sz="0" w:space="0" w:color="auto"/>
      </w:divBdr>
      <w:divsChild>
        <w:div w:id="810441578">
          <w:marLeft w:val="0"/>
          <w:marRight w:val="0"/>
          <w:marTop w:val="0"/>
          <w:marBottom w:val="0"/>
          <w:divBdr>
            <w:top w:val="none" w:sz="0" w:space="0" w:color="auto"/>
            <w:left w:val="none" w:sz="0" w:space="0" w:color="auto"/>
            <w:bottom w:val="none" w:sz="0" w:space="0" w:color="auto"/>
            <w:right w:val="none" w:sz="0" w:space="0" w:color="auto"/>
          </w:divBdr>
          <w:divsChild>
            <w:div w:id="360059936">
              <w:marLeft w:val="0"/>
              <w:marRight w:val="0"/>
              <w:marTop w:val="0"/>
              <w:marBottom w:val="0"/>
              <w:divBdr>
                <w:top w:val="none" w:sz="0" w:space="0" w:color="auto"/>
                <w:left w:val="none" w:sz="0" w:space="0" w:color="auto"/>
                <w:bottom w:val="none" w:sz="0" w:space="0" w:color="auto"/>
                <w:right w:val="none" w:sz="0" w:space="0" w:color="auto"/>
              </w:divBdr>
              <w:divsChild>
                <w:div w:id="1161576560">
                  <w:marLeft w:val="0"/>
                  <w:marRight w:val="0"/>
                  <w:marTop w:val="0"/>
                  <w:marBottom w:val="0"/>
                  <w:divBdr>
                    <w:top w:val="none" w:sz="0" w:space="0" w:color="auto"/>
                    <w:left w:val="none" w:sz="0" w:space="0" w:color="auto"/>
                    <w:bottom w:val="none" w:sz="0" w:space="0" w:color="auto"/>
                    <w:right w:val="none" w:sz="0" w:space="0" w:color="auto"/>
                  </w:divBdr>
                  <w:divsChild>
                    <w:div w:id="1047415671">
                      <w:marLeft w:val="0"/>
                      <w:marRight w:val="0"/>
                      <w:marTop w:val="0"/>
                      <w:marBottom w:val="0"/>
                      <w:divBdr>
                        <w:top w:val="none" w:sz="0" w:space="0" w:color="auto"/>
                        <w:left w:val="none" w:sz="0" w:space="0" w:color="auto"/>
                        <w:bottom w:val="none" w:sz="0" w:space="0" w:color="auto"/>
                        <w:right w:val="none" w:sz="0" w:space="0" w:color="auto"/>
                      </w:divBdr>
                      <w:divsChild>
                        <w:div w:id="1090154729">
                          <w:marLeft w:val="0"/>
                          <w:marRight w:val="0"/>
                          <w:marTop w:val="0"/>
                          <w:marBottom w:val="0"/>
                          <w:divBdr>
                            <w:top w:val="none" w:sz="0" w:space="0" w:color="auto"/>
                            <w:left w:val="none" w:sz="0" w:space="0" w:color="auto"/>
                            <w:bottom w:val="none" w:sz="0" w:space="0" w:color="auto"/>
                            <w:right w:val="none" w:sz="0" w:space="0" w:color="auto"/>
                          </w:divBdr>
                          <w:divsChild>
                            <w:div w:id="349066871">
                              <w:marLeft w:val="0"/>
                              <w:marRight w:val="0"/>
                              <w:marTop w:val="0"/>
                              <w:marBottom w:val="0"/>
                              <w:divBdr>
                                <w:top w:val="none" w:sz="0" w:space="0" w:color="auto"/>
                                <w:left w:val="none" w:sz="0" w:space="0" w:color="auto"/>
                                <w:bottom w:val="none" w:sz="0" w:space="0" w:color="auto"/>
                                <w:right w:val="none" w:sz="0" w:space="0" w:color="auto"/>
                              </w:divBdr>
                              <w:divsChild>
                                <w:div w:id="1295676491">
                                  <w:marLeft w:val="0"/>
                                  <w:marRight w:val="0"/>
                                  <w:marTop w:val="0"/>
                                  <w:marBottom w:val="0"/>
                                  <w:divBdr>
                                    <w:top w:val="none" w:sz="0" w:space="0" w:color="auto"/>
                                    <w:left w:val="none" w:sz="0" w:space="0" w:color="auto"/>
                                    <w:bottom w:val="none" w:sz="0" w:space="0" w:color="auto"/>
                                    <w:right w:val="none" w:sz="0" w:space="0" w:color="auto"/>
                                  </w:divBdr>
                                  <w:divsChild>
                                    <w:div w:id="1297294214">
                                      <w:marLeft w:val="0"/>
                                      <w:marRight w:val="0"/>
                                      <w:marTop w:val="0"/>
                                      <w:marBottom w:val="0"/>
                                      <w:divBdr>
                                        <w:top w:val="none" w:sz="0" w:space="0" w:color="auto"/>
                                        <w:left w:val="none" w:sz="0" w:space="0" w:color="auto"/>
                                        <w:bottom w:val="none" w:sz="0" w:space="0" w:color="auto"/>
                                        <w:right w:val="none" w:sz="0" w:space="0" w:color="auto"/>
                                      </w:divBdr>
                                      <w:divsChild>
                                        <w:div w:id="928199438">
                                          <w:marLeft w:val="0"/>
                                          <w:marRight w:val="0"/>
                                          <w:marTop w:val="0"/>
                                          <w:marBottom w:val="0"/>
                                          <w:divBdr>
                                            <w:top w:val="none" w:sz="0" w:space="0" w:color="auto"/>
                                            <w:left w:val="none" w:sz="0" w:space="0" w:color="auto"/>
                                            <w:bottom w:val="none" w:sz="0" w:space="0" w:color="auto"/>
                                            <w:right w:val="none" w:sz="0" w:space="0" w:color="auto"/>
                                          </w:divBdr>
                                          <w:divsChild>
                                            <w:div w:id="264506604">
                                              <w:marLeft w:val="0"/>
                                              <w:marRight w:val="0"/>
                                              <w:marTop w:val="0"/>
                                              <w:marBottom w:val="0"/>
                                              <w:divBdr>
                                                <w:top w:val="none" w:sz="0" w:space="0" w:color="auto"/>
                                                <w:left w:val="none" w:sz="0" w:space="0" w:color="auto"/>
                                                <w:bottom w:val="none" w:sz="0" w:space="0" w:color="auto"/>
                                                <w:right w:val="none" w:sz="0" w:space="0" w:color="auto"/>
                                              </w:divBdr>
                                              <w:divsChild>
                                                <w:div w:id="1580672850">
                                                  <w:marLeft w:val="0"/>
                                                  <w:marRight w:val="0"/>
                                                  <w:marTop w:val="0"/>
                                                  <w:marBottom w:val="0"/>
                                                  <w:divBdr>
                                                    <w:top w:val="none" w:sz="0" w:space="0" w:color="auto"/>
                                                    <w:left w:val="none" w:sz="0" w:space="0" w:color="auto"/>
                                                    <w:bottom w:val="none" w:sz="0" w:space="0" w:color="auto"/>
                                                    <w:right w:val="none" w:sz="0" w:space="0" w:color="auto"/>
                                                  </w:divBdr>
                                                  <w:divsChild>
                                                    <w:div w:id="21367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851271">
      <w:bodyDiv w:val="1"/>
      <w:marLeft w:val="0"/>
      <w:marRight w:val="0"/>
      <w:marTop w:val="0"/>
      <w:marBottom w:val="0"/>
      <w:divBdr>
        <w:top w:val="none" w:sz="0" w:space="0" w:color="auto"/>
        <w:left w:val="none" w:sz="0" w:space="0" w:color="auto"/>
        <w:bottom w:val="none" w:sz="0" w:space="0" w:color="auto"/>
        <w:right w:val="none" w:sz="0" w:space="0" w:color="auto"/>
      </w:divBdr>
      <w:divsChild>
        <w:div w:id="1458835261">
          <w:marLeft w:val="0"/>
          <w:marRight w:val="0"/>
          <w:marTop w:val="0"/>
          <w:marBottom w:val="0"/>
          <w:divBdr>
            <w:top w:val="none" w:sz="0" w:space="0" w:color="auto"/>
            <w:left w:val="none" w:sz="0" w:space="0" w:color="auto"/>
            <w:bottom w:val="none" w:sz="0" w:space="0" w:color="auto"/>
            <w:right w:val="none" w:sz="0" w:space="0" w:color="auto"/>
          </w:divBdr>
        </w:div>
      </w:divsChild>
    </w:div>
    <w:div w:id="655692623">
      <w:bodyDiv w:val="1"/>
      <w:marLeft w:val="0"/>
      <w:marRight w:val="0"/>
      <w:marTop w:val="0"/>
      <w:marBottom w:val="0"/>
      <w:divBdr>
        <w:top w:val="none" w:sz="0" w:space="0" w:color="auto"/>
        <w:left w:val="none" w:sz="0" w:space="0" w:color="auto"/>
        <w:bottom w:val="none" w:sz="0" w:space="0" w:color="auto"/>
        <w:right w:val="none" w:sz="0" w:space="0" w:color="auto"/>
      </w:divBdr>
      <w:divsChild>
        <w:div w:id="1318604880">
          <w:marLeft w:val="0"/>
          <w:marRight w:val="0"/>
          <w:marTop w:val="0"/>
          <w:marBottom w:val="0"/>
          <w:divBdr>
            <w:top w:val="none" w:sz="0" w:space="0" w:color="auto"/>
            <w:left w:val="none" w:sz="0" w:space="0" w:color="auto"/>
            <w:bottom w:val="none" w:sz="0" w:space="0" w:color="auto"/>
            <w:right w:val="none" w:sz="0" w:space="0" w:color="auto"/>
          </w:divBdr>
          <w:divsChild>
            <w:div w:id="2065252859">
              <w:marLeft w:val="0"/>
              <w:marRight w:val="0"/>
              <w:marTop w:val="0"/>
              <w:marBottom w:val="0"/>
              <w:divBdr>
                <w:top w:val="none" w:sz="0" w:space="0" w:color="auto"/>
                <w:left w:val="none" w:sz="0" w:space="0" w:color="auto"/>
                <w:bottom w:val="none" w:sz="0" w:space="0" w:color="auto"/>
                <w:right w:val="none" w:sz="0" w:space="0" w:color="auto"/>
              </w:divBdr>
              <w:divsChild>
                <w:div w:id="234241925">
                  <w:marLeft w:val="0"/>
                  <w:marRight w:val="0"/>
                  <w:marTop w:val="0"/>
                  <w:marBottom w:val="0"/>
                  <w:divBdr>
                    <w:top w:val="none" w:sz="0" w:space="0" w:color="auto"/>
                    <w:left w:val="none" w:sz="0" w:space="0" w:color="auto"/>
                    <w:bottom w:val="none" w:sz="0" w:space="0" w:color="auto"/>
                    <w:right w:val="none" w:sz="0" w:space="0" w:color="auto"/>
                  </w:divBdr>
                  <w:divsChild>
                    <w:div w:id="1343242712">
                      <w:marLeft w:val="0"/>
                      <w:marRight w:val="0"/>
                      <w:marTop w:val="0"/>
                      <w:marBottom w:val="0"/>
                      <w:divBdr>
                        <w:top w:val="none" w:sz="0" w:space="0" w:color="auto"/>
                        <w:left w:val="none" w:sz="0" w:space="0" w:color="auto"/>
                        <w:bottom w:val="none" w:sz="0" w:space="0" w:color="auto"/>
                        <w:right w:val="none" w:sz="0" w:space="0" w:color="auto"/>
                      </w:divBdr>
                      <w:divsChild>
                        <w:div w:id="583297367">
                          <w:marLeft w:val="0"/>
                          <w:marRight w:val="0"/>
                          <w:marTop w:val="0"/>
                          <w:marBottom w:val="0"/>
                          <w:divBdr>
                            <w:top w:val="none" w:sz="0" w:space="0" w:color="auto"/>
                            <w:left w:val="none" w:sz="0" w:space="0" w:color="auto"/>
                            <w:bottom w:val="none" w:sz="0" w:space="0" w:color="auto"/>
                            <w:right w:val="none" w:sz="0" w:space="0" w:color="auto"/>
                          </w:divBdr>
                          <w:divsChild>
                            <w:div w:id="49619501">
                              <w:marLeft w:val="0"/>
                              <w:marRight w:val="0"/>
                              <w:marTop w:val="300"/>
                              <w:marBottom w:val="300"/>
                              <w:divBdr>
                                <w:top w:val="none" w:sz="0" w:space="0" w:color="auto"/>
                                <w:left w:val="none" w:sz="0" w:space="0" w:color="auto"/>
                                <w:bottom w:val="none" w:sz="0" w:space="0" w:color="auto"/>
                                <w:right w:val="none" w:sz="0" w:space="0" w:color="auto"/>
                              </w:divBdr>
                              <w:divsChild>
                                <w:div w:id="1863274619">
                                  <w:marLeft w:val="300"/>
                                  <w:marRight w:val="0"/>
                                  <w:marTop w:val="0"/>
                                  <w:marBottom w:val="0"/>
                                  <w:divBdr>
                                    <w:top w:val="none" w:sz="0" w:space="0" w:color="auto"/>
                                    <w:left w:val="none" w:sz="0" w:space="0" w:color="auto"/>
                                    <w:bottom w:val="none" w:sz="0" w:space="0" w:color="auto"/>
                                    <w:right w:val="none" w:sz="0" w:space="0" w:color="auto"/>
                                  </w:divBdr>
                                  <w:divsChild>
                                    <w:div w:id="583414949">
                                      <w:marLeft w:val="0"/>
                                      <w:marRight w:val="0"/>
                                      <w:marTop w:val="120"/>
                                      <w:marBottom w:val="60"/>
                                      <w:divBdr>
                                        <w:top w:val="none" w:sz="0" w:space="0" w:color="auto"/>
                                        <w:left w:val="none" w:sz="0" w:space="0" w:color="auto"/>
                                        <w:bottom w:val="none" w:sz="0" w:space="0" w:color="auto"/>
                                        <w:right w:val="none" w:sz="0" w:space="0" w:color="auto"/>
                                      </w:divBdr>
                                    </w:div>
                                    <w:div w:id="2067218759">
                                      <w:marLeft w:val="0"/>
                                      <w:marRight w:val="0"/>
                                      <w:marTop w:val="120"/>
                                      <w:marBottom w:val="60"/>
                                      <w:divBdr>
                                        <w:top w:val="none" w:sz="0" w:space="0" w:color="auto"/>
                                        <w:left w:val="none" w:sz="0" w:space="0" w:color="auto"/>
                                        <w:bottom w:val="none" w:sz="0" w:space="0" w:color="auto"/>
                                        <w:right w:val="none" w:sz="0" w:space="0" w:color="auto"/>
                                      </w:divBdr>
                                    </w:div>
                                  </w:divsChild>
                                </w:div>
                                <w:div w:id="1755398158">
                                  <w:marLeft w:val="300"/>
                                  <w:marRight w:val="0"/>
                                  <w:marTop w:val="0"/>
                                  <w:marBottom w:val="0"/>
                                  <w:divBdr>
                                    <w:top w:val="none" w:sz="0" w:space="0" w:color="auto"/>
                                    <w:left w:val="none" w:sz="0" w:space="0" w:color="auto"/>
                                    <w:bottom w:val="none" w:sz="0" w:space="0" w:color="auto"/>
                                    <w:right w:val="none" w:sz="0" w:space="0" w:color="auto"/>
                                  </w:divBdr>
                                  <w:divsChild>
                                    <w:div w:id="82951766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63631">
      <w:bodyDiv w:val="1"/>
      <w:marLeft w:val="0"/>
      <w:marRight w:val="0"/>
      <w:marTop w:val="0"/>
      <w:marBottom w:val="0"/>
      <w:divBdr>
        <w:top w:val="none" w:sz="0" w:space="0" w:color="auto"/>
        <w:left w:val="none" w:sz="0" w:space="0" w:color="auto"/>
        <w:bottom w:val="none" w:sz="0" w:space="0" w:color="auto"/>
        <w:right w:val="none" w:sz="0" w:space="0" w:color="auto"/>
      </w:divBdr>
      <w:divsChild>
        <w:div w:id="269434115">
          <w:marLeft w:val="0"/>
          <w:marRight w:val="0"/>
          <w:marTop w:val="0"/>
          <w:marBottom w:val="0"/>
          <w:divBdr>
            <w:top w:val="none" w:sz="0" w:space="0" w:color="auto"/>
            <w:left w:val="none" w:sz="0" w:space="0" w:color="auto"/>
            <w:bottom w:val="none" w:sz="0" w:space="0" w:color="auto"/>
            <w:right w:val="none" w:sz="0" w:space="0" w:color="auto"/>
          </w:divBdr>
          <w:divsChild>
            <w:div w:id="57672988">
              <w:marLeft w:val="0"/>
              <w:marRight w:val="0"/>
              <w:marTop w:val="0"/>
              <w:marBottom w:val="0"/>
              <w:divBdr>
                <w:top w:val="none" w:sz="0" w:space="0" w:color="auto"/>
                <w:left w:val="none" w:sz="0" w:space="0" w:color="auto"/>
                <w:bottom w:val="none" w:sz="0" w:space="0" w:color="auto"/>
                <w:right w:val="none" w:sz="0" w:space="0" w:color="auto"/>
              </w:divBdr>
              <w:divsChild>
                <w:div w:id="1892187655">
                  <w:marLeft w:val="0"/>
                  <w:marRight w:val="0"/>
                  <w:marTop w:val="0"/>
                  <w:marBottom w:val="0"/>
                  <w:divBdr>
                    <w:top w:val="none" w:sz="0" w:space="0" w:color="auto"/>
                    <w:left w:val="none" w:sz="0" w:space="0" w:color="auto"/>
                    <w:bottom w:val="none" w:sz="0" w:space="0" w:color="auto"/>
                    <w:right w:val="none" w:sz="0" w:space="0" w:color="auto"/>
                  </w:divBdr>
                  <w:divsChild>
                    <w:div w:id="1153527178">
                      <w:marLeft w:val="0"/>
                      <w:marRight w:val="0"/>
                      <w:marTop w:val="0"/>
                      <w:marBottom w:val="0"/>
                      <w:divBdr>
                        <w:top w:val="none" w:sz="0" w:space="0" w:color="auto"/>
                        <w:left w:val="none" w:sz="0" w:space="0" w:color="auto"/>
                        <w:bottom w:val="none" w:sz="0" w:space="0" w:color="auto"/>
                        <w:right w:val="none" w:sz="0" w:space="0" w:color="auto"/>
                      </w:divBdr>
                      <w:divsChild>
                        <w:div w:id="611009436">
                          <w:marLeft w:val="0"/>
                          <w:marRight w:val="0"/>
                          <w:marTop w:val="0"/>
                          <w:marBottom w:val="0"/>
                          <w:divBdr>
                            <w:top w:val="none" w:sz="0" w:space="0" w:color="auto"/>
                            <w:left w:val="none" w:sz="0" w:space="0" w:color="auto"/>
                            <w:bottom w:val="none" w:sz="0" w:space="0" w:color="auto"/>
                            <w:right w:val="none" w:sz="0" w:space="0" w:color="auto"/>
                          </w:divBdr>
                          <w:divsChild>
                            <w:div w:id="24336171">
                              <w:marLeft w:val="0"/>
                              <w:marRight w:val="0"/>
                              <w:marTop w:val="300"/>
                              <w:marBottom w:val="300"/>
                              <w:divBdr>
                                <w:top w:val="none" w:sz="0" w:space="0" w:color="auto"/>
                                <w:left w:val="none" w:sz="0" w:space="0" w:color="auto"/>
                                <w:bottom w:val="none" w:sz="0" w:space="0" w:color="auto"/>
                                <w:right w:val="none" w:sz="0" w:space="0" w:color="auto"/>
                              </w:divBdr>
                              <w:divsChild>
                                <w:div w:id="34162006">
                                  <w:marLeft w:val="300"/>
                                  <w:marRight w:val="0"/>
                                  <w:marTop w:val="0"/>
                                  <w:marBottom w:val="0"/>
                                  <w:divBdr>
                                    <w:top w:val="none" w:sz="0" w:space="0" w:color="auto"/>
                                    <w:left w:val="none" w:sz="0" w:space="0" w:color="auto"/>
                                    <w:bottom w:val="none" w:sz="0" w:space="0" w:color="auto"/>
                                    <w:right w:val="none" w:sz="0" w:space="0" w:color="auto"/>
                                  </w:divBdr>
                                  <w:divsChild>
                                    <w:div w:id="303318069">
                                      <w:marLeft w:val="0"/>
                                      <w:marRight w:val="0"/>
                                      <w:marTop w:val="120"/>
                                      <w:marBottom w:val="60"/>
                                      <w:divBdr>
                                        <w:top w:val="none" w:sz="0" w:space="0" w:color="auto"/>
                                        <w:left w:val="none" w:sz="0" w:space="0" w:color="auto"/>
                                        <w:bottom w:val="none" w:sz="0" w:space="0" w:color="auto"/>
                                        <w:right w:val="none" w:sz="0" w:space="0" w:color="auto"/>
                                      </w:divBdr>
                                    </w:div>
                                    <w:div w:id="100489210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733906">
      <w:bodyDiv w:val="1"/>
      <w:marLeft w:val="0"/>
      <w:marRight w:val="0"/>
      <w:marTop w:val="0"/>
      <w:marBottom w:val="0"/>
      <w:divBdr>
        <w:top w:val="none" w:sz="0" w:space="0" w:color="auto"/>
        <w:left w:val="none" w:sz="0" w:space="0" w:color="auto"/>
        <w:bottom w:val="none" w:sz="0" w:space="0" w:color="auto"/>
        <w:right w:val="none" w:sz="0" w:space="0" w:color="auto"/>
      </w:divBdr>
      <w:divsChild>
        <w:div w:id="836382504">
          <w:marLeft w:val="0"/>
          <w:marRight w:val="0"/>
          <w:marTop w:val="0"/>
          <w:marBottom w:val="0"/>
          <w:divBdr>
            <w:top w:val="none" w:sz="0" w:space="0" w:color="auto"/>
            <w:left w:val="none" w:sz="0" w:space="0" w:color="auto"/>
            <w:bottom w:val="none" w:sz="0" w:space="0" w:color="auto"/>
            <w:right w:val="none" w:sz="0" w:space="0" w:color="auto"/>
          </w:divBdr>
          <w:divsChild>
            <w:div w:id="1591962926">
              <w:marLeft w:val="0"/>
              <w:marRight w:val="0"/>
              <w:marTop w:val="0"/>
              <w:marBottom w:val="0"/>
              <w:divBdr>
                <w:top w:val="none" w:sz="0" w:space="0" w:color="auto"/>
                <w:left w:val="none" w:sz="0" w:space="0" w:color="auto"/>
                <w:bottom w:val="none" w:sz="0" w:space="0" w:color="auto"/>
                <w:right w:val="none" w:sz="0" w:space="0" w:color="auto"/>
              </w:divBdr>
              <w:divsChild>
                <w:div w:id="194854205">
                  <w:marLeft w:val="0"/>
                  <w:marRight w:val="0"/>
                  <w:marTop w:val="0"/>
                  <w:marBottom w:val="0"/>
                  <w:divBdr>
                    <w:top w:val="none" w:sz="0" w:space="0" w:color="auto"/>
                    <w:left w:val="none" w:sz="0" w:space="0" w:color="auto"/>
                    <w:bottom w:val="none" w:sz="0" w:space="0" w:color="auto"/>
                    <w:right w:val="none" w:sz="0" w:space="0" w:color="auto"/>
                  </w:divBdr>
                  <w:divsChild>
                    <w:div w:id="649558098">
                      <w:marLeft w:val="0"/>
                      <w:marRight w:val="0"/>
                      <w:marTop w:val="0"/>
                      <w:marBottom w:val="0"/>
                      <w:divBdr>
                        <w:top w:val="none" w:sz="0" w:space="0" w:color="auto"/>
                        <w:left w:val="none" w:sz="0" w:space="0" w:color="auto"/>
                        <w:bottom w:val="none" w:sz="0" w:space="0" w:color="auto"/>
                        <w:right w:val="none" w:sz="0" w:space="0" w:color="auto"/>
                      </w:divBdr>
                      <w:divsChild>
                        <w:div w:id="217519090">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sChild>
                                <w:div w:id="810295699">
                                  <w:marLeft w:val="0"/>
                                  <w:marRight w:val="0"/>
                                  <w:marTop w:val="0"/>
                                  <w:marBottom w:val="0"/>
                                  <w:divBdr>
                                    <w:top w:val="none" w:sz="0" w:space="0" w:color="auto"/>
                                    <w:left w:val="none" w:sz="0" w:space="0" w:color="auto"/>
                                    <w:bottom w:val="none" w:sz="0" w:space="0" w:color="auto"/>
                                    <w:right w:val="none" w:sz="0" w:space="0" w:color="auto"/>
                                  </w:divBdr>
                                  <w:divsChild>
                                    <w:div w:id="779304362">
                                      <w:marLeft w:val="0"/>
                                      <w:marRight w:val="0"/>
                                      <w:marTop w:val="0"/>
                                      <w:marBottom w:val="0"/>
                                      <w:divBdr>
                                        <w:top w:val="none" w:sz="0" w:space="0" w:color="auto"/>
                                        <w:left w:val="none" w:sz="0" w:space="0" w:color="auto"/>
                                        <w:bottom w:val="none" w:sz="0" w:space="0" w:color="auto"/>
                                        <w:right w:val="none" w:sz="0" w:space="0" w:color="auto"/>
                                      </w:divBdr>
                                      <w:divsChild>
                                        <w:div w:id="1044671738">
                                          <w:marLeft w:val="0"/>
                                          <w:marRight w:val="0"/>
                                          <w:marTop w:val="0"/>
                                          <w:marBottom w:val="0"/>
                                          <w:divBdr>
                                            <w:top w:val="none" w:sz="0" w:space="0" w:color="auto"/>
                                            <w:left w:val="none" w:sz="0" w:space="0" w:color="auto"/>
                                            <w:bottom w:val="none" w:sz="0" w:space="0" w:color="auto"/>
                                            <w:right w:val="none" w:sz="0" w:space="0" w:color="auto"/>
                                          </w:divBdr>
                                          <w:divsChild>
                                            <w:div w:id="1911425380">
                                              <w:marLeft w:val="0"/>
                                              <w:marRight w:val="0"/>
                                              <w:marTop w:val="0"/>
                                              <w:marBottom w:val="0"/>
                                              <w:divBdr>
                                                <w:top w:val="none" w:sz="0" w:space="0" w:color="auto"/>
                                                <w:left w:val="none" w:sz="0" w:space="0" w:color="auto"/>
                                                <w:bottom w:val="none" w:sz="0" w:space="0" w:color="auto"/>
                                                <w:right w:val="none" w:sz="0" w:space="0" w:color="auto"/>
                                              </w:divBdr>
                                              <w:divsChild>
                                                <w:div w:id="1309087391">
                                                  <w:marLeft w:val="0"/>
                                                  <w:marRight w:val="0"/>
                                                  <w:marTop w:val="0"/>
                                                  <w:marBottom w:val="0"/>
                                                  <w:divBdr>
                                                    <w:top w:val="none" w:sz="0" w:space="0" w:color="auto"/>
                                                    <w:left w:val="none" w:sz="0" w:space="0" w:color="auto"/>
                                                    <w:bottom w:val="none" w:sz="0" w:space="0" w:color="auto"/>
                                                    <w:right w:val="none" w:sz="0" w:space="0" w:color="auto"/>
                                                  </w:divBdr>
                                                  <w:divsChild>
                                                    <w:div w:id="12147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252379">
      <w:bodyDiv w:val="1"/>
      <w:marLeft w:val="0"/>
      <w:marRight w:val="0"/>
      <w:marTop w:val="0"/>
      <w:marBottom w:val="0"/>
      <w:divBdr>
        <w:top w:val="none" w:sz="0" w:space="0" w:color="auto"/>
        <w:left w:val="none" w:sz="0" w:space="0" w:color="auto"/>
        <w:bottom w:val="none" w:sz="0" w:space="0" w:color="auto"/>
        <w:right w:val="none" w:sz="0" w:space="0" w:color="auto"/>
      </w:divBdr>
      <w:divsChild>
        <w:div w:id="660546116">
          <w:marLeft w:val="0"/>
          <w:marRight w:val="0"/>
          <w:marTop w:val="0"/>
          <w:marBottom w:val="0"/>
          <w:divBdr>
            <w:top w:val="none" w:sz="0" w:space="0" w:color="auto"/>
            <w:left w:val="none" w:sz="0" w:space="0" w:color="auto"/>
            <w:bottom w:val="none" w:sz="0" w:space="0" w:color="auto"/>
            <w:right w:val="none" w:sz="0" w:space="0" w:color="auto"/>
          </w:divBdr>
          <w:divsChild>
            <w:div w:id="649217497">
              <w:marLeft w:val="0"/>
              <w:marRight w:val="0"/>
              <w:marTop w:val="0"/>
              <w:marBottom w:val="0"/>
              <w:divBdr>
                <w:top w:val="none" w:sz="0" w:space="0" w:color="auto"/>
                <w:left w:val="none" w:sz="0" w:space="0" w:color="auto"/>
                <w:bottom w:val="none" w:sz="0" w:space="0" w:color="auto"/>
                <w:right w:val="none" w:sz="0" w:space="0" w:color="auto"/>
              </w:divBdr>
              <w:divsChild>
                <w:div w:id="48459648">
                  <w:marLeft w:val="0"/>
                  <w:marRight w:val="0"/>
                  <w:marTop w:val="0"/>
                  <w:marBottom w:val="0"/>
                  <w:divBdr>
                    <w:top w:val="none" w:sz="0" w:space="0" w:color="auto"/>
                    <w:left w:val="none" w:sz="0" w:space="0" w:color="auto"/>
                    <w:bottom w:val="none" w:sz="0" w:space="0" w:color="auto"/>
                    <w:right w:val="none" w:sz="0" w:space="0" w:color="auto"/>
                  </w:divBdr>
                  <w:divsChild>
                    <w:div w:id="558055502">
                      <w:marLeft w:val="0"/>
                      <w:marRight w:val="0"/>
                      <w:marTop w:val="0"/>
                      <w:marBottom w:val="0"/>
                      <w:divBdr>
                        <w:top w:val="none" w:sz="0" w:space="0" w:color="auto"/>
                        <w:left w:val="none" w:sz="0" w:space="0" w:color="auto"/>
                        <w:bottom w:val="none" w:sz="0" w:space="0" w:color="auto"/>
                        <w:right w:val="none" w:sz="0" w:space="0" w:color="auto"/>
                      </w:divBdr>
                      <w:divsChild>
                        <w:div w:id="914704813">
                          <w:marLeft w:val="0"/>
                          <w:marRight w:val="0"/>
                          <w:marTop w:val="0"/>
                          <w:marBottom w:val="0"/>
                          <w:divBdr>
                            <w:top w:val="none" w:sz="0" w:space="0" w:color="auto"/>
                            <w:left w:val="none" w:sz="0" w:space="0" w:color="auto"/>
                            <w:bottom w:val="none" w:sz="0" w:space="0" w:color="auto"/>
                            <w:right w:val="none" w:sz="0" w:space="0" w:color="auto"/>
                          </w:divBdr>
                          <w:divsChild>
                            <w:div w:id="1349257815">
                              <w:marLeft w:val="0"/>
                              <w:marRight w:val="0"/>
                              <w:marTop w:val="0"/>
                              <w:marBottom w:val="0"/>
                              <w:divBdr>
                                <w:top w:val="none" w:sz="0" w:space="0" w:color="auto"/>
                                <w:left w:val="none" w:sz="0" w:space="0" w:color="auto"/>
                                <w:bottom w:val="none" w:sz="0" w:space="0" w:color="auto"/>
                                <w:right w:val="none" w:sz="0" w:space="0" w:color="auto"/>
                              </w:divBdr>
                              <w:divsChild>
                                <w:div w:id="949513976">
                                  <w:marLeft w:val="0"/>
                                  <w:marRight w:val="0"/>
                                  <w:marTop w:val="0"/>
                                  <w:marBottom w:val="0"/>
                                  <w:divBdr>
                                    <w:top w:val="none" w:sz="0" w:space="0" w:color="auto"/>
                                    <w:left w:val="none" w:sz="0" w:space="0" w:color="auto"/>
                                    <w:bottom w:val="none" w:sz="0" w:space="0" w:color="auto"/>
                                    <w:right w:val="none" w:sz="0" w:space="0" w:color="auto"/>
                                  </w:divBdr>
                                  <w:divsChild>
                                    <w:div w:id="203249762">
                                      <w:marLeft w:val="0"/>
                                      <w:marRight w:val="0"/>
                                      <w:marTop w:val="0"/>
                                      <w:marBottom w:val="0"/>
                                      <w:divBdr>
                                        <w:top w:val="none" w:sz="0" w:space="0" w:color="auto"/>
                                        <w:left w:val="none" w:sz="0" w:space="0" w:color="auto"/>
                                        <w:bottom w:val="none" w:sz="0" w:space="0" w:color="auto"/>
                                        <w:right w:val="none" w:sz="0" w:space="0" w:color="auto"/>
                                      </w:divBdr>
                                      <w:divsChild>
                                        <w:div w:id="1653022513">
                                          <w:marLeft w:val="0"/>
                                          <w:marRight w:val="0"/>
                                          <w:marTop w:val="0"/>
                                          <w:marBottom w:val="0"/>
                                          <w:divBdr>
                                            <w:top w:val="none" w:sz="0" w:space="0" w:color="auto"/>
                                            <w:left w:val="none" w:sz="0" w:space="0" w:color="auto"/>
                                            <w:bottom w:val="none" w:sz="0" w:space="0" w:color="auto"/>
                                            <w:right w:val="none" w:sz="0" w:space="0" w:color="auto"/>
                                          </w:divBdr>
                                          <w:divsChild>
                                            <w:div w:id="1580751857">
                                              <w:marLeft w:val="0"/>
                                              <w:marRight w:val="0"/>
                                              <w:marTop w:val="0"/>
                                              <w:marBottom w:val="0"/>
                                              <w:divBdr>
                                                <w:top w:val="none" w:sz="0" w:space="0" w:color="auto"/>
                                                <w:left w:val="none" w:sz="0" w:space="0" w:color="auto"/>
                                                <w:bottom w:val="none" w:sz="0" w:space="0" w:color="auto"/>
                                                <w:right w:val="none" w:sz="0" w:space="0" w:color="auto"/>
                                              </w:divBdr>
                                              <w:divsChild>
                                                <w:div w:id="2118215660">
                                                  <w:marLeft w:val="0"/>
                                                  <w:marRight w:val="0"/>
                                                  <w:marTop w:val="0"/>
                                                  <w:marBottom w:val="0"/>
                                                  <w:divBdr>
                                                    <w:top w:val="none" w:sz="0" w:space="0" w:color="auto"/>
                                                    <w:left w:val="none" w:sz="0" w:space="0" w:color="auto"/>
                                                    <w:bottom w:val="none" w:sz="0" w:space="0" w:color="auto"/>
                                                    <w:right w:val="none" w:sz="0" w:space="0" w:color="auto"/>
                                                  </w:divBdr>
                                                  <w:divsChild>
                                                    <w:div w:id="1787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01771">
      <w:bodyDiv w:val="1"/>
      <w:marLeft w:val="0"/>
      <w:marRight w:val="0"/>
      <w:marTop w:val="0"/>
      <w:marBottom w:val="0"/>
      <w:divBdr>
        <w:top w:val="none" w:sz="0" w:space="0" w:color="auto"/>
        <w:left w:val="none" w:sz="0" w:space="0" w:color="auto"/>
        <w:bottom w:val="none" w:sz="0" w:space="0" w:color="auto"/>
        <w:right w:val="none" w:sz="0" w:space="0" w:color="auto"/>
      </w:divBdr>
      <w:divsChild>
        <w:div w:id="2024357410">
          <w:marLeft w:val="0"/>
          <w:marRight w:val="0"/>
          <w:marTop w:val="0"/>
          <w:marBottom w:val="0"/>
          <w:divBdr>
            <w:top w:val="none" w:sz="0" w:space="0" w:color="auto"/>
            <w:left w:val="none" w:sz="0" w:space="0" w:color="auto"/>
            <w:bottom w:val="none" w:sz="0" w:space="0" w:color="auto"/>
            <w:right w:val="none" w:sz="0" w:space="0" w:color="auto"/>
          </w:divBdr>
          <w:divsChild>
            <w:div w:id="1246306268">
              <w:marLeft w:val="0"/>
              <w:marRight w:val="0"/>
              <w:marTop w:val="0"/>
              <w:marBottom w:val="0"/>
              <w:divBdr>
                <w:top w:val="none" w:sz="0" w:space="0" w:color="auto"/>
                <w:left w:val="none" w:sz="0" w:space="0" w:color="auto"/>
                <w:bottom w:val="none" w:sz="0" w:space="0" w:color="auto"/>
                <w:right w:val="none" w:sz="0" w:space="0" w:color="auto"/>
              </w:divBdr>
            </w:div>
            <w:div w:id="1398940212">
              <w:marLeft w:val="0"/>
              <w:marRight w:val="0"/>
              <w:marTop w:val="0"/>
              <w:marBottom w:val="0"/>
              <w:divBdr>
                <w:top w:val="none" w:sz="0" w:space="0" w:color="auto"/>
                <w:left w:val="none" w:sz="0" w:space="0" w:color="auto"/>
                <w:bottom w:val="none" w:sz="0" w:space="0" w:color="auto"/>
                <w:right w:val="none" w:sz="0" w:space="0" w:color="auto"/>
              </w:divBdr>
            </w:div>
            <w:div w:id="679164150">
              <w:marLeft w:val="0"/>
              <w:marRight w:val="0"/>
              <w:marTop w:val="0"/>
              <w:marBottom w:val="0"/>
              <w:divBdr>
                <w:top w:val="none" w:sz="0" w:space="0" w:color="auto"/>
                <w:left w:val="none" w:sz="0" w:space="0" w:color="auto"/>
                <w:bottom w:val="none" w:sz="0" w:space="0" w:color="auto"/>
                <w:right w:val="none" w:sz="0" w:space="0" w:color="auto"/>
              </w:divBdr>
            </w:div>
            <w:div w:id="1060136663">
              <w:marLeft w:val="0"/>
              <w:marRight w:val="0"/>
              <w:marTop w:val="0"/>
              <w:marBottom w:val="0"/>
              <w:divBdr>
                <w:top w:val="none" w:sz="0" w:space="0" w:color="auto"/>
                <w:left w:val="none" w:sz="0" w:space="0" w:color="auto"/>
                <w:bottom w:val="none" w:sz="0" w:space="0" w:color="auto"/>
                <w:right w:val="none" w:sz="0" w:space="0" w:color="auto"/>
              </w:divBdr>
            </w:div>
          </w:divsChild>
        </w:div>
        <w:div w:id="1376808505">
          <w:marLeft w:val="0"/>
          <w:marRight w:val="0"/>
          <w:marTop w:val="0"/>
          <w:marBottom w:val="0"/>
          <w:divBdr>
            <w:top w:val="none" w:sz="0" w:space="0" w:color="auto"/>
            <w:left w:val="none" w:sz="0" w:space="0" w:color="auto"/>
            <w:bottom w:val="none" w:sz="0" w:space="0" w:color="auto"/>
            <w:right w:val="none" w:sz="0" w:space="0" w:color="auto"/>
          </w:divBdr>
          <w:divsChild>
            <w:div w:id="1648242059">
              <w:marLeft w:val="0"/>
              <w:marRight w:val="0"/>
              <w:marTop w:val="0"/>
              <w:marBottom w:val="0"/>
              <w:divBdr>
                <w:top w:val="none" w:sz="0" w:space="0" w:color="auto"/>
                <w:left w:val="none" w:sz="0" w:space="0" w:color="auto"/>
                <w:bottom w:val="none" w:sz="0" w:space="0" w:color="auto"/>
                <w:right w:val="none" w:sz="0" w:space="0" w:color="auto"/>
              </w:divBdr>
              <w:divsChild>
                <w:div w:id="1617983092">
                  <w:marLeft w:val="0"/>
                  <w:marRight w:val="0"/>
                  <w:marTop w:val="0"/>
                  <w:marBottom w:val="0"/>
                  <w:divBdr>
                    <w:top w:val="none" w:sz="0" w:space="0" w:color="auto"/>
                    <w:left w:val="none" w:sz="0" w:space="0" w:color="auto"/>
                    <w:bottom w:val="none" w:sz="0" w:space="0" w:color="auto"/>
                    <w:right w:val="none" w:sz="0" w:space="0" w:color="auto"/>
                  </w:divBdr>
                  <w:divsChild>
                    <w:div w:id="749808777">
                      <w:marLeft w:val="0"/>
                      <w:marRight w:val="0"/>
                      <w:marTop w:val="0"/>
                      <w:marBottom w:val="0"/>
                      <w:divBdr>
                        <w:top w:val="none" w:sz="0" w:space="0" w:color="auto"/>
                        <w:left w:val="none" w:sz="0" w:space="0" w:color="auto"/>
                        <w:bottom w:val="none" w:sz="0" w:space="0" w:color="auto"/>
                        <w:right w:val="none" w:sz="0" w:space="0" w:color="auto"/>
                      </w:divBdr>
                    </w:div>
                    <w:div w:id="400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0687">
      <w:bodyDiv w:val="1"/>
      <w:marLeft w:val="0"/>
      <w:marRight w:val="0"/>
      <w:marTop w:val="0"/>
      <w:marBottom w:val="0"/>
      <w:divBdr>
        <w:top w:val="none" w:sz="0" w:space="0" w:color="auto"/>
        <w:left w:val="none" w:sz="0" w:space="0" w:color="auto"/>
        <w:bottom w:val="none" w:sz="0" w:space="0" w:color="auto"/>
        <w:right w:val="none" w:sz="0" w:space="0" w:color="auto"/>
      </w:divBdr>
      <w:divsChild>
        <w:div w:id="173569750">
          <w:marLeft w:val="0"/>
          <w:marRight w:val="0"/>
          <w:marTop w:val="0"/>
          <w:marBottom w:val="0"/>
          <w:divBdr>
            <w:top w:val="none" w:sz="0" w:space="0" w:color="auto"/>
            <w:left w:val="none" w:sz="0" w:space="0" w:color="auto"/>
            <w:bottom w:val="none" w:sz="0" w:space="0" w:color="auto"/>
            <w:right w:val="none" w:sz="0" w:space="0" w:color="auto"/>
          </w:divBdr>
          <w:divsChild>
            <w:div w:id="17059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63817">
      <w:bodyDiv w:val="1"/>
      <w:marLeft w:val="0"/>
      <w:marRight w:val="0"/>
      <w:marTop w:val="0"/>
      <w:marBottom w:val="0"/>
      <w:divBdr>
        <w:top w:val="none" w:sz="0" w:space="0" w:color="auto"/>
        <w:left w:val="none" w:sz="0" w:space="0" w:color="auto"/>
        <w:bottom w:val="none" w:sz="0" w:space="0" w:color="auto"/>
        <w:right w:val="none" w:sz="0" w:space="0" w:color="auto"/>
      </w:divBdr>
      <w:divsChild>
        <w:div w:id="1713990821">
          <w:marLeft w:val="0"/>
          <w:marRight w:val="0"/>
          <w:marTop w:val="0"/>
          <w:marBottom w:val="0"/>
          <w:divBdr>
            <w:top w:val="none" w:sz="0" w:space="0" w:color="auto"/>
            <w:left w:val="none" w:sz="0" w:space="0" w:color="auto"/>
            <w:bottom w:val="none" w:sz="0" w:space="0" w:color="auto"/>
            <w:right w:val="none" w:sz="0" w:space="0" w:color="auto"/>
          </w:divBdr>
          <w:divsChild>
            <w:div w:id="1831561366">
              <w:marLeft w:val="0"/>
              <w:marRight w:val="0"/>
              <w:marTop w:val="0"/>
              <w:marBottom w:val="0"/>
              <w:divBdr>
                <w:top w:val="none" w:sz="0" w:space="0" w:color="auto"/>
                <w:left w:val="none" w:sz="0" w:space="0" w:color="auto"/>
                <w:bottom w:val="none" w:sz="0" w:space="0" w:color="auto"/>
                <w:right w:val="none" w:sz="0" w:space="0" w:color="auto"/>
              </w:divBdr>
              <w:divsChild>
                <w:div w:id="1841190527">
                  <w:marLeft w:val="0"/>
                  <w:marRight w:val="0"/>
                  <w:marTop w:val="0"/>
                  <w:marBottom w:val="0"/>
                  <w:divBdr>
                    <w:top w:val="none" w:sz="0" w:space="0" w:color="auto"/>
                    <w:left w:val="none" w:sz="0" w:space="0" w:color="auto"/>
                    <w:bottom w:val="none" w:sz="0" w:space="0" w:color="auto"/>
                    <w:right w:val="none" w:sz="0" w:space="0" w:color="auto"/>
                  </w:divBdr>
                  <w:divsChild>
                    <w:div w:id="376971609">
                      <w:marLeft w:val="0"/>
                      <w:marRight w:val="0"/>
                      <w:marTop w:val="0"/>
                      <w:marBottom w:val="0"/>
                      <w:divBdr>
                        <w:top w:val="none" w:sz="0" w:space="0" w:color="auto"/>
                        <w:left w:val="none" w:sz="0" w:space="0" w:color="auto"/>
                        <w:bottom w:val="none" w:sz="0" w:space="0" w:color="auto"/>
                        <w:right w:val="none" w:sz="0" w:space="0" w:color="auto"/>
                      </w:divBdr>
                      <w:divsChild>
                        <w:div w:id="1835022661">
                          <w:marLeft w:val="0"/>
                          <w:marRight w:val="0"/>
                          <w:marTop w:val="0"/>
                          <w:marBottom w:val="0"/>
                          <w:divBdr>
                            <w:top w:val="none" w:sz="0" w:space="0" w:color="auto"/>
                            <w:left w:val="none" w:sz="0" w:space="0" w:color="auto"/>
                            <w:bottom w:val="none" w:sz="0" w:space="0" w:color="auto"/>
                            <w:right w:val="none" w:sz="0" w:space="0" w:color="auto"/>
                          </w:divBdr>
                          <w:divsChild>
                            <w:div w:id="231276960">
                              <w:marLeft w:val="0"/>
                              <w:marRight w:val="0"/>
                              <w:marTop w:val="300"/>
                              <w:marBottom w:val="300"/>
                              <w:divBdr>
                                <w:top w:val="none" w:sz="0" w:space="0" w:color="auto"/>
                                <w:left w:val="none" w:sz="0" w:space="0" w:color="auto"/>
                                <w:bottom w:val="none" w:sz="0" w:space="0" w:color="auto"/>
                                <w:right w:val="none" w:sz="0" w:space="0" w:color="auto"/>
                              </w:divBdr>
                              <w:divsChild>
                                <w:div w:id="821889826">
                                  <w:marLeft w:val="300"/>
                                  <w:marRight w:val="0"/>
                                  <w:marTop w:val="0"/>
                                  <w:marBottom w:val="0"/>
                                  <w:divBdr>
                                    <w:top w:val="none" w:sz="0" w:space="0" w:color="auto"/>
                                    <w:left w:val="none" w:sz="0" w:space="0" w:color="auto"/>
                                    <w:bottom w:val="none" w:sz="0" w:space="0" w:color="auto"/>
                                    <w:right w:val="none" w:sz="0" w:space="0" w:color="auto"/>
                                  </w:divBdr>
                                  <w:divsChild>
                                    <w:div w:id="1178737470">
                                      <w:marLeft w:val="0"/>
                                      <w:marRight w:val="0"/>
                                      <w:marTop w:val="120"/>
                                      <w:marBottom w:val="60"/>
                                      <w:divBdr>
                                        <w:top w:val="none" w:sz="0" w:space="0" w:color="auto"/>
                                        <w:left w:val="none" w:sz="0" w:space="0" w:color="auto"/>
                                        <w:bottom w:val="none" w:sz="0" w:space="0" w:color="auto"/>
                                        <w:right w:val="none" w:sz="0" w:space="0" w:color="auto"/>
                                      </w:divBdr>
                                    </w:div>
                                    <w:div w:id="971639833">
                                      <w:marLeft w:val="0"/>
                                      <w:marRight w:val="0"/>
                                      <w:marTop w:val="120"/>
                                      <w:marBottom w:val="60"/>
                                      <w:divBdr>
                                        <w:top w:val="none" w:sz="0" w:space="0" w:color="auto"/>
                                        <w:left w:val="none" w:sz="0" w:space="0" w:color="auto"/>
                                        <w:bottom w:val="none" w:sz="0" w:space="0" w:color="auto"/>
                                        <w:right w:val="none" w:sz="0" w:space="0" w:color="auto"/>
                                      </w:divBdr>
                                    </w:div>
                                  </w:divsChild>
                                </w:div>
                                <w:div w:id="1898516948">
                                  <w:marLeft w:val="300"/>
                                  <w:marRight w:val="0"/>
                                  <w:marTop w:val="0"/>
                                  <w:marBottom w:val="0"/>
                                  <w:divBdr>
                                    <w:top w:val="none" w:sz="0" w:space="0" w:color="auto"/>
                                    <w:left w:val="none" w:sz="0" w:space="0" w:color="auto"/>
                                    <w:bottom w:val="none" w:sz="0" w:space="0" w:color="auto"/>
                                    <w:right w:val="none" w:sz="0" w:space="0" w:color="auto"/>
                                  </w:divBdr>
                                  <w:divsChild>
                                    <w:div w:id="28327387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158638">
      <w:bodyDiv w:val="1"/>
      <w:marLeft w:val="0"/>
      <w:marRight w:val="0"/>
      <w:marTop w:val="0"/>
      <w:marBottom w:val="0"/>
      <w:divBdr>
        <w:top w:val="none" w:sz="0" w:space="0" w:color="auto"/>
        <w:left w:val="none" w:sz="0" w:space="0" w:color="auto"/>
        <w:bottom w:val="none" w:sz="0" w:space="0" w:color="auto"/>
        <w:right w:val="none" w:sz="0" w:space="0" w:color="auto"/>
      </w:divBdr>
      <w:divsChild>
        <w:div w:id="1823111091">
          <w:marLeft w:val="0"/>
          <w:marRight w:val="0"/>
          <w:marTop w:val="0"/>
          <w:marBottom w:val="0"/>
          <w:divBdr>
            <w:top w:val="none" w:sz="0" w:space="0" w:color="auto"/>
            <w:left w:val="none" w:sz="0" w:space="0" w:color="auto"/>
            <w:bottom w:val="none" w:sz="0" w:space="0" w:color="auto"/>
            <w:right w:val="none" w:sz="0" w:space="0" w:color="auto"/>
          </w:divBdr>
          <w:divsChild>
            <w:div w:id="1992562379">
              <w:marLeft w:val="0"/>
              <w:marRight w:val="0"/>
              <w:marTop w:val="0"/>
              <w:marBottom w:val="0"/>
              <w:divBdr>
                <w:top w:val="none" w:sz="0" w:space="0" w:color="auto"/>
                <w:left w:val="none" w:sz="0" w:space="0" w:color="auto"/>
                <w:bottom w:val="none" w:sz="0" w:space="0" w:color="auto"/>
                <w:right w:val="none" w:sz="0" w:space="0" w:color="auto"/>
              </w:divBdr>
              <w:divsChild>
                <w:div w:id="1375544702">
                  <w:marLeft w:val="0"/>
                  <w:marRight w:val="0"/>
                  <w:marTop w:val="0"/>
                  <w:marBottom w:val="0"/>
                  <w:divBdr>
                    <w:top w:val="none" w:sz="0" w:space="0" w:color="auto"/>
                    <w:left w:val="none" w:sz="0" w:space="0" w:color="auto"/>
                    <w:bottom w:val="none" w:sz="0" w:space="0" w:color="auto"/>
                    <w:right w:val="none" w:sz="0" w:space="0" w:color="auto"/>
                  </w:divBdr>
                  <w:divsChild>
                    <w:div w:id="517163946">
                      <w:marLeft w:val="0"/>
                      <w:marRight w:val="0"/>
                      <w:marTop w:val="0"/>
                      <w:marBottom w:val="0"/>
                      <w:divBdr>
                        <w:top w:val="none" w:sz="0" w:space="0" w:color="auto"/>
                        <w:left w:val="none" w:sz="0" w:space="0" w:color="auto"/>
                        <w:bottom w:val="none" w:sz="0" w:space="0" w:color="auto"/>
                        <w:right w:val="none" w:sz="0" w:space="0" w:color="auto"/>
                      </w:divBdr>
                      <w:divsChild>
                        <w:div w:id="507595495">
                          <w:marLeft w:val="0"/>
                          <w:marRight w:val="0"/>
                          <w:marTop w:val="0"/>
                          <w:marBottom w:val="0"/>
                          <w:divBdr>
                            <w:top w:val="none" w:sz="0" w:space="0" w:color="auto"/>
                            <w:left w:val="none" w:sz="0" w:space="0" w:color="auto"/>
                            <w:bottom w:val="none" w:sz="0" w:space="0" w:color="auto"/>
                            <w:right w:val="none" w:sz="0" w:space="0" w:color="auto"/>
                          </w:divBdr>
                          <w:divsChild>
                            <w:div w:id="643892205">
                              <w:marLeft w:val="0"/>
                              <w:marRight w:val="0"/>
                              <w:marTop w:val="0"/>
                              <w:marBottom w:val="0"/>
                              <w:divBdr>
                                <w:top w:val="none" w:sz="0" w:space="0" w:color="auto"/>
                                <w:left w:val="none" w:sz="0" w:space="0" w:color="auto"/>
                                <w:bottom w:val="none" w:sz="0" w:space="0" w:color="auto"/>
                                <w:right w:val="none" w:sz="0" w:space="0" w:color="auto"/>
                              </w:divBdr>
                              <w:divsChild>
                                <w:div w:id="1289047767">
                                  <w:marLeft w:val="0"/>
                                  <w:marRight w:val="0"/>
                                  <w:marTop w:val="0"/>
                                  <w:marBottom w:val="0"/>
                                  <w:divBdr>
                                    <w:top w:val="none" w:sz="0" w:space="0" w:color="auto"/>
                                    <w:left w:val="none" w:sz="0" w:space="0" w:color="auto"/>
                                    <w:bottom w:val="none" w:sz="0" w:space="0" w:color="auto"/>
                                    <w:right w:val="none" w:sz="0" w:space="0" w:color="auto"/>
                                  </w:divBdr>
                                  <w:divsChild>
                                    <w:div w:id="27603703">
                                      <w:marLeft w:val="0"/>
                                      <w:marRight w:val="0"/>
                                      <w:marTop w:val="0"/>
                                      <w:marBottom w:val="0"/>
                                      <w:divBdr>
                                        <w:top w:val="none" w:sz="0" w:space="0" w:color="auto"/>
                                        <w:left w:val="none" w:sz="0" w:space="0" w:color="auto"/>
                                        <w:bottom w:val="none" w:sz="0" w:space="0" w:color="auto"/>
                                        <w:right w:val="none" w:sz="0" w:space="0" w:color="auto"/>
                                      </w:divBdr>
                                      <w:divsChild>
                                        <w:div w:id="2076849827">
                                          <w:marLeft w:val="0"/>
                                          <w:marRight w:val="0"/>
                                          <w:marTop w:val="0"/>
                                          <w:marBottom w:val="0"/>
                                          <w:divBdr>
                                            <w:top w:val="none" w:sz="0" w:space="0" w:color="auto"/>
                                            <w:left w:val="none" w:sz="0" w:space="0" w:color="auto"/>
                                            <w:bottom w:val="none" w:sz="0" w:space="0" w:color="auto"/>
                                            <w:right w:val="none" w:sz="0" w:space="0" w:color="auto"/>
                                          </w:divBdr>
                                          <w:divsChild>
                                            <w:div w:id="1265117380">
                                              <w:marLeft w:val="0"/>
                                              <w:marRight w:val="0"/>
                                              <w:marTop w:val="0"/>
                                              <w:marBottom w:val="0"/>
                                              <w:divBdr>
                                                <w:top w:val="none" w:sz="0" w:space="0" w:color="auto"/>
                                                <w:left w:val="none" w:sz="0" w:space="0" w:color="auto"/>
                                                <w:bottom w:val="none" w:sz="0" w:space="0" w:color="auto"/>
                                                <w:right w:val="none" w:sz="0" w:space="0" w:color="auto"/>
                                              </w:divBdr>
                                              <w:divsChild>
                                                <w:div w:id="1132139066">
                                                  <w:marLeft w:val="0"/>
                                                  <w:marRight w:val="0"/>
                                                  <w:marTop w:val="0"/>
                                                  <w:marBottom w:val="0"/>
                                                  <w:divBdr>
                                                    <w:top w:val="none" w:sz="0" w:space="0" w:color="auto"/>
                                                    <w:left w:val="none" w:sz="0" w:space="0" w:color="auto"/>
                                                    <w:bottom w:val="none" w:sz="0" w:space="0" w:color="auto"/>
                                                    <w:right w:val="none" w:sz="0" w:space="0" w:color="auto"/>
                                                  </w:divBdr>
                                                  <w:divsChild>
                                                    <w:div w:id="3594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50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224">
          <w:marLeft w:val="0"/>
          <w:marRight w:val="0"/>
          <w:marTop w:val="0"/>
          <w:marBottom w:val="0"/>
          <w:divBdr>
            <w:top w:val="none" w:sz="0" w:space="0" w:color="auto"/>
            <w:left w:val="none" w:sz="0" w:space="0" w:color="auto"/>
            <w:bottom w:val="none" w:sz="0" w:space="0" w:color="auto"/>
            <w:right w:val="none" w:sz="0" w:space="0" w:color="auto"/>
          </w:divBdr>
          <w:divsChild>
            <w:div w:id="474835221">
              <w:marLeft w:val="0"/>
              <w:marRight w:val="0"/>
              <w:marTop w:val="0"/>
              <w:marBottom w:val="0"/>
              <w:divBdr>
                <w:top w:val="none" w:sz="0" w:space="0" w:color="auto"/>
                <w:left w:val="none" w:sz="0" w:space="0" w:color="auto"/>
                <w:bottom w:val="none" w:sz="0" w:space="0" w:color="auto"/>
                <w:right w:val="none" w:sz="0" w:space="0" w:color="auto"/>
              </w:divBdr>
              <w:divsChild>
                <w:div w:id="1844202705">
                  <w:marLeft w:val="0"/>
                  <w:marRight w:val="0"/>
                  <w:marTop w:val="0"/>
                  <w:marBottom w:val="0"/>
                  <w:divBdr>
                    <w:top w:val="none" w:sz="0" w:space="0" w:color="auto"/>
                    <w:left w:val="none" w:sz="0" w:space="0" w:color="auto"/>
                    <w:bottom w:val="none" w:sz="0" w:space="0" w:color="auto"/>
                    <w:right w:val="none" w:sz="0" w:space="0" w:color="auto"/>
                  </w:divBdr>
                  <w:divsChild>
                    <w:div w:id="1821313498">
                      <w:marLeft w:val="0"/>
                      <w:marRight w:val="0"/>
                      <w:marTop w:val="0"/>
                      <w:marBottom w:val="0"/>
                      <w:divBdr>
                        <w:top w:val="none" w:sz="0" w:space="0" w:color="auto"/>
                        <w:left w:val="none" w:sz="0" w:space="0" w:color="auto"/>
                        <w:bottom w:val="none" w:sz="0" w:space="0" w:color="auto"/>
                        <w:right w:val="none" w:sz="0" w:space="0" w:color="auto"/>
                      </w:divBdr>
                      <w:divsChild>
                        <w:div w:id="380253417">
                          <w:marLeft w:val="0"/>
                          <w:marRight w:val="0"/>
                          <w:marTop w:val="0"/>
                          <w:marBottom w:val="0"/>
                          <w:divBdr>
                            <w:top w:val="none" w:sz="0" w:space="0" w:color="auto"/>
                            <w:left w:val="none" w:sz="0" w:space="0" w:color="auto"/>
                            <w:bottom w:val="none" w:sz="0" w:space="0" w:color="auto"/>
                            <w:right w:val="none" w:sz="0" w:space="0" w:color="auto"/>
                          </w:divBdr>
                          <w:divsChild>
                            <w:div w:id="1949003654">
                              <w:marLeft w:val="0"/>
                              <w:marRight w:val="0"/>
                              <w:marTop w:val="0"/>
                              <w:marBottom w:val="0"/>
                              <w:divBdr>
                                <w:top w:val="none" w:sz="0" w:space="0" w:color="auto"/>
                                <w:left w:val="none" w:sz="0" w:space="0" w:color="auto"/>
                                <w:bottom w:val="none" w:sz="0" w:space="0" w:color="auto"/>
                                <w:right w:val="none" w:sz="0" w:space="0" w:color="auto"/>
                              </w:divBdr>
                              <w:divsChild>
                                <w:div w:id="19860203">
                                  <w:marLeft w:val="0"/>
                                  <w:marRight w:val="0"/>
                                  <w:marTop w:val="0"/>
                                  <w:marBottom w:val="0"/>
                                  <w:divBdr>
                                    <w:top w:val="none" w:sz="0" w:space="0" w:color="auto"/>
                                    <w:left w:val="none" w:sz="0" w:space="0" w:color="auto"/>
                                    <w:bottom w:val="none" w:sz="0" w:space="0" w:color="auto"/>
                                    <w:right w:val="none" w:sz="0" w:space="0" w:color="auto"/>
                                  </w:divBdr>
                                  <w:divsChild>
                                    <w:div w:id="876817578">
                                      <w:marLeft w:val="0"/>
                                      <w:marRight w:val="0"/>
                                      <w:marTop w:val="0"/>
                                      <w:marBottom w:val="0"/>
                                      <w:divBdr>
                                        <w:top w:val="none" w:sz="0" w:space="0" w:color="auto"/>
                                        <w:left w:val="none" w:sz="0" w:space="0" w:color="auto"/>
                                        <w:bottom w:val="none" w:sz="0" w:space="0" w:color="auto"/>
                                        <w:right w:val="none" w:sz="0" w:space="0" w:color="auto"/>
                                      </w:divBdr>
                                      <w:divsChild>
                                        <w:div w:id="1754668652">
                                          <w:marLeft w:val="0"/>
                                          <w:marRight w:val="0"/>
                                          <w:marTop w:val="0"/>
                                          <w:marBottom w:val="0"/>
                                          <w:divBdr>
                                            <w:top w:val="none" w:sz="0" w:space="0" w:color="auto"/>
                                            <w:left w:val="none" w:sz="0" w:space="0" w:color="auto"/>
                                            <w:bottom w:val="none" w:sz="0" w:space="0" w:color="auto"/>
                                            <w:right w:val="none" w:sz="0" w:space="0" w:color="auto"/>
                                          </w:divBdr>
                                          <w:divsChild>
                                            <w:div w:id="1605572282">
                                              <w:marLeft w:val="0"/>
                                              <w:marRight w:val="0"/>
                                              <w:marTop w:val="0"/>
                                              <w:marBottom w:val="0"/>
                                              <w:divBdr>
                                                <w:top w:val="none" w:sz="0" w:space="0" w:color="auto"/>
                                                <w:left w:val="none" w:sz="0" w:space="0" w:color="auto"/>
                                                <w:bottom w:val="none" w:sz="0" w:space="0" w:color="auto"/>
                                                <w:right w:val="none" w:sz="0" w:space="0" w:color="auto"/>
                                              </w:divBdr>
                                              <w:divsChild>
                                                <w:div w:id="879513865">
                                                  <w:marLeft w:val="0"/>
                                                  <w:marRight w:val="0"/>
                                                  <w:marTop w:val="0"/>
                                                  <w:marBottom w:val="0"/>
                                                  <w:divBdr>
                                                    <w:top w:val="none" w:sz="0" w:space="0" w:color="auto"/>
                                                    <w:left w:val="none" w:sz="0" w:space="0" w:color="auto"/>
                                                    <w:bottom w:val="none" w:sz="0" w:space="0" w:color="auto"/>
                                                    <w:right w:val="none" w:sz="0" w:space="0" w:color="auto"/>
                                                  </w:divBdr>
                                                  <w:divsChild>
                                                    <w:div w:id="1432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031604">
      <w:bodyDiv w:val="1"/>
      <w:marLeft w:val="0"/>
      <w:marRight w:val="0"/>
      <w:marTop w:val="0"/>
      <w:marBottom w:val="0"/>
      <w:divBdr>
        <w:top w:val="none" w:sz="0" w:space="0" w:color="auto"/>
        <w:left w:val="none" w:sz="0" w:space="0" w:color="auto"/>
        <w:bottom w:val="none" w:sz="0" w:space="0" w:color="auto"/>
        <w:right w:val="none" w:sz="0" w:space="0" w:color="auto"/>
      </w:divBdr>
      <w:divsChild>
        <w:div w:id="2104178826">
          <w:marLeft w:val="0"/>
          <w:marRight w:val="0"/>
          <w:marTop w:val="0"/>
          <w:marBottom w:val="0"/>
          <w:divBdr>
            <w:top w:val="none" w:sz="0" w:space="0" w:color="auto"/>
            <w:left w:val="none" w:sz="0" w:space="0" w:color="auto"/>
            <w:bottom w:val="none" w:sz="0" w:space="0" w:color="auto"/>
            <w:right w:val="none" w:sz="0" w:space="0" w:color="auto"/>
          </w:divBdr>
          <w:divsChild>
            <w:div w:id="1443955619">
              <w:marLeft w:val="0"/>
              <w:marRight w:val="0"/>
              <w:marTop w:val="0"/>
              <w:marBottom w:val="0"/>
              <w:divBdr>
                <w:top w:val="none" w:sz="0" w:space="0" w:color="auto"/>
                <w:left w:val="none" w:sz="0" w:space="0" w:color="auto"/>
                <w:bottom w:val="none" w:sz="0" w:space="0" w:color="auto"/>
                <w:right w:val="none" w:sz="0" w:space="0" w:color="auto"/>
              </w:divBdr>
              <w:divsChild>
                <w:div w:id="1811820629">
                  <w:marLeft w:val="0"/>
                  <w:marRight w:val="0"/>
                  <w:marTop w:val="0"/>
                  <w:marBottom w:val="0"/>
                  <w:divBdr>
                    <w:top w:val="none" w:sz="0" w:space="0" w:color="auto"/>
                    <w:left w:val="none" w:sz="0" w:space="0" w:color="auto"/>
                    <w:bottom w:val="none" w:sz="0" w:space="0" w:color="auto"/>
                    <w:right w:val="none" w:sz="0" w:space="0" w:color="auto"/>
                  </w:divBdr>
                  <w:divsChild>
                    <w:div w:id="1198159626">
                      <w:marLeft w:val="0"/>
                      <w:marRight w:val="0"/>
                      <w:marTop w:val="0"/>
                      <w:marBottom w:val="0"/>
                      <w:divBdr>
                        <w:top w:val="none" w:sz="0" w:space="0" w:color="auto"/>
                        <w:left w:val="none" w:sz="0" w:space="0" w:color="auto"/>
                        <w:bottom w:val="none" w:sz="0" w:space="0" w:color="auto"/>
                        <w:right w:val="none" w:sz="0" w:space="0" w:color="auto"/>
                      </w:divBdr>
                      <w:divsChild>
                        <w:div w:id="1357581708">
                          <w:marLeft w:val="0"/>
                          <w:marRight w:val="0"/>
                          <w:marTop w:val="0"/>
                          <w:marBottom w:val="0"/>
                          <w:divBdr>
                            <w:top w:val="none" w:sz="0" w:space="0" w:color="auto"/>
                            <w:left w:val="none" w:sz="0" w:space="0" w:color="auto"/>
                            <w:bottom w:val="none" w:sz="0" w:space="0" w:color="auto"/>
                            <w:right w:val="none" w:sz="0" w:space="0" w:color="auto"/>
                          </w:divBdr>
                          <w:divsChild>
                            <w:div w:id="241916016">
                              <w:marLeft w:val="0"/>
                              <w:marRight w:val="0"/>
                              <w:marTop w:val="0"/>
                              <w:marBottom w:val="0"/>
                              <w:divBdr>
                                <w:top w:val="none" w:sz="0" w:space="0" w:color="auto"/>
                                <w:left w:val="none" w:sz="0" w:space="0" w:color="auto"/>
                                <w:bottom w:val="none" w:sz="0" w:space="0" w:color="auto"/>
                                <w:right w:val="none" w:sz="0" w:space="0" w:color="auto"/>
                              </w:divBdr>
                              <w:divsChild>
                                <w:div w:id="1477146509">
                                  <w:marLeft w:val="0"/>
                                  <w:marRight w:val="0"/>
                                  <w:marTop w:val="0"/>
                                  <w:marBottom w:val="0"/>
                                  <w:divBdr>
                                    <w:top w:val="none" w:sz="0" w:space="0" w:color="auto"/>
                                    <w:left w:val="none" w:sz="0" w:space="0" w:color="auto"/>
                                    <w:bottom w:val="none" w:sz="0" w:space="0" w:color="auto"/>
                                    <w:right w:val="none" w:sz="0" w:space="0" w:color="auto"/>
                                  </w:divBdr>
                                  <w:divsChild>
                                    <w:div w:id="1747070077">
                                      <w:marLeft w:val="0"/>
                                      <w:marRight w:val="0"/>
                                      <w:marTop w:val="0"/>
                                      <w:marBottom w:val="0"/>
                                      <w:divBdr>
                                        <w:top w:val="none" w:sz="0" w:space="0" w:color="auto"/>
                                        <w:left w:val="none" w:sz="0" w:space="0" w:color="auto"/>
                                        <w:bottom w:val="none" w:sz="0" w:space="0" w:color="auto"/>
                                        <w:right w:val="none" w:sz="0" w:space="0" w:color="auto"/>
                                      </w:divBdr>
                                      <w:divsChild>
                                        <w:div w:id="1409615466">
                                          <w:marLeft w:val="0"/>
                                          <w:marRight w:val="0"/>
                                          <w:marTop w:val="0"/>
                                          <w:marBottom w:val="0"/>
                                          <w:divBdr>
                                            <w:top w:val="none" w:sz="0" w:space="0" w:color="auto"/>
                                            <w:left w:val="none" w:sz="0" w:space="0" w:color="auto"/>
                                            <w:bottom w:val="none" w:sz="0" w:space="0" w:color="auto"/>
                                            <w:right w:val="none" w:sz="0" w:space="0" w:color="auto"/>
                                          </w:divBdr>
                                          <w:divsChild>
                                            <w:div w:id="1342511818">
                                              <w:marLeft w:val="0"/>
                                              <w:marRight w:val="0"/>
                                              <w:marTop w:val="0"/>
                                              <w:marBottom w:val="0"/>
                                              <w:divBdr>
                                                <w:top w:val="none" w:sz="0" w:space="0" w:color="auto"/>
                                                <w:left w:val="none" w:sz="0" w:space="0" w:color="auto"/>
                                                <w:bottom w:val="none" w:sz="0" w:space="0" w:color="auto"/>
                                                <w:right w:val="none" w:sz="0" w:space="0" w:color="auto"/>
                                              </w:divBdr>
                                              <w:divsChild>
                                                <w:div w:id="335887993">
                                                  <w:marLeft w:val="0"/>
                                                  <w:marRight w:val="0"/>
                                                  <w:marTop w:val="0"/>
                                                  <w:marBottom w:val="0"/>
                                                  <w:divBdr>
                                                    <w:top w:val="none" w:sz="0" w:space="0" w:color="auto"/>
                                                    <w:left w:val="none" w:sz="0" w:space="0" w:color="auto"/>
                                                    <w:bottom w:val="none" w:sz="0" w:space="0" w:color="auto"/>
                                                    <w:right w:val="none" w:sz="0" w:space="0" w:color="auto"/>
                                                  </w:divBdr>
                                                  <w:divsChild>
                                                    <w:div w:id="5618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12309">
      <w:bodyDiv w:val="1"/>
      <w:marLeft w:val="0"/>
      <w:marRight w:val="0"/>
      <w:marTop w:val="0"/>
      <w:marBottom w:val="0"/>
      <w:divBdr>
        <w:top w:val="none" w:sz="0" w:space="0" w:color="auto"/>
        <w:left w:val="none" w:sz="0" w:space="0" w:color="auto"/>
        <w:bottom w:val="none" w:sz="0" w:space="0" w:color="auto"/>
        <w:right w:val="none" w:sz="0" w:space="0" w:color="auto"/>
      </w:divBdr>
      <w:divsChild>
        <w:div w:id="1566795327">
          <w:marLeft w:val="0"/>
          <w:marRight w:val="0"/>
          <w:marTop w:val="0"/>
          <w:marBottom w:val="0"/>
          <w:divBdr>
            <w:top w:val="none" w:sz="0" w:space="0" w:color="auto"/>
            <w:left w:val="none" w:sz="0" w:space="0" w:color="auto"/>
            <w:bottom w:val="none" w:sz="0" w:space="0" w:color="auto"/>
            <w:right w:val="none" w:sz="0" w:space="0" w:color="auto"/>
          </w:divBdr>
          <w:divsChild>
            <w:div w:id="592783795">
              <w:marLeft w:val="0"/>
              <w:marRight w:val="0"/>
              <w:marTop w:val="0"/>
              <w:marBottom w:val="0"/>
              <w:divBdr>
                <w:top w:val="none" w:sz="0" w:space="0" w:color="auto"/>
                <w:left w:val="none" w:sz="0" w:space="0" w:color="auto"/>
                <w:bottom w:val="none" w:sz="0" w:space="0" w:color="auto"/>
                <w:right w:val="none" w:sz="0" w:space="0" w:color="auto"/>
              </w:divBdr>
              <w:divsChild>
                <w:div w:id="1655835186">
                  <w:marLeft w:val="0"/>
                  <w:marRight w:val="0"/>
                  <w:marTop w:val="0"/>
                  <w:marBottom w:val="0"/>
                  <w:divBdr>
                    <w:top w:val="none" w:sz="0" w:space="0" w:color="auto"/>
                    <w:left w:val="none" w:sz="0" w:space="0" w:color="auto"/>
                    <w:bottom w:val="none" w:sz="0" w:space="0" w:color="auto"/>
                    <w:right w:val="none" w:sz="0" w:space="0" w:color="auto"/>
                  </w:divBdr>
                  <w:divsChild>
                    <w:div w:id="1640376999">
                      <w:marLeft w:val="0"/>
                      <w:marRight w:val="0"/>
                      <w:marTop w:val="0"/>
                      <w:marBottom w:val="0"/>
                      <w:divBdr>
                        <w:top w:val="none" w:sz="0" w:space="0" w:color="auto"/>
                        <w:left w:val="none" w:sz="0" w:space="0" w:color="auto"/>
                        <w:bottom w:val="none" w:sz="0" w:space="0" w:color="auto"/>
                        <w:right w:val="none" w:sz="0" w:space="0" w:color="auto"/>
                      </w:divBdr>
                      <w:divsChild>
                        <w:div w:id="309485530">
                          <w:marLeft w:val="0"/>
                          <w:marRight w:val="0"/>
                          <w:marTop w:val="0"/>
                          <w:marBottom w:val="0"/>
                          <w:divBdr>
                            <w:top w:val="none" w:sz="0" w:space="0" w:color="auto"/>
                            <w:left w:val="none" w:sz="0" w:space="0" w:color="auto"/>
                            <w:bottom w:val="none" w:sz="0" w:space="0" w:color="auto"/>
                            <w:right w:val="none" w:sz="0" w:space="0" w:color="auto"/>
                          </w:divBdr>
                          <w:divsChild>
                            <w:div w:id="648436055">
                              <w:marLeft w:val="0"/>
                              <w:marRight w:val="0"/>
                              <w:marTop w:val="0"/>
                              <w:marBottom w:val="0"/>
                              <w:divBdr>
                                <w:top w:val="none" w:sz="0" w:space="0" w:color="auto"/>
                                <w:left w:val="none" w:sz="0" w:space="0" w:color="auto"/>
                                <w:bottom w:val="none" w:sz="0" w:space="0" w:color="auto"/>
                                <w:right w:val="none" w:sz="0" w:space="0" w:color="auto"/>
                              </w:divBdr>
                              <w:divsChild>
                                <w:div w:id="1127309253">
                                  <w:marLeft w:val="0"/>
                                  <w:marRight w:val="0"/>
                                  <w:marTop w:val="0"/>
                                  <w:marBottom w:val="0"/>
                                  <w:divBdr>
                                    <w:top w:val="none" w:sz="0" w:space="0" w:color="auto"/>
                                    <w:left w:val="none" w:sz="0" w:space="0" w:color="auto"/>
                                    <w:bottom w:val="none" w:sz="0" w:space="0" w:color="auto"/>
                                    <w:right w:val="none" w:sz="0" w:space="0" w:color="auto"/>
                                  </w:divBdr>
                                  <w:divsChild>
                                    <w:div w:id="483359067">
                                      <w:marLeft w:val="0"/>
                                      <w:marRight w:val="0"/>
                                      <w:marTop w:val="0"/>
                                      <w:marBottom w:val="0"/>
                                      <w:divBdr>
                                        <w:top w:val="none" w:sz="0" w:space="0" w:color="auto"/>
                                        <w:left w:val="none" w:sz="0" w:space="0" w:color="auto"/>
                                        <w:bottom w:val="none" w:sz="0" w:space="0" w:color="auto"/>
                                        <w:right w:val="none" w:sz="0" w:space="0" w:color="auto"/>
                                      </w:divBdr>
                                      <w:divsChild>
                                        <w:div w:id="568197607">
                                          <w:marLeft w:val="0"/>
                                          <w:marRight w:val="0"/>
                                          <w:marTop w:val="0"/>
                                          <w:marBottom w:val="0"/>
                                          <w:divBdr>
                                            <w:top w:val="none" w:sz="0" w:space="0" w:color="auto"/>
                                            <w:left w:val="none" w:sz="0" w:space="0" w:color="auto"/>
                                            <w:bottom w:val="none" w:sz="0" w:space="0" w:color="auto"/>
                                            <w:right w:val="none" w:sz="0" w:space="0" w:color="auto"/>
                                          </w:divBdr>
                                          <w:divsChild>
                                            <w:div w:id="488983091">
                                              <w:marLeft w:val="0"/>
                                              <w:marRight w:val="0"/>
                                              <w:marTop w:val="0"/>
                                              <w:marBottom w:val="0"/>
                                              <w:divBdr>
                                                <w:top w:val="none" w:sz="0" w:space="0" w:color="auto"/>
                                                <w:left w:val="none" w:sz="0" w:space="0" w:color="auto"/>
                                                <w:bottom w:val="none" w:sz="0" w:space="0" w:color="auto"/>
                                                <w:right w:val="none" w:sz="0" w:space="0" w:color="auto"/>
                                              </w:divBdr>
                                              <w:divsChild>
                                                <w:div w:id="1086606859">
                                                  <w:marLeft w:val="0"/>
                                                  <w:marRight w:val="0"/>
                                                  <w:marTop w:val="0"/>
                                                  <w:marBottom w:val="0"/>
                                                  <w:divBdr>
                                                    <w:top w:val="none" w:sz="0" w:space="0" w:color="auto"/>
                                                    <w:left w:val="none" w:sz="0" w:space="0" w:color="auto"/>
                                                    <w:bottom w:val="none" w:sz="0" w:space="0" w:color="auto"/>
                                                    <w:right w:val="none" w:sz="0" w:space="0" w:color="auto"/>
                                                  </w:divBdr>
                                                  <w:divsChild>
                                                    <w:div w:id="162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855787">
      <w:bodyDiv w:val="1"/>
      <w:marLeft w:val="0"/>
      <w:marRight w:val="0"/>
      <w:marTop w:val="0"/>
      <w:marBottom w:val="0"/>
      <w:divBdr>
        <w:top w:val="none" w:sz="0" w:space="0" w:color="auto"/>
        <w:left w:val="none" w:sz="0" w:space="0" w:color="auto"/>
        <w:bottom w:val="none" w:sz="0" w:space="0" w:color="auto"/>
        <w:right w:val="none" w:sz="0" w:space="0" w:color="auto"/>
      </w:divBdr>
      <w:divsChild>
        <w:div w:id="1135755593">
          <w:marLeft w:val="0"/>
          <w:marRight w:val="0"/>
          <w:marTop w:val="0"/>
          <w:marBottom w:val="0"/>
          <w:divBdr>
            <w:top w:val="none" w:sz="0" w:space="0" w:color="auto"/>
            <w:left w:val="none" w:sz="0" w:space="0" w:color="auto"/>
            <w:bottom w:val="none" w:sz="0" w:space="0" w:color="auto"/>
            <w:right w:val="none" w:sz="0" w:space="0" w:color="auto"/>
          </w:divBdr>
          <w:divsChild>
            <w:div w:id="1775442677">
              <w:marLeft w:val="0"/>
              <w:marRight w:val="0"/>
              <w:marTop w:val="0"/>
              <w:marBottom w:val="0"/>
              <w:divBdr>
                <w:top w:val="none" w:sz="0" w:space="0" w:color="auto"/>
                <w:left w:val="none" w:sz="0" w:space="0" w:color="auto"/>
                <w:bottom w:val="none" w:sz="0" w:space="0" w:color="auto"/>
                <w:right w:val="none" w:sz="0" w:space="0" w:color="auto"/>
              </w:divBdr>
              <w:divsChild>
                <w:div w:id="1369602429">
                  <w:marLeft w:val="0"/>
                  <w:marRight w:val="0"/>
                  <w:marTop w:val="0"/>
                  <w:marBottom w:val="0"/>
                  <w:divBdr>
                    <w:top w:val="none" w:sz="0" w:space="0" w:color="auto"/>
                    <w:left w:val="none" w:sz="0" w:space="0" w:color="auto"/>
                    <w:bottom w:val="none" w:sz="0" w:space="0" w:color="auto"/>
                    <w:right w:val="none" w:sz="0" w:space="0" w:color="auto"/>
                  </w:divBdr>
                  <w:divsChild>
                    <w:div w:id="1477527659">
                      <w:marLeft w:val="0"/>
                      <w:marRight w:val="0"/>
                      <w:marTop w:val="0"/>
                      <w:marBottom w:val="0"/>
                      <w:divBdr>
                        <w:top w:val="none" w:sz="0" w:space="0" w:color="auto"/>
                        <w:left w:val="none" w:sz="0" w:space="0" w:color="auto"/>
                        <w:bottom w:val="none" w:sz="0" w:space="0" w:color="auto"/>
                        <w:right w:val="none" w:sz="0" w:space="0" w:color="auto"/>
                      </w:divBdr>
                      <w:divsChild>
                        <w:div w:id="1557274365">
                          <w:marLeft w:val="0"/>
                          <w:marRight w:val="0"/>
                          <w:marTop w:val="0"/>
                          <w:marBottom w:val="0"/>
                          <w:divBdr>
                            <w:top w:val="none" w:sz="0" w:space="0" w:color="auto"/>
                            <w:left w:val="none" w:sz="0" w:space="0" w:color="auto"/>
                            <w:bottom w:val="none" w:sz="0" w:space="0" w:color="auto"/>
                            <w:right w:val="none" w:sz="0" w:space="0" w:color="auto"/>
                          </w:divBdr>
                          <w:divsChild>
                            <w:div w:id="1553153314">
                              <w:marLeft w:val="0"/>
                              <w:marRight w:val="0"/>
                              <w:marTop w:val="0"/>
                              <w:marBottom w:val="0"/>
                              <w:divBdr>
                                <w:top w:val="none" w:sz="0" w:space="0" w:color="auto"/>
                                <w:left w:val="none" w:sz="0" w:space="0" w:color="auto"/>
                                <w:bottom w:val="none" w:sz="0" w:space="0" w:color="auto"/>
                                <w:right w:val="none" w:sz="0" w:space="0" w:color="auto"/>
                              </w:divBdr>
                              <w:divsChild>
                                <w:div w:id="800076199">
                                  <w:marLeft w:val="0"/>
                                  <w:marRight w:val="0"/>
                                  <w:marTop w:val="0"/>
                                  <w:marBottom w:val="0"/>
                                  <w:divBdr>
                                    <w:top w:val="none" w:sz="0" w:space="0" w:color="auto"/>
                                    <w:left w:val="none" w:sz="0" w:space="0" w:color="auto"/>
                                    <w:bottom w:val="none" w:sz="0" w:space="0" w:color="auto"/>
                                    <w:right w:val="none" w:sz="0" w:space="0" w:color="auto"/>
                                  </w:divBdr>
                                  <w:divsChild>
                                    <w:div w:id="967122967">
                                      <w:marLeft w:val="0"/>
                                      <w:marRight w:val="0"/>
                                      <w:marTop w:val="0"/>
                                      <w:marBottom w:val="0"/>
                                      <w:divBdr>
                                        <w:top w:val="none" w:sz="0" w:space="0" w:color="auto"/>
                                        <w:left w:val="none" w:sz="0" w:space="0" w:color="auto"/>
                                        <w:bottom w:val="none" w:sz="0" w:space="0" w:color="auto"/>
                                        <w:right w:val="none" w:sz="0" w:space="0" w:color="auto"/>
                                      </w:divBdr>
                                      <w:divsChild>
                                        <w:div w:id="1023018265">
                                          <w:marLeft w:val="0"/>
                                          <w:marRight w:val="0"/>
                                          <w:marTop w:val="0"/>
                                          <w:marBottom w:val="0"/>
                                          <w:divBdr>
                                            <w:top w:val="none" w:sz="0" w:space="0" w:color="auto"/>
                                            <w:left w:val="none" w:sz="0" w:space="0" w:color="auto"/>
                                            <w:bottom w:val="none" w:sz="0" w:space="0" w:color="auto"/>
                                            <w:right w:val="none" w:sz="0" w:space="0" w:color="auto"/>
                                          </w:divBdr>
                                          <w:divsChild>
                                            <w:div w:id="657422539">
                                              <w:marLeft w:val="0"/>
                                              <w:marRight w:val="0"/>
                                              <w:marTop w:val="0"/>
                                              <w:marBottom w:val="0"/>
                                              <w:divBdr>
                                                <w:top w:val="none" w:sz="0" w:space="0" w:color="auto"/>
                                                <w:left w:val="none" w:sz="0" w:space="0" w:color="auto"/>
                                                <w:bottom w:val="none" w:sz="0" w:space="0" w:color="auto"/>
                                                <w:right w:val="none" w:sz="0" w:space="0" w:color="auto"/>
                                              </w:divBdr>
                                              <w:divsChild>
                                                <w:div w:id="1612282583">
                                                  <w:marLeft w:val="0"/>
                                                  <w:marRight w:val="0"/>
                                                  <w:marTop w:val="0"/>
                                                  <w:marBottom w:val="0"/>
                                                  <w:divBdr>
                                                    <w:top w:val="none" w:sz="0" w:space="0" w:color="auto"/>
                                                    <w:left w:val="none" w:sz="0" w:space="0" w:color="auto"/>
                                                    <w:bottom w:val="none" w:sz="0" w:space="0" w:color="auto"/>
                                                    <w:right w:val="none" w:sz="0" w:space="0" w:color="auto"/>
                                                  </w:divBdr>
                                                  <w:divsChild>
                                                    <w:div w:id="1533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875190">
      <w:bodyDiv w:val="1"/>
      <w:marLeft w:val="0"/>
      <w:marRight w:val="0"/>
      <w:marTop w:val="0"/>
      <w:marBottom w:val="0"/>
      <w:divBdr>
        <w:top w:val="none" w:sz="0" w:space="0" w:color="auto"/>
        <w:left w:val="none" w:sz="0" w:space="0" w:color="auto"/>
        <w:bottom w:val="none" w:sz="0" w:space="0" w:color="auto"/>
        <w:right w:val="none" w:sz="0" w:space="0" w:color="auto"/>
      </w:divBdr>
      <w:divsChild>
        <w:div w:id="1515143971">
          <w:marLeft w:val="0"/>
          <w:marRight w:val="0"/>
          <w:marTop w:val="0"/>
          <w:marBottom w:val="0"/>
          <w:divBdr>
            <w:top w:val="none" w:sz="0" w:space="0" w:color="auto"/>
            <w:left w:val="none" w:sz="0" w:space="0" w:color="auto"/>
            <w:bottom w:val="none" w:sz="0" w:space="0" w:color="auto"/>
            <w:right w:val="none" w:sz="0" w:space="0" w:color="auto"/>
          </w:divBdr>
          <w:divsChild>
            <w:div w:id="1719930937">
              <w:marLeft w:val="0"/>
              <w:marRight w:val="0"/>
              <w:marTop w:val="0"/>
              <w:marBottom w:val="0"/>
              <w:divBdr>
                <w:top w:val="none" w:sz="0" w:space="0" w:color="auto"/>
                <w:left w:val="none" w:sz="0" w:space="0" w:color="auto"/>
                <w:bottom w:val="none" w:sz="0" w:space="0" w:color="auto"/>
                <w:right w:val="none" w:sz="0" w:space="0" w:color="auto"/>
              </w:divBdr>
              <w:divsChild>
                <w:div w:id="1529874712">
                  <w:marLeft w:val="0"/>
                  <w:marRight w:val="0"/>
                  <w:marTop w:val="0"/>
                  <w:marBottom w:val="0"/>
                  <w:divBdr>
                    <w:top w:val="none" w:sz="0" w:space="0" w:color="auto"/>
                    <w:left w:val="none" w:sz="0" w:space="0" w:color="auto"/>
                    <w:bottom w:val="none" w:sz="0" w:space="0" w:color="auto"/>
                    <w:right w:val="none" w:sz="0" w:space="0" w:color="auto"/>
                  </w:divBdr>
                  <w:divsChild>
                    <w:div w:id="1572079379">
                      <w:marLeft w:val="0"/>
                      <w:marRight w:val="0"/>
                      <w:marTop w:val="0"/>
                      <w:marBottom w:val="0"/>
                      <w:divBdr>
                        <w:top w:val="none" w:sz="0" w:space="0" w:color="auto"/>
                        <w:left w:val="none" w:sz="0" w:space="0" w:color="auto"/>
                        <w:bottom w:val="none" w:sz="0" w:space="0" w:color="auto"/>
                        <w:right w:val="none" w:sz="0" w:space="0" w:color="auto"/>
                      </w:divBdr>
                      <w:divsChild>
                        <w:div w:id="1988705183">
                          <w:marLeft w:val="0"/>
                          <w:marRight w:val="0"/>
                          <w:marTop w:val="0"/>
                          <w:marBottom w:val="105"/>
                          <w:divBdr>
                            <w:top w:val="none" w:sz="0" w:space="0" w:color="auto"/>
                            <w:left w:val="none" w:sz="0" w:space="0" w:color="auto"/>
                            <w:bottom w:val="none" w:sz="0" w:space="0" w:color="auto"/>
                            <w:right w:val="none" w:sz="0" w:space="0" w:color="auto"/>
                          </w:divBdr>
                          <w:divsChild>
                            <w:div w:id="927689291">
                              <w:marLeft w:val="0"/>
                              <w:marRight w:val="0"/>
                              <w:marTop w:val="0"/>
                              <w:marBottom w:val="0"/>
                              <w:divBdr>
                                <w:top w:val="none" w:sz="0" w:space="0" w:color="auto"/>
                                <w:left w:val="none" w:sz="0" w:space="0" w:color="auto"/>
                                <w:bottom w:val="none" w:sz="0" w:space="0" w:color="auto"/>
                                <w:right w:val="none" w:sz="0" w:space="0" w:color="auto"/>
                              </w:divBdr>
                              <w:divsChild>
                                <w:div w:id="1449735230">
                                  <w:marLeft w:val="0"/>
                                  <w:marRight w:val="0"/>
                                  <w:marTop w:val="0"/>
                                  <w:marBottom w:val="0"/>
                                  <w:divBdr>
                                    <w:top w:val="none" w:sz="0" w:space="0" w:color="auto"/>
                                    <w:left w:val="none" w:sz="0" w:space="0" w:color="auto"/>
                                    <w:bottom w:val="none" w:sz="0" w:space="0" w:color="auto"/>
                                    <w:right w:val="none" w:sz="0" w:space="0" w:color="auto"/>
                                  </w:divBdr>
                                  <w:divsChild>
                                    <w:div w:id="1272201980">
                                      <w:marLeft w:val="0"/>
                                      <w:marRight w:val="0"/>
                                      <w:marTop w:val="60"/>
                                      <w:marBottom w:val="60"/>
                                      <w:divBdr>
                                        <w:top w:val="none" w:sz="0" w:space="0" w:color="auto"/>
                                        <w:left w:val="none" w:sz="0" w:space="0" w:color="auto"/>
                                        <w:bottom w:val="none" w:sz="0" w:space="0" w:color="auto"/>
                                        <w:right w:val="none" w:sz="0" w:space="0" w:color="auto"/>
                                      </w:divBdr>
                                      <w:divsChild>
                                        <w:div w:id="291247983">
                                          <w:marLeft w:val="0"/>
                                          <w:marRight w:val="0"/>
                                          <w:marTop w:val="0"/>
                                          <w:marBottom w:val="0"/>
                                          <w:divBdr>
                                            <w:top w:val="none" w:sz="0" w:space="0" w:color="auto"/>
                                            <w:left w:val="none" w:sz="0" w:space="0" w:color="auto"/>
                                            <w:bottom w:val="none" w:sz="0" w:space="0" w:color="auto"/>
                                            <w:right w:val="none" w:sz="0" w:space="0" w:color="auto"/>
                                          </w:divBdr>
                                          <w:divsChild>
                                            <w:div w:id="1265921532">
                                              <w:marLeft w:val="0"/>
                                              <w:marRight w:val="0"/>
                                              <w:marTop w:val="0"/>
                                              <w:marBottom w:val="0"/>
                                              <w:divBdr>
                                                <w:top w:val="none" w:sz="0" w:space="0" w:color="auto"/>
                                                <w:left w:val="none" w:sz="0" w:space="0" w:color="auto"/>
                                                <w:bottom w:val="none" w:sz="0" w:space="0" w:color="auto"/>
                                                <w:right w:val="none" w:sz="0" w:space="0" w:color="auto"/>
                                              </w:divBdr>
                                              <w:divsChild>
                                                <w:div w:id="464271773">
                                                  <w:marLeft w:val="0"/>
                                                  <w:marRight w:val="0"/>
                                                  <w:marTop w:val="0"/>
                                                  <w:marBottom w:val="0"/>
                                                  <w:divBdr>
                                                    <w:top w:val="none" w:sz="0" w:space="0" w:color="auto"/>
                                                    <w:left w:val="none" w:sz="0" w:space="0" w:color="auto"/>
                                                    <w:bottom w:val="none" w:sz="0" w:space="0" w:color="auto"/>
                                                    <w:right w:val="none" w:sz="0" w:space="0" w:color="auto"/>
                                                  </w:divBdr>
                                                  <w:divsChild>
                                                    <w:div w:id="758406955">
                                                      <w:marLeft w:val="0"/>
                                                      <w:marRight w:val="0"/>
                                                      <w:marTop w:val="0"/>
                                                      <w:marBottom w:val="0"/>
                                                      <w:divBdr>
                                                        <w:top w:val="none" w:sz="0" w:space="0" w:color="auto"/>
                                                        <w:left w:val="none" w:sz="0" w:space="0" w:color="auto"/>
                                                        <w:bottom w:val="none" w:sz="0" w:space="0" w:color="auto"/>
                                                        <w:right w:val="none" w:sz="0" w:space="0" w:color="auto"/>
                                                      </w:divBdr>
                                                      <w:divsChild>
                                                        <w:div w:id="508298188">
                                                          <w:marLeft w:val="0"/>
                                                          <w:marRight w:val="0"/>
                                                          <w:marTop w:val="0"/>
                                                          <w:marBottom w:val="0"/>
                                                          <w:divBdr>
                                                            <w:top w:val="single" w:sz="6" w:space="4" w:color="C5D2E0"/>
                                                            <w:left w:val="single" w:sz="6" w:space="4" w:color="C5D2E0"/>
                                                            <w:bottom w:val="single" w:sz="6" w:space="4" w:color="C5D2E0"/>
                                                            <w:right w:val="single" w:sz="6" w:space="4" w:color="C5D2E0"/>
                                                          </w:divBdr>
                                                        </w:div>
                                                        <w:div w:id="10606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09">
                                              <w:marLeft w:val="0"/>
                                              <w:marRight w:val="0"/>
                                              <w:marTop w:val="0"/>
                                              <w:marBottom w:val="0"/>
                                              <w:divBdr>
                                                <w:top w:val="none" w:sz="0" w:space="0" w:color="auto"/>
                                                <w:left w:val="none" w:sz="0" w:space="0" w:color="auto"/>
                                                <w:bottom w:val="none" w:sz="0" w:space="0" w:color="auto"/>
                                                <w:right w:val="none" w:sz="0" w:space="0" w:color="auto"/>
                                              </w:divBdr>
                                              <w:divsChild>
                                                <w:div w:id="538906051">
                                                  <w:marLeft w:val="0"/>
                                                  <w:marRight w:val="0"/>
                                                  <w:marTop w:val="0"/>
                                                  <w:marBottom w:val="0"/>
                                                  <w:divBdr>
                                                    <w:top w:val="none" w:sz="0" w:space="0" w:color="auto"/>
                                                    <w:left w:val="none" w:sz="0" w:space="0" w:color="auto"/>
                                                    <w:bottom w:val="none" w:sz="0" w:space="0" w:color="auto"/>
                                                    <w:right w:val="none" w:sz="0" w:space="0" w:color="auto"/>
                                                  </w:divBdr>
                                                  <w:divsChild>
                                                    <w:div w:id="2112436602">
                                                      <w:marLeft w:val="0"/>
                                                      <w:marRight w:val="0"/>
                                                      <w:marTop w:val="0"/>
                                                      <w:marBottom w:val="0"/>
                                                      <w:divBdr>
                                                        <w:top w:val="none" w:sz="0" w:space="0" w:color="auto"/>
                                                        <w:left w:val="none" w:sz="0" w:space="0" w:color="auto"/>
                                                        <w:bottom w:val="none" w:sz="0" w:space="0" w:color="auto"/>
                                                        <w:right w:val="none" w:sz="0" w:space="0" w:color="auto"/>
                                                      </w:divBdr>
                                                      <w:divsChild>
                                                        <w:div w:id="1933513484">
                                                          <w:marLeft w:val="0"/>
                                                          <w:marRight w:val="0"/>
                                                          <w:marTop w:val="0"/>
                                                          <w:marBottom w:val="0"/>
                                                          <w:divBdr>
                                                            <w:top w:val="single" w:sz="6" w:space="4" w:color="C5D2E0"/>
                                                            <w:left w:val="single" w:sz="6" w:space="4" w:color="C5D2E0"/>
                                                            <w:bottom w:val="single" w:sz="6" w:space="4" w:color="C5D2E0"/>
                                                            <w:right w:val="single" w:sz="6" w:space="4" w:color="C5D2E0"/>
                                                          </w:divBdr>
                                                        </w:div>
                                                        <w:div w:id="655110981">
                                                          <w:marLeft w:val="0"/>
                                                          <w:marRight w:val="0"/>
                                                          <w:marTop w:val="0"/>
                                                          <w:marBottom w:val="0"/>
                                                          <w:divBdr>
                                                            <w:top w:val="none" w:sz="0" w:space="0" w:color="auto"/>
                                                            <w:left w:val="none" w:sz="0" w:space="0" w:color="auto"/>
                                                            <w:bottom w:val="none" w:sz="0" w:space="0" w:color="auto"/>
                                                            <w:right w:val="none" w:sz="0" w:space="0" w:color="auto"/>
                                                          </w:divBdr>
                                                          <w:divsChild>
                                                            <w:div w:id="11466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348037">
                                          <w:marLeft w:val="0"/>
                                          <w:marRight w:val="0"/>
                                          <w:marTop w:val="0"/>
                                          <w:marBottom w:val="0"/>
                                          <w:divBdr>
                                            <w:top w:val="none" w:sz="0" w:space="0" w:color="auto"/>
                                            <w:left w:val="none" w:sz="0" w:space="0" w:color="auto"/>
                                            <w:bottom w:val="none" w:sz="0" w:space="0" w:color="auto"/>
                                            <w:right w:val="none" w:sz="0" w:space="0" w:color="auto"/>
                                          </w:divBdr>
                                          <w:divsChild>
                                            <w:div w:id="29302498">
                                              <w:marLeft w:val="0"/>
                                              <w:marRight w:val="0"/>
                                              <w:marTop w:val="0"/>
                                              <w:marBottom w:val="0"/>
                                              <w:divBdr>
                                                <w:top w:val="none" w:sz="0" w:space="0" w:color="auto"/>
                                                <w:left w:val="none" w:sz="0" w:space="0" w:color="auto"/>
                                                <w:bottom w:val="none" w:sz="0" w:space="0" w:color="auto"/>
                                                <w:right w:val="none" w:sz="0" w:space="0" w:color="auto"/>
                                              </w:divBdr>
                                              <w:divsChild>
                                                <w:div w:id="1804038646">
                                                  <w:marLeft w:val="0"/>
                                                  <w:marRight w:val="0"/>
                                                  <w:marTop w:val="0"/>
                                                  <w:marBottom w:val="0"/>
                                                  <w:divBdr>
                                                    <w:top w:val="none" w:sz="0" w:space="0" w:color="auto"/>
                                                    <w:left w:val="none" w:sz="0" w:space="0" w:color="auto"/>
                                                    <w:bottom w:val="none" w:sz="0" w:space="0" w:color="auto"/>
                                                    <w:right w:val="none" w:sz="0" w:space="0" w:color="auto"/>
                                                  </w:divBdr>
                                                  <w:divsChild>
                                                    <w:div w:id="1904027490">
                                                      <w:marLeft w:val="0"/>
                                                      <w:marRight w:val="0"/>
                                                      <w:marTop w:val="0"/>
                                                      <w:marBottom w:val="0"/>
                                                      <w:divBdr>
                                                        <w:top w:val="none" w:sz="0" w:space="0" w:color="auto"/>
                                                        <w:left w:val="none" w:sz="0" w:space="0" w:color="auto"/>
                                                        <w:bottom w:val="none" w:sz="0" w:space="0" w:color="auto"/>
                                                        <w:right w:val="none" w:sz="0" w:space="0" w:color="auto"/>
                                                      </w:divBdr>
                                                      <w:divsChild>
                                                        <w:div w:id="367218219">
                                                          <w:marLeft w:val="0"/>
                                                          <w:marRight w:val="0"/>
                                                          <w:marTop w:val="0"/>
                                                          <w:marBottom w:val="0"/>
                                                          <w:divBdr>
                                                            <w:top w:val="single" w:sz="6" w:space="4" w:color="C5D2E0"/>
                                                            <w:left w:val="single" w:sz="6" w:space="4" w:color="C5D2E0"/>
                                                            <w:bottom w:val="single" w:sz="6" w:space="4" w:color="C5D2E0"/>
                                                            <w:right w:val="single" w:sz="6" w:space="4" w:color="C5D2E0"/>
                                                          </w:divBdr>
                                                        </w:div>
                                                        <w:div w:id="20303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00224">
                                              <w:marLeft w:val="0"/>
                                              <w:marRight w:val="0"/>
                                              <w:marTop w:val="0"/>
                                              <w:marBottom w:val="0"/>
                                              <w:divBdr>
                                                <w:top w:val="none" w:sz="0" w:space="0" w:color="auto"/>
                                                <w:left w:val="none" w:sz="0" w:space="0" w:color="auto"/>
                                                <w:bottom w:val="none" w:sz="0" w:space="0" w:color="auto"/>
                                                <w:right w:val="none" w:sz="0" w:space="0" w:color="auto"/>
                                              </w:divBdr>
                                              <w:divsChild>
                                                <w:div w:id="307133035">
                                                  <w:marLeft w:val="0"/>
                                                  <w:marRight w:val="0"/>
                                                  <w:marTop w:val="0"/>
                                                  <w:marBottom w:val="0"/>
                                                  <w:divBdr>
                                                    <w:top w:val="none" w:sz="0" w:space="0" w:color="auto"/>
                                                    <w:left w:val="none" w:sz="0" w:space="0" w:color="auto"/>
                                                    <w:bottom w:val="none" w:sz="0" w:space="0" w:color="auto"/>
                                                    <w:right w:val="none" w:sz="0" w:space="0" w:color="auto"/>
                                                  </w:divBdr>
                                                  <w:divsChild>
                                                    <w:div w:id="2109499163">
                                                      <w:marLeft w:val="0"/>
                                                      <w:marRight w:val="0"/>
                                                      <w:marTop w:val="0"/>
                                                      <w:marBottom w:val="0"/>
                                                      <w:divBdr>
                                                        <w:top w:val="none" w:sz="0" w:space="0" w:color="auto"/>
                                                        <w:left w:val="none" w:sz="0" w:space="0" w:color="auto"/>
                                                        <w:bottom w:val="none" w:sz="0" w:space="0" w:color="auto"/>
                                                        <w:right w:val="none" w:sz="0" w:space="0" w:color="auto"/>
                                                      </w:divBdr>
                                                      <w:divsChild>
                                                        <w:div w:id="1412192260">
                                                          <w:marLeft w:val="0"/>
                                                          <w:marRight w:val="0"/>
                                                          <w:marTop w:val="0"/>
                                                          <w:marBottom w:val="0"/>
                                                          <w:divBdr>
                                                            <w:top w:val="single" w:sz="6" w:space="4" w:color="C5D2E0"/>
                                                            <w:left w:val="single" w:sz="6" w:space="4" w:color="C5D2E0"/>
                                                            <w:bottom w:val="single" w:sz="6" w:space="4" w:color="C5D2E0"/>
                                                            <w:right w:val="single" w:sz="6" w:space="4" w:color="C5D2E0"/>
                                                          </w:divBdr>
                                                        </w:div>
                                                        <w:div w:id="8217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36079">
                                          <w:marLeft w:val="0"/>
                                          <w:marRight w:val="0"/>
                                          <w:marTop w:val="0"/>
                                          <w:marBottom w:val="0"/>
                                          <w:divBdr>
                                            <w:top w:val="none" w:sz="0" w:space="0" w:color="auto"/>
                                            <w:left w:val="none" w:sz="0" w:space="0" w:color="auto"/>
                                            <w:bottom w:val="none" w:sz="0" w:space="0" w:color="auto"/>
                                            <w:right w:val="none" w:sz="0" w:space="0" w:color="auto"/>
                                          </w:divBdr>
                                          <w:divsChild>
                                            <w:div w:id="1418400748">
                                              <w:marLeft w:val="0"/>
                                              <w:marRight w:val="0"/>
                                              <w:marTop w:val="0"/>
                                              <w:marBottom w:val="0"/>
                                              <w:divBdr>
                                                <w:top w:val="none" w:sz="0" w:space="0" w:color="auto"/>
                                                <w:left w:val="none" w:sz="0" w:space="0" w:color="auto"/>
                                                <w:bottom w:val="none" w:sz="0" w:space="0" w:color="auto"/>
                                                <w:right w:val="none" w:sz="0" w:space="0" w:color="auto"/>
                                              </w:divBdr>
                                              <w:divsChild>
                                                <w:div w:id="1753771955">
                                                  <w:marLeft w:val="0"/>
                                                  <w:marRight w:val="0"/>
                                                  <w:marTop w:val="0"/>
                                                  <w:marBottom w:val="0"/>
                                                  <w:divBdr>
                                                    <w:top w:val="none" w:sz="0" w:space="0" w:color="auto"/>
                                                    <w:left w:val="none" w:sz="0" w:space="0" w:color="auto"/>
                                                    <w:bottom w:val="none" w:sz="0" w:space="0" w:color="auto"/>
                                                    <w:right w:val="none" w:sz="0" w:space="0" w:color="auto"/>
                                                  </w:divBdr>
                                                  <w:divsChild>
                                                    <w:div w:id="343360913">
                                                      <w:marLeft w:val="0"/>
                                                      <w:marRight w:val="0"/>
                                                      <w:marTop w:val="0"/>
                                                      <w:marBottom w:val="0"/>
                                                      <w:divBdr>
                                                        <w:top w:val="none" w:sz="0" w:space="0" w:color="auto"/>
                                                        <w:left w:val="none" w:sz="0" w:space="0" w:color="auto"/>
                                                        <w:bottom w:val="none" w:sz="0" w:space="0" w:color="auto"/>
                                                        <w:right w:val="none" w:sz="0" w:space="0" w:color="auto"/>
                                                      </w:divBdr>
                                                      <w:divsChild>
                                                        <w:div w:id="1929656578">
                                                          <w:marLeft w:val="0"/>
                                                          <w:marRight w:val="0"/>
                                                          <w:marTop w:val="0"/>
                                                          <w:marBottom w:val="0"/>
                                                          <w:divBdr>
                                                            <w:top w:val="single" w:sz="6" w:space="4" w:color="C5D2E0"/>
                                                            <w:left w:val="single" w:sz="6" w:space="4" w:color="C5D2E0"/>
                                                            <w:bottom w:val="single" w:sz="6" w:space="4" w:color="C5D2E0"/>
                                                            <w:right w:val="single" w:sz="6" w:space="4" w:color="C5D2E0"/>
                                                          </w:divBdr>
                                                        </w:div>
                                                        <w:div w:id="394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70497">
                                          <w:marLeft w:val="0"/>
                                          <w:marRight w:val="0"/>
                                          <w:marTop w:val="0"/>
                                          <w:marBottom w:val="0"/>
                                          <w:divBdr>
                                            <w:top w:val="none" w:sz="0" w:space="0" w:color="auto"/>
                                            <w:left w:val="none" w:sz="0" w:space="0" w:color="auto"/>
                                            <w:bottom w:val="none" w:sz="0" w:space="0" w:color="auto"/>
                                            <w:right w:val="none" w:sz="0" w:space="0" w:color="auto"/>
                                          </w:divBdr>
                                          <w:divsChild>
                                            <w:div w:id="1748847654">
                                              <w:marLeft w:val="0"/>
                                              <w:marRight w:val="0"/>
                                              <w:marTop w:val="0"/>
                                              <w:marBottom w:val="0"/>
                                              <w:divBdr>
                                                <w:top w:val="none" w:sz="0" w:space="0" w:color="auto"/>
                                                <w:left w:val="none" w:sz="0" w:space="0" w:color="auto"/>
                                                <w:bottom w:val="none" w:sz="0" w:space="0" w:color="auto"/>
                                                <w:right w:val="none" w:sz="0" w:space="0" w:color="auto"/>
                                              </w:divBdr>
                                              <w:divsChild>
                                                <w:div w:id="1582642502">
                                                  <w:marLeft w:val="0"/>
                                                  <w:marRight w:val="0"/>
                                                  <w:marTop w:val="0"/>
                                                  <w:marBottom w:val="0"/>
                                                  <w:divBdr>
                                                    <w:top w:val="none" w:sz="0" w:space="0" w:color="auto"/>
                                                    <w:left w:val="none" w:sz="0" w:space="0" w:color="auto"/>
                                                    <w:bottom w:val="none" w:sz="0" w:space="0" w:color="auto"/>
                                                    <w:right w:val="none" w:sz="0" w:space="0" w:color="auto"/>
                                                  </w:divBdr>
                                                  <w:divsChild>
                                                    <w:div w:id="1289119046">
                                                      <w:marLeft w:val="0"/>
                                                      <w:marRight w:val="0"/>
                                                      <w:marTop w:val="0"/>
                                                      <w:marBottom w:val="0"/>
                                                      <w:divBdr>
                                                        <w:top w:val="none" w:sz="0" w:space="0" w:color="auto"/>
                                                        <w:left w:val="none" w:sz="0" w:space="0" w:color="auto"/>
                                                        <w:bottom w:val="none" w:sz="0" w:space="0" w:color="auto"/>
                                                        <w:right w:val="none" w:sz="0" w:space="0" w:color="auto"/>
                                                      </w:divBdr>
                                                      <w:divsChild>
                                                        <w:div w:id="1097364026">
                                                          <w:marLeft w:val="0"/>
                                                          <w:marRight w:val="0"/>
                                                          <w:marTop w:val="0"/>
                                                          <w:marBottom w:val="0"/>
                                                          <w:divBdr>
                                                            <w:top w:val="none" w:sz="0" w:space="0" w:color="auto"/>
                                                            <w:left w:val="none" w:sz="0" w:space="0" w:color="auto"/>
                                                            <w:bottom w:val="none" w:sz="0" w:space="0" w:color="auto"/>
                                                            <w:right w:val="none" w:sz="0" w:space="0" w:color="auto"/>
                                                          </w:divBdr>
                                                          <w:divsChild>
                                                            <w:div w:id="1048335598">
                                                              <w:marLeft w:val="0"/>
                                                              <w:marRight w:val="0"/>
                                                              <w:marTop w:val="0"/>
                                                              <w:marBottom w:val="0"/>
                                                              <w:divBdr>
                                                                <w:top w:val="single" w:sz="6" w:space="4" w:color="C5D2E0"/>
                                                                <w:left w:val="single" w:sz="6" w:space="4" w:color="C5D2E0"/>
                                                                <w:bottom w:val="single" w:sz="6" w:space="4" w:color="C5D2E0"/>
                                                                <w:right w:val="single" w:sz="6" w:space="4" w:color="C5D2E0"/>
                                                              </w:divBdr>
                                                            </w:div>
                                                            <w:div w:id="805195693">
                                                              <w:marLeft w:val="0"/>
                                                              <w:marRight w:val="0"/>
                                                              <w:marTop w:val="0"/>
                                                              <w:marBottom w:val="0"/>
                                                              <w:divBdr>
                                                                <w:top w:val="none" w:sz="0" w:space="0" w:color="auto"/>
                                                                <w:left w:val="none" w:sz="0" w:space="0" w:color="auto"/>
                                                                <w:bottom w:val="none" w:sz="0" w:space="0" w:color="auto"/>
                                                                <w:right w:val="none" w:sz="0" w:space="0" w:color="auto"/>
                                                              </w:divBdr>
                                                              <w:divsChild>
                                                                <w:div w:id="1678383344">
                                                                  <w:marLeft w:val="0"/>
                                                                  <w:marRight w:val="0"/>
                                                                  <w:marTop w:val="0"/>
                                                                  <w:marBottom w:val="0"/>
                                                                  <w:divBdr>
                                                                    <w:top w:val="none" w:sz="0" w:space="0" w:color="auto"/>
                                                                    <w:left w:val="none" w:sz="0" w:space="0" w:color="auto"/>
                                                                    <w:bottom w:val="none" w:sz="0" w:space="0" w:color="auto"/>
                                                                    <w:right w:val="none" w:sz="0" w:space="0" w:color="auto"/>
                                                                  </w:divBdr>
                                                                  <w:divsChild>
                                                                    <w:div w:id="1635674594">
                                                                      <w:marLeft w:val="0"/>
                                                                      <w:marRight w:val="0"/>
                                                                      <w:marTop w:val="0"/>
                                                                      <w:marBottom w:val="0"/>
                                                                      <w:divBdr>
                                                                        <w:top w:val="single" w:sz="6" w:space="4" w:color="C5D2E0"/>
                                                                        <w:left w:val="single" w:sz="6" w:space="4" w:color="C5D2E0"/>
                                                                        <w:bottom w:val="single" w:sz="6" w:space="4" w:color="C5D2E0"/>
                                                                        <w:right w:val="single" w:sz="6" w:space="4" w:color="C5D2E0"/>
                                                                      </w:divBdr>
                                                                    </w:div>
                                                                    <w:div w:id="628365548">
                                                                      <w:marLeft w:val="0"/>
                                                                      <w:marRight w:val="0"/>
                                                                      <w:marTop w:val="0"/>
                                                                      <w:marBottom w:val="0"/>
                                                                      <w:divBdr>
                                                                        <w:top w:val="none" w:sz="0" w:space="0" w:color="auto"/>
                                                                        <w:left w:val="none" w:sz="0" w:space="0" w:color="auto"/>
                                                                        <w:bottom w:val="none" w:sz="0" w:space="0" w:color="auto"/>
                                                                        <w:right w:val="none" w:sz="0" w:space="0" w:color="auto"/>
                                                                      </w:divBdr>
                                                                    </w:div>
                                                                    <w:div w:id="934365198">
                                                                      <w:marLeft w:val="0"/>
                                                                      <w:marRight w:val="0"/>
                                                                      <w:marTop w:val="0"/>
                                                                      <w:marBottom w:val="0"/>
                                                                      <w:divBdr>
                                                                        <w:top w:val="single" w:sz="6" w:space="4" w:color="C5D2E0"/>
                                                                        <w:left w:val="single" w:sz="6" w:space="4" w:color="C5D2E0"/>
                                                                        <w:bottom w:val="single" w:sz="6" w:space="4" w:color="C5D2E0"/>
                                                                        <w:right w:val="single" w:sz="6" w:space="4" w:color="C5D2E0"/>
                                                                      </w:divBdr>
                                                                    </w:div>
                                                                    <w:div w:id="16821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22801">
                                              <w:marLeft w:val="0"/>
                                              <w:marRight w:val="0"/>
                                              <w:marTop w:val="0"/>
                                              <w:marBottom w:val="0"/>
                                              <w:divBdr>
                                                <w:top w:val="none" w:sz="0" w:space="0" w:color="auto"/>
                                                <w:left w:val="none" w:sz="0" w:space="0" w:color="auto"/>
                                                <w:bottom w:val="none" w:sz="0" w:space="0" w:color="auto"/>
                                                <w:right w:val="none" w:sz="0" w:space="0" w:color="auto"/>
                                              </w:divBdr>
                                              <w:divsChild>
                                                <w:div w:id="245843903">
                                                  <w:marLeft w:val="0"/>
                                                  <w:marRight w:val="0"/>
                                                  <w:marTop w:val="0"/>
                                                  <w:marBottom w:val="0"/>
                                                  <w:divBdr>
                                                    <w:top w:val="none" w:sz="0" w:space="0" w:color="auto"/>
                                                    <w:left w:val="none" w:sz="0" w:space="0" w:color="auto"/>
                                                    <w:bottom w:val="none" w:sz="0" w:space="0" w:color="auto"/>
                                                    <w:right w:val="none" w:sz="0" w:space="0" w:color="auto"/>
                                                  </w:divBdr>
                                                  <w:divsChild>
                                                    <w:div w:id="392237354">
                                                      <w:marLeft w:val="0"/>
                                                      <w:marRight w:val="0"/>
                                                      <w:marTop w:val="0"/>
                                                      <w:marBottom w:val="0"/>
                                                      <w:divBdr>
                                                        <w:top w:val="none" w:sz="0" w:space="0" w:color="auto"/>
                                                        <w:left w:val="none" w:sz="0" w:space="0" w:color="auto"/>
                                                        <w:bottom w:val="none" w:sz="0" w:space="0" w:color="auto"/>
                                                        <w:right w:val="none" w:sz="0" w:space="0" w:color="auto"/>
                                                      </w:divBdr>
                                                      <w:divsChild>
                                                        <w:div w:id="809595946">
                                                          <w:marLeft w:val="0"/>
                                                          <w:marRight w:val="0"/>
                                                          <w:marTop w:val="0"/>
                                                          <w:marBottom w:val="0"/>
                                                          <w:divBdr>
                                                            <w:top w:val="none" w:sz="0" w:space="0" w:color="auto"/>
                                                            <w:left w:val="none" w:sz="0" w:space="0" w:color="auto"/>
                                                            <w:bottom w:val="none" w:sz="0" w:space="0" w:color="auto"/>
                                                            <w:right w:val="none" w:sz="0" w:space="0" w:color="auto"/>
                                                          </w:divBdr>
                                                          <w:divsChild>
                                                            <w:div w:id="1808013123">
                                                              <w:marLeft w:val="0"/>
                                                              <w:marRight w:val="0"/>
                                                              <w:marTop w:val="0"/>
                                                              <w:marBottom w:val="0"/>
                                                              <w:divBdr>
                                                                <w:top w:val="single" w:sz="6" w:space="4" w:color="C5D2E0"/>
                                                                <w:left w:val="single" w:sz="6" w:space="4" w:color="C5D2E0"/>
                                                                <w:bottom w:val="single" w:sz="6" w:space="4" w:color="C5D2E0"/>
                                                                <w:right w:val="single" w:sz="6" w:space="4" w:color="C5D2E0"/>
                                                              </w:divBdr>
                                                            </w:div>
                                                            <w:div w:id="590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3114">
                                              <w:marLeft w:val="0"/>
                                              <w:marRight w:val="0"/>
                                              <w:marTop w:val="0"/>
                                              <w:marBottom w:val="0"/>
                                              <w:divBdr>
                                                <w:top w:val="none" w:sz="0" w:space="0" w:color="auto"/>
                                                <w:left w:val="none" w:sz="0" w:space="0" w:color="auto"/>
                                                <w:bottom w:val="none" w:sz="0" w:space="0" w:color="auto"/>
                                                <w:right w:val="none" w:sz="0" w:space="0" w:color="auto"/>
                                              </w:divBdr>
                                              <w:divsChild>
                                                <w:div w:id="1102073709">
                                                  <w:marLeft w:val="0"/>
                                                  <w:marRight w:val="0"/>
                                                  <w:marTop w:val="0"/>
                                                  <w:marBottom w:val="0"/>
                                                  <w:divBdr>
                                                    <w:top w:val="none" w:sz="0" w:space="0" w:color="auto"/>
                                                    <w:left w:val="none" w:sz="0" w:space="0" w:color="auto"/>
                                                    <w:bottom w:val="none" w:sz="0" w:space="0" w:color="auto"/>
                                                    <w:right w:val="none" w:sz="0" w:space="0" w:color="auto"/>
                                                  </w:divBdr>
                                                  <w:divsChild>
                                                    <w:div w:id="905185392">
                                                      <w:marLeft w:val="0"/>
                                                      <w:marRight w:val="0"/>
                                                      <w:marTop w:val="0"/>
                                                      <w:marBottom w:val="0"/>
                                                      <w:divBdr>
                                                        <w:top w:val="none" w:sz="0" w:space="0" w:color="auto"/>
                                                        <w:left w:val="none" w:sz="0" w:space="0" w:color="auto"/>
                                                        <w:bottom w:val="none" w:sz="0" w:space="0" w:color="auto"/>
                                                        <w:right w:val="none" w:sz="0" w:space="0" w:color="auto"/>
                                                      </w:divBdr>
                                                      <w:divsChild>
                                                        <w:div w:id="1999571700">
                                                          <w:marLeft w:val="0"/>
                                                          <w:marRight w:val="0"/>
                                                          <w:marTop w:val="0"/>
                                                          <w:marBottom w:val="0"/>
                                                          <w:divBdr>
                                                            <w:top w:val="none" w:sz="0" w:space="0" w:color="auto"/>
                                                            <w:left w:val="none" w:sz="0" w:space="0" w:color="auto"/>
                                                            <w:bottom w:val="none" w:sz="0" w:space="0" w:color="auto"/>
                                                            <w:right w:val="none" w:sz="0" w:space="0" w:color="auto"/>
                                                          </w:divBdr>
                                                          <w:divsChild>
                                                            <w:div w:id="731344050">
                                                              <w:marLeft w:val="0"/>
                                                              <w:marRight w:val="0"/>
                                                              <w:marTop w:val="0"/>
                                                              <w:marBottom w:val="0"/>
                                                              <w:divBdr>
                                                                <w:top w:val="single" w:sz="6" w:space="4" w:color="C5D2E0"/>
                                                                <w:left w:val="single" w:sz="6" w:space="4" w:color="C5D2E0"/>
                                                                <w:bottom w:val="single" w:sz="6" w:space="4" w:color="C5D2E0"/>
                                                                <w:right w:val="single" w:sz="6" w:space="4" w:color="C5D2E0"/>
                                                              </w:divBdr>
                                                            </w:div>
                                                            <w:div w:id="1041393491">
                                                              <w:marLeft w:val="0"/>
                                                              <w:marRight w:val="0"/>
                                                              <w:marTop w:val="0"/>
                                                              <w:marBottom w:val="0"/>
                                                              <w:divBdr>
                                                                <w:top w:val="none" w:sz="0" w:space="0" w:color="auto"/>
                                                                <w:left w:val="none" w:sz="0" w:space="0" w:color="auto"/>
                                                                <w:bottom w:val="none" w:sz="0" w:space="0" w:color="auto"/>
                                                                <w:right w:val="none" w:sz="0" w:space="0" w:color="auto"/>
                                                              </w:divBdr>
                                                              <w:divsChild>
                                                                <w:div w:id="1366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26109">
                                              <w:marLeft w:val="0"/>
                                              <w:marRight w:val="0"/>
                                              <w:marTop w:val="0"/>
                                              <w:marBottom w:val="0"/>
                                              <w:divBdr>
                                                <w:top w:val="none" w:sz="0" w:space="0" w:color="auto"/>
                                                <w:left w:val="none" w:sz="0" w:space="0" w:color="auto"/>
                                                <w:bottom w:val="none" w:sz="0" w:space="0" w:color="auto"/>
                                                <w:right w:val="none" w:sz="0" w:space="0" w:color="auto"/>
                                              </w:divBdr>
                                              <w:divsChild>
                                                <w:div w:id="1757166233">
                                                  <w:marLeft w:val="0"/>
                                                  <w:marRight w:val="0"/>
                                                  <w:marTop w:val="0"/>
                                                  <w:marBottom w:val="0"/>
                                                  <w:divBdr>
                                                    <w:top w:val="none" w:sz="0" w:space="0" w:color="auto"/>
                                                    <w:left w:val="none" w:sz="0" w:space="0" w:color="auto"/>
                                                    <w:bottom w:val="none" w:sz="0" w:space="0" w:color="auto"/>
                                                    <w:right w:val="none" w:sz="0" w:space="0" w:color="auto"/>
                                                  </w:divBdr>
                                                  <w:divsChild>
                                                    <w:div w:id="1899172137">
                                                      <w:marLeft w:val="0"/>
                                                      <w:marRight w:val="0"/>
                                                      <w:marTop w:val="0"/>
                                                      <w:marBottom w:val="0"/>
                                                      <w:divBdr>
                                                        <w:top w:val="none" w:sz="0" w:space="0" w:color="auto"/>
                                                        <w:left w:val="none" w:sz="0" w:space="0" w:color="auto"/>
                                                        <w:bottom w:val="none" w:sz="0" w:space="0" w:color="auto"/>
                                                        <w:right w:val="none" w:sz="0" w:space="0" w:color="auto"/>
                                                      </w:divBdr>
                                                      <w:divsChild>
                                                        <w:div w:id="1238710906">
                                                          <w:marLeft w:val="0"/>
                                                          <w:marRight w:val="0"/>
                                                          <w:marTop w:val="0"/>
                                                          <w:marBottom w:val="0"/>
                                                          <w:divBdr>
                                                            <w:top w:val="none" w:sz="0" w:space="0" w:color="auto"/>
                                                            <w:left w:val="none" w:sz="0" w:space="0" w:color="auto"/>
                                                            <w:bottom w:val="none" w:sz="0" w:space="0" w:color="auto"/>
                                                            <w:right w:val="none" w:sz="0" w:space="0" w:color="auto"/>
                                                          </w:divBdr>
                                                          <w:divsChild>
                                                            <w:div w:id="937250307">
                                                              <w:marLeft w:val="0"/>
                                                              <w:marRight w:val="0"/>
                                                              <w:marTop w:val="0"/>
                                                              <w:marBottom w:val="0"/>
                                                              <w:divBdr>
                                                                <w:top w:val="single" w:sz="6" w:space="4" w:color="C5D2E0"/>
                                                                <w:left w:val="single" w:sz="6" w:space="4" w:color="C5D2E0"/>
                                                                <w:bottom w:val="single" w:sz="6" w:space="4" w:color="C5D2E0"/>
                                                                <w:right w:val="single" w:sz="6" w:space="4" w:color="C5D2E0"/>
                                                              </w:divBdr>
                                                            </w:div>
                                                            <w:div w:id="17624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23242">
      <w:bodyDiv w:val="1"/>
      <w:marLeft w:val="0"/>
      <w:marRight w:val="0"/>
      <w:marTop w:val="0"/>
      <w:marBottom w:val="0"/>
      <w:divBdr>
        <w:top w:val="none" w:sz="0" w:space="0" w:color="auto"/>
        <w:left w:val="none" w:sz="0" w:space="0" w:color="auto"/>
        <w:bottom w:val="none" w:sz="0" w:space="0" w:color="auto"/>
        <w:right w:val="none" w:sz="0" w:space="0" w:color="auto"/>
      </w:divBdr>
      <w:divsChild>
        <w:div w:id="1697775951">
          <w:marLeft w:val="0"/>
          <w:marRight w:val="0"/>
          <w:marTop w:val="0"/>
          <w:marBottom w:val="0"/>
          <w:divBdr>
            <w:top w:val="none" w:sz="0" w:space="0" w:color="auto"/>
            <w:left w:val="none" w:sz="0" w:space="0" w:color="auto"/>
            <w:bottom w:val="none" w:sz="0" w:space="0" w:color="auto"/>
            <w:right w:val="none" w:sz="0" w:space="0" w:color="auto"/>
          </w:divBdr>
          <w:divsChild>
            <w:div w:id="958875202">
              <w:marLeft w:val="0"/>
              <w:marRight w:val="0"/>
              <w:marTop w:val="0"/>
              <w:marBottom w:val="0"/>
              <w:divBdr>
                <w:top w:val="none" w:sz="0" w:space="0" w:color="auto"/>
                <w:left w:val="none" w:sz="0" w:space="0" w:color="auto"/>
                <w:bottom w:val="none" w:sz="0" w:space="0" w:color="auto"/>
                <w:right w:val="none" w:sz="0" w:space="0" w:color="auto"/>
              </w:divBdr>
              <w:divsChild>
                <w:div w:id="1156991409">
                  <w:marLeft w:val="0"/>
                  <w:marRight w:val="0"/>
                  <w:marTop w:val="0"/>
                  <w:marBottom w:val="0"/>
                  <w:divBdr>
                    <w:top w:val="none" w:sz="0" w:space="0" w:color="auto"/>
                    <w:left w:val="none" w:sz="0" w:space="0" w:color="auto"/>
                    <w:bottom w:val="none" w:sz="0" w:space="0" w:color="auto"/>
                    <w:right w:val="none" w:sz="0" w:space="0" w:color="auto"/>
                  </w:divBdr>
                  <w:divsChild>
                    <w:div w:id="1526483264">
                      <w:marLeft w:val="0"/>
                      <w:marRight w:val="0"/>
                      <w:marTop w:val="0"/>
                      <w:marBottom w:val="0"/>
                      <w:divBdr>
                        <w:top w:val="none" w:sz="0" w:space="0" w:color="auto"/>
                        <w:left w:val="none" w:sz="0" w:space="0" w:color="auto"/>
                        <w:bottom w:val="none" w:sz="0" w:space="0" w:color="auto"/>
                        <w:right w:val="none" w:sz="0" w:space="0" w:color="auto"/>
                      </w:divBdr>
                      <w:divsChild>
                        <w:div w:id="1883592052">
                          <w:marLeft w:val="0"/>
                          <w:marRight w:val="0"/>
                          <w:marTop w:val="0"/>
                          <w:marBottom w:val="0"/>
                          <w:divBdr>
                            <w:top w:val="none" w:sz="0" w:space="0" w:color="auto"/>
                            <w:left w:val="none" w:sz="0" w:space="0" w:color="auto"/>
                            <w:bottom w:val="none" w:sz="0" w:space="0" w:color="auto"/>
                            <w:right w:val="none" w:sz="0" w:space="0" w:color="auto"/>
                          </w:divBdr>
                          <w:divsChild>
                            <w:div w:id="1781486023">
                              <w:marLeft w:val="0"/>
                              <w:marRight w:val="0"/>
                              <w:marTop w:val="0"/>
                              <w:marBottom w:val="0"/>
                              <w:divBdr>
                                <w:top w:val="none" w:sz="0" w:space="0" w:color="auto"/>
                                <w:left w:val="none" w:sz="0" w:space="0" w:color="auto"/>
                                <w:bottom w:val="none" w:sz="0" w:space="0" w:color="auto"/>
                                <w:right w:val="none" w:sz="0" w:space="0" w:color="auto"/>
                              </w:divBdr>
                              <w:divsChild>
                                <w:div w:id="971709404">
                                  <w:marLeft w:val="0"/>
                                  <w:marRight w:val="0"/>
                                  <w:marTop w:val="0"/>
                                  <w:marBottom w:val="0"/>
                                  <w:divBdr>
                                    <w:top w:val="none" w:sz="0" w:space="0" w:color="auto"/>
                                    <w:left w:val="none" w:sz="0" w:space="0" w:color="auto"/>
                                    <w:bottom w:val="none" w:sz="0" w:space="0" w:color="auto"/>
                                    <w:right w:val="none" w:sz="0" w:space="0" w:color="auto"/>
                                  </w:divBdr>
                                  <w:divsChild>
                                    <w:div w:id="13461366">
                                      <w:marLeft w:val="0"/>
                                      <w:marRight w:val="0"/>
                                      <w:marTop w:val="0"/>
                                      <w:marBottom w:val="0"/>
                                      <w:divBdr>
                                        <w:top w:val="none" w:sz="0" w:space="0" w:color="auto"/>
                                        <w:left w:val="none" w:sz="0" w:space="0" w:color="auto"/>
                                        <w:bottom w:val="none" w:sz="0" w:space="0" w:color="auto"/>
                                        <w:right w:val="none" w:sz="0" w:space="0" w:color="auto"/>
                                      </w:divBdr>
                                      <w:divsChild>
                                        <w:div w:id="1712923685">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0"/>
                                              <w:marRight w:val="0"/>
                                              <w:marTop w:val="0"/>
                                              <w:marBottom w:val="0"/>
                                              <w:divBdr>
                                                <w:top w:val="none" w:sz="0" w:space="0" w:color="auto"/>
                                                <w:left w:val="none" w:sz="0" w:space="0" w:color="auto"/>
                                                <w:bottom w:val="none" w:sz="0" w:space="0" w:color="auto"/>
                                                <w:right w:val="none" w:sz="0" w:space="0" w:color="auto"/>
                                              </w:divBdr>
                                              <w:divsChild>
                                                <w:div w:id="1214076689">
                                                  <w:marLeft w:val="0"/>
                                                  <w:marRight w:val="0"/>
                                                  <w:marTop w:val="0"/>
                                                  <w:marBottom w:val="0"/>
                                                  <w:divBdr>
                                                    <w:top w:val="none" w:sz="0" w:space="0" w:color="auto"/>
                                                    <w:left w:val="none" w:sz="0" w:space="0" w:color="auto"/>
                                                    <w:bottom w:val="none" w:sz="0" w:space="0" w:color="auto"/>
                                                    <w:right w:val="none" w:sz="0" w:space="0" w:color="auto"/>
                                                  </w:divBdr>
                                                  <w:divsChild>
                                                    <w:div w:id="158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167912">
      <w:bodyDiv w:val="1"/>
      <w:marLeft w:val="0"/>
      <w:marRight w:val="0"/>
      <w:marTop w:val="0"/>
      <w:marBottom w:val="0"/>
      <w:divBdr>
        <w:top w:val="none" w:sz="0" w:space="0" w:color="auto"/>
        <w:left w:val="none" w:sz="0" w:space="0" w:color="auto"/>
        <w:bottom w:val="none" w:sz="0" w:space="0" w:color="auto"/>
        <w:right w:val="none" w:sz="0" w:space="0" w:color="auto"/>
      </w:divBdr>
      <w:divsChild>
        <w:div w:id="1992446683">
          <w:marLeft w:val="0"/>
          <w:marRight w:val="0"/>
          <w:marTop w:val="0"/>
          <w:marBottom w:val="0"/>
          <w:divBdr>
            <w:top w:val="none" w:sz="0" w:space="0" w:color="auto"/>
            <w:left w:val="none" w:sz="0" w:space="0" w:color="auto"/>
            <w:bottom w:val="none" w:sz="0" w:space="0" w:color="auto"/>
            <w:right w:val="none" w:sz="0" w:space="0" w:color="auto"/>
          </w:divBdr>
        </w:div>
      </w:divsChild>
    </w:div>
    <w:div w:id="863518770">
      <w:bodyDiv w:val="1"/>
      <w:marLeft w:val="0"/>
      <w:marRight w:val="0"/>
      <w:marTop w:val="0"/>
      <w:marBottom w:val="0"/>
      <w:divBdr>
        <w:top w:val="none" w:sz="0" w:space="0" w:color="auto"/>
        <w:left w:val="none" w:sz="0" w:space="0" w:color="auto"/>
        <w:bottom w:val="none" w:sz="0" w:space="0" w:color="auto"/>
        <w:right w:val="none" w:sz="0" w:space="0" w:color="auto"/>
      </w:divBdr>
      <w:divsChild>
        <w:div w:id="931013342">
          <w:marLeft w:val="0"/>
          <w:marRight w:val="0"/>
          <w:marTop w:val="0"/>
          <w:marBottom w:val="0"/>
          <w:divBdr>
            <w:top w:val="none" w:sz="0" w:space="0" w:color="auto"/>
            <w:left w:val="none" w:sz="0" w:space="0" w:color="auto"/>
            <w:bottom w:val="none" w:sz="0" w:space="0" w:color="auto"/>
            <w:right w:val="none" w:sz="0" w:space="0" w:color="auto"/>
          </w:divBdr>
          <w:divsChild>
            <w:div w:id="1139110564">
              <w:marLeft w:val="0"/>
              <w:marRight w:val="0"/>
              <w:marTop w:val="0"/>
              <w:marBottom w:val="0"/>
              <w:divBdr>
                <w:top w:val="none" w:sz="0" w:space="0" w:color="auto"/>
                <w:left w:val="none" w:sz="0" w:space="0" w:color="auto"/>
                <w:bottom w:val="none" w:sz="0" w:space="0" w:color="auto"/>
                <w:right w:val="none" w:sz="0" w:space="0" w:color="auto"/>
              </w:divBdr>
              <w:divsChild>
                <w:div w:id="32854570">
                  <w:marLeft w:val="0"/>
                  <w:marRight w:val="0"/>
                  <w:marTop w:val="0"/>
                  <w:marBottom w:val="0"/>
                  <w:divBdr>
                    <w:top w:val="none" w:sz="0" w:space="0" w:color="auto"/>
                    <w:left w:val="none" w:sz="0" w:space="0" w:color="auto"/>
                    <w:bottom w:val="none" w:sz="0" w:space="0" w:color="auto"/>
                    <w:right w:val="none" w:sz="0" w:space="0" w:color="auto"/>
                  </w:divBdr>
                  <w:divsChild>
                    <w:div w:id="1616406545">
                      <w:marLeft w:val="0"/>
                      <w:marRight w:val="0"/>
                      <w:marTop w:val="0"/>
                      <w:marBottom w:val="0"/>
                      <w:divBdr>
                        <w:top w:val="none" w:sz="0" w:space="0" w:color="auto"/>
                        <w:left w:val="none" w:sz="0" w:space="0" w:color="auto"/>
                        <w:bottom w:val="none" w:sz="0" w:space="0" w:color="auto"/>
                        <w:right w:val="none" w:sz="0" w:space="0" w:color="auto"/>
                      </w:divBdr>
                      <w:divsChild>
                        <w:div w:id="1100562646">
                          <w:marLeft w:val="0"/>
                          <w:marRight w:val="0"/>
                          <w:marTop w:val="0"/>
                          <w:marBottom w:val="0"/>
                          <w:divBdr>
                            <w:top w:val="none" w:sz="0" w:space="0" w:color="auto"/>
                            <w:left w:val="none" w:sz="0" w:space="0" w:color="auto"/>
                            <w:bottom w:val="none" w:sz="0" w:space="0" w:color="auto"/>
                            <w:right w:val="none" w:sz="0" w:space="0" w:color="auto"/>
                          </w:divBdr>
                          <w:divsChild>
                            <w:div w:id="1261337187">
                              <w:marLeft w:val="0"/>
                              <w:marRight w:val="0"/>
                              <w:marTop w:val="0"/>
                              <w:marBottom w:val="0"/>
                              <w:divBdr>
                                <w:top w:val="none" w:sz="0" w:space="0" w:color="auto"/>
                                <w:left w:val="none" w:sz="0" w:space="0" w:color="auto"/>
                                <w:bottom w:val="none" w:sz="0" w:space="0" w:color="auto"/>
                                <w:right w:val="none" w:sz="0" w:space="0" w:color="auto"/>
                              </w:divBdr>
                              <w:divsChild>
                                <w:div w:id="1855265652">
                                  <w:marLeft w:val="0"/>
                                  <w:marRight w:val="0"/>
                                  <w:marTop w:val="0"/>
                                  <w:marBottom w:val="0"/>
                                  <w:divBdr>
                                    <w:top w:val="none" w:sz="0" w:space="0" w:color="auto"/>
                                    <w:left w:val="none" w:sz="0" w:space="0" w:color="auto"/>
                                    <w:bottom w:val="none" w:sz="0" w:space="0" w:color="auto"/>
                                    <w:right w:val="none" w:sz="0" w:space="0" w:color="auto"/>
                                  </w:divBdr>
                                  <w:divsChild>
                                    <w:div w:id="839196103">
                                      <w:marLeft w:val="0"/>
                                      <w:marRight w:val="0"/>
                                      <w:marTop w:val="0"/>
                                      <w:marBottom w:val="0"/>
                                      <w:divBdr>
                                        <w:top w:val="none" w:sz="0" w:space="0" w:color="auto"/>
                                        <w:left w:val="none" w:sz="0" w:space="0" w:color="auto"/>
                                        <w:bottom w:val="none" w:sz="0" w:space="0" w:color="auto"/>
                                        <w:right w:val="none" w:sz="0" w:space="0" w:color="auto"/>
                                      </w:divBdr>
                                      <w:divsChild>
                                        <w:div w:id="1430202685">
                                          <w:marLeft w:val="0"/>
                                          <w:marRight w:val="0"/>
                                          <w:marTop w:val="0"/>
                                          <w:marBottom w:val="0"/>
                                          <w:divBdr>
                                            <w:top w:val="none" w:sz="0" w:space="0" w:color="auto"/>
                                            <w:left w:val="none" w:sz="0" w:space="0" w:color="auto"/>
                                            <w:bottom w:val="none" w:sz="0" w:space="0" w:color="auto"/>
                                            <w:right w:val="none" w:sz="0" w:space="0" w:color="auto"/>
                                          </w:divBdr>
                                          <w:divsChild>
                                            <w:div w:id="701059527">
                                              <w:marLeft w:val="0"/>
                                              <w:marRight w:val="0"/>
                                              <w:marTop w:val="0"/>
                                              <w:marBottom w:val="0"/>
                                              <w:divBdr>
                                                <w:top w:val="none" w:sz="0" w:space="0" w:color="auto"/>
                                                <w:left w:val="none" w:sz="0" w:space="0" w:color="auto"/>
                                                <w:bottom w:val="none" w:sz="0" w:space="0" w:color="auto"/>
                                                <w:right w:val="none" w:sz="0" w:space="0" w:color="auto"/>
                                              </w:divBdr>
                                              <w:divsChild>
                                                <w:div w:id="1499032241">
                                                  <w:marLeft w:val="0"/>
                                                  <w:marRight w:val="0"/>
                                                  <w:marTop w:val="0"/>
                                                  <w:marBottom w:val="0"/>
                                                  <w:divBdr>
                                                    <w:top w:val="none" w:sz="0" w:space="0" w:color="auto"/>
                                                    <w:left w:val="none" w:sz="0" w:space="0" w:color="auto"/>
                                                    <w:bottom w:val="none" w:sz="0" w:space="0" w:color="auto"/>
                                                    <w:right w:val="none" w:sz="0" w:space="0" w:color="auto"/>
                                                  </w:divBdr>
                                                  <w:divsChild>
                                                    <w:div w:id="5883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903240">
      <w:bodyDiv w:val="1"/>
      <w:marLeft w:val="0"/>
      <w:marRight w:val="0"/>
      <w:marTop w:val="0"/>
      <w:marBottom w:val="0"/>
      <w:divBdr>
        <w:top w:val="none" w:sz="0" w:space="0" w:color="auto"/>
        <w:left w:val="none" w:sz="0" w:space="0" w:color="auto"/>
        <w:bottom w:val="none" w:sz="0" w:space="0" w:color="auto"/>
        <w:right w:val="none" w:sz="0" w:space="0" w:color="auto"/>
      </w:divBdr>
      <w:divsChild>
        <w:div w:id="926420754">
          <w:marLeft w:val="0"/>
          <w:marRight w:val="0"/>
          <w:marTop w:val="0"/>
          <w:marBottom w:val="0"/>
          <w:divBdr>
            <w:top w:val="none" w:sz="0" w:space="0" w:color="auto"/>
            <w:left w:val="none" w:sz="0" w:space="0" w:color="auto"/>
            <w:bottom w:val="none" w:sz="0" w:space="0" w:color="auto"/>
            <w:right w:val="none" w:sz="0" w:space="0" w:color="auto"/>
          </w:divBdr>
          <w:divsChild>
            <w:div w:id="1084301806">
              <w:marLeft w:val="0"/>
              <w:marRight w:val="0"/>
              <w:marTop w:val="0"/>
              <w:marBottom w:val="0"/>
              <w:divBdr>
                <w:top w:val="none" w:sz="0" w:space="0" w:color="auto"/>
                <w:left w:val="none" w:sz="0" w:space="0" w:color="auto"/>
                <w:bottom w:val="none" w:sz="0" w:space="0" w:color="auto"/>
                <w:right w:val="none" w:sz="0" w:space="0" w:color="auto"/>
              </w:divBdr>
              <w:divsChild>
                <w:div w:id="1782872201">
                  <w:marLeft w:val="0"/>
                  <w:marRight w:val="0"/>
                  <w:marTop w:val="0"/>
                  <w:marBottom w:val="0"/>
                  <w:divBdr>
                    <w:top w:val="none" w:sz="0" w:space="0" w:color="auto"/>
                    <w:left w:val="none" w:sz="0" w:space="0" w:color="auto"/>
                    <w:bottom w:val="none" w:sz="0" w:space="0" w:color="auto"/>
                    <w:right w:val="none" w:sz="0" w:space="0" w:color="auto"/>
                  </w:divBdr>
                  <w:divsChild>
                    <w:div w:id="1242713006">
                      <w:marLeft w:val="0"/>
                      <w:marRight w:val="0"/>
                      <w:marTop w:val="0"/>
                      <w:marBottom w:val="0"/>
                      <w:divBdr>
                        <w:top w:val="none" w:sz="0" w:space="0" w:color="auto"/>
                        <w:left w:val="none" w:sz="0" w:space="0" w:color="auto"/>
                        <w:bottom w:val="none" w:sz="0" w:space="0" w:color="auto"/>
                        <w:right w:val="none" w:sz="0" w:space="0" w:color="auto"/>
                      </w:divBdr>
                      <w:divsChild>
                        <w:div w:id="1224367519">
                          <w:marLeft w:val="0"/>
                          <w:marRight w:val="0"/>
                          <w:marTop w:val="0"/>
                          <w:marBottom w:val="0"/>
                          <w:divBdr>
                            <w:top w:val="none" w:sz="0" w:space="0" w:color="auto"/>
                            <w:left w:val="none" w:sz="0" w:space="0" w:color="auto"/>
                            <w:bottom w:val="none" w:sz="0" w:space="0" w:color="auto"/>
                            <w:right w:val="none" w:sz="0" w:space="0" w:color="auto"/>
                          </w:divBdr>
                          <w:divsChild>
                            <w:div w:id="267351390">
                              <w:marLeft w:val="0"/>
                              <w:marRight w:val="0"/>
                              <w:marTop w:val="300"/>
                              <w:marBottom w:val="300"/>
                              <w:divBdr>
                                <w:top w:val="none" w:sz="0" w:space="0" w:color="auto"/>
                                <w:left w:val="none" w:sz="0" w:space="0" w:color="auto"/>
                                <w:bottom w:val="none" w:sz="0" w:space="0" w:color="auto"/>
                                <w:right w:val="none" w:sz="0" w:space="0" w:color="auto"/>
                              </w:divBdr>
                              <w:divsChild>
                                <w:div w:id="207690154">
                                  <w:marLeft w:val="300"/>
                                  <w:marRight w:val="0"/>
                                  <w:marTop w:val="0"/>
                                  <w:marBottom w:val="0"/>
                                  <w:divBdr>
                                    <w:top w:val="none" w:sz="0" w:space="0" w:color="auto"/>
                                    <w:left w:val="none" w:sz="0" w:space="0" w:color="auto"/>
                                    <w:bottom w:val="none" w:sz="0" w:space="0" w:color="auto"/>
                                    <w:right w:val="none" w:sz="0" w:space="0" w:color="auto"/>
                                  </w:divBdr>
                                  <w:divsChild>
                                    <w:div w:id="1961957512">
                                      <w:marLeft w:val="0"/>
                                      <w:marRight w:val="0"/>
                                      <w:marTop w:val="120"/>
                                      <w:marBottom w:val="60"/>
                                      <w:divBdr>
                                        <w:top w:val="none" w:sz="0" w:space="0" w:color="auto"/>
                                        <w:left w:val="none" w:sz="0" w:space="0" w:color="auto"/>
                                        <w:bottom w:val="none" w:sz="0" w:space="0" w:color="auto"/>
                                        <w:right w:val="none" w:sz="0" w:space="0" w:color="auto"/>
                                      </w:divBdr>
                                    </w:div>
                                    <w:div w:id="655114808">
                                      <w:marLeft w:val="0"/>
                                      <w:marRight w:val="0"/>
                                      <w:marTop w:val="120"/>
                                      <w:marBottom w:val="60"/>
                                      <w:divBdr>
                                        <w:top w:val="none" w:sz="0" w:space="0" w:color="auto"/>
                                        <w:left w:val="none" w:sz="0" w:space="0" w:color="auto"/>
                                        <w:bottom w:val="none" w:sz="0" w:space="0" w:color="auto"/>
                                        <w:right w:val="none" w:sz="0" w:space="0" w:color="auto"/>
                                      </w:divBdr>
                                    </w:div>
                                    <w:div w:id="174949805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229803">
      <w:bodyDiv w:val="1"/>
      <w:marLeft w:val="0"/>
      <w:marRight w:val="0"/>
      <w:marTop w:val="0"/>
      <w:marBottom w:val="0"/>
      <w:divBdr>
        <w:top w:val="none" w:sz="0" w:space="0" w:color="auto"/>
        <w:left w:val="none" w:sz="0" w:space="0" w:color="auto"/>
        <w:bottom w:val="none" w:sz="0" w:space="0" w:color="auto"/>
        <w:right w:val="none" w:sz="0" w:space="0" w:color="auto"/>
      </w:divBdr>
      <w:divsChild>
        <w:div w:id="1023901312">
          <w:marLeft w:val="0"/>
          <w:marRight w:val="0"/>
          <w:marTop w:val="0"/>
          <w:marBottom w:val="0"/>
          <w:divBdr>
            <w:top w:val="none" w:sz="0" w:space="0" w:color="auto"/>
            <w:left w:val="none" w:sz="0" w:space="0" w:color="auto"/>
            <w:bottom w:val="none" w:sz="0" w:space="0" w:color="auto"/>
            <w:right w:val="none" w:sz="0" w:space="0" w:color="auto"/>
          </w:divBdr>
          <w:divsChild>
            <w:div w:id="261842589">
              <w:marLeft w:val="0"/>
              <w:marRight w:val="0"/>
              <w:marTop w:val="0"/>
              <w:marBottom w:val="0"/>
              <w:divBdr>
                <w:top w:val="none" w:sz="0" w:space="0" w:color="auto"/>
                <w:left w:val="none" w:sz="0" w:space="0" w:color="auto"/>
                <w:bottom w:val="none" w:sz="0" w:space="0" w:color="auto"/>
                <w:right w:val="none" w:sz="0" w:space="0" w:color="auto"/>
              </w:divBdr>
              <w:divsChild>
                <w:div w:id="474957075">
                  <w:marLeft w:val="0"/>
                  <w:marRight w:val="0"/>
                  <w:marTop w:val="0"/>
                  <w:marBottom w:val="0"/>
                  <w:divBdr>
                    <w:top w:val="none" w:sz="0" w:space="0" w:color="auto"/>
                    <w:left w:val="none" w:sz="0" w:space="0" w:color="auto"/>
                    <w:bottom w:val="none" w:sz="0" w:space="0" w:color="auto"/>
                    <w:right w:val="none" w:sz="0" w:space="0" w:color="auto"/>
                  </w:divBdr>
                  <w:divsChild>
                    <w:div w:id="1606183804">
                      <w:marLeft w:val="0"/>
                      <w:marRight w:val="0"/>
                      <w:marTop w:val="0"/>
                      <w:marBottom w:val="0"/>
                      <w:divBdr>
                        <w:top w:val="none" w:sz="0" w:space="0" w:color="auto"/>
                        <w:left w:val="none" w:sz="0" w:space="0" w:color="auto"/>
                        <w:bottom w:val="none" w:sz="0" w:space="0" w:color="auto"/>
                        <w:right w:val="none" w:sz="0" w:space="0" w:color="auto"/>
                      </w:divBdr>
                      <w:divsChild>
                        <w:div w:id="1883440761">
                          <w:marLeft w:val="0"/>
                          <w:marRight w:val="0"/>
                          <w:marTop w:val="0"/>
                          <w:marBottom w:val="0"/>
                          <w:divBdr>
                            <w:top w:val="none" w:sz="0" w:space="0" w:color="auto"/>
                            <w:left w:val="none" w:sz="0" w:space="0" w:color="auto"/>
                            <w:bottom w:val="none" w:sz="0" w:space="0" w:color="auto"/>
                            <w:right w:val="none" w:sz="0" w:space="0" w:color="auto"/>
                          </w:divBdr>
                          <w:divsChild>
                            <w:div w:id="1099062548">
                              <w:marLeft w:val="0"/>
                              <w:marRight w:val="0"/>
                              <w:marTop w:val="300"/>
                              <w:marBottom w:val="300"/>
                              <w:divBdr>
                                <w:top w:val="none" w:sz="0" w:space="0" w:color="auto"/>
                                <w:left w:val="none" w:sz="0" w:space="0" w:color="auto"/>
                                <w:bottom w:val="none" w:sz="0" w:space="0" w:color="auto"/>
                                <w:right w:val="none" w:sz="0" w:space="0" w:color="auto"/>
                              </w:divBdr>
                              <w:divsChild>
                                <w:div w:id="761224647">
                                  <w:marLeft w:val="300"/>
                                  <w:marRight w:val="0"/>
                                  <w:marTop w:val="0"/>
                                  <w:marBottom w:val="0"/>
                                  <w:divBdr>
                                    <w:top w:val="none" w:sz="0" w:space="0" w:color="auto"/>
                                    <w:left w:val="none" w:sz="0" w:space="0" w:color="auto"/>
                                    <w:bottom w:val="none" w:sz="0" w:space="0" w:color="auto"/>
                                    <w:right w:val="none" w:sz="0" w:space="0" w:color="auto"/>
                                  </w:divBdr>
                                  <w:divsChild>
                                    <w:div w:id="83306303">
                                      <w:marLeft w:val="0"/>
                                      <w:marRight w:val="0"/>
                                      <w:marTop w:val="0"/>
                                      <w:marBottom w:val="0"/>
                                      <w:divBdr>
                                        <w:top w:val="none" w:sz="0" w:space="0" w:color="auto"/>
                                        <w:left w:val="none" w:sz="0" w:space="0" w:color="auto"/>
                                        <w:bottom w:val="none" w:sz="0" w:space="0" w:color="auto"/>
                                        <w:right w:val="none" w:sz="0" w:space="0" w:color="auto"/>
                                      </w:divBdr>
                                      <w:divsChild>
                                        <w:div w:id="39981207">
                                          <w:marLeft w:val="0"/>
                                          <w:marRight w:val="0"/>
                                          <w:marTop w:val="0"/>
                                          <w:marBottom w:val="0"/>
                                          <w:divBdr>
                                            <w:top w:val="none" w:sz="0" w:space="0" w:color="auto"/>
                                            <w:left w:val="none" w:sz="0" w:space="0" w:color="auto"/>
                                            <w:bottom w:val="none" w:sz="0" w:space="0" w:color="auto"/>
                                            <w:right w:val="none" w:sz="0" w:space="0" w:color="auto"/>
                                          </w:divBdr>
                                          <w:divsChild>
                                            <w:div w:id="1541210498">
                                              <w:marLeft w:val="0"/>
                                              <w:marRight w:val="0"/>
                                              <w:marTop w:val="120"/>
                                              <w:marBottom w:val="60"/>
                                              <w:divBdr>
                                                <w:top w:val="none" w:sz="0" w:space="0" w:color="auto"/>
                                                <w:left w:val="none" w:sz="0" w:space="0" w:color="auto"/>
                                                <w:bottom w:val="none" w:sz="0" w:space="0" w:color="auto"/>
                                                <w:right w:val="none" w:sz="0" w:space="0" w:color="auto"/>
                                              </w:divBdr>
                                            </w:div>
                                            <w:div w:id="1437402806">
                                              <w:marLeft w:val="0"/>
                                              <w:marRight w:val="0"/>
                                              <w:marTop w:val="120"/>
                                              <w:marBottom w:val="60"/>
                                              <w:divBdr>
                                                <w:top w:val="none" w:sz="0" w:space="0" w:color="auto"/>
                                                <w:left w:val="none" w:sz="0" w:space="0" w:color="auto"/>
                                                <w:bottom w:val="none" w:sz="0" w:space="0" w:color="auto"/>
                                                <w:right w:val="none" w:sz="0" w:space="0" w:color="auto"/>
                                              </w:divBdr>
                                            </w:div>
                                            <w:div w:id="247495627">
                                              <w:marLeft w:val="0"/>
                                              <w:marRight w:val="0"/>
                                              <w:marTop w:val="120"/>
                                              <w:marBottom w:val="60"/>
                                              <w:divBdr>
                                                <w:top w:val="none" w:sz="0" w:space="0" w:color="auto"/>
                                                <w:left w:val="none" w:sz="0" w:space="0" w:color="auto"/>
                                                <w:bottom w:val="none" w:sz="0" w:space="0" w:color="auto"/>
                                                <w:right w:val="none" w:sz="0" w:space="0" w:color="auto"/>
                                              </w:divBdr>
                                            </w:div>
                                            <w:div w:id="1430076679">
                                              <w:marLeft w:val="0"/>
                                              <w:marRight w:val="0"/>
                                              <w:marTop w:val="120"/>
                                              <w:marBottom w:val="60"/>
                                              <w:divBdr>
                                                <w:top w:val="none" w:sz="0" w:space="0" w:color="auto"/>
                                                <w:left w:val="none" w:sz="0" w:space="0" w:color="auto"/>
                                                <w:bottom w:val="none" w:sz="0" w:space="0" w:color="auto"/>
                                                <w:right w:val="none" w:sz="0" w:space="0" w:color="auto"/>
                                              </w:divBdr>
                                            </w:div>
                                            <w:div w:id="1532498455">
                                              <w:marLeft w:val="0"/>
                                              <w:marRight w:val="0"/>
                                              <w:marTop w:val="120"/>
                                              <w:marBottom w:val="60"/>
                                              <w:divBdr>
                                                <w:top w:val="none" w:sz="0" w:space="0" w:color="auto"/>
                                                <w:left w:val="none" w:sz="0" w:space="0" w:color="auto"/>
                                                <w:bottom w:val="none" w:sz="0" w:space="0" w:color="auto"/>
                                                <w:right w:val="none" w:sz="0" w:space="0" w:color="auto"/>
                                              </w:divBdr>
                                            </w:div>
                                            <w:div w:id="24858678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149507">
      <w:bodyDiv w:val="1"/>
      <w:marLeft w:val="0"/>
      <w:marRight w:val="0"/>
      <w:marTop w:val="0"/>
      <w:marBottom w:val="0"/>
      <w:divBdr>
        <w:top w:val="none" w:sz="0" w:space="0" w:color="auto"/>
        <w:left w:val="none" w:sz="0" w:space="0" w:color="auto"/>
        <w:bottom w:val="none" w:sz="0" w:space="0" w:color="auto"/>
        <w:right w:val="none" w:sz="0" w:space="0" w:color="auto"/>
      </w:divBdr>
      <w:divsChild>
        <w:div w:id="873883857">
          <w:marLeft w:val="0"/>
          <w:marRight w:val="0"/>
          <w:marTop w:val="0"/>
          <w:marBottom w:val="0"/>
          <w:divBdr>
            <w:top w:val="none" w:sz="0" w:space="0" w:color="auto"/>
            <w:left w:val="none" w:sz="0" w:space="0" w:color="auto"/>
            <w:bottom w:val="none" w:sz="0" w:space="0" w:color="auto"/>
            <w:right w:val="none" w:sz="0" w:space="0" w:color="auto"/>
          </w:divBdr>
          <w:divsChild>
            <w:div w:id="240528655">
              <w:marLeft w:val="0"/>
              <w:marRight w:val="0"/>
              <w:marTop w:val="0"/>
              <w:marBottom w:val="0"/>
              <w:divBdr>
                <w:top w:val="none" w:sz="0" w:space="0" w:color="auto"/>
                <w:left w:val="none" w:sz="0" w:space="0" w:color="auto"/>
                <w:bottom w:val="none" w:sz="0" w:space="0" w:color="auto"/>
                <w:right w:val="none" w:sz="0" w:space="0" w:color="auto"/>
              </w:divBdr>
              <w:divsChild>
                <w:div w:id="1240794943">
                  <w:marLeft w:val="0"/>
                  <w:marRight w:val="0"/>
                  <w:marTop w:val="0"/>
                  <w:marBottom w:val="0"/>
                  <w:divBdr>
                    <w:top w:val="none" w:sz="0" w:space="0" w:color="auto"/>
                    <w:left w:val="none" w:sz="0" w:space="0" w:color="auto"/>
                    <w:bottom w:val="none" w:sz="0" w:space="0" w:color="auto"/>
                    <w:right w:val="none" w:sz="0" w:space="0" w:color="auto"/>
                  </w:divBdr>
                  <w:divsChild>
                    <w:div w:id="1100950856">
                      <w:marLeft w:val="0"/>
                      <w:marRight w:val="0"/>
                      <w:marTop w:val="0"/>
                      <w:marBottom w:val="0"/>
                      <w:divBdr>
                        <w:top w:val="none" w:sz="0" w:space="0" w:color="auto"/>
                        <w:left w:val="none" w:sz="0" w:space="0" w:color="auto"/>
                        <w:bottom w:val="none" w:sz="0" w:space="0" w:color="auto"/>
                        <w:right w:val="none" w:sz="0" w:space="0" w:color="auto"/>
                      </w:divBdr>
                      <w:divsChild>
                        <w:div w:id="1144933430">
                          <w:marLeft w:val="0"/>
                          <w:marRight w:val="0"/>
                          <w:marTop w:val="0"/>
                          <w:marBottom w:val="105"/>
                          <w:divBdr>
                            <w:top w:val="none" w:sz="0" w:space="0" w:color="auto"/>
                            <w:left w:val="none" w:sz="0" w:space="0" w:color="auto"/>
                            <w:bottom w:val="none" w:sz="0" w:space="0" w:color="auto"/>
                            <w:right w:val="none" w:sz="0" w:space="0" w:color="auto"/>
                          </w:divBdr>
                          <w:divsChild>
                            <w:div w:id="611782946">
                              <w:marLeft w:val="0"/>
                              <w:marRight w:val="0"/>
                              <w:marTop w:val="0"/>
                              <w:marBottom w:val="0"/>
                              <w:divBdr>
                                <w:top w:val="none" w:sz="0" w:space="0" w:color="auto"/>
                                <w:left w:val="none" w:sz="0" w:space="0" w:color="auto"/>
                                <w:bottom w:val="none" w:sz="0" w:space="0" w:color="auto"/>
                                <w:right w:val="none" w:sz="0" w:space="0" w:color="auto"/>
                              </w:divBdr>
                              <w:divsChild>
                                <w:div w:id="626131535">
                                  <w:marLeft w:val="0"/>
                                  <w:marRight w:val="0"/>
                                  <w:marTop w:val="0"/>
                                  <w:marBottom w:val="0"/>
                                  <w:divBdr>
                                    <w:top w:val="none" w:sz="0" w:space="0" w:color="auto"/>
                                    <w:left w:val="none" w:sz="0" w:space="0" w:color="auto"/>
                                    <w:bottom w:val="none" w:sz="0" w:space="0" w:color="auto"/>
                                    <w:right w:val="none" w:sz="0" w:space="0" w:color="auto"/>
                                  </w:divBdr>
                                  <w:divsChild>
                                    <w:div w:id="1641691705">
                                      <w:marLeft w:val="0"/>
                                      <w:marRight w:val="0"/>
                                      <w:marTop w:val="60"/>
                                      <w:marBottom w:val="60"/>
                                      <w:divBdr>
                                        <w:top w:val="none" w:sz="0" w:space="0" w:color="auto"/>
                                        <w:left w:val="none" w:sz="0" w:space="0" w:color="auto"/>
                                        <w:bottom w:val="none" w:sz="0" w:space="0" w:color="auto"/>
                                        <w:right w:val="none" w:sz="0" w:space="0" w:color="auto"/>
                                      </w:divBdr>
                                      <w:divsChild>
                                        <w:div w:id="1821271346">
                                          <w:marLeft w:val="0"/>
                                          <w:marRight w:val="0"/>
                                          <w:marTop w:val="0"/>
                                          <w:marBottom w:val="0"/>
                                          <w:divBdr>
                                            <w:top w:val="none" w:sz="0" w:space="0" w:color="auto"/>
                                            <w:left w:val="none" w:sz="0" w:space="0" w:color="auto"/>
                                            <w:bottom w:val="none" w:sz="0" w:space="0" w:color="auto"/>
                                            <w:right w:val="none" w:sz="0" w:space="0" w:color="auto"/>
                                          </w:divBdr>
                                          <w:divsChild>
                                            <w:div w:id="752970607">
                                              <w:marLeft w:val="0"/>
                                              <w:marRight w:val="0"/>
                                              <w:marTop w:val="0"/>
                                              <w:marBottom w:val="0"/>
                                              <w:divBdr>
                                                <w:top w:val="none" w:sz="0" w:space="0" w:color="auto"/>
                                                <w:left w:val="none" w:sz="0" w:space="0" w:color="auto"/>
                                                <w:bottom w:val="none" w:sz="0" w:space="0" w:color="auto"/>
                                                <w:right w:val="none" w:sz="0" w:space="0" w:color="auto"/>
                                              </w:divBdr>
                                              <w:divsChild>
                                                <w:div w:id="130832665">
                                                  <w:marLeft w:val="0"/>
                                                  <w:marRight w:val="0"/>
                                                  <w:marTop w:val="0"/>
                                                  <w:marBottom w:val="0"/>
                                                  <w:divBdr>
                                                    <w:top w:val="none" w:sz="0" w:space="0" w:color="auto"/>
                                                    <w:left w:val="none" w:sz="0" w:space="0" w:color="auto"/>
                                                    <w:bottom w:val="none" w:sz="0" w:space="0" w:color="auto"/>
                                                    <w:right w:val="none" w:sz="0" w:space="0" w:color="auto"/>
                                                  </w:divBdr>
                                                  <w:divsChild>
                                                    <w:div w:id="1954164953">
                                                      <w:marLeft w:val="0"/>
                                                      <w:marRight w:val="0"/>
                                                      <w:marTop w:val="0"/>
                                                      <w:marBottom w:val="0"/>
                                                      <w:divBdr>
                                                        <w:top w:val="none" w:sz="0" w:space="0" w:color="auto"/>
                                                        <w:left w:val="none" w:sz="0" w:space="0" w:color="auto"/>
                                                        <w:bottom w:val="none" w:sz="0" w:space="0" w:color="auto"/>
                                                        <w:right w:val="none" w:sz="0" w:space="0" w:color="auto"/>
                                                      </w:divBdr>
                                                      <w:divsChild>
                                                        <w:div w:id="1613710689">
                                                          <w:marLeft w:val="0"/>
                                                          <w:marRight w:val="0"/>
                                                          <w:marTop w:val="0"/>
                                                          <w:marBottom w:val="0"/>
                                                          <w:divBdr>
                                                            <w:top w:val="single" w:sz="6" w:space="4" w:color="C5D2E0"/>
                                                            <w:left w:val="single" w:sz="6" w:space="4" w:color="C5D2E0"/>
                                                            <w:bottom w:val="single" w:sz="6" w:space="4" w:color="C5D2E0"/>
                                                            <w:right w:val="single" w:sz="6" w:space="4" w:color="C5D2E0"/>
                                                          </w:divBdr>
                                                        </w:div>
                                                        <w:div w:id="10599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8734">
                                              <w:marLeft w:val="0"/>
                                              <w:marRight w:val="0"/>
                                              <w:marTop w:val="0"/>
                                              <w:marBottom w:val="0"/>
                                              <w:divBdr>
                                                <w:top w:val="none" w:sz="0" w:space="0" w:color="auto"/>
                                                <w:left w:val="none" w:sz="0" w:space="0" w:color="auto"/>
                                                <w:bottom w:val="none" w:sz="0" w:space="0" w:color="auto"/>
                                                <w:right w:val="none" w:sz="0" w:space="0" w:color="auto"/>
                                              </w:divBdr>
                                              <w:divsChild>
                                                <w:div w:id="99683911">
                                                  <w:marLeft w:val="0"/>
                                                  <w:marRight w:val="0"/>
                                                  <w:marTop w:val="0"/>
                                                  <w:marBottom w:val="0"/>
                                                  <w:divBdr>
                                                    <w:top w:val="none" w:sz="0" w:space="0" w:color="auto"/>
                                                    <w:left w:val="none" w:sz="0" w:space="0" w:color="auto"/>
                                                    <w:bottom w:val="none" w:sz="0" w:space="0" w:color="auto"/>
                                                    <w:right w:val="none" w:sz="0" w:space="0" w:color="auto"/>
                                                  </w:divBdr>
                                                  <w:divsChild>
                                                    <w:div w:id="1161195718">
                                                      <w:marLeft w:val="0"/>
                                                      <w:marRight w:val="0"/>
                                                      <w:marTop w:val="0"/>
                                                      <w:marBottom w:val="0"/>
                                                      <w:divBdr>
                                                        <w:top w:val="none" w:sz="0" w:space="0" w:color="auto"/>
                                                        <w:left w:val="none" w:sz="0" w:space="0" w:color="auto"/>
                                                        <w:bottom w:val="none" w:sz="0" w:space="0" w:color="auto"/>
                                                        <w:right w:val="none" w:sz="0" w:space="0" w:color="auto"/>
                                                      </w:divBdr>
                                                      <w:divsChild>
                                                        <w:div w:id="458955009">
                                                          <w:marLeft w:val="0"/>
                                                          <w:marRight w:val="0"/>
                                                          <w:marTop w:val="0"/>
                                                          <w:marBottom w:val="0"/>
                                                          <w:divBdr>
                                                            <w:top w:val="single" w:sz="6" w:space="4" w:color="C5D2E0"/>
                                                            <w:left w:val="single" w:sz="6" w:space="4" w:color="C5D2E0"/>
                                                            <w:bottom w:val="single" w:sz="6" w:space="4" w:color="C5D2E0"/>
                                                            <w:right w:val="single" w:sz="6" w:space="4" w:color="C5D2E0"/>
                                                          </w:divBdr>
                                                        </w:div>
                                                        <w:div w:id="1192498262">
                                                          <w:marLeft w:val="0"/>
                                                          <w:marRight w:val="0"/>
                                                          <w:marTop w:val="0"/>
                                                          <w:marBottom w:val="0"/>
                                                          <w:divBdr>
                                                            <w:top w:val="none" w:sz="0" w:space="0" w:color="auto"/>
                                                            <w:left w:val="none" w:sz="0" w:space="0" w:color="auto"/>
                                                            <w:bottom w:val="none" w:sz="0" w:space="0" w:color="auto"/>
                                                            <w:right w:val="none" w:sz="0" w:space="0" w:color="auto"/>
                                                          </w:divBdr>
                                                          <w:divsChild>
                                                            <w:div w:id="14901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12901">
                                          <w:marLeft w:val="0"/>
                                          <w:marRight w:val="0"/>
                                          <w:marTop w:val="0"/>
                                          <w:marBottom w:val="0"/>
                                          <w:divBdr>
                                            <w:top w:val="none" w:sz="0" w:space="0" w:color="auto"/>
                                            <w:left w:val="none" w:sz="0" w:space="0" w:color="auto"/>
                                            <w:bottom w:val="none" w:sz="0" w:space="0" w:color="auto"/>
                                            <w:right w:val="none" w:sz="0" w:space="0" w:color="auto"/>
                                          </w:divBdr>
                                          <w:divsChild>
                                            <w:div w:id="128741763">
                                              <w:marLeft w:val="0"/>
                                              <w:marRight w:val="0"/>
                                              <w:marTop w:val="0"/>
                                              <w:marBottom w:val="0"/>
                                              <w:divBdr>
                                                <w:top w:val="none" w:sz="0" w:space="0" w:color="auto"/>
                                                <w:left w:val="none" w:sz="0" w:space="0" w:color="auto"/>
                                                <w:bottom w:val="none" w:sz="0" w:space="0" w:color="auto"/>
                                                <w:right w:val="none" w:sz="0" w:space="0" w:color="auto"/>
                                              </w:divBdr>
                                              <w:divsChild>
                                                <w:div w:id="1890800836">
                                                  <w:marLeft w:val="0"/>
                                                  <w:marRight w:val="0"/>
                                                  <w:marTop w:val="0"/>
                                                  <w:marBottom w:val="0"/>
                                                  <w:divBdr>
                                                    <w:top w:val="none" w:sz="0" w:space="0" w:color="auto"/>
                                                    <w:left w:val="none" w:sz="0" w:space="0" w:color="auto"/>
                                                    <w:bottom w:val="none" w:sz="0" w:space="0" w:color="auto"/>
                                                    <w:right w:val="none" w:sz="0" w:space="0" w:color="auto"/>
                                                  </w:divBdr>
                                                  <w:divsChild>
                                                    <w:div w:id="1725913124">
                                                      <w:marLeft w:val="0"/>
                                                      <w:marRight w:val="0"/>
                                                      <w:marTop w:val="0"/>
                                                      <w:marBottom w:val="0"/>
                                                      <w:divBdr>
                                                        <w:top w:val="none" w:sz="0" w:space="0" w:color="auto"/>
                                                        <w:left w:val="none" w:sz="0" w:space="0" w:color="auto"/>
                                                        <w:bottom w:val="none" w:sz="0" w:space="0" w:color="auto"/>
                                                        <w:right w:val="none" w:sz="0" w:space="0" w:color="auto"/>
                                                      </w:divBdr>
                                                      <w:divsChild>
                                                        <w:div w:id="1617758380">
                                                          <w:marLeft w:val="0"/>
                                                          <w:marRight w:val="0"/>
                                                          <w:marTop w:val="0"/>
                                                          <w:marBottom w:val="0"/>
                                                          <w:divBdr>
                                                            <w:top w:val="single" w:sz="6" w:space="4" w:color="C5D2E0"/>
                                                            <w:left w:val="single" w:sz="6" w:space="4" w:color="C5D2E0"/>
                                                            <w:bottom w:val="single" w:sz="6" w:space="4" w:color="C5D2E0"/>
                                                            <w:right w:val="single" w:sz="6" w:space="4" w:color="C5D2E0"/>
                                                          </w:divBdr>
                                                        </w:div>
                                                        <w:div w:id="6435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0341">
                                              <w:marLeft w:val="0"/>
                                              <w:marRight w:val="0"/>
                                              <w:marTop w:val="0"/>
                                              <w:marBottom w:val="0"/>
                                              <w:divBdr>
                                                <w:top w:val="none" w:sz="0" w:space="0" w:color="auto"/>
                                                <w:left w:val="none" w:sz="0" w:space="0" w:color="auto"/>
                                                <w:bottom w:val="none" w:sz="0" w:space="0" w:color="auto"/>
                                                <w:right w:val="none" w:sz="0" w:space="0" w:color="auto"/>
                                              </w:divBdr>
                                              <w:divsChild>
                                                <w:div w:id="1266501132">
                                                  <w:marLeft w:val="0"/>
                                                  <w:marRight w:val="0"/>
                                                  <w:marTop w:val="0"/>
                                                  <w:marBottom w:val="0"/>
                                                  <w:divBdr>
                                                    <w:top w:val="none" w:sz="0" w:space="0" w:color="auto"/>
                                                    <w:left w:val="none" w:sz="0" w:space="0" w:color="auto"/>
                                                    <w:bottom w:val="none" w:sz="0" w:space="0" w:color="auto"/>
                                                    <w:right w:val="none" w:sz="0" w:space="0" w:color="auto"/>
                                                  </w:divBdr>
                                                  <w:divsChild>
                                                    <w:div w:id="1871599797">
                                                      <w:marLeft w:val="0"/>
                                                      <w:marRight w:val="0"/>
                                                      <w:marTop w:val="0"/>
                                                      <w:marBottom w:val="0"/>
                                                      <w:divBdr>
                                                        <w:top w:val="none" w:sz="0" w:space="0" w:color="auto"/>
                                                        <w:left w:val="none" w:sz="0" w:space="0" w:color="auto"/>
                                                        <w:bottom w:val="none" w:sz="0" w:space="0" w:color="auto"/>
                                                        <w:right w:val="none" w:sz="0" w:space="0" w:color="auto"/>
                                                      </w:divBdr>
                                                      <w:divsChild>
                                                        <w:div w:id="1244608976">
                                                          <w:marLeft w:val="0"/>
                                                          <w:marRight w:val="0"/>
                                                          <w:marTop w:val="0"/>
                                                          <w:marBottom w:val="0"/>
                                                          <w:divBdr>
                                                            <w:top w:val="single" w:sz="6" w:space="4" w:color="C5D2E0"/>
                                                            <w:left w:val="single" w:sz="6" w:space="4" w:color="C5D2E0"/>
                                                            <w:bottom w:val="single" w:sz="6" w:space="4" w:color="C5D2E0"/>
                                                            <w:right w:val="single" w:sz="6" w:space="4" w:color="C5D2E0"/>
                                                          </w:divBdr>
                                                        </w:div>
                                                        <w:div w:id="643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16737">
                                          <w:marLeft w:val="0"/>
                                          <w:marRight w:val="0"/>
                                          <w:marTop w:val="0"/>
                                          <w:marBottom w:val="0"/>
                                          <w:divBdr>
                                            <w:top w:val="none" w:sz="0" w:space="0" w:color="auto"/>
                                            <w:left w:val="none" w:sz="0" w:space="0" w:color="auto"/>
                                            <w:bottom w:val="none" w:sz="0" w:space="0" w:color="auto"/>
                                            <w:right w:val="none" w:sz="0" w:space="0" w:color="auto"/>
                                          </w:divBdr>
                                          <w:divsChild>
                                            <w:div w:id="26953612">
                                              <w:marLeft w:val="0"/>
                                              <w:marRight w:val="0"/>
                                              <w:marTop w:val="0"/>
                                              <w:marBottom w:val="0"/>
                                              <w:divBdr>
                                                <w:top w:val="none" w:sz="0" w:space="0" w:color="auto"/>
                                                <w:left w:val="none" w:sz="0" w:space="0" w:color="auto"/>
                                                <w:bottom w:val="none" w:sz="0" w:space="0" w:color="auto"/>
                                                <w:right w:val="none" w:sz="0" w:space="0" w:color="auto"/>
                                              </w:divBdr>
                                              <w:divsChild>
                                                <w:div w:id="32655959">
                                                  <w:marLeft w:val="0"/>
                                                  <w:marRight w:val="0"/>
                                                  <w:marTop w:val="0"/>
                                                  <w:marBottom w:val="0"/>
                                                  <w:divBdr>
                                                    <w:top w:val="none" w:sz="0" w:space="0" w:color="auto"/>
                                                    <w:left w:val="none" w:sz="0" w:space="0" w:color="auto"/>
                                                    <w:bottom w:val="none" w:sz="0" w:space="0" w:color="auto"/>
                                                    <w:right w:val="none" w:sz="0" w:space="0" w:color="auto"/>
                                                  </w:divBdr>
                                                  <w:divsChild>
                                                    <w:div w:id="1369719776">
                                                      <w:marLeft w:val="0"/>
                                                      <w:marRight w:val="0"/>
                                                      <w:marTop w:val="0"/>
                                                      <w:marBottom w:val="0"/>
                                                      <w:divBdr>
                                                        <w:top w:val="none" w:sz="0" w:space="0" w:color="auto"/>
                                                        <w:left w:val="none" w:sz="0" w:space="0" w:color="auto"/>
                                                        <w:bottom w:val="none" w:sz="0" w:space="0" w:color="auto"/>
                                                        <w:right w:val="none" w:sz="0" w:space="0" w:color="auto"/>
                                                      </w:divBdr>
                                                      <w:divsChild>
                                                        <w:div w:id="867061010">
                                                          <w:marLeft w:val="0"/>
                                                          <w:marRight w:val="0"/>
                                                          <w:marTop w:val="0"/>
                                                          <w:marBottom w:val="0"/>
                                                          <w:divBdr>
                                                            <w:top w:val="none" w:sz="0" w:space="0" w:color="auto"/>
                                                            <w:left w:val="none" w:sz="0" w:space="0" w:color="auto"/>
                                                            <w:bottom w:val="none" w:sz="0" w:space="0" w:color="auto"/>
                                                            <w:right w:val="none" w:sz="0" w:space="0" w:color="auto"/>
                                                          </w:divBdr>
                                                          <w:divsChild>
                                                            <w:div w:id="1921060686">
                                                              <w:marLeft w:val="0"/>
                                                              <w:marRight w:val="0"/>
                                                              <w:marTop w:val="0"/>
                                                              <w:marBottom w:val="0"/>
                                                              <w:divBdr>
                                                                <w:top w:val="single" w:sz="6" w:space="4" w:color="C5D2E0"/>
                                                                <w:left w:val="single" w:sz="6" w:space="4" w:color="C5D2E0"/>
                                                                <w:bottom w:val="single" w:sz="6" w:space="4" w:color="C5D2E0"/>
                                                                <w:right w:val="single" w:sz="6" w:space="4" w:color="C5D2E0"/>
                                                              </w:divBdr>
                                                            </w:div>
                                                            <w:div w:id="1185172810">
                                                              <w:marLeft w:val="0"/>
                                                              <w:marRight w:val="0"/>
                                                              <w:marTop w:val="0"/>
                                                              <w:marBottom w:val="0"/>
                                                              <w:divBdr>
                                                                <w:top w:val="none" w:sz="0" w:space="0" w:color="auto"/>
                                                                <w:left w:val="none" w:sz="0" w:space="0" w:color="auto"/>
                                                                <w:bottom w:val="none" w:sz="0" w:space="0" w:color="auto"/>
                                                                <w:right w:val="none" w:sz="0" w:space="0" w:color="auto"/>
                                                              </w:divBdr>
                                                              <w:divsChild>
                                                                <w:div w:id="39328421">
                                                                  <w:marLeft w:val="0"/>
                                                                  <w:marRight w:val="0"/>
                                                                  <w:marTop w:val="0"/>
                                                                  <w:marBottom w:val="0"/>
                                                                  <w:divBdr>
                                                                    <w:top w:val="none" w:sz="0" w:space="0" w:color="auto"/>
                                                                    <w:left w:val="none" w:sz="0" w:space="0" w:color="auto"/>
                                                                    <w:bottom w:val="none" w:sz="0" w:space="0" w:color="auto"/>
                                                                    <w:right w:val="none" w:sz="0" w:space="0" w:color="auto"/>
                                                                  </w:divBdr>
                                                                  <w:divsChild>
                                                                    <w:div w:id="1023285688">
                                                                      <w:marLeft w:val="0"/>
                                                                      <w:marRight w:val="0"/>
                                                                      <w:marTop w:val="0"/>
                                                                      <w:marBottom w:val="0"/>
                                                                      <w:divBdr>
                                                                        <w:top w:val="single" w:sz="6" w:space="4" w:color="C5D2E0"/>
                                                                        <w:left w:val="single" w:sz="6" w:space="4" w:color="C5D2E0"/>
                                                                        <w:bottom w:val="single" w:sz="6" w:space="4" w:color="C5D2E0"/>
                                                                        <w:right w:val="single" w:sz="6" w:space="4" w:color="C5D2E0"/>
                                                                      </w:divBdr>
                                                                    </w:div>
                                                                    <w:div w:id="797799541">
                                                                      <w:marLeft w:val="0"/>
                                                                      <w:marRight w:val="0"/>
                                                                      <w:marTop w:val="0"/>
                                                                      <w:marBottom w:val="0"/>
                                                                      <w:divBdr>
                                                                        <w:top w:val="none" w:sz="0" w:space="0" w:color="auto"/>
                                                                        <w:left w:val="none" w:sz="0" w:space="0" w:color="auto"/>
                                                                        <w:bottom w:val="none" w:sz="0" w:space="0" w:color="auto"/>
                                                                        <w:right w:val="none" w:sz="0" w:space="0" w:color="auto"/>
                                                                      </w:divBdr>
                                                                    </w:div>
                                                                    <w:div w:id="1244685065">
                                                                      <w:marLeft w:val="0"/>
                                                                      <w:marRight w:val="0"/>
                                                                      <w:marTop w:val="0"/>
                                                                      <w:marBottom w:val="0"/>
                                                                      <w:divBdr>
                                                                        <w:top w:val="single" w:sz="6" w:space="4" w:color="C5D2E0"/>
                                                                        <w:left w:val="single" w:sz="6" w:space="4" w:color="C5D2E0"/>
                                                                        <w:bottom w:val="single" w:sz="6" w:space="4" w:color="C5D2E0"/>
                                                                        <w:right w:val="single" w:sz="6" w:space="4" w:color="C5D2E0"/>
                                                                      </w:divBdr>
                                                                    </w:div>
                                                                    <w:div w:id="89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09235">
                                              <w:marLeft w:val="0"/>
                                              <w:marRight w:val="0"/>
                                              <w:marTop w:val="0"/>
                                              <w:marBottom w:val="0"/>
                                              <w:divBdr>
                                                <w:top w:val="none" w:sz="0" w:space="0" w:color="auto"/>
                                                <w:left w:val="none" w:sz="0" w:space="0" w:color="auto"/>
                                                <w:bottom w:val="none" w:sz="0" w:space="0" w:color="auto"/>
                                                <w:right w:val="none" w:sz="0" w:space="0" w:color="auto"/>
                                              </w:divBdr>
                                              <w:divsChild>
                                                <w:div w:id="1949777617">
                                                  <w:marLeft w:val="0"/>
                                                  <w:marRight w:val="0"/>
                                                  <w:marTop w:val="0"/>
                                                  <w:marBottom w:val="0"/>
                                                  <w:divBdr>
                                                    <w:top w:val="none" w:sz="0" w:space="0" w:color="auto"/>
                                                    <w:left w:val="none" w:sz="0" w:space="0" w:color="auto"/>
                                                    <w:bottom w:val="none" w:sz="0" w:space="0" w:color="auto"/>
                                                    <w:right w:val="none" w:sz="0" w:space="0" w:color="auto"/>
                                                  </w:divBdr>
                                                  <w:divsChild>
                                                    <w:div w:id="1078287122">
                                                      <w:marLeft w:val="0"/>
                                                      <w:marRight w:val="0"/>
                                                      <w:marTop w:val="0"/>
                                                      <w:marBottom w:val="0"/>
                                                      <w:divBdr>
                                                        <w:top w:val="none" w:sz="0" w:space="0" w:color="auto"/>
                                                        <w:left w:val="none" w:sz="0" w:space="0" w:color="auto"/>
                                                        <w:bottom w:val="none" w:sz="0" w:space="0" w:color="auto"/>
                                                        <w:right w:val="none" w:sz="0" w:space="0" w:color="auto"/>
                                                      </w:divBdr>
                                                      <w:divsChild>
                                                        <w:div w:id="848526136">
                                                          <w:marLeft w:val="0"/>
                                                          <w:marRight w:val="0"/>
                                                          <w:marTop w:val="0"/>
                                                          <w:marBottom w:val="0"/>
                                                          <w:divBdr>
                                                            <w:top w:val="none" w:sz="0" w:space="0" w:color="auto"/>
                                                            <w:left w:val="none" w:sz="0" w:space="0" w:color="auto"/>
                                                            <w:bottom w:val="none" w:sz="0" w:space="0" w:color="auto"/>
                                                            <w:right w:val="none" w:sz="0" w:space="0" w:color="auto"/>
                                                          </w:divBdr>
                                                          <w:divsChild>
                                                            <w:div w:id="1600991798">
                                                              <w:marLeft w:val="0"/>
                                                              <w:marRight w:val="0"/>
                                                              <w:marTop w:val="0"/>
                                                              <w:marBottom w:val="0"/>
                                                              <w:divBdr>
                                                                <w:top w:val="single" w:sz="6" w:space="4" w:color="C5D2E0"/>
                                                                <w:left w:val="single" w:sz="6" w:space="4" w:color="C5D2E0"/>
                                                                <w:bottom w:val="single" w:sz="6" w:space="4" w:color="C5D2E0"/>
                                                                <w:right w:val="single" w:sz="6" w:space="4" w:color="C5D2E0"/>
                                                              </w:divBdr>
                                                            </w:div>
                                                            <w:div w:id="16165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734">
                                              <w:marLeft w:val="0"/>
                                              <w:marRight w:val="0"/>
                                              <w:marTop w:val="0"/>
                                              <w:marBottom w:val="0"/>
                                              <w:divBdr>
                                                <w:top w:val="none" w:sz="0" w:space="0" w:color="auto"/>
                                                <w:left w:val="none" w:sz="0" w:space="0" w:color="auto"/>
                                                <w:bottom w:val="none" w:sz="0" w:space="0" w:color="auto"/>
                                                <w:right w:val="none" w:sz="0" w:space="0" w:color="auto"/>
                                              </w:divBdr>
                                              <w:divsChild>
                                                <w:div w:id="245654498">
                                                  <w:marLeft w:val="0"/>
                                                  <w:marRight w:val="0"/>
                                                  <w:marTop w:val="0"/>
                                                  <w:marBottom w:val="0"/>
                                                  <w:divBdr>
                                                    <w:top w:val="none" w:sz="0" w:space="0" w:color="auto"/>
                                                    <w:left w:val="none" w:sz="0" w:space="0" w:color="auto"/>
                                                    <w:bottom w:val="none" w:sz="0" w:space="0" w:color="auto"/>
                                                    <w:right w:val="none" w:sz="0" w:space="0" w:color="auto"/>
                                                  </w:divBdr>
                                                  <w:divsChild>
                                                    <w:div w:id="301425364">
                                                      <w:marLeft w:val="0"/>
                                                      <w:marRight w:val="0"/>
                                                      <w:marTop w:val="0"/>
                                                      <w:marBottom w:val="0"/>
                                                      <w:divBdr>
                                                        <w:top w:val="none" w:sz="0" w:space="0" w:color="auto"/>
                                                        <w:left w:val="none" w:sz="0" w:space="0" w:color="auto"/>
                                                        <w:bottom w:val="none" w:sz="0" w:space="0" w:color="auto"/>
                                                        <w:right w:val="none" w:sz="0" w:space="0" w:color="auto"/>
                                                      </w:divBdr>
                                                      <w:divsChild>
                                                        <w:div w:id="679088830">
                                                          <w:marLeft w:val="0"/>
                                                          <w:marRight w:val="0"/>
                                                          <w:marTop w:val="0"/>
                                                          <w:marBottom w:val="0"/>
                                                          <w:divBdr>
                                                            <w:top w:val="none" w:sz="0" w:space="0" w:color="auto"/>
                                                            <w:left w:val="none" w:sz="0" w:space="0" w:color="auto"/>
                                                            <w:bottom w:val="none" w:sz="0" w:space="0" w:color="auto"/>
                                                            <w:right w:val="none" w:sz="0" w:space="0" w:color="auto"/>
                                                          </w:divBdr>
                                                          <w:divsChild>
                                                            <w:div w:id="541022105">
                                                              <w:marLeft w:val="0"/>
                                                              <w:marRight w:val="0"/>
                                                              <w:marTop w:val="0"/>
                                                              <w:marBottom w:val="0"/>
                                                              <w:divBdr>
                                                                <w:top w:val="single" w:sz="6" w:space="4" w:color="C5D2E0"/>
                                                                <w:left w:val="single" w:sz="6" w:space="4" w:color="C5D2E0"/>
                                                                <w:bottom w:val="single" w:sz="6" w:space="4" w:color="C5D2E0"/>
                                                                <w:right w:val="single" w:sz="6" w:space="4" w:color="C5D2E0"/>
                                                              </w:divBdr>
                                                            </w:div>
                                                            <w:div w:id="801535919">
                                                              <w:marLeft w:val="0"/>
                                                              <w:marRight w:val="0"/>
                                                              <w:marTop w:val="0"/>
                                                              <w:marBottom w:val="0"/>
                                                              <w:divBdr>
                                                                <w:top w:val="none" w:sz="0" w:space="0" w:color="auto"/>
                                                                <w:left w:val="none" w:sz="0" w:space="0" w:color="auto"/>
                                                                <w:bottom w:val="none" w:sz="0" w:space="0" w:color="auto"/>
                                                                <w:right w:val="none" w:sz="0" w:space="0" w:color="auto"/>
                                                              </w:divBdr>
                                                              <w:divsChild>
                                                                <w:div w:id="1857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025811">
                                              <w:marLeft w:val="0"/>
                                              <w:marRight w:val="0"/>
                                              <w:marTop w:val="0"/>
                                              <w:marBottom w:val="0"/>
                                              <w:divBdr>
                                                <w:top w:val="none" w:sz="0" w:space="0" w:color="auto"/>
                                                <w:left w:val="none" w:sz="0" w:space="0" w:color="auto"/>
                                                <w:bottom w:val="none" w:sz="0" w:space="0" w:color="auto"/>
                                                <w:right w:val="none" w:sz="0" w:space="0" w:color="auto"/>
                                              </w:divBdr>
                                              <w:divsChild>
                                                <w:div w:id="1150168098">
                                                  <w:marLeft w:val="0"/>
                                                  <w:marRight w:val="0"/>
                                                  <w:marTop w:val="0"/>
                                                  <w:marBottom w:val="0"/>
                                                  <w:divBdr>
                                                    <w:top w:val="none" w:sz="0" w:space="0" w:color="auto"/>
                                                    <w:left w:val="none" w:sz="0" w:space="0" w:color="auto"/>
                                                    <w:bottom w:val="none" w:sz="0" w:space="0" w:color="auto"/>
                                                    <w:right w:val="none" w:sz="0" w:space="0" w:color="auto"/>
                                                  </w:divBdr>
                                                  <w:divsChild>
                                                    <w:div w:id="1984692266">
                                                      <w:marLeft w:val="0"/>
                                                      <w:marRight w:val="0"/>
                                                      <w:marTop w:val="0"/>
                                                      <w:marBottom w:val="0"/>
                                                      <w:divBdr>
                                                        <w:top w:val="none" w:sz="0" w:space="0" w:color="auto"/>
                                                        <w:left w:val="none" w:sz="0" w:space="0" w:color="auto"/>
                                                        <w:bottom w:val="none" w:sz="0" w:space="0" w:color="auto"/>
                                                        <w:right w:val="none" w:sz="0" w:space="0" w:color="auto"/>
                                                      </w:divBdr>
                                                      <w:divsChild>
                                                        <w:div w:id="444930259">
                                                          <w:marLeft w:val="0"/>
                                                          <w:marRight w:val="0"/>
                                                          <w:marTop w:val="0"/>
                                                          <w:marBottom w:val="0"/>
                                                          <w:divBdr>
                                                            <w:top w:val="none" w:sz="0" w:space="0" w:color="auto"/>
                                                            <w:left w:val="none" w:sz="0" w:space="0" w:color="auto"/>
                                                            <w:bottom w:val="none" w:sz="0" w:space="0" w:color="auto"/>
                                                            <w:right w:val="none" w:sz="0" w:space="0" w:color="auto"/>
                                                          </w:divBdr>
                                                          <w:divsChild>
                                                            <w:div w:id="461389074">
                                                              <w:marLeft w:val="0"/>
                                                              <w:marRight w:val="0"/>
                                                              <w:marTop w:val="0"/>
                                                              <w:marBottom w:val="0"/>
                                                              <w:divBdr>
                                                                <w:top w:val="single" w:sz="6" w:space="4" w:color="C5D2E0"/>
                                                                <w:left w:val="single" w:sz="6" w:space="4" w:color="C5D2E0"/>
                                                                <w:bottom w:val="single" w:sz="6" w:space="4" w:color="C5D2E0"/>
                                                                <w:right w:val="single" w:sz="6" w:space="4" w:color="C5D2E0"/>
                                                              </w:divBdr>
                                                            </w:div>
                                                            <w:div w:id="17710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418481">
      <w:bodyDiv w:val="1"/>
      <w:marLeft w:val="0"/>
      <w:marRight w:val="0"/>
      <w:marTop w:val="0"/>
      <w:marBottom w:val="0"/>
      <w:divBdr>
        <w:top w:val="none" w:sz="0" w:space="0" w:color="auto"/>
        <w:left w:val="none" w:sz="0" w:space="0" w:color="auto"/>
        <w:bottom w:val="none" w:sz="0" w:space="0" w:color="auto"/>
        <w:right w:val="none" w:sz="0" w:space="0" w:color="auto"/>
      </w:divBdr>
      <w:divsChild>
        <w:div w:id="1355613846">
          <w:marLeft w:val="0"/>
          <w:marRight w:val="0"/>
          <w:marTop w:val="0"/>
          <w:marBottom w:val="0"/>
          <w:divBdr>
            <w:top w:val="none" w:sz="0" w:space="0" w:color="auto"/>
            <w:left w:val="none" w:sz="0" w:space="0" w:color="auto"/>
            <w:bottom w:val="none" w:sz="0" w:space="0" w:color="auto"/>
            <w:right w:val="none" w:sz="0" w:space="0" w:color="auto"/>
          </w:divBdr>
          <w:divsChild>
            <w:div w:id="1428038684">
              <w:marLeft w:val="0"/>
              <w:marRight w:val="0"/>
              <w:marTop w:val="0"/>
              <w:marBottom w:val="0"/>
              <w:divBdr>
                <w:top w:val="none" w:sz="0" w:space="0" w:color="auto"/>
                <w:left w:val="none" w:sz="0" w:space="0" w:color="auto"/>
                <w:bottom w:val="none" w:sz="0" w:space="0" w:color="auto"/>
                <w:right w:val="none" w:sz="0" w:space="0" w:color="auto"/>
              </w:divBdr>
              <w:divsChild>
                <w:div w:id="810441850">
                  <w:marLeft w:val="0"/>
                  <w:marRight w:val="0"/>
                  <w:marTop w:val="0"/>
                  <w:marBottom w:val="0"/>
                  <w:divBdr>
                    <w:top w:val="none" w:sz="0" w:space="0" w:color="auto"/>
                    <w:left w:val="none" w:sz="0" w:space="0" w:color="auto"/>
                    <w:bottom w:val="none" w:sz="0" w:space="0" w:color="auto"/>
                    <w:right w:val="none" w:sz="0" w:space="0" w:color="auto"/>
                  </w:divBdr>
                  <w:divsChild>
                    <w:div w:id="1393967687">
                      <w:marLeft w:val="0"/>
                      <w:marRight w:val="0"/>
                      <w:marTop w:val="0"/>
                      <w:marBottom w:val="0"/>
                      <w:divBdr>
                        <w:top w:val="none" w:sz="0" w:space="0" w:color="auto"/>
                        <w:left w:val="none" w:sz="0" w:space="0" w:color="auto"/>
                        <w:bottom w:val="none" w:sz="0" w:space="0" w:color="auto"/>
                        <w:right w:val="none" w:sz="0" w:space="0" w:color="auto"/>
                      </w:divBdr>
                      <w:divsChild>
                        <w:div w:id="755369623">
                          <w:marLeft w:val="0"/>
                          <w:marRight w:val="0"/>
                          <w:marTop w:val="0"/>
                          <w:marBottom w:val="0"/>
                          <w:divBdr>
                            <w:top w:val="none" w:sz="0" w:space="0" w:color="auto"/>
                            <w:left w:val="none" w:sz="0" w:space="0" w:color="auto"/>
                            <w:bottom w:val="none" w:sz="0" w:space="0" w:color="auto"/>
                            <w:right w:val="none" w:sz="0" w:space="0" w:color="auto"/>
                          </w:divBdr>
                          <w:divsChild>
                            <w:div w:id="1244338652">
                              <w:marLeft w:val="0"/>
                              <w:marRight w:val="0"/>
                              <w:marTop w:val="0"/>
                              <w:marBottom w:val="0"/>
                              <w:divBdr>
                                <w:top w:val="none" w:sz="0" w:space="0" w:color="auto"/>
                                <w:left w:val="none" w:sz="0" w:space="0" w:color="auto"/>
                                <w:bottom w:val="none" w:sz="0" w:space="0" w:color="auto"/>
                                <w:right w:val="none" w:sz="0" w:space="0" w:color="auto"/>
                              </w:divBdr>
                              <w:divsChild>
                                <w:div w:id="1114204866">
                                  <w:marLeft w:val="0"/>
                                  <w:marRight w:val="0"/>
                                  <w:marTop w:val="0"/>
                                  <w:marBottom w:val="0"/>
                                  <w:divBdr>
                                    <w:top w:val="none" w:sz="0" w:space="0" w:color="auto"/>
                                    <w:left w:val="none" w:sz="0" w:space="0" w:color="auto"/>
                                    <w:bottom w:val="none" w:sz="0" w:space="0" w:color="auto"/>
                                    <w:right w:val="none" w:sz="0" w:space="0" w:color="auto"/>
                                  </w:divBdr>
                                  <w:divsChild>
                                    <w:div w:id="999042743">
                                      <w:marLeft w:val="0"/>
                                      <w:marRight w:val="0"/>
                                      <w:marTop w:val="0"/>
                                      <w:marBottom w:val="0"/>
                                      <w:divBdr>
                                        <w:top w:val="none" w:sz="0" w:space="0" w:color="auto"/>
                                        <w:left w:val="none" w:sz="0" w:space="0" w:color="auto"/>
                                        <w:bottom w:val="none" w:sz="0" w:space="0" w:color="auto"/>
                                        <w:right w:val="none" w:sz="0" w:space="0" w:color="auto"/>
                                      </w:divBdr>
                                      <w:divsChild>
                                        <w:div w:id="545487393">
                                          <w:marLeft w:val="0"/>
                                          <w:marRight w:val="0"/>
                                          <w:marTop w:val="0"/>
                                          <w:marBottom w:val="0"/>
                                          <w:divBdr>
                                            <w:top w:val="none" w:sz="0" w:space="0" w:color="auto"/>
                                            <w:left w:val="none" w:sz="0" w:space="0" w:color="auto"/>
                                            <w:bottom w:val="none" w:sz="0" w:space="0" w:color="auto"/>
                                            <w:right w:val="none" w:sz="0" w:space="0" w:color="auto"/>
                                          </w:divBdr>
                                          <w:divsChild>
                                            <w:div w:id="2001538890">
                                              <w:marLeft w:val="0"/>
                                              <w:marRight w:val="0"/>
                                              <w:marTop w:val="0"/>
                                              <w:marBottom w:val="0"/>
                                              <w:divBdr>
                                                <w:top w:val="none" w:sz="0" w:space="0" w:color="auto"/>
                                                <w:left w:val="none" w:sz="0" w:space="0" w:color="auto"/>
                                                <w:bottom w:val="none" w:sz="0" w:space="0" w:color="auto"/>
                                                <w:right w:val="none" w:sz="0" w:space="0" w:color="auto"/>
                                              </w:divBdr>
                                              <w:divsChild>
                                                <w:div w:id="1848211828">
                                                  <w:marLeft w:val="0"/>
                                                  <w:marRight w:val="0"/>
                                                  <w:marTop w:val="0"/>
                                                  <w:marBottom w:val="0"/>
                                                  <w:divBdr>
                                                    <w:top w:val="none" w:sz="0" w:space="0" w:color="auto"/>
                                                    <w:left w:val="none" w:sz="0" w:space="0" w:color="auto"/>
                                                    <w:bottom w:val="none" w:sz="0" w:space="0" w:color="auto"/>
                                                    <w:right w:val="none" w:sz="0" w:space="0" w:color="auto"/>
                                                  </w:divBdr>
                                                  <w:divsChild>
                                                    <w:div w:id="10299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3230">
      <w:bodyDiv w:val="1"/>
      <w:marLeft w:val="0"/>
      <w:marRight w:val="0"/>
      <w:marTop w:val="0"/>
      <w:marBottom w:val="0"/>
      <w:divBdr>
        <w:top w:val="none" w:sz="0" w:space="0" w:color="auto"/>
        <w:left w:val="none" w:sz="0" w:space="0" w:color="auto"/>
        <w:bottom w:val="none" w:sz="0" w:space="0" w:color="auto"/>
        <w:right w:val="none" w:sz="0" w:space="0" w:color="auto"/>
      </w:divBdr>
      <w:divsChild>
        <w:div w:id="1310329815">
          <w:marLeft w:val="0"/>
          <w:marRight w:val="0"/>
          <w:marTop w:val="0"/>
          <w:marBottom w:val="0"/>
          <w:divBdr>
            <w:top w:val="none" w:sz="0" w:space="0" w:color="auto"/>
            <w:left w:val="none" w:sz="0" w:space="0" w:color="auto"/>
            <w:bottom w:val="none" w:sz="0" w:space="0" w:color="auto"/>
            <w:right w:val="none" w:sz="0" w:space="0" w:color="auto"/>
          </w:divBdr>
          <w:divsChild>
            <w:div w:id="1287421102">
              <w:marLeft w:val="0"/>
              <w:marRight w:val="0"/>
              <w:marTop w:val="0"/>
              <w:marBottom w:val="0"/>
              <w:divBdr>
                <w:top w:val="none" w:sz="0" w:space="0" w:color="auto"/>
                <w:left w:val="none" w:sz="0" w:space="0" w:color="auto"/>
                <w:bottom w:val="none" w:sz="0" w:space="0" w:color="auto"/>
                <w:right w:val="none" w:sz="0" w:space="0" w:color="auto"/>
              </w:divBdr>
              <w:divsChild>
                <w:div w:id="664819623">
                  <w:marLeft w:val="0"/>
                  <w:marRight w:val="0"/>
                  <w:marTop w:val="0"/>
                  <w:marBottom w:val="0"/>
                  <w:divBdr>
                    <w:top w:val="none" w:sz="0" w:space="0" w:color="auto"/>
                    <w:left w:val="none" w:sz="0" w:space="0" w:color="auto"/>
                    <w:bottom w:val="none" w:sz="0" w:space="0" w:color="auto"/>
                    <w:right w:val="none" w:sz="0" w:space="0" w:color="auto"/>
                  </w:divBdr>
                  <w:divsChild>
                    <w:div w:id="430663812">
                      <w:marLeft w:val="0"/>
                      <w:marRight w:val="0"/>
                      <w:marTop w:val="0"/>
                      <w:marBottom w:val="0"/>
                      <w:divBdr>
                        <w:top w:val="none" w:sz="0" w:space="0" w:color="auto"/>
                        <w:left w:val="none" w:sz="0" w:space="0" w:color="auto"/>
                        <w:bottom w:val="none" w:sz="0" w:space="0" w:color="auto"/>
                        <w:right w:val="none" w:sz="0" w:space="0" w:color="auto"/>
                      </w:divBdr>
                      <w:divsChild>
                        <w:div w:id="1121803181">
                          <w:marLeft w:val="0"/>
                          <w:marRight w:val="0"/>
                          <w:marTop w:val="0"/>
                          <w:marBottom w:val="0"/>
                          <w:divBdr>
                            <w:top w:val="none" w:sz="0" w:space="0" w:color="auto"/>
                            <w:left w:val="none" w:sz="0" w:space="0" w:color="auto"/>
                            <w:bottom w:val="none" w:sz="0" w:space="0" w:color="auto"/>
                            <w:right w:val="none" w:sz="0" w:space="0" w:color="auto"/>
                          </w:divBdr>
                          <w:divsChild>
                            <w:div w:id="1042944169">
                              <w:marLeft w:val="0"/>
                              <w:marRight w:val="0"/>
                              <w:marTop w:val="0"/>
                              <w:marBottom w:val="0"/>
                              <w:divBdr>
                                <w:top w:val="none" w:sz="0" w:space="0" w:color="auto"/>
                                <w:left w:val="none" w:sz="0" w:space="0" w:color="auto"/>
                                <w:bottom w:val="none" w:sz="0" w:space="0" w:color="auto"/>
                                <w:right w:val="none" w:sz="0" w:space="0" w:color="auto"/>
                              </w:divBdr>
                              <w:divsChild>
                                <w:div w:id="916746233">
                                  <w:marLeft w:val="0"/>
                                  <w:marRight w:val="0"/>
                                  <w:marTop w:val="0"/>
                                  <w:marBottom w:val="0"/>
                                  <w:divBdr>
                                    <w:top w:val="none" w:sz="0" w:space="0" w:color="auto"/>
                                    <w:left w:val="none" w:sz="0" w:space="0" w:color="auto"/>
                                    <w:bottom w:val="none" w:sz="0" w:space="0" w:color="auto"/>
                                    <w:right w:val="none" w:sz="0" w:space="0" w:color="auto"/>
                                  </w:divBdr>
                                  <w:divsChild>
                                    <w:div w:id="1192694727">
                                      <w:marLeft w:val="0"/>
                                      <w:marRight w:val="0"/>
                                      <w:marTop w:val="0"/>
                                      <w:marBottom w:val="0"/>
                                      <w:divBdr>
                                        <w:top w:val="none" w:sz="0" w:space="0" w:color="auto"/>
                                        <w:left w:val="none" w:sz="0" w:space="0" w:color="auto"/>
                                        <w:bottom w:val="none" w:sz="0" w:space="0" w:color="auto"/>
                                        <w:right w:val="none" w:sz="0" w:space="0" w:color="auto"/>
                                      </w:divBdr>
                                      <w:divsChild>
                                        <w:div w:id="1797679998">
                                          <w:marLeft w:val="0"/>
                                          <w:marRight w:val="0"/>
                                          <w:marTop w:val="0"/>
                                          <w:marBottom w:val="0"/>
                                          <w:divBdr>
                                            <w:top w:val="none" w:sz="0" w:space="0" w:color="auto"/>
                                            <w:left w:val="none" w:sz="0" w:space="0" w:color="auto"/>
                                            <w:bottom w:val="none" w:sz="0" w:space="0" w:color="auto"/>
                                            <w:right w:val="none" w:sz="0" w:space="0" w:color="auto"/>
                                          </w:divBdr>
                                          <w:divsChild>
                                            <w:div w:id="498425075">
                                              <w:marLeft w:val="0"/>
                                              <w:marRight w:val="0"/>
                                              <w:marTop w:val="0"/>
                                              <w:marBottom w:val="0"/>
                                              <w:divBdr>
                                                <w:top w:val="none" w:sz="0" w:space="0" w:color="auto"/>
                                                <w:left w:val="none" w:sz="0" w:space="0" w:color="auto"/>
                                                <w:bottom w:val="none" w:sz="0" w:space="0" w:color="auto"/>
                                                <w:right w:val="none" w:sz="0" w:space="0" w:color="auto"/>
                                              </w:divBdr>
                                              <w:divsChild>
                                                <w:div w:id="1704205645">
                                                  <w:marLeft w:val="0"/>
                                                  <w:marRight w:val="0"/>
                                                  <w:marTop w:val="0"/>
                                                  <w:marBottom w:val="0"/>
                                                  <w:divBdr>
                                                    <w:top w:val="none" w:sz="0" w:space="0" w:color="auto"/>
                                                    <w:left w:val="none" w:sz="0" w:space="0" w:color="auto"/>
                                                    <w:bottom w:val="none" w:sz="0" w:space="0" w:color="auto"/>
                                                    <w:right w:val="none" w:sz="0" w:space="0" w:color="auto"/>
                                                  </w:divBdr>
                                                  <w:divsChild>
                                                    <w:div w:id="206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130657">
      <w:bodyDiv w:val="1"/>
      <w:marLeft w:val="0"/>
      <w:marRight w:val="0"/>
      <w:marTop w:val="0"/>
      <w:marBottom w:val="0"/>
      <w:divBdr>
        <w:top w:val="none" w:sz="0" w:space="0" w:color="auto"/>
        <w:left w:val="none" w:sz="0" w:space="0" w:color="auto"/>
        <w:bottom w:val="none" w:sz="0" w:space="0" w:color="auto"/>
        <w:right w:val="none" w:sz="0" w:space="0" w:color="auto"/>
      </w:divBdr>
      <w:divsChild>
        <w:div w:id="2067947475">
          <w:marLeft w:val="0"/>
          <w:marRight w:val="0"/>
          <w:marTop w:val="0"/>
          <w:marBottom w:val="0"/>
          <w:divBdr>
            <w:top w:val="none" w:sz="0" w:space="0" w:color="auto"/>
            <w:left w:val="none" w:sz="0" w:space="0" w:color="auto"/>
            <w:bottom w:val="none" w:sz="0" w:space="0" w:color="auto"/>
            <w:right w:val="none" w:sz="0" w:space="0" w:color="auto"/>
          </w:divBdr>
          <w:divsChild>
            <w:div w:id="1106315878">
              <w:marLeft w:val="0"/>
              <w:marRight w:val="0"/>
              <w:marTop w:val="0"/>
              <w:marBottom w:val="0"/>
              <w:divBdr>
                <w:top w:val="none" w:sz="0" w:space="0" w:color="auto"/>
                <w:left w:val="none" w:sz="0" w:space="0" w:color="auto"/>
                <w:bottom w:val="none" w:sz="0" w:space="0" w:color="auto"/>
                <w:right w:val="none" w:sz="0" w:space="0" w:color="auto"/>
              </w:divBdr>
              <w:divsChild>
                <w:div w:id="1519198872">
                  <w:marLeft w:val="0"/>
                  <w:marRight w:val="0"/>
                  <w:marTop w:val="0"/>
                  <w:marBottom w:val="0"/>
                  <w:divBdr>
                    <w:top w:val="none" w:sz="0" w:space="0" w:color="auto"/>
                    <w:left w:val="none" w:sz="0" w:space="0" w:color="auto"/>
                    <w:bottom w:val="none" w:sz="0" w:space="0" w:color="auto"/>
                    <w:right w:val="none" w:sz="0" w:space="0" w:color="auto"/>
                  </w:divBdr>
                  <w:divsChild>
                    <w:div w:id="1787583837">
                      <w:marLeft w:val="0"/>
                      <w:marRight w:val="0"/>
                      <w:marTop w:val="0"/>
                      <w:marBottom w:val="0"/>
                      <w:divBdr>
                        <w:top w:val="none" w:sz="0" w:space="0" w:color="auto"/>
                        <w:left w:val="none" w:sz="0" w:space="0" w:color="auto"/>
                        <w:bottom w:val="none" w:sz="0" w:space="0" w:color="auto"/>
                        <w:right w:val="none" w:sz="0" w:space="0" w:color="auto"/>
                      </w:divBdr>
                      <w:divsChild>
                        <w:div w:id="296303219">
                          <w:marLeft w:val="0"/>
                          <w:marRight w:val="0"/>
                          <w:marTop w:val="0"/>
                          <w:marBottom w:val="0"/>
                          <w:divBdr>
                            <w:top w:val="none" w:sz="0" w:space="0" w:color="auto"/>
                            <w:left w:val="none" w:sz="0" w:space="0" w:color="auto"/>
                            <w:bottom w:val="none" w:sz="0" w:space="0" w:color="auto"/>
                            <w:right w:val="none" w:sz="0" w:space="0" w:color="auto"/>
                          </w:divBdr>
                          <w:divsChild>
                            <w:div w:id="2055110579">
                              <w:marLeft w:val="0"/>
                              <w:marRight w:val="0"/>
                              <w:marTop w:val="0"/>
                              <w:marBottom w:val="0"/>
                              <w:divBdr>
                                <w:top w:val="none" w:sz="0" w:space="0" w:color="auto"/>
                                <w:left w:val="none" w:sz="0" w:space="0" w:color="auto"/>
                                <w:bottom w:val="none" w:sz="0" w:space="0" w:color="auto"/>
                                <w:right w:val="none" w:sz="0" w:space="0" w:color="auto"/>
                              </w:divBdr>
                              <w:divsChild>
                                <w:div w:id="417020094">
                                  <w:marLeft w:val="0"/>
                                  <w:marRight w:val="0"/>
                                  <w:marTop w:val="0"/>
                                  <w:marBottom w:val="0"/>
                                  <w:divBdr>
                                    <w:top w:val="none" w:sz="0" w:space="0" w:color="auto"/>
                                    <w:left w:val="none" w:sz="0" w:space="0" w:color="auto"/>
                                    <w:bottom w:val="none" w:sz="0" w:space="0" w:color="auto"/>
                                    <w:right w:val="none" w:sz="0" w:space="0" w:color="auto"/>
                                  </w:divBdr>
                                  <w:divsChild>
                                    <w:div w:id="686752575">
                                      <w:marLeft w:val="0"/>
                                      <w:marRight w:val="0"/>
                                      <w:marTop w:val="0"/>
                                      <w:marBottom w:val="0"/>
                                      <w:divBdr>
                                        <w:top w:val="none" w:sz="0" w:space="0" w:color="auto"/>
                                        <w:left w:val="none" w:sz="0" w:space="0" w:color="auto"/>
                                        <w:bottom w:val="none" w:sz="0" w:space="0" w:color="auto"/>
                                        <w:right w:val="none" w:sz="0" w:space="0" w:color="auto"/>
                                      </w:divBdr>
                                      <w:divsChild>
                                        <w:div w:id="1099519932">
                                          <w:marLeft w:val="0"/>
                                          <w:marRight w:val="0"/>
                                          <w:marTop w:val="0"/>
                                          <w:marBottom w:val="0"/>
                                          <w:divBdr>
                                            <w:top w:val="none" w:sz="0" w:space="0" w:color="auto"/>
                                            <w:left w:val="none" w:sz="0" w:space="0" w:color="auto"/>
                                            <w:bottom w:val="none" w:sz="0" w:space="0" w:color="auto"/>
                                            <w:right w:val="none" w:sz="0" w:space="0" w:color="auto"/>
                                          </w:divBdr>
                                          <w:divsChild>
                                            <w:div w:id="433987174">
                                              <w:marLeft w:val="0"/>
                                              <w:marRight w:val="0"/>
                                              <w:marTop w:val="0"/>
                                              <w:marBottom w:val="0"/>
                                              <w:divBdr>
                                                <w:top w:val="none" w:sz="0" w:space="0" w:color="auto"/>
                                                <w:left w:val="none" w:sz="0" w:space="0" w:color="auto"/>
                                                <w:bottom w:val="none" w:sz="0" w:space="0" w:color="auto"/>
                                                <w:right w:val="none" w:sz="0" w:space="0" w:color="auto"/>
                                              </w:divBdr>
                                              <w:divsChild>
                                                <w:div w:id="1191531096">
                                                  <w:marLeft w:val="0"/>
                                                  <w:marRight w:val="0"/>
                                                  <w:marTop w:val="0"/>
                                                  <w:marBottom w:val="0"/>
                                                  <w:divBdr>
                                                    <w:top w:val="none" w:sz="0" w:space="0" w:color="auto"/>
                                                    <w:left w:val="none" w:sz="0" w:space="0" w:color="auto"/>
                                                    <w:bottom w:val="none" w:sz="0" w:space="0" w:color="auto"/>
                                                    <w:right w:val="none" w:sz="0" w:space="0" w:color="auto"/>
                                                  </w:divBdr>
                                                  <w:divsChild>
                                                    <w:div w:id="12253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534577">
      <w:bodyDiv w:val="1"/>
      <w:marLeft w:val="0"/>
      <w:marRight w:val="0"/>
      <w:marTop w:val="0"/>
      <w:marBottom w:val="0"/>
      <w:divBdr>
        <w:top w:val="none" w:sz="0" w:space="0" w:color="auto"/>
        <w:left w:val="none" w:sz="0" w:space="0" w:color="auto"/>
        <w:bottom w:val="none" w:sz="0" w:space="0" w:color="auto"/>
        <w:right w:val="none" w:sz="0" w:space="0" w:color="auto"/>
      </w:divBdr>
      <w:divsChild>
        <w:div w:id="1712877617">
          <w:marLeft w:val="0"/>
          <w:marRight w:val="0"/>
          <w:marTop w:val="0"/>
          <w:marBottom w:val="0"/>
          <w:divBdr>
            <w:top w:val="none" w:sz="0" w:space="0" w:color="auto"/>
            <w:left w:val="none" w:sz="0" w:space="0" w:color="auto"/>
            <w:bottom w:val="none" w:sz="0" w:space="0" w:color="auto"/>
            <w:right w:val="none" w:sz="0" w:space="0" w:color="auto"/>
          </w:divBdr>
          <w:divsChild>
            <w:div w:id="1483505108">
              <w:marLeft w:val="0"/>
              <w:marRight w:val="0"/>
              <w:marTop w:val="0"/>
              <w:marBottom w:val="0"/>
              <w:divBdr>
                <w:top w:val="none" w:sz="0" w:space="0" w:color="auto"/>
                <w:left w:val="none" w:sz="0" w:space="0" w:color="auto"/>
                <w:bottom w:val="none" w:sz="0" w:space="0" w:color="auto"/>
                <w:right w:val="none" w:sz="0" w:space="0" w:color="auto"/>
              </w:divBdr>
              <w:divsChild>
                <w:div w:id="43339003">
                  <w:marLeft w:val="0"/>
                  <w:marRight w:val="0"/>
                  <w:marTop w:val="0"/>
                  <w:marBottom w:val="0"/>
                  <w:divBdr>
                    <w:top w:val="none" w:sz="0" w:space="0" w:color="auto"/>
                    <w:left w:val="none" w:sz="0" w:space="0" w:color="auto"/>
                    <w:bottom w:val="none" w:sz="0" w:space="0" w:color="auto"/>
                    <w:right w:val="none" w:sz="0" w:space="0" w:color="auto"/>
                  </w:divBdr>
                  <w:divsChild>
                    <w:div w:id="1605458273">
                      <w:marLeft w:val="0"/>
                      <w:marRight w:val="0"/>
                      <w:marTop w:val="0"/>
                      <w:marBottom w:val="0"/>
                      <w:divBdr>
                        <w:top w:val="none" w:sz="0" w:space="0" w:color="auto"/>
                        <w:left w:val="none" w:sz="0" w:space="0" w:color="auto"/>
                        <w:bottom w:val="none" w:sz="0" w:space="0" w:color="auto"/>
                        <w:right w:val="none" w:sz="0" w:space="0" w:color="auto"/>
                      </w:divBdr>
                      <w:divsChild>
                        <w:div w:id="292710777">
                          <w:marLeft w:val="0"/>
                          <w:marRight w:val="0"/>
                          <w:marTop w:val="0"/>
                          <w:marBottom w:val="0"/>
                          <w:divBdr>
                            <w:top w:val="none" w:sz="0" w:space="0" w:color="auto"/>
                            <w:left w:val="none" w:sz="0" w:space="0" w:color="auto"/>
                            <w:bottom w:val="none" w:sz="0" w:space="0" w:color="auto"/>
                            <w:right w:val="none" w:sz="0" w:space="0" w:color="auto"/>
                          </w:divBdr>
                          <w:divsChild>
                            <w:div w:id="556359807">
                              <w:marLeft w:val="0"/>
                              <w:marRight w:val="0"/>
                              <w:marTop w:val="0"/>
                              <w:marBottom w:val="0"/>
                              <w:divBdr>
                                <w:top w:val="none" w:sz="0" w:space="0" w:color="auto"/>
                                <w:left w:val="none" w:sz="0" w:space="0" w:color="auto"/>
                                <w:bottom w:val="none" w:sz="0" w:space="0" w:color="auto"/>
                                <w:right w:val="none" w:sz="0" w:space="0" w:color="auto"/>
                              </w:divBdr>
                              <w:divsChild>
                                <w:div w:id="1734693337">
                                  <w:marLeft w:val="0"/>
                                  <w:marRight w:val="0"/>
                                  <w:marTop w:val="0"/>
                                  <w:marBottom w:val="0"/>
                                  <w:divBdr>
                                    <w:top w:val="none" w:sz="0" w:space="0" w:color="auto"/>
                                    <w:left w:val="none" w:sz="0" w:space="0" w:color="auto"/>
                                    <w:bottom w:val="none" w:sz="0" w:space="0" w:color="auto"/>
                                    <w:right w:val="none" w:sz="0" w:space="0" w:color="auto"/>
                                  </w:divBdr>
                                  <w:divsChild>
                                    <w:div w:id="904946788">
                                      <w:marLeft w:val="0"/>
                                      <w:marRight w:val="0"/>
                                      <w:marTop w:val="0"/>
                                      <w:marBottom w:val="0"/>
                                      <w:divBdr>
                                        <w:top w:val="none" w:sz="0" w:space="0" w:color="auto"/>
                                        <w:left w:val="none" w:sz="0" w:space="0" w:color="auto"/>
                                        <w:bottom w:val="none" w:sz="0" w:space="0" w:color="auto"/>
                                        <w:right w:val="none" w:sz="0" w:space="0" w:color="auto"/>
                                      </w:divBdr>
                                      <w:divsChild>
                                        <w:div w:id="208304003">
                                          <w:marLeft w:val="0"/>
                                          <w:marRight w:val="0"/>
                                          <w:marTop w:val="0"/>
                                          <w:marBottom w:val="0"/>
                                          <w:divBdr>
                                            <w:top w:val="none" w:sz="0" w:space="0" w:color="auto"/>
                                            <w:left w:val="none" w:sz="0" w:space="0" w:color="auto"/>
                                            <w:bottom w:val="none" w:sz="0" w:space="0" w:color="auto"/>
                                            <w:right w:val="none" w:sz="0" w:space="0" w:color="auto"/>
                                          </w:divBdr>
                                          <w:divsChild>
                                            <w:div w:id="241835137">
                                              <w:marLeft w:val="0"/>
                                              <w:marRight w:val="0"/>
                                              <w:marTop w:val="0"/>
                                              <w:marBottom w:val="0"/>
                                              <w:divBdr>
                                                <w:top w:val="none" w:sz="0" w:space="0" w:color="auto"/>
                                                <w:left w:val="none" w:sz="0" w:space="0" w:color="auto"/>
                                                <w:bottom w:val="none" w:sz="0" w:space="0" w:color="auto"/>
                                                <w:right w:val="none" w:sz="0" w:space="0" w:color="auto"/>
                                              </w:divBdr>
                                              <w:divsChild>
                                                <w:div w:id="1565339144">
                                                  <w:marLeft w:val="0"/>
                                                  <w:marRight w:val="0"/>
                                                  <w:marTop w:val="0"/>
                                                  <w:marBottom w:val="0"/>
                                                  <w:divBdr>
                                                    <w:top w:val="none" w:sz="0" w:space="0" w:color="auto"/>
                                                    <w:left w:val="none" w:sz="0" w:space="0" w:color="auto"/>
                                                    <w:bottom w:val="none" w:sz="0" w:space="0" w:color="auto"/>
                                                    <w:right w:val="none" w:sz="0" w:space="0" w:color="auto"/>
                                                  </w:divBdr>
                                                  <w:divsChild>
                                                    <w:div w:id="5802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114054">
      <w:bodyDiv w:val="1"/>
      <w:marLeft w:val="0"/>
      <w:marRight w:val="0"/>
      <w:marTop w:val="0"/>
      <w:marBottom w:val="0"/>
      <w:divBdr>
        <w:top w:val="none" w:sz="0" w:space="0" w:color="auto"/>
        <w:left w:val="none" w:sz="0" w:space="0" w:color="auto"/>
        <w:bottom w:val="none" w:sz="0" w:space="0" w:color="auto"/>
        <w:right w:val="none" w:sz="0" w:space="0" w:color="auto"/>
      </w:divBdr>
      <w:divsChild>
        <w:div w:id="2084178836">
          <w:marLeft w:val="0"/>
          <w:marRight w:val="0"/>
          <w:marTop w:val="0"/>
          <w:marBottom w:val="0"/>
          <w:divBdr>
            <w:top w:val="none" w:sz="0" w:space="0" w:color="auto"/>
            <w:left w:val="none" w:sz="0" w:space="0" w:color="auto"/>
            <w:bottom w:val="none" w:sz="0" w:space="0" w:color="auto"/>
            <w:right w:val="none" w:sz="0" w:space="0" w:color="auto"/>
          </w:divBdr>
          <w:divsChild>
            <w:div w:id="948700487">
              <w:marLeft w:val="0"/>
              <w:marRight w:val="0"/>
              <w:marTop w:val="0"/>
              <w:marBottom w:val="0"/>
              <w:divBdr>
                <w:top w:val="none" w:sz="0" w:space="0" w:color="auto"/>
                <w:left w:val="none" w:sz="0" w:space="0" w:color="auto"/>
                <w:bottom w:val="none" w:sz="0" w:space="0" w:color="auto"/>
                <w:right w:val="none" w:sz="0" w:space="0" w:color="auto"/>
              </w:divBdr>
              <w:divsChild>
                <w:div w:id="1559785555">
                  <w:marLeft w:val="0"/>
                  <w:marRight w:val="0"/>
                  <w:marTop w:val="0"/>
                  <w:marBottom w:val="0"/>
                  <w:divBdr>
                    <w:top w:val="none" w:sz="0" w:space="0" w:color="auto"/>
                    <w:left w:val="none" w:sz="0" w:space="0" w:color="auto"/>
                    <w:bottom w:val="none" w:sz="0" w:space="0" w:color="auto"/>
                    <w:right w:val="none" w:sz="0" w:space="0" w:color="auto"/>
                  </w:divBdr>
                  <w:divsChild>
                    <w:div w:id="687684271">
                      <w:marLeft w:val="0"/>
                      <w:marRight w:val="0"/>
                      <w:marTop w:val="0"/>
                      <w:marBottom w:val="0"/>
                      <w:divBdr>
                        <w:top w:val="none" w:sz="0" w:space="0" w:color="auto"/>
                        <w:left w:val="none" w:sz="0" w:space="0" w:color="auto"/>
                        <w:bottom w:val="none" w:sz="0" w:space="0" w:color="auto"/>
                        <w:right w:val="none" w:sz="0" w:space="0" w:color="auto"/>
                      </w:divBdr>
                      <w:divsChild>
                        <w:div w:id="2090806086">
                          <w:marLeft w:val="0"/>
                          <w:marRight w:val="0"/>
                          <w:marTop w:val="0"/>
                          <w:marBottom w:val="0"/>
                          <w:divBdr>
                            <w:top w:val="none" w:sz="0" w:space="0" w:color="auto"/>
                            <w:left w:val="none" w:sz="0" w:space="0" w:color="auto"/>
                            <w:bottom w:val="none" w:sz="0" w:space="0" w:color="auto"/>
                            <w:right w:val="none" w:sz="0" w:space="0" w:color="auto"/>
                          </w:divBdr>
                          <w:divsChild>
                            <w:div w:id="873731033">
                              <w:marLeft w:val="0"/>
                              <w:marRight w:val="0"/>
                              <w:marTop w:val="300"/>
                              <w:marBottom w:val="300"/>
                              <w:divBdr>
                                <w:top w:val="none" w:sz="0" w:space="0" w:color="auto"/>
                                <w:left w:val="none" w:sz="0" w:space="0" w:color="auto"/>
                                <w:bottom w:val="none" w:sz="0" w:space="0" w:color="auto"/>
                                <w:right w:val="none" w:sz="0" w:space="0" w:color="auto"/>
                              </w:divBdr>
                              <w:divsChild>
                                <w:div w:id="760952677">
                                  <w:marLeft w:val="300"/>
                                  <w:marRight w:val="0"/>
                                  <w:marTop w:val="0"/>
                                  <w:marBottom w:val="0"/>
                                  <w:divBdr>
                                    <w:top w:val="none" w:sz="0" w:space="0" w:color="auto"/>
                                    <w:left w:val="none" w:sz="0" w:space="0" w:color="auto"/>
                                    <w:bottom w:val="none" w:sz="0" w:space="0" w:color="auto"/>
                                    <w:right w:val="none" w:sz="0" w:space="0" w:color="auto"/>
                                  </w:divBdr>
                                  <w:divsChild>
                                    <w:div w:id="1028484011">
                                      <w:marLeft w:val="0"/>
                                      <w:marRight w:val="0"/>
                                      <w:marTop w:val="120"/>
                                      <w:marBottom w:val="60"/>
                                      <w:divBdr>
                                        <w:top w:val="none" w:sz="0" w:space="0" w:color="auto"/>
                                        <w:left w:val="none" w:sz="0" w:space="0" w:color="auto"/>
                                        <w:bottom w:val="none" w:sz="0" w:space="0" w:color="auto"/>
                                        <w:right w:val="none" w:sz="0" w:space="0" w:color="auto"/>
                                      </w:divBdr>
                                    </w:div>
                                    <w:div w:id="477771742">
                                      <w:marLeft w:val="0"/>
                                      <w:marRight w:val="0"/>
                                      <w:marTop w:val="120"/>
                                      <w:marBottom w:val="60"/>
                                      <w:divBdr>
                                        <w:top w:val="none" w:sz="0" w:space="0" w:color="auto"/>
                                        <w:left w:val="none" w:sz="0" w:space="0" w:color="auto"/>
                                        <w:bottom w:val="none" w:sz="0" w:space="0" w:color="auto"/>
                                        <w:right w:val="none" w:sz="0" w:space="0" w:color="auto"/>
                                      </w:divBdr>
                                    </w:div>
                                    <w:div w:id="1331105906">
                                      <w:marLeft w:val="0"/>
                                      <w:marRight w:val="0"/>
                                      <w:marTop w:val="120"/>
                                      <w:marBottom w:val="60"/>
                                      <w:divBdr>
                                        <w:top w:val="none" w:sz="0" w:space="0" w:color="auto"/>
                                        <w:left w:val="none" w:sz="0" w:space="0" w:color="auto"/>
                                        <w:bottom w:val="none" w:sz="0" w:space="0" w:color="auto"/>
                                        <w:right w:val="none" w:sz="0" w:space="0" w:color="auto"/>
                                      </w:divBdr>
                                    </w:div>
                                    <w:div w:id="1915387835">
                                      <w:marLeft w:val="0"/>
                                      <w:marRight w:val="0"/>
                                      <w:marTop w:val="120"/>
                                      <w:marBottom w:val="60"/>
                                      <w:divBdr>
                                        <w:top w:val="none" w:sz="0" w:space="0" w:color="auto"/>
                                        <w:left w:val="none" w:sz="0" w:space="0" w:color="auto"/>
                                        <w:bottom w:val="none" w:sz="0" w:space="0" w:color="auto"/>
                                        <w:right w:val="none" w:sz="0" w:space="0" w:color="auto"/>
                                      </w:divBdr>
                                    </w:div>
                                    <w:div w:id="144500407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383214">
      <w:bodyDiv w:val="1"/>
      <w:marLeft w:val="0"/>
      <w:marRight w:val="0"/>
      <w:marTop w:val="0"/>
      <w:marBottom w:val="0"/>
      <w:divBdr>
        <w:top w:val="none" w:sz="0" w:space="0" w:color="auto"/>
        <w:left w:val="none" w:sz="0" w:space="0" w:color="auto"/>
        <w:bottom w:val="none" w:sz="0" w:space="0" w:color="auto"/>
        <w:right w:val="none" w:sz="0" w:space="0" w:color="auto"/>
      </w:divBdr>
      <w:divsChild>
        <w:div w:id="1364818911">
          <w:marLeft w:val="0"/>
          <w:marRight w:val="0"/>
          <w:marTop w:val="0"/>
          <w:marBottom w:val="0"/>
          <w:divBdr>
            <w:top w:val="none" w:sz="0" w:space="0" w:color="auto"/>
            <w:left w:val="none" w:sz="0" w:space="0" w:color="auto"/>
            <w:bottom w:val="none" w:sz="0" w:space="0" w:color="auto"/>
            <w:right w:val="none" w:sz="0" w:space="0" w:color="auto"/>
          </w:divBdr>
          <w:divsChild>
            <w:div w:id="985277288">
              <w:marLeft w:val="0"/>
              <w:marRight w:val="0"/>
              <w:marTop w:val="0"/>
              <w:marBottom w:val="0"/>
              <w:divBdr>
                <w:top w:val="none" w:sz="0" w:space="0" w:color="auto"/>
                <w:left w:val="none" w:sz="0" w:space="0" w:color="auto"/>
                <w:bottom w:val="none" w:sz="0" w:space="0" w:color="auto"/>
                <w:right w:val="none" w:sz="0" w:space="0" w:color="auto"/>
              </w:divBdr>
              <w:divsChild>
                <w:div w:id="2004162513">
                  <w:marLeft w:val="0"/>
                  <w:marRight w:val="0"/>
                  <w:marTop w:val="0"/>
                  <w:marBottom w:val="0"/>
                  <w:divBdr>
                    <w:top w:val="none" w:sz="0" w:space="0" w:color="auto"/>
                    <w:left w:val="none" w:sz="0" w:space="0" w:color="auto"/>
                    <w:bottom w:val="none" w:sz="0" w:space="0" w:color="auto"/>
                    <w:right w:val="none" w:sz="0" w:space="0" w:color="auto"/>
                  </w:divBdr>
                  <w:divsChild>
                    <w:div w:id="332298885">
                      <w:marLeft w:val="0"/>
                      <w:marRight w:val="0"/>
                      <w:marTop w:val="0"/>
                      <w:marBottom w:val="0"/>
                      <w:divBdr>
                        <w:top w:val="none" w:sz="0" w:space="0" w:color="auto"/>
                        <w:left w:val="none" w:sz="0" w:space="0" w:color="auto"/>
                        <w:bottom w:val="none" w:sz="0" w:space="0" w:color="auto"/>
                        <w:right w:val="none" w:sz="0" w:space="0" w:color="auto"/>
                      </w:divBdr>
                      <w:divsChild>
                        <w:div w:id="235170317">
                          <w:marLeft w:val="0"/>
                          <w:marRight w:val="0"/>
                          <w:marTop w:val="0"/>
                          <w:marBottom w:val="0"/>
                          <w:divBdr>
                            <w:top w:val="none" w:sz="0" w:space="0" w:color="auto"/>
                            <w:left w:val="none" w:sz="0" w:space="0" w:color="auto"/>
                            <w:bottom w:val="none" w:sz="0" w:space="0" w:color="auto"/>
                            <w:right w:val="none" w:sz="0" w:space="0" w:color="auto"/>
                          </w:divBdr>
                          <w:divsChild>
                            <w:div w:id="1317805812">
                              <w:marLeft w:val="0"/>
                              <w:marRight w:val="0"/>
                              <w:marTop w:val="0"/>
                              <w:marBottom w:val="0"/>
                              <w:divBdr>
                                <w:top w:val="none" w:sz="0" w:space="0" w:color="auto"/>
                                <w:left w:val="none" w:sz="0" w:space="0" w:color="auto"/>
                                <w:bottom w:val="none" w:sz="0" w:space="0" w:color="auto"/>
                                <w:right w:val="none" w:sz="0" w:space="0" w:color="auto"/>
                              </w:divBdr>
                              <w:divsChild>
                                <w:div w:id="898438544">
                                  <w:marLeft w:val="0"/>
                                  <w:marRight w:val="0"/>
                                  <w:marTop w:val="0"/>
                                  <w:marBottom w:val="0"/>
                                  <w:divBdr>
                                    <w:top w:val="none" w:sz="0" w:space="0" w:color="auto"/>
                                    <w:left w:val="none" w:sz="0" w:space="0" w:color="auto"/>
                                    <w:bottom w:val="none" w:sz="0" w:space="0" w:color="auto"/>
                                    <w:right w:val="none" w:sz="0" w:space="0" w:color="auto"/>
                                  </w:divBdr>
                                  <w:divsChild>
                                    <w:div w:id="502667340">
                                      <w:marLeft w:val="0"/>
                                      <w:marRight w:val="0"/>
                                      <w:marTop w:val="0"/>
                                      <w:marBottom w:val="0"/>
                                      <w:divBdr>
                                        <w:top w:val="none" w:sz="0" w:space="0" w:color="auto"/>
                                        <w:left w:val="none" w:sz="0" w:space="0" w:color="auto"/>
                                        <w:bottom w:val="none" w:sz="0" w:space="0" w:color="auto"/>
                                        <w:right w:val="none" w:sz="0" w:space="0" w:color="auto"/>
                                      </w:divBdr>
                                      <w:divsChild>
                                        <w:div w:id="1071388050">
                                          <w:marLeft w:val="0"/>
                                          <w:marRight w:val="0"/>
                                          <w:marTop w:val="0"/>
                                          <w:marBottom w:val="0"/>
                                          <w:divBdr>
                                            <w:top w:val="none" w:sz="0" w:space="0" w:color="auto"/>
                                            <w:left w:val="none" w:sz="0" w:space="0" w:color="auto"/>
                                            <w:bottom w:val="none" w:sz="0" w:space="0" w:color="auto"/>
                                            <w:right w:val="none" w:sz="0" w:space="0" w:color="auto"/>
                                          </w:divBdr>
                                          <w:divsChild>
                                            <w:div w:id="1274827163">
                                              <w:marLeft w:val="0"/>
                                              <w:marRight w:val="0"/>
                                              <w:marTop w:val="0"/>
                                              <w:marBottom w:val="0"/>
                                              <w:divBdr>
                                                <w:top w:val="none" w:sz="0" w:space="0" w:color="auto"/>
                                                <w:left w:val="none" w:sz="0" w:space="0" w:color="auto"/>
                                                <w:bottom w:val="none" w:sz="0" w:space="0" w:color="auto"/>
                                                <w:right w:val="none" w:sz="0" w:space="0" w:color="auto"/>
                                              </w:divBdr>
                                              <w:divsChild>
                                                <w:div w:id="1306281033">
                                                  <w:marLeft w:val="0"/>
                                                  <w:marRight w:val="0"/>
                                                  <w:marTop w:val="0"/>
                                                  <w:marBottom w:val="0"/>
                                                  <w:divBdr>
                                                    <w:top w:val="none" w:sz="0" w:space="0" w:color="auto"/>
                                                    <w:left w:val="none" w:sz="0" w:space="0" w:color="auto"/>
                                                    <w:bottom w:val="none" w:sz="0" w:space="0" w:color="auto"/>
                                                    <w:right w:val="none" w:sz="0" w:space="0" w:color="auto"/>
                                                  </w:divBdr>
                                                  <w:divsChild>
                                                    <w:div w:id="6157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022503">
      <w:bodyDiv w:val="1"/>
      <w:marLeft w:val="0"/>
      <w:marRight w:val="0"/>
      <w:marTop w:val="0"/>
      <w:marBottom w:val="0"/>
      <w:divBdr>
        <w:top w:val="none" w:sz="0" w:space="0" w:color="auto"/>
        <w:left w:val="none" w:sz="0" w:space="0" w:color="auto"/>
        <w:bottom w:val="none" w:sz="0" w:space="0" w:color="auto"/>
        <w:right w:val="none" w:sz="0" w:space="0" w:color="auto"/>
      </w:divBdr>
      <w:divsChild>
        <w:div w:id="263810611">
          <w:marLeft w:val="0"/>
          <w:marRight w:val="0"/>
          <w:marTop w:val="0"/>
          <w:marBottom w:val="0"/>
          <w:divBdr>
            <w:top w:val="none" w:sz="0" w:space="0" w:color="auto"/>
            <w:left w:val="none" w:sz="0" w:space="0" w:color="auto"/>
            <w:bottom w:val="none" w:sz="0" w:space="0" w:color="auto"/>
            <w:right w:val="none" w:sz="0" w:space="0" w:color="auto"/>
          </w:divBdr>
          <w:divsChild>
            <w:div w:id="1339428228">
              <w:marLeft w:val="0"/>
              <w:marRight w:val="0"/>
              <w:marTop w:val="0"/>
              <w:marBottom w:val="0"/>
              <w:divBdr>
                <w:top w:val="none" w:sz="0" w:space="0" w:color="auto"/>
                <w:left w:val="none" w:sz="0" w:space="0" w:color="auto"/>
                <w:bottom w:val="none" w:sz="0" w:space="0" w:color="auto"/>
                <w:right w:val="none" w:sz="0" w:space="0" w:color="auto"/>
              </w:divBdr>
              <w:divsChild>
                <w:div w:id="1996949917">
                  <w:marLeft w:val="0"/>
                  <w:marRight w:val="0"/>
                  <w:marTop w:val="0"/>
                  <w:marBottom w:val="0"/>
                  <w:divBdr>
                    <w:top w:val="none" w:sz="0" w:space="0" w:color="auto"/>
                    <w:left w:val="none" w:sz="0" w:space="0" w:color="auto"/>
                    <w:bottom w:val="none" w:sz="0" w:space="0" w:color="auto"/>
                    <w:right w:val="none" w:sz="0" w:space="0" w:color="auto"/>
                  </w:divBdr>
                  <w:divsChild>
                    <w:div w:id="148208742">
                      <w:marLeft w:val="0"/>
                      <w:marRight w:val="0"/>
                      <w:marTop w:val="0"/>
                      <w:marBottom w:val="0"/>
                      <w:divBdr>
                        <w:top w:val="none" w:sz="0" w:space="0" w:color="auto"/>
                        <w:left w:val="none" w:sz="0" w:space="0" w:color="auto"/>
                        <w:bottom w:val="none" w:sz="0" w:space="0" w:color="auto"/>
                        <w:right w:val="none" w:sz="0" w:space="0" w:color="auto"/>
                      </w:divBdr>
                      <w:divsChild>
                        <w:div w:id="1396973257">
                          <w:marLeft w:val="0"/>
                          <w:marRight w:val="0"/>
                          <w:marTop w:val="0"/>
                          <w:marBottom w:val="0"/>
                          <w:divBdr>
                            <w:top w:val="none" w:sz="0" w:space="0" w:color="auto"/>
                            <w:left w:val="none" w:sz="0" w:space="0" w:color="auto"/>
                            <w:bottom w:val="none" w:sz="0" w:space="0" w:color="auto"/>
                            <w:right w:val="none" w:sz="0" w:space="0" w:color="auto"/>
                          </w:divBdr>
                          <w:divsChild>
                            <w:div w:id="31274163">
                              <w:marLeft w:val="0"/>
                              <w:marRight w:val="0"/>
                              <w:marTop w:val="300"/>
                              <w:marBottom w:val="300"/>
                              <w:divBdr>
                                <w:top w:val="none" w:sz="0" w:space="0" w:color="auto"/>
                                <w:left w:val="none" w:sz="0" w:space="0" w:color="auto"/>
                                <w:bottom w:val="none" w:sz="0" w:space="0" w:color="auto"/>
                                <w:right w:val="none" w:sz="0" w:space="0" w:color="auto"/>
                              </w:divBdr>
                              <w:divsChild>
                                <w:div w:id="541864897">
                                  <w:marLeft w:val="300"/>
                                  <w:marRight w:val="0"/>
                                  <w:marTop w:val="0"/>
                                  <w:marBottom w:val="0"/>
                                  <w:divBdr>
                                    <w:top w:val="none" w:sz="0" w:space="0" w:color="auto"/>
                                    <w:left w:val="none" w:sz="0" w:space="0" w:color="auto"/>
                                    <w:bottom w:val="none" w:sz="0" w:space="0" w:color="auto"/>
                                    <w:right w:val="none" w:sz="0" w:space="0" w:color="auto"/>
                                  </w:divBdr>
                                  <w:divsChild>
                                    <w:div w:id="210380006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50843">
      <w:bodyDiv w:val="1"/>
      <w:marLeft w:val="0"/>
      <w:marRight w:val="0"/>
      <w:marTop w:val="0"/>
      <w:marBottom w:val="0"/>
      <w:divBdr>
        <w:top w:val="none" w:sz="0" w:space="0" w:color="auto"/>
        <w:left w:val="none" w:sz="0" w:space="0" w:color="auto"/>
        <w:bottom w:val="none" w:sz="0" w:space="0" w:color="auto"/>
        <w:right w:val="none" w:sz="0" w:space="0" w:color="auto"/>
      </w:divBdr>
      <w:divsChild>
        <w:div w:id="1619217164">
          <w:marLeft w:val="0"/>
          <w:marRight w:val="0"/>
          <w:marTop w:val="0"/>
          <w:marBottom w:val="0"/>
          <w:divBdr>
            <w:top w:val="none" w:sz="0" w:space="0" w:color="auto"/>
            <w:left w:val="none" w:sz="0" w:space="0" w:color="auto"/>
            <w:bottom w:val="none" w:sz="0" w:space="0" w:color="auto"/>
            <w:right w:val="none" w:sz="0" w:space="0" w:color="auto"/>
          </w:divBdr>
          <w:divsChild>
            <w:div w:id="1828549979">
              <w:marLeft w:val="0"/>
              <w:marRight w:val="0"/>
              <w:marTop w:val="0"/>
              <w:marBottom w:val="0"/>
              <w:divBdr>
                <w:top w:val="none" w:sz="0" w:space="0" w:color="auto"/>
                <w:left w:val="none" w:sz="0" w:space="0" w:color="auto"/>
                <w:bottom w:val="none" w:sz="0" w:space="0" w:color="auto"/>
                <w:right w:val="none" w:sz="0" w:space="0" w:color="auto"/>
              </w:divBdr>
              <w:divsChild>
                <w:div w:id="1926307178">
                  <w:marLeft w:val="0"/>
                  <w:marRight w:val="0"/>
                  <w:marTop w:val="0"/>
                  <w:marBottom w:val="0"/>
                  <w:divBdr>
                    <w:top w:val="none" w:sz="0" w:space="0" w:color="auto"/>
                    <w:left w:val="none" w:sz="0" w:space="0" w:color="auto"/>
                    <w:bottom w:val="none" w:sz="0" w:space="0" w:color="auto"/>
                    <w:right w:val="none" w:sz="0" w:space="0" w:color="auto"/>
                  </w:divBdr>
                  <w:divsChild>
                    <w:div w:id="956060557">
                      <w:marLeft w:val="0"/>
                      <w:marRight w:val="0"/>
                      <w:marTop w:val="0"/>
                      <w:marBottom w:val="0"/>
                      <w:divBdr>
                        <w:top w:val="none" w:sz="0" w:space="0" w:color="auto"/>
                        <w:left w:val="none" w:sz="0" w:space="0" w:color="auto"/>
                        <w:bottom w:val="none" w:sz="0" w:space="0" w:color="auto"/>
                        <w:right w:val="none" w:sz="0" w:space="0" w:color="auto"/>
                      </w:divBdr>
                      <w:divsChild>
                        <w:div w:id="1416198607">
                          <w:marLeft w:val="0"/>
                          <w:marRight w:val="0"/>
                          <w:marTop w:val="0"/>
                          <w:marBottom w:val="0"/>
                          <w:divBdr>
                            <w:top w:val="none" w:sz="0" w:space="0" w:color="auto"/>
                            <w:left w:val="none" w:sz="0" w:space="0" w:color="auto"/>
                            <w:bottom w:val="none" w:sz="0" w:space="0" w:color="auto"/>
                            <w:right w:val="none" w:sz="0" w:space="0" w:color="auto"/>
                          </w:divBdr>
                          <w:divsChild>
                            <w:div w:id="1854953680">
                              <w:marLeft w:val="0"/>
                              <w:marRight w:val="0"/>
                              <w:marTop w:val="300"/>
                              <w:marBottom w:val="300"/>
                              <w:divBdr>
                                <w:top w:val="none" w:sz="0" w:space="0" w:color="auto"/>
                                <w:left w:val="none" w:sz="0" w:space="0" w:color="auto"/>
                                <w:bottom w:val="none" w:sz="0" w:space="0" w:color="auto"/>
                                <w:right w:val="none" w:sz="0" w:space="0" w:color="auto"/>
                              </w:divBdr>
                              <w:divsChild>
                                <w:div w:id="1141078044">
                                  <w:marLeft w:val="300"/>
                                  <w:marRight w:val="0"/>
                                  <w:marTop w:val="0"/>
                                  <w:marBottom w:val="0"/>
                                  <w:divBdr>
                                    <w:top w:val="none" w:sz="0" w:space="0" w:color="auto"/>
                                    <w:left w:val="none" w:sz="0" w:space="0" w:color="auto"/>
                                    <w:bottom w:val="none" w:sz="0" w:space="0" w:color="auto"/>
                                    <w:right w:val="none" w:sz="0" w:space="0" w:color="auto"/>
                                  </w:divBdr>
                                  <w:divsChild>
                                    <w:div w:id="2135977566">
                                      <w:marLeft w:val="0"/>
                                      <w:marRight w:val="0"/>
                                      <w:marTop w:val="0"/>
                                      <w:marBottom w:val="0"/>
                                      <w:divBdr>
                                        <w:top w:val="none" w:sz="0" w:space="0" w:color="auto"/>
                                        <w:left w:val="none" w:sz="0" w:space="0" w:color="auto"/>
                                        <w:bottom w:val="none" w:sz="0" w:space="0" w:color="auto"/>
                                        <w:right w:val="none" w:sz="0" w:space="0" w:color="auto"/>
                                      </w:divBdr>
                                      <w:divsChild>
                                        <w:div w:id="1776753596">
                                          <w:marLeft w:val="0"/>
                                          <w:marRight w:val="0"/>
                                          <w:marTop w:val="0"/>
                                          <w:marBottom w:val="0"/>
                                          <w:divBdr>
                                            <w:top w:val="none" w:sz="0" w:space="0" w:color="auto"/>
                                            <w:left w:val="none" w:sz="0" w:space="0" w:color="auto"/>
                                            <w:bottom w:val="none" w:sz="0" w:space="0" w:color="auto"/>
                                            <w:right w:val="none" w:sz="0" w:space="0" w:color="auto"/>
                                          </w:divBdr>
                                          <w:divsChild>
                                            <w:div w:id="548878334">
                                              <w:marLeft w:val="0"/>
                                              <w:marRight w:val="0"/>
                                              <w:marTop w:val="120"/>
                                              <w:marBottom w:val="60"/>
                                              <w:divBdr>
                                                <w:top w:val="none" w:sz="0" w:space="0" w:color="auto"/>
                                                <w:left w:val="none" w:sz="0" w:space="0" w:color="auto"/>
                                                <w:bottom w:val="none" w:sz="0" w:space="0" w:color="auto"/>
                                                <w:right w:val="none" w:sz="0" w:space="0" w:color="auto"/>
                                              </w:divBdr>
                                            </w:div>
                                            <w:div w:id="424158364">
                                              <w:marLeft w:val="0"/>
                                              <w:marRight w:val="0"/>
                                              <w:marTop w:val="120"/>
                                              <w:marBottom w:val="60"/>
                                              <w:divBdr>
                                                <w:top w:val="none" w:sz="0" w:space="0" w:color="auto"/>
                                                <w:left w:val="none" w:sz="0" w:space="0" w:color="auto"/>
                                                <w:bottom w:val="none" w:sz="0" w:space="0" w:color="auto"/>
                                                <w:right w:val="none" w:sz="0" w:space="0" w:color="auto"/>
                                              </w:divBdr>
                                            </w:div>
                                            <w:div w:id="56901918">
                                              <w:marLeft w:val="0"/>
                                              <w:marRight w:val="0"/>
                                              <w:marTop w:val="120"/>
                                              <w:marBottom w:val="60"/>
                                              <w:divBdr>
                                                <w:top w:val="none" w:sz="0" w:space="0" w:color="auto"/>
                                                <w:left w:val="none" w:sz="0" w:space="0" w:color="auto"/>
                                                <w:bottom w:val="none" w:sz="0" w:space="0" w:color="auto"/>
                                                <w:right w:val="none" w:sz="0" w:space="0" w:color="auto"/>
                                              </w:divBdr>
                                            </w:div>
                                            <w:div w:id="1154835996">
                                              <w:marLeft w:val="0"/>
                                              <w:marRight w:val="0"/>
                                              <w:marTop w:val="120"/>
                                              <w:marBottom w:val="60"/>
                                              <w:divBdr>
                                                <w:top w:val="none" w:sz="0" w:space="0" w:color="auto"/>
                                                <w:left w:val="none" w:sz="0" w:space="0" w:color="auto"/>
                                                <w:bottom w:val="none" w:sz="0" w:space="0" w:color="auto"/>
                                                <w:right w:val="none" w:sz="0" w:space="0" w:color="auto"/>
                                              </w:divBdr>
                                            </w:div>
                                            <w:div w:id="1424453506">
                                              <w:marLeft w:val="0"/>
                                              <w:marRight w:val="0"/>
                                              <w:marTop w:val="120"/>
                                              <w:marBottom w:val="60"/>
                                              <w:divBdr>
                                                <w:top w:val="none" w:sz="0" w:space="0" w:color="auto"/>
                                                <w:left w:val="none" w:sz="0" w:space="0" w:color="auto"/>
                                                <w:bottom w:val="none" w:sz="0" w:space="0" w:color="auto"/>
                                                <w:right w:val="none" w:sz="0" w:space="0" w:color="auto"/>
                                              </w:divBdr>
                                            </w:div>
                                            <w:div w:id="184628823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21364">
      <w:bodyDiv w:val="1"/>
      <w:marLeft w:val="0"/>
      <w:marRight w:val="0"/>
      <w:marTop w:val="0"/>
      <w:marBottom w:val="0"/>
      <w:divBdr>
        <w:top w:val="none" w:sz="0" w:space="0" w:color="auto"/>
        <w:left w:val="none" w:sz="0" w:space="0" w:color="auto"/>
        <w:bottom w:val="none" w:sz="0" w:space="0" w:color="auto"/>
        <w:right w:val="none" w:sz="0" w:space="0" w:color="auto"/>
      </w:divBdr>
      <w:divsChild>
        <w:div w:id="1656907678">
          <w:marLeft w:val="0"/>
          <w:marRight w:val="0"/>
          <w:marTop w:val="0"/>
          <w:marBottom w:val="0"/>
          <w:divBdr>
            <w:top w:val="none" w:sz="0" w:space="0" w:color="auto"/>
            <w:left w:val="none" w:sz="0" w:space="0" w:color="auto"/>
            <w:bottom w:val="none" w:sz="0" w:space="0" w:color="auto"/>
            <w:right w:val="none" w:sz="0" w:space="0" w:color="auto"/>
          </w:divBdr>
          <w:divsChild>
            <w:div w:id="1841919460">
              <w:marLeft w:val="0"/>
              <w:marRight w:val="0"/>
              <w:marTop w:val="0"/>
              <w:marBottom w:val="0"/>
              <w:divBdr>
                <w:top w:val="none" w:sz="0" w:space="0" w:color="auto"/>
                <w:left w:val="none" w:sz="0" w:space="0" w:color="auto"/>
                <w:bottom w:val="none" w:sz="0" w:space="0" w:color="auto"/>
                <w:right w:val="none" w:sz="0" w:space="0" w:color="auto"/>
              </w:divBdr>
              <w:divsChild>
                <w:div w:id="1736006502">
                  <w:marLeft w:val="0"/>
                  <w:marRight w:val="0"/>
                  <w:marTop w:val="0"/>
                  <w:marBottom w:val="0"/>
                  <w:divBdr>
                    <w:top w:val="none" w:sz="0" w:space="0" w:color="auto"/>
                    <w:left w:val="none" w:sz="0" w:space="0" w:color="auto"/>
                    <w:bottom w:val="none" w:sz="0" w:space="0" w:color="auto"/>
                    <w:right w:val="none" w:sz="0" w:space="0" w:color="auto"/>
                  </w:divBdr>
                  <w:divsChild>
                    <w:div w:id="829365296">
                      <w:marLeft w:val="0"/>
                      <w:marRight w:val="0"/>
                      <w:marTop w:val="0"/>
                      <w:marBottom w:val="0"/>
                      <w:divBdr>
                        <w:top w:val="none" w:sz="0" w:space="0" w:color="auto"/>
                        <w:left w:val="none" w:sz="0" w:space="0" w:color="auto"/>
                        <w:bottom w:val="none" w:sz="0" w:space="0" w:color="auto"/>
                        <w:right w:val="none" w:sz="0" w:space="0" w:color="auto"/>
                      </w:divBdr>
                      <w:divsChild>
                        <w:div w:id="992029296">
                          <w:marLeft w:val="0"/>
                          <w:marRight w:val="0"/>
                          <w:marTop w:val="0"/>
                          <w:marBottom w:val="0"/>
                          <w:divBdr>
                            <w:top w:val="none" w:sz="0" w:space="0" w:color="auto"/>
                            <w:left w:val="none" w:sz="0" w:space="0" w:color="auto"/>
                            <w:bottom w:val="none" w:sz="0" w:space="0" w:color="auto"/>
                            <w:right w:val="none" w:sz="0" w:space="0" w:color="auto"/>
                          </w:divBdr>
                          <w:divsChild>
                            <w:div w:id="553352159">
                              <w:marLeft w:val="0"/>
                              <w:marRight w:val="0"/>
                              <w:marTop w:val="0"/>
                              <w:marBottom w:val="0"/>
                              <w:divBdr>
                                <w:top w:val="none" w:sz="0" w:space="0" w:color="auto"/>
                                <w:left w:val="none" w:sz="0" w:space="0" w:color="auto"/>
                                <w:bottom w:val="none" w:sz="0" w:space="0" w:color="auto"/>
                                <w:right w:val="none" w:sz="0" w:space="0" w:color="auto"/>
                              </w:divBdr>
                              <w:divsChild>
                                <w:div w:id="1545559774">
                                  <w:marLeft w:val="0"/>
                                  <w:marRight w:val="0"/>
                                  <w:marTop w:val="0"/>
                                  <w:marBottom w:val="0"/>
                                  <w:divBdr>
                                    <w:top w:val="none" w:sz="0" w:space="0" w:color="auto"/>
                                    <w:left w:val="none" w:sz="0" w:space="0" w:color="auto"/>
                                    <w:bottom w:val="none" w:sz="0" w:space="0" w:color="auto"/>
                                    <w:right w:val="none" w:sz="0" w:space="0" w:color="auto"/>
                                  </w:divBdr>
                                  <w:divsChild>
                                    <w:div w:id="1147548448">
                                      <w:marLeft w:val="0"/>
                                      <w:marRight w:val="0"/>
                                      <w:marTop w:val="0"/>
                                      <w:marBottom w:val="0"/>
                                      <w:divBdr>
                                        <w:top w:val="none" w:sz="0" w:space="0" w:color="auto"/>
                                        <w:left w:val="none" w:sz="0" w:space="0" w:color="auto"/>
                                        <w:bottom w:val="none" w:sz="0" w:space="0" w:color="auto"/>
                                        <w:right w:val="none" w:sz="0" w:space="0" w:color="auto"/>
                                      </w:divBdr>
                                      <w:divsChild>
                                        <w:div w:id="1266813854">
                                          <w:marLeft w:val="0"/>
                                          <w:marRight w:val="0"/>
                                          <w:marTop w:val="0"/>
                                          <w:marBottom w:val="0"/>
                                          <w:divBdr>
                                            <w:top w:val="none" w:sz="0" w:space="0" w:color="auto"/>
                                            <w:left w:val="none" w:sz="0" w:space="0" w:color="auto"/>
                                            <w:bottom w:val="none" w:sz="0" w:space="0" w:color="auto"/>
                                            <w:right w:val="none" w:sz="0" w:space="0" w:color="auto"/>
                                          </w:divBdr>
                                          <w:divsChild>
                                            <w:div w:id="794057019">
                                              <w:marLeft w:val="0"/>
                                              <w:marRight w:val="0"/>
                                              <w:marTop w:val="0"/>
                                              <w:marBottom w:val="0"/>
                                              <w:divBdr>
                                                <w:top w:val="none" w:sz="0" w:space="0" w:color="auto"/>
                                                <w:left w:val="none" w:sz="0" w:space="0" w:color="auto"/>
                                                <w:bottom w:val="none" w:sz="0" w:space="0" w:color="auto"/>
                                                <w:right w:val="none" w:sz="0" w:space="0" w:color="auto"/>
                                              </w:divBdr>
                                              <w:divsChild>
                                                <w:div w:id="177502541">
                                                  <w:marLeft w:val="0"/>
                                                  <w:marRight w:val="0"/>
                                                  <w:marTop w:val="0"/>
                                                  <w:marBottom w:val="0"/>
                                                  <w:divBdr>
                                                    <w:top w:val="none" w:sz="0" w:space="0" w:color="auto"/>
                                                    <w:left w:val="none" w:sz="0" w:space="0" w:color="auto"/>
                                                    <w:bottom w:val="none" w:sz="0" w:space="0" w:color="auto"/>
                                                    <w:right w:val="none" w:sz="0" w:space="0" w:color="auto"/>
                                                  </w:divBdr>
                                                  <w:divsChild>
                                                    <w:div w:id="1088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849178">
      <w:bodyDiv w:val="1"/>
      <w:marLeft w:val="0"/>
      <w:marRight w:val="0"/>
      <w:marTop w:val="0"/>
      <w:marBottom w:val="0"/>
      <w:divBdr>
        <w:top w:val="none" w:sz="0" w:space="0" w:color="auto"/>
        <w:left w:val="none" w:sz="0" w:space="0" w:color="auto"/>
        <w:bottom w:val="none" w:sz="0" w:space="0" w:color="auto"/>
        <w:right w:val="none" w:sz="0" w:space="0" w:color="auto"/>
      </w:divBdr>
      <w:divsChild>
        <w:div w:id="1063986340">
          <w:marLeft w:val="0"/>
          <w:marRight w:val="0"/>
          <w:marTop w:val="0"/>
          <w:marBottom w:val="0"/>
          <w:divBdr>
            <w:top w:val="none" w:sz="0" w:space="0" w:color="auto"/>
            <w:left w:val="none" w:sz="0" w:space="0" w:color="auto"/>
            <w:bottom w:val="none" w:sz="0" w:space="0" w:color="auto"/>
            <w:right w:val="none" w:sz="0" w:space="0" w:color="auto"/>
          </w:divBdr>
          <w:divsChild>
            <w:div w:id="780417170">
              <w:marLeft w:val="0"/>
              <w:marRight w:val="0"/>
              <w:marTop w:val="0"/>
              <w:marBottom w:val="0"/>
              <w:divBdr>
                <w:top w:val="none" w:sz="0" w:space="0" w:color="auto"/>
                <w:left w:val="none" w:sz="0" w:space="0" w:color="auto"/>
                <w:bottom w:val="none" w:sz="0" w:space="0" w:color="auto"/>
                <w:right w:val="none" w:sz="0" w:space="0" w:color="auto"/>
              </w:divBdr>
              <w:divsChild>
                <w:div w:id="246810822">
                  <w:marLeft w:val="0"/>
                  <w:marRight w:val="0"/>
                  <w:marTop w:val="0"/>
                  <w:marBottom w:val="0"/>
                  <w:divBdr>
                    <w:top w:val="none" w:sz="0" w:space="0" w:color="auto"/>
                    <w:left w:val="none" w:sz="0" w:space="0" w:color="auto"/>
                    <w:bottom w:val="none" w:sz="0" w:space="0" w:color="auto"/>
                    <w:right w:val="none" w:sz="0" w:space="0" w:color="auto"/>
                  </w:divBdr>
                  <w:divsChild>
                    <w:div w:id="1627277074">
                      <w:marLeft w:val="0"/>
                      <w:marRight w:val="0"/>
                      <w:marTop w:val="0"/>
                      <w:marBottom w:val="0"/>
                      <w:divBdr>
                        <w:top w:val="none" w:sz="0" w:space="0" w:color="auto"/>
                        <w:left w:val="none" w:sz="0" w:space="0" w:color="auto"/>
                        <w:bottom w:val="none" w:sz="0" w:space="0" w:color="auto"/>
                        <w:right w:val="none" w:sz="0" w:space="0" w:color="auto"/>
                      </w:divBdr>
                      <w:divsChild>
                        <w:div w:id="345985873">
                          <w:marLeft w:val="0"/>
                          <w:marRight w:val="0"/>
                          <w:marTop w:val="0"/>
                          <w:marBottom w:val="0"/>
                          <w:divBdr>
                            <w:top w:val="none" w:sz="0" w:space="0" w:color="auto"/>
                            <w:left w:val="none" w:sz="0" w:space="0" w:color="auto"/>
                            <w:bottom w:val="none" w:sz="0" w:space="0" w:color="auto"/>
                            <w:right w:val="none" w:sz="0" w:space="0" w:color="auto"/>
                          </w:divBdr>
                          <w:divsChild>
                            <w:div w:id="1943368399">
                              <w:marLeft w:val="0"/>
                              <w:marRight w:val="0"/>
                              <w:marTop w:val="0"/>
                              <w:marBottom w:val="0"/>
                              <w:divBdr>
                                <w:top w:val="none" w:sz="0" w:space="0" w:color="auto"/>
                                <w:left w:val="none" w:sz="0" w:space="0" w:color="auto"/>
                                <w:bottom w:val="none" w:sz="0" w:space="0" w:color="auto"/>
                                <w:right w:val="none" w:sz="0" w:space="0" w:color="auto"/>
                              </w:divBdr>
                              <w:divsChild>
                                <w:div w:id="1457404935">
                                  <w:marLeft w:val="0"/>
                                  <w:marRight w:val="0"/>
                                  <w:marTop w:val="0"/>
                                  <w:marBottom w:val="0"/>
                                  <w:divBdr>
                                    <w:top w:val="none" w:sz="0" w:space="0" w:color="auto"/>
                                    <w:left w:val="none" w:sz="0" w:space="0" w:color="auto"/>
                                    <w:bottom w:val="none" w:sz="0" w:space="0" w:color="auto"/>
                                    <w:right w:val="none" w:sz="0" w:space="0" w:color="auto"/>
                                  </w:divBdr>
                                  <w:divsChild>
                                    <w:div w:id="857741593">
                                      <w:marLeft w:val="0"/>
                                      <w:marRight w:val="0"/>
                                      <w:marTop w:val="0"/>
                                      <w:marBottom w:val="0"/>
                                      <w:divBdr>
                                        <w:top w:val="none" w:sz="0" w:space="0" w:color="auto"/>
                                        <w:left w:val="none" w:sz="0" w:space="0" w:color="auto"/>
                                        <w:bottom w:val="none" w:sz="0" w:space="0" w:color="auto"/>
                                        <w:right w:val="none" w:sz="0" w:space="0" w:color="auto"/>
                                      </w:divBdr>
                                      <w:divsChild>
                                        <w:div w:id="2084716837">
                                          <w:marLeft w:val="0"/>
                                          <w:marRight w:val="0"/>
                                          <w:marTop w:val="0"/>
                                          <w:marBottom w:val="0"/>
                                          <w:divBdr>
                                            <w:top w:val="none" w:sz="0" w:space="0" w:color="auto"/>
                                            <w:left w:val="none" w:sz="0" w:space="0" w:color="auto"/>
                                            <w:bottom w:val="none" w:sz="0" w:space="0" w:color="auto"/>
                                            <w:right w:val="none" w:sz="0" w:space="0" w:color="auto"/>
                                          </w:divBdr>
                                          <w:divsChild>
                                            <w:div w:id="200367194">
                                              <w:marLeft w:val="0"/>
                                              <w:marRight w:val="0"/>
                                              <w:marTop w:val="0"/>
                                              <w:marBottom w:val="0"/>
                                              <w:divBdr>
                                                <w:top w:val="none" w:sz="0" w:space="0" w:color="auto"/>
                                                <w:left w:val="none" w:sz="0" w:space="0" w:color="auto"/>
                                                <w:bottom w:val="none" w:sz="0" w:space="0" w:color="auto"/>
                                                <w:right w:val="none" w:sz="0" w:space="0" w:color="auto"/>
                                              </w:divBdr>
                                              <w:divsChild>
                                                <w:div w:id="2142847344">
                                                  <w:marLeft w:val="0"/>
                                                  <w:marRight w:val="0"/>
                                                  <w:marTop w:val="0"/>
                                                  <w:marBottom w:val="0"/>
                                                  <w:divBdr>
                                                    <w:top w:val="none" w:sz="0" w:space="0" w:color="auto"/>
                                                    <w:left w:val="none" w:sz="0" w:space="0" w:color="auto"/>
                                                    <w:bottom w:val="none" w:sz="0" w:space="0" w:color="auto"/>
                                                    <w:right w:val="none" w:sz="0" w:space="0" w:color="auto"/>
                                                  </w:divBdr>
                                                  <w:divsChild>
                                                    <w:div w:id="530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123877">
      <w:bodyDiv w:val="1"/>
      <w:marLeft w:val="0"/>
      <w:marRight w:val="0"/>
      <w:marTop w:val="0"/>
      <w:marBottom w:val="0"/>
      <w:divBdr>
        <w:top w:val="none" w:sz="0" w:space="0" w:color="auto"/>
        <w:left w:val="none" w:sz="0" w:space="0" w:color="auto"/>
        <w:bottom w:val="none" w:sz="0" w:space="0" w:color="auto"/>
        <w:right w:val="none" w:sz="0" w:space="0" w:color="auto"/>
      </w:divBdr>
      <w:divsChild>
        <w:div w:id="1729456097">
          <w:marLeft w:val="0"/>
          <w:marRight w:val="0"/>
          <w:marTop w:val="0"/>
          <w:marBottom w:val="0"/>
          <w:divBdr>
            <w:top w:val="none" w:sz="0" w:space="0" w:color="auto"/>
            <w:left w:val="none" w:sz="0" w:space="0" w:color="auto"/>
            <w:bottom w:val="none" w:sz="0" w:space="0" w:color="auto"/>
            <w:right w:val="none" w:sz="0" w:space="0" w:color="auto"/>
          </w:divBdr>
          <w:divsChild>
            <w:div w:id="64190111">
              <w:marLeft w:val="0"/>
              <w:marRight w:val="0"/>
              <w:marTop w:val="0"/>
              <w:marBottom w:val="0"/>
              <w:divBdr>
                <w:top w:val="none" w:sz="0" w:space="0" w:color="auto"/>
                <w:left w:val="none" w:sz="0" w:space="0" w:color="auto"/>
                <w:bottom w:val="none" w:sz="0" w:space="0" w:color="auto"/>
                <w:right w:val="none" w:sz="0" w:space="0" w:color="auto"/>
              </w:divBdr>
              <w:divsChild>
                <w:div w:id="1958098611">
                  <w:marLeft w:val="0"/>
                  <w:marRight w:val="0"/>
                  <w:marTop w:val="0"/>
                  <w:marBottom w:val="0"/>
                  <w:divBdr>
                    <w:top w:val="none" w:sz="0" w:space="0" w:color="auto"/>
                    <w:left w:val="none" w:sz="0" w:space="0" w:color="auto"/>
                    <w:bottom w:val="none" w:sz="0" w:space="0" w:color="auto"/>
                    <w:right w:val="none" w:sz="0" w:space="0" w:color="auto"/>
                  </w:divBdr>
                  <w:divsChild>
                    <w:div w:id="1857115011">
                      <w:marLeft w:val="0"/>
                      <w:marRight w:val="0"/>
                      <w:marTop w:val="0"/>
                      <w:marBottom w:val="0"/>
                      <w:divBdr>
                        <w:top w:val="none" w:sz="0" w:space="0" w:color="auto"/>
                        <w:left w:val="none" w:sz="0" w:space="0" w:color="auto"/>
                        <w:bottom w:val="none" w:sz="0" w:space="0" w:color="auto"/>
                        <w:right w:val="none" w:sz="0" w:space="0" w:color="auto"/>
                      </w:divBdr>
                      <w:divsChild>
                        <w:div w:id="1532261744">
                          <w:marLeft w:val="0"/>
                          <w:marRight w:val="0"/>
                          <w:marTop w:val="0"/>
                          <w:marBottom w:val="0"/>
                          <w:divBdr>
                            <w:top w:val="none" w:sz="0" w:space="0" w:color="auto"/>
                            <w:left w:val="none" w:sz="0" w:space="0" w:color="auto"/>
                            <w:bottom w:val="none" w:sz="0" w:space="0" w:color="auto"/>
                            <w:right w:val="none" w:sz="0" w:space="0" w:color="auto"/>
                          </w:divBdr>
                          <w:divsChild>
                            <w:div w:id="1921215731">
                              <w:marLeft w:val="0"/>
                              <w:marRight w:val="0"/>
                              <w:marTop w:val="0"/>
                              <w:marBottom w:val="0"/>
                              <w:divBdr>
                                <w:top w:val="none" w:sz="0" w:space="0" w:color="auto"/>
                                <w:left w:val="none" w:sz="0" w:space="0" w:color="auto"/>
                                <w:bottom w:val="none" w:sz="0" w:space="0" w:color="auto"/>
                                <w:right w:val="none" w:sz="0" w:space="0" w:color="auto"/>
                              </w:divBdr>
                              <w:divsChild>
                                <w:div w:id="1494755991">
                                  <w:marLeft w:val="0"/>
                                  <w:marRight w:val="0"/>
                                  <w:marTop w:val="0"/>
                                  <w:marBottom w:val="0"/>
                                  <w:divBdr>
                                    <w:top w:val="none" w:sz="0" w:space="0" w:color="auto"/>
                                    <w:left w:val="none" w:sz="0" w:space="0" w:color="auto"/>
                                    <w:bottom w:val="none" w:sz="0" w:space="0" w:color="auto"/>
                                    <w:right w:val="none" w:sz="0" w:space="0" w:color="auto"/>
                                  </w:divBdr>
                                  <w:divsChild>
                                    <w:div w:id="946084581">
                                      <w:marLeft w:val="0"/>
                                      <w:marRight w:val="0"/>
                                      <w:marTop w:val="0"/>
                                      <w:marBottom w:val="0"/>
                                      <w:divBdr>
                                        <w:top w:val="none" w:sz="0" w:space="0" w:color="auto"/>
                                        <w:left w:val="none" w:sz="0" w:space="0" w:color="auto"/>
                                        <w:bottom w:val="none" w:sz="0" w:space="0" w:color="auto"/>
                                        <w:right w:val="none" w:sz="0" w:space="0" w:color="auto"/>
                                      </w:divBdr>
                                      <w:divsChild>
                                        <w:div w:id="1584727678">
                                          <w:marLeft w:val="0"/>
                                          <w:marRight w:val="0"/>
                                          <w:marTop w:val="0"/>
                                          <w:marBottom w:val="0"/>
                                          <w:divBdr>
                                            <w:top w:val="none" w:sz="0" w:space="0" w:color="auto"/>
                                            <w:left w:val="none" w:sz="0" w:space="0" w:color="auto"/>
                                            <w:bottom w:val="none" w:sz="0" w:space="0" w:color="auto"/>
                                            <w:right w:val="none" w:sz="0" w:space="0" w:color="auto"/>
                                          </w:divBdr>
                                          <w:divsChild>
                                            <w:div w:id="817770528">
                                              <w:marLeft w:val="0"/>
                                              <w:marRight w:val="0"/>
                                              <w:marTop w:val="0"/>
                                              <w:marBottom w:val="0"/>
                                              <w:divBdr>
                                                <w:top w:val="none" w:sz="0" w:space="0" w:color="auto"/>
                                                <w:left w:val="none" w:sz="0" w:space="0" w:color="auto"/>
                                                <w:bottom w:val="none" w:sz="0" w:space="0" w:color="auto"/>
                                                <w:right w:val="none" w:sz="0" w:space="0" w:color="auto"/>
                                              </w:divBdr>
                                              <w:divsChild>
                                                <w:div w:id="2053647661">
                                                  <w:marLeft w:val="0"/>
                                                  <w:marRight w:val="0"/>
                                                  <w:marTop w:val="0"/>
                                                  <w:marBottom w:val="0"/>
                                                  <w:divBdr>
                                                    <w:top w:val="none" w:sz="0" w:space="0" w:color="auto"/>
                                                    <w:left w:val="none" w:sz="0" w:space="0" w:color="auto"/>
                                                    <w:bottom w:val="none" w:sz="0" w:space="0" w:color="auto"/>
                                                    <w:right w:val="none" w:sz="0" w:space="0" w:color="auto"/>
                                                  </w:divBdr>
                                                  <w:divsChild>
                                                    <w:div w:id="8236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345181">
      <w:bodyDiv w:val="1"/>
      <w:marLeft w:val="0"/>
      <w:marRight w:val="0"/>
      <w:marTop w:val="0"/>
      <w:marBottom w:val="0"/>
      <w:divBdr>
        <w:top w:val="none" w:sz="0" w:space="0" w:color="auto"/>
        <w:left w:val="none" w:sz="0" w:space="0" w:color="auto"/>
        <w:bottom w:val="none" w:sz="0" w:space="0" w:color="auto"/>
        <w:right w:val="none" w:sz="0" w:space="0" w:color="auto"/>
      </w:divBdr>
      <w:divsChild>
        <w:div w:id="880753286">
          <w:marLeft w:val="0"/>
          <w:marRight w:val="0"/>
          <w:marTop w:val="0"/>
          <w:marBottom w:val="0"/>
          <w:divBdr>
            <w:top w:val="none" w:sz="0" w:space="0" w:color="auto"/>
            <w:left w:val="none" w:sz="0" w:space="0" w:color="auto"/>
            <w:bottom w:val="none" w:sz="0" w:space="0" w:color="auto"/>
            <w:right w:val="none" w:sz="0" w:space="0" w:color="auto"/>
          </w:divBdr>
          <w:divsChild>
            <w:div w:id="2058699078">
              <w:marLeft w:val="0"/>
              <w:marRight w:val="0"/>
              <w:marTop w:val="0"/>
              <w:marBottom w:val="0"/>
              <w:divBdr>
                <w:top w:val="none" w:sz="0" w:space="0" w:color="auto"/>
                <w:left w:val="none" w:sz="0" w:space="0" w:color="auto"/>
                <w:bottom w:val="none" w:sz="0" w:space="0" w:color="auto"/>
                <w:right w:val="none" w:sz="0" w:space="0" w:color="auto"/>
              </w:divBdr>
              <w:divsChild>
                <w:div w:id="1187676129">
                  <w:marLeft w:val="0"/>
                  <w:marRight w:val="0"/>
                  <w:marTop w:val="0"/>
                  <w:marBottom w:val="0"/>
                  <w:divBdr>
                    <w:top w:val="none" w:sz="0" w:space="0" w:color="auto"/>
                    <w:left w:val="none" w:sz="0" w:space="0" w:color="auto"/>
                    <w:bottom w:val="none" w:sz="0" w:space="0" w:color="auto"/>
                    <w:right w:val="none" w:sz="0" w:space="0" w:color="auto"/>
                  </w:divBdr>
                  <w:divsChild>
                    <w:div w:id="662778458">
                      <w:marLeft w:val="0"/>
                      <w:marRight w:val="0"/>
                      <w:marTop w:val="0"/>
                      <w:marBottom w:val="0"/>
                      <w:divBdr>
                        <w:top w:val="none" w:sz="0" w:space="0" w:color="auto"/>
                        <w:left w:val="none" w:sz="0" w:space="0" w:color="auto"/>
                        <w:bottom w:val="none" w:sz="0" w:space="0" w:color="auto"/>
                        <w:right w:val="none" w:sz="0" w:space="0" w:color="auto"/>
                      </w:divBdr>
                      <w:divsChild>
                        <w:div w:id="1823692103">
                          <w:marLeft w:val="0"/>
                          <w:marRight w:val="0"/>
                          <w:marTop w:val="0"/>
                          <w:marBottom w:val="0"/>
                          <w:divBdr>
                            <w:top w:val="none" w:sz="0" w:space="0" w:color="auto"/>
                            <w:left w:val="none" w:sz="0" w:space="0" w:color="auto"/>
                            <w:bottom w:val="none" w:sz="0" w:space="0" w:color="auto"/>
                            <w:right w:val="none" w:sz="0" w:space="0" w:color="auto"/>
                          </w:divBdr>
                          <w:divsChild>
                            <w:div w:id="1841113654">
                              <w:marLeft w:val="0"/>
                              <w:marRight w:val="0"/>
                              <w:marTop w:val="0"/>
                              <w:marBottom w:val="0"/>
                              <w:divBdr>
                                <w:top w:val="none" w:sz="0" w:space="0" w:color="auto"/>
                                <w:left w:val="none" w:sz="0" w:space="0" w:color="auto"/>
                                <w:bottom w:val="none" w:sz="0" w:space="0" w:color="auto"/>
                                <w:right w:val="none" w:sz="0" w:space="0" w:color="auto"/>
                              </w:divBdr>
                              <w:divsChild>
                                <w:div w:id="1862236752">
                                  <w:marLeft w:val="0"/>
                                  <w:marRight w:val="0"/>
                                  <w:marTop w:val="0"/>
                                  <w:marBottom w:val="0"/>
                                  <w:divBdr>
                                    <w:top w:val="none" w:sz="0" w:space="0" w:color="auto"/>
                                    <w:left w:val="none" w:sz="0" w:space="0" w:color="auto"/>
                                    <w:bottom w:val="none" w:sz="0" w:space="0" w:color="auto"/>
                                    <w:right w:val="none" w:sz="0" w:space="0" w:color="auto"/>
                                  </w:divBdr>
                                  <w:divsChild>
                                    <w:div w:id="1752770008">
                                      <w:marLeft w:val="0"/>
                                      <w:marRight w:val="0"/>
                                      <w:marTop w:val="0"/>
                                      <w:marBottom w:val="0"/>
                                      <w:divBdr>
                                        <w:top w:val="none" w:sz="0" w:space="0" w:color="auto"/>
                                        <w:left w:val="none" w:sz="0" w:space="0" w:color="auto"/>
                                        <w:bottom w:val="none" w:sz="0" w:space="0" w:color="auto"/>
                                        <w:right w:val="none" w:sz="0" w:space="0" w:color="auto"/>
                                      </w:divBdr>
                                      <w:divsChild>
                                        <w:div w:id="1684504062">
                                          <w:marLeft w:val="0"/>
                                          <w:marRight w:val="0"/>
                                          <w:marTop w:val="0"/>
                                          <w:marBottom w:val="0"/>
                                          <w:divBdr>
                                            <w:top w:val="none" w:sz="0" w:space="0" w:color="auto"/>
                                            <w:left w:val="none" w:sz="0" w:space="0" w:color="auto"/>
                                            <w:bottom w:val="none" w:sz="0" w:space="0" w:color="auto"/>
                                            <w:right w:val="none" w:sz="0" w:space="0" w:color="auto"/>
                                          </w:divBdr>
                                          <w:divsChild>
                                            <w:div w:id="1349940608">
                                              <w:marLeft w:val="0"/>
                                              <w:marRight w:val="0"/>
                                              <w:marTop w:val="0"/>
                                              <w:marBottom w:val="0"/>
                                              <w:divBdr>
                                                <w:top w:val="none" w:sz="0" w:space="0" w:color="auto"/>
                                                <w:left w:val="none" w:sz="0" w:space="0" w:color="auto"/>
                                                <w:bottom w:val="none" w:sz="0" w:space="0" w:color="auto"/>
                                                <w:right w:val="none" w:sz="0" w:space="0" w:color="auto"/>
                                              </w:divBdr>
                                              <w:divsChild>
                                                <w:div w:id="978269607">
                                                  <w:marLeft w:val="0"/>
                                                  <w:marRight w:val="0"/>
                                                  <w:marTop w:val="0"/>
                                                  <w:marBottom w:val="0"/>
                                                  <w:divBdr>
                                                    <w:top w:val="none" w:sz="0" w:space="0" w:color="auto"/>
                                                    <w:left w:val="none" w:sz="0" w:space="0" w:color="auto"/>
                                                    <w:bottom w:val="none" w:sz="0" w:space="0" w:color="auto"/>
                                                    <w:right w:val="none" w:sz="0" w:space="0" w:color="auto"/>
                                                  </w:divBdr>
                                                  <w:divsChild>
                                                    <w:div w:id="11628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sChild>
        <w:div w:id="1660772210">
          <w:marLeft w:val="0"/>
          <w:marRight w:val="0"/>
          <w:marTop w:val="0"/>
          <w:marBottom w:val="0"/>
          <w:divBdr>
            <w:top w:val="none" w:sz="0" w:space="0" w:color="auto"/>
            <w:left w:val="none" w:sz="0" w:space="0" w:color="auto"/>
            <w:bottom w:val="none" w:sz="0" w:space="0" w:color="auto"/>
            <w:right w:val="none" w:sz="0" w:space="0" w:color="auto"/>
          </w:divBdr>
          <w:divsChild>
            <w:div w:id="1821926109">
              <w:marLeft w:val="0"/>
              <w:marRight w:val="0"/>
              <w:marTop w:val="0"/>
              <w:marBottom w:val="0"/>
              <w:divBdr>
                <w:top w:val="none" w:sz="0" w:space="0" w:color="auto"/>
                <w:left w:val="none" w:sz="0" w:space="0" w:color="auto"/>
                <w:bottom w:val="none" w:sz="0" w:space="0" w:color="auto"/>
                <w:right w:val="none" w:sz="0" w:space="0" w:color="auto"/>
              </w:divBdr>
              <w:divsChild>
                <w:div w:id="1115516221">
                  <w:marLeft w:val="0"/>
                  <w:marRight w:val="0"/>
                  <w:marTop w:val="0"/>
                  <w:marBottom w:val="0"/>
                  <w:divBdr>
                    <w:top w:val="none" w:sz="0" w:space="0" w:color="auto"/>
                    <w:left w:val="none" w:sz="0" w:space="0" w:color="auto"/>
                    <w:bottom w:val="none" w:sz="0" w:space="0" w:color="auto"/>
                    <w:right w:val="none" w:sz="0" w:space="0" w:color="auto"/>
                  </w:divBdr>
                  <w:divsChild>
                    <w:div w:id="296372294">
                      <w:marLeft w:val="0"/>
                      <w:marRight w:val="0"/>
                      <w:marTop w:val="0"/>
                      <w:marBottom w:val="0"/>
                      <w:divBdr>
                        <w:top w:val="none" w:sz="0" w:space="0" w:color="auto"/>
                        <w:left w:val="none" w:sz="0" w:space="0" w:color="auto"/>
                        <w:bottom w:val="none" w:sz="0" w:space="0" w:color="auto"/>
                        <w:right w:val="none" w:sz="0" w:space="0" w:color="auto"/>
                      </w:divBdr>
                      <w:divsChild>
                        <w:div w:id="1335381541">
                          <w:marLeft w:val="0"/>
                          <w:marRight w:val="0"/>
                          <w:marTop w:val="0"/>
                          <w:marBottom w:val="0"/>
                          <w:divBdr>
                            <w:top w:val="none" w:sz="0" w:space="0" w:color="auto"/>
                            <w:left w:val="none" w:sz="0" w:space="0" w:color="auto"/>
                            <w:bottom w:val="none" w:sz="0" w:space="0" w:color="auto"/>
                            <w:right w:val="none" w:sz="0" w:space="0" w:color="auto"/>
                          </w:divBdr>
                          <w:divsChild>
                            <w:div w:id="1765567471">
                              <w:marLeft w:val="0"/>
                              <w:marRight w:val="0"/>
                              <w:marTop w:val="0"/>
                              <w:marBottom w:val="0"/>
                              <w:divBdr>
                                <w:top w:val="none" w:sz="0" w:space="0" w:color="auto"/>
                                <w:left w:val="none" w:sz="0" w:space="0" w:color="auto"/>
                                <w:bottom w:val="none" w:sz="0" w:space="0" w:color="auto"/>
                                <w:right w:val="none" w:sz="0" w:space="0" w:color="auto"/>
                              </w:divBdr>
                              <w:divsChild>
                                <w:div w:id="194463001">
                                  <w:marLeft w:val="0"/>
                                  <w:marRight w:val="0"/>
                                  <w:marTop w:val="0"/>
                                  <w:marBottom w:val="0"/>
                                  <w:divBdr>
                                    <w:top w:val="none" w:sz="0" w:space="0" w:color="auto"/>
                                    <w:left w:val="none" w:sz="0" w:space="0" w:color="auto"/>
                                    <w:bottom w:val="none" w:sz="0" w:space="0" w:color="auto"/>
                                    <w:right w:val="none" w:sz="0" w:space="0" w:color="auto"/>
                                  </w:divBdr>
                                  <w:divsChild>
                                    <w:div w:id="1045259008">
                                      <w:marLeft w:val="0"/>
                                      <w:marRight w:val="0"/>
                                      <w:marTop w:val="0"/>
                                      <w:marBottom w:val="0"/>
                                      <w:divBdr>
                                        <w:top w:val="none" w:sz="0" w:space="0" w:color="auto"/>
                                        <w:left w:val="none" w:sz="0" w:space="0" w:color="auto"/>
                                        <w:bottom w:val="none" w:sz="0" w:space="0" w:color="auto"/>
                                        <w:right w:val="none" w:sz="0" w:space="0" w:color="auto"/>
                                      </w:divBdr>
                                      <w:divsChild>
                                        <w:div w:id="1239905847">
                                          <w:marLeft w:val="0"/>
                                          <w:marRight w:val="0"/>
                                          <w:marTop w:val="0"/>
                                          <w:marBottom w:val="0"/>
                                          <w:divBdr>
                                            <w:top w:val="none" w:sz="0" w:space="0" w:color="auto"/>
                                            <w:left w:val="none" w:sz="0" w:space="0" w:color="auto"/>
                                            <w:bottom w:val="none" w:sz="0" w:space="0" w:color="auto"/>
                                            <w:right w:val="none" w:sz="0" w:space="0" w:color="auto"/>
                                          </w:divBdr>
                                          <w:divsChild>
                                            <w:div w:id="202639552">
                                              <w:marLeft w:val="0"/>
                                              <w:marRight w:val="0"/>
                                              <w:marTop w:val="0"/>
                                              <w:marBottom w:val="0"/>
                                              <w:divBdr>
                                                <w:top w:val="none" w:sz="0" w:space="0" w:color="auto"/>
                                                <w:left w:val="none" w:sz="0" w:space="0" w:color="auto"/>
                                                <w:bottom w:val="none" w:sz="0" w:space="0" w:color="auto"/>
                                                <w:right w:val="none" w:sz="0" w:space="0" w:color="auto"/>
                                              </w:divBdr>
                                              <w:divsChild>
                                                <w:div w:id="1343433481">
                                                  <w:marLeft w:val="0"/>
                                                  <w:marRight w:val="0"/>
                                                  <w:marTop w:val="0"/>
                                                  <w:marBottom w:val="0"/>
                                                  <w:divBdr>
                                                    <w:top w:val="none" w:sz="0" w:space="0" w:color="auto"/>
                                                    <w:left w:val="none" w:sz="0" w:space="0" w:color="auto"/>
                                                    <w:bottom w:val="none" w:sz="0" w:space="0" w:color="auto"/>
                                                    <w:right w:val="none" w:sz="0" w:space="0" w:color="auto"/>
                                                  </w:divBdr>
                                                  <w:divsChild>
                                                    <w:div w:id="73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835540">
      <w:bodyDiv w:val="1"/>
      <w:marLeft w:val="0"/>
      <w:marRight w:val="0"/>
      <w:marTop w:val="0"/>
      <w:marBottom w:val="0"/>
      <w:divBdr>
        <w:top w:val="none" w:sz="0" w:space="0" w:color="auto"/>
        <w:left w:val="none" w:sz="0" w:space="0" w:color="auto"/>
        <w:bottom w:val="none" w:sz="0" w:space="0" w:color="auto"/>
        <w:right w:val="none" w:sz="0" w:space="0" w:color="auto"/>
      </w:divBdr>
      <w:divsChild>
        <w:div w:id="1954827952">
          <w:marLeft w:val="0"/>
          <w:marRight w:val="0"/>
          <w:marTop w:val="0"/>
          <w:marBottom w:val="0"/>
          <w:divBdr>
            <w:top w:val="none" w:sz="0" w:space="0" w:color="auto"/>
            <w:left w:val="none" w:sz="0" w:space="0" w:color="auto"/>
            <w:bottom w:val="none" w:sz="0" w:space="0" w:color="auto"/>
            <w:right w:val="none" w:sz="0" w:space="0" w:color="auto"/>
          </w:divBdr>
          <w:divsChild>
            <w:div w:id="229115917">
              <w:marLeft w:val="0"/>
              <w:marRight w:val="0"/>
              <w:marTop w:val="0"/>
              <w:marBottom w:val="0"/>
              <w:divBdr>
                <w:top w:val="none" w:sz="0" w:space="0" w:color="auto"/>
                <w:left w:val="none" w:sz="0" w:space="0" w:color="auto"/>
                <w:bottom w:val="none" w:sz="0" w:space="0" w:color="auto"/>
                <w:right w:val="none" w:sz="0" w:space="0" w:color="auto"/>
              </w:divBdr>
              <w:divsChild>
                <w:div w:id="1812596600">
                  <w:marLeft w:val="0"/>
                  <w:marRight w:val="0"/>
                  <w:marTop w:val="0"/>
                  <w:marBottom w:val="0"/>
                  <w:divBdr>
                    <w:top w:val="none" w:sz="0" w:space="0" w:color="auto"/>
                    <w:left w:val="none" w:sz="0" w:space="0" w:color="auto"/>
                    <w:bottom w:val="none" w:sz="0" w:space="0" w:color="auto"/>
                    <w:right w:val="none" w:sz="0" w:space="0" w:color="auto"/>
                  </w:divBdr>
                  <w:divsChild>
                    <w:div w:id="136654667">
                      <w:marLeft w:val="0"/>
                      <w:marRight w:val="0"/>
                      <w:marTop w:val="0"/>
                      <w:marBottom w:val="0"/>
                      <w:divBdr>
                        <w:top w:val="none" w:sz="0" w:space="0" w:color="auto"/>
                        <w:left w:val="none" w:sz="0" w:space="0" w:color="auto"/>
                        <w:bottom w:val="none" w:sz="0" w:space="0" w:color="auto"/>
                        <w:right w:val="none" w:sz="0" w:space="0" w:color="auto"/>
                      </w:divBdr>
                      <w:divsChild>
                        <w:div w:id="1597245824">
                          <w:marLeft w:val="0"/>
                          <w:marRight w:val="0"/>
                          <w:marTop w:val="0"/>
                          <w:marBottom w:val="0"/>
                          <w:divBdr>
                            <w:top w:val="none" w:sz="0" w:space="0" w:color="auto"/>
                            <w:left w:val="none" w:sz="0" w:space="0" w:color="auto"/>
                            <w:bottom w:val="none" w:sz="0" w:space="0" w:color="auto"/>
                            <w:right w:val="none" w:sz="0" w:space="0" w:color="auto"/>
                          </w:divBdr>
                          <w:divsChild>
                            <w:div w:id="1779908351">
                              <w:marLeft w:val="0"/>
                              <w:marRight w:val="0"/>
                              <w:marTop w:val="0"/>
                              <w:marBottom w:val="0"/>
                              <w:divBdr>
                                <w:top w:val="none" w:sz="0" w:space="0" w:color="auto"/>
                                <w:left w:val="none" w:sz="0" w:space="0" w:color="auto"/>
                                <w:bottom w:val="none" w:sz="0" w:space="0" w:color="auto"/>
                                <w:right w:val="none" w:sz="0" w:space="0" w:color="auto"/>
                              </w:divBdr>
                              <w:divsChild>
                                <w:div w:id="496846442">
                                  <w:marLeft w:val="0"/>
                                  <w:marRight w:val="0"/>
                                  <w:marTop w:val="0"/>
                                  <w:marBottom w:val="0"/>
                                  <w:divBdr>
                                    <w:top w:val="none" w:sz="0" w:space="0" w:color="auto"/>
                                    <w:left w:val="none" w:sz="0" w:space="0" w:color="auto"/>
                                    <w:bottom w:val="none" w:sz="0" w:space="0" w:color="auto"/>
                                    <w:right w:val="none" w:sz="0" w:space="0" w:color="auto"/>
                                  </w:divBdr>
                                  <w:divsChild>
                                    <w:div w:id="1995835543">
                                      <w:marLeft w:val="0"/>
                                      <w:marRight w:val="0"/>
                                      <w:marTop w:val="0"/>
                                      <w:marBottom w:val="0"/>
                                      <w:divBdr>
                                        <w:top w:val="none" w:sz="0" w:space="0" w:color="auto"/>
                                        <w:left w:val="none" w:sz="0" w:space="0" w:color="auto"/>
                                        <w:bottom w:val="none" w:sz="0" w:space="0" w:color="auto"/>
                                        <w:right w:val="none" w:sz="0" w:space="0" w:color="auto"/>
                                      </w:divBdr>
                                      <w:divsChild>
                                        <w:div w:id="543106730">
                                          <w:marLeft w:val="0"/>
                                          <w:marRight w:val="0"/>
                                          <w:marTop w:val="0"/>
                                          <w:marBottom w:val="0"/>
                                          <w:divBdr>
                                            <w:top w:val="none" w:sz="0" w:space="0" w:color="auto"/>
                                            <w:left w:val="none" w:sz="0" w:space="0" w:color="auto"/>
                                            <w:bottom w:val="none" w:sz="0" w:space="0" w:color="auto"/>
                                            <w:right w:val="none" w:sz="0" w:space="0" w:color="auto"/>
                                          </w:divBdr>
                                          <w:divsChild>
                                            <w:div w:id="48502176">
                                              <w:marLeft w:val="0"/>
                                              <w:marRight w:val="0"/>
                                              <w:marTop w:val="0"/>
                                              <w:marBottom w:val="0"/>
                                              <w:divBdr>
                                                <w:top w:val="none" w:sz="0" w:space="0" w:color="auto"/>
                                                <w:left w:val="none" w:sz="0" w:space="0" w:color="auto"/>
                                                <w:bottom w:val="none" w:sz="0" w:space="0" w:color="auto"/>
                                                <w:right w:val="none" w:sz="0" w:space="0" w:color="auto"/>
                                              </w:divBdr>
                                              <w:divsChild>
                                                <w:div w:id="877428048">
                                                  <w:marLeft w:val="0"/>
                                                  <w:marRight w:val="0"/>
                                                  <w:marTop w:val="0"/>
                                                  <w:marBottom w:val="0"/>
                                                  <w:divBdr>
                                                    <w:top w:val="none" w:sz="0" w:space="0" w:color="auto"/>
                                                    <w:left w:val="none" w:sz="0" w:space="0" w:color="auto"/>
                                                    <w:bottom w:val="none" w:sz="0" w:space="0" w:color="auto"/>
                                                    <w:right w:val="none" w:sz="0" w:space="0" w:color="auto"/>
                                                  </w:divBdr>
                                                  <w:divsChild>
                                                    <w:div w:id="13547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195531">
      <w:bodyDiv w:val="1"/>
      <w:marLeft w:val="0"/>
      <w:marRight w:val="0"/>
      <w:marTop w:val="0"/>
      <w:marBottom w:val="0"/>
      <w:divBdr>
        <w:top w:val="none" w:sz="0" w:space="0" w:color="auto"/>
        <w:left w:val="none" w:sz="0" w:space="0" w:color="auto"/>
        <w:bottom w:val="none" w:sz="0" w:space="0" w:color="auto"/>
        <w:right w:val="none" w:sz="0" w:space="0" w:color="auto"/>
      </w:divBdr>
      <w:divsChild>
        <w:div w:id="961109567">
          <w:marLeft w:val="0"/>
          <w:marRight w:val="0"/>
          <w:marTop w:val="0"/>
          <w:marBottom w:val="0"/>
          <w:divBdr>
            <w:top w:val="none" w:sz="0" w:space="0" w:color="auto"/>
            <w:left w:val="none" w:sz="0" w:space="0" w:color="auto"/>
            <w:bottom w:val="none" w:sz="0" w:space="0" w:color="auto"/>
            <w:right w:val="none" w:sz="0" w:space="0" w:color="auto"/>
          </w:divBdr>
        </w:div>
      </w:divsChild>
    </w:div>
    <w:div w:id="1149328441">
      <w:bodyDiv w:val="1"/>
      <w:marLeft w:val="0"/>
      <w:marRight w:val="0"/>
      <w:marTop w:val="0"/>
      <w:marBottom w:val="0"/>
      <w:divBdr>
        <w:top w:val="none" w:sz="0" w:space="0" w:color="auto"/>
        <w:left w:val="none" w:sz="0" w:space="0" w:color="auto"/>
        <w:bottom w:val="none" w:sz="0" w:space="0" w:color="auto"/>
        <w:right w:val="none" w:sz="0" w:space="0" w:color="auto"/>
      </w:divBdr>
      <w:divsChild>
        <w:div w:id="152450113">
          <w:marLeft w:val="0"/>
          <w:marRight w:val="0"/>
          <w:marTop w:val="0"/>
          <w:marBottom w:val="0"/>
          <w:divBdr>
            <w:top w:val="none" w:sz="0" w:space="0" w:color="auto"/>
            <w:left w:val="none" w:sz="0" w:space="0" w:color="auto"/>
            <w:bottom w:val="none" w:sz="0" w:space="0" w:color="auto"/>
            <w:right w:val="none" w:sz="0" w:space="0" w:color="auto"/>
          </w:divBdr>
          <w:divsChild>
            <w:div w:id="688340513">
              <w:marLeft w:val="0"/>
              <w:marRight w:val="0"/>
              <w:marTop w:val="0"/>
              <w:marBottom w:val="0"/>
              <w:divBdr>
                <w:top w:val="none" w:sz="0" w:space="0" w:color="auto"/>
                <w:left w:val="none" w:sz="0" w:space="0" w:color="auto"/>
                <w:bottom w:val="none" w:sz="0" w:space="0" w:color="auto"/>
                <w:right w:val="none" w:sz="0" w:space="0" w:color="auto"/>
              </w:divBdr>
              <w:divsChild>
                <w:div w:id="97799154">
                  <w:marLeft w:val="0"/>
                  <w:marRight w:val="0"/>
                  <w:marTop w:val="0"/>
                  <w:marBottom w:val="0"/>
                  <w:divBdr>
                    <w:top w:val="none" w:sz="0" w:space="0" w:color="auto"/>
                    <w:left w:val="none" w:sz="0" w:space="0" w:color="auto"/>
                    <w:bottom w:val="none" w:sz="0" w:space="0" w:color="auto"/>
                    <w:right w:val="none" w:sz="0" w:space="0" w:color="auto"/>
                  </w:divBdr>
                  <w:divsChild>
                    <w:div w:id="1528834802">
                      <w:marLeft w:val="0"/>
                      <w:marRight w:val="0"/>
                      <w:marTop w:val="0"/>
                      <w:marBottom w:val="0"/>
                      <w:divBdr>
                        <w:top w:val="none" w:sz="0" w:space="0" w:color="auto"/>
                        <w:left w:val="none" w:sz="0" w:space="0" w:color="auto"/>
                        <w:bottom w:val="none" w:sz="0" w:space="0" w:color="auto"/>
                        <w:right w:val="none" w:sz="0" w:space="0" w:color="auto"/>
                      </w:divBdr>
                      <w:divsChild>
                        <w:div w:id="1322806672">
                          <w:marLeft w:val="0"/>
                          <w:marRight w:val="0"/>
                          <w:marTop w:val="0"/>
                          <w:marBottom w:val="0"/>
                          <w:divBdr>
                            <w:top w:val="none" w:sz="0" w:space="0" w:color="auto"/>
                            <w:left w:val="none" w:sz="0" w:space="0" w:color="auto"/>
                            <w:bottom w:val="none" w:sz="0" w:space="0" w:color="auto"/>
                            <w:right w:val="none" w:sz="0" w:space="0" w:color="auto"/>
                          </w:divBdr>
                        </w:div>
                      </w:divsChild>
                    </w:div>
                    <w:div w:id="528644646">
                      <w:marLeft w:val="0"/>
                      <w:marRight w:val="0"/>
                      <w:marTop w:val="0"/>
                      <w:marBottom w:val="0"/>
                      <w:divBdr>
                        <w:top w:val="none" w:sz="0" w:space="0" w:color="auto"/>
                        <w:left w:val="none" w:sz="0" w:space="0" w:color="auto"/>
                        <w:bottom w:val="none" w:sz="0" w:space="0" w:color="auto"/>
                        <w:right w:val="none" w:sz="0" w:space="0" w:color="auto"/>
                      </w:divBdr>
                      <w:divsChild>
                        <w:div w:id="640352330">
                          <w:marLeft w:val="0"/>
                          <w:marRight w:val="0"/>
                          <w:marTop w:val="0"/>
                          <w:marBottom w:val="0"/>
                          <w:divBdr>
                            <w:top w:val="none" w:sz="0" w:space="0" w:color="auto"/>
                            <w:left w:val="none" w:sz="0" w:space="0" w:color="auto"/>
                            <w:bottom w:val="none" w:sz="0" w:space="0" w:color="auto"/>
                            <w:right w:val="none" w:sz="0" w:space="0" w:color="auto"/>
                          </w:divBdr>
                        </w:div>
                      </w:divsChild>
                    </w:div>
                    <w:div w:id="1354305731">
                      <w:marLeft w:val="0"/>
                      <w:marRight w:val="0"/>
                      <w:marTop w:val="0"/>
                      <w:marBottom w:val="0"/>
                      <w:divBdr>
                        <w:top w:val="none" w:sz="0" w:space="0" w:color="auto"/>
                        <w:left w:val="none" w:sz="0" w:space="0" w:color="auto"/>
                        <w:bottom w:val="none" w:sz="0" w:space="0" w:color="auto"/>
                        <w:right w:val="none" w:sz="0" w:space="0" w:color="auto"/>
                      </w:divBdr>
                      <w:divsChild>
                        <w:div w:id="310133563">
                          <w:marLeft w:val="0"/>
                          <w:marRight w:val="0"/>
                          <w:marTop w:val="0"/>
                          <w:marBottom w:val="0"/>
                          <w:divBdr>
                            <w:top w:val="none" w:sz="0" w:space="0" w:color="auto"/>
                            <w:left w:val="none" w:sz="0" w:space="0" w:color="auto"/>
                            <w:bottom w:val="none" w:sz="0" w:space="0" w:color="auto"/>
                            <w:right w:val="none" w:sz="0" w:space="0" w:color="auto"/>
                          </w:divBdr>
                          <w:divsChild>
                            <w:div w:id="603926291">
                              <w:marLeft w:val="0"/>
                              <w:marRight w:val="0"/>
                              <w:marTop w:val="0"/>
                              <w:marBottom w:val="0"/>
                              <w:divBdr>
                                <w:top w:val="none" w:sz="0" w:space="0" w:color="auto"/>
                                <w:left w:val="none" w:sz="0" w:space="0" w:color="auto"/>
                                <w:bottom w:val="none" w:sz="0" w:space="0" w:color="auto"/>
                                <w:right w:val="none" w:sz="0" w:space="0" w:color="auto"/>
                              </w:divBdr>
                              <w:divsChild>
                                <w:div w:id="2008290168">
                                  <w:marLeft w:val="0"/>
                                  <w:marRight w:val="0"/>
                                  <w:marTop w:val="0"/>
                                  <w:marBottom w:val="0"/>
                                  <w:divBdr>
                                    <w:top w:val="none" w:sz="0" w:space="0" w:color="auto"/>
                                    <w:left w:val="none" w:sz="0" w:space="0" w:color="auto"/>
                                    <w:bottom w:val="none" w:sz="0" w:space="0" w:color="auto"/>
                                    <w:right w:val="none" w:sz="0" w:space="0" w:color="auto"/>
                                  </w:divBdr>
                                  <w:divsChild>
                                    <w:div w:id="536239294">
                                      <w:marLeft w:val="0"/>
                                      <w:marRight w:val="0"/>
                                      <w:marTop w:val="0"/>
                                      <w:marBottom w:val="0"/>
                                      <w:divBdr>
                                        <w:top w:val="none" w:sz="0" w:space="0" w:color="auto"/>
                                        <w:left w:val="none" w:sz="0" w:space="0" w:color="auto"/>
                                        <w:bottom w:val="none" w:sz="0" w:space="0" w:color="auto"/>
                                        <w:right w:val="none" w:sz="0" w:space="0" w:color="auto"/>
                                      </w:divBdr>
                                    </w:div>
                                  </w:divsChild>
                                </w:div>
                                <w:div w:id="1945074070">
                                  <w:marLeft w:val="0"/>
                                  <w:marRight w:val="0"/>
                                  <w:marTop w:val="0"/>
                                  <w:marBottom w:val="0"/>
                                  <w:divBdr>
                                    <w:top w:val="none" w:sz="0" w:space="0" w:color="auto"/>
                                    <w:left w:val="none" w:sz="0" w:space="0" w:color="auto"/>
                                    <w:bottom w:val="none" w:sz="0" w:space="0" w:color="auto"/>
                                    <w:right w:val="none" w:sz="0" w:space="0" w:color="auto"/>
                                  </w:divBdr>
                                  <w:divsChild>
                                    <w:div w:id="199585856">
                                      <w:marLeft w:val="0"/>
                                      <w:marRight w:val="0"/>
                                      <w:marTop w:val="0"/>
                                      <w:marBottom w:val="0"/>
                                      <w:divBdr>
                                        <w:top w:val="none" w:sz="0" w:space="0" w:color="auto"/>
                                        <w:left w:val="none" w:sz="0" w:space="0" w:color="auto"/>
                                        <w:bottom w:val="none" w:sz="0" w:space="0" w:color="auto"/>
                                        <w:right w:val="none" w:sz="0" w:space="0" w:color="auto"/>
                                      </w:divBdr>
                                      <w:divsChild>
                                        <w:div w:id="1615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825618">
      <w:bodyDiv w:val="1"/>
      <w:marLeft w:val="0"/>
      <w:marRight w:val="0"/>
      <w:marTop w:val="0"/>
      <w:marBottom w:val="0"/>
      <w:divBdr>
        <w:top w:val="none" w:sz="0" w:space="0" w:color="auto"/>
        <w:left w:val="none" w:sz="0" w:space="0" w:color="auto"/>
        <w:bottom w:val="none" w:sz="0" w:space="0" w:color="auto"/>
        <w:right w:val="none" w:sz="0" w:space="0" w:color="auto"/>
      </w:divBdr>
      <w:divsChild>
        <w:div w:id="307321264">
          <w:marLeft w:val="0"/>
          <w:marRight w:val="0"/>
          <w:marTop w:val="0"/>
          <w:marBottom w:val="0"/>
          <w:divBdr>
            <w:top w:val="none" w:sz="0" w:space="0" w:color="auto"/>
            <w:left w:val="none" w:sz="0" w:space="0" w:color="auto"/>
            <w:bottom w:val="none" w:sz="0" w:space="0" w:color="auto"/>
            <w:right w:val="none" w:sz="0" w:space="0" w:color="auto"/>
          </w:divBdr>
          <w:divsChild>
            <w:div w:id="931011713">
              <w:marLeft w:val="0"/>
              <w:marRight w:val="0"/>
              <w:marTop w:val="0"/>
              <w:marBottom w:val="0"/>
              <w:divBdr>
                <w:top w:val="none" w:sz="0" w:space="0" w:color="auto"/>
                <w:left w:val="none" w:sz="0" w:space="0" w:color="auto"/>
                <w:bottom w:val="none" w:sz="0" w:space="0" w:color="auto"/>
                <w:right w:val="none" w:sz="0" w:space="0" w:color="auto"/>
              </w:divBdr>
              <w:divsChild>
                <w:div w:id="1474062601">
                  <w:marLeft w:val="0"/>
                  <w:marRight w:val="0"/>
                  <w:marTop w:val="0"/>
                  <w:marBottom w:val="0"/>
                  <w:divBdr>
                    <w:top w:val="none" w:sz="0" w:space="0" w:color="auto"/>
                    <w:left w:val="none" w:sz="0" w:space="0" w:color="auto"/>
                    <w:bottom w:val="none" w:sz="0" w:space="0" w:color="auto"/>
                    <w:right w:val="none" w:sz="0" w:space="0" w:color="auto"/>
                  </w:divBdr>
                  <w:divsChild>
                    <w:div w:id="1659845078">
                      <w:marLeft w:val="0"/>
                      <w:marRight w:val="0"/>
                      <w:marTop w:val="0"/>
                      <w:marBottom w:val="0"/>
                      <w:divBdr>
                        <w:top w:val="none" w:sz="0" w:space="0" w:color="auto"/>
                        <w:left w:val="none" w:sz="0" w:space="0" w:color="auto"/>
                        <w:bottom w:val="none" w:sz="0" w:space="0" w:color="auto"/>
                        <w:right w:val="none" w:sz="0" w:space="0" w:color="auto"/>
                      </w:divBdr>
                      <w:divsChild>
                        <w:div w:id="699597163">
                          <w:marLeft w:val="0"/>
                          <w:marRight w:val="0"/>
                          <w:marTop w:val="0"/>
                          <w:marBottom w:val="0"/>
                          <w:divBdr>
                            <w:top w:val="none" w:sz="0" w:space="0" w:color="auto"/>
                            <w:left w:val="none" w:sz="0" w:space="0" w:color="auto"/>
                            <w:bottom w:val="none" w:sz="0" w:space="0" w:color="auto"/>
                            <w:right w:val="none" w:sz="0" w:space="0" w:color="auto"/>
                          </w:divBdr>
                          <w:divsChild>
                            <w:div w:id="2135563100">
                              <w:marLeft w:val="0"/>
                              <w:marRight w:val="0"/>
                              <w:marTop w:val="300"/>
                              <w:marBottom w:val="300"/>
                              <w:divBdr>
                                <w:top w:val="none" w:sz="0" w:space="0" w:color="auto"/>
                                <w:left w:val="none" w:sz="0" w:space="0" w:color="auto"/>
                                <w:bottom w:val="none" w:sz="0" w:space="0" w:color="auto"/>
                                <w:right w:val="none" w:sz="0" w:space="0" w:color="auto"/>
                              </w:divBdr>
                              <w:divsChild>
                                <w:div w:id="861212309">
                                  <w:marLeft w:val="300"/>
                                  <w:marRight w:val="0"/>
                                  <w:marTop w:val="0"/>
                                  <w:marBottom w:val="0"/>
                                  <w:divBdr>
                                    <w:top w:val="none" w:sz="0" w:space="0" w:color="auto"/>
                                    <w:left w:val="none" w:sz="0" w:space="0" w:color="auto"/>
                                    <w:bottom w:val="none" w:sz="0" w:space="0" w:color="auto"/>
                                    <w:right w:val="none" w:sz="0" w:space="0" w:color="auto"/>
                                  </w:divBdr>
                                  <w:divsChild>
                                    <w:div w:id="1009525078">
                                      <w:marLeft w:val="0"/>
                                      <w:marRight w:val="0"/>
                                      <w:marTop w:val="120"/>
                                      <w:marBottom w:val="60"/>
                                      <w:divBdr>
                                        <w:top w:val="none" w:sz="0" w:space="0" w:color="auto"/>
                                        <w:left w:val="none" w:sz="0" w:space="0" w:color="auto"/>
                                        <w:bottom w:val="none" w:sz="0" w:space="0" w:color="auto"/>
                                        <w:right w:val="none" w:sz="0" w:space="0" w:color="auto"/>
                                      </w:divBdr>
                                    </w:div>
                                    <w:div w:id="1939755601">
                                      <w:marLeft w:val="0"/>
                                      <w:marRight w:val="0"/>
                                      <w:marTop w:val="120"/>
                                      <w:marBottom w:val="60"/>
                                      <w:divBdr>
                                        <w:top w:val="none" w:sz="0" w:space="0" w:color="auto"/>
                                        <w:left w:val="none" w:sz="0" w:space="0" w:color="auto"/>
                                        <w:bottom w:val="none" w:sz="0" w:space="0" w:color="auto"/>
                                        <w:right w:val="none" w:sz="0" w:space="0" w:color="auto"/>
                                      </w:divBdr>
                                    </w:div>
                                    <w:div w:id="5027423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7378">
      <w:bodyDiv w:val="1"/>
      <w:marLeft w:val="0"/>
      <w:marRight w:val="0"/>
      <w:marTop w:val="0"/>
      <w:marBottom w:val="0"/>
      <w:divBdr>
        <w:top w:val="none" w:sz="0" w:space="0" w:color="auto"/>
        <w:left w:val="none" w:sz="0" w:space="0" w:color="auto"/>
        <w:bottom w:val="none" w:sz="0" w:space="0" w:color="auto"/>
        <w:right w:val="none" w:sz="0" w:space="0" w:color="auto"/>
      </w:divBdr>
      <w:divsChild>
        <w:div w:id="1559436128">
          <w:marLeft w:val="0"/>
          <w:marRight w:val="0"/>
          <w:marTop w:val="0"/>
          <w:marBottom w:val="0"/>
          <w:divBdr>
            <w:top w:val="none" w:sz="0" w:space="0" w:color="auto"/>
            <w:left w:val="none" w:sz="0" w:space="0" w:color="auto"/>
            <w:bottom w:val="none" w:sz="0" w:space="0" w:color="auto"/>
            <w:right w:val="none" w:sz="0" w:space="0" w:color="auto"/>
          </w:divBdr>
        </w:div>
      </w:divsChild>
    </w:div>
    <w:div w:id="1210918289">
      <w:bodyDiv w:val="1"/>
      <w:marLeft w:val="0"/>
      <w:marRight w:val="0"/>
      <w:marTop w:val="0"/>
      <w:marBottom w:val="0"/>
      <w:divBdr>
        <w:top w:val="none" w:sz="0" w:space="0" w:color="auto"/>
        <w:left w:val="none" w:sz="0" w:space="0" w:color="auto"/>
        <w:bottom w:val="none" w:sz="0" w:space="0" w:color="auto"/>
        <w:right w:val="none" w:sz="0" w:space="0" w:color="auto"/>
      </w:divBdr>
      <w:divsChild>
        <w:div w:id="1309482558">
          <w:marLeft w:val="0"/>
          <w:marRight w:val="0"/>
          <w:marTop w:val="0"/>
          <w:marBottom w:val="0"/>
          <w:divBdr>
            <w:top w:val="none" w:sz="0" w:space="0" w:color="auto"/>
            <w:left w:val="none" w:sz="0" w:space="0" w:color="auto"/>
            <w:bottom w:val="none" w:sz="0" w:space="0" w:color="auto"/>
            <w:right w:val="none" w:sz="0" w:space="0" w:color="auto"/>
          </w:divBdr>
          <w:divsChild>
            <w:div w:id="746611924">
              <w:marLeft w:val="0"/>
              <w:marRight w:val="0"/>
              <w:marTop w:val="0"/>
              <w:marBottom w:val="0"/>
              <w:divBdr>
                <w:top w:val="none" w:sz="0" w:space="0" w:color="auto"/>
                <w:left w:val="none" w:sz="0" w:space="0" w:color="auto"/>
                <w:bottom w:val="none" w:sz="0" w:space="0" w:color="auto"/>
                <w:right w:val="none" w:sz="0" w:space="0" w:color="auto"/>
              </w:divBdr>
              <w:divsChild>
                <w:div w:id="327827251">
                  <w:marLeft w:val="0"/>
                  <w:marRight w:val="0"/>
                  <w:marTop w:val="0"/>
                  <w:marBottom w:val="0"/>
                  <w:divBdr>
                    <w:top w:val="none" w:sz="0" w:space="0" w:color="auto"/>
                    <w:left w:val="none" w:sz="0" w:space="0" w:color="auto"/>
                    <w:bottom w:val="none" w:sz="0" w:space="0" w:color="auto"/>
                    <w:right w:val="none" w:sz="0" w:space="0" w:color="auto"/>
                  </w:divBdr>
                  <w:divsChild>
                    <w:div w:id="834612201">
                      <w:marLeft w:val="0"/>
                      <w:marRight w:val="0"/>
                      <w:marTop w:val="0"/>
                      <w:marBottom w:val="0"/>
                      <w:divBdr>
                        <w:top w:val="none" w:sz="0" w:space="0" w:color="auto"/>
                        <w:left w:val="none" w:sz="0" w:space="0" w:color="auto"/>
                        <w:bottom w:val="none" w:sz="0" w:space="0" w:color="auto"/>
                        <w:right w:val="none" w:sz="0" w:space="0" w:color="auto"/>
                      </w:divBdr>
                      <w:divsChild>
                        <w:div w:id="486091310">
                          <w:marLeft w:val="0"/>
                          <w:marRight w:val="0"/>
                          <w:marTop w:val="0"/>
                          <w:marBottom w:val="0"/>
                          <w:divBdr>
                            <w:top w:val="none" w:sz="0" w:space="0" w:color="auto"/>
                            <w:left w:val="none" w:sz="0" w:space="0" w:color="auto"/>
                            <w:bottom w:val="none" w:sz="0" w:space="0" w:color="auto"/>
                            <w:right w:val="none" w:sz="0" w:space="0" w:color="auto"/>
                          </w:divBdr>
                          <w:divsChild>
                            <w:div w:id="1851483697">
                              <w:marLeft w:val="0"/>
                              <w:marRight w:val="0"/>
                              <w:marTop w:val="0"/>
                              <w:marBottom w:val="0"/>
                              <w:divBdr>
                                <w:top w:val="none" w:sz="0" w:space="0" w:color="auto"/>
                                <w:left w:val="none" w:sz="0" w:space="0" w:color="auto"/>
                                <w:bottom w:val="none" w:sz="0" w:space="0" w:color="auto"/>
                                <w:right w:val="none" w:sz="0" w:space="0" w:color="auto"/>
                              </w:divBdr>
                              <w:divsChild>
                                <w:div w:id="53165994">
                                  <w:marLeft w:val="0"/>
                                  <w:marRight w:val="0"/>
                                  <w:marTop w:val="0"/>
                                  <w:marBottom w:val="0"/>
                                  <w:divBdr>
                                    <w:top w:val="none" w:sz="0" w:space="0" w:color="auto"/>
                                    <w:left w:val="none" w:sz="0" w:space="0" w:color="auto"/>
                                    <w:bottom w:val="none" w:sz="0" w:space="0" w:color="auto"/>
                                    <w:right w:val="none" w:sz="0" w:space="0" w:color="auto"/>
                                  </w:divBdr>
                                  <w:divsChild>
                                    <w:div w:id="165247595">
                                      <w:marLeft w:val="0"/>
                                      <w:marRight w:val="0"/>
                                      <w:marTop w:val="0"/>
                                      <w:marBottom w:val="0"/>
                                      <w:divBdr>
                                        <w:top w:val="none" w:sz="0" w:space="0" w:color="auto"/>
                                        <w:left w:val="none" w:sz="0" w:space="0" w:color="auto"/>
                                        <w:bottom w:val="none" w:sz="0" w:space="0" w:color="auto"/>
                                        <w:right w:val="none" w:sz="0" w:space="0" w:color="auto"/>
                                      </w:divBdr>
                                      <w:divsChild>
                                        <w:div w:id="950627707">
                                          <w:marLeft w:val="0"/>
                                          <w:marRight w:val="0"/>
                                          <w:marTop w:val="0"/>
                                          <w:marBottom w:val="0"/>
                                          <w:divBdr>
                                            <w:top w:val="none" w:sz="0" w:space="0" w:color="auto"/>
                                            <w:left w:val="none" w:sz="0" w:space="0" w:color="auto"/>
                                            <w:bottom w:val="none" w:sz="0" w:space="0" w:color="auto"/>
                                            <w:right w:val="none" w:sz="0" w:space="0" w:color="auto"/>
                                          </w:divBdr>
                                          <w:divsChild>
                                            <w:div w:id="671641679">
                                              <w:marLeft w:val="0"/>
                                              <w:marRight w:val="0"/>
                                              <w:marTop w:val="0"/>
                                              <w:marBottom w:val="0"/>
                                              <w:divBdr>
                                                <w:top w:val="none" w:sz="0" w:space="0" w:color="auto"/>
                                                <w:left w:val="none" w:sz="0" w:space="0" w:color="auto"/>
                                                <w:bottom w:val="none" w:sz="0" w:space="0" w:color="auto"/>
                                                <w:right w:val="none" w:sz="0" w:space="0" w:color="auto"/>
                                              </w:divBdr>
                                              <w:divsChild>
                                                <w:div w:id="1460108771">
                                                  <w:marLeft w:val="0"/>
                                                  <w:marRight w:val="0"/>
                                                  <w:marTop w:val="0"/>
                                                  <w:marBottom w:val="0"/>
                                                  <w:divBdr>
                                                    <w:top w:val="none" w:sz="0" w:space="0" w:color="auto"/>
                                                    <w:left w:val="none" w:sz="0" w:space="0" w:color="auto"/>
                                                    <w:bottom w:val="none" w:sz="0" w:space="0" w:color="auto"/>
                                                    <w:right w:val="none" w:sz="0" w:space="0" w:color="auto"/>
                                                  </w:divBdr>
                                                  <w:divsChild>
                                                    <w:div w:id="13838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793839">
      <w:bodyDiv w:val="1"/>
      <w:marLeft w:val="0"/>
      <w:marRight w:val="0"/>
      <w:marTop w:val="0"/>
      <w:marBottom w:val="0"/>
      <w:divBdr>
        <w:top w:val="none" w:sz="0" w:space="0" w:color="auto"/>
        <w:left w:val="none" w:sz="0" w:space="0" w:color="auto"/>
        <w:bottom w:val="none" w:sz="0" w:space="0" w:color="auto"/>
        <w:right w:val="none" w:sz="0" w:space="0" w:color="auto"/>
      </w:divBdr>
      <w:divsChild>
        <w:div w:id="1510565003">
          <w:marLeft w:val="0"/>
          <w:marRight w:val="0"/>
          <w:marTop w:val="0"/>
          <w:marBottom w:val="0"/>
          <w:divBdr>
            <w:top w:val="none" w:sz="0" w:space="0" w:color="auto"/>
            <w:left w:val="none" w:sz="0" w:space="0" w:color="auto"/>
            <w:bottom w:val="none" w:sz="0" w:space="0" w:color="auto"/>
            <w:right w:val="none" w:sz="0" w:space="0" w:color="auto"/>
          </w:divBdr>
          <w:divsChild>
            <w:div w:id="848327100">
              <w:marLeft w:val="0"/>
              <w:marRight w:val="0"/>
              <w:marTop w:val="0"/>
              <w:marBottom w:val="0"/>
              <w:divBdr>
                <w:top w:val="none" w:sz="0" w:space="0" w:color="auto"/>
                <w:left w:val="none" w:sz="0" w:space="0" w:color="auto"/>
                <w:bottom w:val="none" w:sz="0" w:space="0" w:color="auto"/>
                <w:right w:val="none" w:sz="0" w:space="0" w:color="auto"/>
              </w:divBdr>
              <w:divsChild>
                <w:div w:id="297102959">
                  <w:marLeft w:val="0"/>
                  <w:marRight w:val="0"/>
                  <w:marTop w:val="0"/>
                  <w:marBottom w:val="0"/>
                  <w:divBdr>
                    <w:top w:val="none" w:sz="0" w:space="0" w:color="auto"/>
                    <w:left w:val="none" w:sz="0" w:space="0" w:color="auto"/>
                    <w:bottom w:val="none" w:sz="0" w:space="0" w:color="auto"/>
                    <w:right w:val="none" w:sz="0" w:space="0" w:color="auto"/>
                  </w:divBdr>
                  <w:divsChild>
                    <w:div w:id="1642688010">
                      <w:marLeft w:val="0"/>
                      <w:marRight w:val="0"/>
                      <w:marTop w:val="0"/>
                      <w:marBottom w:val="0"/>
                      <w:divBdr>
                        <w:top w:val="none" w:sz="0" w:space="0" w:color="auto"/>
                        <w:left w:val="none" w:sz="0" w:space="0" w:color="auto"/>
                        <w:bottom w:val="none" w:sz="0" w:space="0" w:color="auto"/>
                        <w:right w:val="none" w:sz="0" w:space="0" w:color="auto"/>
                      </w:divBdr>
                      <w:divsChild>
                        <w:div w:id="1226987468">
                          <w:marLeft w:val="0"/>
                          <w:marRight w:val="0"/>
                          <w:marTop w:val="0"/>
                          <w:marBottom w:val="0"/>
                          <w:divBdr>
                            <w:top w:val="none" w:sz="0" w:space="0" w:color="auto"/>
                            <w:left w:val="none" w:sz="0" w:space="0" w:color="auto"/>
                            <w:bottom w:val="none" w:sz="0" w:space="0" w:color="auto"/>
                            <w:right w:val="none" w:sz="0" w:space="0" w:color="auto"/>
                          </w:divBdr>
                          <w:divsChild>
                            <w:div w:id="1461066832">
                              <w:marLeft w:val="0"/>
                              <w:marRight w:val="0"/>
                              <w:marTop w:val="0"/>
                              <w:marBottom w:val="0"/>
                              <w:divBdr>
                                <w:top w:val="none" w:sz="0" w:space="0" w:color="auto"/>
                                <w:left w:val="none" w:sz="0" w:space="0" w:color="auto"/>
                                <w:bottom w:val="none" w:sz="0" w:space="0" w:color="auto"/>
                                <w:right w:val="none" w:sz="0" w:space="0" w:color="auto"/>
                              </w:divBdr>
                              <w:divsChild>
                                <w:div w:id="1543443877">
                                  <w:marLeft w:val="0"/>
                                  <w:marRight w:val="0"/>
                                  <w:marTop w:val="0"/>
                                  <w:marBottom w:val="0"/>
                                  <w:divBdr>
                                    <w:top w:val="none" w:sz="0" w:space="0" w:color="auto"/>
                                    <w:left w:val="none" w:sz="0" w:space="0" w:color="auto"/>
                                    <w:bottom w:val="none" w:sz="0" w:space="0" w:color="auto"/>
                                    <w:right w:val="none" w:sz="0" w:space="0" w:color="auto"/>
                                  </w:divBdr>
                                  <w:divsChild>
                                    <w:div w:id="915475215">
                                      <w:marLeft w:val="0"/>
                                      <w:marRight w:val="0"/>
                                      <w:marTop w:val="0"/>
                                      <w:marBottom w:val="0"/>
                                      <w:divBdr>
                                        <w:top w:val="none" w:sz="0" w:space="0" w:color="auto"/>
                                        <w:left w:val="none" w:sz="0" w:space="0" w:color="auto"/>
                                        <w:bottom w:val="none" w:sz="0" w:space="0" w:color="auto"/>
                                        <w:right w:val="none" w:sz="0" w:space="0" w:color="auto"/>
                                      </w:divBdr>
                                      <w:divsChild>
                                        <w:div w:id="667175383">
                                          <w:marLeft w:val="0"/>
                                          <w:marRight w:val="0"/>
                                          <w:marTop w:val="0"/>
                                          <w:marBottom w:val="0"/>
                                          <w:divBdr>
                                            <w:top w:val="none" w:sz="0" w:space="0" w:color="auto"/>
                                            <w:left w:val="none" w:sz="0" w:space="0" w:color="auto"/>
                                            <w:bottom w:val="none" w:sz="0" w:space="0" w:color="auto"/>
                                            <w:right w:val="none" w:sz="0" w:space="0" w:color="auto"/>
                                          </w:divBdr>
                                          <w:divsChild>
                                            <w:div w:id="828787331">
                                              <w:marLeft w:val="0"/>
                                              <w:marRight w:val="0"/>
                                              <w:marTop w:val="0"/>
                                              <w:marBottom w:val="0"/>
                                              <w:divBdr>
                                                <w:top w:val="none" w:sz="0" w:space="0" w:color="auto"/>
                                                <w:left w:val="none" w:sz="0" w:space="0" w:color="auto"/>
                                                <w:bottom w:val="none" w:sz="0" w:space="0" w:color="auto"/>
                                                <w:right w:val="none" w:sz="0" w:space="0" w:color="auto"/>
                                              </w:divBdr>
                                              <w:divsChild>
                                                <w:div w:id="1962150464">
                                                  <w:marLeft w:val="0"/>
                                                  <w:marRight w:val="0"/>
                                                  <w:marTop w:val="0"/>
                                                  <w:marBottom w:val="0"/>
                                                  <w:divBdr>
                                                    <w:top w:val="none" w:sz="0" w:space="0" w:color="auto"/>
                                                    <w:left w:val="none" w:sz="0" w:space="0" w:color="auto"/>
                                                    <w:bottom w:val="none" w:sz="0" w:space="0" w:color="auto"/>
                                                    <w:right w:val="none" w:sz="0" w:space="0" w:color="auto"/>
                                                  </w:divBdr>
                                                  <w:divsChild>
                                                    <w:div w:id="5242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0809">
      <w:bodyDiv w:val="1"/>
      <w:marLeft w:val="0"/>
      <w:marRight w:val="0"/>
      <w:marTop w:val="0"/>
      <w:marBottom w:val="0"/>
      <w:divBdr>
        <w:top w:val="none" w:sz="0" w:space="0" w:color="auto"/>
        <w:left w:val="none" w:sz="0" w:space="0" w:color="auto"/>
        <w:bottom w:val="none" w:sz="0" w:space="0" w:color="auto"/>
        <w:right w:val="none" w:sz="0" w:space="0" w:color="auto"/>
      </w:divBdr>
      <w:divsChild>
        <w:div w:id="2135367047">
          <w:marLeft w:val="0"/>
          <w:marRight w:val="0"/>
          <w:marTop w:val="0"/>
          <w:marBottom w:val="0"/>
          <w:divBdr>
            <w:top w:val="none" w:sz="0" w:space="0" w:color="auto"/>
            <w:left w:val="none" w:sz="0" w:space="0" w:color="auto"/>
            <w:bottom w:val="none" w:sz="0" w:space="0" w:color="auto"/>
            <w:right w:val="none" w:sz="0" w:space="0" w:color="auto"/>
          </w:divBdr>
          <w:divsChild>
            <w:div w:id="990644164">
              <w:marLeft w:val="0"/>
              <w:marRight w:val="0"/>
              <w:marTop w:val="0"/>
              <w:marBottom w:val="0"/>
              <w:divBdr>
                <w:top w:val="none" w:sz="0" w:space="0" w:color="auto"/>
                <w:left w:val="none" w:sz="0" w:space="0" w:color="auto"/>
                <w:bottom w:val="none" w:sz="0" w:space="0" w:color="auto"/>
                <w:right w:val="none" w:sz="0" w:space="0" w:color="auto"/>
              </w:divBdr>
              <w:divsChild>
                <w:div w:id="448546382">
                  <w:marLeft w:val="0"/>
                  <w:marRight w:val="0"/>
                  <w:marTop w:val="0"/>
                  <w:marBottom w:val="0"/>
                  <w:divBdr>
                    <w:top w:val="none" w:sz="0" w:space="0" w:color="auto"/>
                    <w:left w:val="none" w:sz="0" w:space="0" w:color="auto"/>
                    <w:bottom w:val="none" w:sz="0" w:space="0" w:color="auto"/>
                    <w:right w:val="none" w:sz="0" w:space="0" w:color="auto"/>
                  </w:divBdr>
                  <w:divsChild>
                    <w:div w:id="1858545591">
                      <w:marLeft w:val="0"/>
                      <w:marRight w:val="0"/>
                      <w:marTop w:val="0"/>
                      <w:marBottom w:val="0"/>
                      <w:divBdr>
                        <w:top w:val="none" w:sz="0" w:space="0" w:color="auto"/>
                        <w:left w:val="none" w:sz="0" w:space="0" w:color="auto"/>
                        <w:bottom w:val="none" w:sz="0" w:space="0" w:color="auto"/>
                        <w:right w:val="none" w:sz="0" w:space="0" w:color="auto"/>
                      </w:divBdr>
                      <w:divsChild>
                        <w:div w:id="333797829">
                          <w:marLeft w:val="0"/>
                          <w:marRight w:val="0"/>
                          <w:marTop w:val="0"/>
                          <w:marBottom w:val="0"/>
                          <w:divBdr>
                            <w:top w:val="none" w:sz="0" w:space="0" w:color="auto"/>
                            <w:left w:val="none" w:sz="0" w:space="0" w:color="auto"/>
                            <w:bottom w:val="none" w:sz="0" w:space="0" w:color="auto"/>
                            <w:right w:val="none" w:sz="0" w:space="0" w:color="auto"/>
                          </w:divBdr>
                          <w:divsChild>
                            <w:div w:id="40596595">
                              <w:marLeft w:val="0"/>
                              <w:marRight w:val="0"/>
                              <w:marTop w:val="300"/>
                              <w:marBottom w:val="300"/>
                              <w:divBdr>
                                <w:top w:val="none" w:sz="0" w:space="0" w:color="auto"/>
                                <w:left w:val="none" w:sz="0" w:space="0" w:color="auto"/>
                                <w:bottom w:val="none" w:sz="0" w:space="0" w:color="auto"/>
                                <w:right w:val="none" w:sz="0" w:space="0" w:color="auto"/>
                              </w:divBdr>
                              <w:divsChild>
                                <w:div w:id="716703247">
                                  <w:marLeft w:val="300"/>
                                  <w:marRight w:val="0"/>
                                  <w:marTop w:val="0"/>
                                  <w:marBottom w:val="0"/>
                                  <w:divBdr>
                                    <w:top w:val="none" w:sz="0" w:space="0" w:color="auto"/>
                                    <w:left w:val="none" w:sz="0" w:space="0" w:color="auto"/>
                                    <w:bottom w:val="none" w:sz="0" w:space="0" w:color="auto"/>
                                    <w:right w:val="none" w:sz="0" w:space="0" w:color="auto"/>
                                  </w:divBdr>
                                  <w:divsChild>
                                    <w:div w:id="293147127">
                                      <w:marLeft w:val="0"/>
                                      <w:marRight w:val="0"/>
                                      <w:marTop w:val="120"/>
                                      <w:marBottom w:val="60"/>
                                      <w:divBdr>
                                        <w:top w:val="none" w:sz="0" w:space="0" w:color="auto"/>
                                        <w:left w:val="none" w:sz="0" w:space="0" w:color="auto"/>
                                        <w:bottom w:val="none" w:sz="0" w:space="0" w:color="auto"/>
                                        <w:right w:val="none" w:sz="0" w:space="0" w:color="auto"/>
                                      </w:divBdr>
                                    </w:div>
                                    <w:div w:id="966155463">
                                      <w:marLeft w:val="0"/>
                                      <w:marRight w:val="0"/>
                                      <w:marTop w:val="120"/>
                                      <w:marBottom w:val="60"/>
                                      <w:divBdr>
                                        <w:top w:val="none" w:sz="0" w:space="0" w:color="auto"/>
                                        <w:left w:val="none" w:sz="0" w:space="0" w:color="auto"/>
                                        <w:bottom w:val="none" w:sz="0" w:space="0" w:color="auto"/>
                                        <w:right w:val="none" w:sz="0" w:space="0" w:color="auto"/>
                                      </w:divBdr>
                                    </w:div>
                                    <w:div w:id="1726485980">
                                      <w:marLeft w:val="0"/>
                                      <w:marRight w:val="0"/>
                                      <w:marTop w:val="120"/>
                                      <w:marBottom w:val="60"/>
                                      <w:divBdr>
                                        <w:top w:val="none" w:sz="0" w:space="0" w:color="auto"/>
                                        <w:left w:val="none" w:sz="0" w:space="0" w:color="auto"/>
                                        <w:bottom w:val="none" w:sz="0" w:space="0" w:color="auto"/>
                                        <w:right w:val="none" w:sz="0" w:space="0" w:color="auto"/>
                                      </w:divBdr>
                                    </w:div>
                                  </w:divsChild>
                                </w:div>
                                <w:div w:id="1441292401">
                                  <w:marLeft w:val="300"/>
                                  <w:marRight w:val="0"/>
                                  <w:marTop w:val="0"/>
                                  <w:marBottom w:val="0"/>
                                  <w:divBdr>
                                    <w:top w:val="none" w:sz="0" w:space="0" w:color="auto"/>
                                    <w:left w:val="none" w:sz="0" w:space="0" w:color="auto"/>
                                    <w:bottom w:val="none" w:sz="0" w:space="0" w:color="auto"/>
                                    <w:right w:val="none" w:sz="0" w:space="0" w:color="auto"/>
                                  </w:divBdr>
                                  <w:divsChild>
                                    <w:div w:id="61291010">
                                      <w:marLeft w:val="0"/>
                                      <w:marRight w:val="0"/>
                                      <w:marTop w:val="120"/>
                                      <w:marBottom w:val="60"/>
                                      <w:divBdr>
                                        <w:top w:val="none" w:sz="0" w:space="0" w:color="auto"/>
                                        <w:left w:val="none" w:sz="0" w:space="0" w:color="auto"/>
                                        <w:bottom w:val="none" w:sz="0" w:space="0" w:color="auto"/>
                                        <w:right w:val="none" w:sz="0" w:space="0" w:color="auto"/>
                                      </w:divBdr>
                                    </w:div>
                                    <w:div w:id="1811433186">
                                      <w:marLeft w:val="0"/>
                                      <w:marRight w:val="0"/>
                                      <w:marTop w:val="120"/>
                                      <w:marBottom w:val="60"/>
                                      <w:divBdr>
                                        <w:top w:val="none" w:sz="0" w:space="0" w:color="auto"/>
                                        <w:left w:val="none" w:sz="0" w:space="0" w:color="auto"/>
                                        <w:bottom w:val="none" w:sz="0" w:space="0" w:color="auto"/>
                                        <w:right w:val="none" w:sz="0" w:space="0" w:color="auto"/>
                                      </w:divBdr>
                                    </w:div>
                                    <w:div w:id="193543783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45134">
      <w:bodyDiv w:val="1"/>
      <w:marLeft w:val="0"/>
      <w:marRight w:val="0"/>
      <w:marTop w:val="0"/>
      <w:marBottom w:val="0"/>
      <w:divBdr>
        <w:top w:val="none" w:sz="0" w:space="0" w:color="auto"/>
        <w:left w:val="none" w:sz="0" w:space="0" w:color="auto"/>
        <w:bottom w:val="none" w:sz="0" w:space="0" w:color="auto"/>
        <w:right w:val="none" w:sz="0" w:space="0" w:color="auto"/>
      </w:divBdr>
      <w:divsChild>
        <w:div w:id="1143808575">
          <w:marLeft w:val="0"/>
          <w:marRight w:val="0"/>
          <w:marTop w:val="0"/>
          <w:marBottom w:val="0"/>
          <w:divBdr>
            <w:top w:val="none" w:sz="0" w:space="0" w:color="auto"/>
            <w:left w:val="none" w:sz="0" w:space="0" w:color="auto"/>
            <w:bottom w:val="none" w:sz="0" w:space="0" w:color="auto"/>
            <w:right w:val="none" w:sz="0" w:space="0" w:color="auto"/>
          </w:divBdr>
          <w:divsChild>
            <w:div w:id="1603756467">
              <w:marLeft w:val="0"/>
              <w:marRight w:val="0"/>
              <w:marTop w:val="0"/>
              <w:marBottom w:val="0"/>
              <w:divBdr>
                <w:top w:val="none" w:sz="0" w:space="0" w:color="auto"/>
                <w:left w:val="none" w:sz="0" w:space="0" w:color="auto"/>
                <w:bottom w:val="none" w:sz="0" w:space="0" w:color="auto"/>
                <w:right w:val="none" w:sz="0" w:space="0" w:color="auto"/>
              </w:divBdr>
              <w:divsChild>
                <w:div w:id="84113586">
                  <w:marLeft w:val="0"/>
                  <w:marRight w:val="0"/>
                  <w:marTop w:val="0"/>
                  <w:marBottom w:val="0"/>
                  <w:divBdr>
                    <w:top w:val="none" w:sz="0" w:space="0" w:color="auto"/>
                    <w:left w:val="none" w:sz="0" w:space="0" w:color="auto"/>
                    <w:bottom w:val="none" w:sz="0" w:space="0" w:color="auto"/>
                    <w:right w:val="none" w:sz="0" w:space="0" w:color="auto"/>
                  </w:divBdr>
                  <w:divsChild>
                    <w:div w:id="370038029">
                      <w:marLeft w:val="0"/>
                      <w:marRight w:val="0"/>
                      <w:marTop w:val="0"/>
                      <w:marBottom w:val="0"/>
                      <w:divBdr>
                        <w:top w:val="none" w:sz="0" w:space="0" w:color="auto"/>
                        <w:left w:val="none" w:sz="0" w:space="0" w:color="auto"/>
                        <w:bottom w:val="none" w:sz="0" w:space="0" w:color="auto"/>
                        <w:right w:val="none" w:sz="0" w:space="0" w:color="auto"/>
                      </w:divBdr>
                      <w:divsChild>
                        <w:div w:id="403187235">
                          <w:marLeft w:val="0"/>
                          <w:marRight w:val="0"/>
                          <w:marTop w:val="0"/>
                          <w:marBottom w:val="0"/>
                          <w:divBdr>
                            <w:top w:val="none" w:sz="0" w:space="0" w:color="auto"/>
                            <w:left w:val="none" w:sz="0" w:space="0" w:color="auto"/>
                            <w:bottom w:val="none" w:sz="0" w:space="0" w:color="auto"/>
                            <w:right w:val="none" w:sz="0" w:space="0" w:color="auto"/>
                          </w:divBdr>
                          <w:divsChild>
                            <w:div w:id="685786661">
                              <w:marLeft w:val="0"/>
                              <w:marRight w:val="0"/>
                              <w:marTop w:val="300"/>
                              <w:marBottom w:val="300"/>
                              <w:divBdr>
                                <w:top w:val="none" w:sz="0" w:space="0" w:color="auto"/>
                                <w:left w:val="none" w:sz="0" w:space="0" w:color="auto"/>
                                <w:bottom w:val="none" w:sz="0" w:space="0" w:color="auto"/>
                                <w:right w:val="none" w:sz="0" w:space="0" w:color="auto"/>
                              </w:divBdr>
                              <w:divsChild>
                                <w:div w:id="164322793">
                                  <w:marLeft w:val="300"/>
                                  <w:marRight w:val="0"/>
                                  <w:marTop w:val="0"/>
                                  <w:marBottom w:val="0"/>
                                  <w:divBdr>
                                    <w:top w:val="none" w:sz="0" w:space="0" w:color="auto"/>
                                    <w:left w:val="none" w:sz="0" w:space="0" w:color="auto"/>
                                    <w:bottom w:val="none" w:sz="0" w:space="0" w:color="auto"/>
                                    <w:right w:val="none" w:sz="0" w:space="0" w:color="auto"/>
                                  </w:divBdr>
                                  <w:divsChild>
                                    <w:div w:id="1729571099">
                                      <w:marLeft w:val="0"/>
                                      <w:marRight w:val="0"/>
                                      <w:marTop w:val="0"/>
                                      <w:marBottom w:val="0"/>
                                      <w:divBdr>
                                        <w:top w:val="none" w:sz="0" w:space="0" w:color="auto"/>
                                        <w:left w:val="none" w:sz="0" w:space="0" w:color="auto"/>
                                        <w:bottom w:val="none" w:sz="0" w:space="0" w:color="auto"/>
                                        <w:right w:val="none" w:sz="0" w:space="0" w:color="auto"/>
                                      </w:divBdr>
                                      <w:divsChild>
                                        <w:div w:id="914169760">
                                          <w:marLeft w:val="0"/>
                                          <w:marRight w:val="0"/>
                                          <w:marTop w:val="0"/>
                                          <w:marBottom w:val="0"/>
                                          <w:divBdr>
                                            <w:top w:val="none" w:sz="0" w:space="0" w:color="auto"/>
                                            <w:left w:val="none" w:sz="0" w:space="0" w:color="auto"/>
                                            <w:bottom w:val="none" w:sz="0" w:space="0" w:color="auto"/>
                                            <w:right w:val="none" w:sz="0" w:space="0" w:color="auto"/>
                                          </w:divBdr>
                                          <w:divsChild>
                                            <w:div w:id="1775127795">
                                              <w:marLeft w:val="0"/>
                                              <w:marRight w:val="0"/>
                                              <w:marTop w:val="120"/>
                                              <w:marBottom w:val="60"/>
                                              <w:divBdr>
                                                <w:top w:val="none" w:sz="0" w:space="0" w:color="auto"/>
                                                <w:left w:val="none" w:sz="0" w:space="0" w:color="auto"/>
                                                <w:bottom w:val="none" w:sz="0" w:space="0" w:color="auto"/>
                                                <w:right w:val="none" w:sz="0" w:space="0" w:color="auto"/>
                                              </w:divBdr>
                                            </w:div>
                                            <w:div w:id="846671518">
                                              <w:marLeft w:val="0"/>
                                              <w:marRight w:val="0"/>
                                              <w:marTop w:val="120"/>
                                              <w:marBottom w:val="60"/>
                                              <w:divBdr>
                                                <w:top w:val="none" w:sz="0" w:space="0" w:color="auto"/>
                                                <w:left w:val="none" w:sz="0" w:space="0" w:color="auto"/>
                                                <w:bottom w:val="none" w:sz="0" w:space="0" w:color="auto"/>
                                                <w:right w:val="none" w:sz="0" w:space="0" w:color="auto"/>
                                              </w:divBdr>
                                            </w:div>
                                            <w:div w:id="1803842605">
                                              <w:marLeft w:val="0"/>
                                              <w:marRight w:val="0"/>
                                              <w:marTop w:val="120"/>
                                              <w:marBottom w:val="60"/>
                                              <w:divBdr>
                                                <w:top w:val="none" w:sz="0" w:space="0" w:color="auto"/>
                                                <w:left w:val="none" w:sz="0" w:space="0" w:color="auto"/>
                                                <w:bottom w:val="none" w:sz="0" w:space="0" w:color="auto"/>
                                                <w:right w:val="none" w:sz="0" w:space="0" w:color="auto"/>
                                              </w:divBdr>
                                            </w:div>
                                            <w:div w:id="442115730">
                                              <w:marLeft w:val="0"/>
                                              <w:marRight w:val="0"/>
                                              <w:marTop w:val="120"/>
                                              <w:marBottom w:val="60"/>
                                              <w:divBdr>
                                                <w:top w:val="none" w:sz="0" w:space="0" w:color="auto"/>
                                                <w:left w:val="none" w:sz="0" w:space="0" w:color="auto"/>
                                                <w:bottom w:val="none" w:sz="0" w:space="0" w:color="auto"/>
                                                <w:right w:val="none" w:sz="0" w:space="0" w:color="auto"/>
                                              </w:divBdr>
                                            </w:div>
                                          </w:divsChild>
                                        </w:div>
                                        <w:div w:id="1408914364">
                                          <w:marLeft w:val="0"/>
                                          <w:marRight w:val="0"/>
                                          <w:marTop w:val="0"/>
                                          <w:marBottom w:val="0"/>
                                          <w:divBdr>
                                            <w:top w:val="none" w:sz="0" w:space="0" w:color="auto"/>
                                            <w:left w:val="none" w:sz="0" w:space="0" w:color="auto"/>
                                            <w:bottom w:val="none" w:sz="0" w:space="0" w:color="auto"/>
                                            <w:right w:val="none" w:sz="0" w:space="0" w:color="auto"/>
                                          </w:divBdr>
                                          <w:divsChild>
                                            <w:div w:id="153743176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409695859">
                                  <w:marLeft w:val="300"/>
                                  <w:marRight w:val="0"/>
                                  <w:marTop w:val="0"/>
                                  <w:marBottom w:val="0"/>
                                  <w:divBdr>
                                    <w:top w:val="none" w:sz="0" w:space="0" w:color="auto"/>
                                    <w:left w:val="none" w:sz="0" w:space="0" w:color="auto"/>
                                    <w:bottom w:val="none" w:sz="0" w:space="0" w:color="auto"/>
                                    <w:right w:val="none" w:sz="0" w:space="0" w:color="auto"/>
                                  </w:divBdr>
                                  <w:divsChild>
                                    <w:div w:id="1464693076">
                                      <w:marLeft w:val="0"/>
                                      <w:marRight w:val="0"/>
                                      <w:marTop w:val="120"/>
                                      <w:marBottom w:val="60"/>
                                      <w:divBdr>
                                        <w:top w:val="none" w:sz="0" w:space="0" w:color="auto"/>
                                        <w:left w:val="none" w:sz="0" w:space="0" w:color="auto"/>
                                        <w:bottom w:val="none" w:sz="0" w:space="0" w:color="auto"/>
                                        <w:right w:val="none" w:sz="0" w:space="0" w:color="auto"/>
                                      </w:divBdr>
                                    </w:div>
                                    <w:div w:id="114743426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973398">
      <w:bodyDiv w:val="1"/>
      <w:marLeft w:val="0"/>
      <w:marRight w:val="0"/>
      <w:marTop w:val="0"/>
      <w:marBottom w:val="0"/>
      <w:divBdr>
        <w:top w:val="none" w:sz="0" w:space="0" w:color="auto"/>
        <w:left w:val="none" w:sz="0" w:space="0" w:color="auto"/>
        <w:bottom w:val="none" w:sz="0" w:space="0" w:color="auto"/>
        <w:right w:val="none" w:sz="0" w:space="0" w:color="auto"/>
      </w:divBdr>
      <w:divsChild>
        <w:div w:id="152991124">
          <w:marLeft w:val="0"/>
          <w:marRight w:val="0"/>
          <w:marTop w:val="0"/>
          <w:marBottom w:val="0"/>
          <w:divBdr>
            <w:top w:val="none" w:sz="0" w:space="0" w:color="auto"/>
            <w:left w:val="none" w:sz="0" w:space="0" w:color="auto"/>
            <w:bottom w:val="none" w:sz="0" w:space="0" w:color="auto"/>
            <w:right w:val="none" w:sz="0" w:space="0" w:color="auto"/>
          </w:divBdr>
          <w:divsChild>
            <w:div w:id="979724149">
              <w:marLeft w:val="0"/>
              <w:marRight w:val="0"/>
              <w:marTop w:val="0"/>
              <w:marBottom w:val="0"/>
              <w:divBdr>
                <w:top w:val="none" w:sz="0" w:space="0" w:color="auto"/>
                <w:left w:val="none" w:sz="0" w:space="0" w:color="auto"/>
                <w:bottom w:val="none" w:sz="0" w:space="0" w:color="auto"/>
                <w:right w:val="none" w:sz="0" w:space="0" w:color="auto"/>
              </w:divBdr>
              <w:divsChild>
                <w:div w:id="1421298127">
                  <w:marLeft w:val="0"/>
                  <w:marRight w:val="0"/>
                  <w:marTop w:val="0"/>
                  <w:marBottom w:val="0"/>
                  <w:divBdr>
                    <w:top w:val="none" w:sz="0" w:space="0" w:color="auto"/>
                    <w:left w:val="none" w:sz="0" w:space="0" w:color="auto"/>
                    <w:bottom w:val="none" w:sz="0" w:space="0" w:color="auto"/>
                    <w:right w:val="none" w:sz="0" w:space="0" w:color="auto"/>
                  </w:divBdr>
                  <w:divsChild>
                    <w:div w:id="180123702">
                      <w:marLeft w:val="0"/>
                      <w:marRight w:val="0"/>
                      <w:marTop w:val="0"/>
                      <w:marBottom w:val="0"/>
                      <w:divBdr>
                        <w:top w:val="none" w:sz="0" w:space="0" w:color="auto"/>
                        <w:left w:val="none" w:sz="0" w:space="0" w:color="auto"/>
                        <w:bottom w:val="none" w:sz="0" w:space="0" w:color="auto"/>
                        <w:right w:val="none" w:sz="0" w:space="0" w:color="auto"/>
                      </w:divBdr>
                      <w:divsChild>
                        <w:div w:id="1542211676">
                          <w:marLeft w:val="0"/>
                          <w:marRight w:val="0"/>
                          <w:marTop w:val="0"/>
                          <w:marBottom w:val="0"/>
                          <w:divBdr>
                            <w:top w:val="none" w:sz="0" w:space="0" w:color="auto"/>
                            <w:left w:val="none" w:sz="0" w:space="0" w:color="auto"/>
                            <w:bottom w:val="none" w:sz="0" w:space="0" w:color="auto"/>
                            <w:right w:val="none" w:sz="0" w:space="0" w:color="auto"/>
                          </w:divBdr>
                          <w:divsChild>
                            <w:div w:id="1791435397">
                              <w:marLeft w:val="0"/>
                              <w:marRight w:val="0"/>
                              <w:marTop w:val="0"/>
                              <w:marBottom w:val="0"/>
                              <w:divBdr>
                                <w:top w:val="none" w:sz="0" w:space="0" w:color="auto"/>
                                <w:left w:val="none" w:sz="0" w:space="0" w:color="auto"/>
                                <w:bottom w:val="none" w:sz="0" w:space="0" w:color="auto"/>
                                <w:right w:val="none" w:sz="0" w:space="0" w:color="auto"/>
                              </w:divBdr>
                              <w:divsChild>
                                <w:div w:id="1555310744">
                                  <w:marLeft w:val="0"/>
                                  <w:marRight w:val="0"/>
                                  <w:marTop w:val="0"/>
                                  <w:marBottom w:val="0"/>
                                  <w:divBdr>
                                    <w:top w:val="none" w:sz="0" w:space="0" w:color="auto"/>
                                    <w:left w:val="none" w:sz="0" w:space="0" w:color="auto"/>
                                    <w:bottom w:val="none" w:sz="0" w:space="0" w:color="auto"/>
                                    <w:right w:val="none" w:sz="0" w:space="0" w:color="auto"/>
                                  </w:divBdr>
                                  <w:divsChild>
                                    <w:div w:id="736780143">
                                      <w:marLeft w:val="0"/>
                                      <w:marRight w:val="0"/>
                                      <w:marTop w:val="0"/>
                                      <w:marBottom w:val="0"/>
                                      <w:divBdr>
                                        <w:top w:val="none" w:sz="0" w:space="0" w:color="auto"/>
                                        <w:left w:val="none" w:sz="0" w:space="0" w:color="auto"/>
                                        <w:bottom w:val="none" w:sz="0" w:space="0" w:color="auto"/>
                                        <w:right w:val="none" w:sz="0" w:space="0" w:color="auto"/>
                                      </w:divBdr>
                                      <w:divsChild>
                                        <w:div w:id="1938638933">
                                          <w:marLeft w:val="0"/>
                                          <w:marRight w:val="0"/>
                                          <w:marTop w:val="0"/>
                                          <w:marBottom w:val="0"/>
                                          <w:divBdr>
                                            <w:top w:val="none" w:sz="0" w:space="0" w:color="auto"/>
                                            <w:left w:val="none" w:sz="0" w:space="0" w:color="auto"/>
                                            <w:bottom w:val="none" w:sz="0" w:space="0" w:color="auto"/>
                                            <w:right w:val="none" w:sz="0" w:space="0" w:color="auto"/>
                                          </w:divBdr>
                                          <w:divsChild>
                                            <w:div w:id="555358246">
                                              <w:marLeft w:val="0"/>
                                              <w:marRight w:val="0"/>
                                              <w:marTop w:val="0"/>
                                              <w:marBottom w:val="0"/>
                                              <w:divBdr>
                                                <w:top w:val="none" w:sz="0" w:space="0" w:color="auto"/>
                                                <w:left w:val="none" w:sz="0" w:space="0" w:color="auto"/>
                                                <w:bottom w:val="none" w:sz="0" w:space="0" w:color="auto"/>
                                                <w:right w:val="none" w:sz="0" w:space="0" w:color="auto"/>
                                              </w:divBdr>
                                              <w:divsChild>
                                                <w:div w:id="1231697498">
                                                  <w:marLeft w:val="0"/>
                                                  <w:marRight w:val="0"/>
                                                  <w:marTop w:val="0"/>
                                                  <w:marBottom w:val="0"/>
                                                  <w:divBdr>
                                                    <w:top w:val="none" w:sz="0" w:space="0" w:color="auto"/>
                                                    <w:left w:val="none" w:sz="0" w:space="0" w:color="auto"/>
                                                    <w:bottom w:val="none" w:sz="0" w:space="0" w:color="auto"/>
                                                    <w:right w:val="none" w:sz="0" w:space="0" w:color="auto"/>
                                                  </w:divBdr>
                                                  <w:divsChild>
                                                    <w:div w:id="10625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241654">
      <w:bodyDiv w:val="1"/>
      <w:marLeft w:val="0"/>
      <w:marRight w:val="0"/>
      <w:marTop w:val="0"/>
      <w:marBottom w:val="0"/>
      <w:divBdr>
        <w:top w:val="none" w:sz="0" w:space="0" w:color="auto"/>
        <w:left w:val="none" w:sz="0" w:space="0" w:color="auto"/>
        <w:bottom w:val="none" w:sz="0" w:space="0" w:color="auto"/>
        <w:right w:val="none" w:sz="0" w:space="0" w:color="auto"/>
      </w:divBdr>
      <w:divsChild>
        <w:div w:id="260725355">
          <w:marLeft w:val="0"/>
          <w:marRight w:val="0"/>
          <w:marTop w:val="0"/>
          <w:marBottom w:val="0"/>
          <w:divBdr>
            <w:top w:val="none" w:sz="0" w:space="0" w:color="auto"/>
            <w:left w:val="none" w:sz="0" w:space="0" w:color="auto"/>
            <w:bottom w:val="none" w:sz="0" w:space="0" w:color="auto"/>
            <w:right w:val="none" w:sz="0" w:space="0" w:color="auto"/>
          </w:divBdr>
          <w:divsChild>
            <w:div w:id="867646245">
              <w:marLeft w:val="0"/>
              <w:marRight w:val="0"/>
              <w:marTop w:val="0"/>
              <w:marBottom w:val="0"/>
              <w:divBdr>
                <w:top w:val="none" w:sz="0" w:space="0" w:color="auto"/>
                <w:left w:val="none" w:sz="0" w:space="0" w:color="auto"/>
                <w:bottom w:val="none" w:sz="0" w:space="0" w:color="auto"/>
                <w:right w:val="none" w:sz="0" w:space="0" w:color="auto"/>
              </w:divBdr>
              <w:divsChild>
                <w:div w:id="1627617266">
                  <w:marLeft w:val="0"/>
                  <w:marRight w:val="0"/>
                  <w:marTop w:val="0"/>
                  <w:marBottom w:val="0"/>
                  <w:divBdr>
                    <w:top w:val="none" w:sz="0" w:space="0" w:color="auto"/>
                    <w:left w:val="none" w:sz="0" w:space="0" w:color="auto"/>
                    <w:bottom w:val="none" w:sz="0" w:space="0" w:color="auto"/>
                    <w:right w:val="none" w:sz="0" w:space="0" w:color="auto"/>
                  </w:divBdr>
                  <w:divsChild>
                    <w:div w:id="1134565944">
                      <w:marLeft w:val="0"/>
                      <w:marRight w:val="0"/>
                      <w:marTop w:val="0"/>
                      <w:marBottom w:val="0"/>
                      <w:divBdr>
                        <w:top w:val="none" w:sz="0" w:space="0" w:color="auto"/>
                        <w:left w:val="none" w:sz="0" w:space="0" w:color="auto"/>
                        <w:bottom w:val="none" w:sz="0" w:space="0" w:color="auto"/>
                        <w:right w:val="none" w:sz="0" w:space="0" w:color="auto"/>
                      </w:divBdr>
                      <w:divsChild>
                        <w:div w:id="1928996772">
                          <w:marLeft w:val="0"/>
                          <w:marRight w:val="0"/>
                          <w:marTop w:val="0"/>
                          <w:marBottom w:val="0"/>
                          <w:divBdr>
                            <w:top w:val="none" w:sz="0" w:space="0" w:color="auto"/>
                            <w:left w:val="none" w:sz="0" w:space="0" w:color="auto"/>
                            <w:bottom w:val="none" w:sz="0" w:space="0" w:color="auto"/>
                            <w:right w:val="none" w:sz="0" w:space="0" w:color="auto"/>
                          </w:divBdr>
                          <w:divsChild>
                            <w:div w:id="1180656626">
                              <w:marLeft w:val="0"/>
                              <w:marRight w:val="0"/>
                              <w:marTop w:val="0"/>
                              <w:marBottom w:val="0"/>
                              <w:divBdr>
                                <w:top w:val="none" w:sz="0" w:space="0" w:color="auto"/>
                                <w:left w:val="none" w:sz="0" w:space="0" w:color="auto"/>
                                <w:bottom w:val="none" w:sz="0" w:space="0" w:color="auto"/>
                                <w:right w:val="none" w:sz="0" w:space="0" w:color="auto"/>
                              </w:divBdr>
                              <w:divsChild>
                                <w:div w:id="1754357221">
                                  <w:marLeft w:val="0"/>
                                  <w:marRight w:val="0"/>
                                  <w:marTop w:val="0"/>
                                  <w:marBottom w:val="0"/>
                                  <w:divBdr>
                                    <w:top w:val="none" w:sz="0" w:space="0" w:color="auto"/>
                                    <w:left w:val="none" w:sz="0" w:space="0" w:color="auto"/>
                                    <w:bottom w:val="none" w:sz="0" w:space="0" w:color="auto"/>
                                    <w:right w:val="none" w:sz="0" w:space="0" w:color="auto"/>
                                  </w:divBdr>
                                  <w:divsChild>
                                    <w:div w:id="2078167215">
                                      <w:marLeft w:val="0"/>
                                      <w:marRight w:val="0"/>
                                      <w:marTop w:val="0"/>
                                      <w:marBottom w:val="0"/>
                                      <w:divBdr>
                                        <w:top w:val="none" w:sz="0" w:space="0" w:color="auto"/>
                                        <w:left w:val="none" w:sz="0" w:space="0" w:color="auto"/>
                                        <w:bottom w:val="none" w:sz="0" w:space="0" w:color="auto"/>
                                        <w:right w:val="none" w:sz="0" w:space="0" w:color="auto"/>
                                      </w:divBdr>
                                      <w:divsChild>
                                        <w:div w:id="1281499808">
                                          <w:marLeft w:val="0"/>
                                          <w:marRight w:val="0"/>
                                          <w:marTop w:val="0"/>
                                          <w:marBottom w:val="0"/>
                                          <w:divBdr>
                                            <w:top w:val="none" w:sz="0" w:space="0" w:color="auto"/>
                                            <w:left w:val="none" w:sz="0" w:space="0" w:color="auto"/>
                                            <w:bottom w:val="none" w:sz="0" w:space="0" w:color="auto"/>
                                            <w:right w:val="none" w:sz="0" w:space="0" w:color="auto"/>
                                          </w:divBdr>
                                          <w:divsChild>
                                            <w:div w:id="1145973925">
                                              <w:marLeft w:val="0"/>
                                              <w:marRight w:val="0"/>
                                              <w:marTop w:val="0"/>
                                              <w:marBottom w:val="0"/>
                                              <w:divBdr>
                                                <w:top w:val="none" w:sz="0" w:space="0" w:color="auto"/>
                                                <w:left w:val="none" w:sz="0" w:space="0" w:color="auto"/>
                                                <w:bottom w:val="none" w:sz="0" w:space="0" w:color="auto"/>
                                                <w:right w:val="none" w:sz="0" w:space="0" w:color="auto"/>
                                              </w:divBdr>
                                              <w:divsChild>
                                                <w:div w:id="1421560348">
                                                  <w:marLeft w:val="0"/>
                                                  <w:marRight w:val="0"/>
                                                  <w:marTop w:val="0"/>
                                                  <w:marBottom w:val="0"/>
                                                  <w:divBdr>
                                                    <w:top w:val="none" w:sz="0" w:space="0" w:color="auto"/>
                                                    <w:left w:val="none" w:sz="0" w:space="0" w:color="auto"/>
                                                    <w:bottom w:val="none" w:sz="0" w:space="0" w:color="auto"/>
                                                    <w:right w:val="none" w:sz="0" w:space="0" w:color="auto"/>
                                                  </w:divBdr>
                                                  <w:divsChild>
                                                    <w:div w:id="12932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229614">
      <w:bodyDiv w:val="1"/>
      <w:marLeft w:val="0"/>
      <w:marRight w:val="0"/>
      <w:marTop w:val="0"/>
      <w:marBottom w:val="0"/>
      <w:divBdr>
        <w:top w:val="none" w:sz="0" w:space="0" w:color="auto"/>
        <w:left w:val="none" w:sz="0" w:space="0" w:color="auto"/>
        <w:bottom w:val="none" w:sz="0" w:space="0" w:color="auto"/>
        <w:right w:val="none" w:sz="0" w:space="0" w:color="auto"/>
      </w:divBdr>
      <w:divsChild>
        <w:div w:id="868228093">
          <w:marLeft w:val="0"/>
          <w:marRight w:val="0"/>
          <w:marTop w:val="0"/>
          <w:marBottom w:val="0"/>
          <w:divBdr>
            <w:top w:val="none" w:sz="0" w:space="0" w:color="auto"/>
            <w:left w:val="none" w:sz="0" w:space="0" w:color="auto"/>
            <w:bottom w:val="none" w:sz="0" w:space="0" w:color="auto"/>
            <w:right w:val="none" w:sz="0" w:space="0" w:color="auto"/>
          </w:divBdr>
          <w:divsChild>
            <w:div w:id="1593127420">
              <w:marLeft w:val="0"/>
              <w:marRight w:val="0"/>
              <w:marTop w:val="0"/>
              <w:marBottom w:val="0"/>
              <w:divBdr>
                <w:top w:val="none" w:sz="0" w:space="0" w:color="auto"/>
                <w:left w:val="none" w:sz="0" w:space="0" w:color="auto"/>
                <w:bottom w:val="none" w:sz="0" w:space="0" w:color="auto"/>
                <w:right w:val="none" w:sz="0" w:space="0" w:color="auto"/>
              </w:divBdr>
              <w:divsChild>
                <w:div w:id="304892889">
                  <w:marLeft w:val="0"/>
                  <w:marRight w:val="0"/>
                  <w:marTop w:val="0"/>
                  <w:marBottom w:val="0"/>
                  <w:divBdr>
                    <w:top w:val="none" w:sz="0" w:space="0" w:color="auto"/>
                    <w:left w:val="none" w:sz="0" w:space="0" w:color="auto"/>
                    <w:bottom w:val="none" w:sz="0" w:space="0" w:color="auto"/>
                    <w:right w:val="none" w:sz="0" w:space="0" w:color="auto"/>
                  </w:divBdr>
                  <w:divsChild>
                    <w:div w:id="237711430">
                      <w:marLeft w:val="0"/>
                      <w:marRight w:val="0"/>
                      <w:marTop w:val="0"/>
                      <w:marBottom w:val="0"/>
                      <w:divBdr>
                        <w:top w:val="none" w:sz="0" w:space="0" w:color="auto"/>
                        <w:left w:val="none" w:sz="0" w:space="0" w:color="auto"/>
                        <w:bottom w:val="none" w:sz="0" w:space="0" w:color="auto"/>
                        <w:right w:val="none" w:sz="0" w:space="0" w:color="auto"/>
                      </w:divBdr>
                      <w:divsChild>
                        <w:div w:id="1958683114">
                          <w:marLeft w:val="0"/>
                          <w:marRight w:val="0"/>
                          <w:marTop w:val="0"/>
                          <w:marBottom w:val="0"/>
                          <w:divBdr>
                            <w:top w:val="none" w:sz="0" w:space="0" w:color="auto"/>
                            <w:left w:val="none" w:sz="0" w:space="0" w:color="auto"/>
                            <w:bottom w:val="none" w:sz="0" w:space="0" w:color="auto"/>
                            <w:right w:val="none" w:sz="0" w:space="0" w:color="auto"/>
                          </w:divBdr>
                          <w:divsChild>
                            <w:div w:id="2107843866">
                              <w:marLeft w:val="0"/>
                              <w:marRight w:val="0"/>
                              <w:marTop w:val="0"/>
                              <w:marBottom w:val="0"/>
                              <w:divBdr>
                                <w:top w:val="none" w:sz="0" w:space="0" w:color="auto"/>
                                <w:left w:val="none" w:sz="0" w:space="0" w:color="auto"/>
                                <w:bottom w:val="none" w:sz="0" w:space="0" w:color="auto"/>
                                <w:right w:val="none" w:sz="0" w:space="0" w:color="auto"/>
                              </w:divBdr>
                              <w:divsChild>
                                <w:div w:id="888808714">
                                  <w:marLeft w:val="0"/>
                                  <w:marRight w:val="0"/>
                                  <w:marTop w:val="0"/>
                                  <w:marBottom w:val="0"/>
                                  <w:divBdr>
                                    <w:top w:val="none" w:sz="0" w:space="0" w:color="auto"/>
                                    <w:left w:val="none" w:sz="0" w:space="0" w:color="auto"/>
                                    <w:bottom w:val="none" w:sz="0" w:space="0" w:color="auto"/>
                                    <w:right w:val="none" w:sz="0" w:space="0" w:color="auto"/>
                                  </w:divBdr>
                                  <w:divsChild>
                                    <w:div w:id="1061438980">
                                      <w:marLeft w:val="0"/>
                                      <w:marRight w:val="0"/>
                                      <w:marTop w:val="0"/>
                                      <w:marBottom w:val="0"/>
                                      <w:divBdr>
                                        <w:top w:val="none" w:sz="0" w:space="0" w:color="auto"/>
                                        <w:left w:val="none" w:sz="0" w:space="0" w:color="auto"/>
                                        <w:bottom w:val="none" w:sz="0" w:space="0" w:color="auto"/>
                                        <w:right w:val="none" w:sz="0" w:space="0" w:color="auto"/>
                                      </w:divBdr>
                                      <w:divsChild>
                                        <w:div w:id="1695418433">
                                          <w:marLeft w:val="0"/>
                                          <w:marRight w:val="0"/>
                                          <w:marTop w:val="0"/>
                                          <w:marBottom w:val="0"/>
                                          <w:divBdr>
                                            <w:top w:val="none" w:sz="0" w:space="0" w:color="auto"/>
                                            <w:left w:val="none" w:sz="0" w:space="0" w:color="auto"/>
                                            <w:bottom w:val="none" w:sz="0" w:space="0" w:color="auto"/>
                                            <w:right w:val="none" w:sz="0" w:space="0" w:color="auto"/>
                                          </w:divBdr>
                                          <w:divsChild>
                                            <w:div w:id="836188907">
                                              <w:marLeft w:val="0"/>
                                              <w:marRight w:val="0"/>
                                              <w:marTop w:val="0"/>
                                              <w:marBottom w:val="0"/>
                                              <w:divBdr>
                                                <w:top w:val="none" w:sz="0" w:space="0" w:color="auto"/>
                                                <w:left w:val="none" w:sz="0" w:space="0" w:color="auto"/>
                                                <w:bottom w:val="none" w:sz="0" w:space="0" w:color="auto"/>
                                                <w:right w:val="none" w:sz="0" w:space="0" w:color="auto"/>
                                              </w:divBdr>
                                              <w:divsChild>
                                                <w:div w:id="2109353194">
                                                  <w:marLeft w:val="0"/>
                                                  <w:marRight w:val="0"/>
                                                  <w:marTop w:val="0"/>
                                                  <w:marBottom w:val="0"/>
                                                  <w:divBdr>
                                                    <w:top w:val="none" w:sz="0" w:space="0" w:color="auto"/>
                                                    <w:left w:val="none" w:sz="0" w:space="0" w:color="auto"/>
                                                    <w:bottom w:val="none" w:sz="0" w:space="0" w:color="auto"/>
                                                    <w:right w:val="none" w:sz="0" w:space="0" w:color="auto"/>
                                                  </w:divBdr>
                                                  <w:divsChild>
                                                    <w:div w:id="16094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660862">
      <w:bodyDiv w:val="1"/>
      <w:marLeft w:val="0"/>
      <w:marRight w:val="0"/>
      <w:marTop w:val="0"/>
      <w:marBottom w:val="0"/>
      <w:divBdr>
        <w:top w:val="none" w:sz="0" w:space="0" w:color="auto"/>
        <w:left w:val="none" w:sz="0" w:space="0" w:color="auto"/>
        <w:bottom w:val="none" w:sz="0" w:space="0" w:color="auto"/>
        <w:right w:val="none" w:sz="0" w:space="0" w:color="auto"/>
      </w:divBdr>
      <w:divsChild>
        <w:div w:id="467167748">
          <w:marLeft w:val="0"/>
          <w:marRight w:val="0"/>
          <w:marTop w:val="0"/>
          <w:marBottom w:val="0"/>
          <w:divBdr>
            <w:top w:val="none" w:sz="0" w:space="0" w:color="auto"/>
            <w:left w:val="none" w:sz="0" w:space="0" w:color="auto"/>
            <w:bottom w:val="none" w:sz="0" w:space="0" w:color="auto"/>
            <w:right w:val="none" w:sz="0" w:space="0" w:color="auto"/>
          </w:divBdr>
          <w:divsChild>
            <w:div w:id="1944417099">
              <w:marLeft w:val="0"/>
              <w:marRight w:val="0"/>
              <w:marTop w:val="0"/>
              <w:marBottom w:val="0"/>
              <w:divBdr>
                <w:top w:val="none" w:sz="0" w:space="0" w:color="auto"/>
                <w:left w:val="none" w:sz="0" w:space="0" w:color="auto"/>
                <w:bottom w:val="none" w:sz="0" w:space="0" w:color="auto"/>
                <w:right w:val="none" w:sz="0" w:space="0" w:color="auto"/>
              </w:divBdr>
              <w:divsChild>
                <w:div w:id="1707632193">
                  <w:marLeft w:val="0"/>
                  <w:marRight w:val="0"/>
                  <w:marTop w:val="0"/>
                  <w:marBottom w:val="0"/>
                  <w:divBdr>
                    <w:top w:val="none" w:sz="0" w:space="0" w:color="auto"/>
                    <w:left w:val="none" w:sz="0" w:space="0" w:color="auto"/>
                    <w:bottom w:val="none" w:sz="0" w:space="0" w:color="auto"/>
                    <w:right w:val="none" w:sz="0" w:space="0" w:color="auto"/>
                  </w:divBdr>
                  <w:divsChild>
                    <w:div w:id="666397973">
                      <w:marLeft w:val="0"/>
                      <w:marRight w:val="0"/>
                      <w:marTop w:val="0"/>
                      <w:marBottom w:val="0"/>
                      <w:divBdr>
                        <w:top w:val="none" w:sz="0" w:space="0" w:color="auto"/>
                        <w:left w:val="none" w:sz="0" w:space="0" w:color="auto"/>
                        <w:bottom w:val="none" w:sz="0" w:space="0" w:color="auto"/>
                        <w:right w:val="none" w:sz="0" w:space="0" w:color="auto"/>
                      </w:divBdr>
                      <w:divsChild>
                        <w:div w:id="873422449">
                          <w:marLeft w:val="0"/>
                          <w:marRight w:val="0"/>
                          <w:marTop w:val="0"/>
                          <w:marBottom w:val="0"/>
                          <w:divBdr>
                            <w:top w:val="none" w:sz="0" w:space="0" w:color="auto"/>
                            <w:left w:val="none" w:sz="0" w:space="0" w:color="auto"/>
                            <w:bottom w:val="none" w:sz="0" w:space="0" w:color="auto"/>
                            <w:right w:val="none" w:sz="0" w:space="0" w:color="auto"/>
                          </w:divBdr>
                          <w:divsChild>
                            <w:div w:id="943878437">
                              <w:marLeft w:val="0"/>
                              <w:marRight w:val="0"/>
                              <w:marTop w:val="0"/>
                              <w:marBottom w:val="0"/>
                              <w:divBdr>
                                <w:top w:val="none" w:sz="0" w:space="0" w:color="auto"/>
                                <w:left w:val="none" w:sz="0" w:space="0" w:color="auto"/>
                                <w:bottom w:val="none" w:sz="0" w:space="0" w:color="auto"/>
                                <w:right w:val="none" w:sz="0" w:space="0" w:color="auto"/>
                              </w:divBdr>
                              <w:divsChild>
                                <w:div w:id="2037193090">
                                  <w:marLeft w:val="0"/>
                                  <w:marRight w:val="0"/>
                                  <w:marTop w:val="0"/>
                                  <w:marBottom w:val="0"/>
                                  <w:divBdr>
                                    <w:top w:val="none" w:sz="0" w:space="0" w:color="auto"/>
                                    <w:left w:val="none" w:sz="0" w:space="0" w:color="auto"/>
                                    <w:bottom w:val="none" w:sz="0" w:space="0" w:color="auto"/>
                                    <w:right w:val="none" w:sz="0" w:space="0" w:color="auto"/>
                                  </w:divBdr>
                                  <w:divsChild>
                                    <w:div w:id="2040470209">
                                      <w:marLeft w:val="0"/>
                                      <w:marRight w:val="0"/>
                                      <w:marTop w:val="0"/>
                                      <w:marBottom w:val="0"/>
                                      <w:divBdr>
                                        <w:top w:val="none" w:sz="0" w:space="0" w:color="auto"/>
                                        <w:left w:val="none" w:sz="0" w:space="0" w:color="auto"/>
                                        <w:bottom w:val="none" w:sz="0" w:space="0" w:color="auto"/>
                                        <w:right w:val="none" w:sz="0" w:space="0" w:color="auto"/>
                                      </w:divBdr>
                                    </w:div>
                                  </w:divsChild>
                                </w:div>
                                <w:div w:id="493106542">
                                  <w:marLeft w:val="0"/>
                                  <w:marRight w:val="0"/>
                                  <w:marTop w:val="0"/>
                                  <w:marBottom w:val="0"/>
                                  <w:divBdr>
                                    <w:top w:val="none" w:sz="0" w:space="0" w:color="auto"/>
                                    <w:left w:val="none" w:sz="0" w:space="0" w:color="auto"/>
                                    <w:bottom w:val="none" w:sz="0" w:space="0" w:color="auto"/>
                                    <w:right w:val="none" w:sz="0" w:space="0" w:color="auto"/>
                                  </w:divBdr>
                                </w:div>
                                <w:div w:id="917398913">
                                  <w:marLeft w:val="0"/>
                                  <w:marRight w:val="0"/>
                                  <w:marTop w:val="0"/>
                                  <w:marBottom w:val="0"/>
                                  <w:divBdr>
                                    <w:top w:val="none" w:sz="0" w:space="0" w:color="auto"/>
                                    <w:left w:val="none" w:sz="0" w:space="0" w:color="auto"/>
                                    <w:bottom w:val="none" w:sz="0" w:space="0" w:color="auto"/>
                                    <w:right w:val="none" w:sz="0" w:space="0" w:color="auto"/>
                                  </w:divBdr>
                                  <w:divsChild>
                                    <w:div w:id="87192042">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902444">
      <w:bodyDiv w:val="1"/>
      <w:marLeft w:val="0"/>
      <w:marRight w:val="0"/>
      <w:marTop w:val="0"/>
      <w:marBottom w:val="0"/>
      <w:divBdr>
        <w:top w:val="none" w:sz="0" w:space="0" w:color="auto"/>
        <w:left w:val="none" w:sz="0" w:space="0" w:color="auto"/>
        <w:bottom w:val="none" w:sz="0" w:space="0" w:color="auto"/>
        <w:right w:val="none" w:sz="0" w:space="0" w:color="auto"/>
      </w:divBdr>
    </w:div>
    <w:div w:id="1337809156">
      <w:bodyDiv w:val="1"/>
      <w:marLeft w:val="0"/>
      <w:marRight w:val="0"/>
      <w:marTop w:val="0"/>
      <w:marBottom w:val="0"/>
      <w:divBdr>
        <w:top w:val="none" w:sz="0" w:space="0" w:color="auto"/>
        <w:left w:val="none" w:sz="0" w:space="0" w:color="auto"/>
        <w:bottom w:val="none" w:sz="0" w:space="0" w:color="auto"/>
        <w:right w:val="none" w:sz="0" w:space="0" w:color="auto"/>
      </w:divBdr>
      <w:divsChild>
        <w:div w:id="947468294">
          <w:marLeft w:val="0"/>
          <w:marRight w:val="0"/>
          <w:marTop w:val="0"/>
          <w:marBottom w:val="0"/>
          <w:divBdr>
            <w:top w:val="none" w:sz="0" w:space="0" w:color="auto"/>
            <w:left w:val="none" w:sz="0" w:space="0" w:color="auto"/>
            <w:bottom w:val="none" w:sz="0" w:space="0" w:color="auto"/>
            <w:right w:val="none" w:sz="0" w:space="0" w:color="auto"/>
          </w:divBdr>
          <w:divsChild>
            <w:div w:id="2060812021">
              <w:marLeft w:val="0"/>
              <w:marRight w:val="0"/>
              <w:marTop w:val="0"/>
              <w:marBottom w:val="0"/>
              <w:divBdr>
                <w:top w:val="none" w:sz="0" w:space="0" w:color="auto"/>
                <w:left w:val="none" w:sz="0" w:space="0" w:color="auto"/>
                <w:bottom w:val="none" w:sz="0" w:space="0" w:color="auto"/>
                <w:right w:val="none" w:sz="0" w:space="0" w:color="auto"/>
              </w:divBdr>
              <w:divsChild>
                <w:div w:id="487869278">
                  <w:marLeft w:val="0"/>
                  <w:marRight w:val="0"/>
                  <w:marTop w:val="0"/>
                  <w:marBottom w:val="0"/>
                  <w:divBdr>
                    <w:top w:val="none" w:sz="0" w:space="0" w:color="auto"/>
                    <w:left w:val="none" w:sz="0" w:space="0" w:color="auto"/>
                    <w:bottom w:val="none" w:sz="0" w:space="0" w:color="auto"/>
                    <w:right w:val="none" w:sz="0" w:space="0" w:color="auto"/>
                  </w:divBdr>
                  <w:divsChild>
                    <w:div w:id="391079810">
                      <w:marLeft w:val="0"/>
                      <w:marRight w:val="0"/>
                      <w:marTop w:val="0"/>
                      <w:marBottom w:val="0"/>
                      <w:divBdr>
                        <w:top w:val="none" w:sz="0" w:space="0" w:color="auto"/>
                        <w:left w:val="none" w:sz="0" w:space="0" w:color="auto"/>
                        <w:bottom w:val="none" w:sz="0" w:space="0" w:color="auto"/>
                        <w:right w:val="none" w:sz="0" w:space="0" w:color="auto"/>
                      </w:divBdr>
                      <w:divsChild>
                        <w:div w:id="398290539">
                          <w:marLeft w:val="0"/>
                          <w:marRight w:val="0"/>
                          <w:marTop w:val="0"/>
                          <w:marBottom w:val="0"/>
                          <w:divBdr>
                            <w:top w:val="none" w:sz="0" w:space="0" w:color="auto"/>
                            <w:left w:val="none" w:sz="0" w:space="0" w:color="auto"/>
                            <w:bottom w:val="none" w:sz="0" w:space="0" w:color="auto"/>
                            <w:right w:val="none" w:sz="0" w:space="0" w:color="auto"/>
                          </w:divBdr>
                          <w:divsChild>
                            <w:div w:id="862861477">
                              <w:marLeft w:val="0"/>
                              <w:marRight w:val="0"/>
                              <w:marTop w:val="0"/>
                              <w:marBottom w:val="0"/>
                              <w:divBdr>
                                <w:top w:val="none" w:sz="0" w:space="0" w:color="auto"/>
                                <w:left w:val="none" w:sz="0" w:space="0" w:color="auto"/>
                                <w:bottom w:val="none" w:sz="0" w:space="0" w:color="auto"/>
                                <w:right w:val="none" w:sz="0" w:space="0" w:color="auto"/>
                              </w:divBdr>
                              <w:divsChild>
                                <w:div w:id="1594583889">
                                  <w:marLeft w:val="0"/>
                                  <w:marRight w:val="0"/>
                                  <w:marTop w:val="0"/>
                                  <w:marBottom w:val="0"/>
                                  <w:divBdr>
                                    <w:top w:val="none" w:sz="0" w:space="0" w:color="auto"/>
                                    <w:left w:val="none" w:sz="0" w:space="0" w:color="auto"/>
                                    <w:bottom w:val="none" w:sz="0" w:space="0" w:color="auto"/>
                                    <w:right w:val="none" w:sz="0" w:space="0" w:color="auto"/>
                                  </w:divBdr>
                                  <w:divsChild>
                                    <w:div w:id="1097482994">
                                      <w:marLeft w:val="0"/>
                                      <w:marRight w:val="0"/>
                                      <w:marTop w:val="0"/>
                                      <w:marBottom w:val="0"/>
                                      <w:divBdr>
                                        <w:top w:val="none" w:sz="0" w:space="0" w:color="auto"/>
                                        <w:left w:val="none" w:sz="0" w:space="0" w:color="auto"/>
                                        <w:bottom w:val="none" w:sz="0" w:space="0" w:color="auto"/>
                                        <w:right w:val="none" w:sz="0" w:space="0" w:color="auto"/>
                                      </w:divBdr>
                                      <w:divsChild>
                                        <w:div w:id="2135364893">
                                          <w:marLeft w:val="0"/>
                                          <w:marRight w:val="0"/>
                                          <w:marTop w:val="0"/>
                                          <w:marBottom w:val="0"/>
                                          <w:divBdr>
                                            <w:top w:val="none" w:sz="0" w:space="0" w:color="auto"/>
                                            <w:left w:val="none" w:sz="0" w:space="0" w:color="auto"/>
                                            <w:bottom w:val="none" w:sz="0" w:space="0" w:color="auto"/>
                                            <w:right w:val="none" w:sz="0" w:space="0" w:color="auto"/>
                                          </w:divBdr>
                                          <w:divsChild>
                                            <w:div w:id="614991288">
                                              <w:marLeft w:val="0"/>
                                              <w:marRight w:val="0"/>
                                              <w:marTop w:val="0"/>
                                              <w:marBottom w:val="0"/>
                                              <w:divBdr>
                                                <w:top w:val="none" w:sz="0" w:space="0" w:color="auto"/>
                                                <w:left w:val="none" w:sz="0" w:space="0" w:color="auto"/>
                                                <w:bottom w:val="none" w:sz="0" w:space="0" w:color="auto"/>
                                                <w:right w:val="none" w:sz="0" w:space="0" w:color="auto"/>
                                              </w:divBdr>
                                              <w:divsChild>
                                                <w:div w:id="611666516">
                                                  <w:marLeft w:val="0"/>
                                                  <w:marRight w:val="0"/>
                                                  <w:marTop w:val="0"/>
                                                  <w:marBottom w:val="0"/>
                                                  <w:divBdr>
                                                    <w:top w:val="none" w:sz="0" w:space="0" w:color="auto"/>
                                                    <w:left w:val="none" w:sz="0" w:space="0" w:color="auto"/>
                                                    <w:bottom w:val="none" w:sz="0" w:space="0" w:color="auto"/>
                                                    <w:right w:val="none" w:sz="0" w:space="0" w:color="auto"/>
                                                  </w:divBdr>
                                                  <w:divsChild>
                                                    <w:div w:id="320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67735">
      <w:bodyDiv w:val="1"/>
      <w:marLeft w:val="0"/>
      <w:marRight w:val="0"/>
      <w:marTop w:val="0"/>
      <w:marBottom w:val="0"/>
      <w:divBdr>
        <w:top w:val="none" w:sz="0" w:space="0" w:color="auto"/>
        <w:left w:val="none" w:sz="0" w:space="0" w:color="auto"/>
        <w:bottom w:val="none" w:sz="0" w:space="0" w:color="auto"/>
        <w:right w:val="none" w:sz="0" w:space="0" w:color="auto"/>
      </w:divBdr>
      <w:divsChild>
        <w:div w:id="2065982033">
          <w:marLeft w:val="0"/>
          <w:marRight w:val="0"/>
          <w:marTop w:val="0"/>
          <w:marBottom w:val="0"/>
          <w:divBdr>
            <w:top w:val="none" w:sz="0" w:space="0" w:color="auto"/>
            <w:left w:val="none" w:sz="0" w:space="0" w:color="auto"/>
            <w:bottom w:val="none" w:sz="0" w:space="0" w:color="auto"/>
            <w:right w:val="none" w:sz="0" w:space="0" w:color="auto"/>
          </w:divBdr>
          <w:divsChild>
            <w:div w:id="1338264448">
              <w:marLeft w:val="0"/>
              <w:marRight w:val="0"/>
              <w:marTop w:val="0"/>
              <w:marBottom w:val="0"/>
              <w:divBdr>
                <w:top w:val="none" w:sz="0" w:space="0" w:color="auto"/>
                <w:left w:val="none" w:sz="0" w:space="0" w:color="auto"/>
                <w:bottom w:val="none" w:sz="0" w:space="0" w:color="auto"/>
                <w:right w:val="none" w:sz="0" w:space="0" w:color="auto"/>
              </w:divBdr>
              <w:divsChild>
                <w:div w:id="701177173">
                  <w:marLeft w:val="0"/>
                  <w:marRight w:val="0"/>
                  <w:marTop w:val="0"/>
                  <w:marBottom w:val="0"/>
                  <w:divBdr>
                    <w:top w:val="none" w:sz="0" w:space="0" w:color="auto"/>
                    <w:left w:val="none" w:sz="0" w:space="0" w:color="auto"/>
                    <w:bottom w:val="none" w:sz="0" w:space="0" w:color="auto"/>
                    <w:right w:val="none" w:sz="0" w:space="0" w:color="auto"/>
                  </w:divBdr>
                  <w:divsChild>
                    <w:div w:id="1758399576">
                      <w:marLeft w:val="0"/>
                      <w:marRight w:val="0"/>
                      <w:marTop w:val="0"/>
                      <w:marBottom w:val="0"/>
                      <w:divBdr>
                        <w:top w:val="none" w:sz="0" w:space="0" w:color="auto"/>
                        <w:left w:val="none" w:sz="0" w:space="0" w:color="auto"/>
                        <w:bottom w:val="none" w:sz="0" w:space="0" w:color="auto"/>
                        <w:right w:val="none" w:sz="0" w:space="0" w:color="auto"/>
                      </w:divBdr>
                      <w:divsChild>
                        <w:div w:id="1610116743">
                          <w:marLeft w:val="0"/>
                          <w:marRight w:val="0"/>
                          <w:marTop w:val="0"/>
                          <w:marBottom w:val="0"/>
                          <w:divBdr>
                            <w:top w:val="none" w:sz="0" w:space="0" w:color="auto"/>
                            <w:left w:val="none" w:sz="0" w:space="0" w:color="auto"/>
                            <w:bottom w:val="none" w:sz="0" w:space="0" w:color="auto"/>
                            <w:right w:val="none" w:sz="0" w:space="0" w:color="auto"/>
                          </w:divBdr>
                          <w:divsChild>
                            <w:div w:id="1429039120">
                              <w:marLeft w:val="0"/>
                              <w:marRight w:val="0"/>
                              <w:marTop w:val="0"/>
                              <w:marBottom w:val="0"/>
                              <w:divBdr>
                                <w:top w:val="none" w:sz="0" w:space="0" w:color="auto"/>
                                <w:left w:val="none" w:sz="0" w:space="0" w:color="auto"/>
                                <w:bottom w:val="none" w:sz="0" w:space="0" w:color="auto"/>
                                <w:right w:val="none" w:sz="0" w:space="0" w:color="auto"/>
                              </w:divBdr>
                              <w:divsChild>
                                <w:div w:id="10030794">
                                  <w:marLeft w:val="0"/>
                                  <w:marRight w:val="0"/>
                                  <w:marTop w:val="0"/>
                                  <w:marBottom w:val="0"/>
                                  <w:divBdr>
                                    <w:top w:val="none" w:sz="0" w:space="0" w:color="auto"/>
                                    <w:left w:val="none" w:sz="0" w:space="0" w:color="auto"/>
                                    <w:bottom w:val="none" w:sz="0" w:space="0" w:color="auto"/>
                                    <w:right w:val="none" w:sz="0" w:space="0" w:color="auto"/>
                                  </w:divBdr>
                                  <w:divsChild>
                                    <w:div w:id="718747919">
                                      <w:marLeft w:val="0"/>
                                      <w:marRight w:val="0"/>
                                      <w:marTop w:val="0"/>
                                      <w:marBottom w:val="0"/>
                                      <w:divBdr>
                                        <w:top w:val="none" w:sz="0" w:space="0" w:color="auto"/>
                                        <w:left w:val="none" w:sz="0" w:space="0" w:color="auto"/>
                                        <w:bottom w:val="none" w:sz="0" w:space="0" w:color="auto"/>
                                        <w:right w:val="none" w:sz="0" w:space="0" w:color="auto"/>
                                      </w:divBdr>
                                      <w:divsChild>
                                        <w:div w:id="899949097">
                                          <w:marLeft w:val="0"/>
                                          <w:marRight w:val="0"/>
                                          <w:marTop w:val="0"/>
                                          <w:marBottom w:val="0"/>
                                          <w:divBdr>
                                            <w:top w:val="none" w:sz="0" w:space="0" w:color="auto"/>
                                            <w:left w:val="none" w:sz="0" w:space="0" w:color="auto"/>
                                            <w:bottom w:val="none" w:sz="0" w:space="0" w:color="auto"/>
                                            <w:right w:val="none" w:sz="0" w:space="0" w:color="auto"/>
                                          </w:divBdr>
                                          <w:divsChild>
                                            <w:div w:id="488138230">
                                              <w:marLeft w:val="0"/>
                                              <w:marRight w:val="0"/>
                                              <w:marTop w:val="0"/>
                                              <w:marBottom w:val="0"/>
                                              <w:divBdr>
                                                <w:top w:val="none" w:sz="0" w:space="0" w:color="auto"/>
                                                <w:left w:val="none" w:sz="0" w:space="0" w:color="auto"/>
                                                <w:bottom w:val="none" w:sz="0" w:space="0" w:color="auto"/>
                                                <w:right w:val="none" w:sz="0" w:space="0" w:color="auto"/>
                                              </w:divBdr>
                                              <w:divsChild>
                                                <w:div w:id="850224309">
                                                  <w:marLeft w:val="0"/>
                                                  <w:marRight w:val="0"/>
                                                  <w:marTop w:val="0"/>
                                                  <w:marBottom w:val="0"/>
                                                  <w:divBdr>
                                                    <w:top w:val="none" w:sz="0" w:space="0" w:color="auto"/>
                                                    <w:left w:val="none" w:sz="0" w:space="0" w:color="auto"/>
                                                    <w:bottom w:val="none" w:sz="0" w:space="0" w:color="auto"/>
                                                    <w:right w:val="none" w:sz="0" w:space="0" w:color="auto"/>
                                                  </w:divBdr>
                                                  <w:divsChild>
                                                    <w:div w:id="4875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275362">
      <w:bodyDiv w:val="1"/>
      <w:marLeft w:val="0"/>
      <w:marRight w:val="0"/>
      <w:marTop w:val="0"/>
      <w:marBottom w:val="0"/>
      <w:divBdr>
        <w:top w:val="none" w:sz="0" w:space="0" w:color="auto"/>
        <w:left w:val="none" w:sz="0" w:space="0" w:color="auto"/>
        <w:bottom w:val="none" w:sz="0" w:space="0" w:color="auto"/>
        <w:right w:val="none" w:sz="0" w:space="0" w:color="auto"/>
      </w:divBdr>
      <w:divsChild>
        <w:div w:id="636491566">
          <w:marLeft w:val="0"/>
          <w:marRight w:val="0"/>
          <w:marTop w:val="0"/>
          <w:marBottom w:val="0"/>
          <w:divBdr>
            <w:top w:val="none" w:sz="0" w:space="0" w:color="auto"/>
            <w:left w:val="none" w:sz="0" w:space="0" w:color="auto"/>
            <w:bottom w:val="none" w:sz="0" w:space="0" w:color="auto"/>
            <w:right w:val="none" w:sz="0" w:space="0" w:color="auto"/>
          </w:divBdr>
          <w:divsChild>
            <w:div w:id="1232042681">
              <w:marLeft w:val="0"/>
              <w:marRight w:val="0"/>
              <w:marTop w:val="0"/>
              <w:marBottom w:val="0"/>
              <w:divBdr>
                <w:top w:val="none" w:sz="0" w:space="0" w:color="auto"/>
                <w:left w:val="none" w:sz="0" w:space="0" w:color="auto"/>
                <w:bottom w:val="none" w:sz="0" w:space="0" w:color="auto"/>
                <w:right w:val="none" w:sz="0" w:space="0" w:color="auto"/>
              </w:divBdr>
              <w:divsChild>
                <w:div w:id="1976132600">
                  <w:marLeft w:val="0"/>
                  <w:marRight w:val="0"/>
                  <w:marTop w:val="0"/>
                  <w:marBottom w:val="0"/>
                  <w:divBdr>
                    <w:top w:val="none" w:sz="0" w:space="0" w:color="auto"/>
                    <w:left w:val="none" w:sz="0" w:space="0" w:color="auto"/>
                    <w:bottom w:val="none" w:sz="0" w:space="0" w:color="auto"/>
                    <w:right w:val="none" w:sz="0" w:space="0" w:color="auto"/>
                  </w:divBdr>
                  <w:divsChild>
                    <w:div w:id="2084643682">
                      <w:marLeft w:val="0"/>
                      <w:marRight w:val="0"/>
                      <w:marTop w:val="0"/>
                      <w:marBottom w:val="0"/>
                      <w:divBdr>
                        <w:top w:val="none" w:sz="0" w:space="0" w:color="auto"/>
                        <w:left w:val="none" w:sz="0" w:space="0" w:color="auto"/>
                        <w:bottom w:val="none" w:sz="0" w:space="0" w:color="auto"/>
                        <w:right w:val="none" w:sz="0" w:space="0" w:color="auto"/>
                      </w:divBdr>
                      <w:divsChild>
                        <w:div w:id="205334174">
                          <w:marLeft w:val="0"/>
                          <w:marRight w:val="0"/>
                          <w:marTop w:val="0"/>
                          <w:marBottom w:val="0"/>
                          <w:divBdr>
                            <w:top w:val="none" w:sz="0" w:space="0" w:color="auto"/>
                            <w:left w:val="none" w:sz="0" w:space="0" w:color="auto"/>
                            <w:bottom w:val="none" w:sz="0" w:space="0" w:color="auto"/>
                            <w:right w:val="none" w:sz="0" w:space="0" w:color="auto"/>
                          </w:divBdr>
                          <w:divsChild>
                            <w:div w:id="1238981835">
                              <w:marLeft w:val="0"/>
                              <w:marRight w:val="0"/>
                              <w:marTop w:val="0"/>
                              <w:marBottom w:val="0"/>
                              <w:divBdr>
                                <w:top w:val="none" w:sz="0" w:space="0" w:color="auto"/>
                                <w:left w:val="none" w:sz="0" w:space="0" w:color="auto"/>
                                <w:bottom w:val="none" w:sz="0" w:space="0" w:color="auto"/>
                                <w:right w:val="none" w:sz="0" w:space="0" w:color="auto"/>
                              </w:divBdr>
                              <w:divsChild>
                                <w:div w:id="1553225786">
                                  <w:marLeft w:val="0"/>
                                  <w:marRight w:val="0"/>
                                  <w:marTop w:val="0"/>
                                  <w:marBottom w:val="0"/>
                                  <w:divBdr>
                                    <w:top w:val="none" w:sz="0" w:space="0" w:color="auto"/>
                                    <w:left w:val="none" w:sz="0" w:space="0" w:color="auto"/>
                                    <w:bottom w:val="none" w:sz="0" w:space="0" w:color="auto"/>
                                    <w:right w:val="none" w:sz="0" w:space="0" w:color="auto"/>
                                  </w:divBdr>
                                  <w:divsChild>
                                    <w:div w:id="1789817810">
                                      <w:marLeft w:val="0"/>
                                      <w:marRight w:val="0"/>
                                      <w:marTop w:val="0"/>
                                      <w:marBottom w:val="0"/>
                                      <w:divBdr>
                                        <w:top w:val="none" w:sz="0" w:space="0" w:color="auto"/>
                                        <w:left w:val="none" w:sz="0" w:space="0" w:color="auto"/>
                                        <w:bottom w:val="none" w:sz="0" w:space="0" w:color="auto"/>
                                        <w:right w:val="none" w:sz="0" w:space="0" w:color="auto"/>
                                      </w:divBdr>
                                      <w:divsChild>
                                        <w:div w:id="366954771">
                                          <w:marLeft w:val="0"/>
                                          <w:marRight w:val="0"/>
                                          <w:marTop w:val="0"/>
                                          <w:marBottom w:val="0"/>
                                          <w:divBdr>
                                            <w:top w:val="none" w:sz="0" w:space="0" w:color="auto"/>
                                            <w:left w:val="none" w:sz="0" w:space="0" w:color="auto"/>
                                            <w:bottom w:val="none" w:sz="0" w:space="0" w:color="auto"/>
                                            <w:right w:val="none" w:sz="0" w:space="0" w:color="auto"/>
                                          </w:divBdr>
                                          <w:divsChild>
                                            <w:div w:id="353115966">
                                              <w:marLeft w:val="0"/>
                                              <w:marRight w:val="0"/>
                                              <w:marTop w:val="0"/>
                                              <w:marBottom w:val="0"/>
                                              <w:divBdr>
                                                <w:top w:val="none" w:sz="0" w:space="0" w:color="auto"/>
                                                <w:left w:val="none" w:sz="0" w:space="0" w:color="auto"/>
                                                <w:bottom w:val="none" w:sz="0" w:space="0" w:color="auto"/>
                                                <w:right w:val="none" w:sz="0" w:space="0" w:color="auto"/>
                                              </w:divBdr>
                                              <w:divsChild>
                                                <w:div w:id="1845702266">
                                                  <w:marLeft w:val="0"/>
                                                  <w:marRight w:val="0"/>
                                                  <w:marTop w:val="0"/>
                                                  <w:marBottom w:val="0"/>
                                                  <w:divBdr>
                                                    <w:top w:val="none" w:sz="0" w:space="0" w:color="auto"/>
                                                    <w:left w:val="none" w:sz="0" w:space="0" w:color="auto"/>
                                                    <w:bottom w:val="none" w:sz="0" w:space="0" w:color="auto"/>
                                                    <w:right w:val="none" w:sz="0" w:space="0" w:color="auto"/>
                                                  </w:divBdr>
                                                  <w:divsChild>
                                                    <w:div w:id="3288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309914">
      <w:bodyDiv w:val="1"/>
      <w:marLeft w:val="0"/>
      <w:marRight w:val="0"/>
      <w:marTop w:val="0"/>
      <w:marBottom w:val="0"/>
      <w:divBdr>
        <w:top w:val="none" w:sz="0" w:space="0" w:color="auto"/>
        <w:left w:val="none" w:sz="0" w:space="0" w:color="auto"/>
        <w:bottom w:val="none" w:sz="0" w:space="0" w:color="auto"/>
        <w:right w:val="none" w:sz="0" w:space="0" w:color="auto"/>
      </w:divBdr>
      <w:divsChild>
        <w:div w:id="1215846341">
          <w:marLeft w:val="0"/>
          <w:marRight w:val="0"/>
          <w:marTop w:val="0"/>
          <w:marBottom w:val="0"/>
          <w:divBdr>
            <w:top w:val="none" w:sz="0" w:space="0" w:color="auto"/>
            <w:left w:val="none" w:sz="0" w:space="0" w:color="auto"/>
            <w:bottom w:val="none" w:sz="0" w:space="0" w:color="auto"/>
            <w:right w:val="none" w:sz="0" w:space="0" w:color="auto"/>
          </w:divBdr>
          <w:divsChild>
            <w:div w:id="2126461094">
              <w:marLeft w:val="0"/>
              <w:marRight w:val="0"/>
              <w:marTop w:val="0"/>
              <w:marBottom w:val="0"/>
              <w:divBdr>
                <w:top w:val="none" w:sz="0" w:space="0" w:color="auto"/>
                <w:left w:val="none" w:sz="0" w:space="0" w:color="auto"/>
                <w:bottom w:val="none" w:sz="0" w:space="0" w:color="auto"/>
                <w:right w:val="none" w:sz="0" w:space="0" w:color="auto"/>
              </w:divBdr>
              <w:divsChild>
                <w:div w:id="1683241498">
                  <w:marLeft w:val="0"/>
                  <w:marRight w:val="0"/>
                  <w:marTop w:val="0"/>
                  <w:marBottom w:val="0"/>
                  <w:divBdr>
                    <w:top w:val="none" w:sz="0" w:space="0" w:color="auto"/>
                    <w:left w:val="none" w:sz="0" w:space="0" w:color="auto"/>
                    <w:bottom w:val="none" w:sz="0" w:space="0" w:color="auto"/>
                    <w:right w:val="none" w:sz="0" w:space="0" w:color="auto"/>
                  </w:divBdr>
                  <w:divsChild>
                    <w:div w:id="407504429">
                      <w:marLeft w:val="0"/>
                      <w:marRight w:val="0"/>
                      <w:marTop w:val="0"/>
                      <w:marBottom w:val="0"/>
                      <w:divBdr>
                        <w:top w:val="none" w:sz="0" w:space="0" w:color="auto"/>
                        <w:left w:val="none" w:sz="0" w:space="0" w:color="auto"/>
                        <w:bottom w:val="none" w:sz="0" w:space="0" w:color="auto"/>
                        <w:right w:val="none" w:sz="0" w:space="0" w:color="auto"/>
                      </w:divBdr>
                      <w:divsChild>
                        <w:div w:id="2019649667">
                          <w:marLeft w:val="0"/>
                          <w:marRight w:val="0"/>
                          <w:marTop w:val="0"/>
                          <w:marBottom w:val="0"/>
                          <w:divBdr>
                            <w:top w:val="none" w:sz="0" w:space="0" w:color="auto"/>
                            <w:left w:val="none" w:sz="0" w:space="0" w:color="auto"/>
                            <w:bottom w:val="none" w:sz="0" w:space="0" w:color="auto"/>
                            <w:right w:val="none" w:sz="0" w:space="0" w:color="auto"/>
                          </w:divBdr>
                          <w:divsChild>
                            <w:div w:id="1016350284">
                              <w:marLeft w:val="0"/>
                              <w:marRight w:val="0"/>
                              <w:marTop w:val="0"/>
                              <w:marBottom w:val="0"/>
                              <w:divBdr>
                                <w:top w:val="none" w:sz="0" w:space="0" w:color="auto"/>
                                <w:left w:val="none" w:sz="0" w:space="0" w:color="auto"/>
                                <w:bottom w:val="none" w:sz="0" w:space="0" w:color="auto"/>
                                <w:right w:val="none" w:sz="0" w:space="0" w:color="auto"/>
                              </w:divBdr>
                              <w:divsChild>
                                <w:div w:id="893005989">
                                  <w:marLeft w:val="0"/>
                                  <w:marRight w:val="0"/>
                                  <w:marTop w:val="0"/>
                                  <w:marBottom w:val="0"/>
                                  <w:divBdr>
                                    <w:top w:val="none" w:sz="0" w:space="0" w:color="auto"/>
                                    <w:left w:val="none" w:sz="0" w:space="0" w:color="auto"/>
                                    <w:bottom w:val="none" w:sz="0" w:space="0" w:color="auto"/>
                                    <w:right w:val="none" w:sz="0" w:space="0" w:color="auto"/>
                                  </w:divBdr>
                                  <w:divsChild>
                                    <w:div w:id="1105612063">
                                      <w:marLeft w:val="0"/>
                                      <w:marRight w:val="0"/>
                                      <w:marTop w:val="0"/>
                                      <w:marBottom w:val="0"/>
                                      <w:divBdr>
                                        <w:top w:val="none" w:sz="0" w:space="0" w:color="auto"/>
                                        <w:left w:val="none" w:sz="0" w:space="0" w:color="auto"/>
                                        <w:bottom w:val="none" w:sz="0" w:space="0" w:color="auto"/>
                                        <w:right w:val="none" w:sz="0" w:space="0" w:color="auto"/>
                                      </w:divBdr>
                                      <w:divsChild>
                                        <w:div w:id="1845051234">
                                          <w:marLeft w:val="0"/>
                                          <w:marRight w:val="0"/>
                                          <w:marTop w:val="0"/>
                                          <w:marBottom w:val="0"/>
                                          <w:divBdr>
                                            <w:top w:val="none" w:sz="0" w:space="0" w:color="auto"/>
                                            <w:left w:val="none" w:sz="0" w:space="0" w:color="auto"/>
                                            <w:bottom w:val="none" w:sz="0" w:space="0" w:color="auto"/>
                                            <w:right w:val="none" w:sz="0" w:space="0" w:color="auto"/>
                                          </w:divBdr>
                                          <w:divsChild>
                                            <w:div w:id="1600020463">
                                              <w:marLeft w:val="0"/>
                                              <w:marRight w:val="0"/>
                                              <w:marTop w:val="0"/>
                                              <w:marBottom w:val="0"/>
                                              <w:divBdr>
                                                <w:top w:val="none" w:sz="0" w:space="0" w:color="auto"/>
                                                <w:left w:val="none" w:sz="0" w:space="0" w:color="auto"/>
                                                <w:bottom w:val="none" w:sz="0" w:space="0" w:color="auto"/>
                                                <w:right w:val="none" w:sz="0" w:space="0" w:color="auto"/>
                                              </w:divBdr>
                                              <w:divsChild>
                                                <w:div w:id="1187014606">
                                                  <w:marLeft w:val="0"/>
                                                  <w:marRight w:val="0"/>
                                                  <w:marTop w:val="0"/>
                                                  <w:marBottom w:val="0"/>
                                                  <w:divBdr>
                                                    <w:top w:val="none" w:sz="0" w:space="0" w:color="auto"/>
                                                    <w:left w:val="none" w:sz="0" w:space="0" w:color="auto"/>
                                                    <w:bottom w:val="none" w:sz="0" w:space="0" w:color="auto"/>
                                                    <w:right w:val="none" w:sz="0" w:space="0" w:color="auto"/>
                                                  </w:divBdr>
                                                  <w:divsChild>
                                                    <w:div w:id="6642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789940">
      <w:bodyDiv w:val="1"/>
      <w:marLeft w:val="0"/>
      <w:marRight w:val="0"/>
      <w:marTop w:val="0"/>
      <w:marBottom w:val="0"/>
      <w:divBdr>
        <w:top w:val="none" w:sz="0" w:space="0" w:color="auto"/>
        <w:left w:val="none" w:sz="0" w:space="0" w:color="auto"/>
        <w:bottom w:val="none" w:sz="0" w:space="0" w:color="auto"/>
        <w:right w:val="none" w:sz="0" w:space="0" w:color="auto"/>
      </w:divBdr>
      <w:divsChild>
        <w:div w:id="1722633724">
          <w:marLeft w:val="0"/>
          <w:marRight w:val="0"/>
          <w:marTop w:val="0"/>
          <w:marBottom w:val="0"/>
          <w:divBdr>
            <w:top w:val="none" w:sz="0" w:space="0" w:color="auto"/>
            <w:left w:val="none" w:sz="0" w:space="0" w:color="auto"/>
            <w:bottom w:val="none" w:sz="0" w:space="0" w:color="auto"/>
            <w:right w:val="none" w:sz="0" w:space="0" w:color="auto"/>
          </w:divBdr>
          <w:divsChild>
            <w:div w:id="442305753">
              <w:marLeft w:val="0"/>
              <w:marRight w:val="0"/>
              <w:marTop w:val="0"/>
              <w:marBottom w:val="0"/>
              <w:divBdr>
                <w:top w:val="none" w:sz="0" w:space="0" w:color="auto"/>
                <w:left w:val="none" w:sz="0" w:space="0" w:color="auto"/>
                <w:bottom w:val="none" w:sz="0" w:space="0" w:color="auto"/>
                <w:right w:val="none" w:sz="0" w:space="0" w:color="auto"/>
              </w:divBdr>
              <w:divsChild>
                <w:div w:id="1681656850">
                  <w:marLeft w:val="0"/>
                  <w:marRight w:val="0"/>
                  <w:marTop w:val="0"/>
                  <w:marBottom w:val="0"/>
                  <w:divBdr>
                    <w:top w:val="none" w:sz="0" w:space="0" w:color="auto"/>
                    <w:left w:val="none" w:sz="0" w:space="0" w:color="auto"/>
                    <w:bottom w:val="none" w:sz="0" w:space="0" w:color="auto"/>
                    <w:right w:val="none" w:sz="0" w:space="0" w:color="auto"/>
                  </w:divBdr>
                  <w:divsChild>
                    <w:div w:id="386760512">
                      <w:marLeft w:val="0"/>
                      <w:marRight w:val="0"/>
                      <w:marTop w:val="0"/>
                      <w:marBottom w:val="0"/>
                      <w:divBdr>
                        <w:top w:val="none" w:sz="0" w:space="0" w:color="auto"/>
                        <w:left w:val="none" w:sz="0" w:space="0" w:color="auto"/>
                        <w:bottom w:val="none" w:sz="0" w:space="0" w:color="auto"/>
                        <w:right w:val="none" w:sz="0" w:space="0" w:color="auto"/>
                      </w:divBdr>
                      <w:divsChild>
                        <w:div w:id="123086571">
                          <w:marLeft w:val="0"/>
                          <w:marRight w:val="0"/>
                          <w:marTop w:val="0"/>
                          <w:marBottom w:val="0"/>
                          <w:divBdr>
                            <w:top w:val="none" w:sz="0" w:space="0" w:color="auto"/>
                            <w:left w:val="none" w:sz="0" w:space="0" w:color="auto"/>
                            <w:bottom w:val="none" w:sz="0" w:space="0" w:color="auto"/>
                            <w:right w:val="none" w:sz="0" w:space="0" w:color="auto"/>
                          </w:divBdr>
                          <w:divsChild>
                            <w:div w:id="1545210013">
                              <w:marLeft w:val="0"/>
                              <w:marRight w:val="0"/>
                              <w:marTop w:val="0"/>
                              <w:marBottom w:val="0"/>
                              <w:divBdr>
                                <w:top w:val="none" w:sz="0" w:space="0" w:color="auto"/>
                                <w:left w:val="none" w:sz="0" w:space="0" w:color="auto"/>
                                <w:bottom w:val="none" w:sz="0" w:space="0" w:color="auto"/>
                                <w:right w:val="none" w:sz="0" w:space="0" w:color="auto"/>
                              </w:divBdr>
                              <w:divsChild>
                                <w:div w:id="1001660187">
                                  <w:marLeft w:val="0"/>
                                  <w:marRight w:val="0"/>
                                  <w:marTop w:val="0"/>
                                  <w:marBottom w:val="0"/>
                                  <w:divBdr>
                                    <w:top w:val="none" w:sz="0" w:space="0" w:color="auto"/>
                                    <w:left w:val="none" w:sz="0" w:space="0" w:color="auto"/>
                                    <w:bottom w:val="none" w:sz="0" w:space="0" w:color="auto"/>
                                    <w:right w:val="none" w:sz="0" w:space="0" w:color="auto"/>
                                  </w:divBdr>
                                  <w:divsChild>
                                    <w:div w:id="1406368421">
                                      <w:marLeft w:val="0"/>
                                      <w:marRight w:val="0"/>
                                      <w:marTop w:val="0"/>
                                      <w:marBottom w:val="0"/>
                                      <w:divBdr>
                                        <w:top w:val="none" w:sz="0" w:space="0" w:color="auto"/>
                                        <w:left w:val="none" w:sz="0" w:space="0" w:color="auto"/>
                                        <w:bottom w:val="none" w:sz="0" w:space="0" w:color="auto"/>
                                        <w:right w:val="none" w:sz="0" w:space="0" w:color="auto"/>
                                      </w:divBdr>
                                      <w:divsChild>
                                        <w:div w:id="1042513701">
                                          <w:marLeft w:val="0"/>
                                          <w:marRight w:val="0"/>
                                          <w:marTop w:val="0"/>
                                          <w:marBottom w:val="0"/>
                                          <w:divBdr>
                                            <w:top w:val="none" w:sz="0" w:space="0" w:color="auto"/>
                                            <w:left w:val="none" w:sz="0" w:space="0" w:color="auto"/>
                                            <w:bottom w:val="none" w:sz="0" w:space="0" w:color="auto"/>
                                            <w:right w:val="none" w:sz="0" w:space="0" w:color="auto"/>
                                          </w:divBdr>
                                          <w:divsChild>
                                            <w:div w:id="291710006">
                                              <w:marLeft w:val="0"/>
                                              <w:marRight w:val="0"/>
                                              <w:marTop w:val="0"/>
                                              <w:marBottom w:val="0"/>
                                              <w:divBdr>
                                                <w:top w:val="none" w:sz="0" w:space="0" w:color="auto"/>
                                                <w:left w:val="none" w:sz="0" w:space="0" w:color="auto"/>
                                                <w:bottom w:val="none" w:sz="0" w:space="0" w:color="auto"/>
                                                <w:right w:val="none" w:sz="0" w:space="0" w:color="auto"/>
                                              </w:divBdr>
                                              <w:divsChild>
                                                <w:div w:id="285352612">
                                                  <w:marLeft w:val="0"/>
                                                  <w:marRight w:val="0"/>
                                                  <w:marTop w:val="0"/>
                                                  <w:marBottom w:val="0"/>
                                                  <w:divBdr>
                                                    <w:top w:val="none" w:sz="0" w:space="0" w:color="auto"/>
                                                    <w:left w:val="none" w:sz="0" w:space="0" w:color="auto"/>
                                                    <w:bottom w:val="none" w:sz="0" w:space="0" w:color="auto"/>
                                                    <w:right w:val="none" w:sz="0" w:space="0" w:color="auto"/>
                                                  </w:divBdr>
                                                  <w:divsChild>
                                                    <w:div w:id="13886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20578">
      <w:bodyDiv w:val="1"/>
      <w:marLeft w:val="0"/>
      <w:marRight w:val="0"/>
      <w:marTop w:val="0"/>
      <w:marBottom w:val="0"/>
      <w:divBdr>
        <w:top w:val="none" w:sz="0" w:space="0" w:color="auto"/>
        <w:left w:val="none" w:sz="0" w:space="0" w:color="auto"/>
        <w:bottom w:val="none" w:sz="0" w:space="0" w:color="auto"/>
        <w:right w:val="none" w:sz="0" w:space="0" w:color="auto"/>
      </w:divBdr>
      <w:divsChild>
        <w:div w:id="114523867">
          <w:marLeft w:val="0"/>
          <w:marRight w:val="0"/>
          <w:marTop w:val="0"/>
          <w:marBottom w:val="0"/>
          <w:divBdr>
            <w:top w:val="none" w:sz="0" w:space="0" w:color="auto"/>
            <w:left w:val="none" w:sz="0" w:space="0" w:color="auto"/>
            <w:bottom w:val="none" w:sz="0" w:space="0" w:color="auto"/>
            <w:right w:val="none" w:sz="0" w:space="0" w:color="auto"/>
          </w:divBdr>
          <w:divsChild>
            <w:div w:id="112602742">
              <w:marLeft w:val="0"/>
              <w:marRight w:val="0"/>
              <w:marTop w:val="0"/>
              <w:marBottom w:val="0"/>
              <w:divBdr>
                <w:top w:val="none" w:sz="0" w:space="0" w:color="auto"/>
                <w:left w:val="none" w:sz="0" w:space="0" w:color="auto"/>
                <w:bottom w:val="none" w:sz="0" w:space="0" w:color="auto"/>
                <w:right w:val="none" w:sz="0" w:space="0" w:color="auto"/>
              </w:divBdr>
              <w:divsChild>
                <w:div w:id="21132390">
                  <w:marLeft w:val="0"/>
                  <w:marRight w:val="0"/>
                  <w:marTop w:val="0"/>
                  <w:marBottom w:val="0"/>
                  <w:divBdr>
                    <w:top w:val="none" w:sz="0" w:space="0" w:color="auto"/>
                    <w:left w:val="none" w:sz="0" w:space="0" w:color="auto"/>
                    <w:bottom w:val="none" w:sz="0" w:space="0" w:color="auto"/>
                    <w:right w:val="none" w:sz="0" w:space="0" w:color="auto"/>
                  </w:divBdr>
                  <w:divsChild>
                    <w:div w:id="1047870568">
                      <w:marLeft w:val="0"/>
                      <w:marRight w:val="0"/>
                      <w:marTop w:val="0"/>
                      <w:marBottom w:val="0"/>
                      <w:divBdr>
                        <w:top w:val="none" w:sz="0" w:space="0" w:color="auto"/>
                        <w:left w:val="none" w:sz="0" w:space="0" w:color="auto"/>
                        <w:bottom w:val="none" w:sz="0" w:space="0" w:color="auto"/>
                        <w:right w:val="none" w:sz="0" w:space="0" w:color="auto"/>
                      </w:divBdr>
                      <w:divsChild>
                        <w:div w:id="1396397217">
                          <w:marLeft w:val="0"/>
                          <w:marRight w:val="0"/>
                          <w:marTop w:val="0"/>
                          <w:marBottom w:val="0"/>
                          <w:divBdr>
                            <w:top w:val="none" w:sz="0" w:space="0" w:color="auto"/>
                            <w:left w:val="none" w:sz="0" w:space="0" w:color="auto"/>
                            <w:bottom w:val="none" w:sz="0" w:space="0" w:color="auto"/>
                            <w:right w:val="none" w:sz="0" w:space="0" w:color="auto"/>
                          </w:divBdr>
                          <w:divsChild>
                            <w:div w:id="97796216">
                              <w:marLeft w:val="0"/>
                              <w:marRight w:val="0"/>
                              <w:marTop w:val="0"/>
                              <w:marBottom w:val="0"/>
                              <w:divBdr>
                                <w:top w:val="none" w:sz="0" w:space="0" w:color="auto"/>
                                <w:left w:val="none" w:sz="0" w:space="0" w:color="auto"/>
                                <w:bottom w:val="none" w:sz="0" w:space="0" w:color="auto"/>
                                <w:right w:val="none" w:sz="0" w:space="0" w:color="auto"/>
                              </w:divBdr>
                              <w:divsChild>
                                <w:div w:id="1881473918">
                                  <w:marLeft w:val="0"/>
                                  <w:marRight w:val="0"/>
                                  <w:marTop w:val="0"/>
                                  <w:marBottom w:val="0"/>
                                  <w:divBdr>
                                    <w:top w:val="none" w:sz="0" w:space="0" w:color="auto"/>
                                    <w:left w:val="none" w:sz="0" w:space="0" w:color="auto"/>
                                    <w:bottom w:val="none" w:sz="0" w:space="0" w:color="auto"/>
                                    <w:right w:val="none" w:sz="0" w:space="0" w:color="auto"/>
                                  </w:divBdr>
                                  <w:divsChild>
                                    <w:div w:id="1375350096">
                                      <w:marLeft w:val="0"/>
                                      <w:marRight w:val="0"/>
                                      <w:marTop w:val="0"/>
                                      <w:marBottom w:val="0"/>
                                      <w:divBdr>
                                        <w:top w:val="none" w:sz="0" w:space="0" w:color="auto"/>
                                        <w:left w:val="none" w:sz="0" w:space="0" w:color="auto"/>
                                        <w:bottom w:val="none" w:sz="0" w:space="0" w:color="auto"/>
                                        <w:right w:val="none" w:sz="0" w:space="0" w:color="auto"/>
                                      </w:divBdr>
                                      <w:divsChild>
                                        <w:div w:id="1966765900">
                                          <w:marLeft w:val="0"/>
                                          <w:marRight w:val="0"/>
                                          <w:marTop w:val="0"/>
                                          <w:marBottom w:val="0"/>
                                          <w:divBdr>
                                            <w:top w:val="none" w:sz="0" w:space="0" w:color="auto"/>
                                            <w:left w:val="none" w:sz="0" w:space="0" w:color="auto"/>
                                            <w:bottom w:val="none" w:sz="0" w:space="0" w:color="auto"/>
                                            <w:right w:val="none" w:sz="0" w:space="0" w:color="auto"/>
                                          </w:divBdr>
                                          <w:divsChild>
                                            <w:div w:id="1383023323">
                                              <w:marLeft w:val="0"/>
                                              <w:marRight w:val="0"/>
                                              <w:marTop w:val="0"/>
                                              <w:marBottom w:val="0"/>
                                              <w:divBdr>
                                                <w:top w:val="none" w:sz="0" w:space="0" w:color="auto"/>
                                                <w:left w:val="none" w:sz="0" w:space="0" w:color="auto"/>
                                                <w:bottom w:val="none" w:sz="0" w:space="0" w:color="auto"/>
                                                <w:right w:val="none" w:sz="0" w:space="0" w:color="auto"/>
                                              </w:divBdr>
                                              <w:divsChild>
                                                <w:div w:id="2081898209">
                                                  <w:marLeft w:val="0"/>
                                                  <w:marRight w:val="0"/>
                                                  <w:marTop w:val="0"/>
                                                  <w:marBottom w:val="0"/>
                                                  <w:divBdr>
                                                    <w:top w:val="none" w:sz="0" w:space="0" w:color="auto"/>
                                                    <w:left w:val="none" w:sz="0" w:space="0" w:color="auto"/>
                                                    <w:bottom w:val="none" w:sz="0" w:space="0" w:color="auto"/>
                                                    <w:right w:val="none" w:sz="0" w:space="0" w:color="auto"/>
                                                  </w:divBdr>
                                                  <w:divsChild>
                                                    <w:div w:id="43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623731">
      <w:bodyDiv w:val="1"/>
      <w:marLeft w:val="0"/>
      <w:marRight w:val="0"/>
      <w:marTop w:val="0"/>
      <w:marBottom w:val="0"/>
      <w:divBdr>
        <w:top w:val="none" w:sz="0" w:space="0" w:color="auto"/>
        <w:left w:val="none" w:sz="0" w:space="0" w:color="auto"/>
        <w:bottom w:val="none" w:sz="0" w:space="0" w:color="auto"/>
        <w:right w:val="none" w:sz="0" w:space="0" w:color="auto"/>
      </w:divBdr>
      <w:divsChild>
        <w:div w:id="1307705696">
          <w:marLeft w:val="0"/>
          <w:marRight w:val="0"/>
          <w:marTop w:val="0"/>
          <w:marBottom w:val="0"/>
          <w:divBdr>
            <w:top w:val="none" w:sz="0" w:space="0" w:color="auto"/>
            <w:left w:val="none" w:sz="0" w:space="0" w:color="auto"/>
            <w:bottom w:val="none" w:sz="0" w:space="0" w:color="auto"/>
            <w:right w:val="none" w:sz="0" w:space="0" w:color="auto"/>
          </w:divBdr>
          <w:divsChild>
            <w:div w:id="1581023183">
              <w:marLeft w:val="0"/>
              <w:marRight w:val="0"/>
              <w:marTop w:val="0"/>
              <w:marBottom w:val="0"/>
              <w:divBdr>
                <w:top w:val="none" w:sz="0" w:space="0" w:color="auto"/>
                <w:left w:val="none" w:sz="0" w:space="0" w:color="auto"/>
                <w:bottom w:val="none" w:sz="0" w:space="0" w:color="auto"/>
                <w:right w:val="none" w:sz="0" w:space="0" w:color="auto"/>
              </w:divBdr>
              <w:divsChild>
                <w:div w:id="195508951">
                  <w:marLeft w:val="0"/>
                  <w:marRight w:val="0"/>
                  <w:marTop w:val="0"/>
                  <w:marBottom w:val="0"/>
                  <w:divBdr>
                    <w:top w:val="none" w:sz="0" w:space="0" w:color="auto"/>
                    <w:left w:val="none" w:sz="0" w:space="0" w:color="auto"/>
                    <w:bottom w:val="none" w:sz="0" w:space="0" w:color="auto"/>
                    <w:right w:val="none" w:sz="0" w:space="0" w:color="auto"/>
                  </w:divBdr>
                  <w:divsChild>
                    <w:div w:id="98698104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2093575623">
                              <w:marLeft w:val="0"/>
                              <w:marRight w:val="0"/>
                              <w:marTop w:val="0"/>
                              <w:marBottom w:val="0"/>
                              <w:divBdr>
                                <w:top w:val="none" w:sz="0" w:space="0" w:color="auto"/>
                                <w:left w:val="none" w:sz="0" w:space="0" w:color="auto"/>
                                <w:bottom w:val="none" w:sz="0" w:space="0" w:color="auto"/>
                                <w:right w:val="none" w:sz="0" w:space="0" w:color="auto"/>
                              </w:divBdr>
                              <w:divsChild>
                                <w:div w:id="659188109">
                                  <w:marLeft w:val="0"/>
                                  <w:marRight w:val="0"/>
                                  <w:marTop w:val="0"/>
                                  <w:marBottom w:val="0"/>
                                  <w:divBdr>
                                    <w:top w:val="none" w:sz="0" w:space="0" w:color="auto"/>
                                    <w:left w:val="none" w:sz="0" w:space="0" w:color="auto"/>
                                    <w:bottom w:val="none" w:sz="0" w:space="0" w:color="auto"/>
                                    <w:right w:val="none" w:sz="0" w:space="0" w:color="auto"/>
                                  </w:divBdr>
                                  <w:divsChild>
                                    <w:div w:id="1839687294">
                                      <w:marLeft w:val="0"/>
                                      <w:marRight w:val="0"/>
                                      <w:marTop w:val="0"/>
                                      <w:marBottom w:val="0"/>
                                      <w:divBdr>
                                        <w:top w:val="none" w:sz="0" w:space="0" w:color="auto"/>
                                        <w:left w:val="none" w:sz="0" w:space="0" w:color="auto"/>
                                        <w:bottom w:val="none" w:sz="0" w:space="0" w:color="auto"/>
                                        <w:right w:val="none" w:sz="0" w:space="0" w:color="auto"/>
                                      </w:divBdr>
                                      <w:divsChild>
                                        <w:div w:id="405301901">
                                          <w:marLeft w:val="0"/>
                                          <w:marRight w:val="0"/>
                                          <w:marTop w:val="0"/>
                                          <w:marBottom w:val="0"/>
                                          <w:divBdr>
                                            <w:top w:val="none" w:sz="0" w:space="0" w:color="auto"/>
                                            <w:left w:val="none" w:sz="0" w:space="0" w:color="auto"/>
                                            <w:bottom w:val="none" w:sz="0" w:space="0" w:color="auto"/>
                                            <w:right w:val="none" w:sz="0" w:space="0" w:color="auto"/>
                                          </w:divBdr>
                                          <w:divsChild>
                                            <w:div w:id="1662392279">
                                              <w:marLeft w:val="0"/>
                                              <w:marRight w:val="0"/>
                                              <w:marTop w:val="0"/>
                                              <w:marBottom w:val="0"/>
                                              <w:divBdr>
                                                <w:top w:val="none" w:sz="0" w:space="0" w:color="auto"/>
                                                <w:left w:val="none" w:sz="0" w:space="0" w:color="auto"/>
                                                <w:bottom w:val="none" w:sz="0" w:space="0" w:color="auto"/>
                                                <w:right w:val="none" w:sz="0" w:space="0" w:color="auto"/>
                                              </w:divBdr>
                                              <w:divsChild>
                                                <w:div w:id="934553325">
                                                  <w:marLeft w:val="0"/>
                                                  <w:marRight w:val="0"/>
                                                  <w:marTop w:val="0"/>
                                                  <w:marBottom w:val="0"/>
                                                  <w:divBdr>
                                                    <w:top w:val="none" w:sz="0" w:space="0" w:color="auto"/>
                                                    <w:left w:val="none" w:sz="0" w:space="0" w:color="auto"/>
                                                    <w:bottom w:val="none" w:sz="0" w:space="0" w:color="auto"/>
                                                    <w:right w:val="none" w:sz="0" w:space="0" w:color="auto"/>
                                                  </w:divBdr>
                                                  <w:divsChild>
                                                    <w:div w:id="17002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774117">
      <w:bodyDiv w:val="1"/>
      <w:marLeft w:val="0"/>
      <w:marRight w:val="0"/>
      <w:marTop w:val="0"/>
      <w:marBottom w:val="0"/>
      <w:divBdr>
        <w:top w:val="none" w:sz="0" w:space="0" w:color="auto"/>
        <w:left w:val="none" w:sz="0" w:space="0" w:color="auto"/>
        <w:bottom w:val="none" w:sz="0" w:space="0" w:color="auto"/>
        <w:right w:val="none" w:sz="0" w:space="0" w:color="auto"/>
      </w:divBdr>
      <w:divsChild>
        <w:div w:id="416559433">
          <w:marLeft w:val="0"/>
          <w:marRight w:val="0"/>
          <w:marTop w:val="0"/>
          <w:marBottom w:val="0"/>
          <w:divBdr>
            <w:top w:val="none" w:sz="0" w:space="0" w:color="auto"/>
            <w:left w:val="none" w:sz="0" w:space="0" w:color="auto"/>
            <w:bottom w:val="none" w:sz="0" w:space="0" w:color="auto"/>
            <w:right w:val="none" w:sz="0" w:space="0" w:color="auto"/>
          </w:divBdr>
          <w:divsChild>
            <w:div w:id="1950427410">
              <w:marLeft w:val="0"/>
              <w:marRight w:val="0"/>
              <w:marTop w:val="0"/>
              <w:marBottom w:val="0"/>
              <w:divBdr>
                <w:top w:val="none" w:sz="0" w:space="0" w:color="auto"/>
                <w:left w:val="none" w:sz="0" w:space="0" w:color="auto"/>
                <w:bottom w:val="none" w:sz="0" w:space="0" w:color="auto"/>
                <w:right w:val="none" w:sz="0" w:space="0" w:color="auto"/>
              </w:divBdr>
              <w:divsChild>
                <w:div w:id="1388333408">
                  <w:marLeft w:val="0"/>
                  <w:marRight w:val="0"/>
                  <w:marTop w:val="0"/>
                  <w:marBottom w:val="0"/>
                  <w:divBdr>
                    <w:top w:val="none" w:sz="0" w:space="0" w:color="auto"/>
                    <w:left w:val="none" w:sz="0" w:space="0" w:color="auto"/>
                    <w:bottom w:val="none" w:sz="0" w:space="0" w:color="auto"/>
                    <w:right w:val="none" w:sz="0" w:space="0" w:color="auto"/>
                  </w:divBdr>
                  <w:divsChild>
                    <w:div w:id="1556890401">
                      <w:marLeft w:val="0"/>
                      <w:marRight w:val="0"/>
                      <w:marTop w:val="0"/>
                      <w:marBottom w:val="0"/>
                      <w:divBdr>
                        <w:top w:val="none" w:sz="0" w:space="0" w:color="auto"/>
                        <w:left w:val="none" w:sz="0" w:space="0" w:color="auto"/>
                        <w:bottom w:val="none" w:sz="0" w:space="0" w:color="auto"/>
                        <w:right w:val="none" w:sz="0" w:space="0" w:color="auto"/>
                      </w:divBdr>
                      <w:divsChild>
                        <w:div w:id="396320947">
                          <w:marLeft w:val="0"/>
                          <w:marRight w:val="0"/>
                          <w:marTop w:val="0"/>
                          <w:marBottom w:val="0"/>
                          <w:divBdr>
                            <w:top w:val="none" w:sz="0" w:space="0" w:color="auto"/>
                            <w:left w:val="none" w:sz="0" w:space="0" w:color="auto"/>
                            <w:bottom w:val="none" w:sz="0" w:space="0" w:color="auto"/>
                            <w:right w:val="none" w:sz="0" w:space="0" w:color="auto"/>
                          </w:divBdr>
                          <w:divsChild>
                            <w:div w:id="804658005">
                              <w:marLeft w:val="0"/>
                              <w:marRight w:val="0"/>
                              <w:marTop w:val="0"/>
                              <w:marBottom w:val="0"/>
                              <w:divBdr>
                                <w:top w:val="none" w:sz="0" w:space="0" w:color="auto"/>
                                <w:left w:val="none" w:sz="0" w:space="0" w:color="auto"/>
                                <w:bottom w:val="none" w:sz="0" w:space="0" w:color="auto"/>
                                <w:right w:val="none" w:sz="0" w:space="0" w:color="auto"/>
                              </w:divBdr>
                              <w:divsChild>
                                <w:div w:id="1103260350">
                                  <w:marLeft w:val="0"/>
                                  <w:marRight w:val="0"/>
                                  <w:marTop w:val="0"/>
                                  <w:marBottom w:val="0"/>
                                  <w:divBdr>
                                    <w:top w:val="none" w:sz="0" w:space="0" w:color="auto"/>
                                    <w:left w:val="none" w:sz="0" w:space="0" w:color="auto"/>
                                    <w:bottom w:val="none" w:sz="0" w:space="0" w:color="auto"/>
                                    <w:right w:val="none" w:sz="0" w:space="0" w:color="auto"/>
                                  </w:divBdr>
                                  <w:divsChild>
                                    <w:div w:id="895699201">
                                      <w:marLeft w:val="0"/>
                                      <w:marRight w:val="0"/>
                                      <w:marTop w:val="0"/>
                                      <w:marBottom w:val="0"/>
                                      <w:divBdr>
                                        <w:top w:val="none" w:sz="0" w:space="0" w:color="auto"/>
                                        <w:left w:val="none" w:sz="0" w:space="0" w:color="auto"/>
                                        <w:bottom w:val="none" w:sz="0" w:space="0" w:color="auto"/>
                                        <w:right w:val="none" w:sz="0" w:space="0" w:color="auto"/>
                                      </w:divBdr>
                                      <w:divsChild>
                                        <w:div w:id="232086210">
                                          <w:marLeft w:val="0"/>
                                          <w:marRight w:val="0"/>
                                          <w:marTop w:val="0"/>
                                          <w:marBottom w:val="0"/>
                                          <w:divBdr>
                                            <w:top w:val="none" w:sz="0" w:space="0" w:color="auto"/>
                                            <w:left w:val="none" w:sz="0" w:space="0" w:color="auto"/>
                                            <w:bottom w:val="none" w:sz="0" w:space="0" w:color="auto"/>
                                            <w:right w:val="none" w:sz="0" w:space="0" w:color="auto"/>
                                          </w:divBdr>
                                          <w:divsChild>
                                            <w:div w:id="618344732">
                                              <w:marLeft w:val="0"/>
                                              <w:marRight w:val="0"/>
                                              <w:marTop w:val="0"/>
                                              <w:marBottom w:val="0"/>
                                              <w:divBdr>
                                                <w:top w:val="none" w:sz="0" w:space="0" w:color="auto"/>
                                                <w:left w:val="none" w:sz="0" w:space="0" w:color="auto"/>
                                                <w:bottom w:val="none" w:sz="0" w:space="0" w:color="auto"/>
                                                <w:right w:val="none" w:sz="0" w:space="0" w:color="auto"/>
                                              </w:divBdr>
                                              <w:divsChild>
                                                <w:div w:id="925265215">
                                                  <w:marLeft w:val="0"/>
                                                  <w:marRight w:val="0"/>
                                                  <w:marTop w:val="0"/>
                                                  <w:marBottom w:val="0"/>
                                                  <w:divBdr>
                                                    <w:top w:val="none" w:sz="0" w:space="0" w:color="auto"/>
                                                    <w:left w:val="none" w:sz="0" w:space="0" w:color="auto"/>
                                                    <w:bottom w:val="none" w:sz="0" w:space="0" w:color="auto"/>
                                                    <w:right w:val="none" w:sz="0" w:space="0" w:color="auto"/>
                                                  </w:divBdr>
                                                  <w:divsChild>
                                                    <w:div w:id="6056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630905">
      <w:bodyDiv w:val="1"/>
      <w:marLeft w:val="0"/>
      <w:marRight w:val="0"/>
      <w:marTop w:val="0"/>
      <w:marBottom w:val="0"/>
      <w:divBdr>
        <w:top w:val="none" w:sz="0" w:space="0" w:color="auto"/>
        <w:left w:val="none" w:sz="0" w:space="0" w:color="auto"/>
        <w:bottom w:val="none" w:sz="0" w:space="0" w:color="auto"/>
        <w:right w:val="none" w:sz="0" w:space="0" w:color="auto"/>
      </w:divBdr>
      <w:divsChild>
        <w:div w:id="1910532102">
          <w:marLeft w:val="0"/>
          <w:marRight w:val="0"/>
          <w:marTop w:val="0"/>
          <w:marBottom w:val="0"/>
          <w:divBdr>
            <w:top w:val="none" w:sz="0" w:space="0" w:color="auto"/>
            <w:left w:val="none" w:sz="0" w:space="0" w:color="auto"/>
            <w:bottom w:val="none" w:sz="0" w:space="0" w:color="auto"/>
            <w:right w:val="none" w:sz="0" w:space="0" w:color="auto"/>
          </w:divBdr>
          <w:divsChild>
            <w:div w:id="16152767">
              <w:marLeft w:val="0"/>
              <w:marRight w:val="0"/>
              <w:marTop w:val="0"/>
              <w:marBottom w:val="0"/>
              <w:divBdr>
                <w:top w:val="none" w:sz="0" w:space="0" w:color="auto"/>
                <w:left w:val="none" w:sz="0" w:space="0" w:color="auto"/>
                <w:bottom w:val="none" w:sz="0" w:space="0" w:color="auto"/>
                <w:right w:val="none" w:sz="0" w:space="0" w:color="auto"/>
              </w:divBdr>
              <w:divsChild>
                <w:div w:id="186213690">
                  <w:marLeft w:val="0"/>
                  <w:marRight w:val="0"/>
                  <w:marTop w:val="0"/>
                  <w:marBottom w:val="0"/>
                  <w:divBdr>
                    <w:top w:val="none" w:sz="0" w:space="0" w:color="auto"/>
                    <w:left w:val="none" w:sz="0" w:space="0" w:color="auto"/>
                    <w:bottom w:val="none" w:sz="0" w:space="0" w:color="auto"/>
                    <w:right w:val="none" w:sz="0" w:space="0" w:color="auto"/>
                  </w:divBdr>
                  <w:divsChild>
                    <w:div w:id="808013716">
                      <w:marLeft w:val="0"/>
                      <w:marRight w:val="0"/>
                      <w:marTop w:val="0"/>
                      <w:marBottom w:val="0"/>
                      <w:divBdr>
                        <w:top w:val="none" w:sz="0" w:space="0" w:color="auto"/>
                        <w:left w:val="none" w:sz="0" w:space="0" w:color="auto"/>
                        <w:bottom w:val="none" w:sz="0" w:space="0" w:color="auto"/>
                        <w:right w:val="none" w:sz="0" w:space="0" w:color="auto"/>
                      </w:divBdr>
                      <w:divsChild>
                        <w:div w:id="1772581120">
                          <w:marLeft w:val="0"/>
                          <w:marRight w:val="0"/>
                          <w:marTop w:val="0"/>
                          <w:marBottom w:val="105"/>
                          <w:divBdr>
                            <w:top w:val="none" w:sz="0" w:space="0" w:color="auto"/>
                            <w:left w:val="none" w:sz="0" w:space="0" w:color="auto"/>
                            <w:bottom w:val="none" w:sz="0" w:space="0" w:color="auto"/>
                            <w:right w:val="none" w:sz="0" w:space="0" w:color="auto"/>
                          </w:divBdr>
                          <w:divsChild>
                            <w:div w:id="40911519">
                              <w:marLeft w:val="0"/>
                              <w:marRight w:val="0"/>
                              <w:marTop w:val="0"/>
                              <w:marBottom w:val="0"/>
                              <w:divBdr>
                                <w:top w:val="none" w:sz="0" w:space="0" w:color="auto"/>
                                <w:left w:val="none" w:sz="0" w:space="0" w:color="auto"/>
                                <w:bottom w:val="none" w:sz="0" w:space="0" w:color="auto"/>
                                <w:right w:val="none" w:sz="0" w:space="0" w:color="auto"/>
                              </w:divBdr>
                              <w:divsChild>
                                <w:div w:id="1057053439">
                                  <w:marLeft w:val="0"/>
                                  <w:marRight w:val="0"/>
                                  <w:marTop w:val="0"/>
                                  <w:marBottom w:val="0"/>
                                  <w:divBdr>
                                    <w:top w:val="none" w:sz="0" w:space="0" w:color="auto"/>
                                    <w:left w:val="none" w:sz="0" w:space="0" w:color="auto"/>
                                    <w:bottom w:val="none" w:sz="0" w:space="0" w:color="auto"/>
                                    <w:right w:val="none" w:sz="0" w:space="0" w:color="auto"/>
                                  </w:divBdr>
                                  <w:divsChild>
                                    <w:div w:id="1864896491">
                                      <w:marLeft w:val="0"/>
                                      <w:marRight w:val="0"/>
                                      <w:marTop w:val="60"/>
                                      <w:marBottom w:val="60"/>
                                      <w:divBdr>
                                        <w:top w:val="none" w:sz="0" w:space="0" w:color="auto"/>
                                        <w:left w:val="none" w:sz="0" w:space="0" w:color="auto"/>
                                        <w:bottom w:val="none" w:sz="0" w:space="0" w:color="auto"/>
                                        <w:right w:val="none" w:sz="0" w:space="0" w:color="auto"/>
                                      </w:divBdr>
                                      <w:divsChild>
                                        <w:div w:id="703020032">
                                          <w:marLeft w:val="0"/>
                                          <w:marRight w:val="0"/>
                                          <w:marTop w:val="0"/>
                                          <w:marBottom w:val="0"/>
                                          <w:divBdr>
                                            <w:top w:val="none" w:sz="0" w:space="0" w:color="auto"/>
                                            <w:left w:val="none" w:sz="0" w:space="0" w:color="auto"/>
                                            <w:bottom w:val="none" w:sz="0" w:space="0" w:color="auto"/>
                                            <w:right w:val="none" w:sz="0" w:space="0" w:color="auto"/>
                                          </w:divBdr>
                                          <w:divsChild>
                                            <w:div w:id="1179928692">
                                              <w:marLeft w:val="0"/>
                                              <w:marRight w:val="0"/>
                                              <w:marTop w:val="0"/>
                                              <w:marBottom w:val="0"/>
                                              <w:divBdr>
                                                <w:top w:val="none" w:sz="0" w:space="0" w:color="auto"/>
                                                <w:left w:val="none" w:sz="0" w:space="0" w:color="auto"/>
                                                <w:bottom w:val="none" w:sz="0" w:space="0" w:color="auto"/>
                                                <w:right w:val="none" w:sz="0" w:space="0" w:color="auto"/>
                                              </w:divBdr>
                                              <w:divsChild>
                                                <w:div w:id="168253685">
                                                  <w:marLeft w:val="0"/>
                                                  <w:marRight w:val="0"/>
                                                  <w:marTop w:val="0"/>
                                                  <w:marBottom w:val="0"/>
                                                  <w:divBdr>
                                                    <w:top w:val="none" w:sz="0" w:space="0" w:color="auto"/>
                                                    <w:left w:val="none" w:sz="0" w:space="0" w:color="auto"/>
                                                    <w:bottom w:val="none" w:sz="0" w:space="0" w:color="auto"/>
                                                    <w:right w:val="none" w:sz="0" w:space="0" w:color="auto"/>
                                                  </w:divBdr>
                                                  <w:divsChild>
                                                    <w:div w:id="1325086517">
                                                      <w:marLeft w:val="0"/>
                                                      <w:marRight w:val="0"/>
                                                      <w:marTop w:val="0"/>
                                                      <w:marBottom w:val="0"/>
                                                      <w:divBdr>
                                                        <w:top w:val="none" w:sz="0" w:space="0" w:color="auto"/>
                                                        <w:left w:val="none" w:sz="0" w:space="0" w:color="auto"/>
                                                        <w:bottom w:val="none" w:sz="0" w:space="0" w:color="auto"/>
                                                        <w:right w:val="none" w:sz="0" w:space="0" w:color="auto"/>
                                                      </w:divBdr>
                                                      <w:divsChild>
                                                        <w:div w:id="2062290243">
                                                          <w:marLeft w:val="0"/>
                                                          <w:marRight w:val="0"/>
                                                          <w:marTop w:val="0"/>
                                                          <w:marBottom w:val="0"/>
                                                          <w:divBdr>
                                                            <w:top w:val="none" w:sz="0" w:space="0" w:color="auto"/>
                                                            <w:left w:val="none" w:sz="0" w:space="0" w:color="auto"/>
                                                            <w:bottom w:val="none" w:sz="0" w:space="0" w:color="auto"/>
                                                            <w:right w:val="none" w:sz="0" w:space="0" w:color="auto"/>
                                                          </w:divBdr>
                                                          <w:divsChild>
                                                            <w:div w:id="748426751">
                                                              <w:marLeft w:val="0"/>
                                                              <w:marRight w:val="0"/>
                                                              <w:marTop w:val="0"/>
                                                              <w:marBottom w:val="0"/>
                                                              <w:divBdr>
                                                                <w:top w:val="single" w:sz="6" w:space="4" w:color="C5D2E0"/>
                                                                <w:left w:val="single" w:sz="6" w:space="4" w:color="C5D2E0"/>
                                                                <w:bottom w:val="single" w:sz="6" w:space="4" w:color="C5D2E0"/>
                                                                <w:right w:val="single" w:sz="6" w:space="4" w:color="C5D2E0"/>
                                                              </w:divBdr>
                                                            </w:div>
                                                            <w:div w:id="17846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50305">
      <w:bodyDiv w:val="1"/>
      <w:marLeft w:val="0"/>
      <w:marRight w:val="0"/>
      <w:marTop w:val="0"/>
      <w:marBottom w:val="0"/>
      <w:divBdr>
        <w:top w:val="none" w:sz="0" w:space="0" w:color="auto"/>
        <w:left w:val="none" w:sz="0" w:space="0" w:color="auto"/>
        <w:bottom w:val="none" w:sz="0" w:space="0" w:color="auto"/>
        <w:right w:val="none" w:sz="0" w:space="0" w:color="auto"/>
      </w:divBdr>
      <w:divsChild>
        <w:div w:id="1338269842">
          <w:marLeft w:val="0"/>
          <w:marRight w:val="0"/>
          <w:marTop w:val="0"/>
          <w:marBottom w:val="0"/>
          <w:divBdr>
            <w:top w:val="none" w:sz="0" w:space="0" w:color="auto"/>
            <w:left w:val="none" w:sz="0" w:space="0" w:color="auto"/>
            <w:bottom w:val="none" w:sz="0" w:space="0" w:color="auto"/>
            <w:right w:val="none" w:sz="0" w:space="0" w:color="auto"/>
          </w:divBdr>
          <w:divsChild>
            <w:div w:id="1876655315">
              <w:marLeft w:val="0"/>
              <w:marRight w:val="0"/>
              <w:marTop w:val="0"/>
              <w:marBottom w:val="0"/>
              <w:divBdr>
                <w:top w:val="none" w:sz="0" w:space="0" w:color="auto"/>
                <w:left w:val="none" w:sz="0" w:space="0" w:color="auto"/>
                <w:bottom w:val="none" w:sz="0" w:space="0" w:color="auto"/>
                <w:right w:val="none" w:sz="0" w:space="0" w:color="auto"/>
              </w:divBdr>
              <w:divsChild>
                <w:div w:id="701632776">
                  <w:marLeft w:val="0"/>
                  <w:marRight w:val="0"/>
                  <w:marTop w:val="0"/>
                  <w:marBottom w:val="0"/>
                  <w:divBdr>
                    <w:top w:val="none" w:sz="0" w:space="0" w:color="auto"/>
                    <w:left w:val="none" w:sz="0" w:space="0" w:color="auto"/>
                    <w:bottom w:val="none" w:sz="0" w:space="0" w:color="auto"/>
                    <w:right w:val="none" w:sz="0" w:space="0" w:color="auto"/>
                  </w:divBdr>
                  <w:divsChild>
                    <w:div w:id="113721133">
                      <w:marLeft w:val="0"/>
                      <w:marRight w:val="0"/>
                      <w:marTop w:val="0"/>
                      <w:marBottom w:val="0"/>
                      <w:divBdr>
                        <w:top w:val="none" w:sz="0" w:space="0" w:color="auto"/>
                        <w:left w:val="none" w:sz="0" w:space="0" w:color="auto"/>
                        <w:bottom w:val="none" w:sz="0" w:space="0" w:color="auto"/>
                        <w:right w:val="none" w:sz="0" w:space="0" w:color="auto"/>
                      </w:divBdr>
                      <w:divsChild>
                        <w:div w:id="1004430340">
                          <w:marLeft w:val="0"/>
                          <w:marRight w:val="0"/>
                          <w:marTop w:val="0"/>
                          <w:marBottom w:val="0"/>
                          <w:divBdr>
                            <w:top w:val="none" w:sz="0" w:space="0" w:color="auto"/>
                            <w:left w:val="none" w:sz="0" w:space="0" w:color="auto"/>
                            <w:bottom w:val="none" w:sz="0" w:space="0" w:color="auto"/>
                            <w:right w:val="none" w:sz="0" w:space="0" w:color="auto"/>
                          </w:divBdr>
                          <w:divsChild>
                            <w:div w:id="1536455923">
                              <w:marLeft w:val="0"/>
                              <w:marRight w:val="0"/>
                              <w:marTop w:val="0"/>
                              <w:marBottom w:val="0"/>
                              <w:divBdr>
                                <w:top w:val="none" w:sz="0" w:space="0" w:color="auto"/>
                                <w:left w:val="none" w:sz="0" w:space="0" w:color="auto"/>
                                <w:bottom w:val="none" w:sz="0" w:space="0" w:color="auto"/>
                                <w:right w:val="none" w:sz="0" w:space="0" w:color="auto"/>
                              </w:divBdr>
                              <w:divsChild>
                                <w:div w:id="462967452">
                                  <w:marLeft w:val="0"/>
                                  <w:marRight w:val="0"/>
                                  <w:marTop w:val="0"/>
                                  <w:marBottom w:val="0"/>
                                  <w:divBdr>
                                    <w:top w:val="none" w:sz="0" w:space="0" w:color="auto"/>
                                    <w:left w:val="none" w:sz="0" w:space="0" w:color="auto"/>
                                    <w:bottom w:val="none" w:sz="0" w:space="0" w:color="auto"/>
                                    <w:right w:val="none" w:sz="0" w:space="0" w:color="auto"/>
                                  </w:divBdr>
                                  <w:divsChild>
                                    <w:div w:id="1950117119">
                                      <w:marLeft w:val="0"/>
                                      <w:marRight w:val="0"/>
                                      <w:marTop w:val="0"/>
                                      <w:marBottom w:val="0"/>
                                      <w:divBdr>
                                        <w:top w:val="none" w:sz="0" w:space="0" w:color="auto"/>
                                        <w:left w:val="none" w:sz="0" w:space="0" w:color="auto"/>
                                        <w:bottom w:val="none" w:sz="0" w:space="0" w:color="auto"/>
                                        <w:right w:val="none" w:sz="0" w:space="0" w:color="auto"/>
                                      </w:divBdr>
                                      <w:divsChild>
                                        <w:div w:id="393358027">
                                          <w:marLeft w:val="0"/>
                                          <w:marRight w:val="0"/>
                                          <w:marTop w:val="0"/>
                                          <w:marBottom w:val="0"/>
                                          <w:divBdr>
                                            <w:top w:val="none" w:sz="0" w:space="0" w:color="auto"/>
                                            <w:left w:val="none" w:sz="0" w:space="0" w:color="auto"/>
                                            <w:bottom w:val="none" w:sz="0" w:space="0" w:color="auto"/>
                                            <w:right w:val="none" w:sz="0" w:space="0" w:color="auto"/>
                                          </w:divBdr>
                                          <w:divsChild>
                                            <w:div w:id="787771597">
                                              <w:marLeft w:val="0"/>
                                              <w:marRight w:val="0"/>
                                              <w:marTop w:val="0"/>
                                              <w:marBottom w:val="0"/>
                                              <w:divBdr>
                                                <w:top w:val="none" w:sz="0" w:space="0" w:color="auto"/>
                                                <w:left w:val="none" w:sz="0" w:space="0" w:color="auto"/>
                                                <w:bottom w:val="none" w:sz="0" w:space="0" w:color="auto"/>
                                                <w:right w:val="none" w:sz="0" w:space="0" w:color="auto"/>
                                              </w:divBdr>
                                              <w:divsChild>
                                                <w:div w:id="545222982">
                                                  <w:marLeft w:val="0"/>
                                                  <w:marRight w:val="0"/>
                                                  <w:marTop w:val="0"/>
                                                  <w:marBottom w:val="0"/>
                                                  <w:divBdr>
                                                    <w:top w:val="none" w:sz="0" w:space="0" w:color="auto"/>
                                                    <w:left w:val="none" w:sz="0" w:space="0" w:color="auto"/>
                                                    <w:bottom w:val="none" w:sz="0" w:space="0" w:color="auto"/>
                                                    <w:right w:val="none" w:sz="0" w:space="0" w:color="auto"/>
                                                  </w:divBdr>
                                                  <w:divsChild>
                                                    <w:div w:id="5765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842704">
      <w:bodyDiv w:val="1"/>
      <w:marLeft w:val="0"/>
      <w:marRight w:val="0"/>
      <w:marTop w:val="0"/>
      <w:marBottom w:val="0"/>
      <w:divBdr>
        <w:top w:val="none" w:sz="0" w:space="0" w:color="auto"/>
        <w:left w:val="none" w:sz="0" w:space="0" w:color="auto"/>
        <w:bottom w:val="none" w:sz="0" w:space="0" w:color="auto"/>
        <w:right w:val="none" w:sz="0" w:space="0" w:color="auto"/>
      </w:divBdr>
      <w:divsChild>
        <w:div w:id="1073895259">
          <w:marLeft w:val="0"/>
          <w:marRight w:val="0"/>
          <w:marTop w:val="0"/>
          <w:marBottom w:val="0"/>
          <w:divBdr>
            <w:top w:val="none" w:sz="0" w:space="0" w:color="auto"/>
            <w:left w:val="none" w:sz="0" w:space="0" w:color="auto"/>
            <w:bottom w:val="none" w:sz="0" w:space="0" w:color="auto"/>
            <w:right w:val="none" w:sz="0" w:space="0" w:color="auto"/>
          </w:divBdr>
          <w:divsChild>
            <w:div w:id="647441473">
              <w:marLeft w:val="0"/>
              <w:marRight w:val="0"/>
              <w:marTop w:val="0"/>
              <w:marBottom w:val="0"/>
              <w:divBdr>
                <w:top w:val="none" w:sz="0" w:space="0" w:color="auto"/>
                <w:left w:val="none" w:sz="0" w:space="0" w:color="auto"/>
                <w:bottom w:val="none" w:sz="0" w:space="0" w:color="auto"/>
                <w:right w:val="none" w:sz="0" w:space="0" w:color="auto"/>
              </w:divBdr>
              <w:divsChild>
                <w:div w:id="661852055">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141728916">
                          <w:marLeft w:val="0"/>
                          <w:marRight w:val="0"/>
                          <w:marTop w:val="0"/>
                          <w:marBottom w:val="0"/>
                          <w:divBdr>
                            <w:top w:val="none" w:sz="0" w:space="0" w:color="auto"/>
                            <w:left w:val="none" w:sz="0" w:space="0" w:color="auto"/>
                            <w:bottom w:val="none" w:sz="0" w:space="0" w:color="auto"/>
                            <w:right w:val="none" w:sz="0" w:space="0" w:color="auto"/>
                          </w:divBdr>
                          <w:divsChild>
                            <w:div w:id="1449395302">
                              <w:marLeft w:val="0"/>
                              <w:marRight w:val="0"/>
                              <w:marTop w:val="0"/>
                              <w:marBottom w:val="0"/>
                              <w:divBdr>
                                <w:top w:val="none" w:sz="0" w:space="0" w:color="auto"/>
                                <w:left w:val="none" w:sz="0" w:space="0" w:color="auto"/>
                                <w:bottom w:val="none" w:sz="0" w:space="0" w:color="auto"/>
                                <w:right w:val="none" w:sz="0" w:space="0" w:color="auto"/>
                              </w:divBdr>
                              <w:divsChild>
                                <w:div w:id="1778211395">
                                  <w:marLeft w:val="0"/>
                                  <w:marRight w:val="0"/>
                                  <w:marTop w:val="0"/>
                                  <w:marBottom w:val="0"/>
                                  <w:divBdr>
                                    <w:top w:val="none" w:sz="0" w:space="0" w:color="auto"/>
                                    <w:left w:val="none" w:sz="0" w:space="0" w:color="auto"/>
                                    <w:bottom w:val="none" w:sz="0" w:space="0" w:color="auto"/>
                                    <w:right w:val="none" w:sz="0" w:space="0" w:color="auto"/>
                                  </w:divBdr>
                                  <w:divsChild>
                                    <w:div w:id="782116582">
                                      <w:marLeft w:val="0"/>
                                      <w:marRight w:val="0"/>
                                      <w:marTop w:val="0"/>
                                      <w:marBottom w:val="0"/>
                                      <w:divBdr>
                                        <w:top w:val="none" w:sz="0" w:space="0" w:color="auto"/>
                                        <w:left w:val="none" w:sz="0" w:space="0" w:color="auto"/>
                                        <w:bottom w:val="none" w:sz="0" w:space="0" w:color="auto"/>
                                        <w:right w:val="none" w:sz="0" w:space="0" w:color="auto"/>
                                      </w:divBdr>
                                      <w:divsChild>
                                        <w:div w:id="1731266303">
                                          <w:marLeft w:val="0"/>
                                          <w:marRight w:val="0"/>
                                          <w:marTop w:val="0"/>
                                          <w:marBottom w:val="0"/>
                                          <w:divBdr>
                                            <w:top w:val="none" w:sz="0" w:space="0" w:color="auto"/>
                                            <w:left w:val="none" w:sz="0" w:space="0" w:color="auto"/>
                                            <w:bottom w:val="none" w:sz="0" w:space="0" w:color="auto"/>
                                            <w:right w:val="none" w:sz="0" w:space="0" w:color="auto"/>
                                          </w:divBdr>
                                          <w:divsChild>
                                            <w:div w:id="438794471">
                                              <w:marLeft w:val="0"/>
                                              <w:marRight w:val="0"/>
                                              <w:marTop w:val="0"/>
                                              <w:marBottom w:val="0"/>
                                              <w:divBdr>
                                                <w:top w:val="none" w:sz="0" w:space="0" w:color="auto"/>
                                                <w:left w:val="none" w:sz="0" w:space="0" w:color="auto"/>
                                                <w:bottom w:val="none" w:sz="0" w:space="0" w:color="auto"/>
                                                <w:right w:val="none" w:sz="0" w:space="0" w:color="auto"/>
                                              </w:divBdr>
                                              <w:divsChild>
                                                <w:div w:id="1332828554">
                                                  <w:marLeft w:val="0"/>
                                                  <w:marRight w:val="0"/>
                                                  <w:marTop w:val="0"/>
                                                  <w:marBottom w:val="0"/>
                                                  <w:divBdr>
                                                    <w:top w:val="none" w:sz="0" w:space="0" w:color="auto"/>
                                                    <w:left w:val="none" w:sz="0" w:space="0" w:color="auto"/>
                                                    <w:bottom w:val="none" w:sz="0" w:space="0" w:color="auto"/>
                                                    <w:right w:val="none" w:sz="0" w:space="0" w:color="auto"/>
                                                  </w:divBdr>
                                                  <w:divsChild>
                                                    <w:div w:id="11365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469594">
      <w:bodyDiv w:val="1"/>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sChild>
            <w:div w:id="1240215148">
              <w:marLeft w:val="0"/>
              <w:marRight w:val="0"/>
              <w:marTop w:val="0"/>
              <w:marBottom w:val="0"/>
              <w:divBdr>
                <w:top w:val="none" w:sz="0" w:space="0" w:color="auto"/>
                <w:left w:val="none" w:sz="0" w:space="0" w:color="auto"/>
                <w:bottom w:val="none" w:sz="0" w:space="0" w:color="auto"/>
                <w:right w:val="none" w:sz="0" w:space="0" w:color="auto"/>
              </w:divBdr>
              <w:divsChild>
                <w:div w:id="1616327318">
                  <w:marLeft w:val="0"/>
                  <w:marRight w:val="0"/>
                  <w:marTop w:val="0"/>
                  <w:marBottom w:val="0"/>
                  <w:divBdr>
                    <w:top w:val="none" w:sz="0" w:space="0" w:color="auto"/>
                    <w:left w:val="none" w:sz="0" w:space="0" w:color="auto"/>
                    <w:bottom w:val="none" w:sz="0" w:space="0" w:color="auto"/>
                    <w:right w:val="none" w:sz="0" w:space="0" w:color="auto"/>
                  </w:divBdr>
                  <w:divsChild>
                    <w:div w:id="1708215677">
                      <w:marLeft w:val="0"/>
                      <w:marRight w:val="0"/>
                      <w:marTop w:val="0"/>
                      <w:marBottom w:val="0"/>
                      <w:divBdr>
                        <w:top w:val="none" w:sz="0" w:space="0" w:color="auto"/>
                        <w:left w:val="none" w:sz="0" w:space="0" w:color="auto"/>
                        <w:bottom w:val="none" w:sz="0" w:space="0" w:color="auto"/>
                        <w:right w:val="none" w:sz="0" w:space="0" w:color="auto"/>
                      </w:divBdr>
                      <w:divsChild>
                        <w:div w:id="404181260">
                          <w:marLeft w:val="0"/>
                          <w:marRight w:val="0"/>
                          <w:marTop w:val="0"/>
                          <w:marBottom w:val="0"/>
                          <w:divBdr>
                            <w:top w:val="none" w:sz="0" w:space="0" w:color="auto"/>
                            <w:left w:val="none" w:sz="0" w:space="0" w:color="auto"/>
                            <w:bottom w:val="none" w:sz="0" w:space="0" w:color="auto"/>
                            <w:right w:val="none" w:sz="0" w:space="0" w:color="auto"/>
                          </w:divBdr>
                          <w:divsChild>
                            <w:div w:id="1829126302">
                              <w:marLeft w:val="0"/>
                              <w:marRight w:val="0"/>
                              <w:marTop w:val="300"/>
                              <w:marBottom w:val="300"/>
                              <w:divBdr>
                                <w:top w:val="none" w:sz="0" w:space="0" w:color="auto"/>
                                <w:left w:val="none" w:sz="0" w:space="0" w:color="auto"/>
                                <w:bottom w:val="none" w:sz="0" w:space="0" w:color="auto"/>
                                <w:right w:val="none" w:sz="0" w:space="0" w:color="auto"/>
                              </w:divBdr>
                              <w:divsChild>
                                <w:div w:id="102846826">
                                  <w:marLeft w:val="300"/>
                                  <w:marRight w:val="0"/>
                                  <w:marTop w:val="0"/>
                                  <w:marBottom w:val="0"/>
                                  <w:divBdr>
                                    <w:top w:val="none" w:sz="0" w:space="0" w:color="auto"/>
                                    <w:left w:val="none" w:sz="0" w:space="0" w:color="auto"/>
                                    <w:bottom w:val="none" w:sz="0" w:space="0" w:color="auto"/>
                                    <w:right w:val="none" w:sz="0" w:space="0" w:color="auto"/>
                                  </w:divBdr>
                                  <w:divsChild>
                                    <w:div w:id="119769692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512408">
      <w:bodyDiv w:val="1"/>
      <w:marLeft w:val="0"/>
      <w:marRight w:val="0"/>
      <w:marTop w:val="0"/>
      <w:marBottom w:val="0"/>
      <w:divBdr>
        <w:top w:val="none" w:sz="0" w:space="0" w:color="auto"/>
        <w:left w:val="none" w:sz="0" w:space="0" w:color="auto"/>
        <w:bottom w:val="none" w:sz="0" w:space="0" w:color="auto"/>
        <w:right w:val="none" w:sz="0" w:space="0" w:color="auto"/>
      </w:divBdr>
      <w:divsChild>
        <w:div w:id="1685355734">
          <w:marLeft w:val="0"/>
          <w:marRight w:val="0"/>
          <w:marTop w:val="0"/>
          <w:marBottom w:val="0"/>
          <w:divBdr>
            <w:top w:val="none" w:sz="0" w:space="0" w:color="auto"/>
            <w:left w:val="none" w:sz="0" w:space="0" w:color="auto"/>
            <w:bottom w:val="none" w:sz="0" w:space="0" w:color="auto"/>
            <w:right w:val="none" w:sz="0" w:space="0" w:color="auto"/>
          </w:divBdr>
          <w:divsChild>
            <w:div w:id="1251234934">
              <w:marLeft w:val="0"/>
              <w:marRight w:val="0"/>
              <w:marTop w:val="0"/>
              <w:marBottom w:val="0"/>
              <w:divBdr>
                <w:top w:val="none" w:sz="0" w:space="0" w:color="auto"/>
                <w:left w:val="none" w:sz="0" w:space="0" w:color="auto"/>
                <w:bottom w:val="none" w:sz="0" w:space="0" w:color="auto"/>
                <w:right w:val="none" w:sz="0" w:space="0" w:color="auto"/>
              </w:divBdr>
              <w:divsChild>
                <w:div w:id="1850369510">
                  <w:marLeft w:val="0"/>
                  <w:marRight w:val="0"/>
                  <w:marTop w:val="0"/>
                  <w:marBottom w:val="0"/>
                  <w:divBdr>
                    <w:top w:val="none" w:sz="0" w:space="0" w:color="auto"/>
                    <w:left w:val="none" w:sz="0" w:space="0" w:color="auto"/>
                    <w:bottom w:val="none" w:sz="0" w:space="0" w:color="auto"/>
                    <w:right w:val="none" w:sz="0" w:space="0" w:color="auto"/>
                  </w:divBdr>
                  <w:divsChild>
                    <w:div w:id="1338582852">
                      <w:marLeft w:val="0"/>
                      <w:marRight w:val="0"/>
                      <w:marTop w:val="0"/>
                      <w:marBottom w:val="0"/>
                      <w:divBdr>
                        <w:top w:val="none" w:sz="0" w:space="0" w:color="auto"/>
                        <w:left w:val="none" w:sz="0" w:space="0" w:color="auto"/>
                        <w:bottom w:val="none" w:sz="0" w:space="0" w:color="auto"/>
                        <w:right w:val="none" w:sz="0" w:space="0" w:color="auto"/>
                      </w:divBdr>
                      <w:divsChild>
                        <w:div w:id="441346644">
                          <w:marLeft w:val="0"/>
                          <w:marRight w:val="0"/>
                          <w:marTop w:val="0"/>
                          <w:marBottom w:val="0"/>
                          <w:divBdr>
                            <w:top w:val="none" w:sz="0" w:space="0" w:color="auto"/>
                            <w:left w:val="none" w:sz="0" w:space="0" w:color="auto"/>
                            <w:bottom w:val="none" w:sz="0" w:space="0" w:color="auto"/>
                            <w:right w:val="none" w:sz="0" w:space="0" w:color="auto"/>
                          </w:divBdr>
                          <w:divsChild>
                            <w:div w:id="1341547598">
                              <w:marLeft w:val="0"/>
                              <w:marRight w:val="0"/>
                              <w:marTop w:val="0"/>
                              <w:marBottom w:val="0"/>
                              <w:divBdr>
                                <w:top w:val="none" w:sz="0" w:space="0" w:color="auto"/>
                                <w:left w:val="none" w:sz="0" w:space="0" w:color="auto"/>
                                <w:bottom w:val="none" w:sz="0" w:space="0" w:color="auto"/>
                                <w:right w:val="none" w:sz="0" w:space="0" w:color="auto"/>
                              </w:divBdr>
                              <w:divsChild>
                                <w:div w:id="450516813">
                                  <w:marLeft w:val="0"/>
                                  <w:marRight w:val="0"/>
                                  <w:marTop w:val="0"/>
                                  <w:marBottom w:val="0"/>
                                  <w:divBdr>
                                    <w:top w:val="none" w:sz="0" w:space="0" w:color="auto"/>
                                    <w:left w:val="none" w:sz="0" w:space="0" w:color="auto"/>
                                    <w:bottom w:val="none" w:sz="0" w:space="0" w:color="auto"/>
                                    <w:right w:val="none" w:sz="0" w:space="0" w:color="auto"/>
                                  </w:divBdr>
                                  <w:divsChild>
                                    <w:div w:id="733744630">
                                      <w:marLeft w:val="0"/>
                                      <w:marRight w:val="0"/>
                                      <w:marTop w:val="0"/>
                                      <w:marBottom w:val="0"/>
                                      <w:divBdr>
                                        <w:top w:val="none" w:sz="0" w:space="0" w:color="auto"/>
                                        <w:left w:val="none" w:sz="0" w:space="0" w:color="auto"/>
                                        <w:bottom w:val="none" w:sz="0" w:space="0" w:color="auto"/>
                                        <w:right w:val="none" w:sz="0" w:space="0" w:color="auto"/>
                                      </w:divBdr>
                                      <w:divsChild>
                                        <w:div w:id="1877548906">
                                          <w:marLeft w:val="0"/>
                                          <w:marRight w:val="0"/>
                                          <w:marTop w:val="0"/>
                                          <w:marBottom w:val="0"/>
                                          <w:divBdr>
                                            <w:top w:val="none" w:sz="0" w:space="0" w:color="auto"/>
                                            <w:left w:val="none" w:sz="0" w:space="0" w:color="auto"/>
                                            <w:bottom w:val="none" w:sz="0" w:space="0" w:color="auto"/>
                                            <w:right w:val="none" w:sz="0" w:space="0" w:color="auto"/>
                                          </w:divBdr>
                                          <w:divsChild>
                                            <w:div w:id="1164275566">
                                              <w:marLeft w:val="0"/>
                                              <w:marRight w:val="0"/>
                                              <w:marTop w:val="0"/>
                                              <w:marBottom w:val="0"/>
                                              <w:divBdr>
                                                <w:top w:val="none" w:sz="0" w:space="0" w:color="auto"/>
                                                <w:left w:val="none" w:sz="0" w:space="0" w:color="auto"/>
                                                <w:bottom w:val="none" w:sz="0" w:space="0" w:color="auto"/>
                                                <w:right w:val="none" w:sz="0" w:space="0" w:color="auto"/>
                                              </w:divBdr>
                                              <w:divsChild>
                                                <w:div w:id="848908352">
                                                  <w:marLeft w:val="0"/>
                                                  <w:marRight w:val="0"/>
                                                  <w:marTop w:val="0"/>
                                                  <w:marBottom w:val="0"/>
                                                  <w:divBdr>
                                                    <w:top w:val="none" w:sz="0" w:space="0" w:color="auto"/>
                                                    <w:left w:val="none" w:sz="0" w:space="0" w:color="auto"/>
                                                    <w:bottom w:val="none" w:sz="0" w:space="0" w:color="auto"/>
                                                    <w:right w:val="none" w:sz="0" w:space="0" w:color="auto"/>
                                                  </w:divBdr>
                                                  <w:divsChild>
                                                    <w:div w:id="1496919071">
                                                      <w:marLeft w:val="0"/>
                                                      <w:marRight w:val="0"/>
                                                      <w:marTop w:val="0"/>
                                                      <w:marBottom w:val="0"/>
                                                      <w:divBdr>
                                                        <w:top w:val="none" w:sz="0" w:space="0" w:color="auto"/>
                                                        <w:left w:val="none" w:sz="0" w:space="0" w:color="auto"/>
                                                        <w:bottom w:val="none" w:sz="0" w:space="0" w:color="auto"/>
                                                        <w:right w:val="none" w:sz="0" w:space="0" w:color="auto"/>
                                                      </w:divBdr>
                                                      <w:divsChild>
                                                        <w:div w:id="4312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605839">
      <w:bodyDiv w:val="1"/>
      <w:marLeft w:val="0"/>
      <w:marRight w:val="0"/>
      <w:marTop w:val="0"/>
      <w:marBottom w:val="0"/>
      <w:divBdr>
        <w:top w:val="none" w:sz="0" w:space="0" w:color="auto"/>
        <w:left w:val="none" w:sz="0" w:space="0" w:color="auto"/>
        <w:bottom w:val="none" w:sz="0" w:space="0" w:color="auto"/>
        <w:right w:val="none" w:sz="0" w:space="0" w:color="auto"/>
      </w:divBdr>
      <w:divsChild>
        <w:div w:id="1422724569">
          <w:marLeft w:val="0"/>
          <w:marRight w:val="0"/>
          <w:marTop w:val="0"/>
          <w:marBottom w:val="0"/>
          <w:divBdr>
            <w:top w:val="none" w:sz="0" w:space="0" w:color="auto"/>
            <w:left w:val="none" w:sz="0" w:space="0" w:color="auto"/>
            <w:bottom w:val="none" w:sz="0" w:space="0" w:color="auto"/>
            <w:right w:val="none" w:sz="0" w:space="0" w:color="auto"/>
          </w:divBdr>
        </w:div>
        <w:div w:id="918566031">
          <w:marLeft w:val="0"/>
          <w:marRight w:val="0"/>
          <w:marTop w:val="0"/>
          <w:marBottom w:val="0"/>
          <w:divBdr>
            <w:top w:val="none" w:sz="0" w:space="0" w:color="auto"/>
            <w:left w:val="none" w:sz="0" w:space="0" w:color="auto"/>
            <w:bottom w:val="none" w:sz="0" w:space="0" w:color="auto"/>
            <w:right w:val="none" w:sz="0" w:space="0" w:color="auto"/>
          </w:divBdr>
        </w:div>
      </w:divsChild>
    </w:div>
    <w:div w:id="1566600899">
      <w:bodyDiv w:val="1"/>
      <w:marLeft w:val="0"/>
      <w:marRight w:val="0"/>
      <w:marTop w:val="0"/>
      <w:marBottom w:val="0"/>
      <w:divBdr>
        <w:top w:val="none" w:sz="0" w:space="0" w:color="auto"/>
        <w:left w:val="none" w:sz="0" w:space="0" w:color="auto"/>
        <w:bottom w:val="none" w:sz="0" w:space="0" w:color="auto"/>
        <w:right w:val="none" w:sz="0" w:space="0" w:color="auto"/>
      </w:divBdr>
      <w:divsChild>
        <w:div w:id="459112162">
          <w:marLeft w:val="0"/>
          <w:marRight w:val="0"/>
          <w:marTop w:val="0"/>
          <w:marBottom w:val="0"/>
          <w:divBdr>
            <w:top w:val="none" w:sz="0" w:space="0" w:color="auto"/>
            <w:left w:val="none" w:sz="0" w:space="0" w:color="auto"/>
            <w:bottom w:val="none" w:sz="0" w:space="0" w:color="auto"/>
            <w:right w:val="none" w:sz="0" w:space="0" w:color="auto"/>
          </w:divBdr>
          <w:divsChild>
            <w:div w:id="661739276">
              <w:marLeft w:val="0"/>
              <w:marRight w:val="0"/>
              <w:marTop w:val="0"/>
              <w:marBottom w:val="0"/>
              <w:divBdr>
                <w:top w:val="none" w:sz="0" w:space="0" w:color="auto"/>
                <w:left w:val="none" w:sz="0" w:space="0" w:color="auto"/>
                <w:bottom w:val="none" w:sz="0" w:space="0" w:color="auto"/>
                <w:right w:val="none" w:sz="0" w:space="0" w:color="auto"/>
              </w:divBdr>
              <w:divsChild>
                <w:div w:id="194583905">
                  <w:marLeft w:val="0"/>
                  <w:marRight w:val="0"/>
                  <w:marTop w:val="0"/>
                  <w:marBottom w:val="0"/>
                  <w:divBdr>
                    <w:top w:val="none" w:sz="0" w:space="0" w:color="auto"/>
                    <w:left w:val="none" w:sz="0" w:space="0" w:color="auto"/>
                    <w:bottom w:val="none" w:sz="0" w:space="0" w:color="auto"/>
                    <w:right w:val="none" w:sz="0" w:space="0" w:color="auto"/>
                  </w:divBdr>
                  <w:divsChild>
                    <w:div w:id="1799832407">
                      <w:marLeft w:val="0"/>
                      <w:marRight w:val="0"/>
                      <w:marTop w:val="0"/>
                      <w:marBottom w:val="0"/>
                      <w:divBdr>
                        <w:top w:val="none" w:sz="0" w:space="0" w:color="auto"/>
                        <w:left w:val="none" w:sz="0" w:space="0" w:color="auto"/>
                        <w:bottom w:val="none" w:sz="0" w:space="0" w:color="auto"/>
                        <w:right w:val="none" w:sz="0" w:space="0" w:color="auto"/>
                      </w:divBdr>
                      <w:divsChild>
                        <w:div w:id="1868788413">
                          <w:marLeft w:val="0"/>
                          <w:marRight w:val="0"/>
                          <w:marTop w:val="0"/>
                          <w:marBottom w:val="0"/>
                          <w:divBdr>
                            <w:top w:val="none" w:sz="0" w:space="0" w:color="auto"/>
                            <w:left w:val="none" w:sz="0" w:space="0" w:color="auto"/>
                            <w:bottom w:val="none" w:sz="0" w:space="0" w:color="auto"/>
                            <w:right w:val="none" w:sz="0" w:space="0" w:color="auto"/>
                          </w:divBdr>
                          <w:divsChild>
                            <w:div w:id="1110855518">
                              <w:marLeft w:val="0"/>
                              <w:marRight w:val="0"/>
                              <w:marTop w:val="0"/>
                              <w:marBottom w:val="0"/>
                              <w:divBdr>
                                <w:top w:val="none" w:sz="0" w:space="0" w:color="auto"/>
                                <w:left w:val="none" w:sz="0" w:space="0" w:color="auto"/>
                                <w:bottom w:val="none" w:sz="0" w:space="0" w:color="auto"/>
                                <w:right w:val="none" w:sz="0" w:space="0" w:color="auto"/>
                              </w:divBdr>
                              <w:divsChild>
                                <w:div w:id="1294944750">
                                  <w:marLeft w:val="0"/>
                                  <w:marRight w:val="0"/>
                                  <w:marTop w:val="0"/>
                                  <w:marBottom w:val="0"/>
                                  <w:divBdr>
                                    <w:top w:val="none" w:sz="0" w:space="0" w:color="auto"/>
                                    <w:left w:val="none" w:sz="0" w:space="0" w:color="auto"/>
                                    <w:bottom w:val="none" w:sz="0" w:space="0" w:color="auto"/>
                                    <w:right w:val="none" w:sz="0" w:space="0" w:color="auto"/>
                                  </w:divBdr>
                                  <w:divsChild>
                                    <w:div w:id="1917781815">
                                      <w:marLeft w:val="0"/>
                                      <w:marRight w:val="0"/>
                                      <w:marTop w:val="0"/>
                                      <w:marBottom w:val="0"/>
                                      <w:divBdr>
                                        <w:top w:val="none" w:sz="0" w:space="0" w:color="auto"/>
                                        <w:left w:val="none" w:sz="0" w:space="0" w:color="auto"/>
                                        <w:bottom w:val="none" w:sz="0" w:space="0" w:color="auto"/>
                                        <w:right w:val="none" w:sz="0" w:space="0" w:color="auto"/>
                                      </w:divBdr>
                                      <w:divsChild>
                                        <w:div w:id="778531464">
                                          <w:marLeft w:val="0"/>
                                          <w:marRight w:val="0"/>
                                          <w:marTop w:val="0"/>
                                          <w:marBottom w:val="0"/>
                                          <w:divBdr>
                                            <w:top w:val="none" w:sz="0" w:space="0" w:color="auto"/>
                                            <w:left w:val="none" w:sz="0" w:space="0" w:color="auto"/>
                                            <w:bottom w:val="none" w:sz="0" w:space="0" w:color="auto"/>
                                            <w:right w:val="none" w:sz="0" w:space="0" w:color="auto"/>
                                          </w:divBdr>
                                          <w:divsChild>
                                            <w:div w:id="1223835764">
                                              <w:marLeft w:val="0"/>
                                              <w:marRight w:val="0"/>
                                              <w:marTop w:val="0"/>
                                              <w:marBottom w:val="0"/>
                                              <w:divBdr>
                                                <w:top w:val="none" w:sz="0" w:space="0" w:color="auto"/>
                                                <w:left w:val="none" w:sz="0" w:space="0" w:color="auto"/>
                                                <w:bottom w:val="none" w:sz="0" w:space="0" w:color="auto"/>
                                                <w:right w:val="none" w:sz="0" w:space="0" w:color="auto"/>
                                              </w:divBdr>
                                              <w:divsChild>
                                                <w:div w:id="739712110">
                                                  <w:marLeft w:val="0"/>
                                                  <w:marRight w:val="0"/>
                                                  <w:marTop w:val="0"/>
                                                  <w:marBottom w:val="0"/>
                                                  <w:divBdr>
                                                    <w:top w:val="none" w:sz="0" w:space="0" w:color="auto"/>
                                                    <w:left w:val="none" w:sz="0" w:space="0" w:color="auto"/>
                                                    <w:bottom w:val="none" w:sz="0" w:space="0" w:color="auto"/>
                                                    <w:right w:val="none" w:sz="0" w:space="0" w:color="auto"/>
                                                  </w:divBdr>
                                                  <w:divsChild>
                                                    <w:div w:id="6245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994838">
      <w:bodyDiv w:val="1"/>
      <w:marLeft w:val="0"/>
      <w:marRight w:val="0"/>
      <w:marTop w:val="0"/>
      <w:marBottom w:val="0"/>
      <w:divBdr>
        <w:top w:val="none" w:sz="0" w:space="0" w:color="auto"/>
        <w:left w:val="none" w:sz="0" w:space="0" w:color="auto"/>
        <w:bottom w:val="none" w:sz="0" w:space="0" w:color="auto"/>
        <w:right w:val="none" w:sz="0" w:space="0" w:color="auto"/>
      </w:divBdr>
      <w:divsChild>
        <w:div w:id="1963730585">
          <w:marLeft w:val="0"/>
          <w:marRight w:val="0"/>
          <w:marTop w:val="0"/>
          <w:marBottom w:val="0"/>
          <w:divBdr>
            <w:top w:val="none" w:sz="0" w:space="0" w:color="auto"/>
            <w:left w:val="none" w:sz="0" w:space="0" w:color="auto"/>
            <w:bottom w:val="none" w:sz="0" w:space="0" w:color="auto"/>
            <w:right w:val="none" w:sz="0" w:space="0" w:color="auto"/>
          </w:divBdr>
          <w:divsChild>
            <w:div w:id="1727140394">
              <w:marLeft w:val="0"/>
              <w:marRight w:val="0"/>
              <w:marTop w:val="0"/>
              <w:marBottom w:val="0"/>
              <w:divBdr>
                <w:top w:val="none" w:sz="0" w:space="0" w:color="auto"/>
                <w:left w:val="none" w:sz="0" w:space="0" w:color="auto"/>
                <w:bottom w:val="none" w:sz="0" w:space="0" w:color="auto"/>
                <w:right w:val="none" w:sz="0" w:space="0" w:color="auto"/>
              </w:divBdr>
              <w:divsChild>
                <w:div w:id="1664894493">
                  <w:marLeft w:val="0"/>
                  <w:marRight w:val="0"/>
                  <w:marTop w:val="0"/>
                  <w:marBottom w:val="0"/>
                  <w:divBdr>
                    <w:top w:val="none" w:sz="0" w:space="0" w:color="auto"/>
                    <w:left w:val="none" w:sz="0" w:space="0" w:color="auto"/>
                    <w:bottom w:val="none" w:sz="0" w:space="0" w:color="auto"/>
                    <w:right w:val="none" w:sz="0" w:space="0" w:color="auto"/>
                  </w:divBdr>
                  <w:divsChild>
                    <w:div w:id="1413430279">
                      <w:marLeft w:val="0"/>
                      <w:marRight w:val="0"/>
                      <w:marTop w:val="0"/>
                      <w:marBottom w:val="0"/>
                      <w:divBdr>
                        <w:top w:val="none" w:sz="0" w:space="0" w:color="auto"/>
                        <w:left w:val="none" w:sz="0" w:space="0" w:color="auto"/>
                        <w:bottom w:val="none" w:sz="0" w:space="0" w:color="auto"/>
                        <w:right w:val="none" w:sz="0" w:space="0" w:color="auto"/>
                      </w:divBdr>
                      <w:divsChild>
                        <w:div w:id="1943417318">
                          <w:marLeft w:val="0"/>
                          <w:marRight w:val="0"/>
                          <w:marTop w:val="0"/>
                          <w:marBottom w:val="0"/>
                          <w:divBdr>
                            <w:top w:val="none" w:sz="0" w:space="0" w:color="auto"/>
                            <w:left w:val="none" w:sz="0" w:space="0" w:color="auto"/>
                            <w:bottom w:val="none" w:sz="0" w:space="0" w:color="auto"/>
                            <w:right w:val="none" w:sz="0" w:space="0" w:color="auto"/>
                          </w:divBdr>
                          <w:divsChild>
                            <w:div w:id="1393384651">
                              <w:marLeft w:val="0"/>
                              <w:marRight w:val="0"/>
                              <w:marTop w:val="0"/>
                              <w:marBottom w:val="0"/>
                              <w:divBdr>
                                <w:top w:val="none" w:sz="0" w:space="0" w:color="auto"/>
                                <w:left w:val="none" w:sz="0" w:space="0" w:color="auto"/>
                                <w:bottom w:val="none" w:sz="0" w:space="0" w:color="auto"/>
                                <w:right w:val="none" w:sz="0" w:space="0" w:color="auto"/>
                              </w:divBdr>
                              <w:divsChild>
                                <w:div w:id="1327517777">
                                  <w:marLeft w:val="0"/>
                                  <w:marRight w:val="0"/>
                                  <w:marTop w:val="0"/>
                                  <w:marBottom w:val="0"/>
                                  <w:divBdr>
                                    <w:top w:val="none" w:sz="0" w:space="0" w:color="auto"/>
                                    <w:left w:val="none" w:sz="0" w:space="0" w:color="auto"/>
                                    <w:bottom w:val="none" w:sz="0" w:space="0" w:color="auto"/>
                                    <w:right w:val="none" w:sz="0" w:space="0" w:color="auto"/>
                                  </w:divBdr>
                                  <w:divsChild>
                                    <w:div w:id="954290691">
                                      <w:marLeft w:val="0"/>
                                      <w:marRight w:val="0"/>
                                      <w:marTop w:val="0"/>
                                      <w:marBottom w:val="0"/>
                                      <w:divBdr>
                                        <w:top w:val="none" w:sz="0" w:space="0" w:color="auto"/>
                                        <w:left w:val="none" w:sz="0" w:space="0" w:color="auto"/>
                                        <w:bottom w:val="none" w:sz="0" w:space="0" w:color="auto"/>
                                        <w:right w:val="none" w:sz="0" w:space="0" w:color="auto"/>
                                      </w:divBdr>
                                    </w:div>
                                  </w:divsChild>
                                </w:div>
                                <w:div w:id="1317687197">
                                  <w:marLeft w:val="0"/>
                                  <w:marRight w:val="0"/>
                                  <w:marTop w:val="0"/>
                                  <w:marBottom w:val="0"/>
                                  <w:divBdr>
                                    <w:top w:val="none" w:sz="0" w:space="0" w:color="auto"/>
                                    <w:left w:val="none" w:sz="0" w:space="0" w:color="auto"/>
                                    <w:bottom w:val="none" w:sz="0" w:space="0" w:color="auto"/>
                                    <w:right w:val="none" w:sz="0" w:space="0" w:color="auto"/>
                                  </w:divBdr>
                                </w:div>
                                <w:div w:id="810682228">
                                  <w:marLeft w:val="0"/>
                                  <w:marRight w:val="0"/>
                                  <w:marTop w:val="0"/>
                                  <w:marBottom w:val="0"/>
                                  <w:divBdr>
                                    <w:top w:val="none" w:sz="0" w:space="0" w:color="auto"/>
                                    <w:left w:val="none" w:sz="0" w:space="0" w:color="auto"/>
                                    <w:bottom w:val="none" w:sz="0" w:space="0" w:color="auto"/>
                                    <w:right w:val="none" w:sz="0" w:space="0" w:color="auto"/>
                                  </w:divBdr>
                                  <w:divsChild>
                                    <w:div w:id="1297488192">
                                      <w:marLeft w:val="0"/>
                                      <w:marRight w:val="0"/>
                                      <w:marTop w:val="0"/>
                                      <w:marBottom w:val="0"/>
                                      <w:divBdr>
                                        <w:top w:val="none" w:sz="0" w:space="0" w:color="auto"/>
                                        <w:left w:val="none" w:sz="0" w:space="0" w:color="auto"/>
                                        <w:bottom w:val="none" w:sz="0" w:space="0" w:color="auto"/>
                                        <w:right w:val="none" w:sz="0" w:space="0" w:color="auto"/>
                                      </w:divBdr>
                                      <w:divsChild>
                                        <w:div w:id="1310398017">
                                          <w:marLeft w:val="0"/>
                                          <w:marRight w:val="0"/>
                                          <w:marTop w:val="0"/>
                                          <w:marBottom w:val="0"/>
                                          <w:divBdr>
                                            <w:top w:val="none" w:sz="0" w:space="0" w:color="auto"/>
                                            <w:left w:val="none" w:sz="0" w:space="0" w:color="auto"/>
                                            <w:bottom w:val="none" w:sz="0" w:space="0" w:color="auto"/>
                                            <w:right w:val="none" w:sz="0" w:space="0" w:color="auto"/>
                                          </w:divBdr>
                                        </w:div>
                                        <w:div w:id="11798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157">
                                  <w:marLeft w:val="0"/>
                                  <w:marRight w:val="0"/>
                                  <w:marTop w:val="0"/>
                                  <w:marBottom w:val="0"/>
                                  <w:divBdr>
                                    <w:top w:val="none" w:sz="0" w:space="0" w:color="auto"/>
                                    <w:left w:val="none" w:sz="0" w:space="0" w:color="auto"/>
                                    <w:bottom w:val="none" w:sz="0" w:space="0" w:color="auto"/>
                                    <w:right w:val="none" w:sz="0" w:space="0" w:color="auto"/>
                                  </w:divBdr>
                                  <w:divsChild>
                                    <w:div w:id="203567249">
                                      <w:marLeft w:val="0"/>
                                      <w:marRight w:val="0"/>
                                      <w:marTop w:val="0"/>
                                      <w:marBottom w:val="0"/>
                                      <w:divBdr>
                                        <w:top w:val="none" w:sz="0" w:space="0" w:color="auto"/>
                                        <w:left w:val="none" w:sz="0" w:space="0" w:color="auto"/>
                                        <w:bottom w:val="none" w:sz="0" w:space="0" w:color="auto"/>
                                        <w:right w:val="none" w:sz="0" w:space="0" w:color="auto"/>
                                      </w:divBdr>
                                      <w:divsChild>
                                        <w:div w:id="21182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719366">
      <w:bodyDiv w:val="1"/>
      <w:marLeft w:val="0"/>
      <w:marRight w:val="0"/>
      <w:marTop w:val="0"/>
      <w:marBottom w:val="0"/>
      <w:divBdr>
        <w:top w:val="none" w:sz="0" w:space="0" w:color="auto"/>
        <w:left w:val="none" w:sz="0" w:space="0" w:color="auto"/>
        <w:bottom w:val="none" w:sz="0" w:space="0" w:color="auto"/>
        <w:right w:val="none" w:sz="0" w:space="0" w:color="auto"/>
      </w:divBdr>
      <w:divsChild>
        <w:div w:id="558783610">
          <w:marLeft w:val="0"/>
          <w:marRight w:val="0"/>
          <w:marTop w:val="0"/>
          <w:marBottom w:val="0"/>
          <w:divBdr>
            <w:top w:val="none" w:sz="0" w:space="0" w:color="auto"/>
            <w:left w:val="none" w:sz="0" w:space="0" w:color="auto"/>
            <w:bottom w:val="none" w:sz="0" w:space="0" w:color="auto"/>
            <w:right w:val="none" w:sz="0" w:space="0" w:color="auto"/>
          </w:divBdr>
          <w:divsChild>
            <w:div w:id="1564021041">
              <w:marLeft w:val="0"/>
              <w:marRight w:val="0"/>
              <w:marTop w:val="0"/>
              <w:marBottom w:val="0"/>
              <w:divBdr>
                <w:top w:val="none" w:sz="0" w:space="0" w:color="auto"/>
                <w:left w:val="none" w:sz="0" w:space="0" w:color="auto"/>
                <w:bottom w:val="none" w:sz="0" w:space="0" w:color="auto"/>
                <w:right w:val="none" w:sz="0" w:space="0" w:color="auto"/>
              </w:divBdr>
              <w:divsChild>
                <w:div w:id="2029599153">
                  <w:marLeft w:val="0"/>
                  <w:marRight w:val="0"/>
                  <w:marTop w:val="0"/>
                  <w:marBottom w:val="0"/>
                  <w:divBdr>
                    <w:top w:val="none" w:sz="0" w:space="0" w:color="auto"/>
                    <w:left w:val="none" w:sz="0" w:space="0" w:color="auto"/>
                    <w:bottom w:val="none" w:sz="0" w:space="0" w:color="auto"/>
                    <w:right w:val="none" w:sz="0" w:space="0" w:color="auto"/>
                  </w:divBdr>
                  <w:divsChild>
                    <w:div w:id="1032152114">
                      <w:marLeft w:val="0"/>
                      <w:marRight w:val="0"/>
                      <w:marTop w:val="0"/>
                      <w:marBottom w:val="0"/>
                      <w:divBdr>
                        <w:top w:val="none" w:sz="0" w:space="0" w:color="auto"/>
                        <w:left w:val="none" w:sz="0" w:space="0" w:color="auto"/>
                        <w:bottom w:val="none" w:sz="0" w:space="0" w:color="auto"/>
                        <w:right w:val="none" w:sz="0" w:space="0" w:color="auto"/>
                      </w:divBdr>
                      <w:divsChild>
                        <w:div w:id="1431589291">
                          <w:marLeft w:val="0"/>
                          <w:marRight w:val="0"/>
                          <w:marTop w:val="0"/>
                          <w:marBottom w:val="0"/>
                          <w:divBdr>
                            <w:top w:val="none" w:sz="0" w:space="0" w:color="auto"/>
                            <w:left w:val="none" w:sz="0" w:space="0" w:color="auto"/>
                            <w:bottom w:val="none" w:sz="0" w:space="0" w:color="auto"/>
                            <w:right w:val="none" w:sz="0" w:space="0" w:color="auto"/>
                          </w:divBdr>
                          <w:divsChild>
                            <w:div w:id="2079785983">
                              <w:marLeft w:val="0"/>
                              <w:marRight w:val="0"/>
                              <w:marTop w:val="0"/>
                              <w:marBottom w:val="0"/>
                              <w:divBdr>
                                <w:top w:val="none" w:sz="0" w:space="0" w:color="auto"/>
                                <w:left w:val="none" w:sz="0" w:space="0" w:color="auto"/>
                                <w:bottom w:val="none" w:sz="0" w:space="0" w:color="auto"/>
                                <w:right w:val="none" w:sz="0" w:space="0" w:color="auto"/>
                              </w:divBdr>
                              <w:divsChild>
                                <w:div w:id="1158309363">
                                  <w:marLeft w:val="0"/>
                                  <w:marRight w:val="0"/>
                                  <w:marTop w:val="0"/>
                                  <w:marBottom w:val="0"/>
                                  <w:divBdr>
                                    <w:top w:val="none" w:sz="0" w:space="0" w:color="auto"/>
                                    <w:left w:val="none" w:sz="0" w:space="0" w:color="auto"/>
                                    <w:bottom w:val="none" w:sz="0" w:space="0" w:color="auto"/>
                                    <w:right w:val="none" w:sz="0" w:space="0" w:color="auto"/>
                                  </w:divBdr>
                                  <w:divsChild>
                                    <w:div w:id="2109809531">
                                      <w:marLeft w:val="0"/>
                                      <w:marRight w:val="0"/>
                                      <w:marTop w:val="0"/>
                                      <w:marBottom w:val="0"/>
                                      <w:divBdr>
                                        <w:top w:val="none" w:sz="0" w:space="0" w:color="auto"/>
                                        <w:left w:val="none" w:sz="0" w:space="0" w:color="auto"/>
                                        <w:bottom w:val="none" w:sz="0" w:space="0" w:color="auto"/>
                                        <w:right w:val="none" w:sz="0" w:space="0" w:color="auto"/>
                                      </w:divBdr>
                                    </w:div>
                                  </w:divsChild>
                                </w:div>
                                <w:div w:id="875780300">
                                  <w:marLeft w:val="0"/>
                                  <w:marRight w:val="0"/>
                                  <w:marTop w:val="0"/>
                                  <w:marBottom w:val="0"/>
                                  <w:divBdr>
                                    <w:top w:val="none" w:sz="0" w:space="0" w:color="auto"/>
                                    <w:left w:val="none" w:sz="0" w:space="0" w:color="auto"/>
                                    <w:bottom w:val="none" w:sz="0" w:space="0" w:color="auto"/>
                                    <w:right w:val="none" w:sz="0" w:space="0" w:color="auto"/>
                                  </w:divBdr>
                                </w:div>
                                <w:div w:id="1479957779">
                                  <w:marLeft w:val="0"/>
                                  <w:marRight w:val="0"/>
                                  <w:marTop w:val="0"/>
                                  <w:marBottom w:val="0"/>
                                  <w:divBdr>
                                    <w:top w:val="none" w:sz="0" w:space="0" w:color="auto"/>
                                    <w:left w:val="none" w:sz="0" w:space="0" w:color="auto"/>
                                    <w:bottom w:val="none" w:sz="0" w:space="0" w:color="auto"/>
                                    <w:right w:val="none" w:sz="0" w:space="0" w:color="auto"/>
                                  </w:divBdr>
                                  <w:divsChild>
                                    <w:div w:id="1940140518">
                                      <w:marLeft w:val="0"/>
                                      <w:marRight w:val="0"/>
                                      <w:marTop w:val="0"/>
                                      <w:marBottom w:val="0"/>
                                      <w:divBdr>
                                        <w:top w:val="none" w:sz="0" w:space="0" w:color="auto"/>
                                        <w:left w:val="none" w:sz="0" w:space="0" w:color="auto"/>
                                        <w:bottom w:val="none" w:sz="0" w:space="0" w:color="auto"/>
                                        <w:right w:val="none" w:sz="0" w:space="0" w:color="auto"/>
                                      </w:divBdr>
                                      <w:divsChild>
                                        <w:div w:id="1226646148">
                                          <w:marLeft w:val="0"/>
                                          <w:marRight w:val="0"/>
                                          <w:marTop w:val="0"/>
                                          <w:marBottom w:val="0"/>
                                          <w:divBdr>
                                            <w:top w:val="none" w:sz="0" w:space="0" w:color="auto"/>
                                            <w:left w:val="none" w:sz="0" w:space="0" w:color="auto"/>
                                            <w:bottom w:val="none" w:sz="0" w:space="0" w:color="auto"/>
                                            <w:right w:val="none" w:sz="0" w:space="0" w:color="auto"/>
                                          </w:divBdr>
                                          <w:divsChild>
                                            <w:div w:id="1032653046">
                                              <w:marLeft w:val="0"/>
                                              <w:marRight w:val="0"/>
                                              <w:marTop w:val="0"/>
                                              <w:marBottom w:val="0"/>
                                              <w:divBdr>
                                                <w:top w:val="none" w:sz="0" w:space="0" w:color="auto"/>
                                                <w:left w:val="none" w:sz="0" w:space="0" w:color="auto"/>
                                                <w:bottom w:val="none" w:sz="0" w:space="0" w:color="auto"/>
                                                <w:right w:val="none" w:sz="0" w:space="0" w:color="auto"/>
                                              </w:divBdr>
                                            </w:div>
                                          </w:divsChild>
                                        </w:div>
                                        <w:div w:id="1193615217">
                                          <w:marLeft w:val="0"/>
                                          <w:marRight w:val="0"/>
                                          <w:marTop w:val="0"/>
                                          <w:marBottom w:val="0"/>
                                          <w:divBdr>
                                            <w:top w:val="none" w:sz="0" w:space="0" w:color="auto"/>
                                            <w:left w:val="none" w:sz="0" w:space="0" w:color="auto"/>
                                            <w:bottom w:val="none" w:sz="0" w:space="0" w:color="auto"/>
                                            <w:right w:val="none" w:sz="0" w:space="0" w:color="auto"/>
                                          </w:divBdr>
                                        </w:div>
                                        <w:div w:id="1885369315">
                                          <w:marLeft w:val="0"/>
                                          <w:marRight w:val="0"/>
                                          <w:marTop w:val="0"/>
                                          <w:marBottom w:val="0"/>
                                          <w:divBdr>
                                            <w:top w:val="none" w:sz="0" w:space="0" w:color="auto"/>
                                            <w:left w:val="none" w:sz="0" w:space="0" w:color="auto"/>
                                            <w:bottom w:val="none" w:sz="0" w:space="0" w:color="auto"/>
                                            <w:right w:val="none" w:sz="0" w:space="0" w:color="auto"/>
                                          </w:divBdr>
                                          <w:divsChild>
                                            <w:div w:id="736049779">
                                              <w:marLeft w:val="0"/>
                                              <w:marRight w:val="0"/>
                                              <w:marTop w:val="0"/>
                                              <w:marBottom w:val="0"/>
                                              <w:divBdr>
                                                <w:top w:val="none" w:sz="0" w:space="0" w:color="auto"/>
                                                <w:left w:val="none" w:sz="0" w:space="0" w:color="auto"/>
                                                <w:bottom w:val="none" w:sz="0" w:space="0" w:color="auto"/>
                                                <w:right w:val="none" w:sz="0" w:space="0" w:color="auto"/>
                                              </w:divBdr>
                                              <w:divsChild>
                                                <w:div w:id="1204555503">
                                                  <w:marLeft w:val="0"/>
                                                  <w:marRight w:val="0"/>
                                                  <w:marTop w:val="0"/>
                                                  <w:marBottom w:val="0"/>
                                                  <w:divBdr>
                                                    <w:top w:val="none" w:sz="0" w:space="0" w:color="auto"/>
                                                    <w:left w:val="none" w:sz="0" w:space="0" w:color="auto"/>
                                                    <w:bottom w:val="none" w:sz="0" w:space="0" w:color="auto"/>
                                                    <w:right w:val="none" w:sz="0" w:space="0" w:color="auto"/>
                                                  </w:divBdr>
                                                </w:div>
                                                <w:div w:id="1557357766">
                                                  <w:marLeft w:val="0"/>
                                                  <w:marRight w:val="0"/>
                                                  <w:marTop w:val="0"/>
                                                  <w:marBottom w:val="0"/>
                                                  <w:divBdr>
                                                    <w:top w:val="none" w:sz="0" w:space="0" w:color="auto"/>
                                                    <w:left w:val="none" w:sz="0" w:space="0" w:color="auto"/>
                                                    <w:bottom w:val="none" w:sz="0" w:space="0" w:color="auto"/>
                                                    <w:right w:val="none" w:sz="0" w:space="0" w:color="auto"/>
                                                  </w:divBdr>
                                                  <w:divsChild>
                                                    <w:div w:id="1689722508">
                                                      <w:marLeft w:val="0"/>
                                                      <w:marRight w:val="0"/>
                                                      <w:marTop w:val="0"/>
                                                      <w:marBottom w:val="0"/>
                                                      <w:divBdr>
                                                        <w:top w:val="none" w:sz="0" w:space="0" w:color="auto"/>
                                                        <w:left w:val="none" w:sz="0" w:space="0" w:color="auto"/>
                                                        <w:bottom w:val="none" w:sz="0" w:space="0" w:color="auto"/>
                                                        <w:right w:val="none" w:sz="0" w:space="0" w:color="auto"/>
                                                      </w:divBdr>
                                                    </w:div>
                                                    <w:div w:id="1855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6011">
                                  <w:marLeft w:val="0"/>
                                  <w:marRight w:val="0"/>
                                  <w:marTop w:val="0"/>
                                  <w:marBottom w:val="0"/>
                                  <w:divBdr>
                                    <w:top w:val="none" w:sz="0" w:space="0" w:color="auto"/>
                                    <w:left w:val="none" w:sz="0" w:space="0" w:color="auto"/>
                                    <w:bottom w:val="none" w:sz="0" w:space="0" w:color="auto"/>
                                    <w:right w:val="none" w:sz="0" w:space="0" w:color="auto"/>
                                  </w:divBdr>
                                  <w:divsChild>
                                    <w:div w:id="580255875">
                                      <w:marLeft w:val="0"/>
                                      <w:marRight w:val="0"/>
                                      <w:marTop w:val="0"/>
                                      <w:marBottom w:val="0"/>
                                      <w:divBdr>
                                        <w:top w:val="none" w:sz="0" w:space="0" w:color="auto"/>
                                        <w:left w:val="none" w:sz="0" w:space="0" w:color="auto"/>
                                        <w:bottom w:val="none" w:sz="0" w:space="0" w:color="auto"/>
                                        <w:right w:val="none" w:sz="0" w:space="0" w:color="auto"/>
                                      </w:divBdr>
                                      <w:divsChild>
                                        <w:div w:id="960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630834">
      <w:bodyDiv w:val="1"/>
      <w:marLeft w:val="0"/>
      <w:marRight w:val="0"/>
      <w:marTop w:val="0"/>
      <w:marBottom w:val="0"/>
      <w:divBdr>
        <w:top w:val="none" w:sz="0" w:space="0" w:color="auto"/>
        <w:left w:val="none" w:sz="0" w:space="0" w:color="auto"/>
        <w:bottom w:val="none" w:sz="0" w:space="0" w:color="auto"/>
        <w:right w:val="none" w:sz="0" w:space="0" w:color="auto"/>
      </w:divBdr>
      <w:divsChild>
        <w:div w:id="973949452">
          <w:marLeft w:val="0"/>
          <w:marRight w:val="0"/>
          <w:marTop w:val="0"/>
          <w:marBottom w:val="0"/>
          <w:divBdr>
            <w:top w:val="none" w:sz="0" w:space="0" w:color="auto"/>
            <w:left w:val="none" w:sz="0" w:space="0" w:color="auto"/>
            <w:bottom w:val="none" w:sz="0" w:space="0" w:color="auto"/>
            <w:right w:val="none" w:sz="0" w:space="0" w:color="auto"/>
          </w:divBdr>
          <w:divsChild>
            <w:div w:id="1949699918">
              <w:marLeft w:val="0"/>
              <w:marRight w:val="0"/>
              <w:marTop w:val="0"/>
              <w:marBottom w:val="0"/>
              <w:divBdr>
                <w:top w:val="none" w:sz="0" w:space="0" w:color="auto"/>
                <w:left w:val="none" w:sz="0" w:space="0" w:color="auto"/>
                <w:bottom w:val="none" w:sz="0" w:space="0" w:color="auto"/>
                <w:right w:val="none" w:sz="0" w:space="0" w:color="auto"/>
              </w:divBdr>
              <w:divsChild>
                <w:div w:id="1310013287">
                  <w:marLeft w:val="0"/>
                  <w:marRight w:val="0"/>
                  <w:marTop w:val="0"/>
                  <w:marBottom w:val="0"/>
                  <w:divBdr>
                    <w:top w:val="none" w:sz="0" w:space="0" w:color="auto"/>
                    <w:left w:val="none" w:sz="0" w:space="0" w:color="auto"/>
                    <w:bottom w:val="none" w:sz="0" w:space="0" w:color="auto"/>
                    <w:right w:val="none" w:sz="0" w:space="0" w:color="auto"/>
                  </w:divBdr>
                  <w:divsChild>
                    <w:div w:id="159545741">
                      <w:marLeft w:val="0"/>
                      <w:marRight w:val="0"/>
                      <w:marTop w:val="0"/>
                      <w:marBottom w:val="0"/>
                      <w:divBdr>
                        <w:top w:val="none" w:sz="0" w:space="0" w:color="auto"/>
                        <w:left w:val="none" w:sz="0" w:space="0" w:color="auto"/>
                        <w:bottom w:val="none" w:sz="0" w:space="0" w:color="auto"/>
                        <w:right w:val="none" w:sz="0" w:space="0" w:color="auto"/>
                      </w:divBdr>
                      <w:divsChild>
                        <w:div w:id="1194029157">
                          <w:marLeft w:val="0"/>
                          <w:marRight w:val="0"/>
                          <w:marTop w:val="0"/>
                          <w:marBottom w:val="0"/>
                          <w:divBdr>
                            <w:top w:val="none" w:sz="0" w:space="0" w:color="auto"/>
                            <w:left w:val="none" w:sz="0" w:space="0" w:color="auto"/>
                            <w:bottom w:val="none" w:sz="0" w:space="0" w:color="auto"/>
                            <w:right w:val="none" w:sz="0" w:space="0" w:color="auto"/>
                          </w:divBdr>
                          <w:divsChild>
                            <w:div w:id="686718313">
                              <w:marLeft w:val="0"/>
                              <w:marRight w:val="0"/>
                              <w:marTop w:val="0"/>
                              <w:marBottom w:val="0"/>
                              <w:divBdr>
                                <w:top w:val="none" w:sz="0" w:space="0" w:color="auto"/>
                                <w:left w:val="none" w:sz="0" w:space="0" w:color="auto"/>
                                <w:bottom w:val="none" w:sz="0" w:space="0" w:color="auto"/>
                                <w:right w:val="none" w:sz="0" w:space="0" w:color="auto"/>
                              </w:divBdr>
                              <w:divsChild>
                                <w:div w:id="483593865">
                                  <w:marLeft w:val="0"/>
                                  <w:marRight w:val="0"/>
                                  <w:marTop w:val="0"/>
                                  <w:marBottom w:val="0"/>
                                  <w:divBdr>
                                    <w:top w:val="none" w:sz="0" w:space="0" w:color="auto"/>
                                    <w:left w:val="none" w:sz="0" w:space="0" w:color="auto"/>
                                    <w:bottom w:val="none" w:sz="0" w:space="0" w:color="auto"/>
                                    <w:right w:val="none" w:sz="0" w:space="0" w:color="auto"/>
                                  </w:divBdr>
                                  <w:divsChild>
                                    <w:div w:id="1169101165">
                                      <w:marLeft w:val="0"/>
                                      <w:marRight w:val="0"/>
                                      <w:marTop w:val="0"/>
                                      <w:marBottom w:val="0"/>
                                      <w:divBdr>
                                        <w:top w:val="none" w:sz="0" w:space="0" w:color="auto"/>
                                        <w:left w:val="none" w:sz="0" w:space="0" w:color="auto"/>
                                        <w:bottom w:val="none" w:sz="0" w:space="0" w:color="auto"/>
                                        <w:right w:val="none" w:sz="0" w:space="0" w:color="auto"/>
                                      </w:divBdr>
                                      <w:divsChild>
                                        <w:div w:id="1862820999">
                                          <w:marLeft w:val="0"/>
                                          <w:marRight w:val="0"/>
                                          <w:marTop w:val="0"/>
                                          <w:marBottom w:val="0"/>
                                          <w:divBdr>
                                            <w:top w:val="none" w:sz="0" w:space="0" w:color="auto"/>
                                            <w:left w:val="none" w:sz="0" w:space="0" w:color="auto"/>
                                            <w:bottom w:val="none" w:sz="0" w:space="0" w:color="auto"/>
                                            <w:right w:val="none" w:sz="0" w:space="0" w:color="auto"/>
                                          </w:divBdr>
                                          <w:divsChild>
                                            <w:div w:id="778572167">
                                              <w:marLeft w:val="0"/>
                                              <w:marRight w:val="0"/>
                                              <w:marTop w:val="0"/>
                                              <w:marBottom w:val="0"/>
                                              <w:divBdr>
                                                <w:top w:val="none" w:sz="0" w:space="0" w:color="auto"/>
                                                <w:left w:val="none" w:sz="0" w:space="0" w:color="auto"/>
                                                <w:bottom w:val="none" w:sz="0" w:space="0" w:color="auto"/>
                                                <w:right w:val="none" w:sz="0" w:space="0" w:color="auto"/>
                                              </w:divBdr>
                                              <w:divsChild>
                                                <w:div w:id="1227230000">
                                                  <w:marLeft w:val="0"/>
                                                  <w:marRight w:val="0"/>
                                                  <w:marTop w:val="0"/>
                                                  <w:marBottom w:val="0"/>
                                                  <w:divBdr>
                                                    <w:top w:val="none" w:sz="0" w:space="0" w:color="auto"/>
                                                    <w:left w:val="none" w:sz="0" w:space="0" w:color="auto"/>
                                                    <w:bottom w:val="none" w:sz="0" w:space="0" w:color="auto"/>
                                                    <w:right w:val="none" w:sz="0" w:space="0" w:color="auto"/>
                                                  </w:divBdr>
                                                  <w:divsChild>
                                                    <w:div w:id="101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456696">
      <w:bodyDiv w:val="1"/>
      <w:marLeft w:val="0"/>
      <w:marRight w:val="0"/>
      <w:marTop w:val="0"/>
      <w:marBottom w:val="0"/>
      <w:divBdr>
        <w:top w:val="none" w:sz="0" w:space="0" w:color="auto"/>
        <w:left w:val="none" w:sz="0" w:space="0" w:color="auto"/>
        <w:bottom w:val="none" w:sz="0" w:space="0" w:color="auto"/>
        <w:right w:val="none" w:sz="0" w:space="0" w:color="auto"/>
      </w:divBdr>
      <w:divsChild>
        <w:div w:id="398290954">
          <w:marLeft w:val="0"/>
          <w:marRight w:val="0"/>
          <w:marTop w:val="0"/>
          <w:marBottom w:val="0"/>
          <w:divBdr>
            <w:top w:val="none" w:sz="0" w:space="0" w:color="auto"/>
            <w:left w:val="none" w:sz="0" w:space="0" w:color="auto"/>
            <w:bottom w:val="none" w:sz="0" w:space="0" w:color="auto"/>
            <w:right w:val="none" w:sz="0" w:space="0" w:color="auto"/>
          </w:divBdr>
          <w:divsChild>
            <w:div w:id="1934238923">
              <w:marLeft w:val="0"/>
              <w:marRight w:val="0"/>
              <w:marTop w:val="0"/>
              <w:marBottom w:val="0"/>
              <w:divBdr>
                <w:top w:val="none" w:sz="0" w:space="0" w:color="auto"/>
                <w:left w:val="none" w:sz="0" w:space="0" w:color="auto"/>
                <w:bottom w:val="none" w:sz="0" w:space="0" w:color="auto"/>
                <w:right w:val="none" w:sz="0" w:space="0" w:color="auto"/>
              </w:divBdr>
              <w:divsChild>
                <w:div w:id="1392076336">
                  <w:marLeft w:val="0"/>
                  <w:marRight w:val="0"/>
                  <w:marTop w:val="0"/>
                  <w:marBottom w:val="0"/>
                  <w:divBdr>
                    <w:top w:val="none" w:sz="0" w:space="0" w:color="auto"/>
                    <w:left w:val="none" w:sz="0" w:space="0" w:color="auto"/>
                    <w:bottom w:val="none" w:sz="0" w:space="0" w:color="auto"/>
                    <w:right w:val="none" w:sz="0" w:space="0" w:color="auto"/>
                  </w:divBdr>
                  <w:divsChild>
                    <w:div w:id="691036242">
                      <w:marLeft w:val="0"/>
                      <w:marRight w:val="0"/>
                      <w:marTop w:val="0"/>
                      <w:marBottom w:val="0"/>
                      <w:divBdr>
                        <w:top w:val="none" w:sz="0" w:space="0" w:color="auto"/>
                        <w:left w:val="none" w:sz="0" w:space="0" w:color="auto"/>
                        <w:bottom w:val="none" w:sz="0" w:space="0" w:color="auto"/>
                        <w:right w:val="none" w:sz="0" w:space="0" w:color="auto"/>
                      </w:divBdr>
                      <w:divsChild>
                        <w:div w:id="1574242896">
                          <w:marLeft w:val="0"/>
                          <w:marRight w:val="0"/>
                          <w:marTop w:val="0"/>
                          <w:marBottom w:val="0"/>
                          <w:divBdr>
                            <w:top w:val="none" w:sz="0" w:space="0" w:color="auto"/>
                            <w:left w:val="none" w:sz="0" w:space="0" w:color="auto"/>
                            <w:bottom w:val="none" w:sz="0" w:space="0" w:color="auto"/>
                            <w:right w:val="none" w:sz="0" w:space="0" w:color="auto"/>
                          </w:divBdr>
                          <w:divsChild>
                            <w:div w:id="1497069679">
                              <w:marLeft w:val="0"/>
                              <w:marRight w:val="0"/>
                              <w:marTop w:val="300"/>
                              <w:marBottom w:val="300"/>
                              <w:divBdr>
                                <w:top w:val="none" w:sz="0" w:space="0" w:color="auto"/>
                                <w:left w:val="none" w:sz="0" w:space="0" w:color="auto"/>
                                <w:bottom w:val="none" w:sz="0" w:space="0" w:color="auto"/>
                                <w:right w:val="none" w:sz="0" w:space="0" w:color="auto"/>
                              </w:divBdr>
                              <w:divsChild>
                                <w:div w:id="1947040425">
                                  <w:marLeft w:val="300"/>
                                  <w:marRight w:val="0"/>
                                  <w:marTop w:val="0"/>
                                  <w:marBottom w:val="0"/>
                                  <w:divBdr>
                                    <w:top w:val="none" w:sz="0" w:space="0" w:color="auto"/>
                                    <w:left w:val="none" w:sz="0" w:space="0" w:color="auto"/>
                                    <w:bottom w:val="none" w:sz="0" w:space="0" w:color="auto"/>
                                    <w:right w:val="none" w:sz="0" w:space="0" w:color="auto"/>
                                  </w:divBdr>
                                  <w:divsChild>
                                    <w:div w:id="649141359">
                                      <w:marLeft w:val="0"/>
                                      <w:marRight w:val="0"/>
                                      <w:marTop w:val="120"/>
                                      <w:marBottom w:val="60"/>
                                      <w:divBdr>
                                        <w:top w:val="none" w:sz="0" w:space="0" w:color="auto"/>
                                        <w:left w:val="none" w:sz="0" w:space="0" w:color="auto"/>
                                        <w:bottom w:val="none" w:sz="0" w:space="0" w:color="auto"/>
                                        <w:right w:val="none" w:sz="0" w:space="0" w:color="auto"/>
                                      </w:divBdr>
                                    </w:div>
                                    <w:div w:id="1385829097">
                                      <w:marLeft w:val="0"/>
                                      <w:marRight w:val="0"/>
                                      <w:marTop w:val="120"/>
                                      <w:marBottom w:val="60"/>
                                      <w:divBdr>
                                        <w:top w:val="none" w:sz="0" w:space="0" w:color="auto"/>
                                        <w:left w:val="none" w:sz="0" w:space="0" w:color="auto"/>
                                        <w:bottom w:val="none" w:sz="0" w:space="0" w:color="auto"/>
                                        <w:right w:val="none" w:sz="0" w:space="0" w:color="auto"/>
                                      </w:divBdr>
                                    </w:div>
                                    <w:div w:id="2008357333">
                                      <w:marLeft w:val="0"/>
                                      <w:marRight w:val="0"/>
                                      <w:marTop w:val="120"/>
                                      <w:marBottom w:val="60"/>
                                      <w:divBdr>
                                        <w:top w:val="none" w:sz="0" w:space="0" w:color="auto"/>
                                        <w:left w:val="none" w:sz="0" w:space="0" w:color="auto"/>
                                        <w:bottom w:val="none" w:sz="0" w:space="0" w:color="auto"/>
                                        <w:right w:val="none" w:sz="0" w:space="0" w:color="auto"/>
                                      </w:divBdr>
                                    </w:div>
                                    <w:div w:id="10894112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93408">
      <w:bodyDiv w:val="1"/>
      <w:marLeft w:val="0"/>
      <w:marRight w:val="0"/>
      <w:marTop w:val="0"/>
      <w:marBottom w:val="0"/>
      <w:divBdr>
        <w:top w:val="none" w:sz="0" w:space="0" w:color="auto"/>
        <w:left w:val="none" w:sz="0" w:space="0" w:color="auto"/>
        <w:bottom w:val="none" w:sz="0" w:space="0" w:color="auto"/>
        <w:right w:val="none" w:sz="0" w:space="0" w:color="auto"/>
      </w:divBdr>
      <w:divsChild>
        <w:div w:id="456223457">
          <w:marLeft w:val="0"/>
          <w:marRight w:val="0"/>
          <w:marTop w:val="0"/>
          <w:marBottom w:val="0"/>
          <w:divBdr>
            <w:top w:val="none" w:sz="0" w:space="0" w:color="auto"/>
            <w:left w:val="none" w:sz="0" w:space="0" w:color="auto"/>
            <w:bottom w:val="none" w:sz="0" w:space="0" w:color="auto"/>
            <w:right w:val="none" w:sz="0" w:space="0" w:color="auto"/>
          </w:divBdr>
        </w:div>
      </w:divsChild>
    </w:div>
    <w:div w:id="1665008673">
      <w:bodyDiv w:val="1"/>
      <w:marLeft w:val="0"/>
      <w:marRight w:val="0"/>
      <w:marTop w:val="0"/>
      <w:marBottom w:val="0"/>
      <w:divBdr>
        <w:top w:val="none" w:sz="0" w:space="0" w:color="auto"/>
        <w:left w:val="none" w:sz="0" w:space="0" w:color="auto"/>
        <w:bottom w:val="none" w:sz="0" w:space="0" w:color="auto"/>
        <w:right w:val="none" w:sz="0" w:space="0" w:color="auto"/>
      </w:divBdr>
      <w:divsChild>
        <w:div w:id="283195822">
          <w:marLeft w:val="0"/>
          <w:marRight w:val="0"/>
          <w:marTop w:val="0"/>
          <w:marBottom w:val="0"/>
          <w:divBdr>
            <w:top w:val="none" w:sz="0" w:space="0" w:color="auto"/>
            <w:left w:val="none" w:sz="0" w:space="0" w:color="auto"/>
            <w:bottom w:val="none" w:sz="0" w:space="0" w:color="auto"/>
            <w:right w:val="none" w:sz="0" w:space="0" w:color="auto"/>
          </w:divBdr>
          <w:divsChild>
            <w:div w:id="838303496">
              <w:marLeft w:val="0"/>
              <w:marRight w:val="0"/>
              <w:marTop w:val="0"/>
              <w:marBottom w:val="0"/>
              <w:divBdr>
                <w:top w:val="none" w:sz="0" w:space="0" w:color="auto"/>
                <w:left w:val="none" w:sz="0" w:space="0" w:color="auto"/>
                <w:bottom w:val="none" w:sz="0" w:space="0" w:color="auto"/>
                <w:right w:val="none" w:sz="0" w:space="0" w:color="auto"/>
              </w:divBdr>
              <w:divsChild>
                <w:div w:id="755829705">
                  <w:marLeft w:val="0"/>
                  <w:marRight w:val="0"/>
                  <w:marTop w:val="0"/>
                  <w:marBottom w:val="0"/>
                  <w:divBdr>
                    <w:top w:val="none" w:sz="0" w:space="0" w:color="auto"/>
                    <w:left w:val="none" w:sz="0" w:space="0" w:color="auto"/>
                    <w:bottom w:val="none" w:sz="0" w:space="0" w:color="auto"/>
                    <w:right w:val="none" w:sz="0" w:space="0" w:color="auto"/>
                  </w:divBdr>
                  <w:divsChild>
                    <w:div w:id="1843157006">
                      <w:marLeft w:val="0"/>
                      <w:marRight w:val="0"/>
                      <w:marTop w:val="0"/>
                      <w:marBottom w:val="0"/>
                      <w:divBdr>
                        <w:top w:val="none" w:sz="0" w:space="0" w:color="auto"/>
                        <w:left w:val="none" w:sz="0" w:space="0" w:color="auto"/>
                        <w:bottom w:val="none" w:sz="0" w:space="0" w:color="auto"/>
                        <w:right w:val="none" w:sz="0" w:space="0" w:color="auto"/>
                      </w:divBdr>
                      <w:divsChild>
                        <w:div w:id="1475374504">
                          <w:marLeft w:val="0"/>
                          <w:marRight w:val="0"/>
                          <w:marTop w:val="0"/>
                          <w:marBottom w:val="0"/>
                          <w:divBdr>
                            <w:top w:val="none" w:sz="0" w:space="0" w:color="auto"/>
                            <w:left w:val="none" w:sz="0" w:space="0" w:color="auto"/>
                            <w:bottom w:val="none" w:sz="0" w:space="0" w:color="auto"/>
                            <w:right w:val="none" w:sz="0" w:space="0" w:color="auto"/>
                          </w:divBdr>
                          <w:divsChild>
                            <w:div w:id="824206122">
                              <w:marLeft w:val="0"/>
                              <w:marRight w:val="0"/>
                              <w:marTop w:val="300"/>
                              <w:marBottom w:val="300"/>
                              <w:divBdr>
                                <w:top w:val="none" w:sz="0" w:space="0" w:color="auto"/>
                                <w:left w:val="none" w:sz="0" w:space="0" w:color="auto"/>
                                <w:bottom w:val="none" w:sz="0" w:space="0" w:color="auto"/>
                                <w:right w:val="none" w:sz="0" w:space="0" w:color="auto"/>
                              </w:divBdr>
                              <w:divsChild>
                                <w:div w:id="766541150">
                                  <w:marLeft w:val="300"/>
                                  <w:marRight w:val="0"/>
                                  <w:marTop w:val="0"/>
                                  <w:marBottom w:val="0"/>
                                  <w:divBdr>
                                    <w:top w:val="none" w:sz="0" w:space="0" w:color="auto"/>
                                    <w:left w:val="none" w:sz="0" w:space="0" w:color="auto"/>
                                    <w:bottom w:val="none" w:sz="0" w:space="0" w:color="auto"/>
                                    <w:right w:val="none" w:sz="0" w:space="0" w:color="auto"/>
                                  </w:divBdr>
                                  <w:divsChild>
                                    <w:div w:id="1272205405">
                                      <w:marLeft w:val="0"/>
                                      <w:marRight w:val="0"/>
                                      <w:marTop w:val="0"/>
                                      <w:marBottom w:val="0"/>
                                      <w:divBdr>
                                        <w:top w:val="none" w:sz="0" w:space="0" w:color="auto"/>
                                        <w:left w:val="none" w:sz="0" w:space="0" w:color="auto"/>
                                        <w:bottom w:val="none" w:sz="0" w:space="0" w:color="auto"/>
                                        <w:right w:val="none" w:sz="0" w:space="0" w:color="auto"/>
                                      </w:divBdr>
                                      <w:divsChild>
                                        <w:div w:id="461386160">
                                          <w:marLeft w:val="0"/>
                                          <w:marRight w:val="0"/>
                                          <w:marTop w:val="0"/>
                                          <w:marBottom w:val="0"/>
                                          <w:divBdr>
                                            <w:top w:val="none" w:sz="0" w:space="0" w:color="auto"/>
                                            <w:left w:val="none" w:sz="0" w:space="0" w:color="auto"/>
                                            <w:bottom w:val="none" w:sz="0" w:space="0" w:color="auto"/>
                                            <w:right w:val="none" w:sz="0" w:space="0" w:color="auto"/>
                                          </w:divBdr>
                                          <w:divsChild>
                                            <w:div w:id="421528812">
                                              <w:marLeft w:val="0"/>
                                              <w:marRight w:val="0"/>
                                              <w:marTop w:val="120"/>
                                              <w:marBottom w:val="60"/>
                                              <w:divBdr>
                                                <w:top w:val="none" w:sz="0" w:space="0" w:color="auto"/>
                                                <w:left w:val="none" w:sz="0" w:space="0" w:color="auto"/>
                                                <w:bottom w:val="none" w:sz="0" w:space="0" w:color="auto"/>
                                                <w:right w:val="none" w:sz="0" w:space="0" w:color="auto"/>
                                              </w:divBdr>
                                            </w:div>
                                            <w:div w:id="1825000731">
                                              <w:marLeft w:val="0"/>
                                              <w:marRight w:val="0"/>
                                              <w:marTop w:val="120"/>
                                              <w:marBottom w:val="60"/>
                                              <w:divBdr>
                                                <w:top w:val="none" w:sz="0" w:space="0" w:color="auto"/>
                                                <w:left w:val="none" w:sz="0" w:space="0" w:color="auto"/>
                                                <w:bottom w:val="none" w:sz="0" w:space="0" w:color="auto"/>
                                                <w:right w:val="none" w:sz="0" w:space="0" w:color="auto"/>
                                              </w:divBdr>
                                            </w:div>
                                            <w:div w:id="425660358">
                                              <w:marLeft w:val="0"/>
                                              <w:marRight w:val="0"/>
                                              <w:marTop w:val="120"/>
                                              <w:marBottom w:val="60"/>
                                              <w:divBdr>
                                                <w:top w:val="none" w:sz="0" w:space="0" w:color="auto"/>
                                                <w:left w:val="none" w:sz="0" w:space="0" w:color="auto"/>
                                                <w:bottom w:val="none" w:sz="0" w:space="0" w:color="auto"/>
                                                <w:right w:val="none" w:sz="0" w:space="0" w:color="auto"/>
                                              </w:divBdr>
                                            </w:div>
                                            <w:div w:id="912818127">
                                              <w:marLeft w:val="0"/>
                                              <w:marRight w:val="0"/>
                                              <w:marTop w:val="120"/>
                                              <w:marBottom w:val="60"/>
                                              <w:divBdr>
                                                <w:top w:val="none" w:sz="0" w:space="0" w:color="auto"/>
                                                <w:left w:val="none" w:sz="0" w:space="0" w:color="auto"/>
                                                <w:bottom w:val="none" w:sz="0" w:space="0" w:color="auto"/>
                                                <w:right w:val="none" w:sz="0" w:space="0" w:color="auto"/>
                                              </w:divBdr>
                                            </w:div>
                                            <w:div w:id="1414660949">
                                              <w:marLeft w:val="0"/>
                                              <w:marRight w:val="0"/>
                                              <w:marTop w:val="120"/>
                                              <w:marBottom w:val="60"/>
                                              <w:divBdr>
                                                <w:top w:val="none" w:sz="0" w:space="0" w:color="auto"/>
                                                <w:left w:val="none" w:sz="0" w:space="0" w:color="auto"/>
                                                <w:bottom w:val="none" w:sz="0" w:space="0" w:color="auto"/>
                                                <w:right w:val="none" w:sz="0" w:space="0" w:color="auto"/>
                                              </w:divBdr>
                                            </w:div>
                                            <w:div w:id="142456915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78374">
      <w:bodyDiv w:val="1"/>
      <w:marLeft w:val="0"/>
      <w:marRight w:val="0"/>
      <w:marTop w:val="0"/>
      <w:marBottom w:val="0"/>
      <w:divBdr>
        <w:top w:val="none" w:sz="0" w:space="0" w:color="auto"/>
        <w:left w:val="none" w:sz="0" w:space="0" w:color="auto"/>
        <w:bottom w:val="none" w:sz="0" w:space="0" w:color="auto"/>
        <w:right w:val="none" w:sz="0" w:space="0" w:color="auto"/>
      </w:divBdr>
      <w:divsChild>
        <w:div w:id="809514027">
          <w:marLeft w:val="0"/>
          <w:marRight w:val="0"/>
          <w:marTop w:val="0"/>
          <w:marBottom w:val="0"/>
          <w:divBdr>
            <w:top w:val="none" w:sz="0" w:space="0" w:color="auto"/>
            <w:left w:val="none" w:sz="0" w:space="0" w:color="auto"/>
            <w:bottom w:val="none" w:sz="0" w:space="0" w:color="auto"/>
            <w:right w:val="none" w:sz="0" w:space="0" w:color="auto"/>
          </w:divBdr>
          <w:divsChild>
            <w:div w:id="1877615089">
              <w:marLeft w:val="0"/>
              <w:marRight w:val="0"/>
              <w:marTop w:val="0"/>
              <w:marBottom w:val="0"/>
              <w:divBdr>
                <w:top w:val="none" w:sz="0" w:space="0" w:color="auto"/>
                <w:left w:val="none" w:sz="0" w:space="0" w:color="auto"/>
                <w:bottom w:val="none" w:sz="0" w:space="0" w:color="auto"/>
                <w:right w:val="none" w:sz="0" w:space="0" w:color="auto"/>
              </w:divBdr>
              <w:divsChild>
                <w:div w:id="1348216604">
                  <w:marLeft w:val="0"/>
                  <w:marRight w:val="0"/>
                  <w:marTop w:val="0"/>
                  <w:marBottom w:val="0"/>
                  <w:divBdr>
                    <w:top w:val="none" w:sz="0" w:space="0" w:color="auto"/>
                    <w:left w:val="none" w:sz="0" w:space="0" w:color="auto"/>
                    <w:bottom w:val="none" w:sz="0" w:space="0" w:color="auto"/>
                    <w:right w:val="none" w:sz="0" w:space="0" w:color="auto"/>
                  </w:divBdr>
                  <w:divsChild>
                    <w:div w:id="1711998715">
                      <w:marLeft w:val="0"/>
                      <w:marRight w:val="0"/>
                      <w:marTop w:val="0"/>
                      <w:marBottom w:val="0"/>
                      <w:divBdr>
                        <w:top w:val="none" w:sz="0" w:space="0" w:color="auto"/>
                        <w:left w:val="none" w:sz="0" w:space="0" w:color="auto"/>
                        <w:bottom w:val="none" w:sz="0" w:space="0" w:color="auto"/>
                        <w:right w:val="none" w:sz="0" w:space="0" w:color="auto"/>
                      </w:divBdr>
                      <w:divsChild>
                        <w:div w:id="1433863234">
                          <w:marLeft w:val="0"/>
                          <w:marRight w:val="0"/>
                          <w:marTop w:val="0"/>
                          <w:marBottom w:val="0"/>
                          <w:divBdr>
                            <w:top w:val="none" w:sz="0" w:space="0" w:color="auto"/>
                            <w:left w:val="none" w:sz="0" w:space="0" w:color="auto"/>
                            <w:bottom w:val="none" w:sz="0" w:space="0" w:color="auto"/>
                            <w:right w:val="none" w:sz="0" w:space="0" w:color="auto"/>
                          </w:divBdr>
                          <w:divsChild>
                            <w:div w:id="964240108">
                              <w:marLeft w:val="0"/>
                              <w:marRight w:val="0"/>
                              <w:marTop w:val="0"/>
                              <w:marBottom w:val="0"/>
                              <w:divBdr>
                                <w:top w:val="none" w:sz="0" w:space="0" w:color="auto"/>
                                <w:left w:val="none" w:sz="0" w:space="0" w:color="auto"/>
                                <w:bottom w:val="none" w:sz="0" w:space="0" w:color="auto"/>
                                <w:right w:val="none" w:sz="0" w:space="0" w:color="auto"/>
                              </w:divBdr>
                              <w:divsChild>
                                <w:div w:id="870604057">
                                  <w:marLeft w:val="0"/>
                                  <w:marRight w:val="0"/>
                                  <w:marTop w:val="0"/>
                                  <w:marBottom w:val="0"/>
                                  <w:divBdr>
                                    <w:top w:val="none" w:sz="0" w:space="0" w:color="auto"/>
                                    <w:left w:val="none" w:sz="0" w:space="0" w:color="auto"/>
                                    <w:bottom w:val="none" w:sz="0" w:space="0" w:color="auto"/>
                                    <w:right w:val="none" w:sz="0" w:space="0" w:color="auto"/>
                                  </w:divBdr>
                                  <w:divsChild>
                                    <w:div w:id="1937013313">
                                      <w:marLeft w:val="0"/>
                                      <w:marRight w:val="0"/>
                                      <w:marTop w:val="0"/>
                                      <w:marBottom w:val="0"/>
                                      <w:divBdr>
                                        <w:top w:val="none" w:sz="0" w:space="0" w:color="auto"/>
                                        <w:left w:val="none" w:sz="0" w:space="0" w:color="auto"/>
                                        <w:bottom w:val="none" w:sz="0" w:space="0" w:color="auto"/>
                                        <w:right w:val="none" w:sz="0" w:space="0" w:color="auto"/>
                                      </w:divBdr>
                                      <w:divsChild>
                                        <w:div w:id="931208036">
                                          <w:marLeft w:val="0"/>
                                          <w:marRight w:val="0"/>
                                          <w:marTop w:val="0"/>
                                          <w:marBottom w:val="0"/>
                                          <w:divBdr>
                                            <w:top w:val="none" w:sz="0" w:space="0" w:color="auto"/>
                                            <w:left w:val="none" w:sz="0" w:space="0" w:color="auto"/>
                                            <w:bottom w:val="none" w:sz="0" w:space="0" w:color="auto"/>
                                            <w:right w:val="none" w:sz="0" w:space="0" w:color="auto"/>
                                          </w:divBdr>
                                          <w:divsChild>
                                            <w:div w:id="1641881664">
                                              <w:marLeft w:val="0"/>
                                              <w:marRight w:val="0"/>
                                              <w:marTop w:val="0"/>
                                              <w:marBottom w:val="0"/>
                                              <w:divBdr>
                                                <w:top w:val="none" w:sz="0" w:space="0" w:color="auto"/>
                                                <w:left w:val="none" w:sz="0" w:space="0" w:color="auto"/>
                                                <w:bottom w:val="none" w:sz="0" w:space="0" w:color="auto"/>
                                                <w:right w:val="none" w:sz="0" w:space="0" w:color="auto"/>
                                              </w:divBdr>
                                              <w:divsChild>
                                                <w:div w:id="243296963">
                                                  <w:marLeft w:val="0"/>
                                                  <w:marRight w:val="0"/>
                                                  <w:marTop w:val="0"/>
                                                  <w:marBottom w:val="0"/>
                                                  <w:divBdr>
                                                    <w:top w:val="none" w:sz="0" w:space="0" w:color="auto"/>
                                                    <w:left w:val="none" w:sz="0" w:space="0" w:color="auto"/>
                                                    <w:bottom w:val="none" w:sz="0" w:space="0" w:color="auto"/>
                                                    <w:right w:val="none" w:sz="0" w:space="0" w:color="auto"/>
                                                  </w:divBdr>
                                                  <w:divsChild>
                                                    <w:div w:id="5604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205438">
      <w:bodyDiv w:val="1"/>
      <w:marLeft w:val="0"/>
      <w:marRight w:val="0"/>
      <w:marTop w:val="0"/>
      <w:marBottom w:val="0"/>
      <w:divBdr>
        <w:top w:val="none" w:sz="0" w:space="0" w:color="auto"/>
        <w:left w:val="none" w:sz="0" w:space="0" w:color="auto"/>
        <w:bottom w:val="none" w:sz="0" w:space="0" w:color="auto"/>
        <w:right w:val="none" w:sz="0" w:space="0" w:color="auto"/>
      </w:divBdr>
      <w:divsChild>
        <w:div w:id="275723297">
          <w:marLeft w:val="0"/>
          <w:marRight w:val="0"/>
          <w:marTop w:val="0"/>
          <w:marBottom w:val="0"/>
          <w:divBdr>
            <w:top w:val="none" w:sz="0" w:space="0" w:color="auto"/>
            <w:left w:val="none" w:sz="0" w:space="0" w:color="auto"/>
            <w:bottom w:val="none" w:sz="0" w:space="0" w:color="auto"/>
            <w:right w:val="none" w:sz="0" w:space="0" w:color="auto"/>
          </w:divBdr>
          <w:divsChild>
            <w:div w:id="1211697166">
              <w:marLeft w:val="0"/>
              <w:marRight w:val="0"/>
              <w:marTop w:val="0"/>
              <w:marBottom w:val="0"/>
              <w:divBdr>
                <w:top w:val="none" w:sz="0" w:space="0" w:color="auto"/>
                <w:left w:val="none" w:sz="0" w:space="0" w:color="auto"/>
                <w:bottom w:val="none" w:sz="0" w:space="0" w:color="auto"/>
                <w:right w:val="none" w:sz="0" w:space="0" w:color="auto"/>
              </w:divBdr>
              <w:divsChild>
                <w:div w:id="798688448">
                  <w:marLeft w:val="0"/>
                  <w:marRight w:val="0"/>
                  <w:marTop w:val="0"/>
                  <w:marBottom w:val="0"/>
                  <w:divBdr>
                    <w:top w:val="none" w:sz="0" w:space="0" w:color="auto"/>
                    <w:left w:val="none" w:sz="0" w:space="0" w:color="auto"/>
                    <w:bottom w:val="none" w:sz="0" w:space="0" w:color="auto"/>
                    <w:right w:val="none" w:sz="0" w:space="0" w:color="auto"/>
                  </w:divBdr>
                  <w:divsChild>
                    <w:div w:id="1222521534">
                      <w:marLeft w:val="0"/>
                      <w:marRight w:val="0"/>
                      <w:marTop w:val="0"/>
                      <w:marBottom w:val="0"/>
                      <w:divBdr>
                        <w:top w:val="none" w:sz="0" w:space="0" w:color="auto"/>
                        <w:left w:val="none" w:sz="0" w:space="0" w:color="auto"/>
                        <w:bottom w:val="none" w:sz="0" w:space="0" w:color="auto"/>
                        <w:right w:val="none" w:sz="0" w:space="0" w:color="auto"/>
                      </w:divBdr>
                      <w:divsChild>
                        <w:div w:id="189926713">
                          <w:marLeft w:val="0"/>
                          <w:marRight w:val="0"/>
                          <w:marTop w:val="0"/>
                          <w:marBottom w:val="0"/>
                          <w:divBdr>
                            <w:top w:val="none" w:sz="0" w:space="0" w:color="auto"/>
                            <w:left w:val="none" w:sz="0" w:space="0" w:color="auto"/>
                            <w:bottom w:val="none" w:sz="0" w:space="0" w:color="auto"/>
                            <w:right w:val="none" w:sz="0" w:space="0" w:color="auto"/>
                          </w:divBdr>
                          <w:divsChild>
                            <w:div w:id="65344510">
                              <w:marLeft w:val="0"/>
                              <w:marRight w:val="0"/>
                              <w:marTop w:val="0"/>
                              <w:marBottom w:val="0"/>
                              <w:divBdr>
                                <w:top w:val="none" w:sz="0" w:space="0" w:color="auto"/>
                                <w:left w:val="none" w:sz="0" w:space="0" w:color="auto"/>
                                <w:bottom w:val="none" w:sz="0" w:space="0" w:color="auto"/>
                                <w:right w:val="none" w:sz="0" w:space="0" w:color="auto"/>
                              </w:divBdr>
                              <w:divsChild>
                                <w:div w:id="123935242">
                                  <w:marLeft w:val="0"/>
                                  <w:marRight w:val="0"/>
                                  <w:marTop w:val="0"/>
                                  <w:marBottom w:val="0"/>
                                  <w:divBdr>
                                    <w:top w:val="none" w:sz="0" w:space="0" w:color="auto"/>
                                    <w:left w:val="none" w:sz="0" w:space="0" w:color="auto"/>
                                    <w:bottom w:val="none" w:sz="0" w:space="0" w:color="auto"/>
                                    <w:right w:val="none" w:sz="0" w:space="0" w:color="auto"/>
                                  </w:divBdr>
                                  <w:divsChild>
                                    <w:div w:id="1803157527">
                                      <w:marLeft w:val="0"/>
                                      <w:marRight w:val="0"/>
                                      <w:marTop w:val="0"/>
                                      <w:marBottom w:val="0"/>
                                      <w:divBdr>
                                        <w:top w:val="none" w:sz="0" w:space="0" w:color="auto"/>
                                        <w:left w:val="none" w:sz="0" w:space="0" w:color="auto"/>
                                        <w:bottom w:val="none" w:sz="0" w:space="0" w:color="auto"/>
                                        <w:right w:val="none" w:sz="0" w:space="0" w:color="auto"/>
                                      </w:divBdr>
                                      <w:divsChild>
                                        <w:div w:id="319043908">
                                          <w:marLeft w:val="0"/>
                                          <w:marRight w:val="0"/>
                                          <w:marTop w:val="0"/>
                                          <w:marBottom w:val="0"/>
                                          <w:divBdr>
                                            <w:top w:val="none" w:sz="0" w:space="0" w:color="auto"/>
                                            <w:left w:val="none" w:sz="0" w:space="0" w:color="auto"/>
                                            <w:bottom w:val="none" w:sz="0" w:space="0" w:color="auto"/>
                                            <w:right w:val="none" w:sz="0" w:space="0" w:color="auto"/>
                                          </w:divBdr>
                                          <w:divsChild>
                                            <w:div w:id="1562863323">
                                              <w:marLeft w:val="0"/>
                                              <w:marRight w:val="0"/>
                                              <w:marTop w:val="0"/>
                                              <w:marBottom w:val="0"/>
                                              <w:divBdr>
                                                <w:top w:val="none" w:sz="0" w:space="0" w:color="auto"/>
                                                <w:left w:val="none" w:sz="0" w:space="0" w:color="auto"/>
                                                <w:bottom w:val="none" w:sz="0" w:space="0" w:color="auto"/>
                                                <w:right w:val="none" w:sz="0" w:space="0" w:color="auto"/>
                                              </w:divBdr>
                                              <w:divsChild>
                                                <w:div w:id="1204755584">
                                                  <w:marLeft w:val="0"/>
                                                  <w:marRight w:val="0"/>
                                                  <w:marTop w:val="0"/>
                                                  <w:marBottom w:val="0"/>
                                                  <w:divBdr>
                                                    <w:top w:val="none" w:sz="0" w:space="0" w:color="auto"/>
                                                    <w:left w:val="none" w:sz="0" w:space="0" w:color="auto"/>
                                                    <w:bottom w:val="none" w:sz="0" w:space="0" w:color="auto"/>
                                                    <w:right w:val="none" w:sz="0" w:space="0" w:color="auto"/>
                                                  </w:divBdr>
                                                  <w:divsChild>
                                                    <w:div w:id="7986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722986">
      <w:bodyDiv w:val="1"/>
      <w:marLeft w:val="0"/>
      <w:marRight w:val="0"/>
      <w:marTop w:val="0"/>
      <w:marBottom w:val="0"/>
      <w:divBdr>
        <w:top w:val="none" w:sz="0" w:space="0" w:color="auto"/>
        <w:left w:val="none" w:sz="0" w:space="0" w:color="auto"/>
        <w:bottom w:val="none" w:sz="0" w:space="0" w:color="auto"/>
        <w:right w:val="none" w:sz="0" w:space="0" w:color="auto"/>
      </w:divBdr>
      <w:divsChild>
        <w:div w:id="292057696">
          <w:marLeft w:val="0"/>
          <w:marRight w:val="0"/>
          <w:marTop w:val="0"/>
          <w:marBottom w:val="0"/>
          <w:divBdr>
            <w:top w:val="none" w:sz="0" w:space="0" w:color="auto"/>
            <w:left w:val="none" w:sz="0" w:space="0" w:color="auto"/>
            <w:bottom w:val="none" w:sz="0" w:space="0" w:color="auto"/>
            <w:right w:val="none" w:sz="0" w:space="0" w:color="auto"/>
          </w:divBdr>
          <w:divsChild>
            <w:div w:id="1199321282">
              <w:marLeft w:val="0"/>
              <w:marRight w:val="0"/>
              <w:marTop w:val="0"/>
              <w:marBottom w:val="0"/>
              <w:divBdr>
                <w:top w:val="none" w:sz="0" w:space="0" w:color="auto"/>
                <w:left w:val="none" w:sz="0" w:space="0" w:color="auto"/>
                <w:bottom w:val="none" w:sz="0" w:space="0" w:color="auto"/>
                <w:right w:val="none" w:sz="0" w:space="0" w:color="auto"/>
              </w:divBdr>
              <w:divsChild>
                <w:div w:id="1981421278">
                  <w:marLeft w:val="0"/>
                  <w:marRight w:val="0"/>
                  <w:marTop w:val="0"/>
                  <w:marBottom w:val="0"/>
                  <w:divBdr>
                    <w:top w:val="none" w:sz="0" w:space="0" w:color="auto"/>
                    <w:left w:val="none" w:sz="0" w:space="0" w:color="auto"/>
                    <w:bottom w:val="none" w:sz="0" w:space="0" w:color="auto"/>
                    <w:right w:val="none" w:sz="0" w:space="0" w:color="auto"/>
                  </w:divBdr>
                  <w:divsChild>
                    <w:div w:id="1950892984">
                      <w:marLeft w:val="0"/>
                      <w:marRight w:val="0"/>
                      <w:marTop w:val="0"/>
                      <w:marBottom w:val="0"/>
                      <w:divBdr>
                        <w:top w:val="none" w:sz="0" w:space="0" w:color="auto"/>
                        <w:left w:val="none" w:sz="0" w:space="0" w:color="auto"/>
                        <w:bottom w:val="none" w:sz="0" w:space="0" w:color="auto"/>
                        <w:right w:val="none" w:sz="0" w:space="0" w:color="auto"/>
                      </w:divBdr>
                      <w:divsChild>
                        <w:div w:id="1859737939">
                          <w:marLeft w:val="0"/>
                          <w:marRight w:val="0"/>
                          <w:marTop w:val="0"/>
                          <w:marBottom w:val="0"/>
                          <w:divBdr>
                            <w:top w:val="none" w:sz="0" w:space="0" w:color="auto"/>
                            <w:left w:val="none" w:sz="0" w:space="0" w:color="auto"/>
                            <w:bottom w:val="none" w:sz="0" w:space="0" w:color="auto"/>
                            <w:right w:val="none" w:sz="0" w:space="0" w:color="auto"/>
                          </w:divBdr>
                          <w:divsChild>
                            <w:div w:id="1680695195">
                              <w:marLeft w:val="0"/>
                              <w:marRight w:val="0"/>
                              <w:marTop w:val="0"/>
                              <w:marBottom w:val="0"/>
                              <w:divBdr>
                                <w:top w:val="none" w:sz="0" w:space="0" w:color="auto"/>
                                <w:left w:val="none" w:sz="0" w:space="0" w:color="auto"/>
                                <w:bottom w:val="none" w:sz="0" w:space="0" w:color="auto"/>
                                <w:right w:val="none" w:sz="0" w:space="0" w:color="auto"/>
                              </w:divBdr>
                              <w:divsChild>
                                <w:div w:id="743651031">
                                  <w:marLeft w:val="0"/>
                                  <w:marRight w:val="0"/>
                                  <w:marTop w:val="0"/>
                                  <w:marBottom w:val="0"/>
                                  <w:divBdr>
                                    <w:top w:val="none" w:sz="0" w:space="0" w:color="auto"/>
                                    <w:left w:val="none" w:sz="0" w:space="0" w:color="auto"/>
                                    <w:bottom w:val="none" w:sz="0" w:space="0" w:color="auto"/>
                                    <w:right w:val="none" w:sz="0" w:space="0" w:color="auto"/>
                                  </w:divBdr>
                                  <w:divsChild>
                                    <w:div w:id="1306155472">
                                      <w:marLeft w:val="0"/>
                                      <w:marRight w:val="0"/>
                                      <w:marTop w:val="0"/>
                                      <w:marBottom w:val="0"/>
                                      <w:divBdr>
                                        <w:top w:val="none" w:sz="0" w:space="0" w:color="auto"/>
                                        <w:left w:val="none" w:sz="0" w:space="0" w:color="auto"/>
                                        <w:bottom w:val="none" w:sz="0" w:space="0" w:color="auto"/>
                                        <w:right w:val="none" w:sz="0" w:space="0" w:color="auto"/>
                                      </w:divBdr>
                                      <w:divsChild>
                                        <w:div w:id="1612979230">
                                          <w:marLeft w:val="0"/>
                                          <w:marRight w:val="0"/>
                                          <w:marTop w:val="0"/>
                                          <w:marBottom w:val="0"/>
                                          <w:divBdr>
                                            <w:top w:val="none" w:sz="0" w:space="0" w:color="auto"/>
                                            <w:left w:val="none" w:sz="0" w:space="0" w:color="auto"/>
                                            <w:bottom w:val="none" w:sz="0" w:space="0" w:color="auto"/>
                                            <w:right w:val="none" w:sz="0" w:space="0" w:color="auto"/>
                                          </w:divBdr>
                                          <w:divsChild>
                                            <w:div w:id="365444446">
                                              <w:marLeft w:val="0"/>
                                              <w:marRight w:val="0"/>
                                              <w:marTop w:val="0"/>
                                              <w:marBottom w:val="0"/>
                                              <w:divBdr>
                                                <w:top w:val="none" w:sz="0" w:space="0" w:color="auto"/>
                                                <w:left w:val="none" w:sz="0" w:space="0" w:color="auto"/>
                                                <w:bottom w:val="none" w:sz="0" w:space="0" w:color="auto"/>
                                                <w:right w:val="none" w:sz="0" w:space="0" w:color="auto"/>
                                              </w:divBdr>
                                              <w:divsChild>
                                                <w:div w:id="953438744">
                                                  <w:marLeft w:val="0"/>
                                                  <w:marRight w:val="0"/>
                                                  <w:marTop w:val="0"/>
                                                  <w:marBottom w:val="0"/>
                                                  <w:divBdr>
                                                    <w:top w:val="none" w:sz="0" w:space="0" w:color="auto"/>
                                                    <w:left w:val="none" w:sz="0" w:space="0" w:color="auto"/>
                                                    <w:bottom w:val="none" w:sz="0" w:space="0" w:color="auto"/>
                                                    <w:right w:val="none" w:sz="0" w:space="0" w:color="auto"/>
                                                  </w:divBdr>
                                                  <w:divsChild>
                                                    <w:div w:id="283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95965">
      <w:bodyDiv w:val="1"/>
      <w:marLeft w:val="0"/>
      <w:marRight w:val="0"/>
      <w:marTop w:val="0"/>
      <w:marBottom w:val="0"/>
      <w:divBdr>
        <w:top w:val="none" w:sz="0" w:space="0" w:color="auto"/>
        <w:left w:val="none" w:sz="0" w:space="0" w:color="auto"/>
        <w:bottom w:val="none" w:sz="0" w:space="0" w:color="auto"/>
        <w:right w:val="none" w:sz="0" w:space="0" w:color="auto"/>
      </w:divBdr>
      <w:divsChild>
        <w:div w:id="2138600806">
          <w:marLeft w:val="0"/>
          <w:marRight w:val="0"/>
          <w:marTop w:val="0"/>
          <w:marBottom w:val="0"/>
          <w:divBdr>
            <w:top w:val="none" w:sz="0" w:space="0" w:color="auto"/>
            <w:left w:val="none" w:sz="0" w:space="0" w:color="auto"/>
            <w:bottom w:val="none" w:sz="0" w:space="0" w:color="auto"/>
            <w:right w:val="none" w:sz="0" w:space="0" w:color="auto"/>
          </w:divBdr>
          <w:divsChild>
            <w:div w:id="1442326">
              <w:marLeft w:val="0"/>
              <w:marRight w:val="0"/>
              <w:marTop w:val="0"/>
              <w:marBottom w:val="0"/>
              <w:divBdr>
                <w:top w:val="none" w:sz="0" w:space="0" w:color="auto"/>
                <w:left w:val="none" w:sz="0" w:space="0" w:color="auto"/>
                <w:bottom w:val="none" w:sz="0" w:space="0" w:color="auto"/>
                <w:right w:val="none" w:sz="0" w:space="0" w:color="auto"/>
              </w:divBdr>
              <w:divsChild>
                <w:div w:id="2054650114">
                  <w:marLeft w:val="0"/>
                  <w:marRight w:val="0"/>
                  <w:marTop w:val="0"/>
                  <w:marBottom w:val="0"/>
                  <w:divBdr>
                    <w:top w:val="none" w:sz="0" w:space="0" w:color="auto"/>
                    <w:left w:val="none" w:sz="0" w:space="0" w:color="auto"/>
                    <w:bottom w:val="none" w:sz="0" w:space="0" w:color="auto"/>
                    <w:right w:val="none" w:sz="0" w:space="0" w:color="auto"/>
                  </w:divBdr>
                  <w:divsChild>
                    <w:div w:id="1537549318">
                      <w:marLeft w:val="0"/>
                      <w:marRight w:val="0"/>
                      <w:marTop w:val="0"/>
                      <w:marBottom w:val="0"/>
                      <w:divBdr>
                        <w:top w:val="none" w:sz="0" w:space="0" w:color="auto"/>
                        <w:left w:val="none" w:sz="0" w:space="0" w:color="auto"/>
                        <w:bottom w:val="none" w:sz="0" w:space="0" w:color="auto"/>
                        <w:right w:val="none" w:sz="0" w:space="0" w:color="auto"/>
                      </w:divBdr>
                      <w:divsChild>
                        <w:div w:id="755517731">
                          <w:marLeft w:val="0"/>
                          <w:marRight w:val="0"/>
                          <w:marTop w:val="0"/>
                          <w:marBottom w:val="0"/>
                          <w:divBdr>
                            <w:top w:val="none" w:sz="0" w:space="0" w:color="auto"/>
                            <w:left w:val="none" w:sz="0" w:space="0" w:color="auto"/>
                            <w:bottom w:val="none" w:sz="0" w:space="0" w:color="auto"/>
                            <w:right w:val="none" w:sz="0" w:space="0" w:color="auto"/>
                          </w:divBdr>
                          <w:divsChild>
                            <w:div w:id="2114939222">
                              <w:marLeft w:val="0"/>
                              <w:marRight w:val="0"/>
                              <w:marTop w:val="0"/>
                              <w:marBottom w:val="0"/>
                              <w:divBdr>
                                <w:top w:val="none" w:sz="0" w:space="0" w:color="auto"/>
                                <w:left w:val="none" w:sz="0" w:space="0" w:color="auto"/>
                                <w:bottom w:val="none" w:sz="0" w:space="0" w:color="auto"/>
                                <w:right w:val="none" w:sz="0" w:space="0" w:color="auto"/>
                              </w:divBdr>
                              <w:divsChild>
                                <w:div w:id="2012684510">
                                  <w:marLeft w:val="0"/>
                                  <w:marRight w:val="0"/>
                                  <w:marTop w:val="0"/>
                                  <w:marBottom w:val="0"/>
                                  <w:divBdr>
                                    <w:top w:val="none" w:sz="0" w:space="0" w:color="auto"/>
                                    <w:left w:val="none" w:sz="0" w:space="0" w:color="auto"/>
                                    <w:bottom w:val="none" w:sz="0" w:space="0" w:color="auto"/>
                                    <w:right w:val="none" w:sz="0" w:space="0" w:color="auto"/>
                                  </w:divBdr>
                                  <w:divsChild>
                                    <w:div w:id="515577777">
                                      <w:marLeft w:val="0"/>
                                      <w:marRight w:val="0"/>
                                      <w:marTop w:val="0"/>
                                      <w:marBottom w:val="0"/>
                                      <w:divBdr>
                                        <w:top w:val="none" w:sz="0" w:space="0" w:color="auto"/>
                                        <w:left w:val="none" w:sz="0" w:space="0" w:color="auto"/>
                                        <w:bottom w:val="none" w:sz="0" w:space="0" w:color="auto"/>
                                        <w:right w:val="none" w:sz="0" w:space="0" w:color="auto"/>
                                      </w:divBdr>
                                      <w:divsChild>
                                        <w:div w:id="1278487775">
                                          <w:marLeft w:val="0"/>
                                          <w:marRight w:val="0"/>
                                          <w:marTop w:val="0"/>
                                          <w:marBottom w:val="0"/>
                                          <w:divBdr>
                                            <w:top w:val="none" w:sz="0" w:space="0" w:color="auto"/>
                                            <w:left w:val="none" w:sz="0" w:space="0" w:color="auto"/>
                                            <w:bottom w:val="none" w:sz="0" w:space="0" w:color="auto"/>
                                            <w:right w:val="none" w:sz="0" w:space="0" w:color="auto"/>
                                          </w:divBdr>
                                          <w:divsChild>
                                            <w:div w:id="1400010675">
                                              <w:marLeft w:val="0"/>
                                              <w:marRight w:val="0"/>
                                              <w:marTop w:val="0"/>
                                              <w:marBottom w:val="0"/>
                                              <w:divBdr>
                                                <w:top w:val="none" w:sz="0" w:space="0" w:color="auto"/>
                                                <w:left w:val="none" w:sz="0" w:space="0" w:color="auto"/>
                                                <w:bottom w:val="none" w:sz="0" w:space="0" w:color="auto"/>
                                                <w:right w:val="none" w:sz="0" w:space="0" w:color="auto"/>
                                              </w:divBdr>
                                              <w:divsChild>
                                                <w:div w:id="885993991">
                                                  <w:marLeft w:val="0"/>
                                                  <w:marRight w:val="0"/>
                                                  <w:marTop w:val="0"/>
                                                  <w:marBottom w:val="0"/>
                                                  <w:divBdr>
                                                    <w:top w:val="none" w:sz="0" w:space="0" w:color="auto"/>
                                                    <w:left w:val="none" w:sz="0" w:space="0" w:color="auto"/>
                                                    <w:bottom w:val="none" w:sz="0" w:space="0" w:color="auto"/>
                                                    <w:right w:val="none" w:sz="0" w:space="0" w:color="auto"/>
                                                  </w:divBdr>
                                                  <w:divsChild>
                                                    <w:div w:id="977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839688">
      <w:bodyDiv w:val="1"/>
      <w:marLeft w:val="0"/>
      <w:marRight w:val="0"/>
      <w:marTop w:val="0"/>
      <w:marBottom w:val="0"/>
      <w:divBdr>
        <w:top w:val="none" w:sz="0" w:space="0" w:color="auto"/>
        <w:left w:val="none" w:sz="0" w:space="0" w:color="auto"/>
        <w:bottom w:val="none" w:sz="0" w:space="0" w:color="auto"/>
        <w:right w:val="none" w:sz="0" w:space="0" w:color="auto"/>
      </w:divBdr>
      <w:divsChild>
        <w:div w:id="1638874235">
          <w:marLeft w:val="0"/>
          <w:marRight w:val="0"/>
          <w:marTop w:val="0"/>
          <w:marBottom w:val="0"/>
          <w:divBdr>
            <w:top w:val="none" w:sz="0" w:space="0" w:color="auto"/>
            <w:left w:val="none" w:sz="0" w:space="0" w:color="auto"/>
            <w:bottom w:val="none" w:sz="0" w:space="0" w:color="auto"/>
            <w:right w:val="none" w:sz="0" w:space="0" w:color="auto"/>
          </w:divBdr>
          <w:divsChild>
            <w:div w:id="1781949236">
              <w:marLeft w:val="0"/>
              <w:marRight w:val="0"/>
              <w:marTop w:val="0"/>
              <w:marBottom w:val="0"/>
              <w:divBdr>
                <w:top w:val="none" w:sz="0" w:space="0" w:color="auto"/>
                <w:left w:val="none" w:sz="0" w:space="0" w:color="auto"/>
                <w:bottom w:val="none" w:sz="0" w:space="0" w:color="auto"/>
                <w:right w:val="none" w:sz="0" w:space="0" w:color="auto"/>
              </w:divBdr>
              <w:divsChild>
                <w:div w:id="1005209341">
                  <w:marLeft w:val="0"/>
                  <w:marRight w:val="0"/>
                  <w:marTop w:val="0"/>
                  <w:marBottom w:val="0"/>
                  <w:divBdr>
                    <w:top w:val="none" w:sz="0" w:space="0" w:color="auto"/>
                    <w:left w:val="none" w:sz="0" w:space="0" w:color="auto"/>
                    <w:bottom w:val="none" w:sz="0" w:space="0" w:color="auto"/>
                    <w:right w:val="none" w:sz="0" w:space="0" w:color="auto"/>
                  </w:divBdr>
                  <w:divsChild>
                    <w:div w:id="1291866059">
                      <w:marLeft w:val="0"/>
                      <w:marRight w:val="0"/>
                      <w:marTop w:val="0"/>
                      <w:marBottom w:val="0"/>
                      <w:divBdr>
                        <w:top w:val="none" w:sz="0" w:space="0" w:color="auto"/>
                        <w:left w:val="none" w:sz="0" w:space="0" w:color="auto"/>
                        <w:bottom w:val="none" w:sz="0" w:space="0" w:color="auto"/>
                        <w:right w:val="none" w:sz="0" w:space="0" w:color="auto"/>
                      </w:divBdr>
                      <w:divsChild>
                        <w:div w:id="1216046733">
                          <w:marLeft w:val="0"/>
                          <w:marRight w:val="0"/>
                          <w:marTop w:val="0"/>
                          <w:marBottom w:val="0"/>
                          <w:divBdr>
                            <w:top w:val="none" w:sz="0" w:space="0" w:color="auto"/>
                            <w:left w:val="none" w:sz="0" w:space="0" w:color="auto"/>
                            <w:bottom w:val="none" w:sz="0" w:space="0" w:color="auto"/>
                            <w:right w:val="none" w:sz="0" w:space="0" w:color="auto"/>
                          </w:divBdr>
                          <w:divsChild>
                            <w:div w:id="1394546558">
                              <w:marLeft w:val="0"/>
                              <w:marRight w:val="0"/>
                              <w:marTop w:val="0"/>
                              <w:marBottom w:val="0"/>
                              <w:divBdr>
                                <w:top w:val="none" w:sz="0" w:space="0" w:color="auto"/>
                                <w:left w:val="none" w:sz="0" w:space="0" w:color="auto"/>
                                <w:bottom w:val="none" w:sz="0" w:space="0" w:color="auto"/>
                                <w:right w:val="none" w:sz="0" w:space="0" w:color="auto"/>
                              </w:divBdr>
                              <w:divsChild>
                                <w:div w:id="589847781">
                                  <w:marLeft w:val="0"/>
                                  <w:marRight w:val="0"/>
                                  <w:marTop w:val="0"/>
                                  <w:marBottom w:val="0"/>
                                  <w:divBdr>
                                    <w:top w:val="none" w:sz="0" w:space="0" w:color="auto"/>
                                    <w:left w:val="none" w:sz="0" w:space="0" w:color="auto"/>
                                    <w:bottom w:val="none" w:sz="0" w:space="0" w:color="auto"/>
                                    <w:right w:val="none" w:sz="0" w:space="0" w:color="auto"/>
                                  </w:divBdr>
                                  <w:divsChild>
                                    <w:div w:id="819004490">
                                      <w:marLeft w:val="0"/>
                                      <w:marRight w:val="0"/>
                                      <w:marTop w:val="0"/>
                                      <w:marBottom w:val="0"/>
                                      <w:divBdr>
                                        <w:top w:val="none" w:sz="0" w:space="0" w:color="auto"/>
                                        <w:left w:val="none" w:sz="0" w:space="0" w:color="auto"/>
                                        <w:bottom w:val="none" w:sz="0" w:space="0" w:color="auto"/>
                                        <w:right w:val="none" w:sz="0" w:space="0" w:color="auto"/>
                                      </w:divBdr>
                                      <w:divsChild>
                                        <w:div w:id="59641468">
                                          <w:marLeft w:val="0"/>
                                          <w:marRight w:val="0"/>
                                          <w:marTop w:val="0"/>
                                          <w:marBottom w:val="0"/>
                                          <w:divBdr>
                                            <w:top w:val="none" w:sz="0" w:space="0" w:color="auto"/>
                                            <w:left w:val="none" w:sz="0" w:space="0" w:color="auto"/>
                                            <w:bottom w:val="none" w:sz="0" w:space="0" w:color="auto"/>
                                            <w:right w:val="none" w:sz="0" w:space="0" w:color="auto"/>
                                          </w:divBdr>
                                          <w:divsChild>
                                            <w:div w:id="1897083394">
                                              <w:marLeft w:val="0"/>
                                              <w:marRight w:val="0"/>
                                              <w:marTop w:val="0"/>
                                              <w:marBottom w:val="0"/>
                                              <w:divBdr>
                                                <w:top w:val="none" w:sz="0" w:space="0" w:color="auto"/>
                                                <w:left w:val="none" w:sz="0" w:space="0" w:color="auto"/>
                                                <w:bottom w:val="none" w:sz="0" w:space="0" w:color="auto"/>
                                                <w:right w:val="none" w:sz="0" w:space="0" w:color="auto"/>
                                              </w:divBdr>
                                              <w:divsChild>
                                                <w:div w:id="1630011862">
                                                  <w:marLeft w:val="0"/>
                                                  <w:marRight w:val="0"/>
                                                  <w:marTop w:val="0"/>
                                                  <w:marBottom w:val="0"/>
                                                  <w:divBdr>
                                                    <w:top w:val="none" w:sz="0" w:space="0" w:color="auto"/>
                                                    <w:left w:val="none" w:sz="0" w:space="0" w:color="auto"/>
                                                    <w:bottom w:val="none" w:sz="0" w:space="0" w:color="auto"/>
                                                    <w:right w:val="none" w:sz="0" w:space="0" w:color="auto"/>
                                                  </w:divBdr>
                                                  <w:divsChild>
                                                    <w:div w:id="9369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552979">
      <w:bodyDiv w:val="1"/>
      <w:marLeft w:val="0"/>
      <w:marRight w:val="0"/>
      <w:marTop w:val="0"/>
      <w:marBottom w:val="0"/>
      <w:divBdr>
        <w:top w:val="none" w:sz="0" w:space="0" w:color="auto"/>
        <w:left w:val="none" w:sz="0" w:space="0" w:color="auto"/>
        <w:bottom w:val="none" w:sz="0" w:space="0" w:color="auto"/>
        <w:right w:val="none" w:sz="0" w:space="0" w:color="auto"/>
      </w:divBdr>
      <w:divsChild>
        <w:div w:id="885609224">
          <w:marLeft w:val="0"/>
          <w:marRight w:val="0"/>
          <w:marTop w:val="0"/>
          <w:marBottom w:val="0"/>
          <w:divBdr>
            <w:top w:val="none" w:sz="0" w:space="0" w:color="auto"/>
            <w:left w:val="none" w:sz="0" w:space="0" w:color="auto"/>
            <w:bottom w:val="none" w:sz="0" w:space="0" w:color="auto"/>
            <w:right w:val="none" w:sz="0" w:space="0" w:color="auto"/>
          </w:divBdr>
          <w:divsChild>
            <w:div w:id="124663960">
              <w:marLeft w:val="0"/>
              <w:marRight w:val="0"/>
              <w:marTop w:val="0"/>
              <w:marBottom w:val="0"/>
              <w:divBdr>
                <w:top w:val="none" w:sz="0" w:space="0" w:color="auto"/>
                <w:left w:val="none" w:sz="0" w:space="0" w:color="auto"/>
                <w:bottom w:val="none" w:sz="0" w:space="0" w:color="auto"/>
                <w:right w:val="none" w:sz="0" w:space="0" w:color="auto"/>
              </w:divBdr>
              <w:divsChild>
                <w:div w:id="1062947362">
                  <w:marLeft w:val="0"/>
                  <w:marRight w:val="0"/>
                  <w:marTop w:val="0"/>
                  <w:marBottom w:val="0"/>
                  <w:divBdr>
                    <w:top w:val="none" w:sz="0" w:space="0" w:color="auto"/>
                    <w:left w:val="none" w:sz="0" w:space="0" w:color="auto"/>
                    <w:bottom w:val="none" w:sz="0" w:space="0" w:color="auto"/>
                    <w:right w:val="none" w:sz="0" w:space="0" w:color="auto"/>
                  </w:divBdr>
                  <w:divsChild>
                    <w:div w:id="160703822">
                      <w:marLeft w:val="0"/>
                      <w:marRight w:val="0"/>
                      <w:marTop w:val="0"/>
                      <w:marBottom w:val="0"/>
                      <w:divBdr>
                        <w:top w:val="none" w:sz="0" w:space="0" w:color="auto"/>
                        <w:left w:val="none" w:sz="0" w:space="0" w:color="auto"/>
                        <w:bottom w:val="none" w:sz="0" w:space="0" w:color="auto"/>
                        <w:right w:val="none" w:sz="0" w:space="0" w:color="auto"/>
                      </w:divBdr>
                      <w:divsChild>
                        <w:div w:id="196704455">
                          <w:marLeft w:val="0"/>
                          <w:marRight w:val="0"/>
                          <w:marTop w:val="0"/>
                          <w:marBottom w:val="0"/>
                          <w:divBdr>
                            <w:top w:val="none" w:sz="0" w:space="0" w:color="auto"/>
                            <w:left w:val="none" w:sz="0" w:space="0" w:color="auto"/>
                            <w:bottom w:val="none" w:sz="0" w:space="0" w:color="auto"/>
                            <w:right w:val="none" w:sz="0" w:space="0" w:color="auto"/>
                          </w:divBdr>
                          <w:divsChild>
                            <w:div w:id="470557619">
                              <w:marLeft w:val="0"/>
                              <w:marRight w:val="0"/>
                              <w:marTop w:val="300"/>
                              <w:marBottom w:val="300"/>
                              <w:divBdr>
                                <w:top w:val="none" w:sz="0" w:space="0" w:color="auto"/>
                                <w:left w:val="none" w:sz="0" w:space="0" w:color="auto"/>
                                <w:bottom w:val="none" w:sz="0" w:space="0" w:color="auto"/>
                                <w:right w:val="none" w:sz="0" w:space="0" w:color="auto"/>
                              </w:divBdr>
                              <w:divsChild>
                                <w:div w:id="159858760">
                                  <w:marLeft w:val="300"/>
                                  <w:marRight w:val="0"/>
                                  <w:marTop w:val="0"/>
                                  <w:marBottom w:val="0"/>
                                  <w:divBdr>
                                    <w:top w:val="none" w:sz="0" w:space="0" w:color="auto"/>
                                    <w:left w:val="none" w:sz="0" w:space="0" w:color="auto"/>
                                    <w:bottom w:val="none" w:sz="0" w:space="0" w:color="auto"/>
                                    <w:right w:val="none" w:sz="0" w:space="0" w:color="auto"/>
                                  </w:divBdr>
                                  <w:divsChild>
                                    <w:div w:id="60804444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93813">
      <w:bodyDiv w:val="1"/>
      <w:marLeft w:val="0"/>
      <w:marRight w:val="0"/>
      <w:marTop w:val="0"/>
      <w:marBottom w:val="0"/>
      <w:divBdr>
        <w:top w:val="none" w:sz="0" w:space="0" w:color="auto"/>
        <w:left w:val="none" w:sz="0" w:space="0" w:color="auto"/>
        <w:bottom w:val="none" w:sz="0" w:space="0" w:color="auto"/>
        <w:right w:val="none" w:sz="0" w:space="0" w:color="auto"/>
      </w:divBdr>
      <w:divsChild>
        <w:div w:id="11999233">
          <w:marLeft w:val="0"/>
          <w:marRight w:val="0"/>
          <w:marTop w:val="0"/>
          <w:marBottom w:val="0"/>
          <w:divBdr>
            <w:top w:val="none" w:sz="0" w:space="0" w:color="auto"/>
            <w:left w:val="none" w:sz="0" w:space="0" w:color="auto"/>
            <w:bottom w:val="none" w:sz="0" w:space="0" w:color="auto"/>
            <w:right w:val="none" w:sz="0" w:space="0" w:color="auto"/>
          </w:divBdr>
          <w:divsChild>
            <w:div w:id="1386634854">
              <w:marLeft w:val="0"/>
              <w:marRight w:val="0"/>
              <w:marTop w:val="0"/>
              <w:marBottom w:val="0"/>
              <w:divBdr>
                <w:top w:val="none" w:sz="0" w:space="0" w:color="auto"/>
                <w:left w:val="none" w:sz="0" w:space="0" w:color="auto"/>
                <w:bottom w:val="none" w:sz="0" w:space="0" w:color="auto"/>
                <w:right w:val="none" w:sz="0" w:space="0" w:color="auto"/>
              </w:divBdr>
              <w:divsChild>
                <w:div w:id="1736782467">
                  <w:marLeft w:val="0"/>
                  <w:marRight w:val="0"/>
                  <w:marTop w:val="0"/>
                  <w:marBottom w:val="0"/>
                  <w:divBdr>
                    <w:top w:val="none" w:sz="0" w:space="0" w:color="auto"/>
                    <w:left w:val="none" w:sz="0" w:space="0" w:color="auto"/>
                    <w:bottom w:val="none" w:sz="0" w:space="0" w:color="auto"/>
                    <w:right w:val="none" w:sz="0" w:space="0" w:color="auto"/>
                  </w:divBdr>
                  <w:divsChild>
                    <w:div w:id="135922891">
                      <w:marLeft w:val="0"/>
                      <w:marRight w:val="0"/>
                      <w:marTop w:val="0"/>
                      <w:marBottom w:val="0"/>
                      <w:divBdr>
                        <w:top w:val="none" w:sz="0" w:space="0" w:color="auto"/>
                        <w:left w:val="none" w:sz="0" w:space="0" w:color="auto"/>
                        <w:bottom w:val="none" w:sz="0" w:space="0" w:color="auto"/>
                        <w:right w:val="none" w:sz="0" w:space="0" w:color="auto"/>
                      </w:divBdr>
                      <w:divsChild>
                        <w:div w:id="684286599">
                          <w:marLeft w:val="0"/>
                          <w:marRight w:val="0"/>
                          <w:marTop w:val="0"/>
                          <w:marBottom w:val="0"/>
                          <w:divBdr>
                            <w:top w:val="none" w:sz="0" w:space="0" w:color="auto"/>
                            <w:left w:val="none" w:sz="0" w:space="0" w:color="auto"/>
                            <w:bottom w:val="none" w:sz="0" w:space="0" w:color="auto"/>
                            <w:right w:val="none" w:sz="0" w:space="0" w:color="auto"/>
                          </w:divBdr>
                          <w:divsChild>
                            <w:div w:id="842861783">
                              <w:marLeft w:val="0"/>
                              <w:marRight w:val="0"/>
                              <w:marTop w:val="0"/>
                              <w:marBottom w:val="0"/>
                              <w:divBdr>
                                <w:top w:val="none" w:sz="0" w:space="0" w:color="auto"/>
                                <w:left w:val="none" w:sz="0" w:space="0" w:color="auto"/>
                                <w:bottom w:val="none" w:sz="0" w:space="0" w:color="auto"/>
                                <w:right w:val="none" w:sz="0" w:space="0" w:color="auto"/>
                              </w:divBdr>
                              <w:divsChild>
                                <w:div w:id="1004238304">
                                  <w:marLeft w:val="0"/>
                                  <w:marRight w:val="0"/>
                                  <w:marTop w:val="0"/>
                                  <w:marBottom w:val="0"/>
                                  <w:divBdr>
                                    <w:top w:val="none" w:sz="0" w:space="0" w:color="auto"/>
                                    <w:left w:val="none" w:sz="0" w:space="0" w:color="auto"/>
                                    <w:bottom w:val="none" w:sz="0" w:space="0" w:color="auto"/>
                                    <w:right w:val="none" w:sz="0" w:space="0" w:color="auto"/>
                                  </w:divBdr>
                                  <w:divsChild>
                                    <w:div w:id="1498497897">
                                      <w:marLeft w:val="0"/>
                                      <w:marRight w:val="0"/>
                                      <w:marTop w:val="0"/>
                                      <w:marBottom w:val="0"/>
                                      <w:divBdr>
                                        <w:top w:val="none" w:sz="0" w:space="0" w:color="auto"/>
                                        <w:left w:val="none" w:sz="0" w:space="0" w:color="auto"/>
                                        <w:bottom w:val="none" w:sz="0" w:space="0" w:color="auto"/>
                                        <w:right w:val="none" w:sz="0" w:space="0" w:color="auto"/>
                                      </w:divBdr>
                                      <w:divsChild>
                                        <w:div w:id="779908346">
                                          <w:marLeft w:val="0"/>
                                          <w:marRight w:val="0"/>
                                          <w:marTop w:val="0"/>
                                          <w:marBottom w:val="0"/>
                                          <w:divBdr>
                                            <w:top w:val="none" w:sz="0" w:space="0" w:color="auto"/>
                                            <w:left w:val="none" w:sz="0" w:space="0" w:color="auto"/>
                                            <w:bottom w:val="none" w:sz="0" w:space="0" w:color="auto"/>
                                            <w:right w:val="none" w:sz="0" w:space="0" w:color="auto"/>
                                          </w:divBdr>
                                          <w:divsChild>
                                            <w:div w:id="1040088614">
                                              <w:marLeft w:val="0"/>
                                              <w:marRight w:val="0"/>
                                              <w:marTop w:val="0"/>
                                              <w:marBottom w:val="0"/>
                                              <w:divBdr>
                                                <w:top w:val="none" w:sz="0" w:space="0" w:color="auto"/>
                                                <w:left w:val="none" w:sz="0" w:space="0" w:color="auto"/>
                                                <w:bottom w:val="none" w:sz="0" w:space="0" w:color="auto"/>
                                                <w:right w:val="none" w:sz="0" w:space="0" w:color="auto"/>
                                              </w:divBdr>
                                              <w:divsChild>
                                                <w:div w:id="1547333158">
                                                  <w:marLeft w:val="0"/>
                                                  <w:marRight w:val="0"/>
                                                  <w:marTop w:val="0"/>
                                                  <w:marBottom w:val="0"/>
                                                  <w:divBdr>
                                                    <w:top w:val="none" w:sz="0" w:space="0" w:color="auto"/>
                                                    <w:left w:val="none" w:sz="0" w:space="0" w:color="auto"/>
                                                    <w:bottom w:val="none" w:sz="0" w:space="0" w:color="auto"/>
                                                    <w:right w:val="none" w:sz="0" w:space="0" w:color="auto"/>
                                                  </w:divBdr>
                                                  <w:divsChild>
                                                    <w:div w:id="7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686848">
      <w:bodyDiv w:val="1"/>
      <w:marLeft w:val="0"/>
      <w:marRight w:val="0"/>
      <w:marTop w:val="0"/>
      <w:marBottom w:val="0"/>
      <w:divBdr>
        <w:top w:val="none" w:sz="0" w:space="0" w:color="auto"/>
        <w:left w:val="none" w:sz="0" w:space="0" w:color="auto"/>
        <w:bottom w:val="none" w:sz="0" w:space="0" w:color="auto"/>
        <w:right w:val="none" w:sz="0" w:space="0" w:color="auto"/>
      </w:divBdr>
      <w:divsChild>
        <w:div w:id="1809396295">
          <w:marLeft w:val="0"/>
          <w:marRight w:val="0"/>
          <w:marTop w:val="0"/>
          <w:marBottom w:val="0"/>
          <w:divBdr>
            <w:top w:val="none" w:sz="0" w:space="0" w:color="auto"/>
            <w:left w:val="none" w:sz="0" w:space="0" w:color="auto"/>
            <w:bottom w:val="none" w:sz="0" w:space="0" w:color="auto"/>
            <w:right w:val="none" w:sz="0" w:space="0" w:color="auto"/>
          </w:divBdr>
          <w:divsChild>
            <w:div w:id="813450327">
              <w:marLeft w:val="0"/>
              <w:marRight w:val="0"/>
              <w:marTop w:val="0"/>
              <w:marBottom w:val="0"/>
              <w:divBdr>
                <w:top w:val="none" w:sz="0" w:space="0" w:color="auto"/>
                <w:left w:val="none" w:sz="0" w:space="0" w:color="auto"/>
                <w:bottom w:val="none" w:sz="0" w:space="0" w:color="auto"/>
                <w:right w:val="none" w:sz="0" w:space="0" w:color="auto"/>
              </w:divBdr>
              <w:divsChild>
                <w:div w:id="1704598828">
                  <w:marLeft w:val="0"/>
                  <w:marRight w:val="0"/>
                  <w:marTop w:val="0"/>
                  <w:marBottom w:val="0"/>
                  <w:divBdr>
                    <w:top w:val="none" w:sz="0" w:space="0" w:color="auto"/>
                    <w:left w:val="none" w:sz="0" w:space="0" w:color="auto"/>
                    <w:bottom w:val="none" w:sz="0" w:space="0" w:color="auto"/>
                    <w:right w:val="none" w:sz="0" w:space="0" w:color="auto"/>
                  </w:divBdr>
                  <w:divsChild>
                    <w:div w:id="169949681">
                      <w:marLeft w:val="0"/>
                      <w:marRight w:val="0"/>
                      <w:marTop w:val="0"/>
                      <w:marBottom w:val="0"/>
                      <w:divBdr>
                        <w:top w:val="none" w:sz="0" w:space="0" w:color="auto"/>
                        <w:left w:val="none" w:sz="0" w:space="0" w:color="auto"/>
                        <w:bottom w:val="none" w:sz="0" w:space="0" w:color="auto"/>
                        <w:right w:val="none" w:sz="0" w:space="0" w:color="auto"/>
                      </w:divBdr>
                      <w:divsChild>
                        <w:div w:id="1450054314">
                          <w:marLeft w:val="0"/>
                          <w:marRight w:val="0"/>
                          <w:marTop w:val="0"/>
                          <w:marBottom w:val="0"/>
                          <w:divBdr>
                            <w:top w:val="none" w:sz="0" w:space="0" w:color="auto"/>
                            <w:left w:val="none" w:sz="0" w:space="0" w:color="auto"/>
                            <w:bottom w:val="none" w:sz="0" w:space="0" w:color="auto"/>
                            <w:right w:val="none" w:sz="0" w:space="0" w:color="auto"/>
                          </w:divBdr>
                          <w:divsChild>
                            <w:div w:id="1609701673">
                              <w:marLeft w:val="0"/>
                              <w:marRight w:val="0"/>
                              <w:marTop w:val="0"/>
                              <w:marBottom w:val="0"/>
                              <w:divBdr>
                                <w:top w:val="none" w:sz="0" w:space="0" w:color="auto"/>
                                <w:left w:val="none" w:sz="0" w:space="0" w:color="auto"/>
                                <w:bottom w:val="none" w:sz="0" w:space="0" w:color="auto"/>
                                <w:right w:val="none" w:sz="0" w:space="0" w:color="auto"/>
                              </w:divBdr>
                              <w:divsChild>
                                <w:div w:id="1343238740">
                                  <w:marLeft w:val="0"/>
                                  <w:marRight w:val="0"/>
                                  <w:marTop w:val="0"/>
                                  <w:marBottom w:val="0"/>
                                  <w:divBdr>
                                    <w:top w:val="none" w:sz="0" w:space="0" w:color="auto"/>
                                    <w:left w:val="none" w:sz="0" w:space="0" w:color="auto"/>
                                    <w:bottom w:val="none" w:sz="0" w:space="0" w:color="auto"/>
                                    <w:right w:val="none" w:sz="0" w:space="0" w:color="auto"/>
                                  </w:divBdr>
                                  <w:divsChild>
                                    <w:div w:id="934360336">
                                      <w:marLeft w:val="0"/>
                                      <w:marRight w:val="0"/>
                                      <w:marTop w:val="0"/>
                                      <w:marBottom w:val="0"/>
                                      <w:divBdr>
                                        <w:top w:val="none" w:sz="0" w:space="0" w:color="auto"/>
                                        <w:left w:val="none" w:sz="0" w:space="0" w:color="auto"/>
                                        <w:bottom w:val="none" w:sz="0" w:space="0" w:color="auto"/>
                                        <w:right w:val="none" w:sz="0" w:space="0" w:color="auto"/>
                                      </w:divBdr>
                                      <w:divsChild>
                                        <w:div w:id="1706641540">
                                          <w:marLeft w:val="0"/>
                                          <w:marRight w:val="0"/>
                                          <w:marTop w:val="0"/>
                                          <w:marBottom w:val="0"/>
                                          <w:divBdr>
                                            <w:top w:val="none" w:sz="0" w:space="0" w:color="auto"/>
                                            <w:left w:val="none" w:sz="0" w:space="0" w:color="auto"/>
                                            <w:bottom w:val="none" w:sz="0" w:space="0" w:color="auto"/>
                                            <w:right w:val="none" w:sz="0" w:space="0" w:color="auto"/>
                                          </w:divBdr>
                                          <w:divsChild>
                                            <w:div w:id="1632058575">
                                              <w:marLeft w:val="0"/>
                                              <w:marRight w:val="0"/>
                                              <w:marTop w:val="0"/>
                                              <w:marBottom w:val="0"/>
                                              <w:divBdr>
                                                <w:top w:val="none" w:sz="0" w:space="0" w:color="auto"/>
                                                <w:left w:val="none" w:sz="0" w:space="0" w:color="auto"/>
                                                <w:bottom w:val="none" w:sz="0" w:space="0" w:color="auto"/>
                                                <w:right w:val="none" w:sz="0" w:space="0" w:color="auto"/>
                                              </w:divBdr>
                                              <w:divsChild>
                                                <w:div w:id="68962525">
                                                  <w:marLeft w:val="0"/>
                                                  <w:marRight w:val="0"/>
                                                  <w:marTop w:val="0"/>
                                                  <w:marBottom w:val="0"/>
                                                  <w:divBdr>
                                                    <w:top w:val="none" w:sz="0" w:space="0" w:color="auto"/>
                                                    <w:left w:val="none" w:sz="0" w:space="0" w:color="auto"/>
                                                    <w:bottom w:val="none" w:sz="0" w:space="0" w:color="auto"/>
                                                    <w:right w:val="none" w:sz="0" w:space="0" w:color="auto"/>
                                                  </w:divBdr>
                                                  <w:divsChild>
                                                    <w:div w:id="1613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190875">
      <w:bodyDiv w:val="1"/>
      <w:marLeft w:val="0"/>
      <w:marRight w:val="0"/>
      <w:marTop w:val="0"/>
      <w:marBottom w:val="0"/>
      <w:divBdr>
        <w:top w:val="none" w:sz="0" w:space="0" w:color="auto"/>
        <w:left w:val="none" w:sz="0" w:space="0" w:color="auto"/>
        <w:bottom w:val="none" w:sz="0" w:space="0" w:color="auto"/>
        <w:right w:val="none" w:sz="0" w:space="0" w:color="auto"/>
      </w:divBdr>
      <w:divsChild>
        <w:div w:id="1821650616">
          <w:marLeft w:val="0"/>
          <w:marRight w:val="0"/>
          <w:marTop w:val="0"/>
          <w:marBottom w:val="0"/>
          <w:divBdr>
            <w:top w:val="none" w:sz="0" w:space="0" w:color="auto"/>
            <w:left w:val="none" w:sz="0" w:space="0" w:color="auto"/>
            <w:bottom w:val="none" w:sz="0" w:space="0" w:color="auto"/>
            <w:right w:val="none" w:sz="0" w:space="0" w:color="auto"/>
          </w:divBdr>
          <w:divsChild>
            <w:div w:id="1433933051">
              <w:marLeft w:val="0"/>
              <w:marRight w:val="0"/>
              <w:marTop w:val="0"/>
              <w:marBottom w:val="0"/>
              <w:divBdr>
                <w:top w:val="none" w:sz="0" w:space="0" w:color="auto"/>
                <w:left w:val="none" w:sz="0" w:space="0" w:color="auto"/>
                <w:bottom w:val="none" w:sz="0" w:space="0" w:color="auto"/>
                <w:right w:val="none" w:sz="0" w:space="0" w:color="auto"/>
              </w:divBdr>
              <w:divsChild>
                <w:div w:id="425073648">
                  <w:marLeft w:val="0"/>
                  <w:marRight w:val="0"/>
                  <w:marTop w:val="0"/>
                  <w:marBottom w:val="0"/>
                  <w:divBdr>
                    <w:top w:val="none" w:sz="0" w:space="0" w:color="auto"/>
                    <w:left w:val="none" w:sz="0" w:space="0" w:color="auto"/>
                    <w:bottom w:val="none" w:sz="0" w:space="0" w:color="auto"/>
                    <w:right w:val="none" w:sz="0" w:space="0" w:color="auto"/>
                  </w:divBdr>
                  <w:divsChild>
                    <w:div w:id="115829127">
                      <w:marLeft w:val="0"/>
                      <w:marRight w:val="0"/>
                      <w:marTop w:val="0"/>
                      <w:marBottom w:val="0"/>
                      <w:divBdr>
                        <w:top w:val="none" w:sz="0" w:space="0" w:color="auto"/>
                        <w:left w:val="none" w:sz="0" w:space="0" w:color="auto"/>
                        <w:bottom w:val="none" w:sz="0" w:space="0" w:color="auto"/>
                        <w:right w:val="none" w:sz="0" w:space="0" w:color="auto"/>
                      </w:divBdr>
                      <w:divsChild>
                        <w:div w:id="955067886">
                          <w:marLeft w:val="0"/>
                          <w:marRight w:val="0"/>
                          <w:marTop w:val="0"/>
                          <w:marBottom w:val="0"/>
                          <w:divBdr>
                            <w:top w:val="none" w:sz="0" w:space="0" w:color="auto"/>
                            <w:left w:val="none" w:sz="0" w:space="0" w:color="auto"/>
                            <w:bottom w:val="none" w:sz="0" w:space="0" w:color="auto"/>
                            <w:right w:val="none" w:sz="0" w:space="0" w:color="auto"/>
                          </w:divBdr>
                          <w:divsChild>
                            <w:div w:id="834876611">
                              <w:marLeft w:val="0"/>
                              <w:marRight w:val="0"/>
                              <w:marTop w:val="0"/>
                              <w:marBottom w:val="0"/>
                              <w:divBdr>
                                <w:top w:val="none" w:sz="0" w:space="0" w:color="auto"/>
                                <w:left w:val="none" w:sz="0" w:space="0" w:color="auto"/>
                                <w:bottom w:val="none" w:sz="0" w:space="0" w:color="auto"/>
                                <w:right w:val="none" w:sz="0" w:space="0" w:color="auto"/>
                              </w:divBdr>
                              <w:divsChild>
                                <w:div w:id="73356989">
                                  <w:marLeft w:val="0"/>
                                  <w:marRight w:val="0"/>
                                  <w:marTop w:val="0"/>
                                  <w:marBottom w:val="0"/>
                                  <w:divBdr>
                                    <w:top w:val="none" w:sz="0" w:space="0" w:color="auto"/>
                                    <w:left w:val="none" w:sz="0" w:space="0" w:color="auto"/>
                                    <w:bottom w:val="none" w:sz="0" w:space="0" w:color="auto"/>
                                    <w:right w:val="none" w:sz="0" w:space="0" w:color="auto"/>
                                  </w:divBdr>
                                  <w:divsChild>
                                    <w:div w:id="820275324">
                                      <w:marLeft w:val="0"/>
                                      <w:marRight w:val="0"/>
                                      <w:marTop w:val="0"/>
                                      <w:marBottom w:val="0"/>
                                      <w:divBdr>
                                        <w:top w:val="none" w:sz="0" w:space="0" w:color="auto"/>
                                        <w:left w:val="none" w:sz="0" w:space="0" w:color="auto"/>
                                        <w:bottom w:val="none" w:sz="0" w:space="0" w:color="auto"/>
                                        <w:right w:val="none" w:sz="0" w:space="0" w:color="auto"/>
                                      </w:divBdr>
                                      <w:divsChild>
                                        <w:div w:id="492112374">
                                          <w:marLeft w:val="0"/>
                                          <w:marRight w:val="0"/>
                                          <w:marTop w:val="0"/>
                                          <w:marBottom w:val="0"/>
                                          <w:divBdr>
                                            <w:top w:val="none" w:sz="0" w:space="0" w:color="auto"/>
                                            <w:left w:val="none" w:sz="0" w:space="0" w:color="auto"/>
                                            <w:bottom w:val="none" w:sz="0" w:space="0" w:color="auto"/>
                                            <w:right w:val="none" w:sz="0" w:space="0" w:color="auto"/>
                                          </w:divBdr>
                                          <w:divsChild>
                                            <w:div w:id="1995835150">
                                              <w:marLeft w:val="0"/>
                                              <w:marRight w:val="0"/>
                                              <w:marTop w:val="0"/>
                                              <w:marBottom w:val="0"/>
                                              <w:divBdr>
                                                <w:top w:val="none" w:sz="0" w:space="0" w:color="auto"/>
                                                <w:left w:val="none" w:sz="0" w:space="0" w:color="auto"/>
                                                <w:bottom w:val="none" w:sz="0" w:space="0" w:color="auto"/>
                                                <w:right w:val="none" w:sz="0" w:space="0" w:color="auto"/>
                                              </w:divBdr>
                                              <w:divsChild>
                                                <w:div w:id="856424471">
                                                  <w:marLeft w:val="0"/>
                                                  <w:marRight w:val="0"/>
                                                  <w:marTop w:val="0"/>
                                                  <w:marBottom w:val="0"/>
                                                  <w:divBdr>
                                                    <w:top w:val="none" w:sz="0" w:space="0" w:color="auto"/>
                                                    <w:left w:val="none" w:sz="0" w:space="0" w:color="auto"/>
                                                    <w:bottom w:val="none" w:sz="0" w:space="0" w:color="auto"/>
                                                    <w:right w:val="none" w:sz="0" w:space="0" w:color="auto"/>
                                                  </w:divBdr>
                                                  <w:divsChild>
                                                    <w:div w:id="12176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9639">
      <w:bodyDiv w:val="1"/>
      <w:marLeft w:val="0"/>
      <w:marRight w:val="0"/>
      <w:marTop w:val="0"/>
      <w:marBottom w:val="0"/>
      <w:divBdr>
        <w:top w:val="none" w:sz="0" w:space="0" w:color="auto"/>
        <w:left w:val="none" w:sz="0" w:space="0" w:color="auto"/>
        <w:bottom w:val="none" w:sz="0" w:space="0" w:color="auto"/>
        <w:right w:val="none" w:sz="0" w:space="0" w:color="auto"/>
      </w:divBdr>
      <w:divsChild>
        <w:div w:id="822282980">
          <w:marLeft w:val="0"/>
          <w:marRight w:val="0"/>
          <w:marTop w:val="0"/>
          <w:marBottom w:val="0"/>
          <w:divBdr>
            <w:top w:val="none" w:sz="0" w:space="0" w:color="auto"/>
            <w:left w:val="none" w:sz="0" w:space="0" w:color="auto"/>
            <w:bottom w:val="none" w:sz="0" w:space="0" w:color="auto"/>
            <w:right w:val="none" w:sz="0" w:space="0" w:color="auto"/>
          </w:divBdr>
          <w:divsChild>
            <w:div w:id="902914463">
              <w:marLeft w:val="0"/>
              <w:marRight w:val="0"/>
              <w:marTop w:val="0"/>
              <w:marBottom w:val="0"/>
              <w:divBdr>
                <w:top w:val="none" w:sz="0" w:space="0" w:color="auto"/>
                <w:left w:val="none" w:sz="0" w:space="0" w:color="auto"/>
                <w:bottom w:val="none" w:sz="0" w:space="0" w:color="auto"/>
                <w:right w:val="none" w:sz="0" w:space="0" w:color="auto"/>
              </w:divBdr>
              <w:divsChild>
                <w:div w:id="1591885746">
                  <w:marLeft w:val="0"/>
                  <w:marRight w:val="0"/>
                  <w:marTop w:val="0"/>
                  <w:marBottom w:val="0"/>
                  <w:divBdr>
                    <w:top w:val="none" w:sz="0" w:space="0" w:color="auto"/>
                    <w:left w:val="none" w:sz="0" w:space="0" w:color="auto"/>
                    <w:bottom w:val="none" w:sz="0" w:space="0" w:color="auto"/>
                    <w:right w:val="none" w:sz="0" w:space="0" w:color="auto"/>
                  </w:divBdr>
                  <w:divsChild>
                    <w:div w:id="1060251136">
                      <w:marLeft w:val="0"/>
                      <w:marRight w:val="0"/>
                      <w:marTop w:val="0"/>
                      <w:marBottom w:val="0"/>
                      <w:divBdr>
                        <w:top w:val="none" w:sz="0" w:space="0" w:color="auto"/>
                        <w:left w:val="none" w:sz="0" w:space="0" w:color="auto"/>
                        <w:bottom w:val="none" w:sz="0" w:space="0" w:color="auto"/>
                        <w:right w:val="none" w:sz="0" w:space="0" w:color="auto"/>
                      </w:divBdr>
                      <w:divsChild>
                        <w:div w:id="2129231048">
                          <w:marLeft w:val="0"/>
                          <w:marRight w:val="0"/>
                          <w:marTop w:val="0"/>
                          <w:marBottom w:val="0"/>
                          <w:divBdr>
                            <w:top w:val="none" w:sz="0" w:space="0" w:color="auto"/>
                            <w:left w:val="none" w:sz="0" w:space="0" w:color="auto"/>
                            <w:bottom w:val="none" w:sz="0" w:space="0" w:color="auto"/>
                            <w:right w:val="none" w:sz="0" w:space="0" w:color="auto"/>
                          </w:divBdr>
                          <w:divsChild>
                            <w:div w:id="1865971577">
                              <w:marLeft w:val="0"/>
                              <w:marRight w:val="0"/>
                              <w:marTop w:val="0"/>
                              <w:marBottom w:val="0"/>
                              <w:divBdr>
                                <w:top w:val="none" w:sz="0" w:space="0" w:color="auto"/>
                                <w:left w:val="none" w:sz="0" w:space="0" w:color="auto"/>
                                <w:bottom w:val="none" w:sz="0" w:space="0" w:color="auto"/>
                                <w:right w:val="none" w:sz="0" w:space="0" w:color="auto"/>
                              </w:divBdr>
                              <w:divsChild>
                                <w:div w:id="1265649765">
                                  <w:marLeft w:val="0"/>
                                  <w:marRight w:val="0"/>
                                  <w:marTop w:val="0"/>
                                  <w:marBottom w:val="0"/>
                                  <w:divBdr>
                                    <w:top w:val="none" w:sz="0" w:space="0" w:color="auto"/>
                                    <w:left w:val="none" w:sz="0" w:space="0" w:color="auto"/>
                                    <w:bottom w:val="none" w:sz="0" w:space="0" w:color="auto"/>
                                    <w:right w:val="none" w:sz="0" w:space="0" w:color="auto"/>
                                  </w:divBdr>
                                  <w:divsChild>
                                    <w:div w:id="1232813212">
                                      <w:marLeft w:val="0"/>
                                      <w:marRight w:val="0"/>
                                      <w:marTop w:val="0"/>
                                      <w:marBottom w:val="0"/>
                                      <w:divBdr>
                                        <w:top w:val="none" w:sz="0" w:space="0" w:color="auto"/>
                                        <w:left w:val="none" w:sz="0" w:space="0" w:color="auto"/>
                                        <w:bottom w:val="none" w:sz="0" w:space="0" w:color="auto"/>
                                        <w:right w:val="none" w:sz="0" w:space="0" w:color="auto"/>
                                      </w:divBdr>
                                      <w:divsChild>
                                        <w:div w:id="461850641">
                                          <w:marLeft w:val="0"/>
                                          <w:marRight w:val="0"/>
                                          <w:marTop w:val="0"/>
                                          <w:marBottom w:val="0"/>
                                          <w:divBdr>
                                            <w:top w:val="none" w:sz="0" w:space="0" w:color="auto"/>
                                            <w:left w:val="none" w:sz="0" w:space="0" w:color="auto"/>
                                            <w:bottom w:val="none" w:sz="0" w:space="0" w:color="auto"/>
                                            <w:right w:val="none" w:sz="0" w:space="0" w:color="auto"/>
                                          </w:divBdr>
                                          <w:divsChild>
                                            <w:div w:id="1170632492">
                                              <w:marLeft w:val="0"/>
                                              <w:marRight w:val="0"/>
                                              <w:marTop w:val="0"/>
                                              <w:marBottom w:val="0"/>
                                              <w:divBdr>
                                                <w:top w:val="none" w:sz="0" w:space="0" w:color="auto"/>
                                                <w:left w:val="none" w:sz="0" w:space="0" w:color="auto"/>
                                                <w:bottom w:val="none" w:sz="0" w:space="0" w:color="auto"/>
                                                <w:right w:val="none" w:sz="0" w:space="0" w:color="auto"/>
                                              </w:divBdr>
                                              <w:divsChild>
                                                <w:div w:id="549269252">
                                                  <w:marLeft w:val="0"/>
                                                  <w:marRight w:val="0"/>
                                                  <w:marTop w:val="0"/>
                                                  <w:marBottom w:val="0"/>
                                                  <w:divBdr>
                                                    <w:top w:val="none" w:sz="0" w:space="0" w:color="auto"/>
                                                    <w:left w:val="none" w:sz="0" w:space="0" w:color="auto"/>
                                                    <w:bottom w:val="none" w:sz="0" w:space="0" w:color="auto"/>
                                                    <w:right w:val="none" w:sz="0" w:space="0" w:color="auto"/>
                                                  </w:divBdr>
                                                  <w:divsChild>
                                                    <w:div w:id="598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684880">
      <w:bodyDiv w:val="1"/>
      <w:marLeft w:val="0"/>
      <w:marRight w:val="0"/>
      <w:marTop w:val="0"/>
      <w:marBottom w:val="0"/>
      <w:divBdr>
        <w:top w:val="none" w:sz="0" w:space="0" w:color="auto"/>
        <w:left w:val="none" w:sz="0" w:space="0" w:color="auto"/>
        <w:bottom w:val="none" w:sz="0" w:space="0" w:color="auto"/>
        <w:right w:val="none" w:sz="0" w:space="0" w:color="auto"/>
      </w:divBdr>
      <w:divsChild>
        <w:div w:id="1080718270">
          <w:marLeft w:val="0"/>
          <w:marRight w:val="0"/>
          <w:marTop w:val="0"/>
          <w:marBottom w:val="0"/>
          <w:divBdr>
            <w:top w:val="none" w:sz="0" w:space="0" w:color="auto"/>
            <w:left w:val="none" w:sz="0" w:space="0" w:color="auto"/>
            <w:bottom w:val="none" w:sz="0" w:space="0" w:color="auto"/>
            <w:right w:val="none" w:sz="0" w:space="0" w:color="auto"/>
          </w:divBdr>
          <w:divsChild>
            <w:div w:id="868369858">
              <w:marLeft w:val="0"/>
              <w:marRight w:val="0"/>
              <w:marTop w:val="0"/>
              <w:marBottom w:val="0"/>
              <w:divBdr>
                <w:top w:val="none" w:sz="0" w:space="0" w:color="auto"/>
                <w:left w:val="none" w:sz="0" w:space="0" w:color="auto"/>
                <w:bottom w:val="none" w:sz="0" w:space="0" w:color="auto"/>
                <w:right w:val="none" w:sz="0" w:space="0" w:color="auto"/>
              </w:divBdr>
              <w:divsChild>
                <w:div w:id="1206524377">
                  <w:marLeft w:val="0"/>
                  <w:marRight w:val="0"/>
                  <w:marTop w:val="0"/>
                  <w:marBottom w:val="0"/>
                  <w:divBdr>
                    <w:top w:val="none" w:sz="0" w:space="0" w:color="auto"/>
                    <w:left w:val="none" w:sz="0" w:space="0" w:color="auto"/>
                    <w:bottom w:val="none" w:sz="0" w:space="0" w:color="auto"/>
                    <w:right w:val="none" w:sz="0" w:space="0" w:color="auto"/>
                  </w:divBdr>
                  <w:divsChild>
                    <w:div w:id="1533763779">
                      <w:marLeft w:val="0"/>
                      <w:marRight w:val="0"/>
                      <w:marTop w:val="0"/>
                      <w:marBottom w:val="0"/>
                      <w:divBdr>
                        <w:top w:val="none" w:sz="0" w:space="0" w:color="auto"/>
                        <w:left w:val="none" w:sz="0" w:space="0" w:color="auto"/>
                        <w:bottom w:val="none" w:sz="0" w:space="0" w:color="auto"/>
                        <w:right w:val="none" w:sz="0" w:space="0" w:color="auto"/>
                      </w:divBdr>
                      <w:divsChild>
                        <w:div w:id="1771007249">
                          <w:marLeft w:val="0"/>
                          <w:marRight w:val="0"/>
                          <w:marTop w:val="0"/>
                          <w:marBottom w:val="0"/>
                          <w:divBdr>
                            <w:top w:val="none" w:sz="0" w:space="0" w:color="auto"/>
                            <w:left w:val="none" w:sz="0" w:space="0" w:color="auto"/>
                            <w:bottom w:val="none" w:sz="0" w:space="0" w:color="auto"/>
                            <w:right w:val="none" w:sz="0" w:space="0" w:color="auto"/>
                          </w:divBdr>
                          <w:divsChild>
                            <w:div w:id="1947694284">
                              <w:marLeft w:val="0"/>
                              <w:marRight w:val="0"/>
                              <w:marTop w:val="0"/>
                              <w:marBottom w:val="0"/>
                              <w:divBdr>
                                <w:top w:val="none" w:sz="0" w:space="0" w:color="auto"/>
                                <w:left w:val="none" w:sz="0" w:space="0" w:color="auto"/>
                                <w:bottom w:val="none" w:sz="0" w:space="0" w:color="auto"/>
                                <w:right w:val="none" w:sz="0" w:space="0" w:color="auto"/>
                              </w:divBdr>
                              <w:divsChild>
                                <w:div w:id="1003708219">
                                  <w:marLeft w:val="0"/>
                                  <w:marRight w:val="0"/>
                                  <w:marTop w:val="0"/>
                                  <w:marBottom w:val="0"/>
                                  <w:divBdr>
                                    <w:top w:val="none" w:sz="0" w:space="0" w:color="auto"/>
                                    <w:left w:val="none" w:sz="0" w:space="0" w:color="auto"/>
                                    <w:bottom w:val="none" w:sz="0" w:space="0" w:color="auto"/>
                                    <w:right w:val="none" w:sz="0" w:space="0" w:color="auto"/>
                                  </w:divBdr>
                                  <w:divsChild>
                                    <w:div w:id="1620336978">
                                      <w:marLeft w:val="0"/>
                                      <w:marRight w:val="0"/>
                                      <w:marTop w:val="0"/>
                                      <w:marBottom w:val="0"/>
                                      <w:divBdr>
                                        <w:top w:val="none" w:sz="0" w:space="0" w:color="auto"/>
                                        <w:left w:val="none" w:sz="0" w:space="0" w:color="auto"/>
                                        <w:bottom w:val="none" w:sz="0" w:space="0" w:color="auto"/>
                                        <w:right w:val="none" w:sz="0" w:space="0" w:color="auto"/>
                                      </w:divBdr>
                                      <w:divsChild>
                                        <w:div w:id="433328882">
                                          <w:marLeft w:val="0"/>
                                          <w:marRight w:val="0"/>
                                          <w:marTop w:val="0"/>
                                          <w:marBottom w:val="0"/>
                                          <w:divBdr>
                                            <w:top w:val="none" w:sz="0" w:space="0" w:color="auto"/>
                                            <w:left w:val="none" w:sz="0" w:space="0" w:color="auto"/>
                                            <w:bottom w:val="none" w:sz="0" w:space="0" w:color="auto"/>
                                            <w:right w:val="none" w:sz="0" w:space="0" w:color="auto"/>
                                          </w:divBdr>
                                          <w:divsChild>
                                            <w:div w:id="1790273797">
                                              <w:marLeft w:val="0"/>
                                              <w:marRight w:val="0"/>
                                              <w:marTop w:val="0"/>
                                              <w:marBottom w:val="0"/>
                                              <w:divBdr>
                                                <w:top w:val="none" w:sz="0" w:space="0" w:color="auto"/>
                                                <w:left w:val="none" w:sz="0" w:space="0" w:color="auto"/>
                                                <w:bottom w:val="none" w:sz="0" w:space="0" w:color="auto"/>
                                                <w:right w:val="none" w:sz="0" w:space="0" w:color="auto"/>
                                              </w:divBdr>
                                              <w:divsChild>
                                                <w:div w:id="475419723">
                                                  <w:marLeft w:val="0"/>
                                                  <w:marRight w:val="0"/>
                                                  <w:marTop w:val="0"/>
                                                  <w:marBottom w:val="0"/>
                                                  <w:divBdr>
                                                    <w:top w:val="none" w:sz="0" w:space="0" w:color="auto"/>
                                                    <w:left w:val="none" w:sz="0" w:space="0" w:color="auto"/>
                                                    <w:bottom w:val="none" w:sz="0" w:space="0" w:color="auto"/>
                                                    <w:right w:val="none" w:sz="0" w:space="0" w:color="auto"/>
                                                  </w:divBdr>
                                                  <w:divsChild>
                                                    <w:div w:id="11882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3758">
      <w:bodyDiv w:val="1"/>
      <w:marLeft w:val="0"/>
      <w:marRight w:val="0"/>
      <w:marTop w:val="0"/>
      <w:marBottom w:val="0"/>
      <w:divBdr>
        <w:top w:val="none" w:sz="0" w:space="0" w:color="auto"/>
        <w:left w:val="none" w:sz="0" w:space="0" w:color="auto"/>
        <w:bottom w:val="none" w:sz="0" w:space="0" w:color="auto"/>
        <w:right w:val="none" w:sz="0" w:space="0" w:color="auto"/>
      </w:divBdr>
      <w:divsChild>
        <w:div w:id="1890996469">
          <w:marLeft w:val="0"/>
          <w:marRight w:val="0"/>
          <w:marTop w:val="0"/>
          <w:marBottom w:val="0"/>
          <w:divBdr>
            <w:top w:val="none" w:sz="0" w:space="0" w:color="auto"/>
            <w:left w:val="none" w:sz="0" w:space="0" w:color="auto"/>
            <w:bottom w:val="none" w:sz="0" w:space="0" w:color="auto"/>
            <w:right w:val="none" w:sz="0" w:space="0" w:color="auto"/>
          </w:divBdr>
          <w:divsChild>
            <w:div w:id="3558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457">
      <w:bodyDiv w:val="1"/>
      <w:marLeft w:val="0"/>
      <w:marRight w:val="0"/>
      <w:marTop w:val="0"/>
      <w:marBottom w:val="0"/>
      <w:divBdr>
        <w:top w:val="none" w:sz="0" w:space="0" w:color="auto"/>
        <w:left w:val="none" w:sz="0" w:space="0" w:color="auto"/>
        <w:bottom w:val="none" w:sz="0" w:space="0" w:color="auto"/>
        <w:right w:val="none" w:sz="0" w:space="0" w:color="auto"/>
      </w:divBdr>
      <w:divsChild>
        <w:div w:id="268396204">
          <w:marLeft w:val="0"/>
          <w:marRight w:val="0"/>
          <w:marTop w:val="0"/>
          <w:marBottom w:val="0"/>
          <w:divBdr>
            <w:top w:val="none" w:sz="0" w:space="0" w:color="auto"/>
            <w:left w:val="none" w:sz="0" w:space="0" w:color="auto"/>
            <w:bottom w:val="none" w:sz="0" w:space="0" w:color="auto"/>
            <w:right w:val="none" w:sz="0" w:space="0" w:color="auto"/>
          </w:divBdr>
          <w:divsChild>
            <w:div w:id="2018191697">
              <w:marLeft w:val="0"/>
              <w:marRight w:val="0"/>
              <w:marTop w:val="0"/>
              <w:marBottom w:val="0"/>
              <w:divBdr>
                <w:top w:val="none" w:sz="0" w:space="0" w:color="auto"/>
                <w:left w:val="none" w:sz="0" w:space="0" w:color="auto"/>
                <w:bottom w:val="none" w:sz="0" w:space="0" w:color="auto"/>
                <w:right w:val="none" w:sz="0" w:space="0" w:color="auto"/>
              </w:divBdr>
              <w:divsChild>
                <w:div w:id="973561105">
                  <w:marLeft w:val="0"/>
                  <w:marRight w:val="0"/>
                  <w:marTop w:val="0"/>
                  <w:marBottom w:val="0"/>
                  <w:divBdr>
                    <w:top w:val="none" w:sz="0" w:space="0" w:color="auto"/>
                    <w:left w:val="none" w:sz="0" w:space="0" w:color="auto"/>
                    <w:bottom w:val="none" w:sz="0" w:space="0" w:color="auto"/>
                    <w:right w:val="none" w:sz="0" w:space="0" w:color="auto"/>
                  </w:divBdr>
                  <w:divsChild>
                    <w:div w:id="1290236637">
                      <w:marLeft w:val="0"/>
                      <w:marRight w:val="0"/>
                      <w:marTop w:val="0"/>
                      <w:marBottom w:val="0"/>
                      <w:divBdr>
                        <w:top w:val="none" w:sz="0" w:space="0" w:color="auto"/>
                        <w:left w:val="none" w:sz="0" w:space="0" w:color="auto"/>
                        <w:bottom w:val="none" w:sz="0" w:space="0" w:color="auto"/>
                        <w:right w:val="none" w:sz="0" w:space="0" w:color="auto"/>
                      </w:divBdr>
                      <w:divsChild>
                        <w:div w:id="874854146">
                          <w:marLeft w:val="0"/>
                          <w:marRight w:val="0"/>
                          <w:marTop w:val="0"/>
                          <w:marBottom w:val="0"/>
                          <w:divBdr>
                            <w:top w:val="none" w:sz="0" w:space="0" w:color="auto"/>
                            <w:left w:val="none" w:sz="0" w:space="0" w:color="auto"/>
                            <w:bottom w:val="none" w:sz="0" w:space="0" w:color="auto"/>
                            <w:right w:val="none" w:sz="0" w:space="0" w:color="auto"/>
                          </w:divBdr>
                          <w:divsChild>
                            <w:div w:id="1926837583">
                              <w:marLeft w:val="0"/>
                              <w:marRight w:val="0"/>
                              <w:marTop w:val="0"/>
                              <w:marBottom w:val="0"/>
                              <w:divBdr>
                                <w:top w:val="none" w:sz="0" w:space="0" w:color="auto"/>
                                <w:left w:val="none" w:sz="0" w:space="0" w:color="auto"/>
                                <w:bottom w:val="none" w:sz="0" w:space="0" w:color="auto"/>
                                <w:right w:val="none" w:sz="0" w:space="0" w:color="auto"/>
                              </w:divBdr>
                              <w:divsChild>
                                <w:div w:id="620109752">
                                  <w:marLeft w:val="0"/>
                                  <w:marRight w:val="0"/>
                                  <w:marTop w:val="0"/>
                                  <w:marBottom w:val="0"/>
                                  <w:divBdr>
                                    <w:top w:val="none" w:sz="0" w:space="0" w:color="auto"/>
                                    <w:left w:val="none" w:sz="0" w:space="0" w:color="auto"/>
                                    <w:bottom w:val="none" w:sz="0" w:space="0" w:color="auto"/>
                                    <w:right w:val="none" w:sz="0" w:space="0" w:color="auto"/>
                                  </w:divBdr>
                                  <w:divsChild>
                                    <w:div w:id="1309281625">
                                      <w:marLeft w:val="0"/>
                                      <w:marRight w:val="0"/>
                                      <w:marTop w:val="0"/>
                                      <w:marBottom w:val="0"/>
                                      <w:divBdr>
                                        <w:top w:val="none" w:sz="0" w:space="0" w:color="auto"/>
                                        <w:left w:val="none" w:sz="0" w:space="0" w:color="auto"/>
                                        <w:bottom w:val="none" w:sz="0" w:space="0" w:color="auto"/>
                                        <w:right w:val="none" w:sz="0" w:space="0" w:color="auto"/>
                                      </w:divBdr>
                                      <w:divsChild>
                                        <w:div w:id="796336878">
                                          <w:marLeft w:val="0"/>
                                          <w:marRight w:val="0"/>
                                          <w:marTop w:val="0"/>
                                          <w:marBottom w:val="0"/>
                                          <w:divBdr>
                                            <w:top w:val="none" w:sz="0" w:space="0" w:color="auto"/>
                                            <w:left w:val="none" w:sz="0" w:space="0" w:color="auto"/>
                                            <w:bottom w:val="none" w:sz="0" w:space="0" w:color="auto"/>
                                            <w:right w:val="none" w:sz="0" w:space="0" w:color="auto"/>
                                          </w:divBdr>
                                          <w:divsChild>
                                            <w:div w:id="1213343748">
                                              <w:marLeft w:val="0"/>
                                              <w:marRight w:val="0"/>
                                              <w:marTop w:val="0"/>
                                              <w:marBottom w:val="0"/>
                                              <w:divBdr>
                                                <w:top w:val="none" w:sz="0" w:space="0" w:color="auto"/>
                                                <w:left w:val="none" w:sz="0" w:space="0" w:color="auto"/>
                                                <w:bottom w:val="none" w:sz="0" w:space="0" w:color="auto"/>
                                                <w:right w:val="none" w:sz="0" w:space="0" w:color="auto"/>
                                              </w:divBdr>
                                              <w:divsChild>
                                                <w:div w:id="2027513778">
                                                  <w:marLeft w:val="0"/>
                                                  <w:marRight w:val="0"/>
                                                  <w:marTop w:val="0"/>
                                                  <w:marBottom w:val="0"/>
                                                  <w:divBdr>
                                                    <w:top w:val="none" w:sz="0" w:space="0" w:color="auto"/>
                                                    <w:left w:val="none" w:sz="0" w:space="0" w:color="auto"/>
                                                    <w:bottom w:val="none" w:sz="0" w:space="0" w:color="auto"/>
                                                    <w:right w:val="none" w:sz="0" w:space="0" w:color="auto"/>
                                                  </w:divBdr>
                                                  <w:divsChild>
                                                    <w:div w:id="11349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768417">
      <w:bodyDiv w:val="1"/>
      <w:marLeft w:val="0"/>
      <w:marRight w:val="0"/>
      <w:marTop w:val="0"/>
      <w:marBottom w:val="0"/>
      <w:divBdr>
        <w:top w:val="none" w:sz="0" w:space="0" w:color="auto"/>
        <w:left w:val="none" w:sz="0" w:space="0" w:color="auto"/>
        <w:bottom w:val="none" w:sz="0" w:space="0" w:color="auto"/>
        <w:right w:val="none" w:sz="0" w:space="0" w:color="auto"/>
      </w:divBdr>
      <w:divsChild>
        <w:div w:id="2104573622">
          <w:marLeft w:val="0"/>
          <w:marRight w:val="0"/>
          <w:marTop w:val="0"/>
          <w:marBottom w:val="0"/>
          <w:divBdr>
            <w:top w:val="none" w:sz="0" w:space="0" w:color="auto"/>
            <w:left w:val="none" w:sz="0" w:space="0" w:color="auto"/>
            <w:bottom w:val="none" w:sz="0" w:space="0" w:color="auto"/>
            <w:right w:val="none" w:sz="0" w:space="0" w:color="auto"/>
          </w:divBdr>
          <w:divsChild>
            <w:div w:id="531960283">
              <w:marLeft w:val="0"/>
              <w:marRight w:val="0"/>
              <w:marTop w:val="0"/>
              <w:marBottom w:val="0"/>
              <w:divBdr>
                <w:top w:val="none" w:sz="0" w:space="0" w:color="auto"/>
                <w:left w:val="none" w:sz="0" w:space="0" w:color="auto"/>
                <w:bottom w:val="none" w:sz="0" w:space="0" w:color="auto"/>
                <w:right w:val="none" w:sz="0" w:space="0" w:color="auto"/>
              </w:divBdr>
              <w:divsChild>
                <w:div w:id="634064077">
                  <w:marLeft w:val="0"/>
                  <w:marRight w:val="0"/>
                  <w:marTop w:val="0"/>
                  <w:marBottom w:val="0"/>
                  <w:divBdr>
                    <w:top w:val="none" w:sz="0" w:space="0" w:color="auto"/>
                    <w:left w:val="none" w:sz="0" w:space="0" w:color="auto"/>
                    <w:bottom w:val="none" w:sz="0" w:space="0" w:color="auto"/>
                    <w:right w:val="none" w:sz="0" w:space="0" w:color="auto"/>
                  </w:divBdr>
                  <w:divsChild>
                    <w:div w:id="629215007">
                      <w:marLeft w:val="0"/>
                      <w:marRight w:val="0"/>
                      <w:marTop w:val="0"/>
                      <w:marBottom w:val="0"/>
                      <w:divBdr>
                        <w:top w:val="none" w:sz="0" w:space="0" w:color="auto"/>
                        <w:left w:val="none" w:sz="0" w:space="0" w:color="auto"/>
                        <w:bottom w:val="none" w:sz="0" w:space="0" w:color="auto"/>
                        <w:right w:val="none" w:sz="0" w:space="0" w:color="auto"/>
                      </w:divBdr>
                      <w:divsChild>
                        <w:div w:id="1077291068">
                          <w:marLeft w:val="0"/>
                          <w:marRight w:val="0"/>
                          <w:marTop w:val="0"/>
                          <w:marBottom w:val="0"/>
                          <w:divBdr>
                            <w:top w:val="none" w:sz="0" w:space="0" w:color="auto"/>
                            <w:left w:val="none" w:sz="0" w:space="0" w:color="auto"/>
                            <w:bottom w:val="none" w:sz="0" w:space="0" w:color="auto"/>
                            <w:right w:val="none" w:sz="0" w:space="0" w:color="auto"/>
                          </w:divBdr>
                          <w:divsChild>
                            <w:div w:id="1943487921">
                              <w:marLeft w:val="0"/>
                              <w:marRight w:val="0"/>
                              <w:marTop w:val="300"/>
                              <w:marBottom w:val="300"/>
                              <w:divBdr>
                                <w:top w:val="none" w:sz="0" w:space="0" w:color="auto"/>
                                <w:left w:val="none" w:sz="0" w:space="0" w:color="auto"/>
                                <w:bottom w:val="none" w:sz="0" w:space="0" w:color="auto"/>
                                <w:right w:val="none" w:sz="0" w:space="0" w:color="auto"/>
                              </w:divBdr>
                              <w:divsChild>
                                <w:div w:id="1855798453">
                                  <w:marLeft w:val="300"/>
                                  <w:marRight w:val="0"/>
                                  <w:marTop w:val="0"/>
                                  <w:marBottom w:val="0"/>
                                  <w:divBdr>
                                    <w:top w:val="none" w:sz="0" w:space="0" w:color="auto"/>
                                    <w:left w:val="none" w:sz="0" w:space="0" w:color="auto"/>
                                    <w:bottom w:val="none" w:sz="0" w:space="0" w:color="auto"/>
                                    <w:right w:val="none" w:sz="0" w:space="0" w:color="auto"/>
                                  </w:divBdr>
                                  <w:divsChild>
                                    <w:div w:id="32921160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616706">
      <w:bodyDiv w:val="1"/>
      <w:marLeft w:val="0"/>
      <w:marRight w:val="0"/>
      <w:marTop w:val="0"/>
      <w:marBottom w:val="0"/>
      <w:divBdr>
        <w:top w:val="none" w:sz="0" w:space="0" w:color="auto"/>
        <w:left w:val="none" w:sz="0" w:space="0" w:color="auto"/>
        <w:bottom w:val="none" w:sz="0" w:space="0" w:color="auto"/>
        <w:right w:val="none" w:sz="0" w:space="0" w:color="auto"/>
      </w:divBdr>
      <w:divsChild>
        <w:div w:id="363335624">
          <w:marLeft w:val="0"/>
          <w:marRight w:val="0"/>
          <w:marTop w:val="0"/>
          <w:marBottom w:val="0"/>
          <w:divBdr>
            <w:top w:val="none" w:sz="0" w:space="0" w:color="auto"/>
            <w:left w:val="none" w:sz="0" w:space="0" w:color="auto"/>
            <w:bottom w:val="none" w:sz="0" w:space="0" w:color="auto"/>
            <w:right w:val="none" w:sz="0" w:space="0" w:color="auto"/>
          </w:divBdr>
          <w:divsChild>
            <w:div w:id="1277178954">
              <w:marLeft w:val="0"/>
              <w:marRight w:val="0"/>
              <w:marTop w:val="0"/>
              <w:marBottom w:val="0"/>
              <w:divBdr>
                <w:top w:val="none" w:sz="0" w:space="0" w:color="auto"/>
                <w:left w:val="none" w:sz="0" w:space="0" w:color="auto"/>
                <w:bottom w:val="none" w:sz="0" w:space="0" w:color="auto"/>
                <w:right w:val="none" w:sz="0" w:space="0" w:color="auto"/>
              </w:divBdr>
              <w:divsChild>
                <w:div w:id="882794011">
                  <w:marLeft w:val="0"/>
                  <w:marRight w:val="0"/>
                  <w:marTop w:val="0"/>
                  <w:marBottom w:val="0"/>
                  <w:divBdr>
                    <w:top w:val="none" w:sz="0" w:space="0" w:color="auto"/>
                    <w:left w:val="none" w:sz="0" w:space="0" w:color="auto"/>
                    <w:bottom w:val="none" w:sz="0" w:space="0" w:color="auto"/>
                    <w:right w:val="none" w:sz="0" w:space="0" w:color="auto"/>
                  </w:divBdr>
                  <w:divsChild>
                    <w:div w:id="1466391883">
                      <w:marLeft w:val="0"/>
                      <w:marRight w:val="0"/>
                      <w:marTop w:val="0"/>
                      <w:marBottom w:val="0"/>
                      <w:divBdr>
                        <w:top w:val="none" w:sz="0" w:space="0" w:color="auto"/>
                        <w:left w:val="none" w:sz="0" w:space="0" w:color="auto"/>
                        <w:bottom w:val="none" w:sz="0" w:space="0" w:color="auto"/>
                        <w:right w:val="none" w:sz="0" w:space="0" w:color="auto"/>
                      </w:divBdr>
                      <w:divsChild>
                        <w:div w:id="1523284315">
                          <w:marLeft w:val="0"/>
                          <w:marRight w:val="0"/>
                          <w:marTop w:val="0"/>
                          <w:marBottom w:val="0"/>
                          <w:divBdr>
                            <w:top w:val="none" w:sz="0" w:space="0" w:color="auto"/>
                            <w:left w:val="none" w:sz="0" w:space="0" w:color="auto"/>
                            <w:bottom w:val="none" w:sz="0" w:space="0" w:color="auto"/>
                            <w:right w:val="none" w:sz="0" w:space="0" w:color="auto"/>
                          </w:divBdr>
                          <w:divsChild>
                            <w:div w:id="1410541543">
                              <w:marLeft w:val="0"/>
                              <w:marRight w:val="0"/>
                              <w:marTop w:val="300"/>
                              <w:marBottom w:val="300"/>
                              <w:divBdr>
                                <w:top w:val="none" w:sz="0" w:space="0" w:color="auto"/>
                                <w:left w:val="none" w:sz="0" w:space="0" w:color="auto"/>
                                <w:bottom w:val="none" w:sz="0" w:space="0" w:color="auto"/>
                                <w:right w:val="none" w:sz="0" w:space="0" w:color="auto"/>
                              </w:divBdr>
                              <w:divsChild>
                                <w:div w:id="377172260">
                                  <w:marLeft w:val="300"/>
                                  <w:marRight w:val="0"/>
                                  <w:marTop w:val="0"/>
                                  <w:marBottom w:val="0"/>
                                  <w:divBdr>
                                    <w:top w:val="none" w:sz="0" w:space="0" w:color="auto"/>
                                    <w:left w:val="none" w:sz="0" w:space="0" w:color="auto"/>
                                    <w:bottom w:val="none" w:sz="0" w:space="0" w:color="auto"/>
                                    <w:right w:val="none" w:sz="0" w:space="0" w:color="auto"/>
                                  </w:divBdr>
                                  <w:divsChild>
                                    <w:div w:id="1012607999">
                                      <w:marLeft w:val="0"/>
                                      <w:marRight w:val="0"/>
                                      <w:marTop w:val="120"/>
                                      <w:marBottom w:val="60"/>
                                      <w:divBdr>
                                        <w:top w:val="none" w:sz="0" w:space="0" w:color="auto"/>
                                        <w:left w:val="none" w:sz="0" w:space="0" w:color="auto"/>
                                        <w:bottom w:val="none" w:sz="0" w:space="0" w:color="auto"/>
                                        <w:right w:val="none" w:sz="0" w:space="0" w:color="auto"/>
                                      </w:divBdr>
                                    </w:div>
                                    <w:div w:id="152328338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95458">
      <w:bodyDiv w:val="1"/>
      <w:marLeft w:val="0"/>
      <w:marRight w:val="0"/>
      <w:marTop w:val="0"/>
      <w:marBottom w:val="0"/>
      <w:divBdr>
        <w:top w:val="none" w:sz="0" w:space="0" w:color="auto"/>
        <w:left w:val="none" w:sz="0" w:space="0" w:color="auto"/>
        <w:bottom w:val="none" w:sz="0" w:space="0" w:color="auto"/>
        <w:right w:val="none" w:sz="0" w:space="0" w:color="auto"/>
      </w:divBdr>
      <w:divsChild>
        <w:div w:id="1229220023">
          <w:marLeft w:val="0"/>
          <w:marRight w:val="0"/>
          <w:marTop w:val="0"/>
          <w:marBottom w:val="0"/>
          <w:divBdr>
            <w:top w:val="none" w:sz="0" w:space="0" w:color="auto"/>
            <w:left w:val="none" w:sz="0" w:space="0" w:color="auto"/>
            <w:bottom w:val="none" w:sz="0" w:space="0" w:color="auto"/>
            <w:right w:val="none" w:sz="0" w:space="0" w:color="auto"/>
          </w:divBdr>
          <w:divsChild>
            <w:div w:id="1037966476">
              <w:marLeft w:val="0"/>
              <w:marRight w:val="0"/>
              <w:marTop w:val="0"/>
              <w:marBottom w:val="0"/>
              <w:divBdr>
                <w:top w:val="none" w:sz="0" w:space="0" w:color="auto"/>
                <w:left w:val="none" w:sz="0" w:space="0" w:color="auto"/>
                <w:bottom w:val="none" w:sz="0" w:space="0" w:color="auto"/>
                <w:right w:val="none" w:sz="0" w:space="0" w:color="auto"/>
              </w:divBdr>
              <w:divsChild>
                <w:div w:id="1075131968">
                  <w:marLeft w:val="0"/>
                  <w:marRight w:val="0"/>
                  <w:marTop w:val="0"/>
                  <w:marBottom w:val="0"/>
                  <w:divBdr>
                    <w:top w:val="none" w:sz="0" w:space="0" w:color="auto"/>
                    <w:left w:val="none" w:sz="0" w:space="0" w:color="auto"/>
                    <w:bottom w:val="none" w:sz="0" w:space="0" w:color="auto"/>
                    <w:right w:val="none" w:sz="0" w:space="0" w:color="auto"/>
                  </w:divBdr>
                  <w:divsChild>
                    <w:div w:id="658925143">
                      <w:marLeft w:val="0"/>
                      <w:marRight w:val="0"/>
                      <w:marTop w:val="0"/>
                      <w:marBottom w:val="0"/>
                      <w:divBdr>
                        <w:top w:val="none" w:sz="0" w:space="0" w:color="auto"/>
                        <w:left w:val="none" w:sz="0" w:space="0" w:color="auto"/>
                        <w:bottom w:val="none" w:sz="0" w:space="0" w:color="auto"/>
                        <w:right w:val="none" w:sz="0" w:space="0" w:color="auto"/>
                      </w:divBdr>
                      <w:divsChild>
                        <w:div w:id="695468206">
                          <w:marLeft w:val="0"/>
                          <w:marRight w:val="0"/>
                          <w:marTop w:val="0"/>
                          <w:marBottom w:val="0"/>
                          <w:divBdr>
                            <w:top w:val="none" w:sz="0" w:space="0" w:color="auto"/>
                            <w:left w:val="none" w:sz="0" w:space="0" w:color="auto"/>
                            <w:bottom w:val="none" w:sz="0" w:space="0" w:color="auto"/>
                            <w:right w:val="none" w:sz="0" w:space="0" w:color="auto"/>
                          </w:divBdr>
                          <w:divsChild>
                            <w:div w:id="199754746">
                              <w:marLeft w:val="0"/>
                              <w:marRight w:val="0"/>
                              <w:marTop w:val="300"/>
                              <w:marBottom w:val="300"/>
                              <w:divBdr>
                                <w:top w:val="none" w:sz="0" w:space="0" w:color="auto"/>
                                <w:left w:val="none" w:sz="0" w:space="0" w:color="auto"/>
                                <w:bottom w:val="none" w:sz="0" w:space="0" w:color="auto"/>
                                <w:right w:val="none" w:sz="0" w:space="0" w:color="auto"/>
                              </w:divBdr>
                              <w:divsChild>
                                <w:div w:id="1815564394">
                                  <w:marLeft w:val="300"/>
                                  <w:marRight w:val="0"/>
                                  <w:marTop w:val="0"/>
                                  <w:marBottom w:val="0"/>
                                  <w:divBdr>
                                    <w:top w:val="none" w:sz="0" w:space="0" w:color="auto"/>
                                    <w:left w:val="none" w:sz="0" w:space="0" w:color="auto"/>
                                    <w:bottom w:val="none" w:sz="0" w:space="0" w:color="auto"/>
                                    <w:right w:val="none" w:sz="0" w:space="0" w:color="auto"/>
                                  </w:divBdr>
                                  <w:divsChild>
                                    <w:div w:id="672027008">
                                      <w:marLeft w:val="0"/>
                                      <w:marRight w:val="0"/>
                                      <w:marTop w:val="120"/>
                                      <w:marBottom w:val="60"/>
                                      <w:divBdr>
                                        <w:top w:val="none" w:sz="0" w:space="0" w:color="auto"/>
                                        <w:left w:val="none" w:sz="0" w:space="0" w:color="auto"/>
                                        <w:bottom w:val="none" w:sz="0" w:space="0" w:color="auto"/>
                                        <w:right w:val="none" w:sz="0" w:space="0" w:color="auto"/>
                                      </w:divBdr>
                                    </w:div>
                                    <w:div w:id="1068381951">
                                      <w:marLeft w:val="0"/>
                                      <w:marRight w:val="0"/>
                                      <w:marTop w:val="120"/>
                                      <w:marBottom w:val="60"/>
                                      <w:divBdr>
                                        <w:top w:val="none" w:sz="0" w:space="0" w:color="auto"/>
                                        <w:left w:val="none" w:sz="0" w:space="0" w:color="auto"/>
                                        <w:bottom w:val="none" w:sz="0" w:space="0" w:color="auto"/>
                                        <w:right w:val="none" w:sz="0" w:space="0" w:color="auto"/>
                                      </w:divBdr>
                                    </w:div>
                                    <w:div w:id="19632650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772362">
      <w:bodyDiv w:val="1"/>
      <w:marLeft w:val="0"/>
      <w:marRight w:val="0"/>
      <w:marTop w:val="0"/>
      <w:marBottom w:val="0"/>
      <w:divBdr>
        <w:top w:val="none" w:sz="0" w:space="0" w:color="auto"/>
        <w:left w:val="none" w:sz="0" w:space="0" w:color="auto"/>
        <w:bottom w:val="none" w:sz="0" w:space="0" w:color="auto"/>
        <w:right w:val="none" w:sz="0" w:space="0" w:color="auto"/>
      </w:divBdr>
      <w:divsChild>
        <w:div w:id="1180897614">
          <w:marLeft w:val="0"/>
          <w:marRight w:val="0"/>
          <w:marTop w:val="0"/>
          <w:marBottom w:val="0"/>
          <w:divBdr>
            <w:top w:val="none" w:sz="0" w:space="0" w:color="auto"/>
            <w:left w:val="none" w:sz="0" w:space="0" w:color="auto"/>
            <w:bottom w:val="none" w:sz="0" w:space="0" w:color="auto"/>
            <w:right w:val="none" w:sz="0" w:space="0" w:color="auto"/>
          </w:divBdr>
          <w:divsChild>
            <w:div w:id="1538809297">
              <w:marLeft w:val="0"/>
              <w:marRight w:val="0"/>
              <w:marTop w:val="0"/>
              <w:marBottom w:val="0"/>
              <w:divBdr>
                <w:top w:val="none" w:sz="0" w:space="0" w:color="auto"/>
                <w:left w:val="none" w:sz="0" w:space="0" w:color="auto"/>
                <w:bottom w:val="none" w:sz="0" w:space="0" w:color="auto"/>
                <w:right w:val="none" w:sz="0" w:space="0" w:color="auto"/>
              </w:divBdr>
              <w:divsChild>
                <w:div w:id="907764495">
                  <w:marLeft w:val="0"/>
                  <w:marRight w:val="0"/>
                  <w:marTop w:val="0"/>
                  <w:marBottom w:val="0"/>
                  <w:divBdr>
                    <w:top w:val="none" w:sz="0" w:space="0" w:color="auto"/>
                    <w:left w:val="none" w:sz="0" w:space="0" w:color="auto"/>
                    <w:bottom w:val="none" w:sz="0" w:space="0" w:color="auto"/>
                    <w:right w:val="none" w:sz="0" w:space="0" w:color="auto"/>
                  </w:divBdr>
                  <w:divsChild>
                    <w:div w:id="1065883731">
                      <w:marLeft w:val="0"/>
                      <w:marRight w:val="0"/>
                      <w:marTop w:val="0"/>
                      <w:marBottom w:val="0"/>
                      <w:divBdr>
                        <w:top w:val="none" w:sz="0" w:space="0" w:color="auto"/>
                        <w:left w:val="none" w:sz="0" w:space="0" w:color="auto"/>
                        <w:bottom w:val="none" w:sz="0" w:space="0" w:color="auto"/>
                        <w:right w:val="none" w:sz="0" w:space="0" w:color="auto"/>
                      </w:divBdr>
                      <w:divsChild>
                        <w:div w:id="1845630285">
                          <w:marLeft w:val="0"/>
                          <w:marRight w:val="0"/>
                          <w:marTop w:val="0"/>
                          <w:marBottom w:val="0"/>
                          <w:divBdr>
                            <w:top w:val="none" w:sz="0" w:space="0" w:color="auto"/>
                            <w:left w:val="none" w:sz="0" w:space="0" w:color="auto"/>
                            <w:bottom w:val="none" w:sz="0" w:space="0" w:color="auto"/>
                            <w:right w:val="none" w:sz="0" w:space="0" w:color="auto"/>
                          </w:divBdr>
                          <w:divsChild>
                            <w:div w:id="922227276">
                              <w:marLeft w:val="0"/>
                              <w:marRight w:val="0"/>
                              <w:marTop w:val="0"/>
                              <w:marBottom w:val="0"/>
                              <w:divBdr>
                                <w:top w:val="none" w:sz="0" w:space="0" w:color="auto"/>
                                <w:left w:val="none" w:sz="0" w:space="0" w:color="auto"/>
                                <w:bottom w:val="none" w:sz="0" w:space="0" w:color="auto"/>
                                <w:right w:val="none" w:sz="0" w:space="0" w:color="auto"/>
                              </w:divBdr>
                              <w:divsChild>
                                <w:div w:id="1765150255">
                                  <w:marLeft w:val="0"/>
                                  <w:marRight w:val="0"/>
                                  <w:marTop w:val="0"/>
                                  <w:marBottom w:val="0"/>
                                  <w:divBdr>
                                    <w:top w:val="none" w:sz="0" w:space="0" w:color="auto"/>
                                    <w:left w:val="none" w:sz="0" w:space="0" w:color="auto"/>
                                    <w:bottom w:val="none" w:sz="0" w:space="0" w:color="auto"/>
                                    <w:right w:val="none" w:sz="0" w:space="0" w:color="auto"/>
                                  </w:divBdr>
                                  <w:divsChild>
                                    <w:div w:id="740054758">
                                      <w:marLeft w:val="0"/>
                                      <w:marRight w:val="0"/>
                                      <w:marTop w:val="0"/>
                                      <w:marBottom w:val="0"/>
                                      <w:divBdr>
                                        <w:top w:val="none" w:sz="0" w:space="0" w:color="auto"/>
                                        <w:left w:val="none" w:sz="0" w:space="0" w:color="auto"/>
                                        <w:bottom w:val="none" w:sz="0" w:space="0" w:color="auto"/>
                                        <w:right w:val="none" w:sz="0" w:space="0" w:color="auto"/>
                                      </w:divBdr>
                                      <w:divsChild>
                                        <w:div w:id="176965747">
                                          <w:marLeft w:val="0"/>
                                          <w:marRight w:val="0"/>
                                          <w:marTop w:val="0"/>
                                          <w:marBottom w:val="0"/>
                                          <w:divBdr>
                                            <w:top w:val="none" w:sz="0" w:space="0" w:color="auto"/>
                                            <w:left w:val="none" w:sz="0" w:space="0" w:color="auto"/>
                                            <w:bottom w:val="none" w:sz="0" w:space="0" w:color="auto"/>
                                            <w:right w:val="none" w:sz="0" w:space="0" w:color="auto"/>
                                          </w:divBdr>
                                          <w:divsChild>
                                            <w:div w:id="245379583">
                                              <w:marLeft w:val="0"/>
                                              <w:marRight w:val="0"/>
                                              <w:marTop w:val="0"/>
                                              <w:marBottom w:val="0"/>
                                              <w:divBdr>
                                                <w:top w:val="none" w:sz="0" w:space="0" w:color="auto"/>
                                                <w:left w:val="none" w:sz="0" w:space="0" w:color="auto"/>
                                                <w:bottom w:val="none" w:sz="0" w:space="0" w:color="auto"/>
                                                <w:right w:val="none" w:sz="0" w:space="0" w:color="auto"/>
                                              </w:divBdr>
                                              <w:divsChild>
                                                <w:div w:id="1249080455">
                                                  <w:marLeft w:val="0"/>
                                                  <w:marRight w:val="0"/>
                                                  <w:marTop w:val="0"/>
                                                  <w:marBottom w:val="0"/>
                                                  <w:divBdr>
                                                    <w:top w:val="none" w:sz="0" w:space="0" w:color="auto"/>
                                                    <w:left w:val="none" w:sz="0" w:space="0" w:color="auto"/>
                                                    <w:bottom w:val="none" w:sz="0" w:space="0" w:color="auto"/>
                                                    <w:right w:val="none" w:sz="0" w:space="0" w:color="auto"/>
                                                  </w:divBdr>
                                                  <w:divsChild>
                                                    <w:div w:id="1449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88978">
      <w:bodyDiv w:val="1"/>
      <w:marLeft w:val="0"/>
      <w:marRight w:val="0"/>
      <w:marTop w:val="0"/>
      <w:marBottom w:val="0"/>
      <w:divBdr>
        <w:top w:val="none" w:sz="0" w:space="0" w:color="auto"/>
        <w:left w:val="none" w:sz="0" w:space="0" w:color="auto"/>
        <w:bottom w:val="none" w:sz="0" w:space="0" w:color="auto"/>
        <w:right w:val="none" w:sz="0" w:space="0" w:color="auto"/>
      </w:divBdr>
      <w:divsChild>
        <w:div w:id="1181973485">
          <w:marLeft w:val="0"/>
          <w:marRight w:val="0"/>
          <w:marTop w:val="0"/>
          <w:marBottom w:val="0"/>
          <w:divBdr>
            <w:top w:val="none" w:sz="0" w:space="0" w:color="auto"/>
            <w:left w:val="none" w:sz="0" w:space="0" w:color="auto"/>
            <w:bottom w:val="none" w:sz="0" w:space="0" w:color="auto"/>
            <w:right w:val="none" w:sz="0" w:space="0" w:color="auto"/>
          </w:divBdr>
          <w:divsChild>
            <w:div w:id="1645964724">
              <w:marLeft w:val="0"/>
              <w:marRight w:val="0"/>
              <w:marTop w:val="0"/>
              <w:marBottom w:val="0"/>
              <w:divBdr>
                <w:top w:val="none" w:sz="0" w:space="0" w:color="auto"/>
                <w:left w:val="none" w:sz="0" w:space="0" w:color="auto"/>
                <w:bottom w:val="none" w:sz="0" w:space="0" w:color="auto"/>
                <w:right w:val="none" w:sz="0" w:space="0" w:color="auto"/>
              </w:divBdr>
              <w:divsChild>
                <w:div w:id="347098337">
                  <w:marLeft w:val="0"/>
                  <w:marRight w:val="0"/>
                  <w:marTop w:val="0"/>
                  <w:marBottom w:val="0"/>
                  <w:divBdr>
                    <w:top w:val="none" w:sz="0" w:space="0" w:color="auto"/>
                    <w:left w:val="none" w:sz="0" w:space="0" w:color="auto"/>
                    <w:bottom w:val="none" w:sz="0" w:space="0" w:color="auto"/>
                    <w:right w:val="none" w:sz="0" w:space="0" w:color="auto"/>
                  </w:divBdr>
                  <w:divsChild>
                    <w:div w:id="235483984">
                      <w:marLeft w:val="0"/>
                      <w:marRight w:val="0"/>
                      <w:marTop w:val="0"/>
                      <w:marBottom w:val="0"/>
                      <w:divBdr>
                        <w:top w:val="none" w:sz="0" w:space="0" w:color="auto"/>
                        <w:left w:val="none" w:sz="0" w:space="0" w:color="auto"/>
                        <w:bottom w:val="none" w:sz="0" w:space="0" w:color="auto"/>
                        <w:right w:val="none" w:sz="0" w:space="0" w:color="auto"/>
                      </w:divBdr>
                      <w:divsChild>
                        <w:div w:id="1065689744">
                          <w:marLeft w:val="0"/>
                          <w:marRight w:val="0"/>
                          <w:marTop w:val="0"/>
                          <w:marBottom w:val="0"/>
                          <w:divBdr>
                            <w:top w:val="none" w:sz="0" w:space="0" w:color="auto"/>
                            <w:left w:val="none" w:sz="0" w:space="0" w:color="auto"/>
                            <w:bottom w:val="none" w:sz="0" w:space="0" w:color="auto"/>
                            <w:right w:val="none" w:sz="0" w:space="0" w:color="auto"/>
                          </w:divBdr>
                          <w:divsChild>
                            <w:div w:id="2071414107">
                              <w:marLeft w:val="0"/>
                              <w:marRight w:val="0"/>
                              <w:marTop w:val="0"/>
                              <w:marBottom w:val="0"/>
                              <w:divBdr>
                                <w:top w:val="none" w:sz="0" w:space="0" w:color="auto"/>
                                <w:left w:val="none" w:sz="0" w:space="0" w:color="auto"/>
                                <w:bottom w:val="none" w:sz="0" w:space="0" w:color="auto"/>
                                <w:right w:val="none" w:sz="0" w:space="0" w:color="auto"/>
                              </w:divBdr>
                              <w:divsChild>
                                <w:div w:id="1627731431">
                                  <w:marLeft w:val="0"/>
                                  <w:marRight w:val="0"/>
                                  <w:marTop w:val="0"/>
                                  <w:marBottom w:val="0"/>
                                  <w:divBdr>
                                    <w:top w:val="none" w:sz="0" w:space="0" w:color="auto"/>
                                    <w:left w:val="none" w:sz="0" w:space="0" w:color="auto"/>
                                    <w:bottom w:val="none" w:sz="0" w:space="0" w:color="auto"/>
                                    <w:right w:val="none" w:sz="0" w:space="0" w:color="auto"/>
                                  </w:divBdr>
                                  <w:divsChild>
                                    <w:div w:id="1732272507">
                                      <w:marLeft w:val="0"/>
                                      <w:marRight w:val="0"/>
                                      <w:marTop w:val="0"/>
                                      <w:marBottom w:val="0"/>
                                      <w:divBdr>
                                        <w:top w:val="none" w:sz="0" w:space="0" w:color="auto"/>
                                        <w:left w:val="none" w:sz="0" w:space="0" w:color="auto"/>
                                        <w:bottom w:val="none" w:sz="0" w:space="0" w:color="auto"/>
                                        <w:right w:val="none" w:sz="0" w:space="0" w:color="auto"/>
                                      </w:divBdr>
                                      <w:divsChild>
                                        <w:div w:id="458764382">
                                          <w:marLeft w:val="0"/>
                                          <w:marRight w:val="0"/>
                                          <w:marTop w:val="0"/>
                                          <w:marBottom w:val="0"/>
                                          <w:divBdr>
                                            <w:top w:val="none" w:sz="0" w:space="0" w:color="auto"/>
                                            <w:left w:val="none" w:sz="0" w:space="0" w:color="auto"/>
                                            <w:bottom w:val="none" w:sz="0" w:space="0" w:color="auto"/>
                                            <w:right w:val="none" w:sz="0" w:space="0" w:color="auto"/>
                                          </w:divBdr>
                                          <w:divsChild>
                                            <w:div w:id="1204367024">
                                              <w:marLeft w:val="0"/>
                                              <w:marRight w:val="0"/>
                                              <w:marTop w:val="0"/>
                                              <w:marBottom w:val="0"/>
                                              <w:divBdr>
                                                <w:top w:val="none" w:sz="0" w:space="0" w:color="auto"/>
                                                <w:left w:val="none" w:sz="0" w:space="0" w:color="auto"/>
                                                <w:bottom w:val="none" w:sz="0" w:space="0" w:color="auto"/>
                                                <w:right w:val="none" w:sz="0" w:space="0" w:color="auto"/>
                                              </w:divBdr>
                                              <w:divsChild>
                                                <w:div w:id="1155688120">
                                                  <w:marLeft w:val="0"/>
                                                  <w:marRight w:val="0"/>
                                                  <w:marTop w:val="0"/>
                                                  <w:marBottom w:val="0"/>
                                                  <w:divBdr>
                                                    <w:top w:val="none" w:sz="0" w:space="0" w:color="auto"/>
                                                    <w:left w:val="none" w:sz="0" w:space="0" w:color="auto"/>
                                                    <w:bottom w:val="none" w:sz="0" w:space="0" w:color="auto"/>
                                                    <w:right w:val="none" w:sz="0" w:space="0" w:color="auto"/>
                                                  </w:divBdr>
                                                  <w:divsChild>
                                                    <w:div w:id="12291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148711">
      <w:bodyDiv w:val="1"/>
      <w:marLeft w:val="0"/>
      <w:marRight w:val="0"/>
      <w:marTop w:val="0"/>
      <w:marBottom w:val="0"/>
      <w:divBdr>
        <w:top w:val="none" w:sz="0" w:space="0" w:color="auto"/>
        <w:left w:val="none" w:sz="0" w:space="0" w:color="auto"/>
        <w:bottom w:val="none" w:sz="0" w:space="0" w:color="auto"/>
        <w:right w:val="none" w:sz="0" w:space="0" w:color="auto"/>
      </w:divBdr>
      <w:divsChild>
        <w:div w:id="429354555">
          <w:marLeft w:val="0"/>
          <w:marRight w:val="0"/>
          <w:marTop w:val="0"/>
          <w:marBottom w:val="0"/>
          <w:divBdr>
            <w:top w:val="none" w:sz="0" w:space="0" w:color="auto"/>
            <w:left w:val="none" w:sz="0" w:space="0" w:color="auto"/>
            <w:bottom w:val="none" w:sz="0" w:space="0" w:color="auto"/>
            <w:right w:val="none" w:sz="0" w:space="0" w:color="auto"/>
          </w:divBdr>
          <w:divsChild>
            <w:div w:id="1309090892">
              <w:marLeft w:val="0"/>
              <w:marRight w:val="0"/>
              <w:marTop w:val="0"/>
              <w:marBottom w:val="0"/>
              <w:divBdr>
                <w:top w:val="none" w:sz="0" w:space="0" w:color="auto"/>
                <w:left w:val="none" w:sz="0" w:space="0" w:color="auto"/>
                <w:bottom w:val="none" w:sz="0" w:space="0" w:color="auto"/>
                <w:right w:val="none" w:sz="0" w:space="0" w:color="auto"/>
              </w:divBdr>
              <w:divsChild>
                <w:div w:id="1988314135">
                  <w:marLeft w:val="0"/>
                  <w:marRight w:val="0"/>
                  <w:marTop w:val="0"/>
                  <w:marBottom w:val="0"/>
                  <w:divBdr>
                    <w:top w:val="none" w:sz="0" w:space="0" w:color="auto"/>
                    <w:left w:val="none" w:sz="0" w:space="0" w:color="auto"/>
                    <w:bottom w:val="none" w:sz="0" w:space="0" w:color="auto"/>
                    <w:right w:val="none" w:sz="0" w:space="0" w:color="auto"/>
                  </w:divBdr>
                  <w:divsChild>
                    <w:div w:id="975404401">
                      <w:marLeft w:val="0"/>
                      <w:marRight w:val="0"/>
                      <w:marTop w:val="0"/>
                      <w:marBottom w:val="0"/>
                      <w:divBdr>
                        <w:top w:val="none" w:sz="0" w:space="0" w:color="auto"/>
                        <w:left w:val="none" w:sz="0" w:space="0" w:color="auto"/>
                        <w:bottom w:val="none" w:sz="0" w:space="0" w:color="auto"/>
                        <w:right w:val="none" w:sz="0" w:space="0" w:color="auto"/>
                      </w:divBdr>
                      <w:divsChild>
                        <w:div w:id="893271923">
                          <w:marLeft w:val="0"/>
                          <w:marRight w:val="0"/>
                          <w:marTop w:val="0"/>
                          <w:marBottom w:val="0"/>
                          <w:divBdr>
                            <w:top w:val="none" w:sz="0" w:space="0" w:color="auto"/>
                            <w:left w:val="none" w:sz="0" w:space="0" w:color="auto"/>
                            <w:bottom w:val="none" w:sz="0" w:space="0" w:color="auto"/>
                            <w:right w:val="none" w:sz="0" w:space="0" w:color="auto"/>
                          </w:divBdr>
                          <w:divsChild>
                            <w:div w:id="366413882">
                              <w:marLeft w:val="0"/>
                              <w:marRight w:val="0"/>
                              <w:marTop w:val="0"/>
                              <w:marBottom w:val="0"/>
                              <w:divBdr>
                                <w:top w:val="none" w:sz="0" w:space="0" w:color="auto"/>
                                <w:left w:val="none" w:sz="0" w:space="0" w:color="auto"/>
                                <w:bottom w:val="none" w:sz="0" w:space="0" w:color="auto"/>
                                <w:right w:val="none" w:sz="0" w:space="0" w:color="auto"/>
                              </w:divBdr>
                              <w:divsChild>
                                <w:div w:id="1161703518">
                                  <w:marLeft w:val="0"/>
                                  <w:marRight w:val="0"/>
                                  <w:marTop w:val="0"/>
                                  <w:marBottom w:val="0"/>
                                  <w:divBdr>
                                    <w:top w:val="none" w:sz="0" w:space="0" w:color="auto"/>
                                    <w:left w:val="none" w:sz="0" w:space="0" w:color="auto"/>
                                    <w:bottom w:val="none" w:sz="0" w:space="0" w:color="auto"/>
                                    <w:right w:val="none" w:sz="0" w:space="0" w:color="auto"/>
                                  </w:divBdr>
                                  <w:divsChild>
                                    <w:div w:id="1148746676">
                                      <w:marLeft w:val="0"/>
                                      <w:marRight w:val="0"/>
                                      <w:marTop w:val="0"/>
                                      <w:marBottom w:val="0"/>
                                      <w:divBdr>
                                        <w:top w:val="none" w:sz="0" w:space="0" w:color="auto"/>
                                        <w:left w:val="none" w:sz="0" w:space="0" w:color="auto"/>
                                        <w:bottom w:val="none" w:sz="0" w:space="0" w:color="auto"/>
                                        <w:right w:val="none" w:sz="0" w:space="0" w:color="auto"/>
                                      </w:divBdr>
                                      <w:divsChild>
                                        <w:div w:id="872571807">
                                          <w:marLeft w:val="0"/>
                                          <w:marRight w:val="0"/>
                                          <w:marTop w:val="0"/>
                                          <w:marBottom w:val="0"/>
                                          <w:divBdr>
                                            <w:top w:val="none" w:sz="0" w:space="0" w:color="auto"/>
                                            <w:left w:val="none" w:sz="0" w:space="0" w:color="auto"/>
                                            <w:bottom w:val="none" w:sz="0" w:space="0" w:color="auto"/>
                                            <w:right w:val="none" w:sz="0" w:space="0" w:color="auto"/>
                                          </w:divBdr>
                                          <w:divsChild>
                                            <w:div w:id="1814835909">
                                              <w:marLeft w:val="0"/>
                                              <w:marRight w:val="0"/>
                                              <w:marTop w:val="0"/>
                                              <w:marBottom w:val="0"/>
                                              <w:divBdr>
                                                <w:top w:val="none" w:sz="0" w:space="0" w:color="auto"/>
                                                <w:left w:val="none" w:sz="0" w:space="0" w:color="auto"/>
                                                <w:bottom w:val="none" w:sz="0" w:space="0" w:color="auto"/>
                                                <w:right w:val="none" w:sz="0" w:space="0" w:color="auto"/>
                                              </w:divBdr>
                                              <w:divsChild>
                                                <w:div w:id="633484912">
                                                  <w:marLeft w:val="0"/>
                                                  <w:marRight w:val="0"/>
                                                  <w:marTop w:val="0"/>
                                                  <w:marBottom w:val="0"/>
                                                  <w:divBdr>
                                                    <w:top w:val="none" w:sz="0" w:space="0" w:color="auto"/>
                                                    <w:left w:val="none" w:sz="0" w:space="0" w:color="auto"/>
                                                    <w:bottom w:val="none" w:sz="0" w:space="0" w:color="auto"/>
                                                    <w:right w:val="none" w:sz="0" w:space="0" w:color="auto"/>
                                                  </w:divBdr>
                                                  <w:divsChild>
                                                    <w:div w:id="13615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80211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06">
          <w:marLeft w:val="0"/>
          <w:marRight w:val="0"/>
          <w:marTop w:val="0"/>
          <w:marBottom w:val="0"/>
          <w:divBdr>
            <w:top w:val="none" w:sz="0" w:space="0" w:color="auto"/>
            <w:left w:val="none" w:sz="0" w:space="0" w:color="auto"/>
            <w:bottom w:val="none" w:sz="0" w:space="0" w:color="auto"/>
            <w:right w:val="none" w:sz="0" w:space="0" w:color="auto"/>
          </w:divBdr>
          <w:divsChild>
            <w:div w:id="575936218">
              <w:marLeft w:val="0"/>
              <w:marRight w:val="0"/>
              <w:marTop w:val="0"/>
              <w:marBottom w:val="0"/>
              <w:divBdr>
                <w:top w:val="none" w:sz="0" w:space="0" w:color="auto"/>
                <w:left w:val="none" w:sz="0" w:space="0" w:color="auto"/>
                <w:bottom w:val="none" w:sz="0" w:space="0" w:color="auto"/>
                <w:right w:val="none" w:sz="0" w:space="0" w:color="auto"/>
              </w:divBdr>
              <w:divsChild>
                <w:div w:id="1084567880">
                  <w:marLeft w:val="0"/>
                  <w:marRight w:val="0"/>
                  <w:marTop w:val="0"/>
                  <w:marBottom w:val="0"/>
                  <w:divBdr>
                    <w:top w:val="none" w:sz="0" w:space="0" w:color="auto"/>
                    <w:left w:val="none" w:sz="0" w:space="0" w:color="auto"/>
                    <w:bottom w:val="none" w:sz="0" w:space="0" w:color="auto"/>
                    <w:right w:val="none" w:sz="0" w:space="0" w:color="auto"/>
                  </w:divBdr>
                  <w:divsChild>
                    <w:div w:id="1387947921">
                      <w:marLeft w:val="0"/>
                      <w:marRight w:val="0"/>
                      <w:marTop w:val="0"/>
                      <w:marBottom w:val="0"/>
                      <w:divBdr>
                        <w:top w:val="none" w:sz="0" w:space="0" w:color="auto"/>
                        <w:left w:val="none" w:sz="0" w:space="0" w:color="auto"/>
                        <w:bottom w:val="none" w:sz="0" w:space="0" w:color="auto"/>
                        <w:right w:val="none" w:sz="0" w:space="0" w:color="auto"/>
                      </w:divBdr>
                      <w:divsChild>
                        <w:div w:id="1835798037">
                          <w:marLeft w:val="0"/>
                          <w:marRight w:val="0"/>
                          <w:marTop w:val="0"/>
                          <w:marBottom w:val="0"/>
                          <w:divBdr>
                            <w:top w:val="none" w:sz="0" w:space="0" w:color="auto"/>
                            <w:left w:val="none" w:sz="0" w:space="0" w:color="auto"/>
                            <w:bottom w:val="none" w:sz="0" w:space="0" w:color="auto"/>
                            <w:right w:val="none" w:sz="0" w:space="0" w:color="auto"/>
                          </w:divBdr>
                          <w:divsChild>
                            <w:div w:id="1349525639">
                              <w:marLeft w:val="0"/>
                              <w:marRight w:val="0"/>
                              <w:marTop w:val="0"/>
                              <w:marBottom w:val="0"/>
                              <w:divBdr>
                                <w:top w:val="none" w:sz="0" w:space="0" w:color="auto"/>
                                <w:left w:val="none" w:sz="0" w:space="0" w:color="auto"/>
                                <w:bottom w:val="none" w:sz="0" w:space="0" w:color="auto"/>
                                <w:right w:val="none" w:sz="0" w:space="0" w:color="auto"/>
                              </w:divBdr>
                              <w:divsChild>
                                <w:div w:id="1601375562">
                                  <w:marLeft w:val="0"/>
                                  <w:marRight w:val="0"/>
                                  <w:marTop w:val="0"/>
                                  <w:marBottom w:val="0"/>
                                  <w:divBdr>
                                    <w:top w:val="none" w:sz="0" w:space="0" w:color="auto"/>
                                    <w:left w:val="none" w:sz="0" w:space="0" w:color="auto"/>
                                    <w:bottom w:val="none" w:sz="0" w:space="0" w:color="auto"/>
                                    <w:right w:val="none" w:sz="0" w:space="0" w:color="auto"/>
                                  </w:divBdr>
                                  <w:divsChild>
                                    <w:div w:id="616373759">
                                      <w:marLeft w:val="0"/>
                                      <w:marRight w:val="0"/>
                                      <w:marTop w:val="0"/>
                                      <w:marBottom w:val="0"/>
                                      <w:divBdr>
                                        <w:top w:val="none" w:sz="0" w:space="0" w:color="auto"/>
                                        <w:left w:val="none" w:sz="0" w:space="0" w:color="auto"/>
                                        <w:bottom w:val="none" w:sz="0" w:space="0" w:color="auto"/>
                                        <w:right w:val="none" w:sz="0" w:space="0" w:color="auto"/>
                                      </w:divBdr>
                                      <w:divsChild>
                                        <w:div w:id="1467313261">
                                          <w:marLeft w:val="0"/>
                                          <w:marRight w:val="0"/>
                                          <w:marTop w:val="0"/>
                                          <w:marBottom w:val="0"/>
                                          <w:divBdr>
                                            <w:top w:val="none" w:sz="0" w:space="0" w:color="auto"/>
                                            <w:left w:val="none" w:sz="0" w:space="0" w:color="auto"/>
                                            <w:bottom w:val="none" w:sz="0" w:space="0" w:color="auto"/>
                                            <w:right w:val="none" w:sz="0" w:space="0" w:color="auto"/>
                                          </w:divBdr>
                                          <w:divsChild>
                                            <w:div w:id="1716739558">
                                              <w:marLeft w:val="0"/>
                                              <w:marRight w:val="0"/>
                                              <w:marTop w:val="0"/>
                                              <w:marBottom w:val="0"/>
                                              <w:divBdr>
                                                <w:top w:val="none" w:sz="0" w:space="0" w:color="auto"/>
                                                <w:left w:val="none" w:sz="0" w:space="0" w:color="auto"/>
                                                <w:bottom w:val="none" w:sz="0" w:space="0" w:color="auto"/>
                                                <w:right w:val="none" w:sz="0" w:space="0" w:color="auto"/>
                                              </w:divBdr>
                                              <w:divsChild>
                                                <w:div w:id="312830152">
                                                  <w:marLeft w:val="0"/>
                                                  <w:marRight w:val="0"/>
                                                  <w:marTop w:val="0"/>
                                                  <w:marBottom w:val="0"/>
                                                  <w:divBdr>
                                                    <w:top w:val="none" w:sz="0" w:space="0" w:color="auto"/>
                                                    <w:left w:val="none" w:sz="0" w:space="0" w:color="auto"/>
                                                    <w:bottom w:val="none" w:sz="0" w:space="0" w:color="auto"/>
                                                    <w:right w:val="none" w:sz="0" w:space="0" w:color="auto"/>
                                                  </w:divBdr>
                                                  <w:divsChild>
                                                    <w:div w:id="330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462292">
      <w:bodyDiv w:val="1"/>
      <w:marLeft w:val="0"/>
      <w:marRight w:val="0"/>
      <w:marTop w:val="0"/>
      <w:marBottom w:val="0"/>
      <w:divBdr>
        <w:top w:val="none" w:sz="0" w:space="0" w:color="auto"/>
        <w:left w:val="none" w:sz="0" w:space="0" w:color="auto"/>
        <w:bottom w:val="none" w:sz="0" w:space="0" w:color="auto"/>
        <w:right w:val="none" w:sz="0" w:space="0" w:color="auto"/>
      </w:divBdr>
      <w:divsChild>
        <w:div w:id="1567455040">
          <w:marLeft w:val="0"/>
          <w:marRight w:val="0"/>
          <w:marTop w:val="0"/>
          <w:marBottom w:val="0"/>
          <w:divBdr>
            <w:top w:val="none" w:sz="0" w:space="0" w:color="auto"/>
            <w:left w:val="none" w:sz="0" w:space="0" w:color="auto"/>
            <w:bottom w:val="none" w:sz="0" w:space="0" w:color="auto"/>
            <w:right w:val="none" w:sz="0" w:space="0" w:color="auto"/>
          </w:divBdr>
          <w:divsChild>
            <w:div w:id="777725673">
              <w:marLeft w:val="0"/>
              <w:marRight w:val="0"/>
              <w:marTop w:val="0"/>
              <w:marBottom w:val="0"/>
              <w:divBdr>
                <w:top w:val="none" w:sz="0" w:space="0" w:color="auto"/>
                <w:left w:val="none" w:sz="0" w:space="0" w:color="auto"/>
                <w:bottom w:val="none" w:sz="0" w:space="0" w:color="auto"/>
                <w:right w:val="none" w:sz="0" w:space="0" w:color="auto"/>
              </w:divBdr>
              <w:divsChild>
                <w:div w:id="1396272073">
                  <w:marLeft w:val="0"/>
                  <w:marRight w:val="0"/>
                  <w:marTop w:val="0"/>
                  <w:marBottom w:val="0"/>
                  <w:divBdr>
                    <w:top w:val="none" w:sz="0" w:space="0" w:color="auto"/>
                    <w:left w:val="none" w:sz="0" w:space="0" w:color="auto"/>
                    <w:bottom w:val="none" w:sz="0" w:space="0" w:color="auto"/>
                    <w:right w:val="none" w:sz="0" w:space="0" w:color="auto"/>
                  </w:divBdr>
                  <w:divsChild>
                    <w:div w:id="1230656420">
                      <w:marLeft w:val="0"/>
                      <w:marRight w:val="0"/>
                      <w:marTop w:val="0"/>
                      <w:marBottom w:val="0"/>
                      <w:divBdr>
                        <w:top w:val="none" w:sz="0" w:space="0" w:color="auto"/>
                        <w:left w:val="none" w:sz="0" w:space="0" w:color="auto"/>
                        <w:bottom w:val="none" w:sz="0" w:space="0" w:color="auto"/>
                        <w:right w:val="none" w:sz="0" w:space="0" w:color="auto"/>
                      </w:divBdr>
                      <w:divsChild>
                        <w:div w:id="1110975042">
                          <w:marLeft w:val="0"/>
                          <w:marRight w:val="0"/>
                          <w:marTop w:val="0"/>
                          <w:marBottom w:val="0"/>
                          <w:divBdr>
                            <w:top w:val="none" w:sz="0" w:space="0" w:color="auto"/>
                            <w:left w:val="none" w:sz="0" w:space="0" w:color="auto"/>
                            <w:bottom w:val="none" w:sz="0" w:space="0" w:color="auto"/>
                            <w:right w:val="none" w:sz="0" w:space="0" w:color="auto"/>
                          </w:divBdr>
                          <w:divsChild>
                            <w:div w:id="1526601021">
                              <w:marLeft w:val="0"/>
                              <w:marRight w:val="0"/>
                              <w:marTop w:val="0"/>
                              <w:marBottom w:val="0"/>
                              <w:divBdr>
                                <w:top w:val="none" w:sz="0" w:space="0" w:color="auto"/>
                                <w:left w:val="none" w:sz="0" w:space="0" w:color="auto"/>
                                <w:bottom w:val="none" w:sz="0" w:space="0" w:color="auto"/>
                                <w:right w:val="none" w:sz="0" w:space="0" w:color="auto"/>
                              </w:divBdr>
                              <w:divsChild>
                                <w:div w:id="1140418716">
                                  <w:marLeft w:val="0"/>
                                  <w:marRight w:val="0"/>
                                  <w:marTop w:val="0"/>
                                  <w:marBottom w:val="0"/>
                                  <w:divBdr>
                                    <w:top w:val="none" w:sz="0" w:space="0" w:color="auto"/>
                                    <w:left w:val="none" w:sz="0" w:space="0" w:color="auto"/>
                                    <w:bottom w:val="none" w:sz="0" w:space="0" w:color="auto"/>
                                    <w:right w:val="none" w:sz="0" w:space="0" w:color="auto"/>
                                  </w:divBdr>
                                  <w:divsChild>
                                    <w:div w:id="750931088">
                                      <w:marLeft w:val="0"/>
                                      <w:marRight w:val="0"/>
                                      <w:marTop w:val="0"/>
                                      <w:marBottom w:val="0"/>
                                      <w:divBdr>
                                        <w:top w:val="none" w:sz="0" w:space="0" w:color="auto"/>
                                        <w:left w:val="none" w:sz="0" w:space="0" w:color="auto"/>
                                        <w:bottom w:val="none" w:sz="0" w:space="0" w:color="auto"/>
                                        <w:right w:val="none" w:sz="0" w:space="0" w:color="auto"/>
                                      </w:divBdr>
                                      <w:divsChild>
                                        <w:div w:id="1115833550">
                                          <w:marLeft w:val="0"/>
                                          <w:marRight w:val="0"/>
                                          <w:marTop w:val="0"/>
                                          <w:marBottom w:val="0"/>
                                          <w:divBdr>
                                            <w:top w:val="none" w:sz="0" w:space="0" w:color="auto"/>
                                            <w:left w:val="none" w:sz="0" w:space="0" w:color="auto"/>
                                            <w:bottom w:val="none" w:sz="0" w:space="0" w:color="auto"/>
                                            <w:right w:val="none" w:sz="0" w:space="0" w:color="auto"/>
                                          </w:divBdr>
                                          <w:divsChild>
                                            <w:div w:id="1789396904">
                                              <w:marLeft w:val="0"/>
                                              <w:marRight w:val="0"/>
                                              <w:marTop w:val="0"/>
                                              <w:marBottom w:val="0"/>
                                              <w:divBdr>
                                                <w:top w:val="none" w:sz="0" w:space="0" w:color="auto"/>
                                                <w:left w:val="none" w:sz="0" w:space="0" w:color="auto"/>
                                                <w:bottom w:val="none" w:sz="0" w:space="0" w:color="auto"/>
                                                <w:right w:val="none" w:sz="0" w:space="0" w:color="auto"/>
                                              </w:divBdr>
                                              <w:divsChild>
                                                <w:div w:id="1491946911">
                                                  <w:marLeft w:val="0"/>
                                                  <w:marRight w:val="0"/>
                                                  <w:marTop w:val="0"/>
                                                  <w:marBottom w:val="0"/>
                                                  <w:divBdr>
                                                    <w:top w:val="none" w:sz="0" w:space="0" w:color="auto"/>
                                                    <w:left w:val="none" w:sz="0" w:space="0" w:color="auto"/>
                                                    <w:bottom w:val="none" w:sz="0" w:space="0" w:color="auto"/>
                                                    <w:right w:val="none" w:sz="0" w:space="0" w:color="auto"/>
                                                  </w:divBdr>
                                                  <w:divsChild>
                                                    <w:div w:id="20221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914102">
      <w:bodyDiv w:val="1"/>
      <w:marLeft w:val="0"/>
      <w:marRight w:val="0"/>
      <w:marTop w:val="0"/>
      <w:marBottom w:val="0"/>
      <w:divBdr>
        <w:top w:val="none" w:sz="0" w:space="0" w:color="auto"/>
        <w:left w:val="none" w:sz="0" w:space="0" w:color="auto"/>
        <w:bottom w:val="none" w:sz="0" w:space="0" w:color="auto"/>
        <w:right w:val="none" w:sz="0" w:space="0" w:color="auto"/>
      </w:divBdr>
      <w:divsChild>
        <w:div w:id="1717124316">
          <w:marLeft w:val="0"/>
          <w:marRight w:val="0"/>
          <w:marTop w:val="0"/>
          <w:marBottom w:val="0"/>
          <w:divBdr>
            <w:top w:val="none" w:sz="0" w:space="0" w:color="auto"/>
            <w:left w:val="none" w:sz="0" w:space="0" w:color="auto"/>
            <w:bottom w:val="none" w:sz="0" w:space="0" w:color="auto"/>
            <w:right w:val="none" w:sz="0" w:space="0" w:color="auto"/>
          </w:divBdr>
          <w:divsChild>
            <w:div w:id="1936667047">
              <w:marLeft w:val="0"/>
              <w:marRight w:val="0"/>
              <w:marTop w:val="0"/>
              <w:marBottom w:val="0"/>
              <w:divBdr>
                <w:top w:val="none" w:sz="0" w:space="0" w:color="auto"/>
                <w:left w:val="none" w:sz="0" w:space="0" w:color="auto"/>
                <w:bottom w:val="none" w:sz="0" w:space="0" w:color="auto"/>
                <w:right w:val="none" w:sz="0" w:space="0" w:color="auto"/>
              </w:divBdr>
              <w:divsChild>
                <w:div w:id="1964268944">
                  <w:marLeft w:val="0"/>
                  <w:marRight w:val="0"/>
                  <w:marTop w:val="0"/>
                  <w:marBottom w:val="0"/>
                  <w:divBdr>
                    <w:top w:val="none" w:sz="0" w:space="0" w:color="auto"/>
                    <w:left w:val="none" w:sz="0" w:space="0" w:color="auto"/>
                    <w:bottom w:val="none" w:sz="0" w:space="0" w:color="auto"/>
                    <w:right w:val="none" w:sz="0" w:space="0" w:color="auto"/>
                  </w:divBdr>
                  <w:divsChild>
                    <w:div w:id="748426114">
                      <w:marLeft w:val="0"/>
                      <w:marRight w:val="0"/>
                      <w:marTop w:val="0"/>
                      <w:marBottom w:val="0"/>
                      <w:divBdr>
                        <w:top w:val="none" w:sz="0" w:space="0" w:color="auto"/>
                        <w:left w:val="none" w:sz="0" w:space="0" w:color="auto"/>
                        <w:bottom w:val="none" w:sz="0" w:space="0" w:color="auto"/>
                        <w:right w:val="none" w:sz="0" w:space="0" w:color="auto"/>
                      </w:divBdr>
                      <w:divsChild>
                        <w:div w:id="1045252933">
                          <w:marLeft w:val="0"/>
                          <w:marRight w:val="0"/>
                          <w:marTop w:val="0"/>
                          <w:marBottom w:val="0"/>
                          <w:divBdr>
                            <w:top w:val="none" w:sz="0" w:space="0" w:color="auto"/>
                            <w:left w:val="none" w:sz="0" w:space="0" w:color="auto"/>
                            <w:bottom w:val="none" w:sz="0" w:space="0" w:color="auto"/>
                            <w:right w:val="none" w:sz="0" w:space="0" w:color="auto"/>
                          </w:divBdr>
                          <w:divsChild>
                            <w:div w:id="1335038355">
                              <w:marLeft w:val="0"/>
                              <w:marRight w:val="0"/>
                              <w:marTop w:val="0"/>
                              <w:marBottom w:val="0"/>
                              <w:divBdr>
                                <w:top w:val="none" w:sz="0" w:space="0" w:color="auto"/>
                                <w:left w:val="none" w:sz="0" w:space="0" w:color="auto"/>
                                <w:bottom w:val="none" w:sz="0" w:space="0" w:color="auto"/>
                                <w:right w:val="none" w:sz="0" w:space="0" w:color="auto"/>
                              </w:divBdr>
                              <w:divsChild>
                                <w:div w:id="1793817010">
                                  <w:marLeft w:val="0"/>
                                  <w:marRight w:val="0"/>
                                  <w:marTop w:val="0"/>
                                  <w:marBottom w:val="0"/>
                                  <w:divBdr>
                                    <w:top w:val="none" w:sz="0" w:space="0" w:color="auto"/>
                                    <w:left w:val="none" w:sz="0" w:space="0" w:color="auto"/>
                                    <w:bottom w:val="none" w:sz="0" w:space="0" w:color="auto"/>
                                    <w:right w:val="none" w:sz="0" w:space="0" w:color="auto"/>
                                  </w:divBdr>
                                  <w:divsChild>
                                    <w:div w:id="219904181">
                                      <w:marLeft w:val="0"/>
                                      <w:marRight w:val="0"/>
                                      <w:marTop w:val="0"/>
                                      <w:marBottom w:val="0"/>
                                      <w:divBdr>
                                        <w:top w:val="none" w:sz="0" w:space="0" w:color="auto"/>
                                        <w:left w:val="none" w:sz="0" w:space="0" w:color="auto"/>
                                        <w:bottom w:val="none" w:sz="0" w:space="0" w:color="auto"/>
                                        <w:right w:val="none" w:sz="0" w:space="0" w:color="auto"/>
                                      </w:divBdr>
                                      <w:divsChild>
                                        <w:div w:id="2045599060">
                                          <w:marLeft w:val="0"/>
                                          <w:marRight w:val="0"/>
                                          <w:marTop w:val="0"/>
                                          <w:marBottom w:val="0"/>
                                          <w:divBdr>
                                            <w:top w:val="none" w:sz="0" w:space="0" w:color="auto"/>
                                            <w:left w:val="none" w:sz="0" w:space="0" w:color="auto"/>
                                            <w:bottom w:val="none" w:sz="0" w:space="0" w:color="auto"/>
                                            <w:right w:val="none" w:sz="0" w:space="0" w:color="auto"/>
                                          </w:divBdr>
                                          <w:divsChild>
                                            <w:div w:id="1087968878">
                                              <w:marLeft w:val="0"/>
                                              <w:marRight w:val="0"/>
                                              <w:marTop w:val="0"/>
                                              <w:marBottom w:val="0"/>
                                              <w:divBdr>
                                                <w:top w:val="none" w:sz="0" w:space="0" w:color="auto"/>
                                                <w:left w:val="none" w:sz="0" w:space="0" w:color="auto"/>
                                                <w:bottom w:val="none" w:sz="0" w:space="0" w:color="auto"/>
                                                <w:right w:val="none" w:sz="0" w:space="0" w:color="auto"/>
                                              </w:divBdr>
                                              <w:divsChild>
                                                <w:div w:id="1239095032">
                                                  <w:marLeft w:val="0"/>
                                                  <w:marRight w:val="0"/>
                                                  <w:marTop w:val="0"/>
                                                  <w:marBottom w:val="0"/>
                                                  <w:divBdr>
                                                    <w:top w:val="none" w:sz="0" w:space="0" w:color="auto"/>
                                                    <w:left w:val="none" w:sz="0" w:space="0" w:color="auto"/>
                                                    <w:bottom w:val="none" w:sz="0" w:space="0" w:color="auto"/>
                                                    <w:right w:val="none" w:sz="0" w:space="0" w:color="auto"/>
                                                  </w:divBdr>
                                                  <w:divsChild>
                                                    <w:div w:id="192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19904">
      <w:bodyDiv w:val="1"/>
      <w:marLeft w:val="0"/>
      <w:marRight w:val="0"/>
      <w:marTop w:val="0"/>
      <w:marBottom w:val="0"/>
      <w:divBdr>
        <w:top w:val="none" w:sz="0" w:space="0" w:color="auto"/>
        <w:left w:val="none" w:sz="0" w:space="0" w:color="auto"/>
        <w:bottom w:val="none" w:sz="0" w:space="0" w:color="auto"/>
        <w:right w:val="none" w:sz="0" w:space="0" w:color="auto"/>
      </w:divBdr>
      <w:divsChild>
        <w:div w:id="1747409649">
          <w:marLeft w:val="0"/>
          <w:marRight w:val="0"/>
          <w:marTop w:val="0"/>
          <w:marBottom w:val="0"/>
          <w:divBdr>
            <w:top w:val="none" w:sz="0" w:space="0" w:color="auto"/>
            <w:left w:val="none" w:sz="0" w:space="0" w:color="auto"/>
            <w:bottom w:val="none" w:sz="0" w:space="0" w:color="auto"/>
            <w:right w:val="none" w:sz="0" w:space="0" w:color="auto"/>
          </w:divBdr>
          <w:divsChild>
            <w:div w:id="1777015649">
              <w:marLeft w:val="0"/>
              <w:marRight w:val="0"/>
              <w:marTop w:val="0"/>
              <w:marBottom w:val="0"/>
              <w:divBdr>
                <w:top w:val="none" w:sz="0" w:space="0" w:color="auto"/>
                <w:left w:val="none" w:sz="0" w:space="0" w:color="auto"/>
                <w:bottom w:val="none" w:sz="0" w:space="0" w:color="auto"/>
                <w:right w:val="none" w:sz="0" w:space="0" w:color="auto"/>
              </w:divBdr>
              <w:divsChild>
                <w:div w:id="1309506578">
                  <w:marLeft w:val="0"/>
                  <w:marRight w:val="0"/>
                  <w:marTop w:val="0"/>
                  <w:marBottom w:val="0"/>
                  <w:divBdr>
                    <w:top w:val="none" w:sz="0" w:space="0" w:color="auto"/>
                    <w:left w:val="none" w:sz="0" w:space="0" w:color="auto"/>
                    <w:bottom w:val="none" w:sz="0" w:space="0" w:color="auto"/>
                    <w:right w:val="none" w:sz="0" w:space="0" w:color="auto"/>
                  </w:divBdr>
                  <w:divsChild>
                    <w:div w:id="538318341">
                      <w:marLeft w:val="0"/>
                      <w:marRight w:val="0"/>
                      <w:marTop w:val="0"/>
                      <w:marBottom w:val="0"/>
                      <w:divBdr>
                        <w:top w:val="none" w:sz="0" w:space="0" w:color="auto"/>
                        <w:left w:val="none" w:sz="0" w:space="0" w:color="auto"/>
                        <w:bottom w:val="none" w:sz="0" w:space="0" w:color="auto"/>
                        <w:right w:val="none" w:sz="0" w:space="0" w:color="auto"/>
                      </w:divBdr>
                      <w:divsChild>
                        <w:div w:id="1128814282">
                          <w:marLeft w:val="0"/>
                          <w:marRight w:val="0"/>
                          <w:marTop w:val="0"/>
                          <w:marBottom w:val="0"/>
                          <w:divBdr>
                            <w:top w:val="none" w:sz="0" w:space="0" w:color="auto"/>
                            <w:left w:val="none" w:sz="0" w:space="0" w:color="auto"/>
                            <w:bottom w:val="none" w:sz="0" w:space="0" w:color="auto"/>
                            <w:right w:val="none" w:sz="0" w:space="0" w:color="auto"/>
                          </w:divBdr>
                          <w:divsChild>
                            <w:div w:id="2054647607">
                              <w:marLeft w:val="0"/>
                              <w:marRight w:val="0"/>
                              <w:marTop w:val="0"/>
                              <w:marBottom w:val="0"/>
                              <w:divBdr>
                                <w:top w:val="none" w:sz="0" w:space="0" w:color="auto"/>
                                <w:left w:val="none" w:sz="0" w:space="0" w:color="auto"/>
                                <w:bottom w:val="none" w:sz="0" w:space="0" w:color="auto"/>
                                <w:right w:val="none" w:sz="0" w:space="0" w:color="auto"/>
                              </w:divBdr>
                              <w:divsChild>
                                <w:div w:id="1642030207">
                                  <w:marLeft w:val="0"/>
                                  <w:marRight w:val="0"/>
                                  <w:marTop w:val="0"/>
                                  <w:marBottom w:val="0"/>
                                  <w:divBdr>
                                    <w:top w:val="none" w:sz="0" w:space="0" w:color="auto"/>
                                    <w:left w:val="none" w:sz="0" w:space="0" w:color="auto"/>
                                    <w:bottom w:val="none" w:sz="0" w:space="0" w:color="auto"/>
                                    <w:right w:val="none" w:sz="0" w:space="0" w:color="auto"/>
                                  </w:divBdr>
                                  <w:divsChild>
                                    <w:div w:id="659427348">
                                      <w:marLeft w:val="0"/>
                                      <w:marRight w:val="0"/>
                                      <w:marTop w:val="0"/>
                                      <w:marBottom w:val="0"/>
                                      <w:divBdr>
                                        <w:top w:val="none" w:sz="0" w:space="0" w:color="auto"/>
                                        <w:left w:val="none" w:sz="0" w:space="0" w:color="auto"/>
                                        <w:bottom w:val="none" w:sz="0" w:space="0" w:color="auto"/>
                                        <w:right w:val="none" w:sz="0" w:space="0" w:color="auto"/>
                                      </w:divBdr>
                                      <w:divsChild>
                                        <w:div w:id="1986427425">
                                          <w:marLeft w:val="0"/>
                                          <w:marRight w:val="0"/>
                                          <w:marTop w:val="0"/>
                                          <w:marBottom w:val="0"/>
                                          <w:divBdr>
                                            <w:top w:val="none" w:sz="0" w:space="0" w:color="auto"/>
                                            <w:left w:val="none" w:sz="0" w:space="0" w:color="auto"/>
                                            <w:bottom w:val="none" w:sz="0" w:space="0" w:color="auto"/>
                                            <w:right w:val="none" w:sz="0" w:space="0" w:color="auto"/>
                                          </w:divBdr>
                                          <w:divsChild>
                                            <w:div w:id="998508464">
                                              <w:marLeft w:val="0"/>
                                              <w:marRight w:val="0"/>
                                              <w:marTop w:val="0"/>
                                              <w:marBottom w:val="0"/>
                                              <w:divBdr>
                                                <w:top w:val="none" w:sz="0" w:space="0" w:color="auto"/>
                                                <w:left w:val="none" w:sz="0" w:space="0" w:color="auto"/>
                                                <w:bottom w:val="none" w:sz="0" w:space="0" w:color="auto"/>
                                                <w:right w:val="none" w:sz="0" w:space="0" w:color="auto"/>
                                              </w:divBdr>
                                              <w:divsChild>
                                                <w:div w:id="1102410615">
                                                  <w:marLeft w:val="0"/>
                                                  <w:marRight w:val="0"/>
                                                  <w:marTop w:val="0"/>
                                                  <w:marBottom w:val="0"/>
                                                  <w:divBdr>
                                                    <w:top w:val="none" w:sz="0" w:space="0" w:color="auto"/>
                                                    <w:left w:val="none" w:sz="0" w:space="0" w:color="auto"/>
                                                    <w:bottom w:val="none" w:sz="0" w:space="0" w:color="auto"/>
                                                    <w:right w:val="none" w:sz="0" w:space="0" w:color="auto"/>
                                                  </w:divBdr>
                                                  <w:divsChild>
                                                    <w:div w:id="15646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5414">
      <w:bodyDiv w:val="1"/>
      <w:marLeft w:val="0"/>
      <w:marRight w:val="0"/>
      <w:marTop w:val="0"/>
      <w:marBottom w:val="0"/>
      <w:divBdr>
        <w:top w:val="none" w:sz="0" w:space="0" w:color="auto"/>
        <w:left w:val="none" w:sz="0" w:space="0" w:color="auto"/>
        <w:bottom w:val="none" w:sz="0" w:space="0" w:color="auto"/>
        <w:right w:val="none" w:sz="0" w:space="0" w:color="auto"/>
      </w:divBdr>
      <w:divsChild>
        <w:div w:id="1675500128">
          <w:marLeft w:val="0"/>
          <w:marRight w:val="0"/>
          <w:marTop w:val="0"/>
          <w:marBottom w:val="0"/>
          <w:divBdr>
            <w:top w:val="none" w:sz="0" w:space="0" w:color="auto"/>
            <w:left w:val="none" w:sz="0" w:space="0" w:color="auto"/>
            <w:bottom w:val="none" w:sz="0" w:space="0" w:color="auto"/>
            <w:right w:val="none" w:sz="0" w:space="0" w:color="auto"/>
          </w:divBdr>
          <w:divsChild>
            <w:div w:id="1252012762">
              <w:marLeft w:val="0"/>
              <w:marRight w:val="0"/>
              <w:marTop w:val="0"/>
              <w:marBottom w:val="0"/>
              <w:divBdr>
                <w:top w:val="none" w:sz="0" w:space="0" w:color="auto"/>
                <w:left w:val="none" w:sz="0" w:space="0" w:color="auto"/>
                <w:bottom w:val="none" w:sz="0" w:space="0" w:color="auto"/>
                <w:right w:val="none" w:sz="0" w:space="0" w:color="auto"/>
              </w:divBdr>
              <w:divsChild>
                <w:div w:id="1078745713">
                  <w:marLeft w:val="0"/>
                  <w:marRight w:val="0"/>
                  <w:marTop w:val="0"/>
                  <w:marBottom w:val="0"/>
                  <w:divBdr>
                    <w:top w:val="none" w:sz="0" w:space="0" w:color="auto"/>
                    <w:left w:val="none" w:sz="0" w:space="0" w:color="auto"/>
                    <w:bottom w:val="none" w:sz="0" w:space="0" w:color="auto"/>
                    <w:right w:val="none" w:sz="0" w:space="0" w:color="auto"/>
                  </w:divBdr>
                  <w:divsChild>
                    <w:div w:id="382221181">
                      <w:marLeft w:val="0"/>
                      <w:marRight w:val="0"/>
                      <w:marTop w:val="0"/>
                      <w:marBottom w:val="0"/>
                      <w:divBdr>
                        <w:top w:val="none" w:sz="0" w:space="0" w:color="auto"/>
                        <w:left w:val="none" w:sz="0" w:space="0" w:color="auto"/>
                        <w:bottom w:val="none" w:sz="0" w:space="0" w:color="auto"/>
                        <w:right w:val="none" w:sz="0" w:space="0" w:color="auto"/>
                      </w:divBdr>
                      <w:divsChild>
                        <w:div w:id="1560434881">
                          <w:marLeft w:val="0"/>
                          <w:marRight w:val="0"/>
                          <w:marTop w:val="0"/>
                          <w:marBottom w:val="0"/>
                          <w:divBdr>
                            <w:top w:val="none" w:sz="0" w:space="0" w:color="auto"/>
                            <w:left w:val="none" w:sz="0" w:space="0" w:color="auto"/>
                            <w:bottom w:val="none" w:sz="0" w:space="0" w:color="auto"/>
                            <w:right w:val="none" w:sz="0" w:space="0" w:color="auto"/>
                          </w:divBdr>
                          <w:divsChild>
                            <w:div w:id="1952395643">
                              <w:marLeft w:val="0"/>
                              <w:marRight w:val="0"/>
                              <w:marTop w:val="0"/>
                              <w:marBottom w:val="0"/>
                              <w:divBdr>
                                <w:top w:val="none" w:sz="0" w:space="0" w:color="auto"/>
                                <w:left w:val="none" w:sz="0" w:space="0" w:color="auto"/>
                                <w:bottom w:val="none" w:sz="0" w:space="0" w:color="auto"/>
                                <w:right w:val="none" w:sz="0" w:space="0" w:color="auto"/>
                              </w:divBdr>
                              <w:divsChild>
                                <w:div w:id="1218861329">
                                  <w:marLeft w:val="0"/>
                                  <w:marRight w:val="0"/>
                                  <w:marTop w:val="0"/>
                                  <w:marBottom w:val="0"/>
                                  <w:divBdr>
                                    <w:top w:val="none" w:sz="0" w:space="0" w:color="auto"/>
                                    <w:left w:val="none" w:sz="0" w:space="0" w:color="auto"/>
                                    <w:bottom w:val="none" w:sz="0" w:space="0" w:color="auto"/>
                                    <w:right w:val="none" w:sz="0" w:space="0" w:color="auto"/>
                                  </w:divBdr>
                                  <w:divsChild>
                                    <w:div w:id="1729762587">
                                      <w:marLeft w:val="0"/>
                                      <w:marRight w:val="0"/>
                                      <w:marTop w:val="0"/>
                                      <w:marBottom w:val="0"/>
                                      <w:divBdr>
                                        <w:top w:val="none" w:sz="0" w:space="0" w:color="auto"/>
                                        <w:left w:val="none" w:sz="0" w:space="0" w:color="auto"/>
                                        <w:bottom w:val="none" w:sz="0" w:space="0" w:color="auto"/>
                                        <w:right w:val="none" w:sz="0" w:space="0" w:color="auto"/>
                                      </w:divBdr>
                                      <w:divsChild>
                                        <w:div w:id="1550219977">
                                          <w:marLeft w:val="0"/>
                                          <w:marRight w:val="0"/>
                                          <w:marTop w:val="0"/>
                                          <w:marBottom w:val="0"/>
                                          <w:divBdr>
                                            <w:top w:val="none" w:sz="0" w:space="0" w:color="auto"/>
                                            <w:left w:val="none" w:sz="0" w:space="0" w:color="auto"/>
                                            <w:bottom w:val="none" w:sz="0" w:space="0" w:color="auto"/>
                                            <w:right w:val="none" w:sz="0" w:space="0" w:color="auto"/>
                                          </w:divBdr>
                                          <w:divsChild>
                                            <w:div w:id="892545990">
                                              <w:marLeft w:val="0"/>
                                              <w:marRight w:val="0"/>
                                              <w:marTop w:val="0"/>
                                              <w:marBottom w:val="0"/>
                                              <w:divBdr>
                                                <w:top w:val="none" w:sz="0" w:space="0" w:color="auto"/>
                                                <w:left w:val="none" w:sz="0" w:space="0" w:color="auto"/>
                                                <w:bottom w:val="none" w:sz="0" w:space="0" w:color="auto"/>
                                                <w:right w:val="none" w:sz="0" w:space="0" w:color="auto"/>
                                              </w:divBdr>
                                              <w:divsChild>
                                                <w:div w:id="263149929">
                                                  <w:marLeft w:val="0"/>
                                                  <w:marRight w:val="0"/>
                                                  <w:marTop w:val="0"/>
                                                  <w:marBottom w:val="0"/>
                                                  <w:divBdr>
                                                    <w:top w:val="none" w:sz="0" w:space="0" w:color="auto"/>
                                                    <w:left w:val="none" w:sz="0" w:space="0" w:color="auto"/>
                                                    <w:bottom w:val="none" w:sz="0" w:space="0" w:color="auto"/>
                                                    <w:right w:val="none" w:sz="0" w:space="0" w:color="auto"/>
                                                  </w:divBdr>
                                                  <w:divsChild>
                                                    <w:div w:id="2687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161762">
      <w:bodyDiv w:val="1"/>
      <w:marLeft w:val="0"/>
      <w:marRight w:val="0"/>
      <w:marTop w:val="0"/>
      <w:marBottom w:val="0"/>
      <w:divBdr>
        <w:top w:val="none" w:sz="0" w:space="0" w:color="auto"/>
        <w:left w:val="none" w:sz="0" w:space="0" w:color="auto"/>
        <w:bottom w:val="none" w:sz="0" w:space="0" w:color="auto"/>
        <w:right w:val="none" w:sz="0" w:space="0" w:color="auto"/>
      </w:divBdr>
      <w:divsChild>
        <w:div w:id="1532298690">
          <w:marLeft w:val="0"/>
          <w:marRight w:val="0"/>
          <w:marTop w:val="0"/>
          <w:marBottom w:val="0"/>
          <w:divBdr>
            <w:top w:val="none" w:sz="0" w:space="0" w:color="auto"/>
            <w:left w:val="none" w:sz="0" w:space="0" w:color="auto"/>
            <w:bottom w:val="none" w:sz="0" w:space="0" w:color="auto"/>
            <w:right w:val="none" w:sz="0" w:space="0" w:color="auto"/>
          </w:divBdr>
          <w:divsChild>
            <w:div w:id="1376346992">
              <w:marLeft w:val="0"/>
              <w:marRight w:val="0"/>
              <w:marTop w:val="0"/>
              <w:marBottom w:val="0"/>
              <w:divBdr>
                <w:top w:val="none" w:sz="0" w:space="0" w:color="auto"/>
                <w:left w:val="none" w:sz="0" w:space="0" w:color="auto"/>
                <w:bottom w:val="none" w:sz="0" w:space="0" w:color="auto"/>
                <w:right w:val="none" w:sz="0" w:space="0" w:color="auto"/>
              </w:divBdr>
              <w:divsChild>
                <w:div w:id="403576025">
                  <w:marLeft w:val="0"/>
                  <w:marRight w:val="0"/>
                  <w:marTop w:val="0"/>
                  <w:marBottom w:val="0"/>
                  <w:divBdr>
                    <w:top w:val="none" w:sz="0" w:space="0" w:color="auto"/>
                    <w:left w:val="none" w:sz="0" w:space="0" w:color="auto"/>
                    <w:bottom w:val="none" w:sz="0" w:space="0" w:color="auto"/>
                    <w:right w:val="none" w:sz="0" w:space="0" w:color="auto"/>
                  </w:divBdr>
                  <w:divsChild>
                    <w:div w:id="1761095694">
                      <w:marLeft w:val="0"/>
                      <w:marRight w:val="0"/>
                      <w:marTop w:val="0"/>
                      <w:marBottom w:val="0"/>
                      <w:divBdr>
                        <w:top w:val="none" w:sz="0" w:space="0" w:color="auto"/>
                        <w:left w:val="none" w:sz="0" w:space="0" w:color="auto"/>
                        <w:bottom w:val="none" w:sz="0" w:space="0" w:color="auto"/>
                        <w:right w:val="none" w:sz="0" w:space="0" w:color="auto"/>
                      </w:divBdr>
                      <w:divsChild>
                        <w:div w:id="1399743127">
                          <w:marLeft w:val="0"/>
                          <w:marRight w:val="0"/>
                          <w:marTop w:val="0"/>
                          <w:marBottom w:val="0"/>
                          <w:divBdr>
                            <w:top w:val="none" w:sz="0" w:space="0" w:color="auto"/>
                            <w:left w:val="none" w:sz="0" w:space="0" w:color="auto"/>
                            <w:bottom w:val="none" w:sz="0" w:space="0" w:color="auto"/>
                            <w:right w:val="none" w:sz="0" w:space="0" w:color="auto"/>
                          </w:divBdr>
                          <w:divsChild>
                            <w:div w:id="1899047274">
                              <w:marLeft w:val="0"/>
                              <w:marRight w:val="0"/>
                              <w:marTop w:val="0"/>
                              <w:marBottom w:val="0"/>
                              <w:divBdr>
                                <w:top w:val="none" w:sz="0" w:space="0" w:color="auto"/>
                                <w:left w:val="none" w:sz="0" w:space="0" w:color="auto"/>
                                <w:bottom w:val="none" w:sz="0" w:space="0" w:color="auto"/>
                                <w:right w:val="none" w:sz="0" w:space="0" w:color="auto"/>
                              </w:divBdr>
                              <w:divsChild>
                                <w:div w:id="265311701">
                                  <w:marLeft w:val="0"/>
                                  <w:marRight w:val="0"/>
                                  <w:marTop w:val="0"/>
                                  <w:marBottom w:val="0"/>
                                  <w:divBdr>
                                    <w:top w:val="none" w:sz="0" w:space="0" w:color="auto"/>
                                    <w:left w:val="none" w:sz="0" w:space="0" w:color="auto"/>
                                    <w:bottom w:val="none" w:sz="0" w:space="0" w:color="auto"/>
                                    <w:right w:val="none" w:sz="0" w:space="0" w:color="auto"/>
                                  </w:divBdr>
                                  <w:divsChild>
                                    <w:div w:id="1850438965">
                                      <w:marLeft w:val="0"/>
                                      <w:marRight w:val="0"/>
                                      <w:marTop w:val="0"/>
                                      <w:marBottom w:val="0"/>
                                      <w:divBdr>
                                        <w:top w:val="none" w:sz="0" w:space="0" w:color="auto"/>
                                        <w:left w:val="none" w:sz="0" w:space="0" w:color="auto"/>
                                        <w:bottom w:val="none" w:sz="0" w:space="0" w:color="auto"/>
                                        <w:right w:val="none" w:sz="0" w:space="0" w:color="auto"/>
                                      </w:divBdr>
                                      <w:divsChild>
                                        <w:div w:id="443961984">
                                          <w:marLeft w:val="0"/>
                                          <w:marRight w:val="0"/>
                                          <w:marTop w:val="0"/>
                                          <w:marBottom w:val="0"/>
                                          <w:divBdr>
                                            <w:top w:val="none" w:sz="0" w:space="0" w:color="auto"/>
                                            <w:left w:val="none" w:sz="0" w:space="0" w:color="auto"/>
                                            <w:bottom w:val="none" w:sz="0" w:space="0" w:color="auto"/>
                                            <w:right w:val="none" w:sz="0" w:space="0" w:color="auto"/>
                                          </w:divBdr>
                                          <w:divsChild>
                                            <w:div w:id="1191189903">
                                              <w:marLeft w:val="0"/>
                                              <w:marRight w:val="0"/>
                                              <w:marTop w:val="0"/>
                                              <w:marBottom w:val="0"/>
                                              <w:divBdr>
                                                <w:top w:val="none" w:sz="0" w:space="0" w:color="auto"/>
                                                <w:left w:val="none" w:sz="0" w:space="0" w:color="auto"/>
                                                <w:bottom w:val="none" w:sz="0" w:space="0" w:color="auto"/>
                                                <w:right w:val="none" w:sz="0" w:space="0" w:color="auto"/>
                                              </w:divBdr>
                                              <w:divsChild>
                                                <w:div w:id="1245262209">
                                                  <w:marLeft w:val="0"/>
                                                  <w:marRight w:val="0"/>
                                                  <w:marTop w:val="0"/>
                                                  <w:marBottom w:val="0"/>
                                                  <w:divBdr>
                                                    <w:top w:val="none" w:sz="0" w:space="0" w:color="auto"/>
                                                    <w:left w:val="none" w:sz="0" w:space="0" w:color="auto"/>
                                                    <w:bottom w:val="none" w:sz="0" w:space="0" w:color="auto"/>
                                                    <w:right w:val="none" w:sz="0" w:space="0" w:color="auto"/>
                                                  </w:divBdr>
                                                  <w:divsChild>
                                                    <w:div w:id="12738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61236">
      <w:bodyDiv w:val="1"/>
      <w:marLeft w:val="0"/>
      <w:marRight w:val="0"/>
      <w:marTop w:val="0"/>
      <w:marBottom w:val="0"/>
      <w:divBdr>
        <w:top w:val="none" w:sz="0" w:space="0" w:color="auto"/>
        <w:left w:val="none" w:sz="0" w:space="0" w:color="auto"/>
        <w:bottom w:val="none" w:sz="0" w:space="0" w:color="auto"/>
        <w:right w:val="none" w:sz="0" w:space="0" w:color="auto"/>
      </w:divBdr>
      <w:divsChild>
        <w:div w:id="1000961028">
          <w:marLeft w:val="0"/>
          <w:marRight w:val="0"/>
          <w:marTop w:val="0"/>
          <w:marBottom w:val="0"/>
          <w:divBdr>
            <w:top w:val="none" w:sz="0" w:space="0" w:color="auto"/>
            <w:left w:val="none" w:sz="0" w:space="0" w:color="auto"/>
            <w:bottom w:val="none" w:sz="0" w:space="0" w:color="auto"/>
            <w:right w:val="none" w:sz="0" w:space="0" w:color="auto"/>
          </w:divBdr>
          <w:divsChild>
            <w:div w:id="1616137747">
              <w:marLeft w:val="0"/>
              <w:marRight w:val="0"/>
              <w:marTop w:val="0"/>
              <w:marBottom w:val="0"/>
              <w:divBdr>
                <w:top w:val="none" w:sz="0" w:space="0" w:color="auto"/>
                <w:left w:val="none" w:sz="0" w:space="0" w:color="auto"/>
                <w:bottom w:val="none" w:sz="0" w:space="0" w:color="auto"/>
                <w:right w:val="none" w:sz="0" w:space="0" w:color="auto"/>
              </w:divBdr>
              <w:divsChild>
                <w:div w:id="1608542611">
                  <w:marLeft w:val="0"/>
                  <w:marRight w:val="0"/>
                  <w:marTop w:val="0"/>
                  <w:marBottom w:val="0"/>
                  <w:divBdr>
                    <w:top w:val="none" w:sz="0" w:space="0" w:color="auto"/>
                    <w:left w:val="none" w:sz="0" w:space="0" w:color="auto"/>
                    <w:bottom w:val="none" w:sz="0" w:space="0" w:color="auto"/>
                    <w:right w:val="none" w:sz="0" w:space="0" w:color="auto"/>
                  </w:divBdr>
                  <w:divsChild>
                    <w:div w:id="1412197066">
                      <w:marLeft w:val="0"/>
                      <w:marRight w:val="0"/>
                      <w:marTop w:val="0"/>
                      <w:marBottom w:val="0"/>
                      <w:divBdr>
                        <w:top w:val="none" w:sz="0" w:space="0" w:color="auto"/>
                        <w:left w:val="none" w:sz="0" w:space="0" w:color="auto"/>
                        <w:bottom w:val="none" w:sz="0" w:space="0" w:color="auto"/>
                        <w:right w:val="none" w:sz="0" w:space="0" w:color="auto"/>
                      </w:divBdr>
                      <w:divsChild>
                        <w:div w:id="824204704">
                          <w:marLeft w:val="0"/>
                          <w:marRight w:val="0"/>
                          <w:marTop w:val="0"/>
                          <w:marBottom w:val="0"/>
                          <w:divBdr>
                            <w:top w:val="none" w:sz="0" w:space="0" w:color="auto"/>
                            <w:left w:val="none" w:sz="0" w:space="0" w:color="auto"/>
                            <w:bottom w:val="none" w:sz="0" w:space="0" w:color="auto"/>
                            <w:right w:val="none" w:sz="0" w:space="0" w:color="auto"/>
                          </w:divBdr>
                          <w:divsChild>
                            <w:div w:id="1015234219">
                              <w:marLeft w:val="0"/>
                              <w:marRight w:val="0"/>
                              <w:marTop w:val="300"/>
                              <w:marBottom w:val="300"/>
                              <w:divBdr>
                                <w:top w:val="none" w:sz="0" w:space="0" w:color="auto"/>
                                <w:left w:val="none" w:sz="0" w:space="0" w:color="auto"/>
                                <w:bottom w:val="none" w:sz="0" w:space="0" w:color="auto"/>
                                <w:right w:val="none" w:sz="0" w:space="0" w:color="auto"/>
                              </w:divBdr>
                              <w:divsChild>
                                <w:div w:id="377901533">
                                  <w:marLeft w:val="300"/>
                                  <w:marRight w:val="0"/>
                                  <w:marTop w:val="0"/>
                                  <w:marBottom w:val="0"/>
                                  <w:divBdr>
                                    <w:top w:val="none" w:sz="0" w:space="0" w:color="auto"/>
                                    <w:left w:val="none" w:sz="0" w:space="0" w:color="auto"/>
                                    <w:bottom w:val="none" w:sz="0" w:space="0" w:color="auto"/>
                                    <w:right w:val="none" w:sz="0" w:space="0" w:color="auto"/>
                                  </w:divBdr>
                                  <w:divsChild>
                                    <w:div w:id="936208850">
                                      <w:marLeft w:val="0"/>
                                      <w:marRight w:val="0"/>
                                      <w:marTop w:val="120"/>
                                      <w:marBottom w:val="60"/>
                                      <w:divBdr>
                                        <w:top w:val="none" w:sz="0" w:space="0" w:color="auto"/>
                                        <w:left w:val="none" w:sz="0" w:space="0" w:color="auto"/>
                                        <w:bottom w:val="none" w:sz="0" w:space="0" w:color="auto"/>
                                        <w:right w:val="none" w:sz="0" w:space="0" w:color="auto"/>
                                      </w:divBdr>
                                    </w:div>
                                    <w:div w:id="117145709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73222">
      <w:bodyDiv w:val="1"/>
      <w:marLeft w:val="0"/>
      <w:marRight w:val="0"/>
      <w:marTop w:val="0"/>
      <w:marBottom w:val="0"/>
      <w:divBdr>
        <w:top w:val="none" w:sz="0" w:space="0" w:color="auto"/>
        <w:left w:val="none" w:sz="0" w:space="0" w:color="auto"/>
        <w:bottom w:val="none" w:sz="0" w:space="0" w:color="auto"/>
        <w:right w:val="none" w:sz="0" w:space="0" w:color="auto"/>
      </w:divBdr>
      <w:divsChild>
        <w:div w:id="1669554276">
          <w:marLeft w:val="0"/>
          <w:marRight w:val="0"/>
          <w:marTop w:val="0"/>
          <w:marBottom w:val="0"/>
          <w:divBdr>
            <w:top w:val="none" w:sz="0" w:space="0" w:color="auto"/>
            <w:left w:val="none" w:sz="0" w:space="0" w:color="auto"/>
            <w:bottom w:val="none" w:sz="0" w:space="0" w:color="auto"/>
            <w:right w:val="none" w:sz="0" w:space="0" w:color="auto"/>
          </w:divBdr>
          <w:divsChild>
            <w:div w:id="1960918553">
              <w:marLeft w:val="0"/>
              <w:marRight w:val="0"/>
              <w:marTop w:val="0"/>
              <w:marBottom w:val="0"/>
              <w:divBdr>
                <w:top w:val="none" w:sz="0" w:space="0" w:color="auto"/>
                <w:left w:val="none" w:sz="0" w:space="0" w:color="auto"/>
                <w:bottom w:val="none" w:sz="0" w:space="0" w:color="auto"/>
                <w:right w:val="none" w:sz="0" w:space="0" w:color="auto"/>
              </w:divBdr>
              <w:divsChild>
                <w:div w:id="997464989">
                  <w:marLeft w:val="0"/>
                  <w:marRight w:val="0"/>
                  <w:marTop w:val="0"/>
                  <w:marBottom w:val="0"/>
                  <w:divBdr>
                    <w:top w:val="none" w:sz="0" w:space="0" w:color="auto"/>
                    <w:left w:val="none" w:sz="0" w:space="0" w:color="auto"/>
                    <w:bottom w:val="none" w:sz="0" w:space="0" w:color="auto"/>
                    <w:right w:val="none" w:sz="0" w:space="0" w:color="auto"/>
                  </w:divBdr>
                  <w:divsChild>
                    <w:div w:id="1783958243">
                      <w:marLeft w:val="0"/>
                      <w:marRight w:val="0"/>
                      <w:marTop w:val="0"/>
                      <w:marBottom w:val="0"/>
                      <w:divBdr>
                        <w:top w:val="none" w:sz="0" w:space="0" w:color="auto"/>
                        <w:left w:val="none" w:sz="0" w:space="0" w:color="auto"/>
                        <w:bottom w:val="none" w:sz="0" w:space="0" w:color="auto"/>
                        <w:right w:val="none" w:sz="0" w:space="0" w:color="auto"/>
                      </w:divBdr>
                      <w:divsChild>
                        <w:div w:id="1679582551">
                          <w:marLeft w:val="0"/>
                          <w:marRight w:val="0"/>
                          <w:marTop w:val="0"/>
                          <w:marBottom w:val="0"/>
                          <w:divBdr>
                            <w:top w:val="none" w:sz="0" w:space="0" w:color="auto"/>
                            <w:left w:val="none" w:sz="0" w:space="0" w:color="auto"/>
                            <w:bottom w:val="none" w:sz="0" w:space="0" w:color="auto"/>
                            <w:right w:val="none" w:sz="0" w:space="0" w:color="auto"/>
                          </w:divBdr>
                          <w:divsChild>
                            <w:div w:id="1737128220">
                              <w:marLeft w:val="0"/>
                              <w:marRight w:val="0"/>
                              <w:marTop w:val="0"/>
                              <w:marBottom w:val="0"/>
                              <w:divBdr>
                                <w:top w:val="none" w:sz="0" w:space="0" w:color="auto"/>
                                <w:left w:val="none" w:sz="0" w:space="0" w:color="auto"/>
                                <w:bottom w:val="none" w:sz="0" w:space="0" w:color="auto"/>
                                <w:right w:val="none" w:sz="0" w:space="0" w:color="auto"/>
                              </w:divBdr>
                              <w:divsChild>
                                <w:div w:id="1554386611">
                                  <w:marLeft w:val="0"/>
                                  <w:marRight w:val="0"/>
                                  <w:marTop w:val="0"/>
                                  <w:marBottom w:val="0"/>
                                  <w:divBdr>
                                    <w:top w:val="none" w:sz="0" w:space="0" w:color="auto"/>
                                    <w:left w:val="none" w:sz="0" w:space="0" w:color="auto"/>
                                    <w:bottom w:val="none" w:sz="0" w:space="0" w:color="auto"/>
                                    <w:right w:val="none" w:sz="0" w:space="0" w:color="auto"/>
                                  </w:divBdr>
                                  <w:divsChild>
                                    <w:div w:id="323050211">
                                      <w:marLeft w:val="0"/>
                                      <w:marRight w:val="0"/>
                                      <w:marTop w:val="0"/>
                                      <w:marBottom w:val="0"/>
                                      <w:divBdr>
                                        <w:top w:val="none" w:sz="0" w:space="0" w:color="auto"/>
                                        <w:left w:val="none" w:sz="0" w:space="0" w:color="auto"/>
                                        <w:bottom w:val="none" w:sz="0" w:space="0" w:color="auto"/>
                                        <w:right w:val="none" w:sz="0" w:space="0" w:color="auto"/>
                                      </w:divBdr>
                                      <w:divsChild>
                                        <w:div w:id="62678992">
                                          <w:marLeft w:val="0"/>
                                          <w:marRight w:val="0"/>
                                          <w:marTop w:val="0"/>
                                          <w:marBottom w:val="0"/>
                                          <w:divBdr>
                                            <w:top w:val="none" w:sz="0" w:space="0" w:color="auto"/>
                                            <w:left w:val="none" w:sz="0" w:space="0" w:color="auto"/>
                                            <w:bottom w:val="none" w:sz="0" w:space="0" w:color="auto"/>
                                            <w:right w:val="none" w:sz="0" w:space="0" w:color="auto"/>
                                          </w:divBdr>
                                          <w:divsChild>
                                            <w:div w:id="450827699">
                                              <w:marLeft w:val="0"/>
                                              <w:marRight w:val="0"/>
                                              <w:marTop w:val="0"/>
                                              <w:marBottom w:val="0"/>
                                              <w:divBdr>
                                                <w:top w:val="none" w:sz="0" w:space="0" w:color="auto"/>
                                                <w:left w:val="none" w:sz="0" w:space="0" w:color="auto"/>
                                                <w:bottom w:val="none" w:sz="0" w:space="0" w:color="auto"/>
                                                <w:right w:val="none" w:sz="0" w:space="0" w:color="auto"/>
                                              </w:divBdr>
                                              <w:divsChild>
                                                <w:div w:id="560480301">
                                                  <w:marLeft w:val="0"/>
                                                  <w:marRight w:val="0"/>
                                                  <w:marTop w:val="0"/>
                                                  <w:marBottom w:val="0"/>
                                                  <w:divBdr>
                                                    <w:top w:val="none" w:sz="0" w:space="0" w:color="auto"/>
                                                    <w:left w:val="none" w:sz="0" w:space="0" w:color="auto"/>
                                                    <w:bottom w:val="none" w:sz="0" w:space="0" w:color="auto"/>
                                                    <w:right w:val="none" w:sz="0" w:space="0" w:color="auto"/>
                                                  </w:divBdr>
                                                  <w:divsChild>
                                                    <w:div w:id="1821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338502">
      <w:bodyDiv w:val="1"/>
      <w:marLeft w:val="0"/>
      <w:marRight w:val="0"/>
      <w:marTop w:val="0"/>
      <w:marBottom w:val="0"/>
      <w:divBdr>
        <w:top w:val="none" w:sz="0" w:space="0" w:color="auto"/>
        <w:left w:val="none" w:sz="0" w:space="0" w:color="auto"/>
        <w:bottom w:val="none" w:sz="0" w:space="0" w:color="auto"/>
        <w:right w:val="none" w:sz="0" w:space="0" w:color="auto"/>
      </w:divBdr>
      <w:divsChild>
        <w:div w:id="65423438">
          <w:marLeft w:val="0"/>
          <w:marRight w:val="0"/>
          <w:marTop w:val="0"/>
          <w:marBottom w:val="0"/>
          <w:divBdr>
            <w:top w:val="none" w:sz="0" w:space="0" w:color="auto"/>
            <w:left w:val="none" w:sz="0" w:space="0" w:color="auto"/>
            <w:bottom w:val="none" w:sz="0" w:space="0" w:color="auto"/>
            <w:right w:val="none" w:sz="0" w:space="0" w:color="auto"/>
          </w:divBdr>
          <w:divsChild>
            <w:div w:id="717317087">
              <w:marLeft w:val="0"/>
              <w:marRight w:val="0"/>
              <w:marTop w:val="0"/>
              <w:marBottom w:val="0"/>
              <w:divBdr>
                <w:top w:val="none" w:sz="0" w:space="0" w:color="auto"/>
                <w:left w:val="none" w:sz="0" w:space="0" w:color="auto"/>
                <w:bottom w:val="none" w:sz="0" w:space="0" w:color="auto"/>
                <w:right w:val="none" w:sz="0" w:space="0" w:color="auto"/>
              </w:divBdr>
              <w:divsChild>
                <w:div w:id="171381979">
                  <w:marLeft w:val="0"/>
                  <w:marRight w:val="0"/>
                  <w:marTop w:val="0"/>
                  <w:marBottom w:val="0"/>
                  <w:divBdr>
                    <w:top w:val="none" w:sz="0" w:space="0" w:color="auto"/>
                    <w:left w:val="none" w:sz="0" w:space="0" w:color="auto"/>
                    <w:bottom w:val="none" w:sz="0" w:space="0" w:color="auto"/>
                    <w:right w:val="none" w:sz="0" w:space="0" w:color="auto"/>
                  </w:divBdr>
                  <w:divsChild>
                    <w:div w:id="422529019">
                      <w:marLeft w:val="0"/>
                      <w:marRight w:val="0"/>
                      <w:marTop w:val="0"/>
                      <w:marBottom w:val="0"/>
                      <w:divBdr>
                        <w:top w:val="none" w:sz="0" w:space="0" w:color="auto"/>
                        <w:left w:val="none" w:sz="0" w:space="0" w:color="auto"/>
                        <w:bottom w:val="none" w:sz="0" w:space="0" w:color="auto"/>
                        <w:right w:val="none" w:sz="0" w:space="0" w:color="auto"/>
                      </w:divBdr>
                      <w:divsChild>
                        <w:div w:id="1857500378">
                          <w:marLeft w:val="0"/>
                          <w:marRight w:val="0"/>
                          <w:marTop w:val="0"/>
                          <w:marBottom w:val="0"/>
                          <w:divBdr>
                            <w:top w:val="none" w:sz="0" w:space="0" w:color="auto"/>
                            <w:left w:val="none" w:sz="0" w:space="0" w:color="auto"/>
                            <w:bottom w:val="none" w:sz="0" w:space="0" w:color="auto"/>
                            <w:right w:val="none" w:sz="0" w:space="0" w:color="auto"/>
                          </w:divBdr>
                          <w:divsChild>
                            <w:div w:id="902564914">
                              <w:marLeft w:val="0"/>
                              <w:marRight w:val="0"/>
                              <w:marTop w:val="0"/>
                              <w:marBottom w:val="0"/>
                              <w:divBdr>
                                <w:top w:val="none" w:sz="0" w:space="0" w:color="auto"/>
                                <w:left w:val="none" w:sz="0" w:space="0" w:color="auto"/>
                                <w:bottom w:val="none" w:sz="0" w:space="0" w:color="auto"/>
                                <w:right w:val="none" w:sz="0" w:space="0" w:color="auto"/>
                              </w:divBdr>
                              <w:divsChild>
                                <w:div w:id="409928265">
                                  <w:marLeft w:val="0"/>
                                  <w:marRight w:val="0"/>
                                  <w:marTop w:val="0"/>
                                  <w:marBottom w:val="0"/>
                                  <w:divBdr>
                                    <w:top w:val="none" w:sz="0" w:space="0" w:color="auto"/>
                                    <w:left w:val="none" w:sz="0" w:space="0" w:color="auto"/>
                                    <w:bottom w:val="none" w:sz="0" w:space="0" w:color="auto"/>
                                    <w:right w:val="none" w:sz="0" w:space="0" w:color="auto"/>
                                  </w:divBdr>
                                  <w:divsChild>
                                    <w:div w:id="2028017566">
                                      <w:marLeft w:val="0"/>
                                      <w:marRight w:val="0"/>
                                      <w:marTop w:val="0"/>
                                      <w:marBottom w:val="0"/>
                                      <w:divBdr>
                                        <w:top w:val="none" w:sz="0" w:space="0" w:color="auto"/>
                                        <w:left w:val="none" w:sz="0" w:space="0" w:color="auto"/>
                                        <w:bottom w:val="none" w:sz="0" w:space="0" w:color="auto"/>
                                        <w:right w:val="none" w:sz="0" w:space="0" w:color="auto"/>
                                      </w:divBdr>
                                      <w:divsChild>
                                        <w:div w:id="2011903481">
                                          <w:marLeft w:val="0"/>
                                          <w:marRight w:val="0"/>
                                          <w:marTop w:val="0"/>
                                          <w:marBottom w:val="0"/>
                                          <w:divBdr>
                                            <w:top w:val="none" w:sz="0" w:space="0" w:color="auto"/>
                                            <w:left w:val="none" w:sz="0" w:space="0" w:color="auto"/>
                                            <w:bottom w:val="none" w:sz="0" w:space="0" w:color="auto"/>
                                            <w:right w:val="none" w:sz="0" w:space="0" w:color="auto"/>
                                          </w:divBdr>
                                          <w:divsChild>
                                            <w:div w:id="1712149773">
                                              <w:marLeft w:val="0"/>
                                              <w:marRight w:val="0"/>
                                              <w:marTop w:val="0"/>
                                              <w:marBottom w:val="0"/>
                                              <w:divBdr>
                                                <w:top w:val="none" w:sz="0" w:space="0" w:color="auto"/>
                                                <w:left w:val="none" w:sz="0" w:space="0" w:color="auto"/>
                                                <w:bottom w:val="none" w:sz="0" w:space="0" w:color="auto"/>
                                                <w:right w:val="none" w:sz="0" w:space="0" w:color="auto"/>
                                              </w:divBdr>
                                              <w:divsChild>
                                                <w:div w:id="339696112">
                                                  <w:marLeft w:val="0"/>
                                                  <w:marRight w:val="0"/>
                                                  <w:marTop w:val="0"/>
                                                  <w:marBottom w:val="0"/>
                                                  <w:divBdr>
                                                    <w:top w:val="none" w:sz="0" w:space="0" w:color="auto"/>
                                                    <w:left w:val="none" w:sz="0" w:space="0" w:color="auto"/>
                                                    <w:bottom w:val="none" w:sz="0" w:space="0" w:color="auto"/>
                                                    <w:right w:val="none" w:sz="0" w:space="0" w:color="auto"/>
                                                  </w:divBdr>
                                                  <w:divsChild>
                                                    <w:div w:id="18638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869935">
      <w:bodyDiv w:val="1"/>
      <w:marLeft w:val="0"/>
      <w:marRight w:val="0"/>
      <w:marTop w:val="0"/>
      <w:marBottom w:val="0"/>
      <w:divBdr>
        <w:top w:val="none" w:sz="0" w:space="0" w:color="auto"/>
        <w:left w:val="none" w:sz="0" w:space="0" w:color="auto"/>
        <w:bottom w:val="none" w:sz="0" w:space="0" w:color="auto"/>
        <w:right w:val="none" w:sz="0" w:space="0" w:color="auto"/>
      </w:divBdr>
      <w:divsChild>
        <w:div w:id="654186104">
          <w:marLeft w:val="0"/>
          <w:marRight w:val="0"/>
          <w:marTop w:val="0"/>
          <w:marBottom w:val="0"/>
          <w:divBdr>
            <w:top w:val="none" w:sz="0" w:space="0" w:color="auto"/>
            <w:left w:val="none" w:sz="0" w:space="0" w:color="auto"/>
            <w:bottom w:val="none" w:sz="0" w:space="0" w:color="auto"/>
            <w:right w:val="none" w:sz="0" w:space="0" w:color="auto"/>
          </w:divBdr>
          <w:divsChild>
            <w:div w:id="1909074281">
              <w:marLeft w:val="0"/>
              <w:marRight w:val="0"/>
              <w:marTop w:val="0"/>
              <w:marBottom w:val="0"/>
              <w:divBdr>
                <w:top w:val="none" w:sz="0" w:space="0" w:color="auto"/>
                <w:left w:val="none" w:sz="0" w:space="0" w:color="auto"/>
                <w:bottom w:val="none" w:sz="0" w:space="0" w:color="auto"/>
                <w:right w:val="none" w:sz="0" w:space="0" w:color="auto"/>
              </w:divBdr>
              <w:divsChild>
                <w:div w:id="1250701215">
                  <w:marLeft w:val="0"/>
                  <w:marRight w:val="0"/>
                  <w:marTop w:val="0"/>
                  <w:marBottom w:val="0"/>
                  <w:divBdr>
                    <w:top w:val="none" w:sz="0" w:space="0" w:color="auto"/>
                    <w:left w:val="none" w:sz="0" w:space="0" w:color="auto"/>
                    <w:bottom w:val="none" w:sz="0" w:space="0" w:color="auto"/>
                    <w:right w:val="none" w:sz="0" w:space="0" w:color="auto"/>
                  </w:divBdr>
                  <w:divsChild>
                    <w:div w:id="2106921300">
                      <w:marLeft w:val="0"/>
                      <w:marRight w:val="0"/>
                      <w:marTop w:val="0"/>
                      <w:marBottom w:val="0"/>
                      <w:divBdr>
                        <w:top w:val="none" w:sz="0" w:space="0" w:color="auto"/>
                        <w:left w:val="none" w:sz="0" w:space="0" w:color="auto"/>
                        <w:bottom w:val="none" w:sz="0" w:space="0" w:color="auto"/>
                        <w:right w:val="none" w:sz="0" w:space="0" w:color="auto"/>
                      </w:divBdr>
                      <w:divsChild>
                        <w:div w:id="1148789459">
                          <w:marLeft w:val="0"/>
                          <w:marRight w:val="0"/>
                          <w:marTop w:val="0"/>
                          <w:marBottom w:val="0"/>
                          <w:divBdr>
                            <w:top w:val="none" w:sz="0" w:space="0" w:color="auto"/>
                            <w:left w:val="none" w:sz="0" w:space="0" w:color="auto"/>
                            <w:bottom w:val="none" w:sz="0" w:space="0" w:color="auto"/>
                            <w:right w:val="none" w:sz="0" w:space="0" w:color="auto"/>
                          </w:divBdr>
                          <w:divsChild>
                            <w:div w:id="527255198">
                              <w:marLeft w:val="0"/>
                              <w:marRight w:val="0"/>
                              <w:marTop w:val="300"/>
                              <w:marBottom w:val="300"/>
                              <w:divBdr>
                                <w:top w:val="none" w:sz="0" w:space="0" w:color="auto"/>
                                <w:left w:val="none" w:sz="0" w:space="0" w:color="auto"/>
                                <w:bottom w:val="none" w:sz="0" w:space="0" w:color="auto"/>
                                <w:right w:val="none" w:sz="0" w:space="0" w:color="auto"/>
                              </w:divBdr>
                              <w:divsChild>
                                <w:div w:id="435295165">
                                  <w:marLeft w:val="300"/>
                                  <w:marRight w:val="0"/>
                                  <w:marTop w:val="0"/>
                                  <w:marBottom w:val="0"/>
                                  <w:divBdr>
                                    <w:top w:val="none" w:sz="0" w:space="0" w:color="auto"/>
                                    <w:left w:val="none" w:sz="0" w:space="0" w:color="auto"/>
                                    <w:bottom w:val="none" w:sz="0" w:space="0" w:color="auto"/>
                                    <w:right w:val="none" w:sz="0" w:space="0" w:color="auto"/>
                                  </w:divBdr>
                                  <w:divsChild>
                                    <w:div w:id="1543664523">
                                      <w:marLeft w:val="0"/>
                                      <w:marRight w:val="0"/>
                                      <w:marTop w:val="120"/>
                                      <w:marBottom w:val="60"/>
                                      <w:divBdr>
                                        <w:top w:val="none" w:sz="0" w:space="0" w:color="auto"/>
                                        <w:left w:val="none" w:sz="0" w:space="0" w:color="auto"/>
                                        <w:bottom w:val="none" w:sz="0" w:space="0" w:color="auto"/>
                                        <w:right w:val="none" w:sz="0" w:space="0" w:color="auto"/>
                                      </w:divBdr>
                                    </w:div>
                                    <w:div w:id="1362626799">
                                      <w:marLeft w:val="0"/>
                                      <w:marRight w:val="0"/>
                                      <w:marTop w:val="120"/>
                                      <w:marBottom w:val="60"/>
                                      <w:divBdr>
                                        <w:top w:val="none" w:sz="0" w:space="0" w:color="auto"/>
                                        <w:left w:val="none" w:sz="0" w:space="0" w:color="auto"/>
                                        <w:bottom w:val="none" w:sz="0" w:space="0" w:color="auto"/>
                                        <w:right w:val="none" w:sz="0" w:space="0" w:color="auto"/>
                                      </w:divBdr>
                                    </w:div>
                                    <w:div w:id="1074549472">
                                      <w:marLeft w:val="0"/>
                                      <w:marRight w:val="0"/>
                                      <w:marTop w:val="120"/>
                                      <w:marBottom w:val="60"/>
                                      <w:divBdr>
                                        <w:top w:val="none" w:sz="0" w:space="0" w:color="auto"/>
                                        <w:left w:val="none" w:sz="0" w:space="0" w:color="auto"/>
                                        <w:bottom w:val="none" w:sz="0" w:space="0" w:color="auto"/>
                                        <w:right w:val="none" w:sz="0" w:space="0" w:color="auto"/>
                                      </w:divBdr>
                                    </w:div>
                                    <w:div w:id="2105569699">
                                      <w:marLeft w:val="0"/>
                                      <w:marRight w:val="0"/>
                                      <w:marTop w:val="120"/>
                                      <w:marBottom w:val="60"/>
                                      <w:divBdr>
                                        <w:top w:val="none" w:sz="0" w:space="0" w:color="auto"/>
                                        <w:left w:val="none" w:sz="0" w:space="0" w:color="auto"/>
                                        <w:bottom w:val="none" w:sz="0" w:space="0" w:color="auto"/>
                                        <w:right w:val="none" w:sz="0" w:space="0" w:color="auto"/>
                                      </w:divBdr>
                                    </w:div>
                                  </w:divsChild>
                                </w:div>
                                <w:div w:id="538323344">
                                  <w:marLeft w:val="300"/>
                                  <w:marRight w:val="0"/>
                                  <w:marTop w:val="0"/>
                                  <w:marBottom w:val="0"/>
                                  <w:divBdr>
                                    <w:top w:val="none" w:sz="0" w:space="0" w:color="auto"/>
                                    <w:left w:val="none" w:sz="0" w:space="0" w:color="auto"/>
                                    <w:bottom w:val="none" w:sz="0" w:space="0" w:color="auto"/>
                                    <w:right w:val="none" w:sz="0" w:space="0" w:color="auto"/>
                                  </w:divBdr>
                                  <w:divsChild>
                                    <w:div w:id="1111827946">
                                      <w:marLeft w:val="0"/>
                                      <w:marRight w:val="0"/>
                                      <w:marTop w:val="0"/>
                                      <w:marBottom w:val="0"/>
                                      <w:divBdr>
                                        <w:top w:val="none" w:sz="0" w:space="0" w:color="auto"/>
                                        <w:left w:val="none" w:sz="0" w:space="0" w:color="auto"/>
                                        <w:bottom w:val="none" w:sz="0" w:space="0" w:color="auto"/>
                                        <w:right w:val="none" w:sz="0" w:space="0" w:color="auto"/>
                                      </w:divBdr>
                                      <w:divsChild>
                                        <w:div w:id="1673100822">
                                          <w:marLeft w:val="0"/>
                                          <w:marRight w:val="0"/>
                                          <w:marTop w:val="0"/>
                                          <w:marBottom w:val="0"/>
                                          <w:divBdr>
                                            <w:top w:val="none" w:sz="0" w:space="0" w:color="auto"/>
                                            <w:left w:val="none" w:sz="0" w:space="0" w:color="auto"/>
                                            <w:bottom w:val="none" w:sz="0" w:space="0" w:color="auto"/>
                                            <w:right w:val="none" w:sz="0" w:space="0" w:color="auto"/>
                                          </w:divBdr>
                                          <w:divsChild>
                                            <w:div w:id="900752085">
                                              <w:marLeft w:val="0"/>
                                              <w:marRight w:val="0"/>
                                              <w:marTop w:val="120"/>
                                              <w:marBottom w:val="60"/>
                                              <w:divBdr>
                                                <w:top w:val="none" w:sz="0" w:space="0" w:color="auto"/>
                                                <w:left w:val="none" w:sz="0" w:space="0" w:color="auto"/>
                                                <w:bottom w:val="none" w:sz="0" w:space="0" w:color="auto"/>
                                                <w:right w:val="none" w:sz="0" w:space="0" w:color="auto"/>
                                              </w:divBdr>
                                            </w:div>
                                            <w:div w:id="92696543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087196">
      <w:bodyDiv w:val="1"/>
      <w:marLeft w:val="0"/>
      <w:marRight w:val="0"/>
      <w:marTop w:val="0"/>
      <w:marBottom w:val="0"/>
      <w:divBdr>
        <w:top w:val="none" w:sz="0" w:space="0" w:color="auto"/>
        <w:left w:val="none" w:sz="0" w:space="0" w:color="auto"/>
        <w:bottom w:val="none" w:sz="0" w:space="0" w:color="auto"/>
        <w:right w:val="none" w:sz="0" w:space="0" w:color="auto"/>
      </w:divBdr>
      <w:divsChild>
        <w:div w:id="1679035793">
          <w:marLeft w:val="0"/>
          <w:marRight w:val="0"/>
          <w:marTop w:val="0"/>
          <w:marBottom w:val="0"/>
          <w:divBdr>
            <w:top w:val="none" w:sz="0" w:space="0" w:color="auto"/>
            <w:left w:val="none" w:sz="0" w:space="0" w:color="auto"/>
            <w:bottom w:val="none" w:sz="0" w:space="0" w:color="auto"/>
            <w:right w:val="none" w:sz="0" w:space="0" w:color="auto"/>
          </w:divBdr>
          <w:divsChild>
            <w:div w:id="344598687">
              <w:marLeft w:val="0"/>
              <w:marRight w:val="0"/>
              <w:marTop w:val="0"/>
              <w:marBottom w:val="0"/>
              <w:divBdr>
                <w:top w:val="none" w:sz="0" w:space="0" w:color="auto"/>
                <w:left w:val="none" w:sz="0" w:space="0" w:color="auto"/>
                <w:bottom w:val="none" w:sz="0" w:space="0" w:color="auto"/>
                <w:right w:val="none" w:sz="0" w:space="0" w:color="auto"/>
              </w:divBdr>
              <w:divsChild>
                <w:div w:id="396130640">
                  <w:marLeft w:val="0"/>
                  <w:marRight w:val="0"/>
                  <w:marTop w:val="0"/>
                  <w:marBottom w:val="0"/>
                  <w:divBdr>
                    <w:top w:val="none" w:sz="0" w:space="0" w:color="auto"/>
                    <w:left w:val="none" w:sz="0" w:space="0" w:color="auto"/>
                    <w:bottom w:val="none" w:sz="0" w:space="0" w:color="auto"/>
                    <w:right w:val="none" w:sz="0" w:space="0" w:color="auto"/>
                  </w:divBdr>
                  <w:divsChild>
                    <w:div w:id="1580016286">
                      <w:marLeft w:val="0"/>
                      <w:marRight w:val="0"/>
                      <w:marTop w:val="0"/>
                      <w:marBottom w:val="0"/>
                      <w:divBdr>
                        <w:top w:val="none" w:sz="0" w:space="0" w:color="auto"/>
                        <w:left w:val="none" w:sz="0" w:space="0" w:color="auto"/>
                        <w:bottom w:val="none" w:sz="0" w:space="0" w:color="auto"/>
                        <w:right w:val="none" w:sz="0" w:space="0" w:color="auto"/>
                      </w:divBdr>
                      <w:divsChild>
                        <w:div w:id="1390882745">
                          <w:marLeft w:val="0"/>
                          <w:marRight w:val="0"/>
                          <w:marTop w:val="0"/>
                          <w:marBottom w:val="0"/>
                          <w:divBdr>
                            <w:top w:val="none" w:sz="0" w:space="0" w:color="auto"/>
                            <w:left w:val="none" w:sz="0" w:space="0" w:color="auto"/>
                            <w:bottom w:val="none" w:sz="0" w:space="0" w:color="auto"/>
                            <w:right w:val="none" w:sz="0" w:space="0" w:color="auto"/>
                          </w:divBdr>
                          <w:divsChild>
                            <w:div w:id="1236822636">
                              <w:marLeft w:val="0"/>
                              <w:marRight w:val="0"/>
                              <w:marTop w:val="0"/>
                              <w:marBottom w:val="0"/>
                              <w:divBdr>
                                <w:top w:val="none" w:sz="0" w:space="0" w:color="auto"/>
                                <w:left w:val="none" w:sz="0" w:space="0" w:color="auto"/>
                                <w:bottom w:val="none" w:sz="0" w:space="0" w:color="auto"/>
                                <w:right w:val="none" w:sz="0" w:space="0" w:color="auto"/>
                              </w:divBdr>
                              <w:divsChild>
                                <w:div w:id="245111932">
                                  <w:marLeft w:val="0"/>
                                  <w:marRight w:val="0"/>
                                  <w:marTop w:val="0"/>
                                  <w:marBottom w:val="0"/>
                                  <w:divBdr>
                                    <w:top w:val="none" w:sz="0" w:space="0" w:color="auto"/>
                                    <w:left w:val="none" w:sz="0" w:space="0" w:color="auto"/>
                                    <w:bottom w:val="none" w:sz="0" w:space="0" w:color="auto"/>
                                    <w:right w:val="none" w:sz="0" w:space="0" w:color="auto"/>
                                  </w:divBdr>
                                  <w:divsChild>
                                    <w:div w:id="1780369130">
                                      <w:marLeft w:val="0"/>
                                      <w:marRight w:val="0"/>
                                      <w:marTop w:val="0"/>
                                      <w:marBottom w:val="0"/>
                                      <w:divBdr>
                                        <w:top w:val="none" w:sz="0" w:space="0" w:color="auto"/>
                                        <w:left w:val="none" w:sz="0" w:space="0" w:color="auto"/>
                                        <w:bottom w:val="none" w:sz="0" w:space="0" w:color="auto"/>
                                        <w:right w:val="none" w:sz="0" w:space="0" w:color="auto"/>
                                      </w:divBdr>
                                      <w:divsChild>
                                        <w:div w:id="702901544">
                                          <w:marLeft w:val="0"/>
                                          <w:marRight w:val="0"/>
                                          <w:marTop w:val="0"/>
                                          <w:marBottom w:val="0"/>
                                          <w:divBdr>
                                            <w:top w:val="none" w:sz="0" w:space="0" w:color="auto"/>
                                            <w:left w:val="none" w:sz="0" w:space="0" w:color="auto"/>
                                            <w:bottom w:val="none" w:sz="0" w:space="0" w:color="auto"/>
                                            <w:right w:val="none" w:sz="0" w:space="0" w:color="auto"/>
                                          </w:divBdr>
                                          <w:divsChild>
                                            <w:div w:id="525098478">
                                              <w:marLeft w:val="0"/>
                                              <w:marRight w:val="0"/>
                                              <w:marTop w:val="0"/>
                                              <w:marBottom w:val="0"/>
                                              <w:divBdr>
                                                <w:top w:val="none" w:sz="0" w:space="0" w:color="auto"/>
                                                <w:left w:val="none" w:sz="0" w:space="0" w:color="auto"/>
                                                <w:bottom w:val="none" w:sz="0" w:space="0" w:color="auto"/>
                                                <w:right w:val="none" w:sz="0" w:space="0" w:color="auto"/>
                                              </w:divBdr>
                                              <w:divsChild>
                                                <w:div w:id="2007394018">
                                                  <w:marLeft w:val="0"/>
                                                  <w:marRight w:val="0"/>
                                                  <w:marTop w:val="0"/>
                                                  <w:marBottom w:val="0"/>
                                                  <w:divBdr>
                                                    <w:top w:val="none" w:sz="0" w:space="0" w:color="auto"/>
                                                    <w:left w:val="none" w:sz="0" w:space="0" w:color="auto"/>
                                                    <w:bottom w:val="none" w:sz="0" w:space="0" w:color="auto"/>
                                                    <w:right w:val="none" w:sz="0" w:space="0" w:color="auto"/>
                                                  </w:divBdr>
                                                  <w:divsChild>
                                                    <w:div w:id="19275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959729">
      <w:bodyDiv w:val="1"/>
      <w:marLeft w:val="0"/>
      <w:marRight w:val="0"/>
      <w:marTop w:val="0"/>
      <w:marBottom w:val="0"/>
      <w:divBdr>
        <w:top w:val="none" w:sz="0" w:space="0" w:color="auto"/>
        <w:left w:val="none" w:sz="0" w:space="0" w:color="auto"/>
        <w:bottom w:val="none" w:sz="0" w:space="0" w:color="auto"/>
        <w:right w:val="none" w:sz="0" w:space="0" w:color="auto"/>
      </w:divBdr>
      <w:divsChild>
        <w:div w:id="1979257784">
          <w:marLeft w:val="0"/>
          <w:marRight w:val="0"/>
          <w:marTop w:val="0"/>
          <w:marBottom w:val="0"/>
          <w:divBdr>
            <w:top w:val="none" w:sz="0" w:space="0" w:color="auto"/>
            <w:left w:val="none" w:sz="0" w:space="0" w:color="auto"/>
            <w:bottom w:val="none" w:sz="0" w:space="0" w:color="auto"/>
            <w:right w:val="none" w:sz="0" w:space="0" w:color="auto"/>
          </w:divBdr>
        </w:div>
      </w:divsChild>
    </w:div>
    <w:div w:id="2079670304">
      <w:bodyDiv w:val="1"/>
      <w:marLeft w:val="0"/>
      <w:marRight w:val="0"/>
      <w:marTop w:val="0"/>
      <w:marBottom w:val="0"/>
      <w:divBdr>
        <w:top w:val="none" w:sz="0" w:space="0" w:color="auto"/>
        <w:left w:val="none" w:sz="0" w:space="0" w:color="auto"/>
        <w:bottom w:val="none" w:sz="0" w:space="0" w:color="auto"/>
        <w:right w:val="none" w:sz="0" w:space="0" w:color="auto"/>
      </w:divBdr>
      <w:divsChild>
        <w:div w:id="99179119">
          <w:marLeft w:val="0"/>
          <w:marRight w:val="0"/>
          <w:marTop w:val="0"/>
          <w:marBottom w:val="0"/>
          <w:divBdr>
            <w:top w:val="none" w:sz="0" w:space="0" w:color="auto"/>
            <w:left w:val="none" w:sz="0" w:space="0" w:color="auto"/>
            <w:bottom w:val="none" w:sz="0" w:space="0" w:color="auto"/>
            <w:right w:val="none" w:sz="0" w:space="0" w:color="auto"/>
          </w:divBdr>
          <w:divsChild>
            <w:div w:id="775097065">
              <w:marLeft w:val="0"/>
              <w:marRight w:val="0"/>
              <w:marTop w:val="0"/>
              <w:marBottom w:val="0"/>
              <w:divBdr>
                <w:top w:val="none" w:sz="0" w:space="0" w:color="auto"/>
                <w:left w:val="none" w:sz="0" w:space="0" w:color="auto"/>
                <w:bottom w:val="none" w:sz="0" w:space="0" w:color="auto"/>
                <w:right w:val="none" w:sz="0" w:space="0" w:color="auto"/>
              </w:divBdr>
              <w:divsChild>
                <w:div w:id="904412542">
                  <w:marLeft w:val="0"/>
                  <w:marRight w:val="0"/>
                  <w:marTop w:val="0"/>
                  <w:marBottom w:val="0"/>
                  <w:divBdr>
                    <w:top w:val="none" w:sz="0" w:space="0" w:color="auto"/>
                    <w:left w:val="none" w:sz="0" w:space="0" w:color="auto"/>
                    <w:bottom w:val="none" w:sz="0" w:space="0" w:color="auto"/>
                    <w:right w:val="none" w:sz="0" w:space="0" w:color="auto"/>
                  </w:divBdr>
                  <w:divsChild>
                    <w:div w:id="2042629109">
                      <w:marLeft w:val="0"/>
                      <w:marRight w:val="0"/>
                      <w:marTop w:val="0"/>
                      <w:marBottom w:val="0"/>
                      <w:divBdr>
                        <w:top w:val="none" w:sz="0" w:space="0" w:color="auto"/>
                        <w:left w:val="none" w:sz="0" w:space="0" w:color="auto"/>
                        <w:bottom w:val="none" w:sz="0" w:space="0" w:color="auto"/>
                        <w:right w:val="none" w:sz="0" w:space="0" w:color="auto"/>
                      </w:divBdr>
                      <w:divsChild>
                        <w:div w:id="1894000899">
                          <w:marLeft w:val="0"/>
                          <w:marRight w:val="0"/>
                          <w:marTop w:val="0"/>
                          <w:marBottom w:val="0"/>
                          <w:divBdr>
                            <w:top w:val="none" w:sz="0" w:space="0" w:color="auto"/>
                            <w:left w:val="none" w:sz="0" w:space="0" w:color="auto"/>
                            <w:bottom w:val="none" w:sz="0" w:space="0" w:color="auto"/>
                            <w:right w:val="none" w:sz="0" w:space="0" w:color="auto"/>
                          </w:divBdr>
                          <w:divsChild>
                            <w:div w:id="1142696485">
                              <w:marLeft w:val="0"/>
                              <w:marRight w:val="0"/>
                              <w:marTop w:val="0"/>
                              <w:marBottom w:val="0"/>
                              <w:divBdr>
                                <w:top w:val="none" w:sz="0" w:space="0" w:color="auto"/>
                                <w:left w:val="none" w:sz="0" w:space="0" w:color="auto"/>
                                <w:bottom w:val="none" w:sz="0" w:space="0" w:color="auto"/>
                                <w:right w:val="none" w:sz="0" w:space="0" w:color="auto"/>
                              </w:divBdr>
                              <w:divsChild>
                                <w:div w:id="588658420">
                                  <w:marLeft w:val="0"/>
                                  <w:marRight w:val="0"/>
                                  <w:marTop w:val="0"/>
                                  <w:marBottom w:val="0"/>
                                  <w:divBdr>
                                    <w:top w:val="none" w:sz="0" w:space="0" w:color="auto"/>
                                    <w:left w:val="none" w:sz="0" w:space="0" w:color="auto"/>
                                    <w:bottom w:val="none" w:sz="0" w:space="0" w:color="auto"/>
                                    <w:right w:val="none" w:sz="0" w:space="0" w:color="auto"/>
                                  </w:divBdr>
                                  <w:divsChild>
                                    <w:div w:id="2140490441">
                                      <w:marLeft w:val="0"/>
                                      <w:marRight w:val="0"/>
                                      <w:marTop w:val="0"/>
                                      <w:marBottom w:val="0"/>
                                      <w:divBdr>
                                        <w:top w:val="none" w:sz="0" w:space="0" w:color="auto"/>
                                        <w:left w:val="none" w:sz="0" w:space="0" w:color="auto"/>
                                        <w:bottom w:val="none" w:sz="0" w:space="0" w:color="auto"/>
                                        <w:right w:val="none" w:sz="0" w:space="0" w:color="auto"/>
                                      </w:divBdr>
                                      <w:divsChild>
                                        <w:div w:id="573511158">
                                          <w:marLeft w:val="0"/>
                                          <w:marRight w:val="0"/>
                                          <w:marTop w:val="0"/>
                                          <w:marBottom w:val="0"/>
                                          <w:divBdr>
                                            <w:top w:val="none" w:sz="0" w:space="0" w:color="auto"/>
                                            <w:left w:val="none" w:sz="0" w:space="0" w:color="auto"/>
                                            <w:bottom w:val="none" w:sz="0" w:space="0" w:color="auto"/>
                                            <w:right w:val="none" w:sz="0" w:space="0" w:color="auto"/>
                                          </w:divBdr>
                                          <w:divsChild>
                                            <w:div w:id="1847136415">
                                              <w:marLeft w:val="0"/>
                                              <w:marRight w:val="0"/>
                                              <w:marTop w:val="0"/>
                                              <w:marBottom w:val="0"/>
                                              <w:divBdr>
                                                <w:top w:val="none" w:sz="0" w:space="0" w:color="auto"/>
                                                <w:left w:val="none" w:sz="0" w:space="0" w:color="auto"/>
                                                <w:bottom w:val="none" w:sz="0" w:space="0" w:color="auto"/>
                                                <w:right w:val="none" w:sz="0" w:space="0" w:color="auto"/>
                                              </w:divBdr>
                                              <w:divsChild>
                                                <w:div w:id="1824085434">
                                                  <w:marLeft w:val="0"/>
                                                  <w:marRight w:val="0"/>
                                                  <w:marTop w:val="0"/>
                                                  <w:marBottom w:val="0"/>
                                                  <w:divBdr>
                                                    <w:top w:val="none" w:sz="0" w:space="0" w:color="auto"/>
                                                    <w:left w:val="none" w:sz="0" w:space="0" w:color="auto"/>
                                                    <w:bottom w:val="none" w:sz="0" w:space="0" w:color="auto"/>
                                                    <w:right w:val="none" w:sz="0" w:space="0" w:color="auto"/>
                                                  </w:divBdr>
                                                  <w:divsChild>
                                                    <w:div w:id="1591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668884">
      <w:bodyDiv w:val="1"/>
      <w:marLeft w:val="0"/>
      <w:marRight w:val="0"/>
      <w:marTop w:val="0"/>
      <w:marBottom w:val="0"/>
      <w:divBdr>
        <w:top w:val="none" w:sz="0" w:space="0" w:color="auto"/>
        <w:left w:val="none" w:sz="0" w:space="0" w:color="auto"/>
        <w:bottom w:val="none" w:sz="0" w:space="0" w:color="auto"/>
        <w:right w:val="none" w:sz="0" w:space="0" w:color="auto"/>
      </w:divBdr>
      <w:divsChild>
        <w:div w:id="471484604">
          <w:marLeft w:val="0"/>
          <w:marRight w:val="0"/>
          <w:marTop w:val="0"/>
          <w:marBottom w:val="0"/>
          <w:divBdr>
            <w:top w:val="none" w:sz="0" w:space="0" w:color="auto"/>
            <w:left w:val="none" w:sz="0" w:space="0" w:color="auto"/>
            <w:bottom w:val="none" w:sz="0" w:space="0" w:color="auto"/>
            <w:right w:val="none" w:sz="0" w:space="0" w:color="auto"/>
          </w:divBdr>
          <w:divsChild>
            <w:div w:id="898781280">
              <w:marLeft w:val="0"/>
              <w:marRight w:val="0"/>
              <w:marTop w:val="0"/>
              <w:marBottom w:val="0"/>
              <w:divBdr>
                <w:top w:val="none" w:sz="0" w:space="0" w:color="auto"/>
                <w:left w:val="none" w:sz="0" w:space="0" w:color="auto"/>
                <w:bottom w:val="none" w:sz="0" w:space="0" w:color="auto"/>
                <w:right w:val="none" w:sz="0" w:space="0" w:color="auto"/>
              </w:divBdr>
              <w:divsChild>
                <w:div w:id="746154997">
                  <w:marLeft w:val="0"/>
                  <w:marRight w:val="0"/>
                  <w:marTop w:val="0"/>
                  <w:marBottom w:val="0"/>
                  <w:divBdr>
                    <w:top w:val="none" w:sz="0" w:space="0" w:color="auto"/>
                    <w:left w:val="none" w:sz="0" w:space="0" w:color="auto"/>
                    <w:bottom w:val="none" w:sz="0" w:space="0" w:color="auto"/>
                    <w:right w:val="none" w:sz="0" w:space="0" w:color="auto"/>
                  </w:divBdr>
                  <w:divsChild>
                    <w:div w:id="719786206">
                      <w:marLeft w:val="0"/>
                      <w:marRight w:val="0"/>
                      <w:marTop w:val="0"/>
                      <w:marBottom w:val="0"/>
                      <w:divBdr>
                        <w:top w:val="none" w:sz="0" w:space="0" w:color="auto"/>
                        <w:left w:val="none" w:sz="0" w:space="0" w:color="auto"/>
                        <w:bottom w:val="none" w:sz="0" w:space="0" w:color="auto"/>
                        <w:right w:val="none" w:sz="0" w:space="0" w:color="auto"/>
                      </w:divBdr>
                      <w:divsChild>
                        <w:div w:id="1577670279">
                          <w:marLeft w:val="0"/>
                          <w:marRight w:val="0"/>
                          <w:marTop w:val="0"/>
                          <w:marBottom w:val="0"/>
                          <w:divBdr>
                            <w:top w:val="none" w:sz="0" w:space="0" w:color="auto"/>
                            <w:left w:val="none" w:sz="0" w:space="0" w:color="auto"/>
                            <w:bottom w:val="none" w:sz="0" w:space="0" w:color="auto"/>
                            <w:right w:val="none" w:sz="0" w:space="0" w:color="auto"/>
                          </w:divBdr>
                          <w:divsChild>
                            <w:div w:id="976764761">
                              <w:marLeft w:val="0"/>
                              <w:marRight w:val="0"/>
                              <w:marTop w:val="0"/>
                              <w:marBottom w:val="0"/>
                              <w:divBdr>
                                <w:top w:val="none" w:sz="0" w:space="0" w:color="auto"/>
                                <w:left w:val="none" w:sz="0" w:space="0" w:color="auto"/>
                                <w:bottom w:val="none" w:sz="0" w:space="0" w:color="auto"/>
                                <w:right w:val="none" w:sz="0" w:space="0" w:color="auto"/>
                              </w:divBdr>
                              <w:divsChild>
                                <w:div w:id="534805437">
                                  <w:marLeft w:val="0"/>
                                  <w:marRight w:val="0"/>
                                  <w:marTop w:val="0"/>
                                  <w:marBottom w:val="0"/>
                                  <w:divBdr>
                                    <w:top w:val="none" w:sz="0" w:space="0" w:color="auto"/>
                                    <w:left w:val="none" w:sz="0" w:space="0" w:color="auto"/>
                                    <w:bottom w:val="none" w:sz="0" w:space="0" w:color="auto"/>
                                    <w:right w:val="none" w:sz="0" w:space="0" w:color="auto"/>
                                  </w:divBdr>
                                  <w:divsChild>
                                    <w:div w:id="320230820">
                                      <w:marLeft w:val="0"/>
                                      <w:marRight w:val="0"/>
                                      <w:marTop w:val="0"/>
                                      <w:marBottom w:val="0"/>
                                      <w:divBdr>
                                        <w:top w:val="none" w:sz="0" w:space="0" w:color="auto"/>
                                        <w:left w:val="none" w:sz="0" w:space="0" w:color="auto"/>
                                        <w:bottom w:val="none" w:sz="0" w:space="0" w:color="auto"/>
                                        <w:right w:val="none" w:sz="0" w:space="0" w:color="auto"/>
                                      </w:divBdr>
                                      <w:divsChild>
                                        <w:div w:id="882786765">
                                          <w:marLeft w:val="0"/>
                                          <w:marRight w:val="0"/>
                                          <w:marTop w:val="0"/>
                                          <w:marBottom w:val="0"/>
                                          <w:divBdr>
                                            <w:top w:val="none" w:sz="0" w:space="0" w:color="auto"/>
                                            <w:left w:val="none" w:sz="0" w:space="0" w:color="auto"/>
                                            <w:bottom w:val="none" w:sz="0" w:space="0" w:color="auto"/>
                                            <w:right w:val="none" w:sz="0" w:space="0" w:color="auto"/>
                                          </w:divBdr>
                                          <w:divsChild>
                                            <w:div w:id="1178230545">
                                              <w:marLeft w:val="0"/>
                                              <w:marRight w:val="0"/>
                                              <w:marTop w:val="0"/>
                                              <w:marBottom w:val="0"/>
                                              <w:divBdr>
                                                <w:top w:val="none" w:sz="0" w:space="0" w:color="auto"/>
                                                <w:left w:val="none" w:sz="0" w:space="0" w:color="auto"/>
                                                <w:bottom w:val="none" w:sz="0" w:space="0" w:color="auto"/>
                                                <w:right w:val="none" w:sz="0" w:space="0" w:color="auto"/>
                                              </w:divBdr>
                                              <w:divsChild>
                                                <w:div w:id="1986279590">
                                                  <w:marLeft w:val="0"/>
                                                  <w:marRight w:val="0"/>
                                                  <w:marTop w:val="0"/>
                                                  <w:marBottom w:val="0"/>
                                                  <w:divBdr>
                                                    <w:top w:val="none" w:sz="0" w:space="0" w:color="auto"/>
                                                    <w:left w:val="none" w:sz="0" w:space="0" w:color="auto"/>
                                                    <w:bottom w:val="none" w:sz="0" w:space="0" w:color="auto"/>
                                                    <w:right w:val="none" w:sz="0" w:space="0" w:color="auto"/>
                                                  </w:divBdr>
                                                  <w:divsChild>
                                                    <w:div w:id="21248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526338">
      <w:bodyDiv w:val="1"/>
      <w:marLeft w:val="0"/>
      <w:marRight w:val="0"/>
      <w:marTop w:val="0"/>
      <w:marBottom w:val="0"/>
      <w:divBdr>
        <w:top w:val="none" w:sz="0" w:space="0" w:color="auto"/>
        <w:left w:val="none" w:sz="0" w:space="0" w:color="auto"/>
        <w:bottom w:val="none" w:sz="0" w:space="0" w:color="auto"/>
        <w:right w:val="none" w:sz="0" w:space="0" w:color="auto"/>
      </w:divBdr>
      <w:divsChild>
        <w:div w:id="1574317239">
          <w:marLeft w:val="0"/>
          <w:marRight w:val="0"/>
          <w:marTop w:val="0"/>
          <w:marBottom w:val="0"/>
          <w:divBdr>
            <w:top w:val="none" w:sz="0" w:space="0" w:color="auto"/>
            <w:left w:val="none" w:sz="0" w:space="0" w:color="auto"/>
            <w:bottom w:val="none" w:sz="0" w:space="0" w:color="auto"/>
            <w:right w:val="none" w:sz="0" w:space="0" w:color="auto"/>
          </w:divBdr>
          <w:divsChild>
            <w:div w:id="858201142">
              <w:marLeft w:val="0"/>
              <w:marRight w:val="0"/>
              <w:marTop w:val="0"/>
              <w:marBottom w:val="0"/>
              <w:divBdr>
                <w:top w:val="none" w:sz="0" w:space="0" w:color="auto"/>
                <w:left w:val="none" w:sz="0" w:space="0" w:color="auto"/>
                <w:bottom w:val="none" w:sz="0" w:space="0" w:color="auto"/>
                <w:right w:val="none" w:sz="0" w:space="0" w:color="auto"/>
              </w:divBdr>
            </w:div>
            <w:div w:id="1586381422">
              <w:marLeft w:val="0"/>
              <w:marRight w:val="0"/>
              <w:marTop w:val="0"/>
              <w:marBottom w:val="0"/>
              <w:divBdr>
                <w:top w:val="none" w:sz="0" w:space="0" w:color="auto"/>
                <w:left w:val="none" w:sz="0" w:space="0" w:color="auto"/>
                <w:bottom w:val="none" w:sz="0" w:space="0" w:color="auto"/>
                <w:right w:val="none" w:sz="0" w:space="0" w:color="auto"/>
              </w:divBdr>
            </w:div>
            <w:div w:id="408694023">
              <w:marLeft w:val="0"/>
              <w:marRight w:val="0"/>
              <w:marTop w:val="0"/>
              <w:marBottom w:val="0"/>
              <w:divBdr>
                <w:top w:val="none" w:sz="0" w:space="0" w:color="auto"/>
                <w:left w:val="none" w:sz="0" w:space="0" w:color="auto"/>
                <w:bottom w:val="none" w:sz="0" w:space="0" w:color="auto"/>
                <w:right w:val="none" w:sz="0" w:space="0" w:color="auto"/>
              </w:divBdr>
            </w:div>
            <w:div w:id="103813437">
              <w:marLeft w:val="0"/>
              <w:marRight w:val="0"/>
              <w:marTop w:val="0"/>
              <w:marBottom w:val="0"/>
              <w:divBdr>
                <w:top w:val="none" w:sz="0" w:space="0" w:color="auto"/>
                <w:left w:val="none" w:sz="0" w:space="0" w:color="auto"/>
                <w:bottom w:val="none" w:sz="0" w:space="0" w:color="auto"/>
                <w:right w:val="none" w:sz="0" w:space="0" w:color="auto"/>
              </w:divBdr>
            </w:div>
            <w:div w:id="15509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3633">
      <w:bodyDiv w:val="1"/>
      <w:marLeft w:val="0"/>
      <w:marRight w:val="0"/>
      <w:marTop w:val="0"/>
      <w:marBottom w:val="0"/>
      <w:divBdr>
        <w:top w:val="none" w:sz="0" w:space="0" w:color="auto"/>
        <w:left w:val="none" w:sz="0" w:space="0" w:color="auto"/>
        <w:bottom w:val="none" w:sz="0" w:space="0" w:color="auto"/>
        <w:right w:val="none" w:sz="0" w:space="0" w:color="auto"/>
      </w:divBdr>
      <w:divsChild>
        <w:div w:id="2083284892">
          <w:marLeft w:val="0"/>
          <w:marRight w:val="0"/>
          <w:marTop w:val="0"/>
          <w:marBottom w:val="0"/>
          <w:divBdr>
            <w:top w:val="none" w:sz="0" w:space="0" w:color="auto"/>
            <w:left w:val="none" w:sz="0" w:space="0" w:color="auto"/>
            <w:bottom w:val="none" w:sz="0" w:space="0" w:color="auto"/>
            <w:right w:val="none" w:sz="0" w:space="0" w:color="auto"/>
          </w:divBdr>
          <w:divsChild>
            <w:div w:id="1063409737">
              <w:marLeft w:val="0"/>
              <w:marRight w:val="0"/>
              <w:marTop w:val="0"/>
              <w:marBottom w:val="0"/>
              <w:divBdr>
                <w:top w:val="none" w:sz="0" w:space="0" w:color="auto"/>
                <w:left w:val="none" w:sz="0" w:space="0" w:color="auto"/>
                <w:bottom w:val="none" w:sz="0" w:space="0" w:color="auto"/>
                <w:right w:val="none" w:sz="0" w:space="0" w:color="auto"/>
              </w:divBdr>
              <w:divsChild>
                <w:div w:id="1134179116">
                  <w:marLeft w:val="0"/>
                  <w:marRight w:val="0"/>
                  <w:marTop w:val="0"/>
                  <w:marBottom w:val="0"/>
                  <w:divBdr>
                    <w:top w:val="none" w:sz="0" w:space="0" w:color="auto"/>
                    <w:left w:val="none" w:sz="0" w:space="0" w:color="auto"/>
                    <w:bottom w:val="none" w:sz="0" w:space="0" w:color="auto"/>
                    <w:right w:val="none" w:sz="0" w:space="0" w:color="auto"/>
                  </w:divBdr>
                  <w:divsChild>
                    <w:div w:id="2010986071">
                      <w:marLeft w:val="0"/>
                      <w:marRight w:val="0"/>
                      <w:marTop w:val="0"/>
                      <w:marBottom w:val="0"/>
                      <w:divBdr>
                        <w:top w:val="none" w:sz="0" w:space="0" w:color="auto"/>
                        <w:left w:val="none" w:sz="0" w:space="0" w:color="auto"/>
                        <w:bottom w:val="none" w:sz="0" w:space="0" w:color="auto"/>
                        <w:right w:val="none" w:sz="0" w:space="0" w:color="auto"/>
                      </w:divBdr>
                      <w:divsChild>
                        <w:div w:id="1568803343">
                          <w:marLeft w:val="0"/>
                          <w:marRight w:val="0"/>
                          <w:marTop w:val="0"/>
                          <w:marBottom w:val="0"/>
                          <w:divBdr>
                            <w:top w:val="none" w:sz="0" w:space="0" w:color="auto"/>
                            <w:left w:val="none" w:sz="0" w:space="0" w:color="auto"/>
                            <w:bottom w:val="none" w:sz="0" w:space="0" w:color="auto"/>
                            <w:right w:val="none" w:sz="0" w:space="0" w:color="auto"/>
                          </w:divBdr>
                          <w:divsChild>
                            <w:div w:id="1354259878">
                              <w:marLeft w:val="0"/>
                              <w:marRight w:val="0"/>
                              <w:marTop w:val="0"/>
                              <w:marBottom w:val="0"/>
                              <w:divBdr>
                                <w:top w:val="none" w:sz="0" w:space="0" w:color="auto"/>
                                <w:left w:val="none" w:sz="0" w:space="0" w:color="auto"/>
                                <w:bottom w:val="none" w:sz="0" w:space="0" w:color="auto"/>
                                <w:right w:val="none" w:sz="0" w:space="0" w:color="auto"/>
                              </w:divBdr>
                              <w:divsChild>
                                <w:div w:id="1258365746">
                                  <w:marLeft w:val="0"/>
                                  <w:marRight w:val="0"/>
                                  <w:marTop w:val="0"/>
                                  <w:marBottom w:val="0"/>
                                  <w:divBdr>
                                    <w:top w:val="none" w:sz="0" w:space="0" w:color="auto"/>
                                    <w:left w:val="none" w:sz="0" w:space="0" w:color="auto"/>
                                    <w:bottom w:val="none" w:sz="0" w:space="0" w:color="auto"/>
                                    <w:right w:val="none" w:sz="0" w:space="0" w:color="auto"/>
                                  </w:divBdr>
                                  <w:divsChild>
                                    <w:div w:id="1551501585">
                                      <w:marLeft w:val="0"/>
                                      <w:marRight w:val="0"/>
                                      <w:marTop w:val="0"/>
                                      <w:marBottom w:val="0"/>
                                      <w:divBdr>
                                        <w:top w:val="none" w:sz="0" w:space="0" w:color="auto"/>
                                        <w:left w:val="none" w:sz="0" w:space="0" w:color="auto"/>
                                        <w:bottom w:val="none" w:sz="0" w:space="0" w:color="auto"/>
                                        <w:right w:val="none" w:sz="0" w:space="0" w:color="auto"/>
                                      </w:divBdr>
                                      <w:divsChild>
                                        <w:div w:id="732000046">
                                          <w:marLeft w:val="0"/>
                                          <w:marRight w:val="0"/>
                                          <w:marTop w:val="0"/>
                                          <w:marBottom w:val="0"/>
                                          <w:divBdr>
                                            <w:top w:val="none" w:sz="0" w:space="0" w:color="auto"/>
                                            <w:left w:val="none" w:sz="0" w:space="0" w:color="auto"/>
                                            <w:bottom w:val="none" w:sz="0" w:space="0" w:color="auto"/>
                                            <w:right w:val="none" w:sz="0" w:space="0" w:color="auto"/>
                                          </w:divBdr>
                                          <w:divsChild>
                                            <w:div w:id="1983726037">
                                              <w:marLeft w:val="0"/>
                                              <w:marRight w:val="0"/>
                                              <w:marTop w:val="0"/>
                                              <w:marBottom w:val="0"/>
                                              <w:divBdr>
                                                <w:top w:val="none" w:sz="0" w:space="0" w:color="auto"/>
                                                <w:left w:val="none" w:sz="0" w:space="0" w:color="auto"/>
                                                <w:bottom w:val="none" w:sz="0" w:space="0" w:color="auto"/>
                                                <w:right w:val="none" w:sz="0" w:space="0" w:color="auto"/>
                                              </w:divBdr>
                                              <w:divsChild>
                                                <w:div w:id="1598057749">
                                                  <w:marLeft w:val="0"/>
                                                  <w:marRight w:val="0"/>
                                                  <w:marTop w:val="0"/>
                                                  <w:marBottom w:val="0"/>
                                                  <w:divBdr>
                                                    <w:top w:val="none" w:sz="0" w:space="0" w:color="auto"/>
                                                    <w:left w:val="none" w:sz="0" w:space="0" w:color="auto"/>
                                                    <w:bottom w:val="none" w:sz="0" w:space="0" w:color="auto"/>
                                                    <w:right w:val="none" w:sz="0" w:space="0" w:color="auto"/>
                                                  </w:divBdr>
                                                  <w:divsChild>
                                                    <w:div w:id="6337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045098">
      <w:bodyDiv w:val="1"/>
      <w:marLeft w:val="0"/>
      <w:marRight w:val="0"/>
      <w:marTop w:val="0"/>
      <w:marBottom w:val="0"/>
      <w:divBdr>
        <w:top w:val="none" w:sz="0" w:space="0" w:color="auto"/>
        <w:left w:val="none" w:sz="0" w:space="0" w:color="auto"/>
        <w:bottom w:val="none" w:sz="0" w:space="0" w:color="auto"/>
        <w:right w:val="none" w:sz="0" w:space="0" w:color="auto"/>
      </w:divBdr>
      <w:divsChild>
        <w:div w:id="1446267969">
          <w:marLeft w:val="0"/>
          <w:marRight w:val="0"/>
          <w:marTop w:val="0"/>
          <w:marBottom w:val="0"/>
          <w:divBdr>
            <w:top w:val="none" w:sz="0" w:space="0" w:color="auto"/>
            <w:left w:val="none" w:sz="0" w:space="0" w:color="auto"/>
            <w:bottom w:val="none" w:sz="0" w:space="0" w:color="auto"/>
            <w:right w:val="none" w:sz="0" w:space="0" w:color="auto"/>
          </w:divBdr>
          <w:divsChild>
            <w:div w:id="1245263708">
              <w:marLeft w:val="0"/>
              <w:marRight w:val="0"/>
              <w:marTop w:val="0"/>
              <w:marBottom w:val="0"/>
              <w:divBdr>
                <w:top w:val="none" w:sz="0" w:space="0" w:color="auto"/>
                <w:left w:val="none" w:sz="0" w:space="0" w:color="auto"/>
                <w:bottom w:val="none" w:sz="0" w:space="0" w:color="auto"/>
                <w:right w:val="none" w:sz="0" w:space="0" w:color="auto"/>
              </w:divBdr>
              <w:divsChild>
                <w:div w:id="1325544527">
                  <w:marLeft w:val="0"/>
                  <w:marRight w:val="0"/>
                  <w:marTop w:val="0"/>
                  <w:marBottom w:val="0"/>
                  <w:divBdr>
                    <w:top w:val="none" w:sz="0" w:space="0" w:color="auto"/>
                    <w:left w:val="none" w:sz="0" w:space="0" w:color="auto"/>
                    <w:bottom w:val="none" w:sz="0" w:space="0" w:color="auto"/>
                    <w:right w:val="none" w:sz="0" w:space="0" w:color="auto"/>
                  </w:divBdr>
                  <w:divsChild>
                    <w:div w:id="1826816829">
                      <w:marLeft w:val="0"/>
                      <w:marRight w:val="0"/>
                      <w:marTop w:val="0"/>
                      <w:marBottom w:val="0"/>
                      <w:divBdr>
                        <w:top w:val="none" w:sz="0" w:space="0" w:color="auto"/>
                        <w:left w:val="none" w:sz="0" w:space="0" w:color="auto"/>
                        <w:bottom w:val="none" w:sz="0" w:space="0" w:color="auto"/>
                        <w:right w:val="none" w:sz="0" w:space="0" w:color="auto"/>
                      </w:divBdr>
                      <w:divsChild>
                        <w:div w:id="2040272720">
                          <w:marLeft w:val="0"/>
                          <w:marRight w:val="0"/>
                          <w:marTop w:val="0"/>
                          <w:marBottom w:val="0"/>
                          <w:divBdr>
                            <w:top w:val="none" w:sz="0" w:space="0" w:color="auto"/>
                            <w:left w:val="none" w:sz="0" w:space="0" w:color="auto"/>
                            <w:bottom w:val="none" w:sz="0" w:space="0" w:color="auto"/>
                            <w:right w:val="none" w:sz="0" w:space="0" w:color="auto"/>
                          </w:divBdr>
                          <w:divsChild>
                            <w:div w:id="217938682">
                              <w:marLeft w:val="0"/>
                              <w:marRight w:val="0"/>
                              <w:marTop w:val="0"/>
                              <w:marBottom w:val="0"/>
                              <w:divBdr>
                                <w:top w:val="none" w:sz="0" w:space="0" w:color="auto"/>
                                <w:left w:val="none" w:sz="0" w:space="0" w:color="auto"/>
                                <w:bottom w:val="none" w:sz="0" w:space="0" w:color="auto"/>
                                <w:right w:val="none" w:sz="0" w:space="0" w:color="auto"/>
                              </w:divBdr>
                              <w:divsChild>
                                <w:div w:id="1264221623">
                                  <w:marLeft w:val="0"/>
                                  <w:marRight w:val="0"/>
                                  <w:marTop w:val="0"/>
                                  <w:marBottom w:val="0"/>
                                  <w:divBdr>
                                    <w:top w:val="none" w:sz="0" w:space="0" w:color="auto"/>
                                    <w:left w:val="none" w:sz="0" w:space="0" w:color="auto"/>
                                    <w:bottom w:val="none" w:sz="0" w:space="0" w:color="auto"/>
                                    <w:right w:val="none" w:sz="0" w:space="0" w:color="auto"/>
                                  </w:divBdr>
                                  <w:divsChild>
                                    <w:div w:id="1054545576">
                                      <w:marLeft w:val="0"/>
                                      <w:marRight w:val="0"/>
                                      <w:marTop w:val="0"/>
                                      <w:marBottom w:val="0"/>
                                      <w:divBdr>
                                        <w:top w:val="none" w:sz="0" w:space="0" w:color="auto"/>
                                        <w:left w:val="none" w:sz="0" w:space="0" w:color="auto"/>
                                        <w:bottom w:val="none" w:sz="0" w:space="0" w:color="auto"/>
                                        <w:right w:val="none" w:sz="0" w:space="0" w:color="auto"/>
                                      </w:divBdr>
                                      <w:divsChild>
                                        <w:div w:id="811094629">
                                          <w:marLeft w:val="0"/>
                                          <w:marRight w:val="0"/>
                                          <w:marTop w:val="0"/>
                                          <w:marBottom w:val="0"/>
                                          <w:divBdr>
                                            <w:top w:val="none" w:sz="0" w:space="0" w:color="auto"/>
                                            <w:left w:val="none" w:sz="0" w:space="0" w:color="auto"/>
                                            <w:bottom w:val="none" w:sz="0" w:space="0" w:color="auto"/>
                                            <w:right w:val="none" w:sz="0" w:space="0" w:color="auto"/>
                                          </w:divBdr>
                                          <w:divsChild>
                                            <w:div w:id="428894690">
                                              <w:marLeft w:val="0"/>
                                              <w:marRight w:val="0"/>
                                              <w:marTop w:val="0"/>
                                              <w:marBottom w:val="0"/>
                                              <w:divBdr>
                                                <w:top w:val="none" w:sz="0" w:space="0" w:color="auto"/>
                                                <w:left w:val="none" w:sz="0" w:space="0" w:color="auto"/>
                                                <w:bottom w:val="none" w:sz="0" w:space="0" w:color="auto"/>
                                                <w:right w:val="none" w:sz="0" w:space="0" w:color="auto"/>
                                              </w:divBdr>
                                              <w:divsChild>
                                                <w:div w:id="1175075354">
                                                  <w:marLeft w:val="0"/>
                                                  <w:marRight w:val="0"/>
                                                  <w:marTop w:val="0"/>
                                                  <w:marBottom w:val="0"/>
                                                  <w:divBdr>
                                                    <w:top w:val="none" w:sz="0" w:space="0" w:color="auto"/>
                                                    <w:left w:val="none" w:sz="0" w:space="0" w:color="auto"/>
                                                    <w:bottom w:val="none" w:sz="0" w:space="0" w:color="auto"/>
                                                    <w:right w:val="none" w:sz="0" w:space="0" w:color="auto"/>
                                                  </w:divBdr>
                                                  <w:divsChild>
                                                    <w:div w:id="1785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163337">
      <w:bodyDiv w:val="1"/>
      <w:marLeft w:val="0"/>
      <w:marRight w:val="0"/>
      <w:marTop w:val="0"/>
      <w:marBottom w:val="0"/>
      <w:divBdr>
        <w:top w:val="none" w:sz="0" w:space="0" w:color="auto"/>
        <w:left w:val="none" w:sz="0" w:space="0" w:color="auto"/>
        <w:bottom w:val="none" w:sz="0" w:space="0" w:color="auto"/>
        <w:right w:val="none" w:sz="0" w:space="0" w:color="auto"/>
      </w:divBdr>
      <w:divsChild>
        <w:div w:id="1275286040">
          <w:marLeft w:val="0"/>
          <w:marRight w:val="0"/>
          <w:marTop w:val="0"/>
          <w:marBottom w:val="0"/>
          <w:divBdr>
            <w:top w:val="none" w:sz="0" w:space="0" w:color="auto"/>
            <w:left w:val="none" w:sz="0" w:space="0" w:color="auto"/>
            <w:bottom w:val="none" w:sz="0" w:space="0" w:color="auto"/>
            <w:right w:val="none" w:sz="0" w:space="0" w:color="auto"/>
          </w:divBdr>
          <w:divsChild>
            <w:div w:id="92871353">
              <w:marLeft w:val="0"/>
              <w:marRight w:val="0"/>
              <w:marTop w:val="0"/>
              <w:marBottom w:val="0"/>
              <w:divBdr>
                <w:top w:val="none" w:sz="0" w:space="0" w:color="auto"/>
                <w:left w:val="none" w:sz="0" w:space="0" w:color="auto"/>
                <w:bottom w:val="none" w:sz="0" w:space="0" w:color="auto"/>
                <w:right w:val="none" w:sz="0" w:space="0" w:color="auto"/>
              </w:divBdr>
              <w:divsChild>
                <w:div w:id="1005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272">
          <w:marLeft w:val="0"/>
          <w:marRight w:val="0"/>
          <w:marTop w:val="0"/>
          <w:marBottom w:val="0"/>
          <w:divBdr>
            <w:top w:val="none" w:sz="0" w:space="0" w:color="auto"/>
            <w:left w:val="none" w:sz="0" w:space="0" w:color="auto"/>
            <w:bottom w:val="none" w:sz="0" w:space="0" w:color="auto"/>
            <w:right w:val="none" w:sz="0" w:space="0" w:color="auto"/>
          </w:divBdr>
          <w:divsChild>
            <w:div w:id="235558920">
              <w:marLeft w:val="0"/>
              <w:marRight w:val="0"/>
              <w:marTop w:val="0"/>
              <w:marBottom w:val="0"/>
              <w:divBdr>
                <w:top w:val="none" w:sz="0" w:space="0" w:color="auto"/>
                <w:left w:val="none" w:sz="0" w:space="0" w:color="auto"/>
                <w:bottom w:val="none" w:sz="0" w:space="0" w:color="auto"/>
                <w:right w:val="none" w:sz="0" w:space="0" w:color="auto"/>
              </w:divBdr>
            </w:div>
            <w:div w:id="1603605569">
              <w:marLeft w:val="0"/>
              <w:marRight w:val="0"/>
              <w:marTop w:val="0"/>
              <w:marBottom w:val="0"/>
              <w:divBdr>
                <w:top w:val="none" w:sz="0" w:space="0" w:color="auto"/>
                <w:left w:val="none" w:sz="0" w:space="0" w:color="auto"/>
                <w:bottom w:val="none" w:sz="0" w:space="0" w:color="auto"/>
                <w:right w:val="none" w:sz="0" w:space="0" w:color="auto"/>
              </w:divBdr>
              <w:divsChild>
                <w:div w:id="1059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0465">
          <w:marLeft w:val="0"/>
          <w:marRight w:val="0"/>
          <w:marTop w:val="0"/>
          <w:marBottom w:val="0"/>
          <w:divBdr>
            <w:top w:val="none" w:sz="0" w:space="0" w:color="auto"/>
            <w:left w:val="none" w:sz="0" w:space="0" w:color="auto"/>
            <w:bottom w:val="none" w:sz="0" w:space="0" w:color="auto"/>
            <w:right w:val="none" w:sz="0" w:space="0" w:color="auto"/>
          </w:divBdr>
          <w:divsChild>
            <w:div w:id="1369716795">
              <w:marLeft w:val="0"/>
              <w:marRight w:val="0"/>
              <w:marTop w:val="0"/>
              <w:marBottom w:val="0"/>
              <w:divBdr>
                <w:top w:val="none" w:sz="0" w:space="0" w:color="auto"/>
                <w:left w:val="none" w:sz="0" w:space="0" w:color="auto"/>
                <w:bottom w:val="none" w:sz="0" w:space="0" w:color="auto"/>
                <w:right w:val="none" w:sz="0" w:space="0" w:color="auto"/>
              </w:divBdr>
            </w:div>
            <w:div w:id="1812093255">
              <w:marLeft w:val="0"/>
              <w:marRight w:val="0"/>
              <w:marTop w:val="0"/>
              <w:marBottom w:val="0"/>
              <w:divBdr>
                <w:top w:val="none" w:sz="0" w:space="0" w:color="auto"/>
                <w:left w:val="none" w:sz="0" w:space="0" w:color="auto"/>
                <w:bottom w:val="none" w:sz="0" w:space="0" w:color="auto"/>
                <w:right w:val="none" w:sz="0" w:space="0" w:color="auto"/>
              </w:divBdr>
              <w:divsChild>
                <w:div w:id="1039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450">
          <w:marLeft w:val="0"/>
          <w:marRight w:val="0"/>
          <w:marTop w:val="0"/>
          <w:marBottom w:val="0"/>
          <w:divBdr>
            <w:top w:val="none" w:sz="0" w:space="0" w:color="auto"/>
            <w:left w:val="none" w:sz="0" w:space="0" w:color="auto"/>
            <w:bottom w:val="none" w:sz="0" w:space="0" w:color="auto"/>
            <w:right w:val="none" w:sz="0" w:space="0" w:color="auto"/>
          </w:divBdr>
          <w:divsChild>
            <w:div w:id="2003072712">
              <w:marLeft w:val="0"/>
              <w:marRight w:val="0"/>
              <w:marTop w:val="0"/>
              <w:marBottom w:val="0"/>
              <w:divBdr>
                <w:top w:val="none" w:sz="0" w:space="0" w:color="auto"/>
                <w:left w:val="none" w:sz="0" w:space="0" w:color="auto"/>
                <w:bottom w:val="none" w:sz="0" w:space="0" w:color="auto"/>
                <w:right w:val="none" w:sz="0" w:space="0" w:color="auto"/>
              </w:divBdr>
            </w:div>
            <w:div w:id="2130393061">
              <w:marLeft w:val="0"/>
              <w:marRight w:val="0"/>
              <w:marTop w:val="0"/>
              <w:marBottom w:val="0"/>
              <w:divBdr>
                <w:top w:val="none" w:sz="0" w:space="0" w:color="auto"/>
                <w:left w:val="none" w:sz="0" w:space="0" w:color="auto"/>
                <w:bottom w:val="none" w:sz="0" w:space="0" w:color="auto"/>
                <w:right w:val="none" w:sz="0" w:space="0" w:color="auto"/>
              </w:divBdr>
              <w:divsChild>
                <w:div w:id="20713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2887">
          <w:marLeft w:val="0"/>
          <w:marRight w:val="0"/>
          <w:marTop w:val="0"/>
          <w:marBottom w:val="0"/>
          <w:divBdr>
            <w:top w:val="none" w:sz="0" w:space="0" w:color="auto"/>
            <w:left w:val="none" w:sz="0" w:space="0" w:color="auto"/>
            <w:bottom w:val="none" w:sz="0" w:space="0" w:color="auto"/>
            <w:right w:val="none" w:sz="0" w:space="0" w:color="auto"/>
          </w:divBdr>
          <w:divsChild>
            <w:div w:id="1862552472">
              <w:marLeft w:val="0"/>
              <w:marRight w:val="0"/>
              <w:marTop w:val="0"/>
              <w:marBottom w:val="0"/>
              <w:divBdr>
                <w:top w:val="none" w:sz="0" w:space="0" w:color="auto"/>
                <w:left w:val="none" w:sz="0" w:space="0" w:color="auto"/>
                <w:bottom w:val="none" w:sz="0" w:space="0" w:color="auto"/>
                <w:right w:val="none" w:sz="0" w:space="0" w:color="auto"/>
              </w:divBdr>
            </w:div>
            <w:div w:id="1637487942">
              <w:marLeft w:val="0"/>
              <w:marRight w:val="0"/>
              <w:marTop w:val="0"/>
              <w:marBottom w:val="0"/>
              <w:divBdr>
                <w:top w:val="none" w:sz="0" w:space="0" w:color="auto"/>
                <w:left w:val="none" w:sz="0" w:space="0" w:color="auto"/>
                <w:bottom w:val="none" w:sz="0" w:space="0" w:color="auto"/>
                <w:right w:val="none" w:sz="0" w:space="0" w:color="auto"/>
              </w:divBdr>
              <w:divsChild>
                <w:div w:id="452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107">
          <w:marLeft w:val="0"/>
          <w:marRight w:val="0"/>
          <w:marTop w:val="0"/>
          <w:marBottom w:val="0"/>
          <w:divBdr>
            <w:top w:val="none" w:sz="0" w:space="0" w:color="auto"/>
            <w:left w:val="none" w:sz="0" w:space="0" w:color="auto"/>
            <w:bottom w:val="none" w:sz="0" w:space="0" w:color="auto"/>
            <w:right w:val="none" w:sz="0" w:space="0" w:color="auto"/>
          </w:divBdr>
          <w:divsChild>
            <w:div w:id="2080707299">
              <w:marLeft w:val="0"/>
              <w:marRight w:val="0"/>
              <w:marTop w:val="0"/>
              <w:marBottom w:val="0"/>
              <w:divBdr>
                <w:top w:val="none" w:sz="0" w:space="0" w:color="auto"/>
                <w:left w:val="none" w:sz="0" w:space="0" w:color="auto"/>
                <w:bottom w:val="none" w:sz="0" w:space="0" w:color="auto"/>
                <w:right w:val="none" w:sz="0" w:space="0" w:color="auto"/>
              </w:divBdr>
            </w:div>
            <w:div w:id="183590418">
              <w:marLeft w:val="0"/>
              <w:marRight w:val="0"/>
              <w:marTop w:val="0"/>
              <w:marBottom w:val="0"/>
              <w:divBdr>
                <w:top w:val="none" w:sz="0" w:space="0" w:color="auto"/>
                <w:left w:val="none" w:sz="0" w:space="0" w:color="auto"/>
                <w:bottom w:val="none" w:sz="0" w:space="0" w:color="auto"/>
                <w:right w:val="none" w:sz="0" w:space="0" w:color="auto"/>
              </w:divBdr>
              <w:divsChild>
                <w:div w:id="595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38">
          <w:marLeft w:val="0"/>
          <w:marRight w:val="0"/>
          <w:marTop w:val="0"/>
          <w:marBottom w:val="0"/>
          <w:divBdr>
            <w:top w:val="none" w:sz="0" w:space="0" w:color="auto"/>
            <w:left w:val="none" w:sz="0" w:space="0" w:color="auto"/>
            <w:bottom w:val="none" w:sz="0" w:space="0" w:color="auto"/>
            <w:right w:val="none" w:sz="0" w:space="0" w:color="auto"/>
          </w:divBdr>
          <w:divsChild>
            <w:div w:id="1195659699">
              <w:marLeft w:val="0"/>
              <w:marRight w:val="0"/>
              <w:marTop w:val="0"/>
              <w:marBottom w:val="0"/>
              <w:divBdr>
                <w:top w:val="none" w:sz="0" w:space="0" w:color="auto"/>
                <w:left w:val="none" w:sz="0" w:space="0" w:color="auto"/>
                <w:bottom w:val="none" w:sz="0" w:space="0" w:color="auto"/>
                <w:right w:val="none" w:sz="0" w:space="0" w:color="auto"/>
              </w:divBdr>
            </w:div>
            <w:div w:id="1359887527">
              <w:marLeft w:val="0"/>
              <w:marRight w:val="0"/>
              <w:marTop w:val="0"/>
              <w:marBottom w:val="0"/>
              <w:divBdr>
                <w:top w:val="none" w:sz="0" w:space="0" w:color="auto"/>
                <w:left w:val="none" w:sz="0" w:space="0" w:color="auto"/>
                <w:bottom w:val="none" w:sz="0" w:space="0" w:color="auto"/>
                <w:right w:val="none" w:sz="0" w:space="0" w:color="auto"/>
              </w:divBdr>
              <w:divsChild>
                <w:div w:id="17702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5289">
      <w:bodyDiv w:val="1"/>
      <w:marLeft w:val="0"/>
      <w:marRight w:val="0"/>
      <w:marTop w:val="0"/>
      <w:marBottom w:val="0"/>
      <w:divBdr>
        <w:top w:val="none" w:sz="0" w:space="0" w:color="auto"/>
        <w:left w:val="none" w:sz="0" w:space="0" w:color="auto"/>
        <w:bottom w:val="none" w:sz="0" w:space="0" w:color="auto"/>
        <w:right w:val="none" w:sz="0" w:space="0" w:color="auto"/>
      </w:divBdr>
      <w:divsChild>
        <w:div w:id="2142114901">
          <w:marLeft w:val="0"/>
          <w:marRight w:val="0"/>
          <w:marTop w:val="0"/>
          <w:marBottom w:val="0"/>
          <w:divBdr>
            <w:top w:val="none" w:sz="0" w:space="0" w:color="auto"/>
            <w:left w:val="none" w:sz="0" w:space="0" w:color="auto"/>
            <w:bottom w:val="none" w:sz="0" w:space="0" w:color="auto"/>
            <w:right w:val="none" w:sz="0" w:space="0" w:color="auto"/>
          </w:divBdr>
          <w:divsChild>
            <w:div w:id="850531740">
              <w:marLeft w:val="0"/>
              <w:marRight w:val="0"/>
              <w:marTop w:val="0"/>
              <w:marBottom w:val="0"/>
              <w:divBdr>
                <w:top w:val="none" w:sz="0" w:space="0" w:color="auto"/>
                <w:left w:val="none" w:sz="0" w:space="0" w:color="auto"/>
                <w:bottom w:val="none" w:sz="0" w:space="0" w:color="auto"/>
                <w:right w:val="none" w:sz="0" w:space="0" w:color="auto"/>
              </w:divBdr>
              <w:divsChild>
                <w:div w:id="9644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7327">
          <w:marLeft w:val="0"/>
          <w:marRight w:val="0"/>
          <w:marTop w:val="0"/>
          <w:marBottom w:val="0"/>
          <w:divBdr>
            <w:top w:val="none" w:sz="0" w:space="0" w:color="auto"/>
            <w:left w:val="none" w:sz="0" w:space="0" w:color="auto"/>
            <w:bottom w:val="none" w:sz="0" w:space="0" w:color="auto"/>
            <w:right w:val="none" w:sz="0" w:space="0" w:color="auto"/>
          </w:divBdr>
          <w:divsChild>
            <w:div w:id="465665466">
              <w:marLeft w:val="0"/>
              <w:marRight w:val="0"/>
              <w:marTop w:val="0"/>
              <w:marBottom w:val="0"/>
              <w:divBdr>
                <w:top w:val="none" w:sz="0" w:space="0" w:color="auto"/>
                <w:left w:val="none" w:sz="0" w:space="0" w:color="auto"/>
                <w:bottom w:val="none" w:sz="0" w:space="0" w:color="auto"/>
                <w:right w:val="none" w:sz="0" w:space="0" w:color="auto"/>
              </w:divBdr>
            </w:div>
            <w:div w:id="323702125">
              <w:marLeft w:val="0"/>
              <w:marRight w:val="0"/>
              <w:marTop w:val="0"/>
              <w:marBottom w:val="0"/>
              <w:divBdr>
                <w:top w:val="none" w:sz="0" w:space="0" w:color="auto"/>
                <w:left w:val="none" w:sz="0" w:space="0" w:color="auto"/>
                <w:bottom w:val="none" w:sz="0" w:space="0" w:color="auto"/>
                <w:right w:val="none" w:sz="0" w:space="0" w:color="auto"/>
              </w:divBdr>
              <w:divsChild>
                <w:div w:id="82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0953">
          <w:marLeft w:val="0"/>
          <w:marRight w:val="0"/>
          <w:marTop w:val="0"/>
          <w:marBottom w:val="0"/>
          <w:divBdr>
            <w:top w:val="none" w:sz="0" w:space="0" w:color="auto"/>
            <w:left w:val="none" w:sz="0" w:space="0" w:color="auto"/>
            <w:bottom w:val="none" w:sz="0" w:space="0" w:color="auto"/>
            <w:right w:val="none" w:sz="0" w:space="0" w:color="auto"/>
          </w:divBdr>
          <w:divsChild>
            <w:div w:id="224951804">
              <w:marLeft w:val="0"/>
              <w:marRight w:val="0"/>
              <w:marTop w:val="0"/>
              <w:marBottom w:val="0"/>
              <w:divBdr>
                <w:top w:val="none" w:sz="0" w:space="0" w:color="auto"/>
                <w:left w:val="none" w:sz="0" w:space="0" w:color="auto"/>
                <w:bottom w:val="none" w:sz="0" w:space="0" w:color="auto"/>
                <w:right w:val="none" w:sz="0" w:space="0" w:color="auto"/>
              </w:divBdr>
            </w:div>
            <w:div w:id="261845051">
              <w:marLeft w:val="0"/>
              <w:marRight w:val="0"/>
              <w:marTop w:val="0"/>
              <w:marBottom w:val="0"/>
              <w:divBdr>
                <w:top w:val="none" w:sz="0" w:space="0" w:color="auto"/>
                <w:left w:val="none" w:sz="0" w:space="0" w:color="auto"/>
                <w:bottom w:val="none" w:sz="0" w:space="0" w:color="auto"/>
                <w:right w:val="none" w:sz="0" w:space="0" w:color="auto"/>
              </w:divBdr>
              <w:divsChild>
                <w:div w:id="1249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876">
          <w:marLeft w:val="0"/>
          <w:marRight w:val="0"/>
          <w:marTop w:val="0"/>
          <w:marBottom w:val="0"/>
          <w:divBdr>
            <w:top w:val="none" w:sz="0" w:space="0" w:color="auto"/>
            <w:left w:val="none" w:sz="0" w:space="0" w:color="auto"/>
            <w:bottom w:val="none" w:sz="0" w:space="0" w:color="auto"/>
            <w:right w:val="none" w:sz="0" w:space="0" w:color="auto"/>
          </w:divBdr>
          <w:divsChild>
            <w:div w:id="1093745521">
              <w:marLeft w:val="0"/>
              <w:marRight w:val="0"/>
              <w:marTop w:val="0"/>
              <w:marBottom w:val="0"/>
              <w:divBdr>
                <w:top w:val="none" w:sz="0" w:space="0" w:color="auto"/>
                <w:left w:val="none" w:sz="0" w:space="0" w:color="auto"/>
                <w:bottom w:val="none" w:sz="0" w:space="0" w:color="auto"/>
                <w:right w:val="none" w:sz="0" w:space="0" w:color="auto"/>
              </w:divBdr>
            </w:div>
            <w:div w:id="1112435669">
              <w:marLeft w:val="0"/>
              <w:marRight w:val="0"/>
              <w:marTop w:val="0"/>
              <w:marBottom w:val="0"/>
              <w:divBdr>
                <w:top w:val="none" w:sz="0" w:space="0" w:color="auto"/>
                <w:left w:val="none" w:sz="0" w:space="0" w:color="auto"/>
                <w:bottom w:val="none" w:sz="0" w:space="0" w:color="auto"/>
                <w:right w:val="none" w:sz="0" w:space="0" w:color="auto"/>
              </w:divBdr>
              <w:divsChild>
                <w:div w:id="1752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256">
          <w:marLeft w:val="0"/>
          <w:marRight w:val="0"/>
          <w:marTop w:val="0"/>
          <w:marBottom w:val="0"/>
          <w:divBdr>
            <w:top w:val="none" w:sz="0" w:space="0" w:color="auto"/>
            <w:left w:val="none" w:sz="0" w:space="0" w:color="auto"/>
            <w:bottom w:val="none" w:sz="0" w:space="0" w:color="auto"/>
            <w:right w:val="none" w:sz="0" w:space="0" w:color="auto"/>
          </w:divBdr>
          <w:divsChild>
            <w:div w:id="1592619755">
              <w:marLeft w:val="0"/>
              <w:marRight w:val="0"/>
              <w:marTop w:val="0"/>
              <w:marBottom w:val="0"/>
              <w:divBdr>
                <w:top w:val="none" w:sz="0" w:space="0" w:color="auto"/>
                <w:left w:val="none" w:sz="0" w:space="0" w:color="auto"/>
                <w:bottom w:val="none" w:sz="0" w:space="0" w:color="auto"/>
                <w:right w:val="none" w:sz="0" w:space="0" w:color="auto"/>
              </w:divBdr>
            </w:div>
            <w:div w:id="2029023959">
              <w:marLeft w:val="0"/>
              <w:marRight w:val="0"/>
              <w:marTop w:val="0"/>
              <w:marBottom w:val="0"/>
              <w:divBdr>
                <w:top w:val="none" w:sz="0" w:space="0" w:color="auto"/>
                <w:left w:val="none" w:sz="0" w:space="0" w:color="auto"/>
                <w:bottom w:val="none" w:sz="0" w:space="0" w:color="auto"/>
                <w:right w:val="none" w:sz="0" w:space="0" w:color="auto"/>
              </w:divBdr>
              <w:divsChild>
                <w:div w:id="1297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306">
          <w:marLeft w:val="0"/>
          <w:marRight w:val="0"/>
          <w:marTop w:val="0"/>
          <w:marBottom w:val="0"/>
          <w:divBdr>
            <w:top w:val="none" w:sz="0" w:space="0" w:color="auto"/>
            <w:left w:val="none" w:sz="0" w:space="0" w:color="auto"/>
            <w:bottom w:val="none" w:sz="0" w:space="0" w:color="auto"/>
            <w:right w:val="none" w:sz="0" w:space="0" w:color="auto"/>
          </w:divBdr>
          <w:divsChild>
            <w:div w:id="1886285958">
              <w:marLeft w:val="0"/>
              <w:marRight w:val="0"/>
              <w:marTop w:val="0"/>
              <w:marBottom w:val="0"/>
              <w:divBdr>
                <w:top w:val="none" w:sz="0" w:space="0" w:color="auto"/>
                <w:left w:val="none" w:sz="0" w:space="0" w:color="auto"/>
                <w:bottom w:val="none" w:sz="0" w:space="0" w:color="auto"/>
                <w:right w:val="none" w:sz="0" w:space="0" w:color="auto"/>
              </w:divBdr>
            </w:div>
            <w:div w:id="860553774">
              <w:marLeft w:val="0"/>
              <w:marRight w:val="0"/>
              <w:marTop w:val="0"/>
              <w:marBottom w:val="0"/>
              <w:divBdr>
                <w:top w:val="none" w:sz="0" w:space="0" w:color="auto"/>
                <w:left w:val="none" w:sz="0" w:space="0" w:color="auto"/>
                <w:bottom w:val="none" w:sz="0" w:space="0" w:color="auto"/>
                <w:right w:val="none" w:sz="0" w:space="0" w:color="auto"/>
              </w:divBdr>
              <w:divsChild>
                <w:div w:id="15436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002">
          <w:marLeft w:val="0"/>
          <w:marRight w:val="0"/>
          <w:marTop w:val="0"/>
          <w:marBottom w:val="0"/>
          <w:divBdr>
            <w:top w:val="none" w:sz="0" w:space="0" w:color="auto"/>
            <w:left w:val="none" w:sz="0" w:space="0" w:color="auto"/>
            <w:bottom w:val="none" w:sz="0" w:space="0" w:color="auto"/>
            <w:right w:val="none" w:sz="0" w:space="0" w:color="auto"/>
          </w:divBdr>
          <w:divsChild>
            <w:div w:id="1582331314">
              <w:marLeft w:val="0"/>
              <w:marRight w:val="0"/>
              <w:marTop w:val="0"/>
              <w:marBottom w:val="0"/>
              <w:divBdr>
                <w:top w:val="none" w:sz="0" w:space="0" w:color="auto"/>
                <w:left w:val="none" w:sz="0" w:space="0" w:color="auto"/>
                <w:bottom w:val="none" w:sz="0" w:space="0" w:color="auto"/>
                <w:right w:val="none" w:sz="0" w:space="0" w:color="auto"/>
              </w:divBdr>
            </w:div>
            <w:div w:id="808060093">
              <w:marLeft w:val="0"/>
              <w:marRight w:val="0"/>
              <w:marTop w:val="0"/>
              <w:marBottom w:val="0"/>
              <w:divBdr>
                <w:top w:val="none" w:sz="0" w:space="0" w:color="auto"/>
                <w:left w:val="none" w:sz="0" w:space="0" w:color="auto"/>
                <w:bottom w:val="none" w:sz="0" w:space="0" w:color="auto"/>
                <w:right w:val="none" w:sz="0" w:space="0" w:color="auto"/>
              </w:divBdr>
              <w:divsChild>
                <w:div w:id="14277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57821">
      <w:bodyDiv w:val="1"/>
      <w:marLeft w:val="0"/>
      <w:marRight w:val="0"/>
      <w:marTop w:val="0"/>
      <w:marBottom w:val="0"/>
      <w:divBdr>
        <w:top w:val="none" w:sz="0" w:space="0" w:color="auto"/>
        <w:left w:val="none" w:sz="0" w:space="0" w:color="auto"/>
        <w:bottom w:val="none" w:sz="0" w:space="0" w:color="auto"/>
        <w:right w:val="none" w:sz="0" w:space="0" w:color="auto"/>
      </w:divBdr>
      <w:divsChild>
        <w:div w:id="257250296">
          <w:marLeft w:val="0"/>
          <w:marRight w:val="0"/>
          <w:marTop w:val="0"/>
          <w:marBottom w:val="0"/>
          <w:divBdr>
            <w:top w:val="none" w:sz="0" w:space="0" w:color="auto"/>
            <w:left w:val="none" w:sz="0" w:space="0" w:color="auto"/>
            <w:bottom w:val="none" w:sz="0" w:space="0" w:color="auto"/>
            <w:right w:val="none" w:sz="0" w:space="0" w:color="auto"/>
          </w:divBdr>
          <w:divsChild>
            <w:div w:id="1335719287">
              <w:marLeft w:val="0"/>
              <w:marRight w:val="0"/>
              <w:marTop w:val="0"/>
              <w:marBottom w:val="0"/>
              <w:divBdr>
                <w:top w:val="none" w:sz="0" w:space="0" w:color="auto"/>
                <w:left w:val="none" w:sz="0" w:space="0" w:color="auto"/>
                <w:bottom w:val="none" w:sz="0" w:space="0" w:color="auto"/>
                <w:right w:val="none" w:sz="0" w:space="0" w:color="auto"/>
              </w:divBdr>
              <w:divsChild>
                <w:div w:id="1357193437">
                  <w:marLeft w:val="0"/>
                  <w:marRight w:val="0"/>
                  <w:marTop w:val="0"/>
                  <w:marBottom w:val="0"/>
                  <w:divBdr>
                    <w:top w:val="none" w:sz="0" w:space="0" w:color="auto"/>
                    <w:left w:val="none" w:sz="0" w:space="0" w:color="auto"/>
                    <w:bottom w:val="none" w:sz="0" w:space="0" w:color="auto"/>
                    <w:right w:val="none" w:sz="0" w:space="0" w:color="auto"/>
                  </w:divBdr>
                  <w:divsChild>
                    <w:div w:id="1337074062">
                      <w:marLeft w:val="0"/>
                      <w:marRight w:val="0"/>
                      <w:marTop w:val="0"/>
                      <w:marBottom w:val="0"/>
                      <w:divBdr>
                        <w:top w:val="none" w:sz="0" w:space="0" w:color="auto"/>
                        <w:left w:val="none" w:sz="0" w:space="0" w:color="auto"/>
                        <w:bottom w:val="none" w:sz="0" w:space="0" w:color="auto"/>
                        <w:right w:val="none" w:sz="0" w:space="0" w:color="auto"/>
                      </w:divBdr>
                      <w:divsChild>
                        <w:div w:id="122576848">
                          <w:marLeft w:val="0"/>
                          <w:marRight w:val="0"/>
                          <w:marTop w:val="0"/>
                          <w:marBottom w:val="0"/>
                          <w:divBdr>
                            <w:top w:val="none" w:sz="0" w:space="0" w:color="auto"/>
                            <w:left w:val="none" w:sz="0" w:space="0" w:color="auto"/>
                            <w:bottom w:val="none" w:sz="0" w:space="0" w:color="auto"/>
                            <w:right w:val="none" w:sz="0" w:space="0" w:color="auto"/>
                          </w:divBdr>
                          <w:divsChild>
                            <w:div w:id="1527716983">
                              <w:marLeft w:val="0"/>
                              <w:marRight w:val="0"/>
                              <w:marTop w:val="0"/>
                              <w:marBottom w:val="0"/>
                              <w:divBdr>
                                <w:top w:val="none" w:sz="0" w:space="0" w:color="auto"/>
                                <w:left w:val="none" w:sz="0" w:space="0" w:color="auto"/>
                                <w:bottom w:val="none" w:sz="0" w:space="0" w:color="auto"/>
                                <w:right w:val="none" w:sz="0" w:space="0" w:color="auto"/>
                              </w:divBdr>
                              <w:divsChild>
                                <w:div w:id="661814133">
                                  <w:marLeft w:val="0"/>
                                  <w:marRight w:val="0"/>
                                  <w:marTop w:val="0"/>
                                  <w:marBottom w:val="0"/>
                                  <w:divBdr>
                                    <w:top w:val="none" w:sz="0" w:space="0" w:color="auto"/>
                                    <w:left w:val="none" w:sz="0" w:space="0" w:color="auto"/>
                                    <w:bottom w:val="none" w:sz="0" w:space="0" w:color="auto"/>
                                    <w:right w:val="none" w:sz="0" w:space="0" w:color="auto"/>
                                  </w:divBdr>
                                  <w:divsChild>
                                    <w:div w:id="1196120341">
                                      <w:marLeft w:val="0"/>
                                      <w:marRight w:val="0"/>
                                      <w:marTop w:val="0"/>
                                      <w:marBottom w:val="0"/>
                                      <w:divBdr>
                                        <w:top w:val="none" w:sz="0" w:space="0" w:color="auto"/>
                                        <w:left w:val="none" w:sz="0" w:space="0" w:color="auto"/>
                                        <w:bottom w:val="none" w:sz="0" w:space="0" w:color="auto"/>
                                        <w:right w:val="none" w:sz="0" w:space="0" w:color="auto"/>
                                      </w:divBdr>
                                      <w:divsChild>
                                        <w:div w:id="472525435">
                                          <w:marLeft w:val="0"/>
                                          <w:marRight w:val="0"/>
                                          <w:marTop w:val="0"/>
                                          <w:marBottom w:val="0"/>
                                          <w:divBdr>
                                            <w:top w:val="none" w:sz="0" w:space="0" w:color="auto"/>
                                            <w:left w:val="none" w:sz="0" w:space="0" w:color="auto"/>
                                            <w:bottom w:val="none" w:sz="0" w:space="0" w:color="auto"/>
                                            <w:right w:val="none" w:sz="0" w:space="0" w:color="auto"/>
                                          </w:divBdr>
                                          <w:divsChild>
                                            <w:div w:id="559484923">
                                              <w:marLeft w:val="0"/>
                                              <w:marRight w:val="0"/>
                                              <w:marTop w:val="0"/>
                                              <w:marBottom w:val="0"/>
                                              <w:divBdr>
                                                <w:top w:val="none" w:sz="0" w:space="0" w:color="auto"/>
                                                <w:left w:val="none" w:sz="0" w:space="0" w:color="auto"/>
                                                <w:bottom w:val="none" w:sz="0" w:space="0" w:color="auto"/>
                                                <w:right w:val="none" w:sz="0" w:space="0" w:color="auto"/>
                                              </w:divBdr>
                                              <w:divsChild>
                                                <w:div w:id="1195655327">
                                                  <w:marLeft w:val="0"/>
                                                  <w:marRight w:val="0"/>
                                                  <w:marTop w:val="0"/>
                                                  <w:marBottom w:val="0"/>
                                                  <w:divBdr>
                                                    <w:top w:val="none" w:sz="0" w:space="0" w:color="auto"/>
                                                    <w:left w:val="none" w:sz="0" w:space="0" w:color="auto"/>
                                                    <w:bottom w:val="none" w:sz="0" w:space="0" w:color="auto"/>
                                                    <w:right w:val="none" w:sz="0" w:space="0" w:color="auto"/>
                                                  </w:divBdr>
                                                  <w:divsChild>
                                                    <w:div w:id="19299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065371">
      <w:bodyDiv w:val="1"/>
      <w:marLeft w:val="0"/>
      <w:marRight w:val="0"/>
      <w:marTop w:val="0"/>
      <w:marBottom w:val="0"/>
      <w:divBdr>
        <w:top w:val="none" w:sz="0" w:space="0" w:color="auto"/>
        <w:left w:val="none" w:sz="0" w:space="0" w:color="auto"/>
        <w:bottom w:val="none" w:sz="0" w:space="0" w:color="auto"/>
        <w:right w:val="none" w:sz="0" w:space="0" w:color="auto"/>
      </w:divBdr>
      <w:divsChild>
        <w:div w:id="1468889463">
          <w:marLeft w:val="0"/>
          <w:marRight w:val="0"/>
          <w:marTop w:val="0"/>
          <w:marBottom w:val="0"/>
          <w:divBdr>
            <w:top w:val="none" w:sz="0" w:space="0" w:color="auto"/>
            <w:left w:val="none" w:sz="0" w:space="0" w:color="auto"/>
            <w:bottom w:val="none" w:sz="0" w:space="0" w:color="auto"/>
            <w:right w:val="none" w:sz="0" w:space="0" w:color="auto"/>
          </w:divBdr>
          <w:divsChild>
            <w:div w:id="415711539">
              <w:marLeft w:val="0"/>
              <w:marRight w:val="0"/>
              <w:marTop w:val="0"/>
              <w:marBottom w:val="0"/>
              <w:divBdr>
                <w:top w:val="none" w:sz="0" w:space="0" w:color="auto"/>
                <w:left w:val="none" w:sz="0" w:space="0" w:color="auto"/>
                <w:bottom w:val="none" w:sz="0" w:space="0" w:color="auto"/>
                <w:right w:val="none" w:sz="0" w:space="0" w:color="auto"/>
              </w:divBdr>
              <w:divsChild>
                <w:div w:id="1406801962">
                  <w:marLeft w:val="0"/>
                  <w:marRight w:val="0"/>
                  <w:marTop w:val="0"/>
                  <w:marBottom w:val="0"/>
                  <w:divBdr>
                    <w:top w:val="none" w:sz="0" w:space="0" w:color="auto"/>
                    <w:left w:val="none" w:sz="0" w:space="0" w:color="auto"/>
                    <w:bottom w:val="none" w:sz="0" w:space="0" w:color="auto"/>
                    <w:right w:val="none" w:sz="0" w:space="0" w:color="auto"/>
                  </w:divBdr>
                  <w:divsChild>
                    <w:div w:id="529144072">
                      <w:marLeft w:val="0"/>
                      <w:marRight w:val="0"/>
                      <w:marTop w:val="0"/>
                      <w:marBottom w:val="0"/>
                      <w:divBdr>
                        <w:top w:val="none" w:sz="0" w:space="0" w:color="auto"/>
                        <w:left w:val="none" w:sz="0" w:space="0" w:color="auto"/>
                        <w:bottom w:val="none" w:sz="0" w:space="0" w:color="auto"/>
                        <w:right w:val="none" w:sz="0" w:space="0" w:color="auto"/>
                      </w:divBdr>
                      <w:divsChild>
                        <w:div w:id="1973098295">
                          <w:marLeft w:val="0"/>
                          <w:marRight w:val="0"/>
                          <w:marTop w:val="0"/>
                          <w:marBottom w:val="0"/>
                          <w:divBdr>
                            <w:top w:val="none" w:sz="0" w:space="0" w:color="auto"/>
                            <w:left w:val="none" w:sz="0" w:space="0" w:color="auto"/>
                            <w:bottom w:val="none" w:sz="0" w:space="0" w:color="auto"/>
                            <w:right w:val="none" w:sz="0" w:space="0" w:color="auto"/>
                          </w:divBdr>
                          <w:divsChild>
                            <w:div w:id="572159334">
                              <w:marLeft w:val="0"/>
                              <w:marRight w:val="0"/>
                              <w:marTop w:val="0"/>
                              <w:marBottom w:val="0"/>
                              <w:divBdr>
                                <w:top w:val="none" w:sz="0" w:space="0" w:color="auto"/>
                                <w:left w:val="none" w:sz="0" w:space="0" w:color="auto"/>
                                <w:bottom w:val="none" w:sz="0" w:space="0" w:color="auto"/>
                                <w:right w:val="none" w:sz="0" w:space="0" w:color="auto"/>
                              </w:divBdr>
                              <w:divsChild>
                                <w:div w:id="1442997149">
                                  <w:marLeft w:val="0"/>
                                  <w:marRight w:val="0"/>
                                  <w:marTop w:val="0"/>
                                  <w:marBottom w:val="0"/>
                                  <w:divBdr>
                                    <w:top w:val="none" w:sz="0" w:space="0" w:color="auto"/>
                                    <w:left w:val="none" w:sz="0" w:space="0" w:color="auto"/>
                                    <w:bottom w:val="none" w:sz="0" w:space="0" w:color="auto"/>
                                    <w:right w:val="none" w:sz="0" w:space="0" w:color="auto"/>
                                  </w:divBdr>
                                  <w:divsChild>
                                    <w:div w:id="1734694497">
                                      <w:marLeft w:val="0"/>
                                      <w:marRight w:val="0"/>
                                      <w:marTop w:val="0"/>
                                      <w:marBottom w:val="0"/>
                                      <w:divBdr>
                                        <w:top w:val="none" w:sz="0" w:space="0" w:color="auto"/>
                                        <w:left w:val="none" w:sz="0" w:space="0" w:color="auto"/>
                                        <w:bottom w:val="none" w:sz="0" w:space="0" w:color="auto"/>
                                        <w:right w:val="none" w:sz="0" w:space="0" w:color="auto"/>
                                      </w:divBdr>
                                      <w:divsChild>
                                        <w:div w:id="2050910">
                                          <w:marLeft w:val="0"/>
                                          <w:marRight w:val="0"/>
                                          <w:marTop w:val="0"/>
                                          <w:marBottom w:val="0"/>
                                          <w:divBdr>
                                            <w:top w:val="none" w:sz="0" w:space="0" w:color="auto"/>
                                            <w:left w:val="none" w:sz="0" w:space="0" w:color="auto"/>
                                            <w:bottom w:val="none" w:sz="0" w:space="0" w:color="auto"/>
                                            <w:right w:val="none" w:sz="0" w:space="0" w:color="auto"/>
                                          </w:divBdr>
                                          <w:divsChild>
                                            <w:div w:id="2060013240">
                                              <w:marLeft w:val="0"/>
                                              <w:marRight w:val="0"/>
                                              <w:marTop w:val="0"/>
                                              <w:marBottom w:val="0"/>
                                              <w:divBdr>
                                                <w:top w:val="none" w:sz="0" w:space="0" w:color="auto"/>
                                                <w:left w:val="none" w:sz="0" w:space="0" w:color="auto"/>
                                                <w:bottom w:val="none" w:sz="0" w:space="0" w:color="auto"/>
                                                <w:right w:val="none" w:sz="0" w:space="0" w:color="auto"/>
                                              </w:divBdr>
                                              <w:divsChild>
                                                <w:div w:id="19018165">
                                                  <w:marLeft w:val="0"/>
                                                  <w:marRight w:val="0"/>
                                                  <w:marTop w:val="0"/>
                                                  <w:marBottom w:val="0"/>
                                                  <w:divBdr>
                                                    <w:top w:val="none" w:sz="0" w:space="0" w:color="auto"/>
                                                    <w:left w:val="none" w:sz="0" w:space="0" w:color="auto"/>
                                                    <w:bottom w:val="none" w:sz="0" w:space="0" w:color="auto"/>
                                                    <w:right w:val="none" w:sz="0" w:space="0" w:color="auto"/>
                                                  </w:divBdr>
                                                  <w:divsChild>
                                                    <w:div w:id="18356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oshua+1:1&amp;version=KJV" TargetMode="External"/><Relationship Id="rId18" Type="http://schemas.openxmlformats.org/officeDocument/2006/relationships/hyperlink" Target="https://www.blueletterbible.org/lang/lexicon/lexicon.cfm?Strongs=G4439&amp;t=KJV" TargetMode="External"/><Relationship Id="rId26" Type="http://schemas.openxmlformats.org/officeDocument/2006/relationships/hyperlink" Target="https://www.blueletterbible.org/lang/lexicon/lexicon.cfm?Strongs=G2983&amp;t=KJV" TargetMode="External"/><Relationship Id="rId39" Type="http://schemas.openxmlformats.org/officeDocument/2006/relationships/hyperlink" Target="https://www.blueletterbible.org/lang/lexicon/lexicon.cfm?Strongs=G4105&amp;t=KJV" TargetMode="External"/><Relationship Id="rId21" Type="http://schemas.openxmlformats.org/officeDocument/2006/relationships/image" Target="media/image2.png"/><Relationship Id="rId34" Type="http://schemas.openxmlformats.org/officeDocument/2006/relationships/hyperlink" Target="https://www.blueletterbible.org/lang/lexicon/lexicon.cfm?Strongs=G1939&amp;t=KJV" TargetMode="External"/><Relationship Id="rId42" Type="http://schemas.openxmlformats.org/officeDocument/2006/relationships/hyperlink" Target="https://www.biblegateway.com/passage/?search=luke+18.16-17&amp;version=KJV" TargetMode="External"/><Relationship Id="rId47" Type="http://schemas.openxmlformats.org/officeDocument/2006/relationships/hyperlink" Target="https://www.blueletterbible.org/lang/lexicon/lexicon.cfm?Strongs=G75&amp;t=KJV" TargetMode="External"/><Relationship Id="rId50" Type="http://schemas.openxmlformats.org/officeDocument/2006/relationships/hyperlink" Target="https://www.blueletterbible.org/lang/lexicon/lexicon.cfm?Strongs=G5579&amp;t=KJV"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blegateway.com/passage/?search=Deuteronomy+34:9&amp;version=KJV" TargetMode="External"/><Relationship Id="rId17" Type="http://schemas.openxmlformats.org/officeDocument/2006/relationships/hyperlink" Target="http://mostextreme.org/oldest_woman.php" TargetMode="External"/><Relationship Id="rId25" Type="http://schemas.openxmlformats.org/officeDocument/2006/relationships/hyperlink" Target="https://www.blueletterbible.org/lang/lexicon/lexicon.cfm?Strongs=G4982&amp;t=KJV" TargetMode="External"/><Relationship Id="rId33" Type="http://schemas.openxmlformats.org/officeDocument/2006/relationships/hyperlink" Target="https://www.blueletterbible.org/lang/lexicon/lexicon.cfm?Strongs=G766&amp;t=KJV" TargetMode="External"/><Relationship Id="rId38" Type="http://schemas.openxmlformats.org/officeDocument/2006/relationships/hyperlink" Target="https://www.blueletterbible.org/lang/lexicon/lexicon.cfm?Strongs=G4123&amp;t=KJV" TargetMode="External"/><Relationship Id="rId46" Type="http://schemas.openxmlformats.org/officeDocument/2006/relationships/hyperlink" Target="https://www.blueletterbible.org/lang/lexicon/lexicon.cfm?Strongs=G2212&amp;t=KJV"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blueletterbible.org/lang/lexicon/lexicon.cfm?page=2&amp;strongs=G3598&amp;t=KJV" TargetMode="External"/><Relationship Id="rId29" Type="http://schemas.openxmlformats.org/officeDocument/2006/relationships/hyperlink" Target="https://www.blueletterbible.org/lang/lexicon/lexicon.cfm?Strongs=G1343&amp;t=KJV" TargetMode="External"/><Relationship Id="rId41" Type="http://schemas.openxmlformats.org/officeDocument/2006/relationships/hyperlink" Target="https://www.biblegateway.com/passage/?search=mark+10.15&amp;version=KJV"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Numbers+14:38&amp;version=KJV" TargetMode="External"/><Relationship Id="rId24" Type="http://schemas.openxmlformats.org/officeDocument/2006/relationships/image" Target="media/image5.jpg"/><Relationship Id="rId32" Type="http://schemas.openxmlformats.org/officeDocument/2006/relationships/hyperlink" Target="https://www.blueletterbible.org/lang/lexicon/lexicon.cfm?Strongs=G111&amp;t=KJV" TargetMode="External"/><Relationship Id="rId37" Type="http://schemas.openxmlformats.org/officeDocument/2006/relationships/hyperlink" Target="https://www.blueletterbible.org/lang/lexicon/lexicon.cfm?Strongs=G3432&amp;t=KJV" TargetMode="External"/><Relationship Id="rId40" Type="http://schemas.openxmlformats.org/officeDocument/2006/relationships/hyperlink" Target="https://www.blueletterbible.org/lang/lexicon/lexicon.cfm?Strongs=G4205&amp;t=KJV" TargetMode="External"/><Relationship Id="rId45" Type="http://schemas.openxmlformats.org/officeDocument/2006/relationships/hyperlink" Target="https://www.blueletterbible.org/lang/lexicon/lexicon.cfm?Strongs=G2480&amp;t=KJV"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iblegateway.com/verse/en/Hebrews%204:8" TargetMode="External"/><Relationship Id="rId23" Type="http://schemas.openxmlformats.org/officeDocument/2006/relationships/image" Target="media/image4.jpg"/><Relationship Id="rId28" Type="http://schemas.openxmlformats.org/officeDocument/2006/relationships/hyperlink" Target="https://www.blueletterbible.org/lang/lexicon/lexicon.cfm?Strongs=G3670&amp;t=KJV" TargetMode="External"/><Relationship Id="rId36" Type="http://schemas.openxmlformats.org/officeDocument/2006/relationships/hyperlink" Target="https://www.blueletterbible.org/lang/lexicon/lexicon.cfm?Strongs=G733&amp;t=KJV" TargetMode="External"/><Relationship Id="rId49" Type="http://schemas.openxmlformats.org/officeDocument/2006/relationships/hyperlink" Target="https://www.blueletterbible.org/lang/lexicon/lexicon.cfm?Strongs=G4100&amp;t=KJV" TargetMode="External"/><Relationship Id="rId10" Type="http://schemas.openxmlformats.org/officeDocument/2006/relationships/hyperlink" Target="https://www.biblegateway.com/passage/?search=Exodus+33:11&amp;version=KJV" TargetMode="External"/><Relationship Id="rId19" Type="http://schemas.openxmlformats.org/officeDocument/2006/relationships/hyperlink" Target="https://www.blueletterbible.org/lang/lexicon/lexicon.cfm?Strongs=G2346&amp;t=KJV" TargetMode="External"/><Relationship Id="rId31" Type="http://schemas.openxmlformats.org/officeDocument/2006/relationships/hyperlink" Target="https://www.blueletterbible.org/lang/lexicon/lexicon.cfm?Strongs=G4203&amp;t=KJV" TargetMode="External"/><Relationship Id="rId44" Type="http://schemas.openxmlformats.org/officeDocument/2006/relationships/hyperlink" Target="https://www.blueletterbible.org/lang/lexicon/lexicon.cfm?Strongs=G3308&amp;t=KJV" TargetMode="External"/><Relationship Id="rId52" Type="http://schemas.openxmlformats.org/officeDocument/2006/relationships/hyperlink" Target="https://www.biblestudytools.com/dictionaries/bakers-evangelical-dictionary/apocrypha.html" TargetMode="External"/><Relationship Id="rId4" Type="http://schemas.microsoft.com/office/2007/relationships/stylesWithEffects" Target="stylesWithEffects.xml"/><Relationship Id="rId9" Type="http://schemas.openxmlformats.org/officeDocument/2006/relationships/hyperlink" Target="http://en.wikipedia.org/wiki/Jesus" TargetMode="External"/><Relationship Id="rId14" Type="http://schemas.openxmlformats.org/officeDocument/2006/relationships/hyperlink" Target="https://www.biblegateway.com/verse/en/Acts%207:45" TargetMode="External"/><Relationship Id="rId22" Type="http://schemas.openxmlformats.org/officeDocument/2006/relationships/image" Target="media/image3.png"/><Relationship Id="rId27" Type="http://schemas.openxmlformats.org/officeDocument/2006/relationships/hyperlink" Target="https://www.blueletterbible.org/lang/lexicon/lexicon.cfm?Strongs=G2756&amp;t=KJV" TargetMode="External"/><Relationship Id="rId30" Type="http://schemas.openxmlformats.org/officeDocument/2006/relationships/hyperlink" Target="file:///C:\Users\Sharon\Documents\My%20Web%20Sites\disciplesproject.com\PDF%20FILES\Instructions%20for%20Life.pdf" TargetMode="External"/><Relationship Id="rId35" Type="http://schemas.openxmlformats.org/officeDocument/2006/relationships/hyperlink" Target="https://www.blueletterbible.org/lang/lexicon/lexicon.cfm?Strongs=G3339&amp;t=KJV" TargetMode="External"/><Relationship Id="rId43" Type="http://schemas.openxmlformats.org/officeDocument/2006/relationships/hyperlink" Target="https://www.blueletterbible.org/lang/lexicon/lexicon.cfm?Strongs=G5013&amp;t=KJV" TargetMode="External"/><Relationship Id="rId48" Type="http://schemas.openxmlformats.org/officeDocument/2006/relationships/hyperlink" Target="https://www.blueletterbible.org/lang/lexicon/lexicon.cfm?Strongs=G3308&amp;t=KJV"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blueletterbible.org/lang/lexicon/lexicon.cfm?Strongs=G1342&amp;t=KJ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A6CD-A661-4A77-ABD5-81097104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20777</Words>
  <Characters>118434</Characters>
  <Application>Microsoft Office Word</Application>
  <DocSecurity>8</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Sharon</cp:lastModifiedBy>
  <cp:revision>2</cp:revision>
  <cp:lastPrinted>2019-12-03T20:55:00Z</cp:lastPrinted>
  <dcterms:created xsi:type="dcterms:W3CDTF">2019-12-03T20:56:00Z</dcterms:created>
  <dcterms:modified xsi:type="dcterms:W3CDTF">2019-12-03T20:56:00Z</dcterms:modified>
</cp:coreProperties>
</file>